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552" w:rsidRDefault="00D257FB">
      <w:pPr>
        <w:pStyle w:val="a3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32"/>
        </w:rPr>
        <w:t xml:space="preserve">                      Список членов профсоюза МБОУ «</w:t>
      </w:r>
      <w:proofErr w:type="spellStart"/>
      <w:r>
        <w:rPr>
          <w:rFonts w:ascii="Times New Roman" w:hAnsi="Times New Roman"/>
          <w:b/>
          <w:sz w:val="32"/>
        </w:rPr>
        <w:t>Шуманская</w:t>
      </w:r>
      <w:proofErr w:type="spellEnd"/>
      <w:r>
        <w:rPr>
          <w:rFonts w:ascii="Times New Roman" w:hAnsi="Times New Roman"/>
          <w:b/>
          <w:sz w:val="32"/>
        </w:rPr>
        <w:t xml:space="preserve"> ООШ»</w:t>
      </w:r>
    </w:p>
    <w:p w:rsidR="00537552" w:rsidRDefault="00D257FB">
      <w:pPr>
        <w:pStyle w:val="a3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</w:t>
      </w:r>
      <w:proofErr w:type="gramStart"/>
      <w:r>
        <w:rPr>
          <w:rFonts w:ascii="Times New Roman" w:hAnsi="Times New Roman"/>
          <w:b/>
          <w:sz w:val="32"/>
        </w:rPr>
        <w:t>на</w:t>
      </w:r>
      <w:proofErr w:type="gramEnd"/>
      <w:r>
        <w:rPr>
          <w:rFonts w:ascii="Times New Roman" w:hAnsi="Times New Roman"/>
          <w:b/>
          <w:sz w:val="32"/>
        </w:rPr>
        <w:t xml:space="preserve"> 2025  год.</w:t>
      </w:r>
    </w:p>
    <w:p w:rsidR="00537552" w:rsidRDefault="00537552">
      <w:pPr>
        <w:pStyle w:val="a3"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3961"/>
        <w:gridCol w:w="2388"/>
        <w:gridCol w:w="3289"/>
      </w:tblGrid>
      <w:tr w:rsidR="005375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ФИО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 рождения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Предмет, должность</w:t>
            </w:r>
          </w:p>
        </w:tc>
      </w:tr>
      <w:tr w:rsidR="005375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Абдулхаева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Рамзия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Абдулхаевна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12.11.1965 г.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 математики</w:t>
            </w:r>
          </w:p>
        </w:tc>
      </w:tr>
      <w:tr w:rsidR="005375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Абдрахманова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Гульсина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Хафизовна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20.04.1975 г.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ЗДВР,Учитель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начальных классов </w:t>
            </w:r>
          </w:p>
        </w:tc>
      </w:tr>
      <w:tr w:rsidR="005375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Айгуль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Айдаровна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25.03.1985г.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 английского языка</w:t>
            </w:r>
          </w:p>
        </w:tc>
      </w:tr>
      <w:tr w:rsidR="005375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Биттова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Людмила Ивановна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05.07.1969 г.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 технологии и начальных классов</w:t>
            </w:r>
          </w:p>
        </w:tc>
      </w:tr>
      <w:tr w:rsidR="005375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Гилязова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8"/>
              </w:rPr>
              <w:t>Габдрасиховна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02.11. 1970 г.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ЗДУР, учитель начальных классов</w:t>
            </w:r>
          </w:p>
        </w:tc>
      </w:tr>
      <w:tr w:rsidR="005375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Горячев Николай Аркадьевич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31.10.1969 г.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Учитель ОБЖ </w:t>
            </w:r>
            <w:proofErr w:type="gramStart"/>
            <w:r>
              <w:rPr>
                <w:rFonts w:ascii="Times New Roman" w:hAnsi="Times New Roman"/>
                <w:sz w:val="28"/>
              </w:rPr>
              <w:t>и  физкультуры</w:t>
            </w:r>
            <w:proofErr w:type="gramEnd"/>
          </w:p>
        </w:tc>
      </w:tr>
      <w:tr w:rsidR="005375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Горячева Екатерина Сергеевна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26.11.1968 г.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 географии, истории и обществознания</w:t>
            </w:r>
          </w:p>
        </w:tc>
      </w:tr>
      <w:tr w:rsidR="005375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Дуплева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Галина Григорьевна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21.11.1962 г.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Техперсонал школы</w:t>
            </w:r>
          </w:p>
        </w:tc>
      </w:tr>
      <w:tr w:rsidR="005375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Кондратьев Николай </w:t>
            </w:r>
            <w:proofErr w:type="spellStart"/>
            <w:r>
              <w:rPr>
                <w:rFonts w:ascii="Times New Roman" w:hAnsi="Times New Roman"/>
                <w:sz w:val="28"/>
              </w:rPr>
              <w:t>Арсентьевич</w:t>
            </w:r>
            <w:proofErr w:type="spellEnd"/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16.03.1958 г.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Оператор котельной</w:t>
            </w:r>
          </w:p>
        </w:tc>
      </w:tr>
      <w:tr w:rsidR="005375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Титова Татьяна Сергеевна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25.01.1992 г.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 русского языка и литературы</w:t>
            </w:r>
          </w:p>
        </w:tc>
      </w:tr>
      <w:tr w:rsidR="005375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Титова Любовь Петровна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21.08.1969 г.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 начальных классов</w:t>
            </w:r>
          </w:p>
        </w:tc>
      </w:tr>
      <w:tr w:rsidR="005375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Прибылова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Светлана Николаевна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21.10.1977 г.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Учитель </w:t>
            </w:r>
            <w:r>
              <w:rPr>
                <w:rFonts w:ascii="Times New Roman" w:hAnsi="Times New Roman"/>
                <w:sz w:val="28"/>
              </w:rPr>
              <w:t xml:space="preserve">математики, </w:t>
            </w:r>
            <w:proofErr w:type="gramStart"/>
            <w:r>
              <w:rPr>
                <w:rFonts w:ascii="Times New Roman" w:hAnsi="Times New Roman"/>
                <w:sz w:val="28"/>
              </w:rPr>
              <w:t>физики  и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информатики</w:t>
            </w:r>
          </w:p>
        </w:tc>
      </w:tr>
      <w:tr w:rsidR="005375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Прибылов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Валерий Николаевич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01.01.1967 г.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Оператор котельной</w:t>
            </w:r>
          </w:p>
        </w:tc>
      </w:tr>
      <w:tr w:rsidR="005375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Фазылзянова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Фаридовна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02.04.1978 г.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 татарского языка и литературы</w:t>
            </w:r>
          </w:p>
        </w:tc>
      </w:tr>
      <w:tr w:rsidR="005375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Хабибуллина Светлана Александровна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11.02.1978 г.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 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школы </w:t>
            </w:r>
            <w:r>
              <w:rPr>
                <w:rFonts w:ascii="Times New Roman" w:hAnsi="Times New Roman"/>
                <w:sz w:val="28"/>
              </w:rPr>
              <w:t>,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учитель химии и биологии</w:t>
            </w:r>
          </w:p>
        </w:tc>
      </w:tr>
      <w:tr w:rsidR="005375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Яшина Татьяна Васильевна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09.02.1974 г.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Повар школы</w:t>
            </w:r>
          </w:p>
        </w:tc>
      </w:tr>
      <w:tr w:rsidR="005375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Хабибуллин Салават </w:t>
            </w:r>
            <w:proofErr w:type="spellStart"/>
            <w:r>
              <w:rPr>
                <w:rFonts w:ascii="Times New Roman" w:hAnsi="Times New Roman"/>
                <w:sz w:val="28"/>
              </w:rPr>
              <w:t>Газинурович</w:t>
            </w:r>
            <w:proofErr w:type="spellEnd"/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11.02.2002 г.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Оператор котельной  </w:t>
            </w:r>
          </w:p>
        </w:tc>
      </w:tr>
      <w:tr w:rsidR="0053755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Васина Любовь Григорьевна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17.07.1964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552" w:rsidRDefault="00D257F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Техперсонал школы</w:t>
            </w:r>
          </w:p>
        </w:tc>
      </w:tr>
    </w:tbl>
    <w:p w:rsidR="00537552" w:rsidRDefault="00537552">
      <w:pPr>
        <w:pStyle w:val="a3"/>
        <w:rPr>
          <w:rFonts w:ascii="Times New Roman" w:hAnsi="Times New Roman"/>
          <w:sz w:val="28"/>
        </w:rPr>
      </w:pPr>
    </w:p>
    <w:p w:rsidR="00537552" w:rsidRDefault="00537552">
      <w:pPr>
        <w:pStyle w:val="a3"/>
        <w:rPr>
          <w:rFonts w:ascii="Times New Roman" w:hAnsi="Times New Roman"/>
          <w:sz w:val="28"/>
        </w:rPr>
      </w:pPr>
    </w:p>
    <w:p w:rsidR="00537552" w:rsidRDefault="00D257FB">
      <w:pPr>
        <w:pStyle w:val="a3"/>
      </w:pPr>
      <w:r>
        <w:rPr>
          <w:rFonts w:ascii="Times New Roman" w:hAnsi="Times New Roman"/>
          <w:sz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</w:rPr>
        <w:t xml:space="preserve">профкома:   </w:t>
      </w:r>
      <w:proofErr w:type="gramEnd"/>
      <w:r>
        <w:rPr>
          <w:rFonts w:ascii="Times New Roman" w:hAnsi="Times New Roman"/>
          <w:sz w:val="28"/>
        </w:rPr>
        <w:t xml:space="preserve">               </w:t>
      </w:r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Фазылзянова</w:t>
      </w:r>
      <w:proofErr w:type="spellEnd"/>
      <w:r>
        <w:rPr>
          <w:rFonts w:ascii="Times New Roman" w:hAnsi="Times New Roman"/>
          <w:sz w:val="28"/>
        </w:rPr>
        <w:t xml:space="preserve"> Г.Ф./</w:t>
      </w:r>
    </w:p>
    <w:p w:rsidR="00537552" w:rsidRDefault="00537552"/>
    <w:p w:rsidR="00537552" w:rsidRDefault="00537552">
      <w:pPr>
        <w:pStyle w:val="a3"/>
      </w:pPr>
    </w:p>
    <w:p w:rsidR="00537552" w:rsidRDefault="00537552"/>
    <w:sectPr w:rsidR="00537552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552"/>
    <w:rsid w:val="00537552"/>
    <w:rsid w:val="00D2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617B2-7BF9-4285-8644-3D4F441C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2025-02-06T09:46:00Z</dcterms:created>
  <dcterms:modified xsi:type="dcterms:W3CDTF">2025-02-06T09:46:00Z</dcterms:modified>
</cp:coreProperties>
</file>