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1FE" w:rsidRPr="003B3907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Рекомендации по организации апробации Всероссийского физкультурно-спортивного комплекса «Готов к труду и обороне» (ГТО) </w:t>
      </w:r>
    </w:p>
    <w:p w:rsidR="00BF5F51" w:rsidRPr="003B3907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>в образовательных организациях Республики Татарстан</w:t>
      </w:r>
    </w:p>
    <w:p w:rsidR="00BF5F51" w:rsidRPr="003B3907" w:rsidRDefault="00BF5F51" w:rsidP="00D512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F51" w:rsidRPr="003B3907" w:rsidRDefault="00477BB0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907">
        <w:rPr>
          <w:rFonts w:ascii="Times New Roman" w:hAnsi="Times New Roman" w:cs="Times New Roman"/>
          <w:b/>
          <w:sz w:val="24"/>
          <w:szCs w:val="24"/>
        </w:rPr>
        <w:t>Организационные вопросы</w:t>
      </w:r>
    </w:p>
    <w:p w:rsidR="00EA10AF" w:rsidRPr="003B3907" w:rsidRDefault="00B36E4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Согласно Плану работы по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поэтапному </w:t>
      </w:r>
      <w:r w:rsidRPr="003B3907">
        <w:rPr>
          <w:rFonts w:ascii="Times New Roman" w:hAnsi="Times New Roman" w:cs="Times New Roman"/>
          <w:sz w:val="24"/>
          <w:szCs w:val="24"/>
        </w:rPr>
        <w:t>внедрению  Всероссийского физкультурно-спортивного комплекса «Готов к труду и обороне» (ГТО) в образовательных организациях Республики Тата</w:t>
      </w:r>
      <w:r w:rsidR="00B95A4A" w:rsidRPr="003B3907">
        <w:rPr>
          <w:rFonts w:ascii="Times New Roman" w:hAnsi="Times New Roman" w:cs="Times New Roman"/>
          <w:sz w:val="24"/>
          <w:szCs w:val="24"/>
        </w:rPr>
        <w:t>рстан на 2014-2015 учебный год, утвержденному</w:t>
      </w:r>
      <w:r w:rsidRPr="003B3907">
        <w:rPr>
          <w:rFonts w:ascii="Times New Roman" w:hAnsi="Times New Roman" w:cs="Times New Roman"/>
          <w:sz w:val="24"/>
          <w:szCs w:val="24"/>
        </w:rPr>
        <w:t xml:space="preserve"> приказом МО и Н РТ от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 10.07.2014 года №3907/14,</w:t>
      </w:r>
      <w:r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="00EA10AF"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Pr="003B3907">
        <w:rPr>
          <w:rFonts w:ascii="Times New Roman" w:hAnsi="Times New Roman" w:cs="Times New Roman"/>
          <w:sz w:val="24"/>
          <w:szCs w:val="24"/>
        </w:rPr>
        <w:t>в системе образования  муниципального района</w:t>
      </w:r>
      <w:r w:rsidR="00EA10AF" w:rsidRPr="003B3907">
        <w:rPr>
          <w:rFonts w:ascii="Times New Roman" w:hAnsi="Times New Roman" w:cs="Times New Roman"/>
          <w:sz w:val="24"/>
          <w:szCs w:val="24"/>
        </w:rPr>
        <w:t xml:space="preserve"> на организационном этапе необходимо:</w:t>
      </w:r>
    </w:p>
    <w:p w:rsidR="00B36E41" w:rsidRPr="003B3907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>- с</w:t>
      </w:r>
      <w:r w:rsidR="00D25A1D" w:rsidRPr="003B3907">
        <w:rPr>
          <w:rFonts w:ascii="Times New Roman" w:hAnsi="Times New Roman" w:cs="Times New Roman"/>
          <w:sz w:val="24"/>
          <w:szCs w:val="24"/>
        </w:rPr>
        <w:t xml:space="preserve">оздание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B3907">
        <w:rPr>
          <w:rFonts w:ascii="Times New Roman" w:hAnsi="Times New Roman" w:cs="Times New Roman"/>
          <w:sz w:val="24"/>
          <w:szCs w:val="24"/>
        </w:rPr>
        <w:t>рабочей</w:t>
      </w:r>
      <w:r w:rsidR="00B36E41" w:rsidRPr="003B3907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3B3907">
        <w:rPr>
          <w:rFonts w:ascii="Times New Roman" w:hAnsi="Times New Roman" w:cs="Times New Roman"/>
          <w:sz w:val="24"/>
          <w:szCs w:val="24"/>
        </w:rPr>
        <w:t>ы</w:t>
      </w:r>
      <w:r w:rsidR="00D25A1D"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="00B36E41" w:rsidRPr="003B3907">
        <w:rPr>
          <w:rFonts w:ascii="Times New Roman" w:hAnsi="Times New Roman" w:cs="Times New Roman"/>
          <w:sz w:val="24"/>
          <w:szCs w:val="24"/>
        </w:rPr>
        <w:t xml:space="preserve"> по внедрению  Всероссийского физкультурно-спортивного комплекса «Готов к труду и обороне» (ГТО)</w:t>
      </w:r>
      <w:r w:rsidRPr="003B3907">
        <w:rPr>
          <w:rFonts w:ascii="Times New Roman" w:hAnsi="Times New Roman" w:cs="Times New Roman"/>
          <w:sz w:val="24"/>
          <w:szCs w:val="24"/>
        </w:rPr>
        <w:t xml:space="preserve"> в образовательных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 организациях</w:t>
      </w:r>
      <w:r w:rsidRPr="003B3907">
        <w:rPr>
          <w:rFonts w:ascii="Times New Roman" w:hAnsi="Times New Roman" w:cs="Times New Roman"/>
          <w:sz w:val="24"/>
          <w:szCs w:val="24"/>
        </w:rPr>
        <w:t>;</w:t>
      </w:r>
    </w:p>
    <w:p w:rsidR="00B95A4A" w:rsidRPr="003B3907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>-   создание рабочих групп в образовательных организациях;</w:t>
      </w:r>
    </w:p>
    <w:p w:rsidR="00B36E41" w:rsidRPr="003B3907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>- о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пределение </w:t>
      </w:r>
      <w:r w:rsidR="00B36E41" w:rsidRPr="003B3907">
        <w:rPr>
          <w:rFonts w:ascii="Times New Roman" w:hAnsi="Times New Roman" w:cs="Times New Roman"/>
          <w:sz w:val="24"/>
          <w:szCs w:val="24"/>
        </w:rPr>
        <w:t xml:space="preserve">муниципальных базовых площадок по сдаче 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нормативов </w:t>
      </w:r>
      <w:r w:rsidR="00B36E41" w:rsidRPr="003B3907">
        <w:rPr>
          <w:rFonts w:ascii="Times New Roman" w:hAnsi="Times New Roman" w:cs="Times New Roman"/>
          <w:sz w:val="24"/>
          <w:szCs w:val="24"/>
        </w:rPr>
        <w:t xml:space="preserve">Всероссийского физкультурно-спортивного комплекса «Готов к труду и обороне» (ГТО) </w:t>
      </w:r>
      <w:proofErr w:type="gramStart"/>
      <w:r w:rsidR="00B36E41" w:rsidRPr="003B390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B36E41" w:rsidRPr="003B3907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</w:t>
      </w:r>
      <w:r w:rsidRPr="003B3907">
        <w:rPr>
          <w:rFonts w:ascii="Times New Roman" w:hAnsi="Times New Roman" w:cs="Times New Roman"/>
          <w:sz w:val="24"/>
          <w:szCs w:val="24"/>
        </w:rPr>
        <w:t>;</w:t>
      </w:r>
    </w:p>
    <w:p w:rsidR="00B36E41" w:rsidRPr="003B3907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>- р</w:t>
      </w:r>
      <w:r w:rsidR="00B36E41" w:rsidRPr="003B3907">
        <w:rPr>
          <w:rFonts w:ascii="Times New Roman" w:hAnsi="Times New Roman" w:cs="Times New Roman"/>
          <w:sz w:val="24"/>
          <w:szCs w:val="24"/>
        </w:rPr>
        <w:t xml:space="preserve">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в </w:t>
      </w:r>
      <w:r w:rsidR="00B36E41" w:rsidRPr="003B3907">
        <w:rPr>
          <w:rFonts w:ascii="Times New Roman" w:hAnsi="Times New Roman" w:cs="Times New Roman"/>
          <w:sz w:val="24"/>
          <w:szCs w:val="24"/>
        </w:rPr>
        <w:t>образовательных организациях</w:t>
      </w:r>
      <w:r w:rsidRPr="003B3907">
        <w:rPr>
          <w:rFonts w:ascii="Times New Roman" w:hAnsi="Times New Roman" w:cs="Times New Roman"/>
          <w:sz w:val="24"/>
          <w:szCs w:val="24"/>
        </w:rPr>
        <w:t>.</w:t>
      </w:r>
    </w:p>
    <w:p w:rsidR="00EA10AF" w:rsidRPr="003B3907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При создании рабочей группы по внедрению  ВФСК (ГТО) </w:t>
      </w:r>
      <w:r w:rsidR="003E5423" w:rsidRPr="003B3907">
        <w:rPr>
          <w:rFonts w:ascii="Times New Roman" w:hAnsi="Times New Roman" w:cs="Times New Roman"/>
          <w:sz w:val="24"/>
          <w:szCs w:val="24"/>
        </w:rPr>
        <w:t xml:space="preserve">в образовательных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 организациях</w:t>
      </w:r>
      <w:r w:rsidR="003E5423"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Pr="003B3907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рабочей </w:t>
      </w:r>
      <w:r w:rsidRPr="003B3907">
        <w:rPr>
          <w:rFonts w:ascii="Times New Roman" w:hAnsi="Times New Roman" w:cs="Times New Roman"/>
          <w:sz w:val="24"/>
          <w:szCs w:val="24"/>
        </w:rPr>
        <w:t>группы целесообразно включить:</w:t>
      </w:r>
    </w:p>
    <w:p w:rsidR="000C3AF8" w:rsidRPr="003B3907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>-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  </w:t>
      </w:r>
      <w:r w:rsidRPr="003B3907">
        <w:rPr>
          <w:rFonts w:ascii="Times New Roman" w:hAnsi="Times New Roman" w:cs="Times New Roman"/>
          <w:sz w:val="24"/>
          <w:szCs w:val="24"/>
        </w:rPr>
        <w:t xml:space="preserve"> специалистов в области физической культуры и спорта,</w:t>
      </w:r>
    </w:p>
    <w:p w:rsidR="00B36E41" w:rsidRPr="003B3907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>-</w:t>
      </w:r>
      <w:r w:rsidR="00EA10AF" w:rsidRPr="003B3907">
        <w:rPr>
          <w:rFonts w:ascii="Times New Roman" w:hAnsi="Times New Roman" w:cs="Times New Roman"/>
          <w:sz w:val="24"/>
          <w:szCs w:val="24"/>
        </w:rPr>
        <w:t xml:space="preserve"> представителей </w:t>
      </w:r>
      <w:r w:rsidR="003E5423" w:rsidRPr="003B3907">
        <w:rPr>
          <w:rFonts w:ascii="Times New Roman" w:hAnsi="Times New Roman" w:cs="Times New Roman"/>
          <w:sz w:val="24"/>
          <w:szCs w:val="24"/>
        </w:rPr>
        <w:t>муниципальных органов</w:t>
      </w:r>
      <w:r w:rsidR="0030374F" w:rsidRPr="003B3907">
        <w:rPr>
          <w:rFonts w:ascii="Times New Roman" w:hAnsi="Times New Roman" w:cs="Times New Roman"/>
          <w:sz w:val="24"/>
          <w:szCs w:val="24"/>
        </w:rPr>
        <w:t xml:space="preserve"> управления образования, органов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 управления в сфере физической культуры и спорта</w:t>
      </w:r>
      <w:r w:rsidR="0030374F" w:rsidRPr="003B3907">
        <w:rPr>
          <w:rFonts w:ascii="Times New Roman" w:hAnsi="Times New Roman" w:cs="Times New Roman"/>
          <w:sz w:val="24"/>
          <w:szCs w:val="24"/>
        </w:rPr>
        <w:t>, отдела Военного Комиссариата РТ, РОСТО (ДОСААФ) и др.;</w:t>
      </w:r>
    </w:p>
    <w:p w:rsidR="000C3AF8" w:rsidRPr="003B3907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-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     </w:t>
      </w:r>
      <w:r w:rsidRPr="003B3907">
        <w:rPr>
          <w:rFonts w:ascii="Times New Roman" w:hAnsi="Times New Roman" w:cs="Times New Roman"/>
          <w:sz w:val="24"/>
          <w:szCs w:val="24"/>
        </w:rPr>
        <w:t>представителей органов здравоохранения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C3AF8" w:rsidRPr="003B3907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- </w:t>
      </w:r>
      <w:r w:rsidR="000C3AF8" w:rsidRPr="003B3907">
        <w:rPr>
          <w:rFonts w:ascii="Times New Roman" w:hAnsi="Times New Roman" w:cs="Times New Roman"/>
          <w:sz w:val="24"/>
          <w:szCs w:val="24"/>
        </w:rPr>
        <w:t xml:space="preserve">представителей общественности (выдающихся спортсменов, </w:t>
      </w:r>
      <w:r w:rsidRPr="003B3907">
        <w:rPr>
          <w:rFonts w:ascii="Times New Roman" w:hAnsi="Times New Roman" w:cs="Times New Roman"/>
          <w:sz w:val="24"/>
          <w:szCs w:val="24"/>
        </w:rPr>
        <w:t xml:space="preserve"> представителей общественных организаций</w:t>
      </w:r>
      <w:r w:rsidR="000C3AF8" w:rsidRPr="003B3907">
        <w:rPr>
          <w:rFonts w:ascii="Times New Roman" w:hAnsi="Times New Roman" w:cs="Times New Roman"/>
          <w:sz w:val="24"/>
          <w:szCs w:val="24"/>
        </w:rPr>
        <w:t xml:space="preserve">, </w:t>
      </w:r>
      <w:r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="000C3AF8" w:rsidRPr="003B3907">
        <w:rPr>
          <w:rFonts w:ascii="Times New Roman" w:hAnsi="Times New Roman" w:cs="Times New Roman"/>
          <w:sz w:val="24"/>
          <w:szCs w:val="24"/>
        </w:rPr>
        <w:t>ветеранов спорта);</w:t>
      </w:r>
    </w:p>
    <w:p w:rsidR="000C3AF8" w:rsidRPr="003B3907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-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    </w:t>
      </w:r>
      <w:r w:rsidRPr="003B3907">
        <w:rPr>
          <w:rFonts w:ascii="Times New Roman" w:hAnsi="Times New Roman" w:cs="Times New Roman"/>
          <w:sz w:val="24"/>
          <w:szCs w:val="24"/>
        </w:rPr>
        <w:t>иных заинтересованных организаций и ведомств.</w:t>
      </w:r>
    </w:p>
    <w:p w:rsidR="000C3AF8" w:rsidRPr="003B3907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При создании данной рабочей группы необходимо предусмотреть в ее составе секретариат для ведения документации </w:t>
      </w:r>
      <w:r w:rsidR="00FE3658" w:rsidRPr="003B3907">
        <w:rPr>
          <w:rFonts w:ascii="Times New Roman" w:hAnsi="Times New Roman" w:cs="Times New Roman"/>
          <w:sz w:val="24"/>
          <w:szCs w:val="24"/>
        </w:rPr>
        <w:t>(протоколов результатов обучающихся ВФСО (ГТО), не менее 3–х человек в зависимости от численности</w:t>
      </w:r>
      <w:r w:rsidR="0030374F" w:rsidRPr="003B3907">
        <w:rPr>
          <w:rFonts w:ascii="Times New Roman" w:hAnsi="Times New Roman" w:cs="Times New Roman"/>
          <w:sz w:val="24"/>
          <w:szCs w:val="24"/>
        </w:rPr>
        <w:t xml:space="preserve"> обучающихся, сдающих нормативы).</w:t>
      </w:r>
    </w:p>
    <w:p w:rsidR="00FE3658" w:rsidRPr="003B3907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При разработке муниципального плана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 по поэтапному внедрению ВФСК (ГТО)</w:t>
      </w:r>
      <w:r w:rsidRPr="003B3907">
        <w:rPr>
          <w:rFonts w:ascii="Times New Roman" w:hAnsi="Times New Roman" w:cs="Times New Roman"/>
          <w:sz w:val="24"/>
          <w:szCs w:val="24"/>
        </w:rPr>
        <w:t xml:space="preserve"> необходимо руководствоваться структурой Плана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  <w:r w:rsidR="00B95A4A" w:rsidRPr="003B3907">
        <w:rPr>
          <w:rFonts w:ascii="Times New Roman" w:hAnsi="Times New Roman" w:cs="Times New Roman"/>
          <w:sz w:val="24"/>
          <w:szCs w:val="24"/>
        </w:rPr>
        <w:t>,</w:t>
      </w:r>
      <w:r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="00B95A4A" w:rsidRPr="003B3907">
        <w:rPr>
          <w:rFonts w:ascii="Times New Roman" w:hAnsi="Times New Roman" w:cs="Times New Roman"/>
          <w:sz w:val="24"/>
          <w:szCs w:val="24"/>
        </w:rPr>
        <w:t xml:space="preserve"> утвержденного приказом МО и Н РТ от 10.07.2014 года №3907/14.</w:t>
      </w:r>
    </w:p>
    <w:p w:rsidR="00807F1C" w:rsidRPr="003B3907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907">
        <w:rPr>
          <w:rFonts w:ascii="Times New Roman" w:hAnsi="Times New Roman" w:cs="Times New Roman"/>
          <w:sz w:val="24"/>
          <w:szCs w:val="24"/>
        </w:rPr>
        <w:t>О</w:t>
      </w:r>
      <w:r w:rsidR="00477BB0" w:rsidRPr="003B3907">
        <w:rPr>
          <w:rFonts w:ascii="Times New Roman" w:hAnsi="Times New Roman" w:cs="Times New Roman"/>
          <w:sz w:val="24"/>
          <w:szCs w:val="24"/>
        </w:rPr>
        <w:t xml:space="preserve">пределение </w:t>
      </w:r>
      <w:r w:rsidRPr="003B3907">
        <w:rPr>
          <w:rFonts w:ascii="Times New Roman" w:hAnsi="Times New Roman" w:cs="Times New Roman"/>
          <w:sz w:val="24"/>
          <w:szCs w:val="24"/>
        </w:rPr>
        <w:t>муниципальных базовых площадок по сдаче  Всероссийского физкультурно-спортивного комплекса «Готов к труду и обороне» (ГТО)</w:t>
      </w:r>
      <w:r w:rsidR="00793D0E"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="00477BB0" w:rsidRPr="003B3907">
        <w:rPr>
          <w:rFonts w:ascii="Times New Roman" w:hAnsi="Times New Roman" w:cs="Times New Roman"/>
          <w:sz w:val="24"/>
          <w:szCs w:val="24"/>
        </w:rPr>
        <w:t xml:space="preserve"> производит</w:t>
      </w:r>
      <w:r w:rsidRPr="003B3907">
        <w:rPr>
          <w:rFonts w:ascii="Times New Roman" w:hAnsi="Times New Roman" w:cs="Times New Roman"/>
          <w:sz w:val="24"/>
          <w:szCs w:val="24"/>
        </w:rPr>
        <w:t>ся из числа общеобразовательных школ с наиболее развитой учебно-материальной базой по физи</w:t>
      </w:r>
      <w:r w:rsidR="00477BB0" w:rsidRPr="003B3907">
        <w:rPr>
          <w:rFonts w:ascii="Times New Roman" w:hAnsi="Times New Roman" w:cs="Times New Roman"/>
          <w:sz w:val="24"/>
          <w:szCs w:val="24"/>
        </w:rPr>
        <w:t>ческой культуре, соответствующей</w:t>
      </w:r>
      <w:r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="00807F1C" w:rsidRPr="003B3907">
        <w:rPr>
          <w:rFonts w:ascii="Times New Roman" w:hAnsi="Times New Roman" w:cs="Times New Roman"/>
          <w:sz w:val="24"/>
          <w:szCs w:val="24"/>
        </w:rPr>
        <w:t>перечню испытаний</w:t>
      </w:r>
      <w:r w:rsidR="00477BB0" w:rsidRPr="003B3907">
        <w:rPr>
          <w:rFonts w:ascii="Times New Roman" w:hAnsi="Times New Roman" w:cs="Times New Roman"/>
          <w:sz w:val="24"/>
          <w:szCs w:val="24"/>
        </w:rPr>
        <w:t>, утвержденных приказом Министерства спорта Российской Федерации №575 от 08.07.2014 года.</w:t>
      </w:r>
      <w:proofErr w:type="gramEnd"/>
    </w:p>
    <w:p w:rsidR="00EB727C" w:rsidRPr="003B3907" w:rsidRDefault="00807F1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>При наличии большого числа обучающихся в районе</w:t>
      </w:r>
      <w:r w:rsidR="00477BB0"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Pr="003B3907">
        <w:rPr>
          <w:rFonts w:ascii="Times New Roman" w:hAnsi="Times New Roman" w:cs="Times New Roman"/>
          <w:sz w:val="24"/>
          <w:szCs w:val="24"/>
        </w:rPr>
        <w:t xml:space="preserve">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</w:t>
      </w:r>
      <w:r w:rsidR="00281EFC" w:rsidRPr="003B3907">
        <w:rPr>
          <w:rFonts w:ascii="Times New Roman" w:hAnsi="Times New Roman" w:cs="Times New Roman"/>
          <w:sz w:val="24"/>
          <w:szCs w:val="24"/>
        </w:rPr>
        <w:t xml:space="preserve">, а также территориальной расположенности образовательных </w:t>
      </w:r>
      <w:r w:rsidR="00EB727C" w:rsidRPr="003B3907">
        <w:rPr>
          <w:rFonts w:ascii="Times New Roman" w:hAnsi="Times New Roman" w:cs="Times New Roman"/>
          <w:sz w:val="24"/>
          <w:szCs w:val="24"/>
        </w:rPr>
        <w:t>организаций сельской местности.</w:t>
      </w:r>
    </w:p>
    <w:p w:rsidR="00D512E2" w:rsidRDefault="00D512E2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Сдача нормативов </w:t>
      </w:r>
      <w:r w:rsidR="00631BF5" w:rsidRPr="003B3907">
        <w:rPr>
          <w:rFonts w:ascii="Times New Roman" w:hAnsi="Times New Roman" w:cs="Times New Roman"/>
          <w:sz w:val="24"/>
          <w:szCs w:val="24"/>
        </w:rPr>
        <w:t>Комплекса возможна и на муниципальных</w:t>
      </w:r>
      <w:bookmarkStart w:id="0" w:name="_GoBack"/>
      <w:bookmarkEnd w:id="0"/>
      <w:r w:rsidR="00631BF5" w:rsidRPr="003B3907">
        <w:rPr>
          <w:rFonts w:ascii="Times New Roman" w:hAnsi="Times New Roman" w:cs="Times New Roman"/>
          <w:sz w:val="24"/>
          <w:szCs w:val="24"/>
        </w:rPr>
        <w:t xml:space="preserve"> спортивно-оздоровительных объектах.</w:t>
      </w:r>
    </w:p>
    <w:p w:rsidR="003B3907" w:rsidRPr="003B3907" w:rsidRDefault="003B3907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727C" w:rsidRPr="003B3907" w:rsidRDefault="00EB727C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907">
        <w:rPr>
          <w:rFonts w:ascii="Times New Roman" w:hAnsi="Times New Roman" w:cs="Times New Roman"/>
          <w:b/>
          <w:sz w:val="24"/>
          <w:szCs w:val="24"/>
        </w:rPr>
        <w:lastRenderedPageBreak/>
        <w:t>Календарь</w:t>
      </w:r>
      <w:r w:rsidR="00477BB0" w:rsidRPr="003B3907">
        <w:rPr>
          <w:rFonts w:ascii="Times New Roman" w:hAnsi="Times New Roman" w:cs="Times New Roman"/>
          <w:b/>
          <w:sz w:val="24"/>
          <w:szCs w:val="24"/>
        </w:rPr>
        <w:t xml:space="preserve"> сдачи нормативов</w:t>
      </w:r>
    </w:p>
    <w:p w:rsidR="00027312" w:rsidRPr="003B3907" w:rsidRDefault="00D25A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В зависимости от имеющейся учебно-материальной базы  </w:t>
      </w:r>
      <w:r w:rsidR="00EB727C" w:rsidRPr="003B3907">
        <w:rPr>
          <w:rFonts w:ascii="Times New Roman" w:hAnsi="Times New Roman" w:cs="Times New Roman"/>
          <w:sz w:val="24"/>
          <w:szCs w:val="24"/>
        </w:rPr>
        <w:t>площадок</w:t>
      </w:r>
      <w:r w:rsidRPr="003B3907">
        <w:rPr>
          <w:rFonts w:ascii="Times New Roman" w:hAnsi="Times New Roman" w:cs="Times New Roman"/>
          <w:sz w:val="24"/>
          <w:szCs w:val="24"/>
        </w:rPr>
        <w:t xml:space="preserve">, </w:t>
      </w:r>
      <w:r w:rsidR="00265DD3"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Pr="003B3907">
        <w:rPr>
          <w:rFonts w:ascii="Times New Roman" w:hAnsi="Times New Roman" w:cs="Times New Roman"/>
          <w:sz w:val="24"/>
          <w:szCs w:val="24"/>
        </w:rPr>
        <w:t>их расположения</w:t>
      </w:r>
      <w:r w:rsidR="00EB727C" w:rsidRPr="003B3907">
        <w:rPr>
          <w:rFonts w:ascii="Times New Roman" w:hAnsi="Times New Roman" w:cs="Times New Roman"/>
          <w:sz w:val="24"/>
          <w:szCs w:val="24"/>
        </w:rPr>
        <w:t xml:space="preserve">, </w:t>
      </w:r>
      <w:r w:rsidRPr="003B3907">
        <w:rPr>
          <w:rFonts w:ascii="Times New Roman" w:hAnsi="Times New Roman" w:cs="Times New Roman"/>
          <w:sz w:val="24"/>
          <w:szCs w:val="24"/>
        </w:rPr>
        <w:t xml:space="preserve"> целесообразно разделить прием нормативов ВФСО (ГТО) у обучающихся на три</w:t>
      </w:r>
      <w:r w:rsidR="00EB727C" w:rsidRPr="003B3907">
        <w:rPr>
          <w:rFonts w:ascii="Times New Roman" w:hAnsi="Times New Roman" w:cs="Times New Roman"/>
          <w:sz w:val="24"/>
          <w:szCs w:val="24"/>
        </w:rPr>
        <w:t xml:space="preserve"> условных</w:t>
      </w:r>
      <w:r w:rsidRPr="003B3907">
        <w:rPr>
          <w:rFonts w:ascii="Times New Roman" w:hAnsi="Times New Roman" w:cs="Times New Roman"/>
          <w:sz w:val="24"/>
          <w:szCs w:val="24"/>
        </w:rPr>
        <w:t xml:space="preserve"> сессии: </w:t>
      </w:r>
      <w:proofErr w:type="gramStart"/>
      <w:r w:rsidRPr="003B3907">
        <w:rPr>
          <w:rFonts w:ascii="Times New Roman" w:hAnsi="Times New Roman" w:cs="Times New Roman"/>
          <w:sz w:val="24"/>
          <w:szCs w:val="24"/>
        </w:rPr>
        <w:t>осеннюю</w:t>
      </w:r>
      <w:proofErr w:type="gramEnd"/>
      <w:r w:rsidRPr="003B3907">
        <w:rPr>
          <w:rFonts w:ascii="Times New Roman" w:hAnsi="Times New Roman" w:cs="Times New Roman"/>
          <w:sz w:val="24"/>
          <w:szCs w:val="24"/>
        </w:rPr>
        <w:t xml:space="preserve"> (сентябрь-октябрь), зимнюю (</w:t>
      </w:r>
      <w:r w:rsidR="00477BB0" w:rsidRPr="003B3907">
        <w:rPr>
          <w:rFonts w:ascii="Times New Roman" w:hAnsi="Times New Roman" w:cs="Times New Roman"/>
          <w:sz w:val="24"/>
          <w:szCs w:val="24"/>
        </w:rPr>
        <w:t>январь-</w:t>
      </w:r>
      <w:r w:rsidRPr="003B3907">
        <w:rPr>
          <w:rFonts w:ascii="Times New Roman" w:hAnsi="Times New Roman" w:cs="Times New Roman"/>
          <w:sz w:val="24"/>
          <w:szCs w:val="24"/>
        </w:rPr>
        <w:t>февраль</w:t>
      </w:r>
      <w:r w:rsidR="00477BB0" w:rsidRPr="003B3907">
        <w:rPr>
          <w:rFonts w:ascii="Times New Roman" w:hAnsi="Times New Roman" w:cs="Times New Roman"/>
          <w:sz w:val="24"/>
          <w:szCs w:val="24"/>
        </w:rPr>
        <w:t>), весеннюю (апрель-май).</w:t>
      </w:r>
    </w:p>
    <w:p w:rsidR="00EB727C" w:rsidRPr="003B3907" w:rsidRDefault="00EB727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30F4" w:rsidRPr="003B3907" w:rsidRDefault="00BF5F5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>Примерный к</w:t>
      </w:r>
      <w:r w:rsidR="00E37A50" w:rsidRPr="003B3907">
        <w:rPr>
          <w:rFonts w:ascii="Times New Roman" w:hAnsi="Times New Roman" w:cs="Times New Roman"/>
          <w:sz w:val="24"/>
          <w:szCs w:val="24"/>
        </w:rPr>
        <w:t>алендарь</w:t>
      </w:r>
      <w:r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="00E37A50" w:rsidRPr="003B3907">
        <w:rPr>
          <w:rFonts w:ascii="Times New Roman" w:hAnsi="Times New Roman" w:cs="Times New Roman"/>
          <w:sz w:val="24"/>
          <w:szCs w:val="24"/>
        </w:rPr>
        <w:t xml:space="preserve"> сдачи нормативов ВФСО (ГТО)</w:t>
      </w:r>
      <w:r w:rsidR="00D25A1D" w:rsidRPr="003B390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16"/>
        <w:gridCol w:w="5904"/>
        <w:gridCol w:w="3151"/>
      </w:tblGrid>
      <w:tr w:rsidR="00C330F4" w:rsidRPr="003B3907" w:rsidTr="00800A52">
        <w:trPr>
          <w:trHeight w:val="433"/>
        </w:trPr>
        <w:tc>
          <w:tcPr>
            <w:tcW w:w="392" w:type="dxa"/>
          </w:tcPr>
          <w:p w:rsidR="00C330F4" w:rsidRPr="003B3907" w:rsidRDefault="00C330F4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88" w:type="dxa"/>
          </w:tcPr>
          <w:p w:rsidR="00C330F4" w:rsidRPr="003B3907" w:rsidRDefault="00C330F4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</w:p>
        </w:tc>
        <w:tc>
          <w:tcPr>
            <w:tcW w:w="3191" w:type="dxa"/>
          </w:tcPr>
          <w:p w:rsidR="00C330F4" w:rsidRPr="003B3907" w:rsidRDefault="00C330F4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330F4" w:rsidRPr="003B3907" w:rsidTr="00C330F4">
        <w:tc>
          <w:tcPr>
            <w:tcW w:w="392" w:type="dxa"/>
          </w:tcPr>
          <w:p w:rsidR="00C330F4" w:rsidRPr="003B3907" w:rsidRDefault="00C330F4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8" w:type="dxa"/>
          </w:tcPr>
          <w:p w:rsidR="00C330F4" w:rsidRPr="003B3907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3191" w:type="dxa"/>
          </w:tcPr>
          <w:p w:rsidR="00C330F4" w:rsidRPr="003B3907" w:rsidRDefault="00800A52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330F4" w:rsidRPr="003B3907" w:rsidTr="00C330F4">
        <w:tc>
          <w:tcPr>
            <w:tcW w:w="392" w:type="dxa"/>
          </w:tcPr>
          <w:p w:rsidR="00C330F4" w:rsidRPr="003B3907" w:rsidRDefault="00C330F4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8" w:type="dxa"/>
          </w:tcPr>
          <w:p w:rsidR="00C330F4" w:rsidRPr="003B3907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3191" w:type="dxa"/>
          </w:tcPr>
          <w:p w:rsidR="00C330F4" w:rsidRPr="003B3907" w:rsidRDefault="00800A52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330F4" w:rsidRPr="003B3907" w:rsidTr="00C330F4">
        <w:tc>
          <w:tcPr>
            <w:tcW w:w="392" w:type="dxa"/>
          </w:tcPr>
          <w:p w:rsidR="00C330F4" w:rsidRPr="003B3907" w:rsidRDefault="00C330F4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8" w:type="dxa"/>
          </w:tcPr>
          <w:p w:rsidR="00C330F4" w:rsidRPr="003B3907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Бег на 1; 1,5; 2; 3 км</w:t>
            </w:r>
          </w:p>
        </w:tc>
        <w:tc>
          <w:tcPr>
            <w:tcW w:w="3191" w:type="dxa"/>
          </w:tcPr>
          <w:p w:rsidR="00C330F4" w:rsidRPr="003B3907" w:rsidRDefault="00800A52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330F4" w:rsidRPr="003B3907" w:rsidTr="00C330F4">
        <w:tc>
          <w:tcPr>
            <w:tcW w:w="392" w:type="dxa"/>
          </w:tcPr>
          <w:p w:rsidR="00C330F4" w:rsidRPr="003B3907" w:rsidRDefault="00C330F4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8" w:type="dxa"/>
          </w:tcPr>
          <w:p w:rsidR="00C330F4" w:rsidRPr="003B3907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</w:t>
            </w:r>
          </w:p>
        </w:tc>
        <w:tc>
          <w:tcPr>
            <w:tcW w:w="3191" w:type="dxa"/>
          </w:tcPr>
          <w:p w:rsidR="00C330F4" w:rsidRPr="003B3907" w:rsidRDefault="00800A52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330F4" w:rsidRPr="003B3907" w:rsidTr="00C330F4">
        <w:tc>
          <w:tcPr>
            <w:tcW w:w="392" w:type="dxa"/>
          </w:tcPr>
          <w:p w:rsidR="00C330F4" w:rsidRPr="003B3907" w:rsidRDefault="00C330F4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8" w:type="dxa"/>
          </w:tcPr>
          <w:p w:rsidR="00C330F4" w:rsidRPr="003B3907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C330F4" w:rsidRPr="003B3907" w:rsidRDefault="00800A52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330F4" w:rsidRPr="003B3907" w:rsidTr="00C330F4">
        <w:tc>
          <w:tcPr>
            <w:tcW w:w="392" w:type="dxa"/>
          </w:tcPr>
          <w:p w:rsidR="00C330F4" w:rsidRPr="003B3907" w:rsidRDefault="00C330F4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88" w:type="dxa"/>
          </w:tcPr>
          <w:p w:rsidR="00C330F4" w:rsidRPr="003B3907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3191" w:type="dxa"/>
          </w:tcPr>
          <w:p w:rsidR="00C330F4" w:rsidRPr="003B3907" w:rsidRDefault="00800A52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330F4" w:rsidRPr="003B3907" w:rsidTr="00C330F4">
        <w:tc>
          <w:tcPr>
            <w:tcW w:w="392" w:type="dxa"/>
          </w:tcPr>
          <w:p w:rsidR="00C330F4" w:rsidRPr="003B3907" w:rsidRDefault="00C330F4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88" w:type="dxa"/>
          </w:tcPr>
          <w:p w:rsidR="00C330F4" w:rsidRPr="003B3907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C330F4" w:rsidRPr="003B3907" w:rsidRDefault="00477BB0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  <w:proofErr w:type="gramStart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="00CC7C5C" w:rsidRPr="003B39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25CD" w:rsidRPr="003B3907" w:rsidTr="00C330F4">
        <w:tc>
          <w:tcPr>
            <w:tcW w:w="392" w:type="dxa"/>
          </w:tcPr>
          <w:p w:rsidR="00FD25CD" w:rsidRPr="003B3907" w:rsidRDefault="00FD25C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88" w:type="dxa"/>
          </w:tcPr>
          <w:p w:rsidR="00FD25CD" w:rsidRPr="003B3907" w:rsidRDefault="00FD25CD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FD25CD" w:rsidRPr="003B3907" w:rsidRDefault="00477BB0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  <w:proofErr w:type="gramStart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FD25CD" w:rsidRPr="003B3907" w:rsidTr="00C330F4">
        <w:tc>
          <w:tcPr>
            <w:tcW w:w="392" w:type="dxa"/>
          </w:tcPr>
          <w:p w:rsidR="00FD25CD" w:rsidRPr="003B3907" w:rsidRDefault="00FD25C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88" w:type="dxa"/>
          </w:tcPr>
          <w:p w:rsidR="00FD25CD" w:rsidRPr="003B3907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Рывок гири</w:t>
            </w:r>
          </w:p>
        </w:tc>
        <w:tc>
          <w:tcPr>
            <w:tcW w:w="3191" w:type="dxa"/>
          </w:tcPr>
          <w:p w:rsidR="00FD25CD" w:rsidRPr="003B3907" w:rsidRDefault="00477BB0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FD25CD" w:rsidRPr="003B3907" w:rsidTr="00C330F4">
        <w:tc>
          <w:tcPr>
            <w:tcW w:w="392" w:type="dxa"/>
          </w:tcPr>
          <w:p w:rsidR="00FD25CD" w:rsidRPr="003B3907" w:rsidRDefault="0047314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88" w:type="dxa"/>
          </w:tcPr>
          <w:p w:rsidR="00FD25CD" w:rsidRPr="003B3907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FD25CD" w:rsidRPr="003B3907" w:rsidRDefault="00477BB0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FD25CD" w:rsidRPr="003B3907" w:rsidTr="00C330F4">
        <w:tc>
          <w:tcPr>
            <w:tcW w:w="392" w:type="dxa"/>
          </w:tcPr>
          <w:p w:rsidR="00FD25CD" w:rsidRPr="003B3907" w:rsidRDefault="0047314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88" w:type="dxa"/>
          </w:tcPr>
          <w:p w:rsidR="00FD25CD" w:rsidRPr="003B3907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</w:p>
          <w:p w:rsidR="00800A52" w:rsidRPr="003B3907" w:rsidRDefault="00800A52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D25CD" w:rsidRPr="003B3907" w:rsidRDefault="00477BB0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FD25CD" w:rsidRPr="003B3907" w:rsidTr="00C330F4">
        <w:tc>
          <w:tcPr>
            <w:tcW w:w="392" w:type="dxa"/>
          </w:tcPr>
          <w:p w:rsidR="00FD25CD" w:rsidRPr="003B3907" w:rsidRDefault="0047314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88" w:type="dxa"/>
          </w:tcPr>
          <w:p w:rsidR="00FD25CD" w:rsidRPr="003B3907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FD25CD" w:rsidRPr="003B3907" w:rsidRDefault="00FC4DD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00A52" w:rsidRPr="003B3907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</w:tr>
      <w:tr w:rsidR="00FD25CD" w:rsidRPr="003B3907" w:rsidTr="00C330F4">
        <w:tc>
          <w:tcPr>
            <w:tcW w:w="392" w:type="dxa"/>
          </w:tcPr>
          <w:p w:rsidR="00FD25CD" w:rsidRPr="003B3907" w:rsidRDefault="0047314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88" w:type="dxa"/>
          </w:tcPr>
          <w:p w:rsidR="00FD25CD" w:rsidRPr="003B3907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FD25CD" w:rsidRPr="003B3907" w:rsidRDefault="00FC4DD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00A52" w:rsidRPr="003B3907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</w:tr>
      <w:tr w:rsidR="00FD25CD" w:rsidRPr="003B3907" w:rsidTr="00C330F4">
        <w:tc>
          <w:tcPr>
            <w:tcW w:w="392" w:type="dxa"/>
          </w:tcPr>
          <w:p w:rsidR="00FD25CD" w:rsidRPr="003B3907" w:rsidRDefault="0047314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88" w:type="dxa"/>
          </w:tcPr>
          <w:p w:rsidR="00FD25CD" w:rsidRPr="003B3907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FD25CD" w:rsidRPr="003B3907" w:rsidRDefault="00FC4DD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00A52" w:rsidRPr="003B3907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</w:tr>
      <w:tr w:rsidR="00FD25CD" w:rsidRPr="003B3907" w:rsidTr="00C330F4">
        <w:tc>
          <w:tcPr>
            <w:tcW w:w="392" w:type="dxa"/>
          </w:tcPr>
          <w:p w:rsidR="00FD25CD" w:rsidRPr="003B3907" w:rsidRDefault="0047314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88" w:type="dxa"/>
          </w:tcPr>
          <w:p w:rsidR="00FD25CD" w:rsidRPr="003B3907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Плавание на 10, 15, 25, 50 м</w:t>
            </w:r>
          </w:p>
        </w:tc>
        <w:tc>
          <w:tcPr>
            <w:tcW w:w="3191" w:type="dxa"/>
          </w:tcPr>
          <w:p w:rsidR="00FD25CD" w:rsidRPr="003B3907" w:rsidRDefault="005D4640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7314D" w:rsidRPr="003B3907" w:rsidTr="00C330F4">
        <w:tc>
          <w:tcPr>
            <w:tcW w:w="392" w:type="dxa"/>
          </w:tcPr>
          <w:p w:rsidR="0047314D" w:rsidRPr="003B3907" w:rsidRDefault="0047314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88" w:type="dxa"/>
          </w:tcPr>
          <w:p w:rsidR="0047314D" w:rsidRPr="003B3907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Бег на лыжах на 1, 2, 3, 5 км</w:t>
            </w:r>
          </w:p>
        </w:tc>
        <w:tc>
          <w:tcPr>
            <w:tcW w:w="3191" w:type="dxa"/>
          </w:tcPr>
          <w:p w:rsidR="0047314D" w:rsidRPr="003B3907" w:rsidRDefault="00477BB0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  <w:proofErr w:type="gramStart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47314D" w:rsidRPr="003B3907" w:rsidTr="00C330F4">
        <w:tc>
          <w:tcPr>
            <w:tcW w:w="392" w:type="dxa"/>
          </w:tcPr>
          <w:p w:rsidR="0047314D" w:rsidRPr="003B3907" w:rsidRDefault="0047314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88" w:type="dxa"/>
          </w:tcPr>
          <w:p w:rsidR="0047314D" w:rsidRPr="003B3907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Кросс по пересеченной местности на 1, 2, 3, 5 км</w:t>
            </w:r>
          </w:p>
        </w:tc>
        <w:tc>
          <w:tcPr>
            <w:tcW w:w="3191" w:type="dxa"/>
          </w:tcPr>
          <w:p w:rsidR="0047314D" w:rsidRPr="003B3907" w:rsidRDefault="00FC4DD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59B3" w:rsidRPr="003B3907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</w:tr>
      <w:tr w:rsidR="0047314D" w:rsidRPr="003B3907" w:rsidTr="00C330F4">
        <w:tc>
          <w:tcPr>
            <w:tcW w:w="392" w:type="dxa"/>
          </w:tcPr>
          <w:p w:rsidR="0047314D" w:rsidRPr="003B3907" w:rsidRDefault="0047314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88" w:type="dxa"/>
          </w:tcPr>
          <w:p w:rsidR="0047314D" w:rsidRPr="003B3907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47314D" w:rsidRPr="003B3907" w:rsidRDefault="00477BB0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  <w:proofErr w:type="gramStart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47314D" w:rsidRPr="003B3907" w:rsidTr="00C330F4">
        <w:tc>
          <w:tcPr>
            <w:tcW w:w="392" w:type="dxa"/>
          </w:tcPr>
          <w:p w:rsidR="0047314D" w:rsidRPr="003B3907" w:rsidRDefault="0047314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88" w:type="dxa"/>
          </w:tcPr>
          <w:p w:rsidR="0047314D" w:rsidRPr="003B3907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47314D" w:rsidRPr="003B3907" w:rsidRDefault="00FC4DDD" w:rsidP="00D51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00A52" w:rsidRPr="003B3907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</w:tr>
    </w:tbl>
    <w:p w:rsidR="00027312" w:rsidRPr="003B3907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312" w:rsidRPr="003B3907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907">
        <w:rPr>
          <w:rFonts w:ascii="Times New Roman" w:hAnsi="Times New Roman" w:cs="Times New Roman"/>
          <w:b/>
          <w:sz w:val="24"/>
          <w:szCs w:val="24"/>
        </w:rPr>
        <w:t>Участники</w:t>
      </w:r>
    </w:p>
    <w:p w:rsidR="006824D3" w:rsidRPr="003B3907" w:rsidRDefault="0088689B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Положению ВФСК </w:t>
      </w:r>
      <w:r w:rsidR="0030374F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</w:t>
      </w:r>
      <w:r w:rsidR="0030374F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8689B" w:rsidRPr="003B3907" w:rsidRDefault="006824D3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3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Обращаем внимание,</w:t>
      </w: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</w:t>
      </w:r>
      <w:r w:rsidR="0088689B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027312" w:rsidRPr="003B3907" w:rsidRDefault="00027312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этим, </w:t>
      </w:r>
      <w:r w:rsidR="0088689B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</w:t>
      </w:r>
      <w:r w:rsidR="005D4640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рвом этапе внедрения ВФСК </w:t>
      </w:r>
      <w:r w:rsidR="0030374F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D4640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</w:t>
      </w:r>
      <w:r w:rsidR="002E6318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D4640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88689B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сдаче нормативов </w:t>
      </w:r>
      <w:r w:rsidR="0088689B" w:rsidRPr="003B3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допускаются обучающиеся основной группы здоровья по ф</w:t>
      </w:r>
      <w:r w:rsidR="006824D3" w:rsidRPr="003B3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изической культуре.</w:t>
      </w:r>
      <w:r w:rsidR="006824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="005D4640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о усмотрению медицинских работников от сдачи норм компле</w:t>
      </w:r>
      <w:r w:rsidR="006824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 могут быть освобождены</w:t>
      </w:r>
      <w:r w:rsidR="00265D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24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D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5D4640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уже после диспансеризации  перенесли продолжительные болезни. Списки </w:t>
      </w:r>
      <w:r w:rsidR="00CB672E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допущенных к сдаче комплекса ГТО участников </w:t>
      </w:r>
      <w:r w:rsidR="005D4640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заверяются врачом и утверждаются директором школы.</w:t>
      </w:r>
    </w:p>
    <w:p w:rsidR="00265DD3" w:rsidRPr="003B3907" w:rsidRDefault="00265DD3" w:rsidP="00D512E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</w:t>
      </w:r>
    </w:p>
    <w:p w:rsidR="00027312" w:rsidRPr="003B3907" w:rsidRDefault="00027312" w:rsidP="00D51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lastRenderedPageBreak/>
        <w:t>На организационном этапе по внедрению  Всероссийского физкультурно-спортивного комплекса «Готов к труду и обороне» (ГТО) образовательная организация должна иметь следующую документацию</w:t>
      </w:r>
      <w:r w:rsidR="00E55ED4" w:rsidRPr="003B3907">
        <w:rPr>
          <w:rFonts w:ascii="Times New Roman" w:hAnsi="Times New Roman" w:cs="Times New Roman"/>
          <w:sz w:val="24"/>
          <w:szCs w:val="24"/>
        </w:rPr>
        <w:t xml:space="preserve"> (сведения):</w:t>
      </w:r>
    </w:p>
    <w:p w:rsidR="00E55ED4" w:rsidRPr="003B3907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>Состав школьной комиссии по 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3B3907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План работы по физическому  воспитанию </w:t>
      </w:r>
      <w:proofErr w:type="gramStart"/>
      <w:r w:rsidR="00265DD3" w:rsidRPr="003B3907">
        <w:rPr>
          <w:rFonts w:ascii="Times New Roman" w:hAnsi="Times New Roman" w:cs="Times New Roman"/>
          <w:sz w:val="24"/>
          <w:szCs w:val="24"/>
        </w:rPr>
        <w:t>обучающи</w:t>
      </w:r>
      <w:r w:rsidRPr="003B3907">
        <w:rPr>
          <w:rFonts w:ascii="Times New Roman" w:hAnsi="Times New Roman" w:cs="Times New Roman"/>
          <w:sz w:val="24"/>
          <w:szCs w:val="24"/>
        </w:rPr>
        <w:t>хся</w:t>
      </w:r>
      <w:proofErr w:type="gramEnd"/>
      <w:r w:rsidRPr="003B3907">
        <w:rPr>
          <w:rFonts w:ascii="Times New Roman" w:hAnsi="Times New Roman" w:cs="Times New Roman"/>
          <w:sz w:val="24"/>
          <w:szCs w:val="24"/>
        </w:rPr>
        <w:t xml:space="preserve"> на учебный год, включающий работу по </w:t>
      </w:r>
      <w:r w:rsidR="006C403E" w:rsidRPr="003B3907">
        <w:rPr>
          <w:rFonts w:ascii="Times New Roman" w:hAnsi="Times New Roman" w:cs="Times New Roman"/>
          <w:sz w:val="24"/>
          <w:szCs w:val="24"/>
        </w:rPr>
        <w:t xml:space="preserve">внедрению </w:t>
      </w:r>
      <w:r w:rsidRPr="003B3907">
        <w:rPr>
          <w:rFonts w:ascii="Times New Roman" w:hAnsi="Times New Roman" w:cs="Times New Roman"/>
          <w:sz w:val="24"/>
          <w:szCs w:val="24"/>
        </w:rPr>
        <w:t xml:space="preserve"> ВФСК (ГТО)</w:t>
      </w:r>
      <w:r w:rsidR="00265DD3" w:rsidRPr="003B3907">
        <w:rPr>
          <w:rFonts w:ascii="Times New Roman" w:hAnsi="Times New Roman" w:cs="Times New Roman"/>
          <w:sz w:val="24"/>
          <w:szCs w:val="24"/>
        </w:rPr>
        <w:t xml:space="preserve"> (утвержденный приказом директора).</w:t>
      </w:r>
    </w:p>
    <w:p w:rsidR="00027312" w:rsidRPr="003B3907" w:rsidRDefault="00027312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учащихся </w:t>
      </w:r>
      <w:r w:rsidRPr="003B39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B39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 по состоянию на 1 сентября</w:t>
      </w:r>
      <w:r w:rsidR="00265D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списками обучающихся</w:t>
      </w: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7312" w:rsidRPr="003B3907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допущенных к</w:t>
      </w:r>
      <w:r w:rsidR="00027312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</w:t>
      </w:r>
      <w:r w:rsidR="00027312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комплекса ГТО по классам</w:t>
      </w:r>
      <w:r w:rsidR="006C403E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основании допуска врача</w:t>
      </w: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55ED4" w:rsidRPr="003B3907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документация по фиксированию результато</w:t>
      </w:r>
      <w:r w:rsidR="006C403E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сдачи нормативов </w:t>
      </w:r>
      <w:r w:rsidR="00265D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протоколы </w:t>
      </w:r>
      <w:r w:rsidR="00265D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результатами обучающихся</w:t>
      </w:r>
      <w:r w:rsidR="006C403E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65D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03E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D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журналы регистрации результатов ВФСК (ГТО), решения школьной</w:t>
      </w:r>
      <w:r w:rsidR="0030374F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="00265D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работы, иные </w:t>
      </w:r>
      <w:r w:rsidR="00BF0839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организационные </w:t>
      </w:r>
      <w:r w:rsidR="00265D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6C403E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265DD3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03E" w:rsidRPr="003B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0839" w:rsidRPr="003B3907" w:rsidRDefault="00006C1D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907">
        <w:rPr>
          <w:rFonts w:ascii="Times New Roman" w:hAnsi="Times New Roman" w:cs="Times New Roman"/>
          <w:b/>
          <w:sz w:val="24"/>
          <w:szCs w:val="24"/>
        </w:rPr>
        <w:t>Агитационно-пропагандистская работа и взаимодействие с</w:t>
      </w:r>
      <w:r w:rsidR="006C403E" w:rsidRPr="003B3907">
        <w:rPr>
          <w:rFonts w:ascii="Times New Roman" w:hAnsi="Times New Roman" w:cs="Times New Roman"/>
          <w:b/>
          <w:sz w:val="24"/>
          <w:szCs w:val="24"/>
        </w:rPr>
        <w:t>о</w:t>
      </w:r>
      <w:r w:rsidRPr="003B3907">
        <w:rPr>
          <w:rFonts w:ascii="Times New Roman" w:hAnsi="Times New Roman" w:cs="Times New Roman"/>
          <w:b/>
          <w:sz w:val="24"/>
          <w:szCs w:val="24"/>
        </w:rPr>
        <w:t xml:space="preserve"> средствами массовой информации.</w:t>
      </w:r>
    </w:p>
    <w:p w:rsidR="00006C1D" w:rsidRPr="003B3907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В целях информирования всех участников образовательного процесса о </w:t>
      </w:r>
      <w:r w:rsidR="006C403E" w:rsidRPr="003B3907">
        <w:rPr>
          <w:rFonts w:ascii="Times New Roman" w:hAnsi="Times New Roman" w:cs="Times New Roman"/>
          <w:sz w:val="24"/>
          <w:szCs w:val="24"/>
        </w:rPr>
        <w:t>приводящихся</w:t>
      </w:r>
      <w:r w:rsidRPr="003B3907">
        <w:rPr>
          <w:rFonts w:ascii="Times New Roman" w:hAnsi="Times New Roman" w:cs="Times New Roman"/>
          <w:sz w:val="24"/>
          <w:szCs w:val="24"/>
        </w:rPr>
        <w:t xml:space="preserve"> мероприятиях по внедрению Всероссийского физкультурно-спортивного комплекса «Готов к труду и обороне» (ГТО) не</w:t>
      </w:r>
      <w:r w:rsidR="00FD0BEB" w:rsidRPr="003B3907">
        <w:rPr>
          <w:rFonts w:ascii="Times New Roman" w:hAnsi="Times New Roman" w:cs="Times New Roman"/>
          <w:sz w:val="24"/>
          <w:szCs w:val="24"/>
        </w:rPr>
        <w:t xml:space="preserve">обходимо предусмотреть создание </w:t>
      </w:r>
      <w:r w:rsidRPr="003B3907">
        <w:rPr>
          <w:rFonts w:ascii="Times New Roman" w:hAnsi="Times New Roman" w:cs="Times New Roman"/>
          <w:sz w:val="24"/>
          <w:szCs w:val="24"/>
        </w:rPr>
        <w:t>информационных стендов по ВФСК (ГТО)</w:t>
      </w:r>
      <w:r w:rsidR="006C403E" w:rsidRPr="003B3907">
        <w:rPr>
          <w:rFonts w:ascii="Times New Roman" w:hAnsi="Times New Roman" w:cs="Times New Roman"/>
          <w:sz w:val="24"/>
          <w:szCs w:val="24"/>
        </w:rPr>
        <w:t xml:space="preserve"> в каждой образовательной организации</w:t>
      </w:r>
      <w:r w:rsidRPr="003B3907">
        <w:rPr>
          <w:rFonts w:ascii="Times New Roman" w:hAnsi="Times New Roman" w:cs="Times New Roman"/>
          <w:sz w:val="24"/>
          <w:szCs w:val="24"/>
        </w:rPr>
        <w:t xml:space="preserve">, </w:t>
      </w:r>
      <w:r w:rsidR="00FD0BEB" w:rsidRPr="003B3907">
        <w:rPr>
          <w:rFonts w:ascii="Times New Roman" w:hAnsi="Times New Roman" w:cs="Times New Roman"/>
          <w:sz w:val="24"/>
          <w:szCs w:val="24"/>
        </w:rPr>
        <w:t xml:space="preserve">а также специальных разделов </w:t>
      </w:r>
      <w:r w:rsidR="006C403E" w:rsidRPr="003B3907">
        <w:rPr>
          <w:rFonts w:ascii="Times New Roman" w:hAnsi="Times New Roman" w:cs="Times New Roman"/>
          <w:sz w:val="24"/>
          <w:szCs w:val="24"/>
        </w:rPr>
        <w:t>на  сайтах</w:t>
      </w:r>
      <w:r w:rsidR="00FD0BEB" w:rsidRPr="003B3907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</w:t>
      </w:r>
      <w:r w:rsidR="006C403E" w:rsidRPr="003B3907">
        <w:rPr>
          <w:rFonts w:ascii="Times New Roman" w:hAnsi="Times New Roman" w:cs="Times New Roman"/>
          <w:sz w:val="24"/>
          <w:szCs w:val="24"/>
        </w:rPr>
        <w:t xml:space="preserve"> портала «Электронное обр</w:t>
      </w:r>
      <w:r w:rsidR="004E61FE" w:rsidRPr="003B3907">
        <w:rPr>
          <w:rFonts w:ascii="Times New Roman" w:hAnsi="Times New Roman" w:cs="Times New Roman"/>
          <w:sz w:val="24"/>
          <w:szCs w:val="24"/>
        </w:rPr>
        <w:t>азование в Республике Татарстан»</w:t>
      </w:r>
      <w:r w:rsidR="00FD0BEB" w:rsidRPr="003B3907">
        <w:rPr>
          <w:rFonts w:ascii="Times New Roman" w:hAnsi="Times New Roman" w:cs="Times New Roman"/>
          <w:sz w:val="24"/>
          <w:szCs w:val="24"/>
        </w:rPr>
        <w:t xml:space="preserve">,  </w:t>
      </w:r>
      <w:r w:rsidRPr="003B3907">
        <w:rPr>
          <w:rFonts w:ascii="Times New Roman" w:hAnsi="Times New Roman" w:cs="Times New Roman"/>
          <w:sz w:val="24"/>
          <w:szCs w:val="24"/>
        </w:rPr>
        <w:t>содержащих следующую информацию:</w:t>
      </w:r>
    </w:p>
    <w:p w:rsidR="00006C1D" w:rsidRPr="003B3907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- </w:t>
      </w:r>
      <w:r w:rsidR="004E61FE" w:rsidRPr="003B3907">
        <w:rPr>
          <w:rFonts w:ascii="Times New Roman" w:hAnsi="Times New Roman" w:cs="Times New Roman"/>
          <w:sz w:val="24"/>
          <w:szCs w:val="24"/>
        </w:rPr>
        <w:t xml:space="preserve">  н</w:t>
      </w:r>
      <w:r w:rsidRPr="003B3907">
        <w:rPr>
          <w:rFonts w:ascii="Times New Roman" w:hAnsi="Times New Roman" w:cs="Times New Roman"/>
          <w:sz w:val="24"/>
          <w:szCs w:val="24"/>
        </w:rPr>
        <w:t>ормативные документы</w:t>
      </w:r>
      <w:r w:rsidR="004E61FE" w:rsidRPr="003B3907">
        <w:rPr>
          <w:rFonts w:ascii="Times New Roman" w:hAnsi="Times New Roman" w:cs="Times New Roman"/>
          <w:sz w:val="24"/>
          <w:szCs w:val="24"/>
        </w:rPr>
        <w:t>;</w:t>
      </w:r>
      <w:r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="004E61FE" w:rsidRPr="003B39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6C1D" w:rsidRPr="003B3907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- Положение о Всероссийском физкультурно-спортивном комплексе «Готов к труду и обороне» (содержание ступеней комплекса по классам, необходимые требования и условия прохождения ВФСК (ГТО); </w:t>
      </w:r>
    </w:p>
    <w:p w:rsidR="00006C1D" w:rsidRPr="003B3907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>- материалы, отражающие ход сдачи нормативов</w:t>
      </w:r>
      <w:r w:rsidR="004E61FE" w:rsidRPr="003B3907">
        <w:rPr>
          <w:rFonts w:ascii="Times New Roman" w:hAnsi="Times New Roman" w:cs="Times New Roman"/>
          <w:sz w:val="24"/>
          <w:szCs w:val="24"/>
        </w:rPr>
        <w:t>;</w:t>
      </w:r>
      <w:r w:rsidRPr="003B3907">
        <w:rPr>
          <w:rFonts w:ascii="Times New Roman" w:hAnsi="Times New Roman" w:cs="Times New Roman"/>
          <w:sz w:val="24"/>
          <w:szCs w:val="24"/>
        </w:rPr>
        <w:t xml:space="preserve">  </w:t>
      </w:r>
      <w:r w:rsidR="004E61FE" w:rsidRPr="003B39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BEB" w:rsidRPr="003B3907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- расписание работы спортивных секций, </w:t>
      </w:r>
      <w:r w:rsidR="006618BF" w:rsidRPr="003B3907">
        <w:rPr>
          <w:rFonts w:ascii="Times New Roman" w:hAnsi="Times New Roman" w:cs="Times New Roman"/>
          <w:sz w:val="24"/>
          <w:szCs w:val="24"/>
        </w:rPr>
        <w:t xml:space="preserve">рекорды школы, </w:t>
      </w:r>
      <w:r w:rsidRPr="003B3907">
        <w:rPr>
          <w:rFonts w:ascii="Times New Roman" w:hAnsi="Times New Roman" w:cs="Times New Roman"/>
          <w:sz w:val="24"/>
          <w:szCs w:val="24"/>
        </w:rPr>
        <w:t>разрядные нормы по видам спорта, таблицы  оценки результатов  соревнований, фотоматериалы</w:t>
      </w:r>
      <w:r w:rsidR="004E61FE" w:rsidRPr="003B3907">
        <w:rPr>
          <w:rFonts w:ascii="Times New Roman" w:hAnsi="Times New Roman" w:cs="Times New Roman"/>
          <w:sz w:val="24"/>
          <w:szCs w:val="24"/>
        </w:rPr>
        <w:t>.</w:t>
      </w:r>
      <w:r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="004E61FE"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="006618BF" w:rsidRPr="003B39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BEB" w:rsidRPr="003B3907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Важное место в пропаганде комплекса ГТО могут оказать организованные мероприятия, соревнования, встречи </w:t>
      </w:r>
      <w:proofErr w:type="gramStart"/>
      <w:r w:rsidRPr="003B39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3907">
        <w:rPr>
          <w:rFonts w:ascii="Times New Roman" w:hAnsi="Times New Roman" w:cs="Times New Roman"/>
          <w:sz w:val="24"/>
          <w:szCs w:val="24"/>
        </w:rPr>
        <w:t xml:space="preserve"> с мастерами спорта, лучшими спортсменами района, города, республики.</w:t>
      </w:r>
    </w:p>
    <w:p w:rsidR="00D40FFA" w:rsidRPr="003B3907" w:rsidRDefault="00126F8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Все мероприятия физкультурно-спортивной направленности, в том числе и по ВФСК (ГТО), </w:t>
      </w:r>
      <w:r w:rsidR="004E61FE" w:rsidRPr="003B3907">
        <w:rPr>
          <w:rFonts w:ascii="Times New Roman" w:hAnsi="Times New Roman" w:cs="Times New Roman"/>
          <w:sz w:val="24"/>
          <w:szCs w:val="24"/>
        </w:rPr>
        <w:t xml:space="preserve"> школьного и муниципального уровней</w:t>
      </w:r>
      <w:r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="004E61FE" w:rsidRPr="003B3907">
        <w:rPr>
          <w:rFonts w:ascii="Times New Roman" w:hAnsi="Times New Roman" w:cs="Times New Roman"/>
          <w:sz w:val="24"/>
          <w:szCs w:val="24"/>
        </w:rPr>
        <w:t xml:space="preserve"> </w:t>
      </w:r>
      <w:r w:rsidRPr="003B3907">
        <w:rPr>
          <w:rFonts w:ascii="Times New Roman" w:hAnsi="Times New Roman" w:cs="Times New Roman"/>
          <w:sz w:val="24"/>
          <w:szCs w:val="24"/>
        </w:rPr>
        <w:t xml:space="preserve"> необходимо проводить с приглашением средств массовой информации </w:t>
      </w:r>
      <w:r w:rsidR="006618BF" w:rsidRPr="003B3907">
        <w:rPr>
          <w:rFonts w:ascii="Times New Roman" w:hAnsi="Times New Roman" w:cs="Times New Roman"/>
          <w:sz w:val="24"/>
          <w:szCs w:val="24"/>
        </w:rPr>
        <w:t xml:space="preserve">и в тесном взаимодействии </w:t>
      </w:r>
      <w:r w:rsidR="00D40FFA" w:rsidRPr="003B3907">
        <w:rPr>
          <w:rFonts w:ascii="Times New Roman" w:hAnsi="Times New Roman" w:cs="Times New Roman"/>
          <w:sz w:val="24"/>
          <w:szCs w:val="24"/>
        </w:rPr>
        <w:t xml:space="preserve">с муниципальными органами управления </w:t>
      </w:r>
      <w:r w:rsidR="004E61FE" w:rsidRPr="003B3907">
        <w:rPr>
          <w:rFonts w:ascii="Times New Roman" w:hAnsi="Times New Roman" w:cs="Times New Roman"/>
          <w:sz w:val="24"/>
          <w:szCs w:val="24"/>
        </w:rPr>
        <w:t xml:space="preserve"> в сфере физической культуры и спорта,</w:t>
      </w:r>
      <w:r w:rsidR="00D40FFA" w:rsidRPr="003B3907">
        <w:rPr>
          <w:rFonts w:ascii="Times New Roman" w:hAnsi="Times New Roman" w:cs="Times New Roman"/>
          <w:sz w:val="24"/>
          <w:szCs w:val="24"/>
        </w:rPr>
        <w:t xml:space="preserve"> заинтересованными общественными объединениями.</w:t>
      </w:r>
    </w:p>
    <w:p w:rsidR="00D40FFA" w:rsidRPr="003B3907" w:rsidRDefault="00D40FF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5D0A" w:rsidRPr="003B3907" w:rsidRDefault="004E61FE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90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45D0A" w:rsidRPr="003B3907" w:rsidSect="000B7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B55"/>
    <w:rsid w:val="00006C1D"/>
    <w:rsid w:val="00027312"/>
    <w:rsid w:val="00092755"/>
    <w:rsid w:val="000B7D04"/>
    <w:rsid w:val="000C3AF8"/>
    <w:rsid w:val="00126F8A"/>
    <w:rsid w:val="00245D0A"/>
    <w:rsid w:val="002561F7"/>
    <w:rsid w:val="00265DD3"/>
    <w:rsid w:val="00281EFC"/>
    <w:rsid w:val="00296D52"/>
    <w:rsid w:val="002E6318"/>
    <w:rsid w:val="0030374F"/>
    <w:rsid w:val="003B2AE2"/>
    <w:rsid w:val="003B3907"/>
    <w:rsid w:val="003E5423"/>
    <w:rsid w:val="0045516E"/>
    <w:rsid w:val="0047314D"/>
    <w:rsid w:val="00477BB0"/>
    <w:rsid w:val="004E61FE"/>
    <w:rsid w:val="005D4640"/>
    <w:rsid w:val="00631BF5"/>
    <w:rsid w:val="006618BF"/>
    <w:rsid w:val="006824D3"/>
    <w:rsid w:val="006C403E"/>
    <w:rsid w:val="0077307F"/>
    <w:rsid w:val="00793D0E"/>
    <w:rsid w:val="00800A52"/>
    <w:rsid w:val="00807F1C"/>
    <w:rsid w:val="0088689B"/>
    <w:rsid w:val="008D36BC"/>
    <w:rsid w:val="00AA3A5F"/>
    <w:rsid w:val="00B16AA0"/>
    <w:rsid w:val="00B36E41"/>
    <w:rsid w:val="00B95A4A"/>
    <w:rsid w:val="00BA7620"/>
    <w:rsid w:val="00BF0839"/>
    <w:rsid w:val="00BF5F51"/>
    <w:rsid w:val="00C330F4"/>
    <w:rsid w:val="00CB672E"/>
    <w:rsid w:val="00CC7C5C"/>
    <w:rsid w:val="00D25A1D"/>
    <w:rsid w:val="00D40FFA"/>
    <w:rsid w:val="00D46EA1"/>
    <w:rsid w:val="00D512E2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E3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Илнар</cp:lastModifiedBy>
  <cp:revision>4</cp:revision>
  <cp:lastPrinted>2014-09-04T15:15:00Z</cp:lastPrinted>
  <dcterms:created xsi:type="dcterms:W3CDTF">2014-08-29T15:48:00Z</dcterms:created>
  <dcterms:modified xsi:type="dcterms:W3CDTF">2014-09-04T15:15:00Z</dcterms:modified>
</cp:coreProperties>
</file>