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17" w:rsidRPr="00B10217" w:rsidRDefault="00B10217" w:rsidP="00B10217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B10217" w:rsidRPr="00165722" w:rsidRDefault="00B10217" w:rsidP="00B102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исполнительного комитета</w:t>
      </w:r>
    </w:p>
    <w:p w:rsidR="00B10217" w:rsidRPr="00165722" w:rsidRDefault="00B10217" w:rsidP="00B10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B10217" w:rsidRPr="00165722" w:rsidRDefault="00B10217" w:rsidP="00B10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B10217" w:rsidP="004415A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10217" w:rsidRPr="00165722" w:rsidRDefault="00F97672" w:rsidP="00B1021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16572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57B21" w:rsidRPr="00165722" w:rsidRDefault="00F97672" w:rsidP="00B10217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2">
        <w:rPr>
          <w:rFonts w:ascii="Times New Roman" w:hAnsi="Times New Roman" w:cs="Times New Roman"/>
          <w:b/>
          <w:sz w:val="28"/>
          <w:szCs w:val="28"/>
        </w:rPr>
        <w:t>«</w:t>
      </w:r>
      <w:r w:rsidR="00165722" w:rsidRPr="00165722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 w:rsidR="00C57B21" w:rsidRPr="00165722">
        <w:rPr>
          <w:rFonts w:ascii="Times New Roman" w:hAnsi="Times New Roman" w:cs="Times New Roman"/>
          <w:sz w:val="28"/>
          <w:szCs w:val="28"/>
        </w:rPr>
        <w:t xml:space="preserve"> </w:t>
      </w:r>
      <w:r w:rsidR="00C57B21"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старшего дошкольного</w:t>
      </w:r>
    </w:p>
    <w:p w:rsidR="00F97672" w:rsidRPr="00165722" w:rsidRDefault="00165722" w:rsidP="00B10217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по</w:t>
      </w:r>
      <w:r w:rsidR="00C57B21"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средствомо </w:t>
      </w:r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</w:t>
      </w:r>
      <w:r w:rsidR="00C57B21"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 и</w:t>
      </w:r>
      <w:r w:rsidR="00635F6F" w:rsidRPr="0016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 народов Поволжья</w:t>
      </w:r>
      <w:r w:rsidR="00F97672" w:rsidRPr="00165722">
        <w:rPr>
          <w:rFonts w:ascii="Times New Roman" w:hAnsi="Times New Roman" w:cs="Times New Roman"/>
          <w:b/>
          <w:sz w:val="28"/>
          <w:szCs w:val="28"/>
        </w:rPr>
        <w:t>»</w:t>
      </w:r>
    </w:p>
    <w:p w:rsidR="00B10217" w:rsidRPr="00165722" w:rsidRDefault="00B10217" w:rsidP="00B1021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  <w:r w:rsidRPr="00157E4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811"/>
      </w:tblGrid>
      <w:tr w:rsidR="00B10217" w:rsidRPr="00157E4B" w:rsidTr="00B10217">
        <w:tc>
          <w:tcPr>
            <w:tcW w:w="5070" w:type="dxa"/>
            <w:hideMark/>
          </w:tcPr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</w:p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№4 </w:t>
            </w:r>
          </w:p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шапочка»</w:t>
            </w:r>
          </w:p>
        </w:tc>
        <w:tc>
          <w:tcPr>
            <w:tcW w:w="5811" w:type="dxa"/>
          </w:tcPr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16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Воспитатель:</w:t>
            </w:r>
          </w:p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proofErr w:type="spellStart"/>
            <w:r w:rsidR="0016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="00165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737E7C" w:rsidRPr="0015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B10217" w:rsidRPr="00157E4B" w:rsidRDefault="00B10217" w:rsidP="005B402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0217" w:rsidRPr="00157E4B" w:rsidRDefault="00B10217" w:rsidP="00B1021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0217" w:rsidRPr="00157E4B" w:rsidRDefault="00B10217" w:rsidP="00B1021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0217" w:rsidRPr="00157E4B" w:rsidRDefault="00B10217" w:rsidP="00B10217">
            <w:pPr>
              <w:spacing w:line="360" w:lineRule="auto"/>
              <w:ind w:left="-987" w:firstLine="9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10217" w:rsidRPr="00157E4B" w:rsidRDefault="00B10217" w:rsidP="004415A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B10217" w:rsidRPr="00157E4B" w:rsidRDefault="00B10217" w:rsidP="004415A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B44B44" w:rsidRDefault="00B44B44" w:rsidP="00635F6F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672" w:rsidRPr="00165722" w:rsidRDefault="00F97672" w:rsidP="00B44B4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165722">
        <w:rPr>
          <w:rFonts w:ascii="Times New Roman" w:hAnsi="Times New Roman" w:cs="Times New Roman"/>
          <w:sz w:val="24"/>
          <w:szCs w:val="24"/>
        </w:rPr>
        <w:t xml:space="preserve"> познавательно-творческий.</w:t>
      </w:r>
    </w:p>
    <w:p w:rsidR="00F97672" w:rsidRPr="00165722" w:rsidRDefault="00F97672" w:rsidP="00B44B4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Участники проекта: </w:t>
      </w:r>
      <w:r w:rsidR="00B44B44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воспитатели, дети</w:t>
      </w:r>
      <w:r w:rsidR="00204EE7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5E16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подготовительной к школе группе</w:t>
      </w: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группы, родители воспитанников.</w:t>
      </w:r>
    </w:p>
    <w:p w:rsidR="00F97672" w:rsidRPr="00165722" w:rsidRDefault="00F97672" w:rsidP="00B44B44">
      <w:pPr>
        <w:pStyle w:val="ab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4B44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сентябрь –</w:t>
      </w: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4B44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февраль</w:t>
      </w:r>
    </w:p>
    <w:p w:rsidR="003A0837" w:rsidRPr="00165722" w:rsidRDefault="00F97672" w:rsidP="00B44B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Актуальность темы:</w:t>
      </w:r>
    </w:p>
    <w:p w:rsidR="00F97672" w:rsidRPr="00165722" w:rsidRDefault="00F97672" w:rsidP="00B44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Наше родное </w:t>
      </w:r>
      <w:r w:rsidR="00B44B44" w:rsidRPr="00165722">
        <w:rPr>
          <w:rFonts w:ascii="Times New Roman" w:hAnsi="Times New Roman" w:cs="Times New Roman"/>
          <w:sz w:val="24"/>
          <w:szCs w:val="24"/>
        </w:rPr>
        <w:t>Поволжье –</w:t>
      </w:r>
      <w:r w:rsidRPr="00165722">
        <w:rPr>
          <w:rFonts w:ascii="Times New Roman" w:hAnsi="Times New Roman" w:cs="Times New Roman"/>
          <w:sz w:val="24"/>
          <w:szCs w:val="24"/>
        </w:rPr>
        <w:t xml:space="preserve"> регион поликультурный. Следовательно, воспитание и образование будущих его граждан должно строиться как этнокультурная, детерминированная деятельность, учитывающая все богатство и разнообразие национальных культур, воспитывающая у детей интерес и уважение не только к культуре своего народа, но и к культуре других народов.</w:t>
      </w:r>
    </w:p>
    <w:p w:rsidR="00F97672" w:rsidRPr="00165722" w:rsidRDefault="00F97672" w:rsidP="00B44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Одним из наиболее важных средств эстетического воспитания и формирования активной творческой личности является народное искусство. В народном искусстве обобщены представления о прекрасном. Эстетические идеалы, мудрость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 Народное творчество богато ритмами и повторами, оно несет в себе конкретные образы, краски, доступно и интересно ребенку, что является основой для пробуждения и упрочнения эмоционально-положительного отношения детей к нему. </w:t>
      </w:r>
    </w:p>
    <w:p w:rsidR="00F97672" w:rsidRPr="00165722" w:rsidRDefault="00F97672" w:rsidP="00B44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Проект направлен на формирование у детей представления о богатой народной культуре, знакомству с этнографией и фольклором народов Поволжья.</w:t>
      </w:r>
      <w:r w:rsidR="00094038" w:rsidRPr="00165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038" w:rsidRPr="00165722" w:rsidRDefault="00094038" w:rsidP="00B44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97672" w:rsidRPr="00165722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="00F97672" w:rsidRPr="00165722">
        <w:rPr>
          <w:rFonts w:ascii="Times New Roman" w:hAnsi="Times New Roman" w:cs="Times New Roman"/>
          <w:sz w:val="24"/>
          <w:szCs w:val="24"/>
        </w:rPr>
        <w:t xml:space="preserve"> воспитание творчески развитой </w:t>
      </w:r>
      <w:r w:rsidR="00B44B44" w:rsidRPr="00165722">
        <w:rPr>
          <w:rFonts w:ascii="Times New Roman" w:hAnsi="Times New Roman" w:cs="Times New Roman"/>
          <w:sz w:val="24"/>
          <w:szCs w:val="24"/>
        </w:rPr>
        <w:t>личности дошкольников</w:t>
      </w:r>
      <w:r w:rsidR="00F97672" w:rsidRPr="00165722">
        <w:rPr>
          <w:rFonts w:ascii="Times New Roman" w:hAnsi="Times New Roman" w:cs="Times New Roman"/>
          <w:sz w:val="24"/>
          <w:szCs w:val="24"/>
        </w:rPr>
        <w:t xml:space="preserve"> средствами приобщении детей к истокам культуры и традициям Поволжья. На основе познания способствовать речевому, художественно-эстетическому, нравственному и социальному развитию ребенка.</w:t>
      </w:r>
    </w:p>
    <w:p w:rsidR="00094038" w:rsidRPr="00165722" w:rsidRDefault="00094038" w:rsidP="00B44B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7672" w:rsidRPr="001657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94038" w:rsidRPr="00165722" w:rsidRDefault="00094038" w:rsidP="00B44B4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="00454D9E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мировать любовь к родному поселку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интерес к прошлому и настоящему родного края.</w:t>
      </w:r>
    </w:p>
    <w:p w:rsidR="00F97672" w:rsidRPr="00165722" w:rsidRDefault="00F97672" w:rsidP="00B44B4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Уточнить знания о понятии традиция, познакомить детей с культурными традициями народов Поволжья.</w:t>
      </w:r>
    </w:p>
    <w:p w:rsidR="00094038" w:rsidRPr="00165722" w:rsidRDefault="00094038" w:rsidP="00B44B4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представление о культуре и быте коренных народов Республики Татарстан, народов населяющих родной край (Поволжье).</w:t>
      </w:r>
    </w:p>
    <w:p w:rsidR="00F97672" w:rsidRPr="00165722" w:rsidRDefault="00F97672" w:rsidP="00B44B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детей умение применять полученные знания, </w:t>
      </w:r>
      <w:r w:rsidR="00B44B44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народах Поволжья в самостоятельной деятельности (продуктивной, игровой).</w:t>
      </w:r>
    </w:p>
    <w:p w:rsidR="00454D9E" w:rsidRPr="00165722" w:rsidRDefault="00454D9E" w:rsidP="00B44B4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бережное отношение к городу (достопримечательностям, культуре, природе).</w:t>
      </w:r>
    </w:p>
    <w:p w:rsidR="00F97672" w:rsidRPr="00165722" w:rsidRDefault="00094038" w:rsidP="00B44B4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чувства гордости за своих земляков, ответственности и гордости за достижения "малой</w:t>
      </w:r>
      <w:r w:rsidR="00B44B44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» Родины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все, что происходит в городе, сопричастности к этому.</w:t>
      </w:r>
    </w:p>
    <w:p w:rsidR="00F97672" w:rsidRPr="00165722" w:rsidRDefault="00F97672" w:rsidP="00B44B44">
      <w:pPr>
        <w:pStyle w:val="a3"/>
        <w:shd w:val="clear" w:color="auto" w:fill="FFFFFF"/>
        <w:spacing w:before="0" w:beforeAutospacing="0" w:after="0" w:afterAutospacing="0"/>
        <w:ind w:left="502"/>
        <w:jc w:val="both"/>
        <w:rPr>
          <w:b/>
        </w:rPr>
      </w:pPr>
      <w:r w:rsidRPr="00165722">
        <w:rPr>
          <w:b/>
        </w:rPr>
        <w:t>Задачи проектируемого процесса на родителей:</w:t>
      </w:r>
    </w:p>
    <w:p w:rsidR="00F97672" w:rsidRPr="00165722" w:rsidRDefault="00F97672" w:rsidP="00B44B44">
      <w:pPr>
        <w:pStyle w:val="a3"/>
        <w:shd w:val="clear" w:color="auto" w:fill="FFFFFF"/>
        <w:spacing w:before="0" w:beforeAutospacing="0" w:after="0" w:afterAutospacing="0"/>
        <w:jc w:val="both"/>
      </w:pPr>
      <w:r w:rsidRPr="00165722">
        <w:t>1. Актуализировать потребность родителей в совместной деятельности с детьми и педагогами по теме ознакомления старших дошкольников с народами Поволжья.</w:t>
      </w:r>
    </w:p>
    <w:p w:rsidR="00F97672" w:rsidRPr="00165722" w:rsidRDefault="00F97672" w:rsidP="00B44B44">
      <w:pPr>
        <w:pStyle w:val="a3"/>
        <w:shd w:val="clear" w:color="auto" w:fill="FFFFFF"/>
        <w:spacing w:before="0" w:beforeAutospacing="0" w:after="0" w:afterAutospacing="0"/>
        <w:jc w:val="both"/>
      </w:pPr>
      <w:r w:rsidRPr="00165722">
        <w:t>2. Повысить компетентность родителей в приобщении детей к обычаям, традициям, фольклору и национальным костюмам народов Поволжья.</w:t>
      </w:r>
    </w:p>
    <w:p w:rsidR="00F97672" w:rsidRPr="00165722" w:rsidRDefault="00F97672" w:rsidP="00B44B44">
      <w:pPr>
        <w:pStyle w:val="a3"/>
        <w:shd w:val="clear" w:color="auto" w:fill="FFFFFF"/>
        <w:spacing w:before="0" w:beforeAutospacing="0" w:after="0" w:afterAutospacing="0"/>
        <w:jc w:val="both"/>
      </w:pPr>
      <w:r w:rsidRPr="00165722">
        <w:t>3. Способствовать активному участию родителей в организации экскурсий и досуговых мероприятий, способствующих ознакомлению детей старшего дошкольного возраста с культурой и традициями народов Поволжья.</w:t>
      </w:r>
    </w:p>
    <w:p w:rsidR="007F1142" w:rsidRPr="00165722" w:rsidRDefault="007F1142" w:rsidP="00B44B44">
      <w:pPr>
        <w:shd w:val="clear" w:color="auto" w:fill="FFFFFF"/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</w:t>
      </w:r>
      <w:r w:rsidR="00B44B44"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97672" w:rsidRPr="00165722" w:rsidRDefault="005F44CC" w:rsidP="00B44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="007F1142" w:rsidRPr="00165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Если</w:t>
      </w:r>
      <w:r w:rsidR="007F1142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главу воспитательной системы в дошкольном учреждении поставить гармоничное развитие подрастающей личности с использованием социально-культурных условий малой родины, разработать систему интеграции воспитания, обучения и развития дошкольников на основе идеи патриотизма и гражданственности, </w:t>
      </w:r>
      <w:r w:rsidR="007F1142" w:rsidRPr="00165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можно</w:t>
      </w:r>
      <w:r w:rsidR="007F1142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качественно изменить при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оритеты подготовки дошкольника.</w:t>
      </w:r>
    </w:p>
    <w:p w:rsidR="00F97672" w:rsidRPr="00165722" w:rsidRDefault="00F97672" w:rsidP="00B44B44">
      <w:pPr>
        <w:pStyle w:val="a3"/>
        <w:spacing w:before="0" w:beforeAutospacing="0" w:after="0" w:afterAutospacing="0"/>
        <w:jc w:val="both"/>
        <w:rPr>
          <w:b/>
        </w:rPr>
      </w:pPr>
      <w:r w:rsidRPr="00165722">
        <w:rPr>
          <w:b/>
        </w:rPr>
        <w:t>Ожидаемые результаты проекта:</w:t>
      </w:r>
    </w:p>
    <w:p w:rsidR="00F97672" w:rsidRPr="00165722" w:rsidRDefault="00F97672" w:rsidP="00B44B44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65722">
        <w:rPr>
          <w:bCs/>
        </w:rPr>
        <w:lastRenderedPageBreak/>
        <w:t>Повышение уровня сформированности нравственно-патриотических чувств воспитанников, у</w:t>
      </w:r>
      <w:r w:rsidRPr="00165722">
        <w:t>крепление народных традиций, культуры отношения к другим народам и народностям в семьях.</w:t>
      </w:r>
    </w:p>
    <w:p w:rsidR="00F97672" w:rsidRPr="00165722" w:rsidRDefault="00F97672" w:rsidP="00B44B44">
      <w:pPr>
        <w:pStyle w:val="a3"/>
        <w:numPr>
          <w:ilvl w:val="0"/>
          <w:numId w:val="3"/>
        </w:numPr>
        <w:shd w:val="clear" w:color="auto" w:fill="F9FCFD"/>
        <w:spacing w:before="0" w:beforeAutospacing="0" w:after="0" w:afterAutospacing="0"/>
        <w:contextualSpacing/>
        <w:jc w:val="both"/>
      </w:pPr>
      <w:r w:rsidRPr="00165722">
        <w:rPr>
          <w:bCs/>
        </w:rPr>
        <w:t>Укрепление образовательного поля «ребенок</w:t>
      </w:r>
      <w:r w:rsidRPr="00165722">
        <w:rPr>
          <w:b/>
          <w:bCs/>
        </w:rPr>
        <w:t xml:space="preserve"> </w:t>
      </w:r>
      <w:r w:rsidR="00B44B44" w:rsidRPr="00165722">
        <w:rPr>
          <w:b/>
          <w:bCs/>
        </w:rPr>
        <w:t xml:space="preserve">– </w:t>
      </w:r>
      <w:r w:rsidR="00B44B44" w:rsidRPr="00165722">
        <w:rPr>
          <w:bCs/>
        </w:rPr>
        <w:t>семья</w:t>
      </w:r>
      <w:r w:rsidRPr="00165722">
        <w:rPr>
          <w:bCs/>
        </w:rPr>
        <w:t xml:space="preserve"> - учреждение – общество».</w:t>
      </w:r>
    </w:p>
    <w:p w:rsidR="00F97672" w:rsidRPr="00165722" w:rsidRDefault="00F97672" w:rsidP="00B44B44">
      <w:pPr>
        <w:pStyle w:val="a3"/>
        <w:numPr>
          <w:ilvl w:val="0"/>
          <w:numId w:val="3"/>
        </w:numPr>
        <w:shd w:val="clear" w:color="auto" w:fill="F9FCFD"/>
        <w:spacing w:before="0" w:beforeAutospacing="0" w:after="0" w:afterAutospacing="0"/>
        <w:contextualSpacing/>
        <w:jc w:val="both"/>
      </w:pPr>
      <w:r w:rsidRPr="00165722">
        <w:t>Дети знают свою нацию, культуру, язык, традиции, гордятся своим народом, его достижениями. </w:t>
      </w:r>
    </w:p>
    <w:p w:rsidR="00F97672" w:rsidRPr="00165722" w:rsidRDefault="00F97672" w:rsidP="00B44B44">
      <w:pPr>
        <w:pStyle w:val="a3"/>
        <w:numPr>
          <w:ilvl w:val="0"/>
          <w:numId w:val="3"/>
        </w:numPr>
        <w:shd w:val="clear" w:color="auto" w:fill="F9FCFD"/>
        <w:spacing w:before="0" w:beforeAutospacing="0" w:after="0" w:afterAutospacing="0"/>
        <w:contextualSpacing/>
        <w:jc w:val="both"/>
        <w:rPr>
          <w:bCs/>
        </w:rPr>
      </w:pPr>
      <w:r w:rsidRPr="00165722">
        <w:t> Воспитание чувства любви и уважения к своему краю, традициям гостеприимства.</w:t>
      </w:r>
    </w:p>
    <w:p w:rsidR="00454D9E" w:rsidRPr="00165722" w:rsidRDefault="00454D9E" w:rsidP="00B44B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грамотности и компетентности родителей в вопросах нравственно- патриотического воспитания.</w:t>
      </w:r>
    </w:p>
    <w:p w:rsidR="00AC3054" w:rsidRPr="00165722" w:rsidRDefault="00AC3054" w:rsidP="00B44B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родному краю, который находит отражение в детских рисунках, рассказах.</w:t>
      </w:r>
    </w:p>
    <w:p w:rsidR="00AC3054" w:rsidRPr="00165722" w:rsidRDefault="00AC3054" w:rsidP="00B44B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традиции, старинные игры, забавы, песни, частушки, колядки и др.</w:t>
      </w:r>
    </w:p>
    <w:p w:rsidR="00454D9E" w:rsidRPr="00165722" w:rsidRDefault="00AC3054" w:rsidP="00B44B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национального достоинства, ответственности.</w:t>
      </w:r>
    </w:p>
    <w:p w:rsidR="00F97672" w:rsidRPr="00165722" w:rsidRDefault="00F97672" w:rsidP="00B44B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Средства</w:t>
      </w:r>
      <w:r w:rsidR="001E0793" w:rsidRPr="0016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722">
        <w:rPr>
          <w:rFonts w:ascii="Times New Roman" w:hAnsi="Times New Roman" w:cs="Times New Roman"/>
          <w:b/>
          <w:sz w:val="24"/>
          <w:szCs w:val="24"/>
        </w:rPr>
        <w:t>реализации проекта:</w:t>
      </w:r>
    </w:p>
    <w:p w:rsidR="00F97672" w:rsidRPr="00165722" w:rsidRDefault="00F97672" w:rsidP="00B44B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Использование различных видов деятельности (познавательно-исследовательской, изобразительной, игровой); </w:t>
      </w:r>
    </w:p>
    <w:p w:rsidR="00F97672" w:rsidRPr="00165722" w:rsidRDefault="00F97672" w:rsidP="00B44B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просвещение родителей; </w:t>
      </w:r>
    </w:p>
    <w:p w:rsidR="00F97672" w:rsidRPr="00165722" w:rsidRDefault="00F97672" w:rsidP="00B44B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беседа;</w:t>
      </w:r>
    </w:p>
    <w:p w:rsidR="00F97672" w:rsidRPr="00165722" w:rsidRDefault="00F97672" w:rsidP="00B44B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чтение художественных произведений;</w:t>
      </w:r>
    </w:p>
    <w:p w:rsidR="00F97672" w:rsidRPr="00165722" w:rsidRDefault="00F97672" w:rsidP="00B44B4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экскурсии.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Проект реализуется в 3 этапа: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1этап организационно-подготовительный этап;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2 этап практическая деятельность;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3 этап заключительный.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I этап - организационно-</w:t>
      </w:r>
      <w:r w:rsidR="00B44B44" w:rsidRPr="00165722">
        <w:rPr>
          <w:rFonts w:ascii="Times New Roman" w:hAnsi="Times New Roman" w:cs="Times New Roman"/>
          <w:sz w:val="24"/>
          <w:szCs w:val="24"/>
        </w:rPr>
        <w:t>подготовительный этап</w:t>
      </w:r>
      <w:r w:rsidRPr="00165722">
        <w:rPr>
          <w:rFonts w:ascii="Times New Roman" w:hAnsi="Times New Roman" w:cs="Times New Roman"/>
          <w:sz w:val="24"/>
          <w:szCs w:val="24"/>
        </w:rPr>
        <w:t>: 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Изучение специальной литературы о творческом наследии народов Поволжья.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Определение направлений работы, выбор форм и методов образовательной деятельности.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Разработка проекта.</w:t>
      </w:r>
    </w:p>
    <w:p w:rsidR="00737E7C" w:rsidRPr="00165722" w:rsidRDefault="00F97672" w:rsidP="00165722">
      <w:pPr>
        <w:pStyle w:val="ab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 практическая деятельность - реализация проекта</w:t>
      </w:r>
      <w:r w:rsidR="00C57B21"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37E7C" w:rsidRPr="00165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</w:p>
    <w:p w:rsidR="00B27D60" w:rsidRPr="00165722" w:rsidRDefault="00B27D60" w:rsidP="00165722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Беседа о народах Поволжья Цель: 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уточнять знания детей о родном крае</w:t>
      </w: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F44CC" w:rsidRPr="00165722">
        <w:rPr>
          <w:rFonts w:ascii="Times New Roman" w:hAnsi="Times New Roman" w:cs="Times New Roman"/>
          <w:sz w:val="24"/>
          <w:szCs w:val="24"/>
        </w:rPr>
        <w:t>«</w:t>
      </w:r>
      <w:r w:rsidR="00B44B44" w:rsidRPr="00165722">
        <w:rPr>
          <w:rFonts w:ascii="Times New Roman" w:hAnsi="Times New Roman" w:cs="Times New Roman"/>
          <w:sz w:val="24"/>
          <w:szCs w:val="24"/>
        </w:rPr>
        <w:t>Поселок мой</w:t>
      </w:r>
      <w:r w:rsidR="005F44CC" w:rsidRPr="00165722">
        <w:rPr>
          <w:rFonts w:ascii="Times New Roman" w:hAnsi="Times New Roman" w:cs="Times New Roman"/>
          <w:sz w:val="24"/>
          <w:szCs w:val="24"/>
        </w:rPr>
        <w:t xml:space="preserve"> род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ной»</w:t>
      </w:r>
      <w:r w:rsidR="008243B1" w:rsidRPr="00165722">
        <w:rPr>
          <w:rFonts w:ascii="Times New Roman" w:hAnsi="Times New Roman" w:cs="Times New Roman"/>
          <w:sz w:val="24"/>
          <w:szCs w:val="24"/>
        </w:rPr>
        <w:t xml:space="preserve">, </w:t>
      </w:r>
      <w:r w:rsidR="008243B1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и достопримечательности района».</w:t>
      </w:r>
      <w:r w:rsidR="005F44CC" w:rsidRPr="00165722">
        <w:rPr>
          <w:rFonts w:ascii="Times New Roman" w:hAnsi="Times New Roman" w:cs="Times New Roman"/>
          <w:sz w:val="24"/>
          <w:szCs w:val="24"/>
        </w:rPr>
        <w:t xml:space="preserve"> </w:t>
      </w:r>
      <w:r w:rsidR="005F44CC" w:rsidRPr="00165722">
        <w:rPr>
          <w:rFonts w:ascii="Times New Roman" w:hAnsi="Times New Roman" w:cs="Times New Roman"/>
          <w:bCs/>
          <w:sz w:val="24"/>
          <w:szCs w:val="24"/>
        </w:rPr>
        <w:t>Цель.</w:t>
      </w:r>
      <w:r w:rsidR="005F44CC" w:rsidRPr="00165722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="005F44CC" w:rsidRPr="00165722">
        <w:rPr>
          <w:rFonts w:ascii="Times New Roman" w:hAnsi="Times New Roman" w:cs="Times New Roman"/>
          <w:sz w:val="24"/>
          <w:szCs w:val="24"/>
        </w:rPr>
        <w:t>Рас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ши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рять и обоб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щать зна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ния и пред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ста</w:t>
      </w:r>
      <w:r w:rsidRPr="00165722">
        <w:rPr>
          <w:rFonts w:ascii="Times New Roman" w:hAnsi="Times New Roman" w:cs="Times New Roman"/>
          <w:sz w:val="24"/>
          <w:szCs w:val="24"/>
        </w:rPr>
        <w:t>в</w:t>
      </w:r>
      <w:r w:rsidRPr="00165722">
        <w:rPr>
          <w:rFonts w:ascii="Times New Roman" w:hAnsi="Times New Roman" w:cs="Times New Roman"/>
          <w:sz w:val="24"/>
          <w:szCs w:val="24"/>
        </w:rPr>
        <w:softHyphen/>
        <w:t>ле</w:t>
      </w:r>
      <w:r w:rsidRPr="00165722">
        <w:rPr>
          <w:rFonts w:ascii="Times New Roman" w:hAnsi="Times New Roman" w:cs="Times New Roman"/>
          <w:sz w:val="24"/>
          <w:szCs w:val="24"/>
        </w:rPr>
        <w:softHyphen/>
        <w:t>ния де</w:t>
      </w:r>
      <w:r w:rsidRPr="00165722">
        <w:rPr>
          <w:rFonts w:ascii="Times New Roman" w:hAnsi="Times New Roman" w:cs="Times New Roman"/>
          <w:sz w:val="24"/>
          <w:szCs w:val="24"/>
        </w:rPr>
        <w:softHyphen/>
        <w:t>тей о сво</w:t>
      </w:r>
      <w:r w:rsidRPr="00165722">
        <w:rPr>
          <w:rFonts w:ascii="Times New Roman" w:hAnsi="Times New Roman" w:cs="Times New Roman"/>
          <w:sz w:val="24"/>
          <w:szCs w:val="24"/>
        </w:rPr>
        <w:softHyphen/>
        <w:t>ем поселке</w:t>
      </w:r>
      <w:r w:rsidR="005F44CC" w:rsidRPr="00165722">
        <w:rPr>
          <w:rFonts w:ascii="Times New Roman" w:hAnsi="Times New Roman" w:cs="Times New Roman"/>
          <w:sz w:val="24"/>
          <w:szCs w:val="24"/>
        </w:rPr>
        <w:t>, его ис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то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ричес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ком прош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лом, па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мят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ных и при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меча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тель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ных мес</w:t>
      </w:r>
      <w:r w:rsidR="005F44CC" w:rsidRPr="00165722">
        <w:rPr>
          <w:rFonts w:ascii="Times New Roman" w:hAnsi="Times New Roman" w:cs="Times New Roman"/>
          <w:sz w:val="24"/>
          <w:szCs w:val="24"/>
        </w:rPr>
        <w:softHyphen/>
        <w:t>тах.</w:t>
      </w:r>
      <w:r w:rsidR="005F44CC" w:rsidRPr="00165722">
        <w:rPr>
          <w:rFonts w:ascii="Times New Roman" w:hAnsi="Times New Roman" w:cs="Times New Roman"/>
          <w:b/>
          <w:iCs/>
          <w:sz w:val="24"/>
          <w:szCs w:val="24"/>
          <w:lang w:val="tt-RU"/>
        </w:rPr>
        <w:t xml:space="preserve"> </w:t>
      </w:r>
      <w:r w:rsidR="008243B1" w:rsidRPr="00165722">
        <w:rPr>
          <w:rFonts w:ascii="Times New Roman" w:hAnsi="Times New Roman" w:cs="Times New Roman"/>
          <w:b/>
          <w:iCs/>
          <w:sz w:val="24"/>
          <w:szCs w:val="24"/>
          <w:lang w:val="tt-RU"/>
        </w:rPr>
        <w:t xml:space="preserve">  </w:t>
      </w:r>
    </w:p>
    <w:p w:rsidR="008243B1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Беседы про </w:t>
      </w:r>
      <w:r w:rsidRPr="00165722">
        <w:rPr>
          <w:rFonts w:ascii="Times New Roman" w:hAnsi="Times New Roman" w:cs="Times New Roman"/>
          <w:sz w:val="24"/>
          <w:szCs w:val="24"/>
        </w:rPr>
        <w:t>народных музыкальных инструментов: «Русские народные инструменты», «Та</w:t>
      </w:r>
      <w:r w:rsidR="00737E7C" w:rsidRPr="00165722">
        <w:rPr>
          <w:rFonts w:ascii="Times New Roman" w:hAnsi="Times New Roman" w:cs="Times New Roman"/>
          <w:sz w:val="24"/>
          <w:szCs w:val="24"/>
        </w:rPr>
        <w:t>тарские народные инструменты, «Музыкальные народные инструменты разных народов».</w:t>
      </w:r>
      <w:r w:rsidRPr="001657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65722" w:rsidRPr="00165722" w:rsidRDefault="008243B1" w:rsidP="00165722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sz w:val="24"/>
          <w:szCs w:val="24"/>
        </w:rPr>
        <w:t>Беседа -</w:t>
      </w:r>
      <w:r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5722">
        <w:rPr>
          <w:rFonts w:ascii="Times New Roman" w:hAnsi="Times New Roman" w:cs="Times New Roman"/>
          <w:sz w:val="24"/>
          <w:szCs w:val="24"/>
        </w:rPr>
        <w:t>семейные обряды</w:t>
      </w:r>
      <w:r w:rsidR="00737E7C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37E7C" w:rsidRPr="0016572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65722" w:rsidRPr="001657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Бабушк</w:t>
      </w:r>
      <w:proofErr w:type="spellEnd"/>
      <w:r w:rsidRPr="00165722">
        <w:rPr>
          <w:rFonts w:ascii="Times New Roman" w:hAnsi="Times New Roman" w:cs="Times New Roman"/>
          <w:sz w:val="24"/>
          <w:szCs w:val="24"/>
          <w:lang w:val="tt-RU"/>
        </w:rPr>
        <w:t>ин</w:t>
      </w:r>
      <w:r w:rsidRPr="00165722">
        <w:rPr>
          <w:rFonts w:ascii="Times New Roman" w:hAnsi="Times New Roman" w:cs="Times New Roman"/>
          <w:sz w:val="24"/>
          <w:szCs w:val="24"/>
        </w:rPr>
        <w:t xml:space="preserve"> таинственный </w:t>
      </w:r>
      <w:proofErr w:type="spellStart"/>
      <w:r w:rsidR="00165722" w:rsidRPr="00165722">
        <w:rPr>
          <w:rFonts w:ascii="Times New Roman" w:hAnsi="Times New Roman" w:cs="Times New Roman"/>
          <w:sz w:val="24"/>
          <w:szCs w:val="24"/>
        </w:rPr>
        <w:t>сунду</w:t>
      </w:r>
      <w:proofErr w:type="spellEnd"/>
      <w:r w:rsidR="00165722" w:rsidRPr="00165722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165722" w:rsidRPr="00165722">
        <w:rPr>
          <w:rFonts w:ascii="Times New Roman" w:hAnsi="Times New Roman" w:cs="Times New Roman"/>
          <w:sz w:val="24"/>
          <w:szCs w:val="24"/>
        </w:rPr>
        <w:t>»</w:t>
      </w:r>
      <w:r w:rsidRPr="0016572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657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:rsidR="008243B1" w:rsidRPr="00165722" w:rsidRDefault="008243B1" w:rsidP="00165722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sz w:val="24"/>
          <w:szCs w:val="24"/>
          <w:lang w:val="tt-RU"/>
        </w:rPr>
        <w:t>Цель:</w:t>
      </w:r>
      <w:r w:rsidRPr="00165722">
        <w:rPr>
          <w:rFonts w:ascii="Times New Roman" w:hAnsi="Times New Roman" w:cs="Times New Roman"/>
          <w:sz w:val="24"/>
          <w:szCs w:val="24"/>
        </w:rPr>
        <w:t xml:space="preserve"> Воспитать</w:t>
      </w:r>
      <w:r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у детей интерес </w:t>
      </w:r>
      <w:r w:rsidRPr="00165722">
        <w:rPr>
          <w:rFonts w:ascii="Times New Roman" w:hAnsi="Times New Roman" w:cs="Times New Roman"/>
          <w:sz w:val="24"/>
          <w:szCs w:val="24"/>
        </w:rPr>
        <w:t xml:space="preserve"> к татарской национальной одежде . В разговорной речи часто употреблять названия национальной одежды. </w:t>
      </w:r>
    </w:p>
    <w:p w:rsidR="008243B1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Беседа: Во что играли прабабушки и прадедушки: «Народные русские иг</w:t>
      </w:r>
      <w:r w:rsidR="00737E7C" w:rsidRPr="00165722">
        <w:rPr>
          <w:rFonts w:ascii="Times New Roman" w:hAnsi="Times New Roman" w:cs="Times New Roman"/>
          <w:sz w:val="24"/>
          <w:szCs w:val="24"/>
        </w:rPr>
        <w:t>ры», «Народные татарские игры, «Игры разных народов».</w:t>
      </w:r>
    </w:p>
    <w:p w:rsidR="00737E7C" w:rsidRPr="00165722" w:rsidRDefault="00737E7C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картой Татарстана (отметить вместе с детьми главные города).</w:t>
      </w:r>
    </w:p>
    <w:p w:rsidR="005F44CC" w:rsidRPr="00165722" w:rsidRDefault="008243B1" w:rsidP="00165722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  <w:r w:rsidRPr="0016572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C57B21" w:rsidRPr="00165722">
        <w:rPr>
          <w:rFonts w:ascii="Times New Roman" w:hAnsi="Times New Roman" w:cs="Times New Roman"/>
          <w:sz w:val="24"/>
          <w:szCs w:val="24"/>
        </w:rPr>
        <w:t xml:space="preserve">Просмотр слайдов на тему: Национальные костюмы народов Поволжья». 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415AA"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C57B21" w:rsidRPr="00165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722" w:rsidRPr="00165722" w:rsidRDefault="004415AA" w:rsidP="00165722">
      <w:pPr>
        <w:pStyle w:val="ab"/>
        <w:rPr>
          <w:rFonts w:ascii="Times New Roman" w:hAnsi="Times New Roman" w:cs="Times New Roman"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b/>
          <w:iCs/>
          <w:sz w:val="24"/>
          <w:szCs w:val="24"/>
          <w:lang w:val="tt-RU"/>
        </w:rPr>
        <w:t xml:space="preserve"> </w:t>
      </w:r>
      <w:r w:rsidR="00C57B21" w:rsidRPr="00165722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Рисование </w:t>
      </w:r>
      <w:r w:rsidRPr="00165722">
        <w:rPr>
          <w:rFonts w:ascii="Times New Roman" w:hAnsi="Times New Roman" w:cs="Times New Roman"/>
          <w:b/>
          <w:sz w:val="24"/>
          <w:szCs w:val="24"/>
        </w:rPr>
        <w:t>«</w:t>
      </w:r>
      <w:r w:rsidR="00C57B21" w:rsidRPr="00165722">
        <w:rPr>
          <w:rFonts w:ascii="Times New Roman" w:hAnsi="Times New Roman" w:cs="Times New Roman"/>
          <w:sz w:val="24"/>
          <w:szCs w:val="24"/>
        </w:rPr>
        <w:t>Кук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ла в на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ци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ональ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ном кос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тю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ме</w:t>
      </w:r>
      <w:r w:rsidRPr="00165722">
        <w:rPr>
          <w:rFonts w:ascii="Times New Roman" w:hAnsi="Times New Roman" w:cs="Times New Roman"/>
          <w:b/>
          <w:sz w:val="24"/>
          <w:szCs w:val="24"/>
        </w:rPr>
        <w:t>»</w:t>
      </w:r>
      <w:r w:rsidR="00C57B21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57B21" w:rsidRPr="00165722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="00C57B21" w:rsidRPr="00165722">
        <w:rPr>
          <w:rFonts w:ascii="Times New Roman" w:hAnsi="Times New Roman" w:cs="Times New Roman"/>
          <w:sz w:val="24"/>
          <w:szCs w:val="24"/>
        </w:rPr>
        <w:t>Зак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реплять уме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ние де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тей ри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совать фи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гуру че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лове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ка, учить изоб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ра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жать ха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рак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терные осо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бен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ности на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ци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ональ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>ной одеж</w:t>
      </w:r>
      <w:r w:rsidR="00C57B21" w:rsidRPr="00165722">
        <w:rPr>
          <w:rFonts w:ascii="Times New Roman" w:hAnsi="Times New Roman" w:cs="Times New Roman"/>
          <w:sz w:val="24"/>
          <w:szCs w:val="24"/>
        </w:rPr>
        <w:softHyphen/>
        <w:t xml:space="preserve">ды. </w:t>
      </w:r>
      <w:r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="00737E7C" w:rsidRPr="00165722">
        <w:rPr>
          <w:rFonts w:ascii="Times New Roman" w:hAnsi="Times New Roman" w:cs="Times New Roman"/>
          <w:sz w:val="24"/>
          <w:szCs w:val="24"/>
          <w:lang w:val="tt-RU"/>
        </w:rPr>
        <w:t>Рисование по замыслу</w:t>
      </w:r>
      <w:r w:rsidR="00C57B21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, оформление коллективного альбома. </w:t>
      </w:r>
    </w:p>
    <w:p w:rsidR="00AC3054" w:rsidRPr="00165722" w:rsidRDefault="00C57B21" w:rsidP="00165722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4415AA"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165722">
        <w:rPr>
          <w:rFonts w:ascii="Times New Roman" w:hAnsi="Times New Roman" w:cs="Times New Roman"/>
          <w:sz w:val="24"/>
          <w:szCs w:val="24"/>
          <w:lang w:val="tt-RU"/>
        </w:rPr>
        <w:t>С чего начинается Родин</w:t>
      </w:r>
      <w:r w:rsidR="00737E7C" w:rsidRPr="00165722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4415AA" w:rsidRPr="00165722">
        <w:rPr>
          <w:rFonts w:ascii="Times New Roman" w:hAnsi="Times New Roman" w:cs="Times New Roman"/>
          <w:b/>
          <w:sz w:val="24"/>
          <w:szCs w:val="24"/>
        </w:rPr>
        <w:t>»</w:t>
      </w:r>
      <w:r w:rsidR="00AC3054" w:rsidRPr="00165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7D60" w:rsidRPr="00165722" w:rsidRDefault="00B27D60" w:rsidP="0016572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65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«Знай и люби свой поселок» (конкурс рисунков)</w:t>
      </w:r>
    </w:p>
    <w:p w:rsidR="008243B1" w:rsidRPr="00165722" w:rsidRDefault="00165722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57B21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Разучивание пословиц и поговорок о дружбе народов Поволжья.</w:t>
      </w:r>
      <w:r w:rsidR="004415AA"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  <w:r w:rsidR="00894938"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- </w:t>
      </w:r>
      <w:r w:rsidR="00C57B21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Рассказывание</w:t>
      </w:r>
      <w:r w:rsidR="00737E7C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57B21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сказок</w:t>
      </w:r>
      <w:r w:rsidR="00737E7C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народов </w:t>
      </w:r>
      <w:r w:rsidR="00B44B44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Поволжья.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5AA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- </w:t>
      </w:r>
      <w:r w:rsidR="00B44B44" w:rsidRPr="00165722">
        <w:rPr>
          <w:rFonts w:ascii="Times New Roman" w:hAnsi="Times New Roman" w:cs="Times New Roman"/>
          <w:sz w:val="24"/>
          <w:szCs w:val="24"/>
        </w:rPr>
        <w:t>Просмотр видеофильма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о традициях и обычаях народов Поволжья.</w:t>
      </w:r>
    </w:p>
    <w:p w:rsidR="00165722" w:rsidRPr="00165722" w:rsidRDefault="00B27D60" w:rsidP="00165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72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Презентация: «Достопримечательности поселка. Культура и отдых». </w:t>
      </w:r>
    </w:p>
    <w:p w:rsidR="00B27D60" w:rsidRPr="00165722" w:rsidRDefault="00B27D60" w:rsidP="00165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>Цель: Воспитывать любовь к родному пос</w:t>
      </w:r>
      <w:r w:rsidR="00737E7C"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165722">
        <w:rPr>
          <w:rFonts w:ascii="Times New Roman" w:hAnsi="Times New Roman" w:cs="Times New Roman"/>
          <w:sz w:val="24"/>
          <w:szCs w:val="24"/>
          <w:shd w:val="clear" w:color="auto" w:fill="FFFFFF"/>
        </w:rPr>
        <w:t>лку, умение видеть прекрасное, гордиться им.</w:t>
      </w:r>
    </w:p>
    <w:p w:rsidR="004415AA" w:rsidRPr="00165722" w:rsidRDefault="008243B1" w:rsidP="00165722">
      <w:pPr>
        <w:pStyle w:val="ab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>Посещение мини-музея (экскурсия) «Национальная комната»</w:t>
      </w: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37E7C" w:rsidRPr="00165722" w:rsidRDefault="008243B1" w:rsidP="00165722">
      <w:pPr>
        <w:pStyle w:val="ab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5722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</w:t>
      </w:r>
      <w:r w:rsidR="004415AA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Разучивание подвижных народных игр</w:t>
      </w:r>
      <w:r w:rsidR="00894938"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894938" w:rsidRPr="00165722">
        <w:rPr>
          <w:rFonts w:ascii="Times New Roman" w:hAnsi="Times New Roman" w:cs="Times New Roman"/>
          <w:sz w:val="24"/>
          <w:szCs w:val="24"/>
        </w:rPr>
        <w:t>«</w:t>
      </w:r>
      <w:r w:rsidR="00894938" w:rsidRPr="00165722">
        <w:rPr>
          <w:rFonts w:ascii="Times New Roman" w:hAnsi="Times New Roman" w:cs="Times New Roman"/>
          <w:sz w:val="24"/>
          <w:szCs w:val="24"/>
          <w:lang w:val="tt-RU"/>
        </w:rPr>
        <w:t>Гори ясно</w:t>
      </w:r>
      <w:r w:rsidR="00894938" w:rsidRPr="00165722">
        <w:rPr>
          <w:rFonts w:ascii="Times New Roman" w:hAnsi="Times New Roman" w:cs="Times New Roman"/>
          <w:sz w:val="24"/>
          <w:szCs w:val="24"/>
        </w:rPr>
        <w:t xml:space="preserve">», «Колечко», «Юрта», «Липкие пеньки»,   «Ручейки».  </w:t>
      </w:r>
    </w:p>
    <w:p w:rsidR="004415AA" w:rsidRPr="00165722" w:rsidRDefault="00737E7C" w:rsidP="0016572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Раскраска «Народные костюмы</w:t>
      </w:r>
      <w:r w:rsidR="00894938" w:rsidRPr="00165722">
        <w:rPr>
          <w:rFonts w:ascii="Times New Roman" w:hAnsi="Times New Roman" w:cs="Times New Roman"/>
          <w:sz w:val="24"/>
          <w:szCs w:val="24"/>
        </w:rPr>
        <w:t xml:space="preserve"> разных народов</w:t>
      </w:r>
      <w:r w:rsidR="004415AA" w:rsidRPr="00165722">
        <w:rPr>
          <w:rFonts w:ascii="Times New Roman" w:hAnsi="Times New Roman" w:cs="Times New Roman"/>
          <w:sz w:val="24"/>
          <w:szCs w:val="24"/>
        </w:rPr>
        <w:t>»</w:t>
      </w:r>
      <w:r w:rsidR="00894938" w:rsidRPr="00165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142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>Музыкально х</w:t>
      </w:r>
      <w:r w:rsidR="00894938" w:rsidRPr="00165722">
        <w:rPr>
          <w:rFonts w:ascii="Times New Roman" w:hAnsi="Times New Roman" w:cs="Times New Roman"/>
          <w:sz w:val="24"/>
          <w:szCs w:val="24"/>
        </w:rPr>
        <w:t>ороводная игры</w:t>
      </w:r>
      <w:r w:rsidRPr="00165722">
        <w:rPr>
          <w:rFonts w:ascii="Times New Roman" w:hAnsi="Times New Roman" w:cs="Times New Roman"/>
          <w:sz w:val="24"/>
          <w:szCs w:val="24"/>
        </w:rPr>
        <w:t xml:space="preserve"> «Кәрия-Зәкәрия»</w:t>
      </w:r>
      <w:r w:rsidR="007F1142" w:rsidRPr="00165722">
        <w:rPr>
          <w:rFonts w:ascii="Times New Roman" w:hAnsi="Times New Roman" w:cs="Times New Roman"/>
          <w:sz w:val="24"/>
          <w:szCs w:val="24"/>
        </w:rPr>
        <w:t xml:space="preserve">, «Чума 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>үрдәк, чума каз</w:t>
      </w:r>
      <w:r w:rsidRPr="00165722">
        <w:rPr>
          <w:rFonts w:ascii="Times New Roman" w:hAnsi="Times New Roman" w:cs="Times New Roman"/>
          <w:sz w:val="24"/>
          <w:szCs w:val="24"/>
        </w:rPr>
        <w:t>»</w:t>
      </w:r>
      <w:r w:rsidR="00894938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и.т.д.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F1142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Сюжетно-ролевая игра «Мастера по росписи посуды»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7F1142" w:rsidRPr="00165722">
        <w:rPr>
          <w:rFonts w:ascii="Times New Roman" w:hAnsi="Times New Roman" w:cs="Times New Roman"/>
          <w:sz w:val="24"/>
          <w:szCs w:val="24"/>
        </w:rPr>
        <w:t>«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>Сем</w:t>
      </w:r>
      <w:proofErr w:type="spellStart"/>
      <w:r w:rsidR="007F1142" w:rsidRPr="00165722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="007F1142" w:rsidRPr="00165722">
        <w:rPr>
          <w:rFonts w:ascii="Times New Roman" w:hAnsi="Times New Roman" w:cs="Times New Roman"/>
          <w:sz w:val="24"/>
          <w:szCs w:val="24"/>
        </w:rPr>
        <w:t>»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415AA" w:rsidRPr="00165722" w:rsidRDefault="008243B1" w:rsidP="00165722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>Чтение сказок народов Поволжья</w:t>
      </w:r>
    </w:p>
    <w:p w:rsidR="004415AA" w:rsidRPr="00165722" w:rsidRDefault="008243B1" w:rsidP="00165722">
      <w:pPr>
        <w:pStyle w:val="ab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65722">
        <w:rPr>
          <w:rFonts w:ascii="Times New Roman" w:hAnsi="Times New Roman" w:cs="Times New Roman"/>
          <w:sz w:val="24"/>
          <w:szCs w:val="24"/>
        </w:rPr>
        <w:t xml:space="preserve">ОД 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Познание. </w:t>
      </w:r>
      <w:r w:rsidR="004415AA" w:rsidRPr="00165722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415AA" w:rsidRPr="00165722">
        <w:rPr>
          <w:rFonts w:ascii="Times New Roman" w:hAnsi="Times New Roman" w:cs="Times New Roman"/>
          <w:sz w:val="24"/>
          <w:szCs w:val="24"/>
        </w:rPr>
        <w:t>Волга великая река</w:t>
      </w:r>
      <w:r w:rsidR="004415AA" w:rsidRPr="00165722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4415AA" w:rsidRPr="00165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5AA" w:rsidRPr="00165722" w:rsidRDefault="004415AA" w:rsidP="00165722">
      <w:pPr>
        <w:pStyle w:val="ab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Цель. Рассказать детям о </w:t>
      </w:r>
      <w:r w:rsidR="00B44B44" w:rsidRPr="00165722">
        <w:rPr>
          <w:rFonts w:ascii="Times New Roman" w:hAnsi="Times New Roman" w:cs="Times New Roman"/>
          <w:sz w:val="24"/>
          <w:szCs w:val="24"/>
        </w:rPr>
        <w:t>природных богатствах</w:t>
      </w:r>
      <w:r w:rsidRPr="00165722">
        <w:rPr>
          <w:rFonts w:ascii="Times New Roman" w:hAnsi="Times New Roman" w:cs="Times New Roman"/>
          <w:sz w:val="24"/>
          <w:szCs w:val="24"/>
        </w:rPr>
        <w:t xml:space="preserve"> Рос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, о </w:t>
      </w:r>
      <w:r w:rsidR="00B44B44" w:rsidRPr="00165722">
        <w:rPr>
          <w:rFonts w:ascii="Times New Roman" w:hAnsi="Times New Roman" w:cs="Times New Roman"/>
          <w:sz w:val="24"/>
          <w:szCs w:val="24"/>
        </w:rPr>
        <w:t>волге,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5722">
        <w:rPr>
          <w:rFonts w:ascii="Times New Roman" w:hAnsi="Times New Roman" w:cs="Times New Roman"/>
          <w:sz w:val="24"/>
          <w:szCs w:val="24"/>
        </w:rPr>
        <w:t>главной реке Рос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="00B44B44" w:rsidRPr="00165722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B44B44" w:rsidRPr="00165722">
        <w:rPr>
          <w:rFonts w:ascii="Times New Roman" w:hAnsi="Times New Roman" w:cs="Times New Roman"/>
          <w:sz w:val="24"/>
          <w:szCs w:val="24"/>
        </w:rPr>
        <w:t xml:space="preserve">, </w:t>
      </w:r>
      <w:r w:rsidRPr="00165722">
        <w:rPr>
          <w:rFonts w:ascii="Times New Roman" w:hAnsi="Times New Roman" w:cs="Times New Roman"/>
          <w:sz w:val="24"/>
          <w:szCs w:val="24"/>
        </w:rPr>
        <w:t>учить видеть красоту Волги,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44B44" w:rsidRPr="00165722">
        <w:rPr>
          <w:rFonts w:ascii="Times New Roman" w:hAnsi="Times New Roman" w:cs="Times New Roman"/>
          <w:sz w:val="24"/>
          <w:szCs w:val="24"/>
        </w:rPr>
        <w:t>восхищаться ею</w:t>
      </w:r>
      <w:r w:rsidRPr="00165722">
        <w:rPr>
          <w:rFonts w:ascii="Times New Roman" w:hAnsi="Times New Roman" w:cs="Times New Roman"/>
          <w:sz w:val="24"/>
          <w:szCs w:val="24"/>
        </w:rPr>
        <w:t>. Воспитывать чувство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5722">
        <w:rPr>
          <w:rFonts w:ascii="Times New Roman" w:hAnsi="Times New Roman" w:cs="Times New Roman"/>
          <w:sz w:val="24"/>
          <w:szCs w:val="24"/>
        </w:rPr>
        <w:t>гордости за то,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43B1" w:rsidRPr="00165722">
        <w:rPr>
          <w:rFonts w:ascii="Times New Roman" w:hAnsi="Times New Roman" w:cs="Times New Roman"/>
          <w:sz w:val="24"/>
          <w:szCs w:val="24"/>
        </w:rPr>
        <w:t xml:space="preserve">что мы </w:t>
      </w:r>
      <w:r w:rsidR="007F1142" w:rsidRPr="00165722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олжане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>.</w:t>
      </w:r>
    </w:p>
    <w:p w:rsidR="004415AA" w:rsidRPr="00165722" w:rsidRDefault="008243B1" w:rsidP="00165722">
      <w:pPr>
        <w:pStyle w:val="ab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>Рисунки детей совместно с родителями на тему: «Орнаменты татарской культуры».</w:t>
      </w:r>
    </w:p>
    <w:p w:rsidR="008243B1" w:rsidRPr="00165722" w:rsidRDefault="008243B1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- </w:t>
      </w:r>
      <w:r w:rsidR="004415AA" w:rsidRPr="00165722">
        <w:rPr>
          <w:rFonts w:ascii="Times New Roman" w:hAnsi="Times New Roman" w:cs="Times New Roman"/>
          <w:sz w:val="24"/>
          <w:szCs w:val="24"/>
        </w:rPr>
        <w:t>Дидактическая игра: «</w:t>
      </w:r>
      <w:r w:rsidR="007F1142" w:rsidRPr="00165722">
        <w:rPr>
          <w:rFonts w:ascii="Times New Roman" w:hAnsi="Times New Roman" w:cs="Times New Roman"/>
          <w:sz w:val="24"/>
          <w:szCs w:val="24"/>
        </w:rPr>
        <w:t>Укрась полотенце</w:t>
      </w:r>
      <w:r w:rsidR="004415AA" w:rsidRPr="00165722">
        <w:rPr>
          <w:rFonts w:ascii="Times New Roman" w:hAnsi="Times New Roman" w:cs="Times New Roman"/>
          <w:sz w:val="24"/>
          <w:szCs w:val="24"/>
        </w:rPr>
        <w:t>».</w:t>
      </w:r>
      <w:r w:rsidR="005F44CC" w:rsidRPr="00165722">
        <w:rPr>
          <w:rFonts w:ascii="Times New Roman" w:hAnsi="Times New Roman" w:cs="Times New Roman"/>
          <w:sz w:val="24"/>
          <w:szCs w:val="24"/>
        </w:rPr>
        <w:t xml:space="preserve"> </w:t>
      </w:r>
      <w:r w:rsidR="00B44B44" w:rsidRPr="00165722">
        <w:rPr>
          <w:rFonts w:ascii="Times New Roman" w:hAnsi="Times New Roman" w:cs="Times New Roman"/>
          <w:sz w:val="24"/>
          <w:szCs w:val="24"/>
        </w:rPr>
        <w:t>Д/и </w:t>
      </w:r>
      <w:r w:rsidRPr="00165722">
        <w:rPr>
          <w:rFonts w:ascii="Times New Roman" w:hAnsi="Times New Roman" w:cs="Times New Roman"/>
          <w:sz w:val="24"/>
          <w:szCs w:val="24"/>
        </w:rPr>
        <w:t>«</w:t>
      </w:r>
      <w:r w:rsidR="005F44CC" w:rsidRPr="00165722">
        <w:rPr>
          <w:rFonts w:ascii="Times New Roman" w:hAnsi="Times New Roman" w:cs="Times New Roman"/>
          <w:sz w:val="24"/>
          <w:szCs w:val="24"/>
        </w:rPr>
        <w:t>Одень куклу в национальный костюм», «Подбери узор», «Чей головной убор?</w:t>
      </w:r>
    </w:p>
    <w:p w:rsidR="004415AA" w:rsidRPr="00165722" w:rsidRDefault="004415AA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«Третий лишний», «Составь узор» «Традиционная игрушка наших бабушек – тряпи</w:t>
      </w:r>
      <w:r w:rsidR="007F1142" w:rsidRPr="00165722">
        <w:rPr>
          <w:rFonts w:ascii="Times New Roman" w:hAnsi="Times New Roman" w:cs="Times New Roman"/>
          <w:sz w:val="24"/>
          <w:szCs w:val="24"/>
        </w:rPr>
        <w:t xml:space="preserve">чная кукла». </w:t>
      </w:r>
    </w:p>
    <w:p w:rsidR="008243B1" w:rsidRPr="00165722" w:rsidRDefault="008243B1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- Разучивание подвижных игр разного народа.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Мероприятия с родителями дошкольников:</w:t>
      </w:r>
    </w:p>
    <w:p w:rsidR="007F1142" w:rsidRPr="00165722" w:rsidRDefault="00B27D60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Анкетирование родителей. 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Консультации для родителей: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«Как играть в народные игры» (ноябрь)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«Подвижные игры разных народов» (январь)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III этап - заключительный </w:t>
      </w:r>
    </w:p>
    <w:p w:rsidR="0016572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Анализ и обобщение полученных результатов. </w:t>
      </w:r>
    </w:p>
    <w:p w:rsidR="00165722" w:rsidRPr="00165722" w:rsidRDefault="00B75E16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Проведение итогового </w:t>
      </w:r>
      <w:r w:rsidR="00B44B44" w:rsidRPr="00165722">
        <w:rPr>
          <w:rFonts w:ascii="Times New Roman" w:hAnsi="Times New Roman" w:cs="Times New Roman"/>
          <w:sz w:val="24"/>
          <w:szCs w:val="24"/>
        </w:rPr>
        <w:t>развлечения</w:t>
      </w:r>
      <w:r w:rsidRPr="00165722">
        <w:rPr>
          <w:rFonts w:ascii="Times New Roman" w:hAnsi="Times New Roman" w:cs="Times New Roman"/>
          <w:sz w:val="24"/>
          <w:szCs w:val="24"/>
        </w:rPr>
        <w:t>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722" w:rsidRPr="00165722" w:rsidRDefault="00B75E16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 </w:t>
      </w:r>
      <w:r w:rsidR="00165722" w:rsidRPr="00165722">
        <w:rPr>
          <w:rFonts w:ascii="Times New Roman" w:hAnsi="Times New Roman" w:cs="Times New Roman"/>
          <w:b/>
          <w:sz w:val="24"/>
          <w:szCs w:val="24"/>
        </w:rPr>
        <w:t>«Фестиваль народов Поволжья»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Цели: Воспитывать у дошкольников любовь к родной земле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Воспитывать у дошкольников любовь к родной земле, уважение к традициям своего края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Уважительное отношение в общении с близкими и сверстниками, способствовать повышению уверенности в себе.                                                                                                                                              Развивать познавательный интерес к народному творчеству родного края, к окружающему миру. формировать у детей интерес к самобытности, фольклору народов Поволжья.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Звучит песня «Я, ты, он, она» </w:t>
      </w:r>
      <w:proofErr w:type="spellStart"/>
      <w:r w:rsidRPr="00165722">
        <w:rPr>
          <w:rFonts w:ascii="Times New Roman" w:hAnsi="Times New Roman" w:cs="Times New Roman"/>
          <w:b/>
          <w:bCs/>
          <w:sz w:val="24"/>
          <w:szCs w:val="24"/>
        </w:rPr>
        <w:t>Д.Тухманова</w:t>
      </w:r>
      <w:proofErr w:type="spellEnd"/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722">
        <w:rPr>
          <w:rFonts w:ascii="Times New Roman" w:hAnsi="Times New Roman" w:cs="Times New Roman"/>
          <w:bCs/>
          <w:sz w:val="24"/>
          <w:szCs w:val="24"/>
        </w:rPr>
        <w:t>заходят дети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 </w:t>
      </w:r>
      <w:r w:rsidRPr="00165722">
        <w:rPr>
          <w:rFonts w:ascii="Times New Roman" w:hAnsi="Times New Roman" w:cs="Times New Roman"/>
          <w:sz w:val="24"/>
          <w:szCs w:val="24"/>
        </w:rPr>
        <w:t xml:space="preserve">Здравствуйте, уважаемые! Мы приветствуем вас на фестивале народов Поволжья Народы Поволжья живут дружно, уважают и ценят традиции друг друга. Люди разных национальностей живут в Татарстане.  И в нашем поселке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 живут люди разных народов. Все они вместе дружат, занимаются, играют. Народы Поволжья гостеприимные, трудолюбивые люди. У каждого народа есть свои традиции и обычаи, своя культура - народные песни, музыка и танцы.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165722">
        <w:rPr>
          <w:rFonts w:ascii="Times New Roman" w:hAnsi="Times New Roman" w:cs="Times New Roman"/>
          <w:sz w:val="24"/>
          <w:szCs w:val="24"/>
        </w:rPr>
        <w:t xml:space="preserve"> Поволжский край, моя земля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Родимые просторы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У нас и реки и поля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Холмы, леса и горы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lastRenderedPageBreak/>
        <w:t>Народы, как одна семья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Хотя язык их разный,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Но, дружбой мы своей сильны,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И мы живём прекрасно!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165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7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65722">
        <w:rPr>
          <w:rFonts w:ascii="Times New Roman" w:hAnsi="Times New Roman" w:cs="Times New Roman"/>
          <w:sz w:val="24"/>
          <w:szCs w:val="24"/>
        </w:rPr>
        <w:t xml:space="preserve"> сплотила все народы в одном месте – наша самая крупная река в мире, наша красавица Волга. 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165722">
        <w:rPr>
          <w:rFonts w:ascii="Times New Roman" w:hAnsi="Times New Roman" w:cs="Times New Roman"/>
          <w:sz w:val="24"/>
          <w:szCs w:val="24"/>
        </w:rPr>
        <w:t>Ах, красавица Волга,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Величава, стройна, широка.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Ты сплотила народы Поволжья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Дружбой братской семьёй на века.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Не страшны нам злые силы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Мы живём семьёй единой.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А единство, дружба, братство –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Наше главное богатство!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sz w:val="24"/>
          <w:szCs w:val="24"/>
        </w:rPr>
        <w:t>Сегодня мы с вами отправимся в путешествие по Волге.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Звучит песня «Течет Волга»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165722">
        <w:rPr>
          <w:rFonts w:ascii="Times New Roman" w:hAnsi="Times New Roman" w:cs="Times New Roman"/>
          <w:sz w:val="24"/>
          <w:szCs w:val="24"/>
        </w:rPr>
        <w:t> вот и наша первая остановка. Нас встречает раздольная Россия.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Ребенок: </w:t>
      </w:r>
      <w:r w:rsidRPr="00165722">
        <w:rPr>
          <w:rFonts w:ascii="Times New Roman" w:hAnsi="Times New Roman" w:cs="Times New Roman"/>
          <w:bCs/>
          <w:sz w:val="24"/>
          <w:szCs w:val="24"/>
        </w:rPr>
        <w:t>У России величавой 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на гербе орёл двуглавый,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Чтоб на запад, на восток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 он смотреть бы сразу мог.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Сильный, мудрый он и гордый.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Он России дух свободный.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bCs/>
          <w:sz w:val="24"/>
          <w:szCs w:val="24"/>
        </w:rPr>
        <w:t>Эй ребята вставайте будем хороводы водить и песни петь.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Хороводная «Во поле береза стояла»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Отправляемся дальше по Волге. Звучит песня «Течет Волга»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bCs/>
          <w:sz w:val="24"/>
          <w:szCs w:val="24"/>
        </w:rPr>
        <w:t>Нас встречает славная Мордовия.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Ребенок: </w:t>
      </w: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Шумбрачи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>, Мордовия, шум брат!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Каждый день твой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Славными свершениями богат-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У тебя завидная дорога!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Радуют заводы и поля,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Утвердилась мощь твоя на веки!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Шумбрачи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 xml:space="preserve">, Мордовия </w:t>
      </w: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шумбрат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>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bCs/>
          <w:sz w:val="24"/>
          <w:szCs w:val="24"/>
        </w:rPr>
        <w:t xml:space="preserve">Мы сейчас посмотрим мультфильм </w:t>
      </w: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«Сабан» </w:t>
      </w:r>
      <w:r w:rsidRPr="00165722">
        <w:rPr>
          <w:rFonts w:ascii="Times New Roman" w:hAnsi="Times New Roman" w:cs="Times New Roman"/>
          <w:bCs/>
          <w:sz w:val="24"/>
          <w:szCs w:val="24"/>
        </w:rPr>
        <w:t>по мотивам мордовских сказок.</w:t>
      </w:r>
      <w:r w:rsidRPr="00165722">
        <w:rPr>
          <w:rFonts w:ascii="Times New Roman" w:hAnsi="Times New Roman" w:cs="Times New Roman"/>
          <w:sz w:val="24"/>
          <w:szCs w:val="24"/>
        </w:rPr>
        <w:t xml:space="preserve"> </w:t>
      </w:r>
      <w:r w:rsidRPr="00165722">
        <w:rPr>
          <w:rFonts w:ascii="Times New Roman" w:hAnsi="Times New Roman" w:cs="Times New Roman"/>
          <w:bCs/>
          <w:sz w:val="24"/>
          <w:szCs w:val="24"/>
        </w:rPr>
        <w:t xml:space="preserve">Фольклорный герой богатырь, искусный лучник Сабан и его верный пес </w:t>
      </w: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Елга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 xml:space="preserve"> идут в лес на охоту. Внезапно </w:t>
      </w: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Елга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 xml:space="preserve"> попадает в беду, и чтобы спасти друга, его хозяин вступает в поединок с обитающей в лесу нечистой силой. </w:t>
      </w:r>
      <w:proofErr w:type="spellStart"/>
      <w:r w:rsidRPr="00165722">
        <w:rPr>
          <w:rFonts w:ascii="Times New Roman" w:hAnsi="Times New Roman" w:cs="Times New Roman"/>
          <w:bCs/>
          <w:sz w:val="24"/>
          <w:szCs w:val="24"/>
        </w:rPr>
        <w:t>Елга</w:t>
      </w:r>
      <w:proofErr w:type="spellEnd"/>
      <w:r w:rsidRPr="00165722">
        <w:rPr>
          <w:rFonts w:ascii="Times New Roman" w:hAnsi="Times New Roman" w:cs="Times New Roman"/>
          <w:bCs/>
          <w:sz w:val="24"/>
          <w:szCs w:val="24"/>
        </w:rPr>
        <w:t xml:space="preserve"> проявляет храбрость, упорство и смекалку.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 </w:t>
      </w:r>
      <w:r w:rsidRPr="00165722">
        <w:rPr>
          <w:rFonts w:ascii="Times New Roman" w:hAnsi="Times New Roman" w:cs="Times New Roman"/>
          <w:sz w:val="24"/>
          <w:szCs w:val="24"/>
        </w:rPr>
        <w:t>Спасибо, Мордовия отправляемся дальше по Волге.  Звучит песня «Течет Волга»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165722">
        <w:rPr>
          <w:rFonts w:ascii="Times New Roman" w:hAnsi="Times New Roman" w:cs="Times New Roman"/>
          <w:sz w:val="24"/>
          <w:szCs w:val="24"/>
        </w:rPr>
        <w:t> следующая остановка. Мы приплыли в Чувашию.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1.Хвала тебе, Чувашия, мой дом!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И имя, и язык твой — сердцу свято.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Дубравами и хмелем, и трудом,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И песнями, и вышивкой богата.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bCs/>
          <w:sz w:val="24"/>
          <w:szCs w:val="24"/>
        </w:rPr>
        <w:t>Наши веселые девчата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Не дадут вам скучать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>И на нашем Фестивале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722">
        <w:rPr>
          <w:rFonts w:ascii="Times New Roman" w:hAnsi="Times New Roman" w:cs="Times New Roman"/>
          <w:bCs/>
          <w:sz w:val="24"/>
          <w:szCs w:val="24"/>
        </w:rPr>
        <w:t xml:space="preserve">Чувашский народный танец станцуют </w:t>
      </w:r>
      <w:r w:rsidRPr="00165722">
        <w:rPr>
          <w:rFonts w:ascii="Times New Roman" w:hAnsi="Times New Roman" w:cs="Times New Roman"/>
          <w:b/>
          <w:bCs/>
          <w:sz w:val="24"/>
          <w:szCs w:val="24"/>
        </w:rPr>
        <w:t>(Танец)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 </w:t>
      </w:r>
      <w:r w:rsidRPr="00165722">
        <w:rPr>
          <w:rFonts w:ascii="Times New Roman" w:hAnsi="Times New Roman" w:cs="Times New Roman"/>
          <w:sz w:val="24"/>
          <w:szCs w:val="24"/>
        </w:rPr>
        <w:t>Спасибо, Чувашия отправляемся дальше по Волге.  Звучит песня «Течет Волга»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1657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5722">
        <w:rPr>
          <w:rFonts w:ascii="Times New Roman" w:hAnsi="Times New Roman" w:cs="Times New Roman"/>
          <w:sz w:val="24"/>
          <w:szCs w:val="24"/>
        </w:rPr>
        <w:t>Внимание! Мы прибываем в Башкирию!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 xml:space="preserve">Ребенок: </w:t>
      </w:r>
      <w:r w:rsidRPr="00165722">
        <w:rPr>
          <w:rFonts w:ascii="Times New Roman" w:hAnsi="Times New Roman" w:cs="Times New Roman"/>
          <w:sz w:val="24"/>
          <w:szCs w:val="24"/>
        </w:rPr>
        <w:t>Башкирия - привольная земля! </w:t>
      </w:r>
      <w:r w:rsidRPr="00165722">
        <w:rPr>
          <w:rFonts w:ascii="Times New Roman" w:hAnsi="Times New Roman" w:cs="Times New Roman"/>
          <w:sz w:val="24"/>
          <w:szCs w:val="24"/>
        </w:rPr>
        <w:br/>
        <w:t>Твои леса поля и горы </w:t>
      </w:r>
      <w:r w:rsidRPr="00165722">
        <w:rPr>
          <w:rFonts w:ascii="Times New Roman" w:hAnsi="Times New Roman" w:cs="Times New Roman"/>
          <w:sz w:val="24"/>
          <w:szCs w:val="24"/>
        </w:rPr>
        <w:br/>
      </w:r>
      <w:r w:rsidRPr="00165722">
        <w:rPr>
          <w:rFonts w:ascii="Times New Roman" w:hAnsi="Times New Roman" w:cs="Times New Roman"/>
          <w:sz w:val="24"/>
          <w:szCs w:val="24"/>
        </w:rPr>
        <w:lastRenderedPageBreak/>
        <w:t>Равнины реки и озера </w:t>
      </w:r>
      <w:r w:rsidRPr="00165722">
        <w:rPr>
          <w:rFonts w:ascii="Times New Roman" w:hAnsi="Times New Roman" w:cs="Times New Roman"/>
          <w:sz w:val="24"/>
          <w:szCs w:val="24"/>
        </w:rPr>
        <w:br/>
        <w:t>Небес волшебных бирюза </w:t>
      </w:r>
      <w:r w:rsidRPr="00165722">
        <w:rPr>
          <w:rFonts w:ascii="Times New Roman" w:hAnsi="Times New Roman" w:cs="Times New Roman"/>
          <w:sz w:val="24"/>
          <w:szCs w:val="24"/>
        </w:rPr>
        <w:br/>
        <w:t>Летящий ласковый простор, </w:t>
      </w:r>
      <w:r w:rsidRPr="00165722">
        <w:rPr>
          <w:rFonts w:ascii="Times New Roman" w:hAnsi="Times New Roman" w:cs="Times New Roman"/>
          <w:sz w:val="24"/>
          <w:szCs w:val="24"/>
        </w:rPr>
        <w:br/>
        <w:t>Все радует и ласкает взор! 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br/>
        <w:t>Башкиры, как и многие кочевые народы, около половины своей жизни проводили во временных жилищах- юрта, теплая в стужу, прохладная в жару. Позовем гостей в дом.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b/>
        </w:rPr>
        <w:t>Дети:</w:t>
      </w:r>
      <w:r w:rsidRPr="00165722">
        <w:t> </w:t>
      </w:r>
      <w:r w:rsidRPr="00165722">
        <w:rPr>
          <w:rStyle w:val="ae"/>
          <w:rFonts w:eastAsia="Calibri"/>
          <w:color w:val="111111"/>
          <w:bdr w:val="none" w:sz="0" w:space="0" w:color="auto" w:frame="1"/>
        </w:rPr>
        <w:t>Юрта</w:t>
      </w:r>
      <w:r w:rsidRPr="00165722">
        <w:rPr>
          <w:color w:val="111111"/>
        </w:rPr>
        <w:t>, </w:t>
      </w:r>
      <w:r w:rsidRPr="00165722">
        <w:rPr>
          <w:rStyle w:val="ae"/>
          <w:rFonts w:eastAsia="Calibri"/>
          <w:color w:val="111111"/>
          <w:bdr w:val="none" w:sz="0" w:space="0" w:color="auto" w:frame="1"/>
        </w:rPr>
        <w:t>юрта</w:t>
      </w:r>
      <w:r w:rsidRPr="00165722">
        <w:rPr>
          <w:color w:val="111111"/>
        </w:rPr>
        <w:t>, круглый дом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Побывайте в доме том.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rStyle w:val="ae"/>
          <w:rFonts w:eastAsia="Calibri"/>
          <w:color w:val="111111"/>
          <w:bdr w:val="none" w:sz="0" w:space="0" w:color="auto" w:frame="1"/>
        </w:rPr>
        <w:t>Гости явятся едва</w:t>
      </w:r>
      <w:r w:rsidRPr="00165722">
        <w:rPr>
          <w:color w:val="111111"/>
        </w:rPr>
        <w:t>,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В печку прыгают дрова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Печка жарко топится,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rStyle w:val="ae"/>
          <w:rFonts w:eastAsia="Calibri"/>
          <w:color w:val="111111"/>
          <w:bdr w:val="none" w:sz="0" w:space="0" w:color="auto" w:frame="1"/>
        </w:rPr>
        <w:t>Угостить торопится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Чаем, чаем с молоком,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Вкусной жареной тарой.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rStyle w:val="ae"/>
          <w:rFonts w:eastAsia="Calibri"/>
          <w:color w:val="111111"/>
          <w:bdr w:val="none" w:sz="0" w:space="0" w:color="auto" w:frame="1"/>
        </w:rPr>
        <w:t>Юрта</w:t>
      </w:r>
      <w:r w:rsidRPr="00165722">
        <w:rPr>
          <w:color w:val="111111"/>
        </w:rPr>
        <w:t>, </w:t>
      </w:r>
      <w:r w:rsidRPr="00165722">
        <w:rPr>
          <w:rStyle w:val="ae"/>
          <w:rFonts w:eastAsia="Calibri"/>
          <w:color w:val="111111"/>
          <w:bdr w:val="none" w:sz="0" w:space="0" w:color="auto" w:frame="1"/>
        </w:rPr>
        <w:t>юрта</w:t>
      </w:r>
      <w:r w:rsidRPr="00165722">
        <w:rPr>
          <w:color w:val="111111"/>
        </w:rPr>
        <w:t>, круглый дом</w:t>
      </w:r>
    </w:p>
    <w:p w:rsidR="00165722" w:rsidRPr="00165722" w:rsidRDefault="00165722" w:rsidP="00165722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</w:rPr>
      </w:pPr>
      <w:r w:rsidRPr="00165722">
        <w:rPr>
          <w:color w:val="111111"/>
        </w:rPr>
        <w:t>Побывайте в доме том.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sz w:val="24"/>
          <w:szCs w:val="24"/>
        </w:rPr>
        <w:t xml:space="preserve">Позвали мы гостей, а сейчас и поиграем.                                                      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Башкирская народная игра: «Юрта»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165722">
        <w:rPr>
          <w:rFonts w:ascii="Times New Roman" w:hAnsi="Times New Roman" w:cs="Times New Roman"/>
          <w:sz w:val="24"/>
          <w:szCs w:val="24"/>
        </w:rPr>
        <w:t xml:space="preserve"> отправляемся дальше. Звучит песня «Течет Волга»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sz w:val="24"/>
          <w:szCs w:val="24"/>
        </w:rPr>
        <w:t>Внимание! Мы прибываем в Удмуртию.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Я хочу Вам рассказать, о самом красивом цветке.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5722">
        <w:rPr>
          <w:rFonts w:ascii="Times New Roman" w:hAnsi="Times New Roman" w:cs="Times New Roman"/>
          <w:b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> — удмуртское название купальницы европейской, широко распространенного на Урале цветка.</w:t>
      </w:r>
      <w:r w:rsidRPr="00165722">
        <w:rPr>
          <w:rFonts w:ascii="Times New Roman" w:hAnsi="Times New Roman" w:cs="Times New Roman"/>
          <w:sz w:val="24"/>
          <w:szCs w:val="24"/>
        </w:rPr>
        <w:br/>
        <w:t>Цветок издревле почитается как символ любви и грусти, верности и разлуки, надежды и радости...</w:t>
      </w:r>
      <w:r w:rsidRPr="00165722">
        <w:rPr>
          <w:rFonts w:ascii="Times New Roman" w:hAnsi="Times New Roman" w:cs="Times New Roman"/>
          <w:sz w:val="24"/>
          <w:szCs w:val="24"/>
        </w:rPr>
        <w:br/>
        <w:t>Самая известная легенда в удмуртском фольклоре об этом прекрасном цветке — трагическая история любви.</w:t>
      </w:r>
      <w:r w:rsidRPr="0016572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 — имя девушки, чья красота не может оставить равнодушным никого. К ней сватается старый вдовец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Байтуган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, предлагающий отцу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 простить долги в обмен на дочь. Отец героини отказывает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Байтугану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, и тот уходит ни с чем. Однажды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 идет собирать ягоды и встречает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Камаша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 — юношу из другого поселения. Молодые люди сразу влюбляются друг в друга. В течение года ни один из них не мог признаться другому в чувствах, а когда влюбленные наконец объяснялись друг с другом,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Камаша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 поражает стрела, выпущенная коварным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Байтуганом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>. Злодей поджигает лес и деревню, но сам погибает в этом огне, а 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 xml:space="preserve"> бросается в пламя, тушит его и спасает людей, превращаясь в прекрасный желтый цветок — </w:t>
      </w:r>
      <w:proofErr w:type="spellStart"/>
      <w:r w:rsidRPr="00165722">
        <w:rPr>
          <w:rFonts w:ascii="Times New Roman" w:hAnsi="Times New Roman" w:cs="Times New Roman"/>
          <w:sz w:val="24"/>
          <w:szCs w:val="24"/>
        </w:rPr>
        <w:t>италмас</w:t>
      </w:r>
      <w:proofErr w:type="spellEnd"/>
      <w:r w:rsidRPr="00165722">
        <w:rPr>
          <w:rFonts w:ascii="Times New Roman" w:hAnsi="Times New Roman" w:cs="Times New Roman"/>
          <w:sz w:val="24"/>
          <w:szCs w:val="24"/>
        </w:rPr>
        <w:t>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Стоял весенний, теплый день,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5722">
        <w:rPr>
          <w:rFonts w:ascii="Times New Roman" w:hAnsi="Times New Roman" w:cs="Times New Roman"/>
          <w:color w:val="000000"/>
          <w:sz w:val="24"/>
          <w:szCs w:val="24"/>
        </w:rPr>
        <w:t>Такой</w:t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непостоянный.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робко соловей свистел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яшмовой поляны.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солнце здесь над гладью </w:t>
      </w:r>
      <w:proofErr w:type="gramStart"/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вод,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Разбрызгало</w:t>
      </w:r>
      <w:proofErr w:type="gramEnd"/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лучи.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Цветы спешили в небосвод-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Теплом свой дух лечить.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лепестками ярких грив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Кивнули нам они.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солнца мы, глаза прикрыв,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Шагнули вглубь весны.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«Любуйтесь нами в этот час:-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Сказал один цветок: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золотистый </w:t>
      </w:r>
      <w:proofErr w:type="spellStart"/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италмас</w:t>
      </w:r>
      <w:proofErr w:type="spellEnd"/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Удмуртии исток».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b/>
          <w:color w:val="000000"/>
          <w:sz w:val="24"/>
          <w:szCs w:val="24"/>
        </w:rPr>
        <w:t>Ведущий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t>: отправляемся дальше. Звучит песня «Течет Волга»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657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t>Внимание! Мы прибываем в Марий-Эл.</w:t>
      </w:r>
      <w:r w:rsidRPr="001657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Прослушивание Марийской </w:t>
      </w:r>
      <w:r w:rsidRPr="001657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народной сказки «Заячий дом»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57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Ведущий: </w:t>
      </w:r>
      <w:r w:rsidRPr="001657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Отправляемся дальше. Звучит песня «Течет Волга»</w:t>
      </w:r>
      <w:r w:rsidRPr="001657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           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Вот еще одна остановка нас встречает гостеприимный Татарстан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(Татарский танец)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165722">
        <w:rPr>
          <w:rFonts w:ascii="Times New Roman" w:hAnsi="Times New Roman" w:cs="Times New Roman"/>
          <w:sz w:val="24"/>
          <w:szCs w:val="24"/>
        </w:rPr>
        <w:t xml:space="preserve"> Татарская земля родная,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Традиций нам не счесть твоих.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Другого мы не знаем края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Где б также почитали их.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Песня «И </w:t>
      </w:r>
      <w:proofErr w:type="spellStart"/>
      <w:r w:rsidRPr="00165722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165722">
        <w:rPr>
          <w:rFonts w:ascii="Times New Roman" w:hAnsi="Times New Roman" w:cs="Times New Roman"/>
          <w:b/>
          <w:sz w:val="24"/>
          <w:szCs w:val="24"/>
        </w:rPr>
        <w:t xml:space="preserve"> тел и </w:t>
      </w:r>
      <w:proofErr w:type="spellStart"/>
      <w:r w:rsidRPr="00165722">
        <w:rPr>
          <w:rFonts w:ascii="Times New Roman" w:hAnsi="Times New Roman" w:cs="Times New Roman"/>
          <w:b/>
          <w:sz w:val="24"/>
          <w:szCs w:val="24"/>
        </w:rPr>
        <w:t>матур</w:t>
      </w:r>
      <w:proofErr w:type="spellEnd"/>
      <w:r w:rsidRPr="00165722">
        <w:rPr>
          <w:rFonts w:ascii="Times New Roman" w:hAnsi="Times New Roman" w:cs="Times New Roman"/>
          <w:b/>
          <w:sz w:val="24"/>
          <w:szCs w:val="24"/>
        </w:rPr>
        <w:t xml:space="preserve"> тел»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bCs/>
          <w:sz w:val="24"/>
          <w:szCs w:val="24"/>
        </w:rPr>
        <w:t>Ребенок:</w:t>
      </w:r>
      <w:r w:rsidRPr="0016572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 xml:space="preserve"> </w:t>
      </w:r>
      <w:r w:rsidRPr="00165722">
        <w:rPr>
          <w:rFonts w:ascii="Times New Roman" w:hAnsi="Times New Roman" w:cs="Times New Roman"/>
          <w:sz w:val="24"/>
          <w:szCs w:val="24"/>
        </w:rPr>
        <w:t>Родина наша – это страна 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Очень и очень большая она.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В ней очень много разных ребят: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Родина наша – это наш дом,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Где мы все вместе дружно живем!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>Песня «Моя Россия»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65722">
        <w:rPr>
          <w:rFonts w:ascii="Times New Roman" w:hAnsi="Times New Roman" w:cs="Times New Roman"/>
          <w:sz w:val="24"/>
          <w:szCs w:val="24"/>
        </w:rPr>
        <w:t>Вот и закончилось наше путешествие по Волге.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Фестиваль наш плыл по Волге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Заглянул он к нам сюда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 xml:space="preserve">А теперь пора прощаться </w:t>
      </w:r>
    </w:p>
    <w:p w:rsidR="00165722" w:rsidRPr="00165722" w:rsidRDefault="00165722" w:rsidP="001657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722">
        <w:rPr>
          <w:rFonts w:ascii="Times New Roman" w:hAnsi="Times New Roman" w:cs="Times New Roman"/>
          <w:sz w:val="24"/>
          <w:szCs w:val="24"/>
        </w:rPr>
        <w:t>Возвращаться в детский сад.</w:t>
      </w: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672" w:rsidRPr="00165722" w:rsidRDefault="00F97672" w:rsidP="00165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941" w:rsidRPr="00165722" w:rsidRDefault="00165722" w:rsidP="0016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7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7077D" wp14:editId="24B21CEA">
            <wp:extent cx="3552825" cy="2286635"/>
            <wp:effectExtent l="0" t="0" r="0" b="0"/>
            <wp:docPr id="2" name="Рисунок 2" descr="https://sun9-83.userapi.com/impf/c840520/v840520154/596a9/HZZlQ3ycNh8.jpg?size=1280x720&amp;quality=96&amp;sign=18d71caf6f8e7bc6cf202d3f37a910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3.userapi.com/impf/c840520/v840520154/596a9/HZZlQ3ycNh8.jpg?size=1280x720&amp;quality=96&amp;sign=18d71caf6f8e7bc6cf202d3f37a910e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49" cy="22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41" w:rsidRPr="00165722" w:rsidRDefault="00A37941" w:rsidP="00165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941" w:rsidRPr="00165722" w:rsidRDefault="00165722" w:rsidP="00165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722">
        <w:rPr>
          <w:rFonts w:ascii="Times New Roman" w:hAnsi="Times New Roman" w:cs="Times New Roman"/>
          <w:sz w:val="28"/>
          <w:szCs w:val="28"/>
        </w:rPr>
        <w:t>Башкирская народная игра «Юрта»</w:t>
      </w:r>
    </w:p>
    <w:p w:rsidR="00A37941" w:rsidRPr="00165722" w:rsidRDefault="00A37941" w:rsidP="00165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941" w:rsidRPr="00165722" w:rsidRDefault="00A37941" w:rsidP="001657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941" w:rsidRPr="00165722" w:rsidRDefault="00165722" w:rsidP="00165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D2A0F7" wp14:editId="397604FD">
            <wp:extent cx="3590925" cy="2257425"/>
            <wp:effectExtent l="0" t="0" r="0" b="0"/>
            <wp:docPr id="4" name="Рисунок 4" descr="https://sun9-15.userapi.com/impf/c841136/v841136154/6f2f5/9nGQkw4c6Ww.jpg?size=1280x720&amp;quality=96&amp;sign=adc02517bf067b3daab9fab9541132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f/c841136/v841136154/6f2f5/9nGQkw4c6Ww.jpg?size=1280x720&amp;quality=96&amp;sign=adc02517bf067b3daab9fab95411322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677" cy="22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41" w:rsidRPr="00165722" w:rsidRDefault="00A37941" w:rsidP="00165722"/>
    <w:p w:rsidR="00A37941" w:rsidRPr="00165722" w:rsidRDefault="00A37941" w:rsidP="00165722"/>
    <w:p w:rsidR="00A37941" w:rsidRPr="00B44B44" w:rsidRDefault="00165722" w:rsidP="00B44B44">
      <w:pPr>
        <w:shd w:val="clear" w:color="auto" w:fill="F9FCFD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 wp14:anchorId="6C65E124" wp14:editId="1B7B0B48">
            <wp:extent cx="2324100" cy="1962150"/>
            <wp:effectExtent l="0" t="0" r="0" b="0"/>
            <wp:docPr id="3" name="Рисунок 3" descr="https://sun9-88.userapi.com/impf/c840131/v840131707/762bd/DDAEFdy8lGw.jpg?size=607x1080&amp;quality=96&amp;sign=b5fe46b581c3fc8f0e9ffa2e25c54f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8.userapi.com/impf/c840131/v840131707/762bd/DDAEFdy8lGw.jpg?size=607x1080&amp;quality=96&amp;sign=b5fe46b581c3fc8f0e9ffa2e25c54f2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" t="26169" r="1538" b="27103"/>
                    <a:stretch/>
                  </pic:blipFill>
                  <pic:spPr bwMode="auto">
                    <a:xfrm>
                      <a:off x="0" y="0"/>
                      <a:ext cx="232410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67CB9D3" wp14:editId="49F18FAB">
            <wp:extent cx="2333625" cy="2438400"/>
            <wp:effectExtent l="0" t="0" r="0" b="0"/>
            <wp:docPr id="7" name="Рисунок 7" descr="https://sun9-8.userapi.com/impf/c841227/v841227707/6a75e/BAv5QD-tSCE.jpg?size=607x1080&amp;quality=96&amp;sign=7291a0cb5fa3c944c2c36ed8eb8702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f/c841227/v841227707/6a75e/BAv5QD-tSCE.jpg?size=607x1080&amp;quality=96&amp;sign=7291a0cb5fa3c944c2c36ed8eb87024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b="21231"/>
                    <a:stretch/>
                  </pic:blipFill>
                  <pic:spPr bwMode="auto">
                    <a:xfrm>
                      <a:off x="0" y="0"/>
                      <a:ext cx="2338727" cy="2443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65722">
        <w:t xml:space="preserve">   </w:t>
      </w:r>
    </w:p>
    <w:p w:rsidR="00165722" w:rsidRDefault="00165722" w:rsidP="001657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722" w:rsidRPr="00165722" w:rsidRDefault="00165722" w:rsidP="00165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722">
        <w:rPr>
          <w:rFonts w:ascii="Times New Roman" w:hAnsi="Times New Roman" w:cs="Times New Roman"/>
          <w:sz w:val="28"/>
          <w:szCs w:val="28"/>
        </w:rPr>
        <w:t xml:space="preserve">Русская народная игра </w:t>
      </w:r>
    </w:p>
    <w:p w:rsidR="00A37941" w:rsidRPr="00165722" w:rsidRDefault="00165722" w:rsidP="00165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72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350520</wp:posOffset>
            </wp:positionV>
            <wp:extent cx="3257550" cy="4419600"/>
            <wp:effectExtent l="0" t="0" r="0" b="0"/>
            <wp:wrapSquare wrapText="bothSides"/>
            <wp:docPr id="11" name="Рисунок 11" descr="https://sun9-81.userapi.com/impf/c831409/v831409912/a992a/KJFG6JSVDNs.jpg?size=607x1080&amp;quality=96&amp;sign=40220a515fe5dbb78a59c7d04b0bc7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1.userapi.com/impf/c831409/v831409912/a992a/KJFG6JSVDNs.jpg?size=607x1080&amp;quality=96&amp;sign=40220a515fe5dbb78a59c7d04b0bc7e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722">
        <w:rPr>
          <w:rFonts w:ascii="Times New Roman" w:hAnsi="Times New Roman" w:cs="Times New Roman"/>
          <w:sz w:val="28"/>
          <w:szCs w:val="28"/>
        </w:rPr>
        <w:t xml:space="preserve">     «Волк и зайцы</w:t>
      </w:r>
      <w:r w:rsidRPr="00165722">
        <w:rPr>
          <w:rFonts w:ascii="Times New Roman" w:hAnsi="Times New Roman" w:cs="Times New Roman"/>
          <w:sz w:val="28"/>
          <w:szCs w:val="28"/>
        </w:rPr>
        <w:br/>
      </w:r>
    </w:p>
    <w:p w:rsidR="00A37941" w:rsidRPr="00165722" w:rsidRDefault="00A37941" w:rsidP="00165722"/>
    <w:p w:rsidR="00A37941" w:rsidRPr="00165722" w:rsidRDefault="00A37941" w:rsidP="00165722"/>
    <w:p w:rsidR="00A37941" w:rsidRPr="00165722" w:rsidRDefault="00A37941" w:rsidP="00165722"/>
    <w:p w:rsidR="00A37941" w:rsidRPr="00165722" w:rsidRDefault="00A37941" w:rsidP="00165722"/>
    <w:p w:rsidR="00A37941" w:rsidRPr="00165722" w:rsidRDefault="00A37941" w:rsidP="00165722"/>
    <w:p w:rsidR="00165722" w:rsidRDefault="00165722" w:rsidP="00165722"/>
    <w:p w:rsidR="00165722" w:rsidRDefault="00165722" w:rsidP="00165722"/>
    <w:p w:rsidR="00165722" w:rsidRDefault="00165722" w:rsidP="0016572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65722" w:rsidRPr="00165722" w:rsidRDefault="00165722" w:rsidP="001657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657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Русская народная игра «Ручеек»</w:t>
      </w:r>
    </w:p>
    <w:p w:rsidR="00A37941" w:rsidRPr="00B44B44" w:rsidRDefault="00165722" w:rsidP="00B44B44">
      <w:pPr>
        <w:shd w:val="clear" w:color="auto" w:fill="F9FCFD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E2E693" wp14:editId="708F926A">
            <wp:extent cx="2143125" cy="3162300"/>
            <wp:effectExtent l="0" t="0" r="0" b="0"/>
            <wp:docPr id="13" name="Рисунок 13" descr="https://sun9-32.userapi.com/impf/c841322/v841322537/6c0df/FlCKo-H8GD8.jpg?size=607x1080&amp;quality=96&amp;sign=89243efba79d7db6da6d3d2ed1218a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2.userapi.com/impf/c841322/v841322537/6c0df/FlCKo-H8GD8.jpg?size=607x1080&amp;quality=96&amp;sign=89243efba79d7db6da6d3d2ed1218a0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88" cy="3163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165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2505075" cy="3209925"/>
            <wp:effectExtent l="0" t="0" r="0" b="0"/>
            <wp:docPr id="5" name="Рисунок 5" descr="https://sun9-31.userapi.com/impf/c840139/v840139537/75c0a/OC_m51ccnVU.jpg?size=607x1080&amp;quality=96&amp;sign=811bcb14b4f826697c6ac03276be61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f/c840139/v840139537/75c0a/OC_m51ccnVU.jpg?size=607x1080&amp;quality=96&amp;sign=811bcb14b4f826697c6ac03276be61a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941" w:rsidRPr="00B44B44" w:rsidRDefault="00A37941" w:rsidP="00B44B44">
      <w:pPr>
        <w:shd w:val="clear" w:color="auto" w:fill="F9FCFD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F6F" w:rsidRPr="00165722" w:rsidRDefault="00635F6F" w:rsidP="00165722"/>
    <w:p w:rsidR="00635F6F" w:rsidRPr="00B44B44" w:rsidRDefault="00635F6F" w:rsidP="00B44B44">
      <w:pPr>
        <w:shd w:val="clear" w:color="auto" w:fill="F9FCFD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722" w:rsidRDefault="00165722" w:rsidP="00B44B4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 w:rsidRPr="00165722">
        <w:rPr>
          <w:noProof/>
          <w:sz w:val="28"/>
          <w:szCs w:val="28"/>
        </w:rPr>
        <w:drawing>
          <wp:inline distT="0" distB="0" distL="0" distR="0">
            <wp:extent cx="5027506" cy="3770630"/>
            <wp:effectExtent l="0" t="0" r="0" b="0"/>
            <wp:docPr id="6" name="Рисунок 6" descr="C:\Users\Asus\Desktop\Новая папка (3)\Новая папка\подготовительная\план\Ml93GIbmv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Новая папка (3)\Новая папка\подготовительная\план\Ml93GIbmvo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837" cy="3771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5B4028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165722">
        <w:rPr>
          <w:rFonts w:ascii="Times New Roman" w:hAnsi="Times New Roman" w:cs="Times New Roman"/>
          <w:sz w:val="28"/>
          <w:szCs w:val="28"/>
          <w:lang w:eastAsia="ru-RU"/>
        </w:rPr>
        <w:t xml:space="preserve">«Татар </w:t>
      </w:r>
      <w:proofErr w:type="spellStart"/>
      <w:r w:rsidRPr="00165722">
        <w:rPr>
          <w:rFonts w:ascii="Times New Roman" w:hAnsi="Times New Roman" w:cs="Times New Roman"/>
          <w:sz w:val="28"/>
          <w:szCs w:val="28"/>
          <w:lang w:eastAsia="ru-RU"/>
        </w:rPr>
        <w:t>малае</w:t>
      </w:r>
      <w:proofErr w:type="spellEnd"/>
      <w:r w:rsidRPr="00165722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5722">
        <w:rPr>
          <w:rFonts w:ascii="Times New Roman" w:hAnsi="Times New Roman" w:cs="Times New Roman"/>
          <w:sz w:val="28"/>
          <w:szCs w:val="28"/>
          <w:lang w:eastAsia="ru-RU"/>
        </w:rPr>
        <w:t xml:space="preserve">татар </w:t>
      </w:r>
      <w:proofErr w:type="spellStart"/>
      <w:r w:rsidRPr="00165722">
        <w:rPr>
          <w:rFonts w:ascii="Times New Roman" w:hAnsi="Times New Roman" w:cs="Times New Roman"/>
          <w:sz w:val="28"/>
          <w:szCs w:val="28"/>
          <w:lang w:eastAsia="ru-RU"/>
        </w:rPr>
        <w:t>кызы</w:t>
      </w:r>
      <w:proofErr w:type="spellEnd"/>
      <w:r w:rsidRPr="0016572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65722" w:rsidRDefault="00165722" w:rsidP="00165722">
      <w:pPr>
        <w:tabs>
          <w:tab w:val="left" w:pos="174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47B390" wp14:editId="13D06143">
            <wp:extent cx="3857625" cy="2550795"/>
            <wp:effectExtent l="0" t="0" r="0" b="0"/>
            <wp:docPr id="9" name="Рисунок 9" descr="https://sun9-33.userapi.com/impg/zA0nvx3_9mafhuM3pqsnRFm5xKobjpI9rDjLAg/AC4yHP8PP3I.jpg?size=1280x1110&amp;quality=95&amp;sign=ef1d592836cb079aaca0e09bcf7024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impg/zA0nvx3_9mafhuM3pqsnRFm5xKobjpI9rDjLAg/AC4yHP8PP3I.jpg?size=1280x1110&amp;quality=95&amp;sign=ef1d592836cb079aaca0e09bcf7024e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72" cy="25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22" w:rsidRPr="00165722" w:rsidRDefault="00165722" w:rsidP="00165722">
      <w:pPr>
        <w:tabs>
          <w:tab w:val="left" w:pos="1740"/>
          <w:tab w:val="left" w:pos="384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5722">
        <w:rPr>
          <w:rFonts w:ascii="Times New Roman" w:hAnsi="Times New Roman" w:cs="Times New Roman"/>
          <w:noProof/>
          <w:sz w:val="28"/>
          <w:szCs w:val="28"/>
          <w:lang w:eastAsia="ru-RU"/>
        </w:rPr>
        <w:t>Просмотр передач на родном языке</w:t>
      </w:r>
      <w:r w:rsidRPr="00165722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397CB0" wp14:editId="4502D6D5">
            <wp:extent cx="3867150" cy="3021734"/>
            <wp:effectExtent l="0" t="0" r="0" b="0"/>
            <wp:docPr id="8" name="Рисунок 8" descr="https://sun9-23.userapi.com/impg/F-8M4KBySnsJWFTPTytZZdWf4FsZ15dWQSRSkA/dmKz4fDcT2A.jpg?size=1280x1083&amp;quality=95&amp;sign=7ba48b2739ec7eb3936097071f2bca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impg/F-8M4KBySnsJWFTPTytZZdWf4FsZ15dWQSRSkA/dmKz4fDcT2A.jpg?size=1280x1083&amp;quality=95&amp;sign=7ba48b2739ec7eb3936097071f2bcaa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32" cy="302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09E45">
            <wp:extent cx="1828553" cy="24083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64" cy="24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>Чтение сказок на родном языке.</w:t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Помощь родителей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изготавливании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поделок </w:t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«Татар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53FCC9" wp14:editId="1C75FB52">
            <wp:extent cx="2952750" cy="4429125"/>
            <wp:effectExtent l="0" t="0" r="0" b="0"/>
            <wp:docPr id="16" name="Рисунок 16" descr="https://sun9-3.userapi.com/impg/c855124/v855124765/1c59bc/BZ9ItF8aqXo.jpg?size=607x1080&amp;quality=96&amp;sign=cec850cbe6cc0411830a06b478a688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c855124/v855124765/1c59bc/BZ9ItF8aqXo.jpg?size=607x1080&amp;quality=96&amp;sign=cec850cbe6cc0411830a06b478a68836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Муса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«Мой пес»</w:t>
      </w:r>
      <w:r>
        <w:rPr>
          <w:noProof/>
          <w:lang w:eastAsia="ru-RU"/>
        </w:rPr>
        <w:t xml:space="preserve">   </w:t>
      </w:r>
      <w:r w:rsidRPr="00165722"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D21100" wp14:editId="45E330B9">
            <wp:extent cx="2971800" cy="3181350"/>
            <wp:effectExtent l="0" t="0" r="0" b="0"/>
            <wp:docPr id="17" name="Рисунок 17" descr="https://sun9-76.userapi.com/impg/qEfas9OQ3E6IEPpGM5KwwgCz155GPcL5GRQ67w/_-TIRrMOLuk.jpg?size=1196x1152&amp;quality=95&amp;sign=7c5ee566d6280e1f8310f924d9c8dd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qEfas9OQ3E6IEPpGM5KwwgCz155GPcL5GRQ67w/_-TIRrMOLuk.jpg?size=1196x1152&amp;quality=95&amp;sign=7c5ee566d6280e1f8310f924d9c8dd7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08" cy="318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«Красная ромашка»</w:t>
      </w:r>
    </w:p>
    <w:p w:rsidR="00165722" w:rsidRPr="00165722" w:rsidRDefault="00165722" w:rsidP="00165722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65722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828415" cy="3821549"/>
            <wp:effectExtent l="0" t="0" r="0" b="0"/>
            <wp:docPr id="18" name="Рисунок 18" descr="https://sun9-80.userapi.com/impg/L5Xhj9M5w0tbz8cUdbpuGCFlWVprit6V_W0WXQ/RlRTjBerfyM.jpg?size=1280x1147&amp;quality=95&amp;sign=385a42d86ccba98f1cd57caebd3109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0.userapi.com/impg/L5Xhj9M5w0tbz8cUdbpuGCFlWVprit6V_W0WXQ/RlRTjBerfyM.jpg?size=1280x1147&amp;quality=95&amp;sign=385a42d86ccba98f1cd57caebd31092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9" r="8322" b="10685"/>
                    <a:stretch/>
                  </pic:blipFill>
                  <pic:spPr bwMode="auto">
                    <a:xfrm>
                      <a:off x="0" y="0"/>
                      <a:ext cx="3830145" cy="382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5722" w:rsidRPr="00165722" w:rsidSect="00157E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CD8"/>
    <w:multiLevelType w:val="hybridMultilevel"/>
    <w:tmpl w:val="0A8C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B4DDE"/>
    <w:multiLevelType w:val="multilevel"/>
    <w:tmpl w:val="6CEAA8E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276C3"/>
    <w:multiLevelType w:val="hybridMultilevel"/>
    <w:tmpl w:val="F2AC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43E8"/>
    <w:multiLevelType w:val="hybridMultilevel"/>
    <w:tmpl w:val="A6A2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E80"/>
    <w:multiLevelType w:val="multilevel"/>
    <w:tmpl w:val="1172B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D37C0"/>
    <w:multiLevelType w:val="hybridMultilevel"/>
    <w:tmpl w:val="8960CF46"/>
    <w:lvl w:ilvl="0" w:tplc="51720A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BEF650C"/>
    <w:multiLevelType w:val="multilevel"/>
    <w:tmpl w:val="A29C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D0DC6"/>
    <w:multiLevelType w:val="hybridMultilevel"/>
    <w:tmpl w:val="D6260492"/>
    <w:lvl w:ilvl="0" w:tplc="5F5A81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F359A"/>
    <w:multiLevelType w:val="hybridMultilevel"/>
    <w:tmpl w:val="7FEA95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25498"/>
    <w:multiLevelType w:val="multilevel"/>
    <w:tmpl w:val="FE84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E57ADE"/>
    <w:multiLevelType w:val="multilevel"/>
    <w:tmpl w:val="CB12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B701D6"/>
    <w:multiLevelType w:val="multilevel"/>
    <w:tmpl w:val="497CA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D658F"/>
    <w:multiLevelType w:val="hybridMultilevel"/>
    <w:tmpl w:val="96548E38"/>
    <w:lvl w:ilvl="0" w:tplc="CA2EBA4C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8C5633E"/>
    <w:multiLevelType w:val="multilevel"/>
    <w:tmpl w:val="0832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87BAF"/>
    <w:multiLevelType w:val="multilevel"/>
    <w:tmpl w:val="7ECA82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12392E"/>
    <w:multiLevelType w:val="hybridMultilevel"/>
    <w:tmpl w:val="29D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22D83"/>
    <w:multiLevelType w:val="hybridMultilevel"/>
    <w:tmpl w:val="56682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C4698"/>
    <w:multiLevelType w:val="hybridMultilevel"/>
    <w:tmpl w:val="ACAA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50AF0"/>
    <w:multiLevelType w:val="hybridMultilevel"/>
    <w:tmpl w:val="E5A6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C7B4A"/>
    <w:multiLevelType w:val="multilevel"/>
    <w:tmpl w:val="19B245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A17953"/>
    <w:multiLevelType w:val="multilevel"/>
    <w:tmpl w:val="5E10E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AB7A88"/>
    <w:multiLevelType w:val="hybridMultilevel"/>
    <w:tmpl w:val="140A4510"/>
    <w:lvl w:ilvl="0" w:tplc="FA50879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7"/>
  </w:num>
  <w:num w:numId="5">
    <w:abstractNumId w:val="2"/>
  </w:num>
  <w:num w:numId="6">
    <w:abstractNumId w:val="21"/>
  </w:num>
  <w:num w:numId="7">
    <w:abstractNumId w:val="10"/>
  </w:num>
  <w:num w:numId="8">
    <w:abstractNumId w:val="7"/>
  </w:num>
  <w:num w:numId="9">
    <w:abstractNumId w:val="12"/>
  </w:num>
  <w:num w:numId="10">
    <w:abstractNumId w:val="9"/>
  </w:num>
  <w:num w:numId="11">
    <w:abstractNumId w:val="14"/>
  </w:num>
  <w:num w:numId="12">
    <w:abstractNumId w:val="20"/>
  </w:num>
  <w:num w:numId="13">
    <w:abstractNumId w:val="4"/>
  </w:num>
  <w:num w:numId="14">
    <w:abstractNumId w:val="11"/>
  </w:num>
  <w:num w:numId="15">
    <w:abstractNumId w:val="19"/>
  </w:num>
  <w:num w:numId="16">
    <w:abstractNumId w:val="15"/>
  </w:num>
  <w:num w:numId="17">
    <w:abstractNumId w:val="18"/>
  </w:num>
  <w:num w:numId="18">
    <w:abstractNumId w:val="3"/>
  </w:num>
  <w:num w:numId="19">
    <w:abstractNumId w:val="16"/>
  </w:num>
  <w:num w:numId="20">
    <w:abstractNumId w:val="6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72"/>
    <w:rsid w:val="00094038"/>
    <w:rsid w:val="000F50BE"/>
    <w:rsid w:val="00157E4B"/>
    <w:rsid w:val="00165722"/>
    <w:rsid w:val="001850FA"/>
    <w:rsid w:val="001B2D88"/>
    <w:rsid w:val="001E0793"/>
    <w:rsid w:val="00204EE7"/>
    <w:rsid w:val="002A3CBF"/>
    <w:rsid w:val="0035296B"/>
    <w:rsid w:val="003A0837"/>
    <w:rsid w:val="004415AA"/>
    <w:rsid w:val="00454D9E"/>
    <w:rsid w:val="004864D0"/>
    <w:rsid w:val="005B4028"/>
    <w:rsid w:val="005C5E51"/>
    <w:rsid w:val="005F44CC"/>
    <w:rsid w:val="00635F6F"/>
    <w:rsid w:val="006B18D2"/>
    <w:rsid w:val="00737E7C"/>
    <w:rsid w:val="0074589E"/>
    <w:rsid w:val="00770D57"/>
    <w:rsid w:val="007F1142"/>
    <w:rsid w:val="008243B1"/>
    <w:rsid w:val="00894938"/>
    <w:rsid w:val="00A37941"/>
    <w:rsid w:val="00AC3054"/>
    <w:rsid w:val="00B10217"/>
    <w:rsid w:val="00B26A60"/>
    <w:rsid w:val="00B27D60"/>
    <w:rsid w:val="00B44B44"/>
    <w:rsid w:val="00B50B08"/>
    <w:rsid w:val="00B75E16"/>
    <w:rsid w:val="00C57B21"/>
    <w:rsid w:val="00C8773A"/>
    <w:rsid w:val="00CB6F98"/>
    <w:rsid w:val="00DE6999"/>
    <w:rsid w:val="00EE2FD4"/>
    <w:rsid w:val="00F9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80441-E985-4FE3-B9C4-E45E0554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672"/>
  </w:style>
  <w:style w:type="paragraph" w:styleId="1">
    <w:name w:val="heading 1"/>
    <w:basedOn w:val="a"/>
    <w:next w:val="a"/>
    <w:link w:val="10"/>
    <w:uiPriority w:val="9"/>
    <w:qFormat/>
    <w:rsid w:val="00157E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672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7672"/>
  </w:style>
  <w:style w:type="character" w:customStyle="1" w:styleId="apple-converted-space">
    <w:name w:val="apple-converted-space"/>
    <w:basedOn w:val="a0"/>
    <w:rsid w:val="00F97672"/>
  </w:style>
  <w:style w:type="character" w:styleId="a4">
    <w:name w:val="Hyperlink"/>
    <w:basedOn w:val="a0"/>
    <w:uiPriority w:val="99"/>
    <w:semiHidden/>
    <w:unhideWhenUsed/>
    <w:rsid w:val="00F9767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672"/>
    <w:pPr>
      <w:ind w:left="720"/>
      <w:contextualSpacing/>
    </w:pPr>
  </w:style>
  <w:style w:type="table" w:styleId="a6">
    <w:name w:val="Table Grid"/>
    <w:basedOn w:val="a1"/>
    <w:uiPriority w:val="59"/>
    <w:rsid w:val="00F97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672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a"/>
    <w:uiPriority w:val="99"/>
    <w:rsid w:val="0035296B"/>
    <w:rPr>
      <w:rFonts w:ascii="Times New Roman" w:eastAsia="Calibri" w:hAnsi="Times New Roman" w:cs="Times New Roman"/>
      <w:iCs/>
      <w:sz w:val="24"/>
      <w:szCs w:val="24"/>
      <w:lang w:eastAsia="ru-RU"/>
    </w:rPr>
  </w:style>
  <w:style w:type="paragraph" w:styleId="aa">
    <w:name w:val="Body Text"/>
    <w:basedOn w:val="a"/>
    <w:link w:val="a9"/>
    <w:uiPriority w:val="99"/>
    <w:unhideWhenUsed/>
    <w:rsid w:val="0035296B"/>
    <w:pPr>
      <w:spacing w:after="0" w:line="240" w:lineRule="auto"/>
      <w:jc w:val="both"/>
    </w:pPr>
    <w:rPr>
      <w:rFonts w:ascii="Times New Roman" w:eastAsia="Calibri" w:hAnsi="Times New Roman" w:cs="Times New Roman"/>
      <w:iCs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35296B"/>
  </w:style>
  <w:style w:type="paragraph" w:styleId="ab">
    <w:name w:val="No Spacing"/>
    <w:uiPriority w:val="1"/>
    <w:qFormat/>
    <w:rsid w:val="00C57B21"/>
    <w:pPr>
      <w:spacing w:after="0" w:line="240" w:lineRule="auto"/>
    </w:pPr>
  </w:style>
  <w:style w:type="table" w:customStyle="1" w:styleId="12">
    <w:name w:val="Сетка таблицы1"/>
    <w:basedOn w:val="a1"/>
    <w:uiPriority w:val="39"/>
    <w:rsid w:val="00B10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unhideWhenUsed/>
    <w:rsid w:val="003A0837"/>
    <w:pPr>
      <w:spacing w:after="0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A0837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A37941"/>
    <w:rPr>
      <w:b/>
      <w:bCs/>
    </w:rPr>
  </w:style>
  <w:style w:type="paragraph" w:styleId="2">
    <w:name w:val="Body Text 2"/>
    <w:basedOn w:val="a"/>
    <w:link w:val="20"/>
    <w:uiPriority w:val="99"/>
    <w:unhideWhenUsed/>
    <w:rsid w:val="00635F6F"/>
    <w:pPr>
      <w:spacing w:after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35F6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635F6F"/>
    <w:pPr>
      <w:spacing w:after="0"/>
    </w:pPr>
    <w:rPr>
      <w:rFonts w:ascii="Times New Roman" w:eastAsia="Times New Roman" w:hAnsi="Times New Roman" w:cs="Times New Roman"/>
      <w:color w:val="2D2A2A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35F6F"/>
    <w:rPr>
      <w:rFonts w:ascii="Times New Roman" w:eastAsia="Times New Roman" w:hAnsi="Times New Roman" w:cs="Times New Roman"/>
      <w:color w:val="2D2A2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7E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8CF18-3E4C-4464-B87A-F0172CD9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</cp:revision>
  <dcterms:created xsi:type="dcterms:W3CDTF">2017-12-24T17:13:00Z</dcterms:created>
  <dcterms:modified xsi:type="dcterms:W3CDTF">2022-03-14T15:28:00Z</dcterms:modified>
</cp:coreProperties>
</file>