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48E" w:rsidRDefault="00712FCF" w:rsidP="003A2D4E">
      <w:pPr>
        <w:ind w:hanging="567"/>
        <w:jc w:val="cente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extent cx="6660563" cy="9490841"/>
            <wp:effectExtent l="19050" t="0" r="6937" b="0"/>
            <wp:docPr id="3" name="Рисунок 1" descr="C:\Users\User\Desktop\Untitled.FR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Untitled.FR12.jpg"/>
                    <pic:cNvPicPr>
                      <a:picLocks noChangeAspect="1" noChangeArrowheads="1"/>
                    </pic:cNvPicPr>
                  </pic:nvPicPr>
                  <pic:blipFill>
                    <a:blip r:embed="rId8" cstate="print"/>
                    <a:srcRect/>
                    <a:stretch>
                      <a:fillRect/>
                    </a:stretch>
                  </pic:blipFill>
                  <pic:spPr bwMode="auto">
                    <a:xfrm>
                      <a:off x="0" y="0"/>
                      <a:ext cx="6665876" cy="9498411"/>
                    </a:xfrm>
                    <a:prstGeom prst="rect">
                      <a:avLst/>
                    </a:prstGeom>
                    <a:noFill/>
                    <a:ln w="9525">
                      <a:noFill/>
                      <a:miter lim="800000"/>
                      <a:headEnd/>
                      <a:tailEnd/>
                    </a:ln>
                  </pic:spPr>
                </pic:pic>
              </a:graphicData>
            </a:graphic>
          </wp:inline>
        </w:drawing>
      </w:r>
      <w:r w:rsidR="003A2D4E">
        <w:rPr>
          <w:rFonts w:ascii="Times New Roman" w:hAnsi="Times New Roman" w:cs="Times New Roman"/>
          <w:b/>
          <w:bCs/>
          <w:sz w:val="28"/>
          <w:szCs w:val="28"/>
        </w:rPr>
        <w:lastRenderedPageBreak/>
        <w:t>С</w:t>
      </w:r>
      <w:r w:rsidR="00270AD0">
        <w:rPr>
          <w:rFonts w:ascii="Times New Roman" w:hAnsi="Times New Roman" w:cs="Times New Roman"/>
          <w:b/>
          <w:bCs/>
          <w:sz w:val="28"/>
          <w:szCs w:val="28"/>
        </w:rPr>
        <w:t>ОДЕРЖАНИЕ</w:t>
      </w:r>
    </w:p>
    <w:p w:rsidR="000C6857" w:rsidRPr="00B004E9" w:rsidRDefault="000C6857" w:rsidP="000B602E">
      <w:pPr>
        <w:widowControl w:val="0"/>
        <w:overflowPunct w:val="0"/>
        <w:autoSpaceDE w:val="0"/>
        <w:autoSpaceDN w:val="0"/>
        <w:adjustRightInd w:val="0"/>
        <w:spacing w:after="0" w:line="240" w:lineRule="auto"/>
        <w:textAlignment w:val="baseline"/>
        <w:rPr>
          <w:rFonts w:ascii="Times New Roman" w:hAnsi="Times New Roman" w:cs="Times New Roman"/>
          <w:sz w:val="28"/>
          <w:szCs w:val="28"/>
        </w:rPr>
      </w:pPr>
      <w:r w:rsidRPr="00B004E9">
        <w:rPr>
          <w:rFonts w:ascii="Times New Roman" w:hAnsi="Times New Roman" w:cs="Times New Roman"/>
          <w:sz w:val="28"/>
          <w:szCs w:val="28"/>
        </w:rPr>
        <w:t>ОБЩИЕ СВЕДЕНИЯ ОБ ОБРАЗОВАТЕЛЬНОМ УЧРЕЖДЕНИИ</w:t>
      </w:r>
      <w:r w:rsidR="00283AE2" w:rsidRPr="00B004E9">
        <w:rPr>
          <w:rFonts w:ascii="Times New Roman" w:hAnsi="Times New Roman" w:cs="Times New Roman"/>
          <w:sz w:val="28"/>
          <w:szCs w:val="28"/>
        </w:rPr>
        <w:t>……………….</w:t>
      </w:r>
      <w:r w:rsidR="0037644A" w:rsidRPr="00B004E9">
        <w:rPr>
          <w:rFonts w:ascii="Times New Roman" w:hAnsi="Times New Roman" w:cs="Times New Roman"/>
          <w:sz w:val="28"/>
          <w:szCs w:val="28"/>
        </w:rPr>
        <w:t>.</w:t>
      </w:r>
      <w:r w:rsidR="001F16C8" w:rsidRPr="00B004E9">
        <w:rPr>
          <w:rFonts w:ascii="Times New Roman" w:hAnsi="Times New Roman" w:cs="Times New Roman"/>
          <w:sz w:val="28"/>
          <w:szCs w:val="28"/>
        </w:rPr>
        <w:t>3</w:t>
      </w:r>
    </w:p>
    <w:p w:rsidR="00C94400" w:rsidRPr="00B004E9" w:rsidRDefault="00C94400" w:rsidP="000B602E">
      <w:pPr>
        <w:keepNext/>
        <w:overflowPunct w:val="0"/>
        <w:autoSpaceDE w:val="0"/>
        <w:autoSpaceDN w:val="0"/>
        <w:adjustRightInd w:val="0"/>
        <w:spacing w:after="0" w:line="240" w:lineRule="auto"/>
        <w:textAlignment w:val="baseline"/>
        <w:outlineLvl w:val="0"/>
        <w:rPr>
          <w:rFonts w:ascii="Times New Roman" w:hAnsi="Times New Roman" w:cs="Times New Roman"/>
          <w:kern w:val="32"/>
          <w:sz w:val="28"/>
          <w:szCs w:val="20"/>
        </w:rPr>
      </w:pPr>
      <w:r w:rsidRPr="00B004E9">
        <w:rPr>
          <w:rFonts w:ascii="Times New Roman" w:hAnsi="Times New Roman" w:cs="Times New Roman"/>
          <w:kern w:val="32"/>
          <w:sz w:val="28"/>
          <w:szCs w:val="20"/>
        </w:rPr>
        <w:t>1. АНАЛИЗ  ВОСПИТАТЕЛЬНО-ОБ</w:t>
      </w:r>
      <w:r w:rsidR="00B004E9">
        <w:rPr>
          <w:rFonts w:ascii="Times New Roman" w:hAnsi="Times New Roman" w:cs="Times New Roman"/>
          <w:kern w:val="32"/>
          <w:sz w:val="28"/>
          <w:szCs w:val="20"/>
        </w:rPr>
        <w:t>РАЗОВАТЕЛЬНОЙ РАБОТЫ ДОУ ЗА 2021-2022</w:t>
      </w:r>
      <w:r w:rsidRPr="00B004E9">
        <w:rPr>
          <w:rFonts w:ascii="Times New Roman" w:hAnsi="Times New Roman" w:cs="Times New Roman"/>
          <w:kern w:val="32"/>
          <w:sz w:val="28"/>
          <w:szCs w:val="20"/>
        </w:rPr>
        <w:t xml:space="preserve"> УЧЕБНЫЙ ГОД</w:t>
      </w:r>
      <w:r w:rsidR="001F16C8" w:rsidRPr="00B004E9">
        <w:rPr>
          <w:rFonts w:ascii="Times New Roman" w:hAnsi="Times New Roman" w:cs="Times New Roman"/>
          <w:kern w:val="32"/>
          <w:sz w:val="28"/>
          <w:szCs w:val="20"/>
        </w:rPr>
        <w:t>………………………………………………………………….4</w:t>
      </w:r>
    </w:p>
    <w:p w:rsidR="00A53204" w:rsidRPr="00B004E9" w:rsidRDefault="00C37F3D" w:rsidP="000B602E">
      <w:pPr>
        <w:spacing w:after="0" w:line="240" w:lineRule="auto"/>
        <w:rPr>
          <w:rFonts w:ascii="Times New Roman" w:hAnsi="Times New Roman" w:cs="Times New Roman"/>
          <w:sz w:val="28"/>
          <w:szCs w:val="28"/>
        </w:rPr>
      </w:pPr>
      <w:r w:rsidRPr="00B004E9">
        <w:rPr>
          <w:rFonts w:ascii="Times New Roman" w:hAnsi="Times New Roman" w:cs="Times New Roman"/>
          <w:sz w:val="28"/>
          <w:szCs w:val="28"/>
        </w:rPr>
        <w:t xml:space="preserve">2. ОСНОВНЫЕ </w:t>
      </w:r>
      <w:r w:rsidR="0037644A" w:rsidRPr="00B004E9">
        <w:rPr>
          <w:rFonts w:ascii="Times New Roman" w:hAnsi="Times New Roman" w:cs="Times New Roman"/>
          <w:sz w:val="28"/>
          <w:szCs w:val="28"/>
        </w:rPr>
        <w:t xml:space="preserve">ЦЕЛИ И </w:t>
      </w:r>
      <w:r w:rsidR="00B004E9">
        <w:rPr>
          <w:rFonts w:ascii="Times New Roman" w:hAnsi="Times New Roman" w:cs="Times New Roman"/>
          <w:sz w:val="28"/>
          <w:szCs w:val="28"/>
        </w:rPr>
        <w:t>ЗАДАЧИ НА 2022</w:t>
      </w:r>
      <w:r w:rsidR="00A57E8A" w:rsidRPr="00B004E9">
        <w:rPr>
          <w:rFonts w:ascii="Times New Roman" w:hAnsi="Times New Roman" w:cs="Times New Roman"/>
          <w:sz w:val="28"/>
          <w:szCs w:val="28"/>
        </w:rPr>
        <w:t>-202</w:t>
      </w:r>
      <w:r w:rsidR="00B004E9">
        <w:rPr>
          <w:rFonts w:ascii="Times New Roman" w:hAnsi="Times New Roman" w:cs="Times New Roman"/>
          <w:sz w:val="28"/>
          <w:szCs w:val="28"/>
        </w:rPr>
        <w:t>3</w:t>
      </w:r>
      <w:r w:rsidR="00A53204" w:rsidRPr="00B004E9">
        <w:rPr>
          <w:rFonts w:ascii="Times New Roman" w:hAnsi="Times New Roman" w:cs="Times New Roman"/>
          <w:sz w:val="28"/>
          <w:szCs w:val="28"/>
        </w:rPr>
        <w:t xml:space="preserve"> УЧЕБНЫЙ ГОД</w:t>
      </w:r>
      <w:r w:rsidR="00076ACD" w:rsidRPr="00B004E9">
        <w:rPr>
          <w:rFonts w:ascii="Times New Roman" w:hAnsi="Times New Roman" w:cs="Times New Roman"/>
          <w:sz w:val="28"/>
          <w:szCs w:val="28"/>
        </w:rPr>
        <w:t>………………………</w:t>
      </w:r>
      <w:r w:rsidR="0037644A" w:rsidRPr="00B004E9">
        <w:rPr>
          <w:rFonts w:ascii="Times New Roman" w:hAnsi="Times New Roman" w:cs="Times New Roman"/>
          <w:sz w:val="28"/>
          <w:szCs w:val="28"/>
        </w:rPr>
        <w:t>……………………………………………………………</w:t>
      </w:r>
      <w:r w:rsidR="00076ACD" w:rsidRPr="00B004E9">
        <w:rPr>
          <w:rFonts w:ascii="Times New Roman" w:hAnsi="Times New Roman" w:cs="Times New Roman"/>
          <w:sz w:val="28"/>
          <w:szCs w:val="28"/>
        </w:rPr>
        <w:t>.3</w:t>
      </w:r>
      <w:r w:rsidR="00B004E9" w:rsidRPr="00B004E9">
        <w:rPr>
          <w:rFonts w:ascii="Times New Roman" w:hAnsi="Times New Roman" w:cs="Times New Roman"/>
          <w:sz w:val="28"/>
          <w:szCs w:val="28"/>
        </w:rPr>
        <w:t>2</w:t>
      </w:r>
    </w:p>
    <w:p w:rsidR="005A55EF" w:rsidRPr="00B004E9" w:rsidRDefault="000B602E" w:rsidP="000B602E">
      <w:pPr>
        <w:spacing w:after="0" w:line="240" w:lineRule="auto"/>
        <w:rPr>
          <w:rFonts w:ascii="Times New Roman" w:hAnsi="Times New Roman" w:cs="Times New Roman"/>
          <w:i/>
          <w:sz w:val="28"/>
          <w:szCs w:val="28"/>
        </w:rPr>
      </w:pPr>
      <w:r w:rsidRPr="00B004E9">
        <w:rPr>
          <w:rFonts w:ascii="Times New Roman" w:hAnsi="Times New Roman" w:cs="Times New Roman"/>
          <w:sz w:val="28"/>
          <w:szCs w:val="28"/>
        </w:rPr>
        <w:t>3.ОРГАНИЗАЦИОННО-</w:t>
      </w:r>
      <w:r w:rsidR="005A55EF" w:rsidRPr="00B004E9">
        <w:rPr>
          <w:rFonts w:ascii="Times New Roman" w:hAnsi="Times New Roman" w:cs="Times New Roman"/>
          <w:sz w:val="28"/>
          <w:szCs w:val="28"/>
        </w:rPr>
        <w:t>УПРАВЛЕНЧЕСКАЯ ДЕЯТЕЛЬНОСТЬ</w:t>
      </w:r>
      <w:r w:rsidR="00076ACD" w:rsidRPr="00B004E9">
        <w:rPr>
          <w:rFonts w:ascii="Times New Roman" w:hAnsi="Times New Roman" w:cs="Times New Roman"/>
          <w:sz w:val="28"/>
          <w:szCs w:val="28"/>
        </w:rPr>
        <w:t>……………</w:t>
      </w:r>
      <w:r w:rsidR="00AE2568" w:rsidRPr="00B004E9">
        <w:rPr>
          <w:rFonts w:ascii="Times New Roman" w:hAnsi="Times New Roman" w:cs="Times New Roman"/>
          <w:sz w:val="28"/>
          <w:szCs w:val="28"/>
        </w:rPr>
        <w:t>….</w:t>
      </w:r>
      <w:r w:rsidR="00076ACD" w:rsidRPr="00B004E9">
        <w:rPr>
          <w:rFonts w:ascii="Times New Roman" w:hAnsi="Times New Roman" w:cs="Times New Roman"/>
          <w:sz w:val="28"/>
          <w:szCs w:val="28"/>
        </w:rPr>
        <w:t>3</w:t>
      </w:r>
      <w:r w:rsidR="00B004E9" w:rsidRPr="00B004E9">
        <w:rPr>
          <w:rFonts w:ascii="Times New Roman" w:hAnsi="Times New Roman" w:cs="Times New Roman"/>
          <w:sz w:val="28"/>
          <w:szCs w:val="28"/>
        </w:rPr>
        <w:t>3</w:t>
      </w:r>
    </w:p>
    <w:p w:rsidR="005A55EF" w:rsidRPr="00B004E9" w:rsidRDefault="000B602E" w:rsidP="000B602E">
      <w:pPr>
        <w:pStyle w:val="ab"/>
        <w:rPr>
          <w:rFonts w:ascii="Times New Roman" w:hAnsi="Times New Roman" w:cs="Times New Roman"/>
          <w:i w:val="0"/>
          <w:sz w:val="28"/>
          <w:szCs w:val="28"/>
          <w:lang w:val="ru-RU"/>
        </w:rPr>
      </w:pPr>
      <w:r w:rsidRPr="00B004E9">
        <w:rPr>
          <w:rFonts w:ascii="Times New Roman" w:hAnsi="Times New Roman" w:cs="Times New Roman"/>
          <w:i w:val="0"/>
          <w:sz w:val="28"/>
          <w:szCs w:val="28"/>
          <w:lang w:val="ru-RU"/>
        </w:rPr>
        <w:t>4.ОРГАНИЗАЦИОННО-</w:t>
      </w:r>
      <w:r w:rsidR="005A55EF" w:rsidRPr="00B004E9">
        <w:rPr>
          <w:rFonts w:ascii="Times New Roman" w:hAnsi="Times New Roman" w:cs="Times New Roman"/>
          <w:i w:val="0"/>
          <w:sz w:val="28"/>
          <w:szCs w:val="28"/>
          <w:lang w:val="ru-RU"/>
        </w:rPr>
        <w:t>ПЕДАГОГИЧЕСКАЯ РАБОТА</w:t>
      </w:r>
      <w:r w:rsidR="00175F6D" w:rsidRPr="00B004E9">
        <w:rPr>
          <w:rFonts w:ascii="Times New Roman" w:hAnsi="Times New Roman" w:cs="Times New Roman"/>
          <w:i w:val="0"/>
          <w:sz w:val="28"/>
          <w:szCs w:val="28"/>
          <w:lang w:val="ru-RU"/>
        </w:rPr>
        <w:t>………………………</w:t>
      </w:r>
      <w:r w:rsidR="00AE2568" w:rsidRPr="00B004E9">
        <w:rPr>
          <w:rFonts w:ascii="Times New Roman" w:hAnsi="Times New Roman" w:cs="Times New Roman"/>
          <w:i w:val="0"/>
          <w:sz w:val="28"/>
          <w:szCs w:val="28"/>
          <w:lang w:val="ru-RU"/>
        </w:rPr>
        <w:t>….</w:t>
      </w:r>
      <w:r w:rsidR="00B004E9" w:rsidRPr="00B004E9">
        <w:rPr>
          <w:rFonts w:ascii="Times New Roman" w:hAnsi="Times New Roman" w:cs="Times New Roman"/>
          <w:i w:val="0"/>
          <w:sz w:val="28"/>
          <w:szCs w:val="28"/>
          <w:lang w:val="ru-RU"/>
        </w:rPr>
        <w:t>33</w:t>
      </w:r>
    </w:p>
    <w:p w:rsidR="005A55EF" w:rsidRPr="00B004E9" w:rsidRDefault="005A55EF" w:rsidP="000B602E">
      <w:pPr>
        <w:pStyle w:val="ab"/>
        <w:ind w:firstLine="709"/>
        <w:rPr>
          <w:rFonts w:ascii="Times New Roman" w:hAnsi="Times New Roman" w:cs="Times New Roman"/>
          <w:i w:val="0"/>
          <w:sz w:val="28"/>
          <w:szCs w:val="28"/>
          <w:lang w:val="ru-RU"/>
        </w:rPr>
      </w:pPr>
      <w:r w:rsidRPr="00B004E9">
        <w:rPr>
          <w:rFonts w:ascii="Times New Roman" w:hAnsi="Times New Roman" w:cs="Times New Roman"/>
          <w:i w:val="0"/>
          <w:sz w:val="28"/>
          <w:szCs w:val="28"/>
          <w:lang w:val="ru-RU"/>
        </w:rPr>
        <w:t>4.1. Педагогические советы</w:t>
      </w:r>
      <w:r w:rsidR="00B004E9" w:rsidRPr="00B004E9">
        <w:rPr>
          <w:rFonts w:ascii="Times New Roman" w:hAnsi="Times New Roman" w:cs="Times New Roman"/>
          <w:i w:val="0"/>
          <w:sz w:val="28"/>
          <w:szCs w:val="28"/>
          <w:lang w:val="ru-RU"/>
        </w:rPr>
        <w:t>……………………………………………………33</w:t>
      </w:r>
    </w:p>
    <w:p w:rsidR="005A55EF" w:rsidRPr="00B004E9" w:rsidRDefault="005A55EF" w:rsidP="000B602E">
      <w:pPr>
        <w:spacing w:after="0" w:line="240" w:lineRule="auto"/>
        <w:ind w:firstLine="709"/>
        <w:contextualSpacing/>
        <w:rPr>
          <w:rFonts w:ascii="Times New Roman" w:hAnsi="Times New Roman"/>
          <w:sz w:val="28"/>
          <w:szCs w:val="28"/>
        </w:rPr>
      </w:pPr>
      <w:r w:rsidRPr="00B004E9">
        <w:rPr>
          <w:rFonts w:ascii="Times New Roman" w:hAnsi="Times New Roman"/>
          <w:sz w:val="28"/>
          <w:szCs w:val="28"/>
        </w:rPr>
        <w:t>4.2. Семинары-практикумы</w:t>
      </w:r>
      <w:r w:rsidR="00B004E9" w:rsidRPr="00B004E9">
        <w:rPr>
          <w:rFonts w:ascii="Times New Roman" w:hAnsi="Times New Roman"/>
          <w:sz w:val="28"/>
          <w:szCs w:val="28"/>
        </w:rPr>
        <w:t>……………………………………………………38</w:t>
      </w:r>
    </w:p>
    <w:p w:rsidR="005A55EF" w:rsidRPr="00B004E9" w:rsidRDefault="005A55EF" w:rsidP="000B602E">
      <w:pPr>
        <w:spacing w:after="0" w:line="240" w:lineRule="auto"/>
        <w:ind w:firstLine="709"/>
        <w:contextualSpacing/>
        <w:rPr>
          <w:rFonts w:ascii="Times New Roman" w:hAnsi="Times New Roman"/>
          <w:sz w:val="28"/>
          <w:szCs w:val="28"/>
        </w:rPr>
      </w:pPr>
      <w:r w:rsidRPr="00B004E9">
        <w:rPr>
          <w:rFonts w:ascii="Times New Roman" w:hAnsi="Times New Roman"/>
          <w:sz w:val="28"/>
          <w:szCs w:val="28"/>
        </w:rPr>
        <w:t xml:space="preserve">4.3. Консультации для воспитателей </w:t>
      </w:r>
      <w:r w:rsidR="0037644A" w:rsidRPr="00B004E9">
        <w:rPr>
          <w:rFonts w:ascii="Times New Roman" w:hAnsi="Times New Roman"/>
          <w:sz w:val="28"/>
          <w:szCs w:val="28"/>
        </w:rPr>
        <w:t>……………………………</w:t>
      </w:r>
      <w:r w:rsidR="00B004E9" w:rsidRPr="00B004E9">
        <w:rPr>
          <w:rFonts w:ascii="Times New Roman" w:hAnsi="Times New Roman"/>
          <w:sz w:val="28"/>
          <w:szCs w:val="28"/>
        </w:rPr>
        <w:t>……………38</w:t>
      </w:r>
    </w:p>
    <w:p w:rsidR="005A55EF" w:rsidRPr="00B004E9" w:rsidRDefault="005A55EF" w:rsidP="000B602E">
      <w:pPr>
        <w:tabs>
          <w:tab w:val="center" w:pos="4620"/>
          <w:tab w:val="left" w:pos="6720"/>
        </w:tabs>
        <w:autoSpaceDE w:val="0"/>
        <w:autoSpaceDN w:val="0"/>
        <w:adjustRightInd w:val="0"/>
        <w:spacing w:after="0" w:line="240" w:lineRule="auto"/>
        <w:ind w:firstLine="709"/>
        <w:rPr>
          <w:rFonts w:ascii="Times New Roman" w:hAnsi="Times New Roman" w:cs="Times New Roman"/>
          <w:sz w:val="28"/>
          <w:szCs w:val="28"/>
          <w:lang w:val="tt-RU"/>
        </w:rPr>
      </w:pPr>
      <w:r w:rsidRPr="00B004E9">
        <w:rPr>
          <w:rFonts w:ascii="Times New Roman" w:hAnsi="Times New Roman" w:cs="Times New Roman"/>
          <w:sz w:val="28"/>
          <w:szCs w:val="28"/>
          <w:lang w:val="tt-RU"/>
        </w:rPr>
        <w:t>4.4. Коллективные просмотры</w:t>
      </w:r>
      <w:r w:rsidR="00B004E9" w:rsidRPr="00B004E9">
        <w:rPr>
          <w:rFonts w:ascii="Times New Roman" w:hAnsi="Times New Roman"/>
          <w:sz w:val="28"/>
          <w:szCs w:val="28"/>
        </w:rPr>
        <w:t>………………………………………………...38</w:t>
      </w:r>
    </w:p>
    <w:p w:rsidR="005A55EF" w:rsidRPr="00B004E9" w:rsidRDefault="005A55EF" w:rsidP="000B602E">
      <w:pPr>
        <w:spacing w:after="0" w:line="240" w:lineRule="auto"/>
        <w:ind w:firstLine="709"/>
        <w:contextualSpacing/>
        <w:rPr>
          <w:rFonts w:ascii="Times New Roman" w:hAnsi="Times New Roman"/>
          <w:sz w:val="28"/>
          <w:szCs w:val="28"/>
        </w:rPr>
      </w:pPr>
      <w:r w:rsidRPr="00B004E9">
        <w:rPr>
          <w:rFonts w:ascii="Times New Roman" w:hAnsi="Times New Roman"/>
          <w:sz w:val="28"/>
          <w:szCs w:val="28"/>
        </w:rPr>
        <w:t>4.5. Смотры конкурсы, выставки</w:t>
      </w:r>
      <w:r w:rsidR="00B004E9" w:rsidRPr="00B004E9">
        <w:rPr>
          <w:rFonts w:ascii="Times New Roman" w:hAnsi="Times New Roman"/>
          <w:sz w:val="28"/>
          <w:szCs w:val="28"/>
        </w:rPr>
        <w:t>……………………………………………...39</w:t>
      </w:r>
    </w:p>
    <w:p w:rsidR="005A55EF" w:rsidRPr="00B004E9" w:rsidRDefault="005A55EF" w:rsidP="000B602E">
      <w:pPr>
        <w:spacing w:after="0" w:line="240" w:lineRule="auto"/>
        <w:ind w:firstLine="709"/>
        <w:rPr>
          <w:rFonts w:ascii="Times New Roman" w:hAnsi="Times New Roman"/>
          <w:sz w:val="28"/>
          <w:szCs w:val="28"/>
        </w:rPr>
      </w:pPr>
      <w:r w:rsidRPr="00B004E9">
        <w:rPr>
          <w:rFonts w:ascii="Times New Roman" w:hAnsi="Times New Roman"/>
          <w:sz w:val="28"/>
          <w:szCs w:val="28"/>
        </w:rPr>
        <w:t xml:space="preserve">4.6. </w:t>
      </w:r>
      <w:r w:rsidR="00175F6D" w:rsidRPr="00B004E9">
        <w:rPr>
          <w:rFonts w:ascii="Times New Roman" w:hAnsi="Times New Roman"/>
          <w:sz w:val="28"/>
          <w:szCs w:val="28"/>
        </w:rPr>
        <w:t>Мероприятия, развлечения, праздники</w:t>
      </w:r>
      <w:r w:rsidR="00B004E9" w:rsidRPr="00B004E9">
        <w:rPr>
          <w:rFonts w:ascii="Times New Roman" w:hAnsi="Times New Roman"/>
          <w:sz w:val="28"/>
          <w:szCs w:val="28"/>
        </w:rPr>
        <w:t>….……………………………….39</w:t>
      </w:r>
    </w:p>
    <w:p w:rsidR="005A55EF" w:rsidRPr="00B004E9" w:rsidRDefault="0037644A" w:rsidP="000B602E">
      <w:pPr>
        <w:shd w:val="clear" w:color="auto" w:fill="FFFFFF"/>
        <w:spacing w:after="0" w:line="240" w:lineRule="auto"/>
        <w:rPr>
          <w:rFonts w:ascii="Times New Roman" w:hAnsi="Times New Roman" w:cs="Times New Roman"/>
          <w:bCs/>
          <w:spacing w:val="-18"/>
          <w:sz w:val="28"/>
          <w:szCs w:val="28"/>
        </w:rPr>
      </w:pPr>
      <w:r w:rsidRPr="00B004E9">
        <w:rPr>
          <w:rFonts w:ascii="Times New Roman" w:hAnsi="Times New Roman" w:cs="Times New Roman"/>
          <w:bCs/>
          <w:spacing w:val="-18"/>
          <w:sz w:val="28"/>
          <w:szCs w:val="28"/>
        </w:rPr>
        <w:t xml:space="preserve">5. МЕТОДИЧЕСКОЕ </w:t>
      </w:r>
      <w:r w:rsidR="005A55EF" w:rsidRPr="00B004E9">
        <w:rPr>
          <w:rFonts w:ascii="Times New Roman" w:hAnsi="Times New Roman" w:cs="Times New Roman"/>
          <w:bCs/>
          <w:spacing w:val="-18"/>
          <w:sz w:val="28"/>
          <w:szCs w:val="28"/>
        </w:rPr>
        <w:t>И ДИДАКТИЧЕСКОЕ ОБЕСПЕЧЕНИЕ</w:t>
      </w:r>
      <w:r w:rsidR="005C574F" w:rsidRPr="00B004E9">
        <w:rPr>
          <w:rFonts w:ascii="Times New Roman" w:hAnsi="Times New Roman" w:cs="Times New Roman"/>
          <w:bCs/>
          <w:spacing w:val="-18"/>
          <w:sz w:val="28"/>
          <w:szCs w:val="28"/>
        </w:rPr>
        <w:t>……………………………</w:t>
      </w:r>
      <w:r w:rsidR="00AE2568" w:rsidRPr="00B004E9">
        <w:rPr>
          <w:rFonts w:ascii="Times New Roman" w:hAnsi="Times New Roman" w:cs="Times New Roman"/>
          <w:bCs/>
          <w:spacing w:val="-18"/>
          <w:sz w:val="28"/>
          <w:szCs w:val="28"/>
        </w:rPr>
        <w:t>.</w:t>
      </w:r>
      <w:r w:rsidR="00B004E9" w:rsidRPr="00B004E9">
        <w:rPr>
          <w:rFonts w:ascii="Times New Roman" w:hAnsi="Times New Roman" w:cs="Times New Roman"/>
          <w:bCs/>
          <w:spacing w:val="-18"/>
          <w:sz w:val="28"/>
          <w:szCs w:val="28"/>
        </w:rPr>
        <w:t>.41</w:t>
      </w:r>
    </w:p>
    <w:p w:rsidR="005A55EF" w:rsidRPr="00B004E9" w:rsidRDefault="003C278B" w:rsidP="000B602E">
      <w:pPr>
        <w:spacing w:after="0" w:line="240" w:lineRule="auto"/>
        <w:rPr>
          <w:rFonts w:ascii="Times New Roman" w:hAnsi="Times New Roman"/>
          <w:sz w:val="28"/>
          <w:szCs w:val="28"/>
        </w:rPr>
      </w:pPr>
      <w:r w:rsidRPr="00B004E9">
        <w:rPr>
          <w:rFonts w:ascii="Times New Roman" w:hAnsi="Times New Roman"/>
          <w:sz w:val="28"/>
          <w:szCs w:val="28"/>
        </w:rPr>
        <w:tab/>
      </w:r>
      <w:r w:rsidR="005A55EF" w:rsidRPr="00B004E9">
        <w:rPr>
          <w:rFonts w:ascii="Times New Roman" w:hAnsi="Times New Roman"/>
          <w:sz w:val="28"/>
          <w:szCs w:val="28"/>
        </w:rPr>
        <w:t>5.1. План работы творческой группы</w:t>
      </w:r>
      <w:r w:rsidR="0037644A" w:rsidRPr="00B004E9">
        <w:rPr>
          <w:rFonts w:ascii="Times New Roman" w:hAnsi="Times New Roman"/>
          <w:sz w:val="28"/>
          <w:szCs w:val="28"/>
        </w:rPr>
        <w:t>……………</w:t>
      </w:r>
      <w:r w:rsidR="00B004E9" w:rsidRPr="00B004E9">
        <w:rPr>
          <w:rFonts w:ascii="Times New Roman" w:hAnsi="Times New Roman"/>
          <w:sz w:val="28"/>
          <w:szCs w:val="28"/>
        </w:rPr>
        <w:t>……………………………41</w:t>
      </w:r>
    </w:p>
    <w:p w:rsidR="005A55EF" w:rsidRPr="00B004E9" w:rsidRDefault="003C278B" w:rsidP="000B602E">
      <w:pPr>
        <w:spacing w:after="0" w:line="240" w:lineRule="auto"/>
        <w:contextualSpacing/>
        <w:rPr>
          <w:rFonts w:ascii="Times New Roman" w:hAnsi="Times New Roman"/>
          <w:sz w:val="28"/>
          <w:szCs w:val="28"/>
        </w:rPr>
      </w:pPr>
      <w:r w:rsidRPr="00B004E9">
        <w:rPr>
          <w:rFonts w:ascii="Times New Roman" w:hAnsi="Times New Roman"/>
          <w:sz w:val="28"/>
          <w:szCs w:val="28"/>
        </w:rPr>
        <w:tab/>
      </w:r>
      <w:r w:rsidR="005A55EF" w:rsidRPr="00B004E9">
        <w:rPr>
          <w:rFonts w:ascii="Times New Roman" w:hAnsi="Times New Roman"/>
          <w:sz w:val="28"/>
          <w:szCs w:val="28"/>
        </w:rPr>
        <w:t>5.2. Оснащение методического кабинета</w:t>
      </w:r>
      <w:r w:rsidR="00B004E9" w:rsidRPr="00B004E9">
        <w:rPr>
          <w:rFonts w:ascii="Times New Roman" w:hAnsi="Times New Roman"/>
          <w:sz w:val="28"/>
          <w:szCs w:val="28"/>
        </w:rPr>
        <w:t>……………………………………..41</w:t>
      </w:r>
    </w:p>
    <w:p w:rsidR="005A55EF" w:rsidRPr="00B004E9" w:rsidRDefault="005A55EF" w:rsidP="000B602E">
      <w:pPr>
        <w:shd w:val="clear" w:color="auto" w:fill="FFFFFF"/>
        <w:spacing w:after="0" w:line="240" w:lineRule="auto"/>
        <w:rPr>
          <w:rFonts w:ascii="Times New Roman" w:hAnsi="Times New Roman" w:cs="Times New Roman"/>
          <w:sz w:val="28"/>
          <w:szCs w:val="28"/>
        </w:rPr>
      </w:pPr>
      <w:r w:rsidRPr="00B004E9">
        <w:rPr>
          <w:rFonts w:ascii="Times New Roman" w:hAnsi="Times New Roman" w:cs="Times New Roman"/>
          <w:bCs/>
          <w:spacing w:val="-12"/>
          <w:sz w:val="28"/>
          <w:szCs w:val="28"/>
        </w:rPr>
        <w:t xml:space="preserve">6. </w:t>
      </w:r>
      <w:r w:rsidRPr="00B004E9">
        <w:rPr>
          <w:rFonts w:ascii="Times New Roman" w:hAnsi="Times New Roman" w:cs="Times New Roman"/>
          <w:sz w:val="28"/>
          <w:szCs w:val="28"/>
        </w:rPr>
        <w:t>СИСТЕМА ВНУТРЕННЕГО МОНИТОРИНГА</w:t>
      </w:r>
      <w:r w:rsidR="00EE7885" w:rsidRPr="00B004E9">
        <w:rPr>
          <w:rFonts w:ascii="Times New Roman" w:hAnsi="Times New Roman" w:cs="Times New Roman"/>
          <w:sz w:val="28"/>
          <w:szCs w:val="28"/>
        </w:rPr>
        <w:t>………………………………….42</w:t>
      </w:r>
    </w:p>
    <w:p w:rsidR="005A55EF" w:rsidRPr="00B004E9" w:rsidRDefault="005A55EF" w:rsidP="000B602E">
      <w:pPr>
        <w:spacing w:after="0" w:line="240" w:lineRule="auto"/>
        <w:rPr>
          <w:rFonts w:ascii="Times New Roman" w:hAnsi="Times New Roman" w:cs="Times New Roman"/>
          <w:bCs/>
          <w:spacing w:val="-14"/>
          <w:sz w:val="28"/>
          <w:szCs w:val="28"/>
        </w:rPr>
      </w:pPr>
      <w:r w:rsidRPr="00B004E9">
        <w:rPr>
          <w:rFonts w:ascii="Times New Roman" w:hAnsi="Times New Roman" w:cs="Times New Roman"/>
          <w:sz w:val="28"/>
          <w:szCs w:val="28"/>
        </w:rPr>
        <w:t xml:space="preserve">7. </w:t>
      </w:r>
      <w:r w:rsidRPr="00B004E9">
        <w:rPr>
          <w:rFonts w:ascii="Times New Roman" w:hAnsi="Times New Roman" w:cs="Times New Roman"/>
          <w:bCs/>
          <w:spacing w:val="-14"/>
          <w:sz w:val="28"/>
          <w:szCs w:val="28"/>
        </w:rPr>
        <w:t>РАБОТА С КАДРАМИ</w:t>
      </w:r>
      <w:r w:rsidR="00E561BA" w:rsidRPr="00B004E9">
        <w:rPr>
          <w:rFonts w:ascii="Times New Roman" w:hAnsi="Times New Roman" w:cs="Times New Roman"/>
          <w:bCs/>
          <w:spacing w:val="-14"/>
          <w:sz w:val="28"/>
          <w:szCs w:val="28"/>
        </w:rPr>
        <w:t>....</w:t>
      </w:r>
      <w:r w:rsidR="001F16C8" w:rsidRPr="00B004E9">
        <w:rPr>
          <w:rFonts w:ascii="Times New Roman" w:hAnsi="Times New Roman" w:cs="Times New Roman"/>
          <w:bCs/>
          <w:spacing w:val="-14"/>
          <w:sz w:val="28"/>
          <w:szCs w:val="28"/>
        </w:rPr>
        <w:t>……………………………</w:t>
      </w:r>
      <w:r w:rsidR="00E561BA" w:rsidRPr="00B004E9">
        <w:rPr>
          <w:rFonts w:ascii="Times New Roman" w:hAnsi="Times New Roman" w:cs="Times New Roman"/>
          <w:bCs/>
          <w:spacing w:val="-14"/>
          <w:sz w:val="28"/>
          <w:szCs w:val="28"/>
        </w:rPr>
        <w:t>.</w:t>
      </w:r>
      <w:r w:rsidR="001F16C8" w:rsidRPr="00B004E9">
        <w:rPr>
          <w:rFonts w:ascii="Times New Roman" w:hAnsi="Times New Roman" w:cs="Times New Roman"/>
          <w:bCs/>
          <w:spacing w:val="-14"/>
          <w:sz w:val="28"/>
          <w:szCs w:val="28"/>
        </w:rPr>
        <w:t>…………………………………</w:t>
      </w:r>
      <w:r w:rsidR="00B004E9" w:rsidRPr="00B004E9">
        <w:rPr>
          <w:rFonts w:ascii="Times New Roman" w:hAnsi="Times New Roman" w:cs="Times New Roman"/>
          <w:bCs/>
          <w:spacing w:val="-14"/>
          <w:sz w:val="28"/>
          <w:szCs w:val="28"/>
        </w:rPr>
        <w:t>..44</w:t>
      </w:r>
    </w:p>
    <w:p w:rsidR="005A55EF" w:rsidRPr="00B004E9" w:rsidRDefault="00E561BA" w:rsidP="000B602E">
      <w:pPr>
        <w:spacing w:after="0" w:line="240" w:lineRule="auto"/>
        <w:rPr>
          <w:rFonts w:ascii="Times New Roman" w:hAnsi="Times New Roman" w:cs="Times New Roman"/>
          <w:spacing w:val="-6"/>
          <w:sz w:val="28"/>
          <w:szCs w:val="28"/>
        </w:rPr>
      </w:pPr>
      <w:r w:rsidRPr="00B004E9">
        <w:rPr>
          <w:rFonts w:ascii="Times New Roman" w:hAnsi="Times New Roman" w:cs="Times New Roman"/>
          <w:spacing w:val="-6"/>
          <w:sz w:val="28"/>
          <w:szCs w:val="28"/>
        </w:rPr>
        <w:t xml:space="preserve">8. ПЛАН </w:t>
      </w:r>
      <w:r w:rsidR="005A55EF" w:rsidRPr="00B004E9">
        <w:rPr>
          <w:rFonts w:ascii="Times New Roman" w:hAnsi="Times New Roman" w:cs="Times New Roman"/>
          <w:spacing w:val="-6"/>
          <w:sz w:val="28"/>
          <w:szCs w:val="28"/>
        </w:rPr>
        <w:t>ВЗАИМОДЕЙСТВИЯ С СЕМЬЯМИ</w:t>
      </w:r>
      <w:r w:rsidR="005C574F" w:rsidRPr="00B004E9">
        <w:rPr>
          <w:rFonts w:ascii="Times New Roman" w:hAnsi="Times New Roman" w:cs="Times New Roman"/>
          <w:spacing w:val="-6"/>
          <w:sz w:val="28"/>
          <w:szCs w:val="28"/>
        </w:rPr>
        <w:t>……………………………………….</w:t>
      </w:r>
      <w:r w:rsidR="00AE2568" w:rsidRPr="00B004E9">
        <w:rPr>
          <w:rFonts w:ascii="Times New Roman" w:hAnsi="Times New Roman" w:cs="Times New Roman"/>
          <w:spacing w:val="-6"/>
          <w:sz w:val="28"/>
          <w:szCs w:val="28"/>
        </w:rPr>
        <w:t>.</w:t>
      </w:r>
      <w:r w:rsidR="00EE7885" w:rsidRPr="00B004E9">
        <w:rPr>
          <w:rFonts w:ascii="Times New Roman" w:hAnsi="Times New Roman" w:cs="Times New Roman"/>
          <w:spacing w:val="-6"/>
          <w:sz w:val="28"/>
          <w:szCs w:val="28"/>
        </w:rPr>
        <w:t>45</w:t>
      </w:r>
    </w:p>
    <w:p w:rsidR="005A55EF" w:rsidRPr="00B004E9" w:rsidRDefault="005A55EF" w:rsidP="000B602E">
      <w:pPr>
        <w:spacing w:after="0" w:line="240" w:lineRule="auto"/>
        <w:rPr>
          <w:rFonts w:ascii="Times New Roman" w:hAnsi="Times New Roman" w:cs="Times New Roman"/>
          <w:sz w:val="28"/>
          <w:szCs w:val="28"/>
        </w:rPr>
      </w:pPr>
      <w:r w:rsidRPr="00B004E9">
        <w:rPr>
          <w:rFonts w:ascii="Times New Roman" w:hAnsi="Times New Roman" w:cs="Times New Roman"/>
          <w:sz w:val="28"/>
          <w:szCs w:val="28"/>
        </w:rPr>
        <w:t xml:space="preserve">9. СОЦИАЛЬНОЕ ПАРТНЕРСТВО </w:t>
      </w:r>
      <w:r w:rsidR="0037644A" w:rsidRPr="00B004E9">
        <w:rPr>
          <w:rFonts w:ascii="Times New Roman" w:hAnsi="Times New Roman" w:cs="Times New Roman"/>
          <w:sz w:val="28"/>
          <w:szCs w:val="28"/>
        </w:rPr>
        <w:t>……………………</w:t>
      </w:r>
      <w:r w:rsidR="00EE7885" w:rsidRPr="00B004E9">
        <w:rPr>
          <w:rFonts w:ascii="Times New Roman" w:hAnsi="Times New Roman" w:cs="Times New Roman"/>
          <w:sz w:val="28"/>
          <w:szCs w:val="28"/>
        </w:rPr>
        <w:t>………………………...…46</w:t>
      </w:r>
    </w:p>
    <w:p w:rsidR="005A55EF" w:rsidRPr="00B004E9" w:rsidRDefault="005A55EF" w:rsidP="000B602E">
      <w:pPr>
        <w:pStyle w:val="ab"/>
        <w:jc w:val="both"/>
        <w:rPr>
          <w:rFonts w:ascii="Times New Roman" w:hAnsi="Times New Roman" w:cs="Times New Roman"/>
          <w:i w:val="0"/>
          <w:sz w:val="28"/>
          <w:szCs w:val="28"/>
          <w:lang w:val="ru-RU"/>
        </w:rPr>
      </w:pPr>
      <w:r w:rsidRPr="00B004E9">
        <w:rPr>
          <w:rFonts w:ascii="Times New Roman" w:hAnsi="Times New Roman" w:cs="Times New Roman"/>
          <w:i w:val="0"/>
          <w:sz w:val="28"/>
          <w:szCs w:val="28"/>
          <w:lang w:val="tt-RU"/>
        </w:rPr>
        <w:t>10</w:t>
      </w:r>
      <w:r w:rsidRPr="00B004E9">
        <w:rPr>
          <w:rFonts w:ascii="Times New Roman" w:hAnsi="Times New Roman" w:cs="Times New Roman"/>
          <w:i w:val="0"/>
          <w:sz w:val="28"/>
          <w:szCs w:val="28"/>
          <w:lang w:val="ru-RU"/>
        </w:rPr>
        <w:t xml:space="preserve">. ОРГАНИЗАЦИЯ ДОПОЛНИТЕЛЬНЫХ ПЛАТНЫХ </w:t>
      </w:r>
      <w:r w:rsidR="00605E2F" w:rsidRPr="00B004E9">
        <w:rPr>
          <w:rFonts w:ascii="Times New Roman" w:hAnsi="Times New Roman" w:cs="Times New Roman"/>
          <w:i w:val="0"/>
          <w:sz w:val="28"/>
          <w:szCs w:val="28"/>
          <w:lang w:val="ru-RU"/>
        </w:rPr>
        <w:t xml:space="preserve"> ОБРАЗОВАТЕЛЬНЫХ </w:t>
      </w:r>
      <w:r w:rsidRPr="00B004E9">
        <w:rPr>
          <w:rFonts w:ascii="Times New Roman" w:hAnsi="Times New Roman" w:cs="Times New Roman"/>
          <w:i w:val="0"/>
          <w:sz w:val="28"/>
          <w:szCs w:val="28"/>
          <w:lang w:val="ru-RU"/>
        </w:rPr>
        <w:t>УСЛУГ</w:t>
      </w:r>
      <w:r w:rsidR="00B316B3" w:rsidRPr="00B004E9">
        <w:rPr>
          <w:rFonts w:ascii="Times New Roman" w:hAnsi="Times New Roman" w:cs="Times New Roman"/>
          <w:i w:val="0"/>
          <w:sz w:val="28"/>
          <w:szCs w:val="28"/>
          <w:lang w:val="ru-RU"/>
        </w:rPr>
        <w:t>…</w:t>
      </w:r>
      <w:r w:rsidR="00B004E9" w:rsidRPr="00B004E9">
        <w:rPr>
          <w:rFonts w:ascii="Times New Roman" w:hAnsi="Times New Roman" w:cs="Times New Roman"/>
          <w:i w:val="0"/>
          <w:sz w:val="28"/>
          <w:szCs w:val="28"/>
          <w:lang w:val="ru-RU"/>
        </w:rPr>
        <w:t>………………………………………………………………………………48</w:t>
      </w:r>
    </w:p>
    <w:p w:rsidR="005A55EF" w:rsidRPr="00B004E9" w:rsidRDefault="000B602E" w:rsidP="000B602E">
      <w:pPr>
        <w:pStyle w:val="ab"/>
        <w:rPr>
          <w:rFonts w:ascii="Times New Roman" w:hAnsi="Times New Roman" w:cs="Times New Roman"/>
          <w:i w:val="0"/>
          <w:sz w:val="28"/>
          <w:szCs w:val="28"/>
          <w:lang w:val="ru-RU"/>
        </w:rPr>
      </w:pPr>
      <w:r w:rsidRPr="00B004E9">
        <w:rPr>
          <w:rFonts w:ascii="Times New Roman" w:hAnsi="Times New Roman" w:cs="Times New Roman"/>
          <w:i w:val="0"/>
          <w:sz w:val="28"/>
          <w:szCs w:val="28"/>
          <w:lang w:val="ru-RU"/>
        </w:rPr>
        <w:t>11. АДМИНИСТРАТИВНО-</w:t>
      </w:r>
      <w:r w:rsidR="005A55EF" w:rsidRPr="00B004E9">
        <w:rPr>
          <w:rFonts w:ascii="Times New Roman" w:hAnsi="Times New Roman" w:cs="Times New Roman"/>
          <w:i w:val="0"/>
          <w:sz w:val="28"/>
          <w:szCs w:val="28"/>
          <w:lang w:val="ru-RU"/>
        </w:rPr>
        <w:t>ХОЗЯЙСТВЕННАЯ РАБОТА</w:t>
      </w:r>
      <w:r w:rsidR="005C574F" w:rsidRPr="00B004E9">
        <w:rPr>
          <w:rFonts w:ascii="Times New Roman" w:hAnsi="Times New Roman" w:cs="Times New Roman"/>
          <w:i w:val="0"/>
          <w:sz w:val="28"/>
          <w:szCs w:val="28"/>
          <w:lang w:val="ru-RU"/>
        </w:rPr>
        <w:t>………………………</w:t>
      </w:r>
      <w:r w:rsidR="00AE2568" w:rsidRPr="00B004E9">
        <w:rPr>
          <w:rFonts w:ascii="Times New Roman" w:hAnsi="Times New Roman" w:cs="Times New Roman"/>
          <w:i w:val="0"/>
          <w:sz w:val="28"/>
          <w:szCs w:val="28"/>
          <w:lang w:val="ru-RU"/>
        </w:rPr>
        <w:t>.</w:t>
      </w:r>
      <w:r w:rsidR="00EE7885" w:rsidRPr="00B004E9">
        <w:rPr>
          <w:rFonts w:ascii="Times New Roman" w:hAnsi="Times New Roman" w:cs="Times New Roman"/>
          <w:i w:val="0"/>
          <w:sz w:val="28"/>
          <w:szCs w:val="28"/>
          <w:lang w:val="ru-RU"/>
        </w:rPr>
        <w:t>49</w:t>
      </w:r>
    </w:p>
    <w:p w:rsidR="00A53204" w:rsidRPr="00B004E9" w:rsidRDefault="00A53204">
      <w:pPr>
        <w:rPr>
          <w:rFonts w:ascii="Times New Roman" w:hAnsi="Times New Roman" w:cs="Times New Roman"/>
          <w:b/>
          <w:sz w:val="28"/>
          <w:szCs w:val="28"/>
        </w:rPr>
      </w:pPr>
    </w:p>
    <w:p w:rsidR="00175F6D" w:rsidRDefault="00175F6D">
      <w:pPr>
        <w:rPr>
          <w:rFonts w:ascii="Times New Roman" w:hAnsi="Times New Roman" w:cs="Times New Roman"/>
          <w:b/>
          <w:sz w:val="28"/>
          <w:szCs w:val="28"/>
        </w:rPr>
      </w:pPr>
      <w:r>
        <w:rPr>
          <w:rFonts w:ascii="Times New Roman" w:hAnsi="Times New Roman" w:cs="Times New Roman"/>
          <w:b/>
          <w:sz w:val="28"/>
          <w:szCs w:val="28"/>
        </w:rPr>
        <w:br w:type="page"/>
      </w:r>
    </w:p>
    <w:p w:rsidR="00EB0E6C" w:rsidRDefault="00EB0E6C" w:rsidP="00E369BF">
      <w:pPr>
        <w:widowControl w:val="0"/>
        <w:overflowPunct w:val="0"/>
        <w:autoSpaceDE w:val="0"/>
        <w:autoSpaceDN w:val="0"/>
        <w:adjustRightInd w:val="0"/>
        <w:spacing w:after="0" w:line="240" w:lineRule="auto"/>
        <w:jc w:val="center"/>
        <w:textAlignment w:val="baseline"/>
        <w:rPr>
          <w:rFonts w:ascii="Times New Roman" w:hAnsi="Times New Roman" w:cs="Times New Roman"/>
          <w:b/>
          <w:sz w:val="28"/>
          <w:szCs w:val="28"/>
        </w:rPr>
      </w:pPr>
      <w:r w:rsidRPr="00E369BF">
        <w:rPr>
          <w:rFonts w:ascii="Times New Roman" w:hAnsi="Times New Roman" w:cs="Times New Roman"/>
          <w:b/>
          <w:sz w:val="28"/>
          <w:szCs w:val="28"/>
        </w:rPr>
        <w:lastRenderedPageBreak/>
        <w:t>О</w:t>
      </w:r>
      <w:r w:rsidR="008068E7" w:rsidRPr="00E369BF">
        <w:rPr>
          <w:rFonts w:ascii="Times New Roman" w:hAnsi="Times New Roman" w:cs="Times New Roman"/>
          <w:b/>
          <w:sz w:val="28"/>
          <w:szCs w:val="28"/>
        </w:rPr>
        <w:t>БЩИЕ СВЕДЕНИЯ ОБ ОБРАЗОВАТЕЛЬНОМ УЧРЕЖДЕНИИ</w:t>
      </w:r>
    </w:p>
    <w:p w:rsidR="007137C3" w:rsidRPr="00E369BF" w:rsidRDefault="007137C3" w:rsidP="00E369BF">
      <w:pPr>
        <w:widowControl w:val="0"/>
        <w:overflowPunct w:val="0"/>
        <w:autoSpaceDE w:val="0"/>
        <w:autoSpaceDN w:val="0"/>
        <w:adjustRightInd w:val="0"/>
        <w:spacing w:after="0" w:line="240" w:lineRule="auto"/>
        <w:jc w:val="center"/>
        <w:textAlignment w:val="baseline"/>
        <w:rPr>
          <w:rFonts w:ascii="Times New Roman" w:hAnsi="Times New Roman" w:cs="Times New Roman"/>
          <w:sz w:val="28"/>
          <w:szCs w:val="28"/>
        </w:rPr>
      </w:pPr>
    </w:p>
    <w:p w:rsidR="00BF20D4" w:rsidRPr="008D0350" w:rsidRDefault="00EB0E6C" w:rsidP="00E369BF">
      <w:pPr>
        <w:shd w:val="clear" w:color="auto" w:fill="FFFFFF"/>
        <w:spacing w:after="0" w:line="240" w:lineRule="auto"/>
        <w:ind w:firstLine="708"/>
        <w:jc w:val="both"/>
        <w:rPr>
          <w:rFonts w:ascii="Times New Roman" w:hAnsi="Times New Roman" w:cs="Times New Roman"/>
          <w:sz w:val="24"/>
          <w:szCs w:val="24"/>
          <w:lang w:val="tt-RU"/>
        </w:rPr>
      </w:pPr>
      <w:r w:rsidRPr="008D0350">
        <w:rPr>
          <w:rFonts w:ascii="Times New Roman" w:hAnsi="Times New Roman" w:cs="Times New Roman"/>
          <w:spacing w:val="-7"/>
          <w:sz w:val="24"/>
          <w:szCs w:val="24"/>
        </w:rPr>
        <w:t xml:space="preserve">Муниципальное автономное дошкольное образовательное учреждение «Детский сад №294 </w:t>
      </w:r>
      <w:r w:rsidRPr="008D0350">
        <w:rPr>
          <w:rFonts w:ascii="Times New Roman" w:hAnsi="Times New Roman" w:cs="Times New Roman"/>
          <w:spacing w:val="-8"/>
          <w:sz w:val="24"/>
          <w:szCs w:val="24"/>
        </w:rPr>
        <w:t xml:space="preserve">комбинированного вида с татарским языком воспитания и </w:t>
      </w:r>
      <w:r w:rsidRPr="008D0350">
        <w:rPr>
          <w:rFonts w:ascii="Times New Roman" w:hAnsi="Times New Roman" w:cs="Times New Roman"/>
          <w:spacing w:val="-7"/>
          <w:sz w:val="24"/>
          <w:szCs w:val="24"/>
        </w:rPr>
        <w:t xml:space="preserve">обучения»  Московского района города Казани </w:t>
      </w:r>
      <w:r w:rsidR="00EE7F16" w:rsidRPr="008D0350">
        <w:rPr>
          <w:rFonts w:ascii="Times New Roman" w:hAnsi="Times New Roman" w:cs="Times New Roman"/>
          <w:spacing w:val="-7"/>
          <w:sz w:val="24"/>
          <w:szCs w:val="24"/>
        </w:rPr>
        <w:t xml:space="preserve">расположен по адресу: </w:t>
      </w:r>
      <w:r w:rsidR="00036237">
        <w:rPr>
          <w:rFonts w:ascii="Times New Roman" w:hAnsi="Times New Roman" w:cs="Times New Roman"/>
          <w:spacing w:val="-7"/>
          <w:sz w:val="24"/>
          <w:szCs w:val="24"/>
        </w:rPr>
        <w:t>420095, Татарстан, г.</w:t>
      </w:r>
      <w:r w:rsidR="00BF20D4" w:rsidRPr="008D0350">
        <w:rPr>
          <w:rFonts w:ascii="Times New Roman" w:hAnsi="Times New Roman" w:cs="Times New Roman"/>
          <w:spacing w:val="-7"/>
          <w:sz w:val="24"/>
          <w:szCs w:val="24"/>
        </w:rPr>
        <w:t>Казань, ул. Восход, д.13а</w:t>
      </w:r>
      <w:r w:rsidR="00EE7F16" w:rsidRPr="008D0350">
        <w:rPr>
          <w:rFonts w:ascii="Times New Roman" w:hAnsi="Times New Roman" w:cs="Times New Roman"/>
          <w:sz w:val="24"/>
          <w:szCs w:val="24"/>
          <w:lang w:val="tt-RU"/>
        </w:rPr>
        <w:t>.</w:t>
      </w:r>
    </w:p>
    <w:p w:rsidR="00EB0E6C" w:rsidRPr="008D0350" w:rsidRDefault="00EB0E6C" w:rsidP="00E369BF">
      <w:pPr>
        <w:spacing w:after="0" w:line="240" w:lineRule="auto"/>
        <w:jc w:val="both"/>
        <w:rPr>
          <w:rFonts w:ascii="Times New Roman" w:hAnsi="Times New Roman" w:cs="Times New Roman"/>
          <w:sz w:val="24"/>
          <w:szCs w:val="24"/>
          <w:lang w:val="tt-RU"/>
        </w:rPr>
      </w:pPr>
      <w:r w:rsidRPr="008D0350">
        <w:rPr>
          <w:rFonts w:ascii="Times New Roman" w:hAnsi="Times New Roman" w:cs="Times New Roman"/>
          <w:sz w:val="24"/>
          <w:szCs w:val="24"/>
          <w:lang w:val="tt-RU"/>
        </w:rPr>
        <w:t xml:space="preserve">Тел/факс: </w:t>
      </w:r>
      <w:r w:rsidR="00BF20D4" w:rsidRPr="008D0350">
        <w:rPr>
          <w:rFonts w:ascii="Times New Roman" w:hAnsi="Times New Roman" w:cs="Times New Roman"/>
          <w:sz w:val="24"/>
          <w:szCs w:val="24"/>
          <w:lang w:val="tt-RU"/>
        </w:rPr>
        <w:t>8(843) 554-80-91</w:t>
      </w:r>
    </w:p>
    <w:p w:rsidR="00BF20D4" w:rsidRPr="008D0350" w:rsidRDefault="00BF20D4" w:rsidP="00E369BF">
      <w:pPr>
        <w:spacing w:after="0" w:line="240" w:lineRule="auto"/>
        <w:jc w:val="both"/>
        <w:rPr>
          <w:rFonts w:ascii="Times New Roman" w:hAnsi="Times New Roman" w:cs="Times New Roman"/>
          <w:sz w:val="24"/>
          <w:szCs w:val="24"/>
          <w:lang w:val="tt-RU"/>
        </w:rPr>
      </w:pPr>
      <w:r w:rsidRPr="008D0350">
        <w:rPr>
          <w:rFonts w:ascii="Times New Roman" w:hAnsi="Times New Roman" w:cs="Times New Roman"/>
          <w:sz w:val="24"/>
          <w:szCs w:val="24"/>
          <w:lang w:val="tt-RU"/>
        </w:rPr>
        <w:t>Адрес электронной почты</w:t>
      </w:r>
      <w:r w:rsidR="00EE7F16" w:rsidRPr="008D0350">
        <w:rPr>
          <w:rFonts w:ascii="Times New Roman" w:hAnsi="Times New Roman" w:cs="Times New Roman"/>
          <w:sz w:val="24"/>
          <w:szCs w:val="24"/>
          <w:lang w:val="tt-RU"/>
        </w:rPr>
        <w:t xml:space="preserve">: </w:t>
      </w:r>
      <w:r w:rsidR="00EE7F16" w:rsidRPr="008D0350">
        <w:rPr>
          <w:rFonts w:ascii="Times New Roman" w:hAnsi="Times New Roman" w:cs="Times New Roman"/>
          <w:sz w:val="24"/>
          <w:szCs w:val="24"/>
          <w:lang w:val="en-US"/>
        </w:rPr>
        <w:t>d</w:t>
      </w:r>
      <w:r w:rsidRPr="008D0350">
        <w:rPr>
          <w:rFonts w:ascii="Times New Roman" w:hAnsi="Times New Roman" w:cs="Times New Roman"/>
          <w:sz w:val="24"/>
          <w:szCs w:val="24"/>
          <w:lang w:val="tt-RU"/>
        </w:rPr>
        <w:t>s294.kzn@tatar.ru</w:t>
      </w:r>
    </w:p>
    <w:p w:rsidR="00C540C5" w:rsidRPr="008D0350" w:rsidRDefault="00C540C5" w:rsidP="00E369BF">
      <w:pPr>
        <w:spacing w:after="0" w:line="240" w:lineRule="auto"/>
        <w:contextualSpacing/>
        <w:jc w:val="both"/>
        <w:rPr>
          <w:rFonts w:ascii="Times New Roman" w:hAnsi="Times New Roman" w:cs="Times New Roman"/>
          <w:sz w:val="24"/>
          <w:szCs w:val="24"/>
        </w:rPr>
      </w:pPr>
      <w:r w:rsidRPr="008D0350">
        <w:rPr>
          <w:rFonts w:ascii="Times New Roman" w:hAnsi="Times New Roman" w:cs="Times New Roman"/>
          <w:sz w:val="24"/>
          <w:szCs w:val="24"/>
          <w:lang w:val="tt-RU"/>
        </w:rPr>
        <w:tab/>
        <w:t xml:space="preserve">Режим работы МАДОУ: </w:t>
      </w:r>
      <w:r w:rsidRPr="008D0350">
        <w:rPr>
          <w:rFonts w:ascii="Times New Roman" w:hAnsi="Times New Roman" w:cs="Times New Roman"/>
          <w:sz w:val="24"/>
          <w:szCs w:val="24"/>
        </w:rPr>
        <w:t>пятидневная рабочая неделя в режиме полного дня с 10,5 часовым пребыванием детей с 7:30 до 18:00.</w:t>
      </w:r>
    </w:p>
    <w:p w:rsidR="001F5A5D" w:rsidRPr="00591E2A" w:rsidRDefault="001F5A5D" w:rsidP="001F5A5D">
      <w:pPr>
        <w:spacing w:after="0" w:line="240" w:lineRule="auto"/>
        <w:contextualSpacing/>
        <w:jc w:val="both"/>
        <w:rPr>
          <w:rFonts w:ascii="Times New Roman" w:hAnsi="Times New Roman" w:cs="Times New Roman"/>
          <w:sz w:val="24"/>
          <w:szCs w:val="24"/>
        </w:rPr>
      </w:pPr>
      <w:r w:rsidRPr="008D0350">
        <w:rPr>
          <w:rFonts w:ascii="Times New Roman" w:hAnsi="Times New Roman" w:cs="Times New Roman"/>
          <w:sz w:val="24"/>
          <w:szCs w:val="24"/>
          <w:lang w:val="tt-RU"/>
        </w:rPr>
        <w:tab/>
      </w:r>
      <w:r w:rsidRPr="008D0350">
        <w:rPr>
          <w:rFonts w:ascii="Times New Roman" w:eastAsia="Calibri" w:hAnsi="Times New Roman" w:cs="Times New Roman"/>
          <w:sz w:val="24"/>
          <w:szCs w:val="24"/>
          <w:lang w:val="tt-RU"/>
        </w:rPr>
        <w:t>Руководство деятельностью детского сада осуществляет</w:t>
      </w:r>
      <w:r w:rsidR="00036237" w:rsidRPr="00036237">
        <w:rPr>
          <w:rFonts w:ascii="Times New Roman" w:eastAsia="Calibri" w:hAnsi="Times New Roman" w:cs="Times New Roman"/>
          <w:sz w:val="24"/>
          <w:szCs w:val="24"/>
        </w:rPr>
        <w:t xml:space="preserve"> </w:t>
      </w:r>
      <w:r w:rsidR="00CB2235">
        <w:rPr>
          <w:rFonts w:ascii="Times New Roman" w:eastAsia="Calibri" w:hAnsi="Times New Roman" w:cs="Times New Roman"/>
          <w:sz w:val="24"/>
          <w:szCs w:val="24"/>
        </w:rPr>
        <w:t>и.о.</w:t>
      </w:r>
      <w:r w:rsidR="00A70D5A">
        <w:rPr>
          <w:rFonts w:ascii="Times New Roman" w:eastAsia="Calibri" w:hAnsi="Times New Roman" w:cs="Times New Roman"/>
          <w:sz w:val="24"/>
          <w:szCs w:val="24"/>
          <w:lang w:val="tt-RU"/>
        </w:rPr>
        <w:t>заведующ</w:t>
      </w:r>
      <w:r w:rsidR="00CB2235">
        <w:rPr>
          <w:rFonts w:ascii="Times New Roman" w:eastAsia="Calibri" w:hAnsi="Times New Roman" w:cs="Times New Roman"/>
          <w:sz w:val="24"/>
          <w:szCs w:val="24"/>
          <w:lang w:val="tt-RU"/>
        </w:rPr>
        <w:t>его</w:t>
      </w:r>
      <w:r w:rsidRPr="008D0350">
        <w:rPr>
          <w:rFonts w:ascii="Times New Roman" w:eastAsia="Calibri" w:hAnsi="Times New Roman" w:cs="Times New Roman"/>
          <w:sz w:val="24"/>
          <w:szCs w:val="24"/>
          <w:lang w:val="tt-RU"/>
        </w:rPr>
        <w:t xml:space="preserve"> М</w:t>
      </w:r>
      <w:r w:rsidRPr="008D0350">
        <w:rPr>
          <w:rFonts w:ascii="Times New Roman" w:hAnsi="Times New Roman" w:cs="Times New Roman"/>
          <w:sz w:val="24"/>
          <w:szCs w:val="24"/>
          <w:lang w:val="tt-RU"/>
        </w:rPr>
        <w:t xml:space="preserve">АДОУ </w:t>
      </w:r>
      <w:r w:rsidRPr="008D0350">
        <w:rPr>
          <w:rFonts w:ascii="Times New Roman" w:eastAsia="Calibri" w:hAnsi="Times New Roman" w:cs="Times New Roman"/>
          <w:sz w:val="24"/>
          <w:szCs w:val="24"/>
          <w:lang w:val="tt-RU"/>
        </w:rPr>
        <w:t xml:space="preserve">– </w:t>
      </w:r>
      <w:r w:rsidR="00A70D5A" w:rsidRPr="00591E2A">
        <w:rPr>
          <w:rFonts w:ascii="Times New Roman" w:hAnsi="Times New Roman" w:cs="Times New Roman"/>
          <w:sz w:val="24"/>
          <w:szCs w:val="24"/>
        </w:rPr>
        <w:t>Г</w:t>
      </w:r>
      <w:r w:rsidR="00CB2235">
        <w:rPr>
          <w:rFonts w:ascii="Times New Roman" w:hAnsi="Times New Roman" w:cs="Times New Roman"/>
          <w:sz w:val="24"/>
          <w:szCs w:val="24"/>
        </w:rPr>
        <w:t>абитова Гульназ Анваровна</w:t>
      </w:r>
      <w:r w:rsidR="00A70D5A" w:rsidRPr="00591E2A">
        <w:rPr>
          <w:rFonts w:ascii="Times New Roman" w:hAnsi="Times New Roman" w:cs="Times New Roman"/>
          <w:sz w:val="24"/>
          <w:szCs w:val="24"/>
        </w:rPr>
        <w:t>.</w:t>
      </w:r>
    </w:p>
    <w:p w:rsidR="001F5A5D" w:rsidRDefault="001F5A5D" w:rsidP="00CC1E7F">
      <w:pPr>
        <w:spacing w:after="0" w:line="240" w:lineRule="auto"/>
        <w:ind w:firstLine="709"/>
        <w:jc w:val="both"/>
        <w:rPr>
          <w:rFonts w:ascii="Times New Roman" w:hAnsi="Times New Roman"/>
          <w:sz w:val="24"/>
          <w:szCs w:val="24"/>
        </w:rPr>
      </w:pPr>
      <w:r w:rsidRPr="00591E2A">
        <w:rPr>
          <w:rFonts w:ascii="Times New Roman" w:eastAsia="Calibri" w:hAnsi="Times New Roman" w:cs="Times New Roman"/>
          <w:sz w:val="24"/>
          <w:szCs w:val="24"/>
          <w:lang w:val="tt-RU"/>
        </w:rPr>
        <w:t xml:space="preserve">Основной целью деятельности МАДОУ </w:t>
      </w:r>
      <w:r w:rsidR="00092688" w:rsidRPr="00591E2A">
        <w:rPr>
          <w:rFonts w:ascii="Times New Roman" w:hAnsi="Times New Roman" w:cs="Times New Roman"/>
          <w:spacing w:val="-7"/>
          <w:sz w:val="24"/>
          <w:szCs w:val="24"/>
        </w:rPr>
        <w:t>«</w:t>
      </w:r>
      <w:r w:rsidR="00092688" w:rsidRPr="00591E2A">
        <w:rPr>
          <w:rFonts w:ascii="Times New Roman" w:eastAsia="Calibri" w:hAnsi="Times New Roman" w:cs="Times New Roman"/>
          <w:sz w:val="24"/>
          <w:szCs w:val="24"/>
          <w:lang w:val="tt-RU"/>
        </w:rPr>
        <w:t xml:space="preserve">Детский сад </w:t>
      </w:r>
      <w:r w:rsidRPr="00591E2A">
        <w:rPr>
          <w:rFonts w:ascii="Times New Roman" w:eastAsia="Calibri" w:hAnsi="Times New Roman" w:cs="Times New Roman"/>
          <w:sz w:val="24"/>
          <w:szCs w:val="24"/>
          <w:lang w:val="tt-RU"/>
        </w:rPr>
        <w:t>№294</w:t>
      </w:r>
      <w:r w:rsidR="00092688" w:rsidRPr="00591E2A">
        <w:rPr>
          <w:rFonts w:ascii="Times New Roman" w:hAnsi="Times New Roman" w:cs="Times New Roman"/>
          <w:spacing w:val="-7"/>
          <w:sz w:val="24"/>
          <w:szCs w:val="24"/>
        </w:rPr>
        <w:t>»</w:t>
      </w:r>
      <w:r w:rsidRPr="00591E2A">
        <w:rPr>
          <w:rFonts w:ascii="Times New Roman" w:eastAsia="Calibri" w:hAnsi="Times New Roman" w:cs="Times New Roman"/>
          <w:sz w:val="24"/>
          <w:szCs w:val="24"/>
          <w:lang w:val="tt-RU"/>
        </w:rPr>
        <w:t xml:space="preserve"> является осуществление</w:t>
      </w:r>
      <w:r w:rsidRPr="00591E2A">
        <w:rPr>
          <w:rFonts w:ascii="Times New Roman" w:hAnsi="Times New Roman"/>
          <w:sz w:val="24"/>
          <w:szCs w:val="24"/>
        </w:rPr>
        <w:t xml:space="preserve"> образовательной деятельности</w:t>
      </w:r>
      <w:r w:rsidR="00036237" w:rsidRPr="00591E2A">
        <w:rPr>
          <w:rFonts w:ascii="Times New Roman" w:hAnsi="Times New Roman"/>
          <w:sz w:val="24"/>
          <w:szCs w:val="24"/>
        </w:rPr>
        <w:t xml:space="preserve"> </w:t>
      </w:r>
      <w:r w:rsidRPr="00591E2A">
        <w:rPr>
          <w:rFonts w:ascii="Times New Roman" w:hAnsi="Times New Roman"/>
          <w:sz w:val="24"/>
          <w:szCs w:val="24"/>
        </w:rPr>
        <w:t>по образовательным программам дошкольного образования, присмотр и уход за детьми.</w:t>
      </w:r>
    </w:p>
    <w:p w:rsidR="001A1435" w:rsidRPr="00E16A99" w:rsidRDefault="001A1435" w:rsidP="006A2A1D">
      <w:pPr>
        <w:tabs>
          <w:tab w:val="left" w:pos="318"/>
          <w:tab w:val="left" w:pos="473"/>
        </w:tabs>
        <w:spacing w:after="0" w:line="240" w:lineRule="auto"/>
        <w:ind w:firstLine="34"/>
        <w:jc w:val="both"/>
        <w:rPr>
          <w:rFonts w:ascii="Times New Roman" w:hAnsi="Times New Roman"/>
          <w:bCs/>
          <w:sz w:val="24"/>
          <w:szCs w:val="24"/>
          <w:bdr w:val="none" w:sz="0" w:space="0" w:color="auto" w:frame="1"/>
        </w:rPr>
      </w:pPr>
      <w:r>
        <w:rPr>
          <w:rFonts w:ascii="Times New Roman" w:hAnsi="Times New Roman"/>
          <w:bCs/>
          <w:sz w:val="24"/>
          <w:szCs w:val="24"/>
          <w:bdr w:val="none" w:sz="0" w:space="0" w:color="auto" w:frame="1"/>
        </w:rPr>
        <w:tab/>
      </w:r>
      <w:r w:rsidRPr="00E16A99">
        <w:rPr>
          <w:rFonts w:ascii="Times New Roman" w:hAnsi="Times New Roman"/>
          <w:bCs/>
          <w:sz w:val="24"/>
          <w:szCs w:val="24"/>
          <w:bdr w:val="none" w:sz="0" w:space="0" w:color="auto" w:frame="1"/>
        </w:rPr>
        <w:tab/>
      </w:r>
      <w:r w:rsidRPr="00E16A99">
        <w:rPr>
          <w:rFonts w:ascii="Times New Roman" w:hAnsi="Times New Roman"/>
          <w:bCs/>
          <w:sz w:val="24"/>
          <w:szCs w:val="24"/>
          <w:bdr w:val="none" w:sz="0" w:space="0" w:color="auto" w:frame="1"/>
        </w:rPr>
        <w:tab/>
        <w:t xml:space="preserve">Приоритетные направления работы ДОУ: </w:t>
      </w:r>
      <w:r w:rsidRPr="00E16A99">
        <w:rPr>
          <w:rFonts w:ascii="Times New Roman" w:hAnsi="Times New Roman"/>
          <w:sz w:val="24"/>
          <w:szCs w:val="24"/>
        </w:rPr>
        <w:t xml:space="preserve">1. Физическое и психологическое здоровье </w:t>
      </w:r>
      <w:r w:rsidRPr="00E16A99">
        <w:rPr>
          <w:rFonts w:ascii="Times New Roman" w:hAnsi="Times New Roman"/>
          <w:bCs/>
          <w:sz w:val="24"/>
          <w:szCs w:val="24"/>
          <w:bdr w:val="none" w:sz="0" w:space="0" w:color="auto" w:frame="1"/>
        </w:rPr>
        <w:t>детей, формирование навыков здорового образа жизни;</w:t>
      </w:r>
      <w:r w:rsidR="006A2A1D" w:rsidRPr="00E16A99">
        <w:rPr>
          <w:rFonts w:ascii="Times New Roman" w:hAnsi="Times New Roman"/>
          <w:bCs/>
          <w:sz w:val="24"/>
          <w:szCs w:val="24"/>
          <w:bdr w:val="none" w:sz="0" w:space="0" w:color="auto" w:frame="1"/>
        </w:rPr>
        <w:t xml:space="preserve"> </w:t>
      </w:r>
      <w:r w:rsidRPr="00E16A99">
        <w:rPr>
          <w:rFonts w:ascii="Times New Roman" w:hAnsi="Times New Roman"/>
          <w:bCs/>
          <w:sz w:val="24"/>
          <w:szCs w:val="24"/>
          <w:bdr w:val="none" w:sz="0" w:space="0" w:color="auto" w:frame="1"/>
        </w:rPr>
        <w:t xml:space="preserve">2. </w:t>
      </w:r>
      <w:r w:rsidR="00E16A99" w:rsidRPr="00E16A99">
        <w:rPr>
          <w:rFonts w:ascii="Times New Roman" w:hAnsi="Times New Roman"/>
          <w:bCs/>
          <w:sz w:val="24"/>
          <w:szCs w:val="24"/>
          <w:bdr w:val="none" w:sz="0" w:space="0" w:color="auto" w:frame="1"/>
        </w:rPr>
        <w:t>Формирование духовно-нравственной личности на основе национального наследия и театрализованной деятельности.</w:t>
      </w:r>
    </w:p>
    <w:p w:rsidR="00C540C5" w:rsidRPr="008D0350" w:rsidRDefault="00C540C5" w:rsidP="00CC1E7F">
      <w:pPr>
        <w:spacing w:after="0" w:line="240" w:lineRule="auto"/>
        <w:ind w:firstLine="709"/>
        <w:jc w:val="both"/>
        <w:rPr>
          <w:rFonts w:ascii="Times New Roman" w:hAnsi="Times New Roman" w:cs="Times New Roman"/>
          <w:sz w:val="24"/>
          <w:szCs w:val="24"/>
          <w:lang w:val="tt-RU"/>
        </w:rPr>
      </w:pPr>
      <w:r w:rsidRPr="00E16A99">
        <w:rPr>
          <w:rFonts w:ascii="Times New Roman" w:hAnsi="Times New Roman"/>
          <w:bCs/>
          <w:sz w:val="24"/>
          <w:szCs w:val="24"/>
          <w:bdr w:val="none" w:sz="0" w:space="0" w:color="auto" w:frame="1"/>
        </w:rPr>
        <w:t>Здание МАДОУ: отдельно-стоящее типовое двухэтажное здание, расположенное внутри</w:t>
      </w:r>
      <w:r w:rsidRPr="008D0350">
        <w:rPr>
          <w:rFonts w:ascii="Times New Roman" w:hAnsi="Times New Roman" w:cs="Times New Roman"/>
          <w:sz w:val="24"/>
          <w:szCs w:val="24"/>
          <w:lang w:val="tt-RU"/>
        </w:rPr>
        <w:t xml:space="preserve"> жилого комплекса, на расстоянии от промышленных предприятий и трассы.</w:t>
      </w:r>
    </w:p>
    <w:p w:rsidR="006F6F2F" w:rsidRPr="008D0350" w:rsidRDefault="0072033E" w:rsidP="006F6F2F">
      <w:pPr>
        <w:spacing w:after="0" w:line="240" w:lineRule="auto"/>
        <w:ind w:firstLine="567"/>
        <w:jc w:val="both"/>
        <w:rPr>
          <w:rFonts w:ascii="Times New Roman" w:hAnsi="Times New Roman"/>
          <w:sz w:val="24"/>
          <w:szCs w:val="24"/>
        </w:rPr>
      </w:pPr>
      <w:r w:rsidRPr="008D0350">
        <w:rPr>
          <w:rFonts w:ascii="Times New Roman" w:hAnsi="Times New Roman"/>
          <w:sz w:val="24"/>
          <w:szCs w:val="24"/>
        </w:rPr>
        <w:t xml:space="preserve">Территория огорожена забором, </w:t>
      </w:r>
      <w:r w:rsidRPr="008D0350">
        <w:rPr>
          <w:rFonts w:ascii="Times New Roman" w:hAnsi="Times New Roman" w:cs="Times New Roman"/>
          <w:sz w:val="24"/>
          <w:szCs w:val="24"/>
          <w:lang w:val="tt-RU"/>
        </w:rPr>
        <w:t>благоустроена и хорошо озеленена: разбиты клумбы, цветники,  огород, есть спортивная площадка, имеется  игровая площадка для каждой группы.</w:t>
      </w:r>
      <w:r w:rsidR="00036237" w:rsidRPr="00036237">
        <w:rPr>
          <w:rFonts w:ascii="Times New Roman" w:hAnsi="Times New Roman" w:cs="Times New Roman"/>
          <w:sz w:val="24"/>
          <w:szCs w:val="24"/>
        </w:rPr>
        <w:t xml:space="preserve"> </w:t>
      </w:r>
      <w:r w:rsidR="006F6F2F" w:rsidRPr="008D0350">
        <w:rPr>
          <w:rFonts w:ascii="Times New Roman" w:hAnsi="Times New Roman"/>
          <w:sz w:val="24"/>
          <w:szCs w:val="24"/>
        </w:rPr>
        <w:t>Входные двери здания и калитка забора оснащены магнитным замком. Установлено видеонаблюдение по периметру здания.</w:t>
      </w:r>
    </w:p>
    <w:p w:rsidR="006F6F2F" w:rsidRPr="008D0350" w:rsidRDefault="006F6F2F" w:rsidP="006A2A1D">
      <w:pPr>
        <w:spacing w:after="0" w:line="240" w:lineRule="auto"/>
        <w:ind w:firstLine="567"/>
        <w:jc w:val="both"/>
        <w:rPr>
          <w:rFonts w:ascii="Times New Roman" w:hAnsi="Times New Roman"/>
          <w:sz w:val="24"/>
          <w:szCs w:val="24"/>
        </w:rPr>
      </w:pPr>
      <w:r w:rsidRPr="008D0350">
        <w:rPr>
          <w:rFonts w:ascii="Times New Roman" w:hAnsi="Times New Roman"/>
          <w:sz w:val="24"/>
          <w:szCs w:val="24"/>
        </w:rPr>
        <w:t>В детском саду имеются:</w:t>
      </w:r>
      <w:r w:rsidR="006A2A1D">
        <w:rPr>
          <w:rFonts w:ascii="Times New Roman" w:hAnsi="Times New Roman"/>
          <w:sz w:val="24"/>
          <w:szCs w:val="24"/>
        </w:rPr>
        <w:t xml:space="preserve"> </w:t>
      </w:r>
      <w:r w:rsidRPr="008D0350">
        <w:rPr>
          <w:rFonts w:ascii="Times New Roman" w:hAnsi="Times New Roman"/>
          <w:sz w:val="24"/>
          <w:szCs w:val="24"/>
        </w:rPr>
        <w:t>музыкально-спортивный зал,</w:t>
      </w:r>
      <w:r w:rsidR="006A2A1D">
        <w:rPr>
          <w:rFonts w:ascii="Times New Roman" w:hAnsi="Times New Roman"/>
          <w:sz w:val="24"/>
          <w:szCs w:val="24"/>
        </w:rPr>
        <w:t xml:space="preserve"> </w:t>
      </w:r>
      <w:r w:rsidRPr="008D0350">
        <w:rPr>
          <w:rFonts w:ascii="Times New Roman" w:hAnsi="Times New Roman"/>
          <w:sz w:val="24"/>
          <w:szCs w:val="24"/>
        </w:rPr>
        <w:t>медицинский блок, кабинет заведующего, методический кабинет, логопедический кабинет,</w:t>
      </w:r>
      <w:r w:rsidR="006A2A1D">
        <w:rPr>
          <w:rFonts w:ascii="Times New Roman" w:hAnsi="Times New Roman"/>
          <w:sz w:val="24"/>
          <w:szCs w:val="24"/>
        </w:rPr>
        <w:t xml:space="preserve"> </w:t>
      </w:r>
      <w:r w:rsidRPr="008D0350">
        <w:rPr>
          <w:rFonts w:ascii="Times New Roman" w:hAnsi="Times New Roman"/>
          <w:sz w:val="24"/>
          <w:szCs w:val="24"/>
        </w:rPr>
        <w:t>кабинет татарского языка (по изучению татарского языка),</w:t>
      </w:r>
      <w:r w:rsidR="006A2A1D">
        <w:rPr>
          <w:rFonts w:ascii="Times New Roman" w:hAnsi="Times New Roman"/>
          <w:sz w:val="24"/>
          <w:szCs w:val="24"/>
        </w:rPr>
        <w:t xml:space="preserve"> </w:t>
      </w:r>
      <w:r w:rsidRPr="008D0350">
        <w:rPr>
          <w:rFonts w:ascii="Times New Roman" w:hAnsi="Times New Roman"/>
          <w:sz w:val="24"/>
          <w:szCs w:val="24"/>
        </w:rPr>
        <w:t>6 групповых комнат.</w:t>
      </w:r>
    </w:p>
    <w:p w:rsidR="006F6F2F" w:rsidRPr="008D0350" w:rsidRDefault="006F6F2F" w:rsidP="006A2A1D">
      <w:pPr>
        <w:pStyle w:val="af2"/>
        <w:spacing w:after="0" w:line="240" w:lineRule="auto"/>
        <w:ind w:firstLine="600"/>
        <w:rPr>
          <w:rFonts w:ascii="Times New Roman" w:eastAsiaTheme="minorEastAsia" w:hAnsi="Times New Roman" w:cstheme="minorBidi"/>
          <w:sz w:val="24"/>
          <w:szCs w:val="24"/>
        </w:rPr>
      </w:pPr>
      <w:r w:rsidRPr="008D0350">
        <w:rPr>
          <w:rFonts w:ascii="Times New Roman" w:eastAsiaTheme="minorEastAsia" w:hAnsi="Times New Roman" w:cstheme="minorBidi"/>
          <w:sz w:val="24"/>
          <w:szCs w:val="24"/>
        </w:rPr>
        <w:t xml:space="preserve">Здание рассчитано по проекту на 6 групп, </w:t>
      </w:r>
      <w:r w:rsidR="002263DB">
        <w:rPr>
          <w:rFonts w:ascii="Times New Roman" w:eastAsiaTheme="minorEastAsia" w:hAnsi="Times New Roman" w:cstheme="minorBidi"/>
          <w:sz w:val="24"/>
          <w:szCs w:val="24"/>
        </w:rPr>
        <w:t>142</w:t>
      </w:r>
      <w:r w:rsidRPr="00591E2A">
        <w:rPr>
          <w:rFonts w:ascii="Times New Roman" w:eastAsiaTheme="minorEastAsia" w:hAnsi="Times New Roman" w:cstheme="minorBidi"/>
          <w:sz w:val="24"/>
          <w:szCs w:val="24"/>
        </w:rPr>
        <w:t xml:space="preserve"> </w:t>
      </w:r>
      <w:r w:rsidRPr="008D0350">
        <w:rPr>
          <w:rFonts w:ascii="Times New Roman" w:eastAsiaTheme="minorEastAsia" w:hAnsi="Times New Roman" w:cstheme="minorBidi"/>
          <w:sz w:val="24"/>
          <w:szCs w:val="24"/>
        </w:rPr>
        <w:t xml:space="preserve">детей. </w:t>
      </w:r>
    </w:p>
    <w:p w:rsidR="006F6F2F" w:rsidRPr="008D0350" w:rsidRDefault="006F6F2F" w:rsidP="006A2A1D">
      <w:pPr>
        <w:pStyle w:val="31"/>
        <w:spacing w:after="0"/>
        <w:ind w:firstLine="567"/>
        <w:jc w:val="both"/>
        <w:rPr>
          <w:sz w:val="24"/>
          <w:szCs w:val="24"/>
        </w:rPr>
      </w:pPr>
      <w:r w:rsidRPr="008D0350">
        <w:rPr>
          <w:sz w:val="24"/>
          <w:szCs w:val="24"/>
        </w:rPr>
        <w:t xml:space="preserve">Материально-технические и медико-социальные условия пребывания детей в ДОУ соответствуют </w:t>
      </w:r>
      <w:r w:rsidRPr="008D0350">
        <w:rPr>
          <w:bCs/>
          <w:sz w:val="24"/>
          <w:szCs w:val="24"/>
        </w:rPr>
        <w:t>СанПиН</w:t>
      </w:r>
      <w:r w:rsidRPr="008D0350">
        <w:rPr>
          <w:sz w:val="24"/>
          <w:szCs w:val="24"/>
        </w:rPr>
        <w:t xml:space="preserve">, ФГОС ДО и обеспечивают охрану жизни и укрепления здоровья детей, способствуют их всестороннему развитию, реализации и выполнению программ воспитания, обучения и оздоровления детей дошкольного возраста.  </w:t>
      </w:r>
    </w:p>
    <w:p w:rsidR="0089031D" w:rsidRPr="008D0350" w:rsidRDefault="00423251" w:rsidP="006A2A1D">
      <w:pPr>
        <w:spacing w:after="0" w:line="240" w:lineRule="auto"/>
        <w:jc w:val="both"/>
        <w:rPr>
          <w:rFonts w:ascii="Times New Roman" w:eastAsia="Times New Roman" w:hAnsi="Times New Roman" w:cs="Times New Roman"/>
          <w:sz w:val="24"/>
          <w:szCs w:val="24"/>
          <w:lang w:eastAsia="ar-SA"/>
        </w:rPr>
      </w:pPr>
      <w:r w:rsidRPr="008D0350">
        <w:rPr>
          <w:rFonts w:ascii="Times New Roman" w:eastAsia="Times New Roman" w:hAnsi="Times New Roman" w:cs="Times New Roman"/>
          <w:sz w:val="24"/>
          <w:szCs w:val="24"/>
          <w:lang w:eastAsia="ar-SA"/>
        </w:rPr>
        <w:tab/>
      </w:r>
      <w:r w:rsidR="0089031D" w:rsidRPr="008D0350">
        <w:rPr>
          <w:rFonts w:ascii="Times New Roman" w:eastAsia="Times New Roman" w:hAnsi="Times New Roman" w:cs="Times New Roman"/>
          <w:sz w:val="24"/>
          <w:szCs w:val="24"/>
          <w:lang w:eastAsia="ar-SA"/>
        </w:rPr>
        <w:t>Характеристика  педагогического состава:</w:t>
      </w:r>
    </w:p>
    <w:p w:rsidR="0089031D" w:rsidRPr="008D0350" w:rsidRDefault="00AC2634" w:rsidP="006A2A1D">
      <w:pPr>
        <w:spacing w:after="0" w:line="240" w:lineRule="auto"/>
        <w:ind w:firstLine="567"/>
        <w:jc w:val="both"/>
        <w:rPr>
          <w:rFonts w:ascii="Times New Roman" w:eastAsia="Times New Roman" w:hAnsi="Times New Roman" w:cs="Times New Roman"/>
          <w:sz w:val="24"/>
          <w:szCs w:val="24"/>
          <w:lang w:eastAsia="ar-SA"/>
        </w:rPr>
      </w:pPr>
      <w:r w:rsidRPr="008D0350">
        <w:rPr>
          <w:rFonts w:ascii="Times New Roman" w:eastAsia="Times New Roman" w:hAnsi="Times New Roman" w:cs="Times New Roman"/>
          <w:sz w:val="24"/>
          <w:szCs w:val="24"/>
          <w:lang w:eastAsia="ar-SA"/>
        </w:rPr>
        <w:t xml:space="preserve">- </w:t>
      </w:r>
      <w:r w:rsidR="0089031D" w:rsidRPr="008D0350">
        <w:rPr>
          <w:rFonts w:ascii="Times New Roman" w:eastAsia="Times New Roman" w:hAnsi="Times New Roman" w:cs="Times New Roman"/>
          <w:sz w:val="24"/>
          <w:szCs w:val="24"/>
          <w:lang w:eastAsia="ar-SA"/>
        </w:rPr>
        <w:t>старший воспитатель – 1</w:t>
      </w:r>
    </w:p>
    <w:p w:rsidR="0089031D" w:rsidRPr="008D0350" w:rsidRDefault="00AC2634" w:rsidP="006A2A1D">
      <w:pPr>
        <w:spacing w:after="0" w:line="240" w:lineRule="auto"/>
        <w:ind w:firstLine="567"/>
        <w:jc w:val="both"/>
        <w:rPr>
          <w:rFonts w:ascii="Times New Roman" w:eastAsia="Times New Roman" w:hAnsi="Times New Roman" w:cs="Times New Roman"/>
          <w:sz w:val="24"/>
          <w:szCs w:val="24"/>
          <w:lang w:eastAsia="ar-SA"/>
        </w:rPr>
      </w:pPr>
      <w:r w:rsidRPr="008D0350">
        <w:rPr>
          <w:rFonts w:ascii="Times New Roman" w:eastAsia="Times New Roman" w:hAnsi="Times New Roman" w:cs="Times New Roman"/>
          <w:sz w:val="24"/>
          <w:szCs w:val="24"/>
          <w:lang w:eastAsia="ar-SA"/>
        </w:rPr>
        <w:t xml:space="preserve">- </w:t>
      </w:r>
      <w:r w:rsidR="0089031D" w:rsidRPr="008D0350">
        <w:rPr>
          <w:rFonts w:ascii="Times New Roman" w:eastAsia="Times New Roman" w:hAnsi="Times New Roman" w:cs="Times New Roman"/>
          <w:sz w:val="24"/>
          <w:szCs w:val="24"/>
          <w:lang w:eastAsia="ar-SA"/>
        </w:rPr>
        <w:t xml:space="preserve">воспитатели </w:t>
      </w:r>
      <w:r w:rsidRPr="008D0350">
        <w:rPr>
          <w:rFonts w:ascii="Times New Roman" w:eastAsia="Times New Roman" w:hAnsi="Times New Roman" w:cs="Times New Roman"/>
          <w:sz w:val="24"/>
          <w:szCs w:val="24"/>
          <w:lang w:eastAsia="ar-SA"/>
        </w:rPr>
        <w:t>– 9</w:t>
      </w:r>
    </w:p>
    <w:p w:rsidR="0089031D" w:rsidRPr="008D0350" w:rsidRDefault="009926F7" w:rsidP="006A2A1D">
      <w:pPr>
        <w:spacing w:after="0" w:line="24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музыкальный руководитель – 1</w:t>
      </w:r>
    </w:p>
    <w:p w:rsidR="0089031D" w:rsidRPr="008D0350" w:rsidRDefault="00AC2634" w:rsidP="006A2A1D">
      <w:pPr>
        <w:spacing w:after="0" w:line="240" w:lineRule="auto"/>
        <w:ind w:firstLine="567"/>
        <w:jc w:val="both"/>
        <w:rPr>
          <w:rFonts w:ascii="Times New Roman" w:eastAsia="Times New Roman" w:hAnsi="Times New Roman" w:cs="Times New Roman"/>
          <w:sz w:val="24"/>
          <w:szCs w:val="24"/>
          <w:lang w:eastAsia="ar-SA"/>
        </w:rPr>
      </w:pPr>
      <w:r w:rsidRPr="008D0350">
        <w:rPr>
          <w:rFonts w:ascii="Times New Roman" w:eastAsia="Times New Roman" w:hAnsi="Times New Roman" w:cs="Times New Roman"/>
          <w:sz w:val="24"/>
          <w:szCs w:val="24"/>
          <w:lang w:eastAsia="ar-SA"/>
        </w:rPr>
        <w:t xml:space="preserve">- </w:t>
      </w:r>
      <w:r w:rsidR="0089031D" w:rsidRPr="008D0350">
        <w:rPr>
          <w:rFonts w:ascii="Times New Roman" w:eastAsia="Times New Roman" w:hAnsi="Times New Roman" w:cs="Times New Roman"/>
          <w:sz w:val="24"/>
          <w:szCs w:val="24"/>
          <w:lang w:eastAsia="ar-SA"/>
        </w:rPr>
        <w:t>педагог-психолог – 1</w:t>
      </w:r>
    </w:p>
    <w:p w:rsidR="0089031D" w:rsidRPr="008D0350" w:rsidRDefault="00AC2634" w:rsidP="006A2A1D">
      <w:pPr>
        <w:spacing w:after="0" w:line="240" w:lineRule="auto"/>
        <w:ind w:firstLine="567"/>
        <w:jc w:val="both"/>
        <w:rPr>
          <w:rFonts w:ascii="Times New Roman" w:eastAsia="Times New Roman" w:hAnsi="Times New Roman" w:cs="Times New Roman"/>
          <w:sz w:val="24"/>
          <w:szCs w:val="24"/>
          <w:lang w:eastAsia="ar-SA"/>
        </w:rPr>
      </w:pPr>
      <w:r w:rsidRPr="008D0350">
        <w:rPr>
          <w:rFonts w:ascii="Times New Roman" w:eastAsia="Times New Roman" w:hAnsi="Times New Roman" w:cs="Times New Roman"/>
          <w:sz w:val="24"/>
          <w:szCs w:val="24"/>
          <w:lang w:eastAsia="ar-SA"/>
        </w:rPr>
        <w:t xml:space="preserve">- </w:t>
      </w:r>
      <w:r w:rsidR="0089031D" w:rsidRPr="008D0350">
        <w:rPr>
          <w:rFonts w:ascii="Times New Roman" w:eastAsia="Times New Roman" w:hAnsi="Times New Roman" w:cs="Times New Roman"/>
          <w:sz w:val="24"/>
          <w:szCs w:val="24"/>
          <w:lang w:eastAsia="ar-SA"/>
        </w:rPr>
        <w:t>воспитател</w:t>
      </w:r>
      <w:r w:rsidRPr="008D0350">
        <w:rPr>
          <w:rFonts w:ascii="Times New Roman" w:eastAsia="Times New Roman" w:hAnsi="Times New Roman" w:cs="Times New Roman"/>
          <w:sz w:val="24"/>
          <w:szCs w:val="24"/>
          <w:lang w:eastAsia="ar-SA"/>
        </w:rPr>
        <w:t xml:space="preserve">ь по обучению татарскому языку – </w:t>
      </w:r>
      <w:r w:rsidR="0089031D" w:rsidRPr="008D0350">
        <w:rPr>
          <w:rFonts w:ascii="Times New Roman" w:eastAsia="Times New Roman" w:hAnsi="Times New Roman" w:cs="Times New Roman"/>
          <w:sz w:val="24"/>
          <w:szCs w:val="24"/>
          <w:lang w:eastAsia="ar-SA"/>
        </w:rPr>
        <w:t>1</w:t>
      </w:r>
    </w:p>
    <w:p w:rsidR="0089031D" w:rsidRPr="008D0350" w:rsidRDefault="00AC2634" w:rsidP="006A2A1D">
      <w:pPr>
        <w:spacing w:after="0" w:line="240" w:lineRule="auto"/>
        <w:ind w:firstLine="567"/>
        <w:jc w:val="both"/>
        <w:rPr>
          <w:rFonts w:ascii="Times New Roman" w:eastAsia="Times New Roman" w:hAnsi="Times New Roman" w:cs="Times New Roman"/>
          <w:sz w:val="24"/>
          <w:szCs w:val="24"/>
          <w:lang w:eastAsia="ar-SA"/>
        </w:rPr>
      </w:pPr>
      <w:r w:rsidRPr="008D0350">
        <w:rPr>
          <w:rFonts w:ascii="Times New Roman" w:eastAsia="Times New Roman" w:hAnsi="Times New Roman" w:cs="Times New Roman"/>
          <w:sz w:val="24"/>
          <w:szCs w:val="24"/>
          <w:lang w:eastAsia="ar-SA"/>
        </w:rPr>
        <w:t>- учитель-логопед – 1</w:t>
      </w:r>
    </w:p>
    <w:p w:rsidR="0089031D" w:rsidRPr="008D0350" w:rsidRDefault="00AC2634" w:rsidP="006A2A1D">
      <w:pPr>
        <w:spacing w:after="0" w:line="240" w:lineRule="auto"/>
        <w:ind w:firstLine="567"/>
        <w:jc w:val="both"/>
        <w:rPr>
          <w:rFonts w:ascii="Times New Roman" w:eastAsia="Times New Roman" w:hAnsi="Times New Roman" w:cs="Times New Roman"/>
          <w:sz w:val="24"/>
          <w:szCs w:val="24"/>
          <w:lang w:eastAsia="ar-SA"/>
        </w:rPr>
      </w:pPr>
      <w:r w:rsidRPr="008D0350">
        <w:rPr>
          <w:rFonts w:ascii="Times New Roman" w:eastAsia="Times New Roman" w:hAnsi="Times New Roman" w:cs="Times New Roman"/>
          <w:sz w:val="24"/>
          <w:szCs w:val="24"/>
          <w:lang w:eastAsia="ar-SA"/>
        </w:rPr>
        <w:t xml:space="preserve">- </w:t>
      </w:r>
      <w:r w:rsidR="0089031D" w:rsidRPr="008D0350">
        <w:rPr>
          <w:rFonts w:ascii="Times New Roman" w:eastAsia="Times New Roman" w:hAnsi="Times New Roman" w:cs="Times New Roman"/>
          <w:sz w:val="24"/>
          <w:szCs w:val="24"/>
          <w:lang w:eastAsia="ar-SA"/>
        </w:rPr>
        <w:t>инструктор по физической культуре - 1</w:t>
      </w:r>
    </w:p>
    <w:p w:rsidR="000D6E34" w:rsidRPr="008D0350" w:rsidRDefault="000D6E34" w:rsidP="006A2A1D">
      <w:pPr>
        <w:widowControl w:val="0"/>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val="tt-RU"/>
        </w:rPr>
      </w:pPr>
      <w:r w:rsidRPr="008D0350">
        <w:rPr>
          <w:rFonts w:ascii="Times New Roman" w:hAnsi="Times New Roman" w:cs="Times New Roman"/>
          <w:sz w:val="24"/>
          <w:szCs w:val="24"/>
          <w:lang w:val="tt-RU"/>
        </w:rPr>
        <w:t>МАДОУ  осуществляет и регулирует свою деятельность в соответствии: Уставом; правилами внутреннего трудового распорядка; лицензии; коллективным договором; договором  с учредителем; свидетельством о регистрации; должностными инструкциями; штатным расписанием; локальными актами; журналами приказов.</w:t>
      </w:r>
    </w:p>
    <w:p w:rsidR="000D6E34" w:rsidRPr="00CB2235" w:rsidRDefault="000D6E34" w:rsidP="000D6E34">
      <w:pPr>
        <w:pStyle w:val="a9"/>
        <w:ind w:firstLine="708"/>
        <w:jc w:val="both"/>
        <w:rPr>
          <w:rFonts w:ascii="Times New Roman" w:eastAsiaTheme="minorEastAsia" w:hAnsi="Times New Roman" w:cs="Times New Roman"/>
          <w:color w:val="FF0000"/>
          <w:sz w:val="24"/>
          <w:szCs w:val="24"/>
          <w:lang w:val="tt-RU"/>
        </w:rPr>
      </w:pPr>
      <w:r w:rsidRPr="00591E2A">
        <w:rPr>
          <w:rFonts w:ascii="Times New Roman" w:eastAsiaTheme="minorEastAsia" w:hAnsi="Times New Roman" w:cs="Times New Roman"/>
          <w:sz w:val="24"/>
          <w:szCs w:val="24"/>
          <w:lang w:val="tt-RU"/>
        </w:rPr>
        <w:t xml:space="preserve">В </w:t>
      </w:r>
      <w:r w:rsidRPr="00BD2310">
        <w:rPr>
          <w:rFonts w:ascii="Times New Roman" w:eastAsiaTheme="minorEastAsia" w:hAnsi="Times New Roman" w:cs="Times New Roman"/>
          <w:sz w:val="24"/>
          <w:szCs w:val="24"/>
          <w:lang w:val="tt-RU"/>
        </w:rPr>
        <w:t xml:space="preserve">детском саду организованы следующие платные образовательные услуги по запросам родителей: «Разговорчивый малыш», </w:t>
      </w:r>
      <w:r w:rsidR="00036237" w:rsidRPr="00BD2310">
        <w:rPr>
          <w:rFonts w:ascii="Times New Roman" w:eastAsiaTheme="minorEastAsia" w:hAnsi="Times New Roman" w:cs="Times New Roman"/>
          <w:sz w:val="24"/>
          <w:szCs w:val="24"/>
          <w:lang w:val="tt-RU"/>
        </w:rPr>
        <w:t xml:space="preserve">«Ладушки (вокал)», «Хореография», «Весёлый английский»,  «Дуслык»,  «Физическая подготовка», «Занимательная математика», «Умелые ручки», </w:t>
      </w:r>
      <w:r w:rsidR="00F5356B" w:rsidRPr="00BD2310">
        <w:rPr>
          <w:rFonts w:ascii="Times New Roman" w:eastAsiaTheme="minorEastAsia" w:hAnsi="Times New Roman" w:cs="Times New Roman"/>
          <w:sz w:val="24"/>
          <w:szCs w:val="24"/>
          <w:lang w:val="tt-RU"/>
        </w:rPr>
        <w:t>«Ритмика»,</w:t>
      </w:r>
      <w:r w:rsidRPr="00BD2310">
        <w:rPr>
          <w:rFonts w:ascii="Times New Roman" w:eastAsiaTheme="minorEastAsia" w:hAnsi="Times New Roman" w:cs="Times New Roman"/>
          <w:sz w:val="24"/>
          <w:szCs w:val="24"/>
          <w:lang w:val="tt-RU"/>
        </w:rPr>
        <w:t xml:space="preserve"> </w:t>
      </w:r>
      <w:r w:rsidR="00036237" w:rsidRPr="00BD2310">
        <w:rPr>
          <w:rFonts w:ascii="Times New Roman" w:eastAsiaTheme="minorEastAsia" w:hAnsi="Times New Roman" w:cs="Times New Roman"/>
          <w:sz w:val="24"/>
          <w:szCs w:val="24"/>
          <w:lang w:val="tt-RU"/>
        </w:rPr>
        <w:t xml:space="preserve">«Хочу все знать», </w:t>
      </w:r>
      <w:r w:rsidR="00F5356B" w:rsidRPr="00BD2310">
        <w:rPr>
          <w:rFonts w:ascii="Times New Roman" w:eastAsiaTheme="minorEastAsia" w:hAnsi="Times New Roman" w:cs="Times New Roman"/>
          <w:sz w:val="24"/>
          <w:szCs w:val="24"/>
          <w:lang w:val="tt-RU"/>
        </w:rPr>
        <w:t>«Шахматы»,</w:t>
      </w:r>
      <w:r w:rsidR="00036237" w:rsidRPr="00BD2310">
        <w:rPr>
          <w:rFonts w:ascii="Times New Roman" w:eastAsiaTheme="minorEastAsia" w:hAnsi="Times New Roman" w:cs="Times New Roman"/>
          <w:sz w:val="24"/>
          <w:szCs w:val="24"/>
          <w:lang w:val="tt-RU"/>
        </w:rPr>
        <w:t xml:space="preserve"> «Присмотр и уход в утреннее и вечернее время».</w:t>
      </w:r>
    </w:p>
    <w:p w:rsidR="001A1435" w:rsidRPr="00591E2A" w:rsidRDefault="001A1435" w:rsidP="000D6E34">
      <w:pPr>
        <w:pStyle w:val="a9"/>
        <w:ind w:firstLine="708"/>
        <w:jc w:val="both"/>
        <w:rPr>
          <w:rFonts w:ascii="Times New Roman" w:eastAsiaTheme="minorEastAsia" w:hAnsi="Times New Roman" w:cs="Times New Roman"/>
          <w:sz w:val="24"/>
          <w:szCs w:val="24"/>
          <w:lang w:val="tt-RU"/>
        </w:rPr>
      </w:pPr>
    </w:p>
    <w:p w:rsidR="00C31004" w:rsidRPr="008D0350" w:rsidRDefault="00C31004">
      <w:pPr>
        <w:rPr>
          <w:rFonts w:ascii="Times New Roman" w:hAnsi="Times New Roman" w:cs="Times New Roman"/>
          <w:b/>
          <w:kern w:val="32"/>
          <w:sz w:val="24"/>
          <w:szCs w:val="24"/>
        </w:rPr>
      </w:pPr>
      <w:r w:rsidRPr="008D0350">
        <w:rPr>
          <w:rFonts w:ascii="Times New Roman" w:hAnsi="Times New Roman" w:cs="Times New Roman"/>
          <w:b/>
          <w:kern w:val="32"/>
          <w:sz w:val="24"/>
          <w:szCs w:val="24"/>
        </w:rPr>
        <w:br w:type="page"/>
      </w:r>
    </w:p>
    <w:p w:rsidR="00C77B1D" w:rsidRDefault="00C77B1D" w:rsidP="00C77B1D">
      <w:pPr>
        <w:keepNext/>
        <w:overflowPunct w:val="0"/>
        <w:autoSpaceDE w:val="0"/>
        <w:autoSpaceDN w:val="0"/>
        <w:adjustRightInd w:val="0"/>
        <w:spacing w:after="0" w:line="240" w:lineRule="auto"/>
        <w:jc w:val="center"/>
        <w:textAlignment w:val="baseline"/>
        <w:outlineLvl w:val="0"/>
        <w:rPr>
          <w:rFonts w:ascii="Times New Roman" w:hAnsi="Times New Roman" w:cs="Times New Roman"/>
          <w:b/>
          <w:kern w:val="32"/>
          <w:sz w:val="28"/>
          <w:szCs w:val="20"/>
        </w:rPr>
      </w:pPr>
      <w:r>
        <w:rPr>
          <w:rFonts w:ascii="Times New Roman" w:hAnsi="Times New Roman" w:cs="Times New Roman"/>
          <w:b/>
          <w:kern w:val="32"/>
          <w:sz w:val="28"/>
          <w:szCs w:val="20"/>
        </w:rPr>
        <w:lastRenderedPageBreak/>
        <w:t>1. АНАЛИЗ  ВОСПИТАТЕЛЬНО-ОБРАЗОВАТЕЛЬНОЙ РАБОТЫ</w:t>
      </w:r>
    </w:p>
    <w:p w:rsidR="00C77B1D" w:rsidRDefault="00892813" w:rsidP="00C77B1D">
      <w:pPr>
        <w:keepNext/>
        <w:overflowPunct w:val="0"/>
        <w:autoSpaceDE w:val="0"/>
        <w:autoSpaceDN w:val="0"/>
        <w:adjustRightInd w:val="0"/>
        <w:spacing w:after="0" w:line="240" w:lineRule="auto"/>
        <w:jc w:val="center"/>
        <w:textAlignment w:val="baseline"/>
        <w:outlineLvl w:val="0"/>
        <w:rPr>
          <w:rFonts w:ascii="Times New Roman" w:hAnsi="Times New Roman" w:cs="Times New Roman"/>
          <w:b/>
          <w:kern w:val="32"/>
          <w:sz w:val="28"/>
          <w:szCs w:val="20"/>
        </w:rPr>
      </w:pPr>
      <w:r>
        <w:rPr>
          <w:rFonts w:ascii="Times New Roman" w:hAnsi="Times New Roman" w:cs="Times New Roman"/>
          <w:b/>
          <w:kern w:val="32"/>
          <w:sz w:val="28"/>
          <w:szCs w:val="20"/>
        </w:rPr>
        <w:t xml:space="preserve"> ДОУ ЗА 2021</w:t>
      </w:r>
      <w:r w:rsidR="003E7DA4">
        <w:rPr>
          <w:rFonts w:ascii="Times New Roman" w:hAnsi="Times New Roman" w:cs="Times New Roman"/>
          <w:b/>
          <w:kern w:val="32"/>
          <w:sz w:val="28"/>
          <w:szCs w:val="20"/>
        </w:rPr>
        <w:t>-202</w:t>
      </w:r>
      <w:r>
        <w:rPr>
          <w:rFonts w:ascii="Times New Roman" w:hAnsi="Times New Roman" w:cs="Times New Roman"/>
          <w:b/>
          <w:kern w:val="32"/>
          <w:sz w:val="28"/>
          <w:szCs w:val="20"/>
        </w:rPr>
        <w:t>2</w:t>
      </w:r>
      <w:r w:rsidR="00C77B1D">
        <w:rPr>
          <w:rFonts w:ascii="Times New Roman" w:hAnsi="Times New Roman" w:cs="Times New Roman"/>
          <w:b/>
          <w:kern w:val="32"/>
          <w:sz w:val="28"/>
          <w:szCs w:val="20"/>
        </w:rPr>
        <w:t xml:space="preserve"> УЧЕБНЫЙ ГОД</w:t>
      </w:r>
    </w:p>
    <w:p w:rsidR="003B0B1F" w:rsidRDefault="003B0B1F" w:rsidP="00A60177">
      <w:pPr>
        <w:spacing w:after="0" w:line="240" w:lineRule="auto"/>
        <w:jc w:val="center"/>
        <w:rPr>
          <w:rFonts w:ascii="Times New Roman" w:hAnsi="Times New Roman" w:cs="Times New Roman"/>
          <w:b/>
          <w:sz w:val="24"/>
          <w:szCs w:val="24"/>
          <w:lang w:val="tt-RU"/>
        </w:rPr>
      </w:pPr>
    </w:p>
    <w:p w:rsidR="006D7436" w:rsidRPr="00073B95" w:rsidRDefault="006A777C" w:rsidP="00A6017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r w:rsidR="00A60177">
        <w:rPr>
          <w:rFonts w:ascii="Times New Roman" w:hAnsi="Times New Roman" w:cs="Times New Roman"/>
          <w:b/>
          <w:sz w:val="24"/>
          <w:szCs w:val="24"/>
        </w:rPr>
        <w:t>.1</w:t>
      </w:r>
      <w:r w:rsidR="006D7436" w:rsidRPr="00073B95">
        <w:rPr>
          <w:rFonts w:ascii="Times New Roman" w:hAnsi="Times New Roman" w:cs="Times New Roman"/>
          <w:b/>
          <w:sz w:val="24"/>
          <w:szCs w:val="24"/>
        </w:rPr>
        <w:t>.Работа с педагогическими кадрами</w:t>
      </w:r>
    </w:p>
    <w:p w:rsidR="00606A83" w:rsidRDefault="00073B95" w:rsidP="00464CC4">
      <w:pPr>
        <w:spacing w:after="0" w:line="240" w:lineRule="auto"/>
        <w:jc w:val="both"/>
        <w:rPr>
          <w:rFonts w:ascii="Times New Roman" w:hAnsi="Times New Roman" w:cs="Times New Roman"/>
          <w:sz w:val="24"/>
          <w:szCs w:val="24"/>
        </w:rPr>
      </w:pPr>
      <w:r w:rsidRPr="00073B95">
        <w:rPr>
          <w:rFonts w:ascii="Times New Roman" w:hAnsi="Times New Roman" w:cs="Times New Roman"/>
          <w:sz w:val="24"/>
          <w:szCs w:val="24"/>
        </w:rPr>
        <w:tab/>
        <w:t>Педагогический коллектив детского сада сплоченный, состоит из опытных  воспитателей и специалистов, что положительно влияет на результаты образовательного процесса.  Основной контингент среднего возраста, но есть и молодые</w:t>
      </w:r>
      <w:r w:rsidR="002763BD">
        <w:rPr>
          <w:rFonts w:ascii="Times New Roman" w:hAnsi="Times New Roman" w:cs="Times New Roman"/>
          <w:sz w:val="24"/>
          <w:szCs w:val="24"/>
        </w:rPr>
        <w:t xml:space="preserve"> специалисты</w:t>
      </w:r>
      <w:r w:rsidR="002763BD" w:rsidRPr="002763BD">
        <w:rPr>
          <w:rFonts w:ascii="Times New Roman" w:hAnsi="Times New Roman" w:cs="Times New Roman"/>
          <w:sz w:val="24"/>
          <w:szCs w:val="24"/>
        </w:rPr>
        <w:t>, стремящиеся к  достижению успехов в своей профессиональной деятельности и творческому росту</w:t>
      </w:r>
      <w:r w:rsidR="002763BD">
        <w:rPr>
          <w:rFonts w:ascii="Times New Roman" w:hAnsi="Times New Roman" w:cs="Times New Roman"/>
          <w:sz w:val="24"/>
          <w:szCs w:val="24"/>
        </w:rPr>
        <w:t>.</w:t>
      </w:r>
      <w:r w:rsidR="00606A83" w:rsidRPr="00606A83">
        <w:rPr>
          <w:rFonts w:ascii="Times New Roman" w:hAnsi="Times New Roman" w:cs="Times New Roman"/>
          <w:sz w:val="24"/>
          <w:szCs w:val="24"/>
        </w:rPr>
        <w:t xml:space="preserve"> Необходимо отметить, что молодые педагоги являются наиболее восприимчивыми к инновациям, обновлению содержания образования, а педагоги зрелого возраста располагают опытом, профессиональным мастерством. Это позволяет обеспечивать реализацию принципа преемственности, укреплению и обновлению хороших традиций воспитания и обучения детей.</w:t>
      </w:r>
    </w:p>
    <w:p w:rsidR="00073B95" w:rsidRPr="00A60177" w:rsidRDefault="001F5050" w:rsidP="00464C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B1ED3" w:rsidRPr="00A60177">
        <w:rPr>
          <w:rFonts w:ascii="Times New Roman" w:hAnsi="Times New Roman" w:cs="Times New Roman"/>
          <w:sz w:val="24"/>
          <w:szCs w:val="24"/>
        </w:rPr>
        <w:tab/>
      </w:r>
      <w:r w:rsidR="00073B95" w:rsidRPr="00A60177">
        <w:rPr>
          <w:rFonts w:ascii="Times New Roman" w:hAnsi="Times New Roman" w:cs="Times New Roman"/>
          <w:sz w:val="24"/>
          <w:szCs w:val="24"/>
        </w:rPr>
        <w:t>Все педагоги ДОУ имеют педагогическое образование.</w:t>
      </w:r>
    </w:p>
    <w:p w:rsidR="003B0B1F" w:rsidRDefault="003B0B1F" w:rsidP="00464CC4">
      <w:pPr>
        <w:pStyle w:val="Default"/>
        <w:jc w:val="center"/>
        <w:rPr>
          <w:color w:val="auto"/>
          <w:lang w:val="tt-RU"/>
        </w:rPr>
      </w:pPr>
    </w:p>
    <w:p w:rsidR="004910FE" w:rsidRDefault="004910FE" w:rsidP="00464CC4">
      <w:pPr>
        <w:pStyle w:val="Default"/>
        <w:jc w:val="center"/>
        <w:rPr>
          <w:b/>
          <w:color w:val="auto"/>
          <w:sz w:val="10"/>
          <w:szCs w:val="10"/>
          <w:lang w:val="tt-RU"/>
        </w:rPr>
      </w:pPr>
      <w:r w:rsidRPr="003B0B1F">
        <w:rPr>
          <w:b/>
          <w:color w:val="auto"/>
        </w:rPr>
        <w:t>Показатель п</w:t>
      </w:r>
      <w:r w:rsidR="003E7DA4">
        <w:rPr>
          <w:b/>
          <w:color w:val="auto"/>
        </w:rPr>
        <w:t xml:space="preserve">о </w:t>
      </w:r>
      <w:r w:rsidR="00DC77DA">
        <w:rPr>
          <w:b/>
          <w:color w:val="auto"/>
        </w:rPr>
        <w:t xml:space="preserve">педагогическому </w:t>
      </w:r>
      <w:r w:rsidR="00CB2235">
        <w:rPr>
          <w:b/>
          <w:color w:val="auto"/>
        </w:rPr>
        <w:t>стажу работы на 2021-2022</w:t>
      </w:r>
      <w:r w:rsidRPr="003B0B1F">
        <w:rPr>
          <w:b/>
          <w:color w:val="auto"/>
        </w:rPr>
        <w:t xml:space="preserve"> уч.г.</w:t>
      </w:r>
    </w:p>
    <w:p w:rsidR="0028591F" w:rsidRPr="0028591F" w:rsidRDefault="0028591F" w:rsidP="00464CC4">
      <w:pPr>
        <w:pStyle w:val="Default"/>
        <w:jc w:val="center"/>
        <w:rPr>
          <w:b/>
          <w:color w:val="auto"/>
          <w:sz w:val="10"/>
          <w:szCs w:val="10"/>
          <w:lang w:val="tt-RU"/>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75"/>
        <w:gridCol w:w="2475"/>
        <w:gridCol w:w="2475"/>
      </w:tblGrid>
      <w:tr w:rsidR="004910FE" w:rsidRPr="00C92FE3" w:rsidTr="008A2C88">
        <w:trPr>
          <w:trHeight w:val="109"/>
        </w:trPr>
        <w:tc>
          <w:tcPr>
            <w:tcW w:w="2475" w:type="dxa"/>
            <w:tcBorders>
              <w:top w:val="single" w:sz="4" w:space="0" w:color="auto"/>
              <w:left w:val="single" w:sz="4" w:space="0" w:color="auto"/>
              <w:bottom w:val="single" w:sz="4" w:space="0" w:color="auto"/>
              <w:right w:val="single" w:sz="4" w:space="0" w:color="auto"/>
            </w:tcBorders>
            <w:hideMark/>
          </w:tcPr>
          <w:p w:rsidR="004910FE" w:rsidRPr="00A605D3" w:rsidRDefault="004910FE" w:rsidP="008A2C88">
            <w:pPr>
              <w:pStyle w:val="Default"/>
              <w:ind w:left="291" w:hanging="291"/>
              <w:jc w:val="center"/>
              <w:rPr>
                <w:color w:val="auto"/>
              </w:rPr>
            </w:pPr>
            <w:r w:rsidRPr="00A605D3">
              <w:rPr>
                <w:color w:val="auto"/>
              </w:rPr>
              <w:t>1-5 лет</w:t>
            </w:r>
          </w:p>
        </w:tc>
        <w:tc>
          <w:tcPr>
            <w:tcW w:w="2475" w:type="dxa"/>
            <w:tcBorders>
              <w:top w:val="single" w:sz="4" w:space="0" w:color="auto"/>
              <w:left w:val="single" w:sz="4" w:space="0" w:color="auto"/>
              <w:bottom w:val="single" w:sz="4" w:space="0" w:color="auto"/>
              <w:right w:val="single" w:sz="4" w:space="0" w:color="auto"/>
            </w:tcBorders>
            <w:hideMark/>
          </w:tcPr>
          <w:p w:rsidR="004910FE" w:rsidRPr="00A605D3" w:rsidRDefault="004910FE" w:rsidP="00606A83">
            <w:pPr>
              <w:pStyle w:val="Default"/>
              <w:jc w:val="center"/>
              <w:rPr>
                <w:color w:val="auto"/>
              </w:rPr>
            </w:pPr>
            <w:r w:rsidRPr="00A605D3">
              <w:rPr>
                <w:color w:val="auto"/>
              </w:rPr>
              <w:t>5-15 лет</w:t>
            </w:r>
          </w:p>
        </w:tc>
        <w:tc>
          <w:tcPr>
            <w:tcW w:w="2475" w:type="dxa"/>
            <w:tcBorders>
              <w:top w:val="single" w:sz="4" w:space="0" w:color="auto"/>
              <w:left w:val="single" w:sz="4" w:space="0" w:color="auto"/>
              <w:bottom w:val="single" w:sz="4" w:space="0" w:color="auto"/>
              <w:right w:val="single" w:sz="4" w:space="0" w:color="auto"/>
            </w:tcBorders>
            <w:hideMark/>
          </w:tcPr>
          <w:p w:rsidR="004910FE" w:rsidRPr="00A605D3" w:rsidRDefault="003E7DA4" w:rsidP="00606A83">
            <w:pPr>
              <w:pStyle w:val="Default"/>
              <w:jc w:val="center"/>
              <w:rPr>
                <w:color w:val="auto"/>
              </w:rPr>
            </w:pPr>
            <w:r w:rsidRPr="00A605D3">
              <w:rPr>
                <w:color w:val="auto"/>
              </w:rPr>
              <w:t>Более 15</w:t>
            </w:r>
            <w:r w:rsidR="004910FE" w:rsidRPr="00A605D3">
              <w:rPr>
                <w:color w:val="auto"/>
              </w:rPr>
              <w:t xml:space="preserve"> лет</w:t>
            </w:r>
          </w:p>
        </w:tc>
      </w:tr>
      <w:tr w:rsidR="00344994" w:rsidRPr="00344994" w:rsidTr="008A2C88">
        <w:trPr>
          <w:trHeight w:val="109"/>
        </w:trPr>
        <w:tc>
          <w:tcPr>
            <w:tcW w:w="2475" w:type="dxa"/>
            <w:tcBorders>
              <w:top w:val="single" w:sz="4" w:space="0" w:color="auto"/>
              <w:left w:val="single" w:sz="4" w:space="0" w:color="auto"/>
              <w:bottom w:val="single" w:sz="4" w:space="0" w:color="auto"/>
              <w:right w:val="single" w:sz="4" w:space="0" w:color="auto"/>
            </w:tcBorders>
            <w:hideMark/>
          </w:tcPr>
          <w:p w:rsidR="004910FE" w:rsidRPr="00344994" w:rsidRDefault="00FA4B65" w:rsidP="00606A83">
            <w:pPr>
              <w:pStyle w:val="Default"/>
              <w:jc w:val="center"/>
              <w:rPr>
                <w:color w:val="auto"/>
              </w:rPr>
            </w:pPr>
            <w:r w:rsidRPr="00344994">
              <w:rPr>
                <w:color w:val="auto"/>
              </w:rPr>
              <w:t>3</w:t>
            </w:r>
            <w:r w:rsidR="00B56D46" w:rsidRPr="00344994">
              <w:rPr>
                <w:color w:val="auto"/>
              </w:rPr>
              <w:t xml:space="preserve"> </w:t>
            </w:r>
            <w:r w:rsidR="00344994" w:rsidRPr="00344994">
              <w:rPr>
                <w:color w:val="auto"/>
              </w:rPr>
              <w:t>чел.- 2</w:t>
            </w:r>
            <w:r w:rsidRPr="00344994">
              <w:rPr>
                <w:color w:val="auto"/>
              </w:rPr>
              <w:t>5</w:t>
            </w:r>
            <w:r w:rsidR="004910FE" w:rsidRPr="00344994">
              <w:rPr>
                <w:color w:val="auto"/>
              </w:rPr>
              <w:t>%</w:t>
            </w:r>
          </w:p>
        </w:tc>
        <w:tc>
          <w:tcPr>
            <w:tcW w:w="2475" w:type="dxa"/>
            <w:tcBorders>
              <w:top w:val="single" w:sz="4" w:space="0" w:color="auto"/>
              <w:left w:val="single" w:sz="4" w:space="0" w:color="auto"/>
              <w:bottom w:val="single" w:sz="4" w:space="0" w:color="auto"/>
              <w:right w:val="single" w:sz="4" w:space="0" w:color="auto"/>
            </w:tcBorders>
            <w:hideMark/>
          </w:tcPr>
          <w:p w:rsidR="004910FE" w:rsidRPr="00344994" w:rsidRDefault="00344994" w:rsidP="00FA4B65">
            <w:pPr>
              <w:pStyle w:val="Default"/>
              <w:jc w:val="center"/>
              <w:rPr>
                <w:color w:val="auto"/>
              </w:rPr>
            </w:pPr>
            <w:r w:rsidRPr="00344994">
              <w:rPr>
                <w:color w:val="auto"/>
              </w:rPr>
              <w:t>4</w:t>
            </w:r>
            <w:r w:rsidR="003E7DA4" w:rsidRPr="00344994">
              <w:rPr>
                <w:color w:val="auto"/>
              </w:rPr>
              <w:t xml:space="preserve"> </w:t>
            </w:r>
            <w:r w:rsidR="00FE0AFE" w:rsidRPr="00344994">
              <w:rPr>
                <w:color w:val="auto"/>
              </w:rPr>
              <w:t xml:space="preserve">чел.- </w:t>
            </w:r>
            <w:r w:rsidRPr="00344994">
              <w:rPr>
                <w:color w:val="auto"/>
              </w:rPr>
              <w:t>3</w:t>
            </w:r>
            <w:r w:rsidR="00FA4B65" w:rsidRPr="00344994">
              <w:rPr>
                <w:color w:val="auto"/>
              </w:rPr>
              <w:t>3</w:t>
            </w:r>
            <w:r w:rsidRPr="00344994">
              <w:rPr>
                <w:color w:val="auto"/>
              </w:rPr>
              <w:t>,3</w:t>
            </w:r>
            <w:r w:rsidR="004910FE" w:rsidRPr="00344994">
              <w:rPr>
                <w:color w:val="auto"/>
              </w:rPr>
              <w:t>%</w:t>
            </w:r>
          </w:p>
        </w:tc>
        <w:tc>
          <w:tcPr>
            <w:tcW w:w="2475" w:type="dxa"/>
            <w:tcBorders>
              <w:top w:val="single" w:sz="4" w:space="0" w:color="auto"/>
              <w:left w:val="single" w:sz="4" w:space="0" w:color="auto"/>
              <w:bottom w:val="single" w:sz="4" w:space="0" w:color="auto"/>
              <w:right w:val="single" w:sz="4" w:space="0" w:color="auto"/>
            </w:tcBorders>
            <w:hideMark/>
          </w:tcPr>
          <w:p w:rsidR="004910FE" w:rsidRPr="00344994" w:rsidRDefault="00344994" w:rsidP="00344994">
            <w:pPr>
              <w:pStyle w:val="Default"/>
              <w:jc w:val="center"/>
              <w:rPr>
                <w:color w:val="auto"/>
              </w:rPr>
            </w:pPr>
            <w:r w:rsidRPr="00344994">
              <w:rPr>
                <w:color w:val="auto"/>
              </w:rPr>
              <w:t>5 чел.- 41</w:t>
            </w:r>
            <w:r w:rsidR="00FA4B65" w:rsidRPr="00344994">
              <w:rPr>
                <w:color w:val="auto"/>
              </w:rPr>
              <w:t>,</w:t>
            </w:r>
            <w:r w:rsidRPr="00344994">
              <w:rPr>
                <w:color w:val="auto"/>
              </w:rPr>
              <w:t>7</w:t>
            </w:r>
            <w:r w:rsidR="004910FE" w:rsidRPr="00344994">
              <w:rPr>
                <w:color w:val="auto"/>
              </w:rPr>
              <w:t>%</w:t>
            </w:r>
          </w:p>
        </w:tc>
      </w:tr>
    </w:tbl>
    <w:p w:rsidR="004910FE" w:rsidRPr="00A60177" w:rsidRDefault="004910FE" w:rsidP="004910FE">
      <w:pPr>
        <w:pStyle w:val="af2"/>
        <w:ind w:firstLine="540"/>
        <w:rPr>
          <w:rFonts w:ascii="Times New Roman" w:eastAsiaTheme="minorEastAsia" w:hAnsi="Times New Roman"/>
          <w:sz w:val="24"/>
          <w:szCs w:val="24"/>
        </w:rPr>
      </w:pPr>
    </w:p>
    <w:p w:rsidR="004910FE" w:rsidRDefault="004910FE" w:rsidP="00606A83">
      <w:pPr>
        <w:spacing w:after="0" w:line="240" w:lineRule="auto"/>
        <w:ind w:firstLine="567"/>
        <w:jc w:val="center"/>
        <w:rPr>
          <w:rFonts w:ascii="Times New Roman" w:hAnsi="Times New Roman" w:cs="Times New Roman"/>
          <w:b/>
          <w:sz w:val="10"/>
          <w:szCs w:val="10"/>
          <w:lang w:val="tt-RU"/>
        </w:rPr>
      </w:pPr>
      <w:r w:rsidRPr="003B0B1F">
        <w:rPr>
          <w:rFonts w:ascii="Times New Roman" w:hAnsi="Times New Roman" w:cs="Times New Roman"/>
          <w:b/>
          <w:sz w:val="24"/>
          <w:szCs w:val="24"/>
        </w:rPr>
        <w:t>По возрастному цензу педагоги распределились следующим образом:</w:t>
      </w:r>
    </w:p>
    <w:p w:rsidR="0028591F" w:rsidRPr="0028591F" w:rsidRDefault="0028591F" w:rsidP="00606A83">
      <w:pPr>
        <w:spacing w:after="0" w:line="240" w:lineRule="auto"/>
        <w:ind w:firstLine="567"/>
        <w:jc w:val="center"/>
        <w:rPr>
          <w:rFonts w:ascii="Times New Roman" w:hAnsi="Times New Roman" w:cs="Times New Roman"/>
          <w:b/>
          <w:sz w:val="10"/>
          <w:szCs w:val="10"/>
          <w:lang w:val="tt-RU"/>
        </w:rPr>
      </w:pPr>
    </w:p>
    <w:tbl>
      <w:tblPr>
        <w:tblW w:w="10065" w:type="dxa"/>
        <w:tblInd w:w="108" w:type="dxa"/>
        <w:tblLayout w:type="fixed"/>
        <w:tblLook w:val="04A0"/>
      </w:tblPr>
      <w:tblGrid>
        <w:gridCol w:w="1623"/>
        <w:gridCol w:w="1212"/>
        <w:gridCol w:w="1418"/>
        <w:gridCol w:w="1276"/>
        <w:gridCol w:w="1275"/>
        <w:gridCol w:w="993"/>
        <w:gridCol w:w="1134"/>
        <w:gridCol w:w="1134"/>
      </w:tblGrid>
      <w:tr w:rsidR="004910FE" w:rsidRPr="00A60177" w:rsidTr="00606A83">
        <w:tc>
          <w:tcPr>
            <w:tcW w:w="1623" w:type="dxa"/>
            <w:tcBorders>
              <w:top w:val="single" w:sz="4" w:space="0" w:color="000000"/>
              <w:left w:val="single" w:sz="4" w:space="0" w:color="000000"/>
              <w:bottom w:val="single" w:sz="4" w:space="0" w:color="000000"/>
              <w:right w:val="nil"/>
            </w:tcBorders>
            <w:hideMark/>
          </w:tcPr>
          <w:p w:rsidR="004910FE" w:rsidRPr="00A60177" w:rsidRDefault="004910FE" w:rsidP="00606A83">
            <w:pPr>
              <w:jc w:val="center"/>
              <w:rPr>
                <w:rFonts w:ascii="Times New Roman" w:hAnsi="Times New Roman" w:cs="Times New Roman"/>
                <w:sz w:val="24"/>
                <w:szCs w:val="24"/>
              </w:rPr>
            </w:pPr>
            <w:r w:rsidRPr="00A60177">
              <w:rPr>
                <w:rFonts w:ascii="Times New Roman" w:hAnsi="Times New Roman" w:cs="Times New Roman"/>
                <w:sz w:val="24"/>
                <w:szCs w:val="24"/>
              </w:rPr>
              <w:t>год</w:t>
            </w:r>
          </w:p>
        </w:tc>
        <w:tc>
          <w:tcPr>
            <w:tcW w:w="1212" w:type="dxa"/>
            <w:tcBorders>
              <w:top w:val="single" w:sz="4" w:space="0" w:color="000000"/>
              <w:left w:val="single" w:sz="4" w:space="0" w:color="000000"/>
              <w:bottom w:val="single" w:sz="4" w:space="0" w:color="000000"/>
              <w:right w:val="nil"/>
            </w:tcBorders>
            <w:hideMark/>
          </w:tcPr>
          <w:p w:rsidR="004910FE" w:rsidRPr="00A60177" w:rsidRDefault="004910FE" w:rsidP="00606A83">
            <w:pPr>
              <w:jc w:val="center"/>
              <w:rPr>
                <w:rFonts w:ascii="Times New Roman" w:hAnsi="Times New Roman" w:cs="Times New Roman"/>
                <w:sz w:val="24"/>
                <w:szCs w:val="24"/>
              </w:rPr>
            </w:pPr>
            <w:r w:rsidRPr="00A60177">
              <w:rPr>
                <w:rFonts w:ascii="Times New Roman" w:hAnsi="Times New Roman" w:cs="Times New Roman"/>
                <w:sz w:val="24"/>
                <w:szCs w:val="24"/>
              </w:rPr>
              <w:t>Моложе 25 лет</w:t>
            </w:r>
          </w:p>
        </w:tc>
        <w:tc>
          <w:tcPr>
            <w:tcW w:w="1418" w:type="dxa"/>
            <w:tcBorders>
              <w:top w:val="single" w:sz="4" w:space="0" w:color="000000"/>
              <w:left w:val="single" w:sz="4" w:space="0" w:color="000000"/>
              <w:bottom w:val="single" w:sz="4" w:space="0" w:color="000000"/>
              <w:right w:val="nil"/>
            </w:tcBorders>
            <w:hideMark/>
          </w:tcPr>
          <w:p w:rsidR="004910FE" w:rsidRPr="00A60177" w:rsidRDefault="004910FE" w:rsidP="00606A83">
            <w:pPr>
              <w:jc w:val="center"/>
              <w:rPr>
                <w:rFonts w:ascii="Times New Roman" w:hAnsi="Times New Roman" w:cs="Times New Roman"/>
                <w:sz w:val="24"/>
                <w:szCs w:val="24"/>
              </w:rPr>
            </w:pPr>
            <w:r w:rsidRPr="00A60177">
              <w:rPr>
                <w:rFonts w:ascii="Times New Roman" w:hAnsi="Times New Roman" w:cs="Times New Roman"/>
                <w:sz w:val="24"/>
                <w:szCs w:val="24"/>
              </w:rPr>
              <w:t>25-29 лет</w:t>
            </w:r>
          </w:p>
        </w:tc>
        <w:tc>
          <w:tcPr>
            <w:tcW w:w="1276" w:type="dxa"/>
            <w:tcBorders>
              <w:top w:val="single" w:sz="4" w:space="0" w:color="000000"/>
              <w:left w:val="single" w:sz="4" w:space="0" w:color="000000"/>
              <w:bottom w:val="single" w:sz="4" w:space="0" w:color="000000"/>
              <w:right w:val="single" w:sz="4" w:space="0" w:color="000000"/>
            </w:tcBorders>
            <w:hideMark/>
          </w:tcPr>
          <w:p w:rsidR="004910FE" w:rsidRPr="00A60177" w:rsidRDefault="004910FE" w:rsidP="00606A83">
            <w:pPr>
              <w:jc w:val="center"/>
              <w:rPr>
                <w:rFonts w:ascii="Times New Roman" w:hAnsi="Times New Roman" w:cs="Times New Roman"/>
                <w:sz w:val="24"/>
                <w:szCs w:val="24"/>
              </w:rPr>
            </w:pPr>
            <w:r w:rsidRPr="00A60177">
              <w:rPr>
                <w:rFonts w:ascii="Times New Roman" w:hAnsi="Times New Roman" w:cs="Times New Roman"/>
                <w:sz w:val="24"/>
                <w:szCs w:val="24"/>
              </w:rPr>
              <w:t>30-34 лет</w:t>
            </w:r>
          </w:p>
        </w:tc>
        <w:tc>
          <w:tcPr>
            <w:tcW w:w="1275" w:type="dxa"/>
            <w:tcBorders>
              <w:top w:val="single" w:sz="4" w:space="0" w:color="000000"/>
              <w:left w:val="single" w:sz="4" w:space="0" w:color="000000"/>
              <w:bottom w:val="single" w:sz="4" w:space="0" w:color="000000"/>
              <w:right w:val="single" w:sz="4" w:space="0" w:color="000000"/>
            </w:tcBorders>
            <w:hideMark/>
          </w:tcPr>
          <w:p w:rsidR="004910FE" w:rsidRPr="00A60177" w:rsidRDefault="004910FE" w:rsidP="00606A83">
            <w:pPr>
              <w:jc w:val="center"/>
              <w:rPr>
                <w:rFonts w:ascii="Times New Roman" w:hAnsi="Times New Roman" w:cs="Times New Roman"/>
                <w:sz w:val="24"/>
                <w:szCs w:val="24"/>
              </w:rPr>
            </w:pPr>
            <w:r w:rsidRPr="00A60177">
              <w:rPr>
                <w:rFonts w:ascii="Times New Roman" w:hAnsi="Times New Roman" w:cs="Times New Roman"/>
                <w:sz w:val="24"/>
                <w:szCs w:val="24"/>
              </w:rPr>
              <w:t>35-39 лет</w:t>
            </w:r>
          </w:p>
        </w:tc>
        <w:tc>
          <w:tcPr>
            <w:tcW w:w="993" w:type="dxa"/>
            <w:tcBorders>
              <w:top w:val="single" w:sz="4" w:space="0" w:color="000000"/>
              <w:left w:val="single" w:sz="4" w:space="0" w:color="000000"/>
              <w:bottom w:val="single" w:sz="4" w:space="0" w:color="000000"/>
              <w:right w:val="nil"/>
            </w:tcBorders>
            <w:hideMark/>
          </w:tcPr>
          <w:p w:rsidR="004910FE" w:rsidRPr="00A60177" w:rsidRDefault="004910FE" w:rsidP="00606A83">
            <w:pPr>
              <w:jc w:val="center"/>
              <w:rPr>
                <w:rFonts w:ascii="Times New Roman" w:hAnsi="Times New Roman" w:cs="Times New Roman"/>
                <w:sz w:val="24"/>
                <w:szCs w:val="24"/>
              </w:rPr>
            </w:pPr>
            <w:r w:rsidRPr="00A60177">
              <w:rPr>
                <w:rFonts w:ascii="Times New Roman" w:hAnsi="Times New Roman" w:cs="Times New Roman"/>
                <w:sz w:val="24"/>
                <w:szCs w:val="24"/>
              </w:rPr>
              <w:t>40-44 лет</w:t>
            </w:r>
          </w:p>
        </w:tc>
        <w:tc>
          <w:tcPr>
            <w:tcW w:w="1134" w:type="dxa"/>
            <w:tcBorders>
              <w:top w:val="single" w:sz="4" w:space="0" w:color="000000"/>
              <w:left w:val="single" w:sz="4" w:space="0" w:color="000000"/>
              <w:bottom w:val="single" w:sz="4" w:space="0" w:color="000000"/>
              <w:right w:val="nil"/>
            </w:tcBorders>
            <w:hideMark/>
          </w:tcPr>
          <w:p w:rsidR="004910FE" w:rsidRPr="00A60177" w:rsidRDefault="004910FE" w:rsidP="00606A83">
            <w:pPr>
              <w:jc w:val="center"/>
              <w:rPr>
                <w:rFonts w:ascii="Times New Roman" w:hAnsi="Times New Roman" w:cs="Times New Roman"/>
                <w:sz w:val="24"/>
                <w:szCs w:val="24"/>
              </w:rPr>
            </w:pPr>
            <w:r w:rsidRPr="00A60177">
              <w:rPr>
                <w:rFonts w:ascii="Times New Roman" w:hAnsi="Times New Roman" w:cs="Times New Roman"/>
                <w:sz w:val="24"/>
                <w:szCs w:val="24"/>
              </w:rPr>
              <w:t>45-49 лет</w:t>
            </w:r>
          </w:p>
        </w:tc>
        <w:tc>
          <w:tcPr>
            <w:tcW w:w="1134" w:type="dxa"/>
            <w:tcBorders>
              <w:top w:val="single" w:sz="4" w:space="0" w:color="000000"/>
              <w:left w:val="single" w:sz="4" w:space="0" w:color="000000"/>
              <w:bottom w:val="single" w:sz="4" w:space="0" w:color="000000"/>
              <w:right w:val="single" w:sz="4" w:space="0" w:color="000000"/>
            </w:tcBorders>
            <w:hideMark/>
          </w:tcPr>
          <w:p w:rsidR="004910FE" w:rsidRPr="00A60177" w:rsidRDefault="004910FE" w:rsidP="00606A83">
            <w:pPr>
              <w:jc w:val="center"/>
              <w:rPr>
                <w:rFonts w:ascii="Times New Roman" w:hAnsi="Times New Roman" w:cs="Times New Roman"/>
                <w:sz w:val="24"/>
                <w:szCs w:val="24"/>
              </w:rPr>
            </w:pPr>
            <w:r w:rsidRPr="00A60177">
              <w:rPr>
                <w:rFonts w:ascii="Times New Roman" w:hAnsi="Times New Roman" w:cs="Times New Roman"/>
                <w:sz w:val="24"/>
                <w:szCs w:val="24"/>
              </w:rPr>
              <w:t>Более 50 лет</w:t>
            </w:r>
          </w:p>
        </w:tc>
      </w:tr>
      <w:tr w:rsidR="00591E2A" w:rsidRPr="00132E00" w:rsidTr="00606A83">
        <w:tc>
          <w:tcPr>
            <w:tcW w:w="1623" w:type="dxa"/>
            <w:tcBorders>
              <w:top w:val="single" w:sz="4" w:space="0" w:color="000000"/>
              <w:left w:val="single" w:sz="4" w:space="0" w:color="000000"/>
              <w:bottom w:val="single" w:sz="4" w:space="0" w:color="000000"/>
              <w:right w:val="nil"/>
            </w:tcBorders>
            <w:hideMark/>
          </w:tcPr>
          <w:p w:rsidR="004910FE" w:rsidRPr="00132E00" w:rsidRDefault="00CB2235" w:rsidP="003B0B1F">
            <w:pPr>
              <w:spacing w:after="0" w:line="360" w:lineRule="auto"/>
              <w:ind w:right="-186" w:hanging="108"/>
              <w:jc w:val="center"/>
              <w:rPr>
                <w:rFonts w:ascii="Times New Roman" w:hAnsi="Times New Roman" w:cs="Times New Roman"/>
                <w:sz w:val="24"/>
                <w:szCs w:val="24"/>
              </w:rPr>
            </w:pPr>
            <w:r w:rsidRPr="00132E00">
              <w:rPr>
                <w:rFonts w:ascii="Times New Roman" w:hAnsi="Times New Roman" w:cs="Times New Roman"/>
                <w:sz w:val="24"/>
                <w:szCs w:val="24"/>
              </w:rPr>
              <w:t>2021-2022</w:t>
            </w:r>
            <w:r w:rsidR="0023263F" w:rsidRPr="00132E00">
              <w:rPr>
                <w:rFonts w:ascii="Times New Roman" w:hAnsi="Times New Roman" w:cs="Times New Roman"/>
                <w:sz w:val="24"/>
                <w:szCs w:val="24"/>
              </w:rPr>
              <w:t xml:space="preserve"> уч</w:t>
            </w:r>
            <w:r w:rsidR="004910FE" w:rsidRPr="00132E00">
              <w:rPr>
                <w:rFonts w:ascii="Times New Roman" w:hAnsi="Times New Roman" w:cs="Times New Roman"/>
                <w:sz w:val="24"/>
                <w:szCs w:val="24"/>
              </w:rPr>
              <w:t>.г.</w:t>
            </w:r>
          </w:p>
        </w:tc>
        <w:tc>
          <w:tcPr>
            <w:tcW w:w="1212" w:type="dxa"/>
            <w:tcBorders>
              <w:top w:val="single" w:sz="4" w:space="0" w:color="000000"/>
              <w:left w:val="single" w:sz="4" w:space="0" w:color="000000"/>
              <w:bottom w:val="single" w:sz="4" w:space="0" w:color="000000"/>
              <w:right w:val="nil"/>
            </w:tcBorders>
            <w:hideMark/>
          </w:tcPr>
          <w:p w:rsidR="004910FE" w:rsidRPr="00132E00" w:rsidRDefault="00132E00" w:rsidP="00132E00">
            <w:pPr>
              <w:spacing w:after="0" w:line="360" w:lineRule="auto"/>
              <w:jc w:val="center"/>
              <w:rPr>
                <w:rFonts w:ascii="Times New Roman" w:hAnsi="Times New Roman" w:cs="Times New Roman"/>
                <w:sz w:val="24"/>
                <w:szCs w:val="24"/>
              </w:rPr>
            </w:pPr>
            <w:r w:rsidRPr="00132E00">
              <w:rPr>
                <w:rFonts w:ascii="Times New Roman" w:hAnsi="Times New Roman" w:cs="Times New Roman"/>
                <w:sz w:val="24"/>
                <w:szCs w:val="24"/>
              </w:rPr>
              <w:t>3</w:t>
            </w:r>
          </w:p>
        </w:tc>
        <w:tc>
          <w:tcPr>
            <w:tcW w:w="1418" w:type="dxa"/>
            <w:tcBorders>
              <w:top w:val="single" w:sz="4" w:space="0" w:color="000000"/>
              <w:left w:val="single" w:sz="4" w:space="0" w:color="000000"/>
              <w:bottom w:val="single" w:sz="4" w:space="0" w:color="000000"/>
              <w:right w:val="nil"/>
            </w:tcBorders>
            <w:hideMark/>
          </w:tcPr>
          <w:p w:rsidR="004910FE" w:rsidRPr="00132E00" w:rsidRDefault="00132E00" w:rsidP="003B0B1F">
            <w:pPr>
              <w:spacing w:after="0" w:line="360" w:lineRule="auto"/>
              <w:jc w:val="center"/>
              <w:rPr>
                <w:rFonts w:ascii="Times New Roman" w:hAnsi="Times New Roman" w:cs="Times New Roman"/>
                <w:sz w:val="24"/>
                <w:szCs w:val="24"/>
              </w:rPr>
            </w:pPr>
            <w:r w:rsidRPr="00132E00">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hideMark/>
          </w:tcPr>
          <w:p w:rsidR="004910FE" w:rsidRPr="00132E00" w:rsidRDefault="00132E00" w:rsidP="003B0B1F">
            <w:pPr>
              <w:spacing w:after="0" w:line="360" w:lineRule="auto"/>
              <w:jc w:val="center"/>
              <w:rPr>
                <w:rFonts w:ascii="Times New Roman" w:hAnsi="Times New Roman" w:cs="Times New Roman"/>
                <w:sz w:val="24"/>
                <w:szCs w:val="24"/>
              </w:rPr>
            </w:pPr>
            <w:r w:rsidRPr="00132E00">
              <w:rPr>
                <w:rFonts w:ascii="Times New Roman" w:hAnsi="Times New Roman" w:cs="Times New Roman"/>
                <w:sz w:val="24"/>
                <w:szCs w:val="24"/>
              </w:rPr>
              <w:t>1</w:t>
            </w:r>
          </w:p>
        </w:tc>
        <w:tc>
          <w:tcPr>
            <w:tcW w:w="1275" w:type="dxa"/>
            <w:tcBorders>
              <w:top w:val="single" w:sz="4" w:space="0" w:color="000000"/>
              <w:left w:val="single" w:sz="4" w:space="0" w:color="000000"/>
              <w:bottom w:val="single" w:sz="4" w:space="0" w:color="000000"/>
              <w:right w:val="single" w:sz="4" w:space="0" w:color="000000"/>
            </w:tcBorders>
            <w:hideMark/>
          </w:tcPr>
          <w:p w:rsidR="004910FE" w:rsidRPr="00132E00" w:rsidRDefault="00132E00" w:rsidP="003B0B1F">
            <w:pPr>
              <w:spacing w:after="0" w:line="360" w:lineRule="auto"/>
              <w:jc w:val="center"/>
              <w:rPr>
                <w:rFonts w:ascii="Times New Roman" w:hAnsi="Times New Roman" w:cs="Times New Roman"/>
                <w:sz w:val="24"/>
                <w:szCs w:val="24"/>
              </w:rPr>
            </w:pPr>
            <w:r w:rsidRPr="00132E00">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hideMark/>
          </w:tcPr>
          <w:p w:rsidR="004910FE" w:rsidRPr="00132E00" w:rsidRDefault="00132E00" w:rsidP="003B0B1F">
            <w:pPr>
              <w:spacing w:after="0" w:line="360" w:lineRule="auto"/>
              <w:jc w:val="center"/>
              <w:rPr>
                <w:rFonts w:ascii="Times New Roman" w:hAnsi="Times New Roman" w:cs="Times New Roman"/>
                <w:sz w:val="24"/>
                <w:szCs w:val="24"/>
              </w:rPr>
            </w:pPr>
            <w:r w:rsidRPr="00132E00">
              <w:rPr>
                <w:rFonts w:ascii="Times New Roman" w:hAnsi="Times New Roman" w:cs="Times New Roman"/>
                <w:sz w:val="24"/>
                <w:szCs w:val="24"/>
              </w:rPr>
              <w:t>3</w:t>
            </w:r>
          </w:p>
        </w:tc>
        <w:tc>
          <w:tcPr>
            <w:tcW w:w="1134" w:type="dxa"/>
            <w:tcBorders>
              <w:top w:val="single" w:sz="4" w:space="0" w:color="000000"/>
              <w:left w:val="single" w:sz="4" w:space="0" w:color="000000"/>
              <w:bottom w:val="single" w:sz="4" w:space="0" w:color="000000"/>
              <w:right w:val="nil"/>
            </w:tcBorders>
            <w:hideMark/>
          </w:tcPr>
          <w:p w:rsidR="004910FE" w:rsidRPr="00132E00" w:rsidRDefault="00132E00" w:rsidP="003B0B1F">
            <w:pPr>
              <w:spacing w:after="0" w:line="360" w:lineRule="auto"/>
              <w:jc w:val="center"/>
              <w:rPr>
                <w:rFonts w:ascii="Times New Roman" w:hAnsi="Times New Roman" w:cs="Times New Roman"/>
                <w:sz w:val="24"/>
                <w:szCs w:val="24"/>
              </w:rPr>
            </w:pPr>
            <w:r w:rsidRPr="00132E00">
              <w:rPr>
                <w:rFonts w:ascii="Times New Roman" w:hAnsi="Times New Roman" w:cs="Times New Roman"/>
                <w:sz w:val="24"/>
                <w:szCs w:val="24"/>
              </w:rPr>
              <w:t>0</w:t>
            </w:r>
          </w:p>
        </w:tc>
        <w:tc>
          <w:tcPr>
            <w:tcW w:w="1134" w:type="dxa"/>
            <w:tcBorders>
              <w:top w:val="single" w:sz="4" w:space="0" w:color="000000"/>
              <w:left w:val="single" w:sz="4" w:space="0" w:color="000000"/>
              <w:bottom w:val="single" w:sz="4" w:space="0" w:color="000000"/>
              <w:right w:val="single" w:sz="4" w:space="0" w:color="000000"/>
            </w:tcBorders>
            <w:hideMark/>
          </w:tcPr>
          <w:p w:rsidR="004910FE" w:rsidRPr="00132E00" w:rsidRDefault="00132E00" w:rsidP="003B0B1F">
            <w:pPr>
              <w:spacing w:after="0" w:line="360" w:lineRule="auto"/>
              <w:jc w:val="center"/>
              <w:rPr>
                <w:rFonts w:ascii="Times New Roman" w:hAnsi="Times New Roman" w:cs="Times New Roman"/>
                <w:sz w:val="24"/>
                <w:szCs w:val="24"/>
              </w:rPr>
            </w:pPr>
            <w:r w:rsidRPr="00132E00">
              <w:rPr>
                <w:rFonts w:ascii="Times New Roman" w:hAnsi="Times New Roman" w:cs="Times New Roman"/>
                <w:sz w:val="24"/>
                <w:szCs w:val="24"/>
              </w:rPr>
              <w:t>2</w:t>
            </w:r>
          </w:p>
        </w:tc>
      </w:tr>
    </w:tbl>
    <w:p w:rsidR="004910FE" w:rsidRPr="00A60177" w:rsidRDefault="004910FE" w:rsidP="004910FE">
      <w:pPr>
        <w:spacing w:after="0" w:line="240" w:lineRule="auto"/>
        <w:jc w:val="both"/>
        <w:rPr>
          <w:rFonts w:ascii="Times New Roman" w:hAnsi="Times New Roman" w:cs="Times New Roman"/>
          <w:sz w:val="24"/>
          <w:szCs w:val="24"/>
        </w:rPr>
      </w:pPr>
    </w:p>
    <w:p w:rsidR="006D7436" w:rsidRDefault="001F5050" w:rsidP="00464CC4">
      <w:pPr>
        <w:spacing w:after="0" w:line="240" w:lineRule="auto"/>
        <w:jc w:val="both"/>
        <w:rPr>
          <w:rFonts w:ascii="Times New Roman" w:hAnsi="Times New Roman" w:cs="Times New Roman"/>
          <w:sz w:val="24"/>
          <w:szCs w:val="24"/>
        </w:rPr>
      </w:pPr>
      <w:r w:rsidRPr="00A60177">
        <w:rPr>
          <w:rFonts w:ascii="Times New Roman" w:hAnsi="Times New Roman" w:cs="Times New Roman"/>
          <w:sz w:val="24"/>
          <w:szCs w:val="24"/>
        </w:rPr>
        <w:tab/>
      </w:r>
      <w:r w:rsidR="00073B95" w:rsidRPr="00A60177">
        <w:rPr>
          <w:rFonts w:ascii="Times New Roman" w:hAnsi="Times New Roman" w:cs="Times New Roman"/>
          <w:sz w:val="24"/>
          <w:szCs w:val="24"/>
        </w:rPr>
        <w:t>При расстановке кадров и составлении штатного расписания учитывалась психологическая совместимость, результаты аттестации, индивидуальные возможности и творческий потенциал</w:t>
      </w:r>
      <w:r w:rsidR="00073B95" w:rsidRPr="001F5050">
        <w:rPr>
          <w:rFonts w:ascii="Times New Roman" w:hAnsi="Times New Roman" w:cs="Times New Roman"/>
          <w:sz w:val="24"/>
          <w:szCs w:val="24"/>
        </w:rPr>
        <w:t xml:space="preserve"> педагогов, владеющих языками Республики Татарстан. Педагогический коллектив имеет следующие количественные и качественные хар</w:t>
      </w:r>
      <w:r w:rsidR="002F35D7">
        <w:rPr>
          <w:rFonts w:ascii="Times New Roman" w:hAnsi="Times New Roman" w:cs="Times New Roman"/>
          <w:sz w:val="24"/>
          <w:szCs w:val="24"/>
        </w:rPr>
        <w:t>актеристики:</w:t>
      </w:r>
    </w:p>
    <w:p w:rsidR="00E66755" w:rsidRPr="003C1DEA" w:rsidRDefault="00E66755" w:rsidP="00E66755">
      <w:pPr>
        <w:spacing w:after="0" w:line="240" w:lineRule="auto"/>
        <w:ind w:firstLine="567"/>
        <w:jc w:val="both"/>
        <w:rPr>
          <w:rFonts w:ascii="Times New Roman" w:eastAsia="Times New Roman" w:hAnsi="Times New Roman" w:cs="Times New Roman"/>
          <w:sz w:val="24"/>
          <w:szCs w:val="24"/>
          <w:lang w:eastAsia="ar-SA"/>
        </w:rPr>
      </w:pPr>
      <w:r w:rsidRPr="003C1DEA">
        <w:rPr>
          <w:rFonts w:ascii="Times New Roman" w:eastAsia="Times New Roman" w:hAnsi="Times New Roman" w:cs="Times New Roman"/>
          <w:sz w:val="24"/>
          <w:szCs w:val="24"/>
          <w:lang w:eastAsia="ar-SA"/>
        </w:rPr>
        <w:t>- старший воспитатель – 1</w:t>
      </w:r>
    </w:p>
    <w:p w:rsidR="00E66755" w:rsidRPr="003C1DEA" w:rsidRDefault="00E66755" w:rsidP="00E66755">
      <w:pPr>
        <w:spacing w:after="0" w:line="240" w:lineRule="auto"/>
        <w:ind w:firstLine="567"/>
        <w:jc w:val="both"/>
        <w:rPr>
          <w:rFonts w:ascii="Times New Roman" w:eastAsia="Times New Roman" w:hAnsi="Times New Roman" w:cs="Times New Roman"/>
          <w:sz w:val="24"/>
          <w:szCs w:val="24"/>
          <w:lang w:eastAsia="ar-SA"/>
        </w:rPr>
      </w:pPr>
      <w:r w:rsidRPr="003C1DEA">
        <w:rPr>
          <w:rFonts w:ascii="Times New Roman" w:eastAsia="Times New Roman" w:hAnsi="Times New Roman" w:cs="Times New Roman"/>
          <w:sz w:val="24"/>
          <w:szCs w:val="24"/>
          <w:lang w:eastAsia="ar-SA"/>
        </w:rPr>
        <w:t>- воспитатели – 9</w:t>
      </w:r>
    </w:p>
    <w:p w:rsidR="00E66755" w:rsidRPr="003C1DEA" w:rsidRDefault="00E66755" w:rsidP="00E66755">
      <w:pPr>
        <w:spacing w:after="0" w:line="240" w:lineRule="auto"/>
        <w:ind w:firstLine="567"/>
        <w:jc w:val="both"/>
        <w:rPr>
          <w:rFonts w:ascii="Times New Roman" w:eastAsia="Times New Roman" w:hAnsi="Times New Roman" w:cs="Times New Roman"/>
          <w:sz w:val="24"/>
          <w:szCs w:val="24"/>
          <w:lang w:eastAsia="ar-SA"/>
        </w:rPr>
      </w:pPr>
      <w:r w:rsidRPr="003C1DEA">
        <w:rPr>
          <w:rFonts w:ascii="Times New Roman" w:eastAsia="Times New Roman" w:hAnsi="Times New Roman" w:cs="Times New Roman"/>
          <w:sz w:val="24"/>
          <w:szCs w:val="24"/>
          <w:lang w:eastAsia="ar-SA"/>
        </w:rPr>
        <w:t>- музыкальный руководитель – 1</w:t>
      </w:r>
    </w:p>
    <w:p w:rsidR="00E66755" w:rsidRPr="003C1DEA" w:rsidRDefault="00E66755" w:rsidP="00E66755">
      <w:pPr>
        <w:spacing w:after="0" w:line="240" w:lineRule="auto"/>
        <w:ind w:firstLine="567"/>
        <w:jc w:val="both"/>
        <w:rPr>
          <w:rFonts w:ascii="Times New Roman" w:eastAsia="Times New Roman" w:hAnsi="Times New Roman" w:cs="Times New Roman"/>
          <w:sz w:val="24"/>
          <w:szCs w:val="24"/>
          <w:lang w:eastAsia="ar-SA"/>
        </w:rPr>
      </w:pPr>
      <w:r w:rsidRPr="003C1DEA">
        <w:rPr>
          <w:rFonts w:ascii="Times New Roman" w:eastAsia="Times New Roman" w:hAnsi="Times New Roman" w:cs="Times New Roman"/>
          <w:sz w:val="24"/>
          <w:szCs w:val="24"/>
          <w:lang w:eastAsia="ar-SA"/>
        </w:rPr>
        <w:t>- педагог-психолог – 1</w:t>
      </w:r>
    </w:p>
    <w:p w:rsidR="00E66755" w:rsidRPr="003C1DEA" w:rsidRDefault="00E66755" w:rsidP="00E66755">
      <w:pPr>
        <w:spacing w:after="0" w:line="240" w:lineRule="auto"/>
        <w:ind w:firstLine="567"/>
        <w:jc w:val="both"/>
        <w:rPr>
          <w:rFonts w:ascii="Times New Roman" w:eastAsia="Times New Roman" w:hAnsi="Times New Roman" w:cs="Times New Roman"/>
          <w:sz w:val="24"/>
          <w:szCs w:val="24"/>
          <w:lang w:eastAsia="ar-SA"/>
        </w:rPr>
      </w:pPr>
      <w:r w:rsidRPr="003C1DEA">
        <w:rPr>
          <w:rFonts w:ascii="Times New Roman" w:eastAsia="Times New Roman" w:hAnsi="Times New Roman" w:cs="Times New Roman"/>
          <w:sz w:val="24"/>
          <w:szCs w:val="24"/>
          <w:lang w:eastAsia="ar-SA"/>
        </w:rPr>
        <w:t>- воспитатель по обучению татарскому языку – 1</w:t>
      </w:r>
    </w:p>
    <w:p w:rsidR="00E66755" w:rsidRPr="003C1DEA" w:rsidRDefault="00E66755" w:rsidP="00E66755">
      <w:pPr>
        <w:spacing w:after="0" w:line="240" w:lineRule="auto"/>
        <w:ind w:firstLine="567"/>
        <w:jc w:val="both"/>
        <w:rPr>
          <w:rFonts w:ascii="Times New Roman" w:eastAsia="Times New Roman" w:hAnsi="Times New Roman" w:cs="Times New Roman"/>
          <w:sz w:val="24"/>
          <w:szCs w:val="24"/>
          <w:lang w:eastAsia="ar-SA"/>
        </w:rPr>
      </w:pPr>
      <w:r w:rsidRPr="003C1DEA">
        <w:rPr>
          <w:rFonts w:ascii="Times New Roman" w:eastAsia="Times New Roman" w:hAnsi="Times New Roman" w:cs="Times New Roman"/>
          <w:sz w:val="24"/>
          <w:szCs w:val="24"/>
          <w:lang w:eastAsia="ar-SA"/>
        </w:rPr>
        <w:t>- учитель-логопед – 1</w:t>
      </w:r>
    </w:p>
    <w:p w:rsidR="00E66755" w:rsidRPr="003C1DEA" w:rsidRDefault="00E66755" w:rsidP="00E66755">
      <w:pPr>
        <w:spacing w:after="0" w:line="240" w:lineRule="auto"/>
        <w:ind w:firstLine="567"/>
        <w:jc w:val="both"/>
        <w:rPr>
          <w:rFonts w:ascii="Times New Roman" w:eastAsia="Times New Roman" w:hAnsi="Times New Roman" w:cs="Times New Roman"/>
          <w:sz w:val="24"/>
          <w:szCs w:val="24"/>
          <w:lang w:eastAsia="ar-SA"/>
        </w:rPr>
      </w:pPr>
      <w:r w:rsidRPr="003C1DEA">
        <w:rPr>
          <w:rFonts w:ascii="Times New Roman" w:eastAsia="Times New Roman" w:hAnsi="Times New Roman" w:cs="Times New Roman"/>
          <w:sz w:val="24"/>
          <w:szCs w:val="24"/>
          <w:lang w:eastAsia="ar-SA"/>
        </w:rPr>
        <w:t>- инструктор по физической культуре - 1 (совместитель).</w:t>
      </w:r>
    </w:p>
    <w:p w:rsidR="006D7436" w:rsidRDefault="006D7436" w:rsidP="00E66755">
      <w:pPr>
        <w:spacing w:after="0" w:line="240" w:lineRule="auto"/>
        <w:ind w:firstLine="709"/>
        <w:jc w:val="both"/>
        <w:rPr>
          <w:rFonts w:ascii="Times New Roman" w:hAnsi="Times New Roman" w:cs="Times New Roman"/>
          <w:bCs/>
          <w:iCs/>
          <w:kern w:val="32"/>
          <w:sz w:val="28"/>
          <w:szCs w:val="28"/>
        </w:rPr>
      </w:pPr>
      <w:r w:rsidRPr="00B045EA">
        <w:rPr>
          <w:rFonts w:ascii="Times New Roman" w:eastAsia="Times New Roman" w:hAnsi="Times New Roman" w:cs="Times New Roman"/>
          <w:sz w:val="24"/>
          <w:szCs w:val="24"/>
          <w:lang w:eastAsia="ar-SA"/>
        </w:rPr>
        <w:t xml:space="preserve">Детский сад укомплектован кадрами на 100%. Свободных </w:t>
      </w:r>
      <w:r w:rsidRPr="00E66755">
        <w:rPr>
          <w:rFonts w:ascii="Times New Roman" w:eastAsia="Times New Roman" w:hAnsi="Times New Roman" w:cs="Times New Roman"/>
          <w:sz w:val="24"/>
          <w:szCs w:val="24"/>
          <w:lang w:eastAsia="ar-SA"/>
        </w:rPr>
        <w:t xml:space="preserve">вакансий нет. </w:t>
      </w:r>
    </w:p>
    <w:p w:rsidR="006D7436" w:rsidRPr="00E66755" w:rsidRDefault="006D7436" w:rsidP="006D7436">
      <w:pPr>
        <w:spacing w:after="0" w:line="240" w:lineRule="auto"/>
        <w:ind w:firstLine="708"/>
        <w:jc w:val="both"/>
        <w:rPr>
          <w:rFonts w:ascii="Times New Roman" w:hAnsi="Times New Roman" w:cs="Times New Roman"/>
          <w:sz w:val="24"/>
          <w:szCs w:val="24"/>
        </w:rPr>
      </w:pPr>
      <w:r w:rsidRPr="00E66755">
        <w:rPr>
          <w:rFonts w:ascii="Times New Roman" w:hAnsi="Times New Roman" w:cs="Times New Roman"/>
          <w:sz w:val="24"/>
          <w:szCs w:val="24"/>
        </w:rPr>
        <w:t>Образовательный  и профессиональный уровень педагогов представлен в таблице:</w:t>
      </w:r>
    </w:p>
    <w:p w:rsidR="006D7436" w:rsidRPr="00E66755" w:rsidRDefault="006D7436" w:rsidP="006D7436">
      <w:pPr>
        <w:shd w:val="clear" w:color="auto" w:fill="FFFFFF"/>
        <w:tabs>
          <w:tab w:val="left" w:pos="552"/>
        </w:tabs>
        <w:spacing w:after="0" w:line="240" w:lineRule="auto"/>
        <w:jc w:val="right"/>
        <w:rPr>
          <w:rFonts w:ascii="Times New Roman" w:hAnsi="Times New Roman" w:cs="Times New Roman"/>
          <w:sz w:val="24"/>
          <w:szCs w:val="24"/>
        </w:rPr>
      </w:pPr>
    </w:p>
    <w:tbl>
      <w:tblPr>
        <w:tblW w:w="1049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9"/>
        <w:gridCol w:w="992"/>
        <w:gridCol w:w="992"/>
        <w:gridCol w:w="1169"/>
        <w:gridCol w:w="992"/>
        <w:gridCol w:w="1026"/>
        <w:gridCol w:w="924"/>
        <w:gridCol w:w="850"/>
        <w:gridCol w:w="992"/>
        <w:gridCol w:w="1134"/>
      </w:tblGrid>
      <w:tr w:rsidR="006D7436" w:rsidRPr="00E66755" w:rsidTr="00C92FE3">
        <w:tc>
          <w:tcPr>
            <w:tcW w:w="1419" w:type="dxa"/>
            <w:vMerge w:val="restart"/>
          </w:tcPr>
          <w:p w:rsidR="006D7436" w:rsidRPr="00E66755" w:rsidRDefault="006D7436" w:rsidP="00606A83">
            <w:pPr>
              <w:tabs>
                <w:tab w:val="left" w:pos="552"/>
              </w:tabs>
              <w:spacing w:after="0" w:line="240" w:lineRule="auto"/>
              <w:jc w:val="center"/>
              <w:rPr>
                <w:rFonts w:ascii="Times New Roman" w:hAnsi="Times New Roman" w:cs="Times New Roman"/>
                <w:b/>
                <w:bCs/>
                <w:spacing w:val="-6"/>
                <w:sz w:val="24"/>
                <w:szCs w:val="24"/>
              </w:rPr>
            </w:pPr>
            <w:r w:rsidRPr="00E66755">
              <w:rPr>
                <w:rFonts w:ascii="Times New Roman" w:hAnsi="Times New Roman" w:cs="Times New Roman"/>
                <w:b/>
                <w:bCs/>
                <w:spacing w:val="-6"/>
                <w:sz w:val="24"/>
                <w:szCs w:val="24"/>
              </w:rPr>
              <w:t>Учебный год</w:t>
            </w:r>
          </w:p>
        </w:tc>
        <w:tc>
          <w:tcPr>
            <w:tcW w:w="992" w:type="dxa"/>
            <w:vMerge w:val="restart"/>
          </w:tcPr>
          <w:p w:rsidR="006D7436" w:rsidRPr="00E66755" w:rsidRDefault="006D7436" w:rsidP="00606A83">
            <w:pPr>
              <w:tabs>
                <w:tab w:val="left" w:pos="552"/>
              </w:tabs>
              <w:spacing w:after="0" w:line="240" w:lineRule="auto"/>
              <w:jc w:val="center"/>
              <w:rPr>
                <w:rFonts w:ascii="Times New Roman" w:hAnsi="Times New Roman" w:cs="Times New Roman"/>
                <w:b/>
                <w:bCs/>
                <w:spacing w:val="-6"/>
                <w:sz w:val="24"/>
                <w:szCs w:val="24"/>
              </w:rPr>
            </w:pPr>
            <w:r w:rsidRPr="00E66755">
              <w:rPr>
                <w:rFonts w:ascii="Times New Roman" w:hAnsi="Times New Roman" w:cs="Times New Roman"/>
                <w:b/>
                <w:bCs/>
                <w:spacing w:val="-6"/>
                <w:sz w:val="24"/>
                <w:szCs w:val="24"/>
              </w:rPr>
              <w:t>Всего педагогов</w:t>
            </w:r>
          </w:p>
        </w:tc>
        <w:tc>
          <w:tcPr>
            <w:tcW w:w="3153" w:type="dxa"/>
            <w:gridSpan w:val="3"/>
          </w:tcPr>
          <w:p w:rsidR="006D7436" w:rsidRPr="00E66755" w:rsidRDefault="006D7436" w:rsidP="00606A83">
            <w:pPr>
              <w:tabs>
                <w:tab w:val="left" w:pos="552"/>
              </w:tabs>
              <w:spacing w:after="0" w:line="240" w:lineRule="auto"/>
              <w:jc w:val="center"/>
              <w:rPr>
                <w:rFonts w:ascii="Times New Roman" w:hAnsi="Times New Roman" w:cs="Times New Roman"/>
                <w:b/>
                <w:bCs/>
                <w:spacing w:val="-6"/>
                <w:sz w:val="24"/>
                <w:szCs w:val="24"/>
              </w:rPr>
            </w:pPr>
            <w:r w:rsidRPr="00E66755">
              <w:rPr>
                <w:rFonts w:ascii="Times New Roman" w:hAnsi="Times New Roman" w:cs="Times New Roman"/>
                <w:b/>
                <w:bCs/>
                <w:spacing w:val="-6"/>
                <w:sz w:val="24"/>
                <w:szCs w:val="24"/>
              </w:rPr>
              <w:t>Образование</w:t>
            </w:r>
          </w:p>
        </w:tc>
        <w:tc>
          <w:tcPr>
            <w:tcW w:w="3792" w:type="dxa"/>
            <w:gridSpan w:val="4"/>
          </w:tcPr>
          <w:p w:rsidR="006D7436" w:rsidRPr="00E66755" w:rsidRDefault="006D7436" w:rsidP="00606A83">
            <w:pPr>
              <w:tabs>
                <w:tab w:val="left" w:pos="552"/>
              </w:tabs>
              <w:spacing w:after="0" w:line="240" w:lineRule="auto"/>
              <w:jc w:val="center"/>
              <w:rPr>
                <w:rFonts w:ascii="Times New Roman" w:hAnsi="Times New Roman" w:cs="Times New Roman"/>
                <w:b/>
                <w:bCs/>
                <w:spacing w:val="-6"/>
                <w:sz w:val="24"/>
                <w:szCs w:val="24"/>
              </w:rPr>
            </w:pPr>
            <w:r w:rsidRPr="00E66755">
              <w:rPr>
                <w:rFonts w:ascii="Times New Roman" w:hAnsi="Times New Roman" w:cs="Times New Roman"/>
                <w:b/>
                <w:bCs/>
                <w:spacing w:val="-6"/>
                <w:sz w:val="24"/>
                <w:szCs w:val="24"/>
              </w:rPr>
              <w:t>Категория</w:t>
            </w:r>
          </w:p>
        </w:tc>
        <w:tc>
          <w:tcPr>
            <w:tcW w:w="1134" w:type="dxa"/>
            <w:vMerge w:val="restart"/>
          </w:tcPr>
          <w:p w:rsidR="006D7436" w:rsidRPr="00E66755" w:rsidRDefault="006D7436" w:rsidP="00606A83">
            <w:pPr>
              <w:tabs>
                <w:tab w:val="left" w:pos="552"/>
              </w:tabs>
              <w:spacing w:after="0" w:line="240" w:lineRule="auto"/>
              <w:jc w:val="center"/>
              <w:rPr>
                <w:rFonts w:ascii="Times New Roman" w:hAnsi="Times New Roman" w:cs="Times New Roman"/>
                <w:b/>
                <w:bCs/>
                <w:spacing w:val="-6"/>
                <w:sz w:val="24"/>
                <w:szCs w:val="24"/>
              </w:rPr>
            </w:pPr>
            <w:r w:rsidRPr="00E66755">
              <w:rPr>
                <w:rFonts w:ascii="Times New Roman" w:hAnsi="Times New Roman" w:cs="Times New Roman"/>
                <w:b/>
                <w:bCs/>
                <w:spacing w:val="-6"/>
                <w:sz w:val="24"/>
                <w:szCs w:val="24"/>
              </w:rPr>
              <w:t>Курсы повышения квалификации</w:t>
            </w:r>
          </w:p>
        </w:tc>
      </w:tr>
      <w:tr w:rsidR="006D7436" w:rsidRPr="00E66755" w:rsidTr="00C92FE3">
        <w:tc>
          <w:tcPr>
            <w:tcW w:w="1419" w:type="dxa"/>
            <w:vMerge/>
            <w:tcBorders>
              <w:bottom w:val="single" w:sz="4" w:space="0" w:color="auto"/>
            </w:tcBorders>
          </w:tcPr>
          <w:p w:rsidR="006D7436" w:rsidRPr="00E66755" w:rsidRDefault="006D7436" w:rsidP="00606A83">
            <w:pPr>
              <w:tabs>
                <w:tab w:val="left" w:pos="552"/>
              </w:tabs>
              <w:spacing w:after="0" w:line="240" w:lineRule="auto"/>
              <w:jc w:val="center"/>
              <w:rPr>
                <w:rFonts w:ascii="Times New Roman" w:hAnsi="Times New Roman" w:cs="Times New Roman"/>
                <w:b/>
                <w:bCs/>
                <w:spacing w:val="-6"/>
                <w:sz w:val="24"/>
                <w:szCs w:val="24"/>
              </w:rPr>
            </w:pPr>
          </w:p>
        </w:tc>
        <w:tc>
          <w:tcPr>
            <w:tcW w:w="992" w:type="dxa"/>
            <w:vMerge/>
            <w:tcBorders>
              <w:bottom w:val="single" w:sz="4" w:space="0" w:color="auto"/>
            </w:tcBorders>
          </w:tcPr>
          <w:p w:rsidR="006D7436" w:rsidRPr="00E66755" w:rsidRDefault="006D7436" w:rsidP="00606A83">
            <w:pPr>
              <w:tabs>
                <w:tab w:val="left" w:pos="552"/>
              </w:tabs>
              <w:spacing w:after="0" w:line="240" w:lineRule="auto"/>
              <w:jc w:val="center"/>
              <w:rPr>
                <w:rFonts w:ascii="Times New Roman" w:hAnsi="Times New Roman" w:cs="Times New Roman"/>
                <w:b/>
                <w:bCs/>
                <w:spacing w:val="-6"/>
                <w:sz w:val="24"/>
                <w:szCs w:val="24"/>
              </w:rPr>
            </w:pPr>
          </w:p>
        </w:tc>
        <w:tc>
          <w:tcPr>
            <w:tcW w:w="992" w:type="dxa"/>
            <w:tcBorders>
              <w:bottom w:val="single" w:sz="4" w:space="0" w:color="auto"/>
            </w:tcBorders>
          </w:tcPr>
          <w:p w:rsidR="006D7436" w:rsidRPr="00E66755" w:rsidRDefault="006D7436" w:rsidP="00606A83">
            <w:pPr>
              <w:tabs>
                <w:tab w:val="left" w:pos="552"/>
              </w:tabs>
              <w:spacing w:after="0" w:line="240" w:lineRule="auto"/>
              <w:jc w:val="center"/>
              <w:rPr>
                <w:rFonts w:ascii="Times New Roman" w:hAnsi="Times New Roman" w:cs="Times New Roman"/>
                <w:b/>
                <w:bCs/>
                <w:spacing w:val="-6"/>
                <w:sz w:val="24"/>
                <w:szCs w:val="24"/>
              </w:rPr>
            </w:pPr>
            <w:r w:rsidRPr="00E66755">
              <w:rPr>
                <w:rFonts w:ascii="Times New Roman" w:hAnsi="Times New Roman" w:cs="Times New Roman"/>
                <w:b/>
                <w:bCs/>
                <w:spacing w:val="-6"/>
                <w:sz w:val="24"/>
                <w:szCs w:val="24"/>
              </w:rPr>
              <w:t>Высшее</w:t>
            </w:r>
          </w:p>
        </w:tc>
        <w:tc>
          <w:tcPr>
            <w:tcW w:w="1169" w:type="dxa"/>
            <w:tcBorders>
              <w:bottom w:val="single" w:sz="4" w:space="0" w:color="auto"/>
            </w:tcBorders>
          </w:tcPr>
          <w:p w:rsidR="006D7436" w:rsidRPr="00E66755" w:rsidRDefault="006D7436" w:rsidP="00606A83">
            <w:pPr>
              <w:tabs>
                <w:tab w:val="left" w:pos="552"/>
              </w:tabs>
              <w:spacing w:after="0" w:line="240" w:lineRule="auto"/>
              <w:jc w:val="center"/>
              <w:rPr>
                <w:rFonts w:ascii="Times New Roman" w:hAnsi="Times New Roman" w:cs="Times New Roman"/>
                <w:b/>
                <w:bCs/>
                <w:spacing w:val="-6"/>
                <w:sz w:val="24"/>
                <w:szCs w:val="24"/>
              </w:rPr>
            </w:pPr>
            <w:r w:rsidRPr="00E66755">
              <w:rPr>
                <w:rFonts w:ascii="Times New Roman" w:hAnsi="Times New Roman" w:cs="Times New Roman"/>
                <w:b/>
                <w:bCs/>
                <w:spacing w:val="-6"/>
                <w:sz w:val="24"/>
                <w:szCs w:val="24"/>
              </w:rPr>
              <w:t>Средне- специальное</w:t>
            </w:r>
          </w:p>
        </w:tc>
        <w:tc>
          <w:tcPr>
            <w:tcW w:w="992" w:type="dxa"/>
            <w:tcBorders>
              <w:bottom w:val="single" w:sz="4" w:space="0" w:color="auto"/>
            </w:tcBorders>
          </w:tcPr>
          <w:p w:rsidR="006D7436" w:rsidRPr="00E66755" w:rsidRDefault="006D7436" w:rsidP="00606A83">
            <w:pPr>
              <w:tabs>
                <w:tab w:val="left" w:pos="552"/>
              </w:tabs>
              <w:spacing w:after="0" w:line="240" w:lineRule="auto"/>
              <w:jc w:val="center"/>
              <w:rPr>
                <w:rFonts w:ascii="Times New Roman" w:hAnsi="Times New Roman" w:cs="Times New Roman"/>
                <w:b/>
                <w:bCs/>
                <w:spacing w:val="-6"/>
                <w:sz w:val="24"/>
                <w:szCs w:val="24"/>
              </w:rPr>
            </w:pPr>
            <w:r w:rsidRPr="00E66755">
              <w:rPr>
                <w:rFonts w:ascii="Times New Roman" w:hAnsi="Times New Roman" w:cs="Times New Roman"/>
                <w:b/>
                <w:bCs/>
                <w:spacing w:val="-6"/>
                <w:sz w:val="24"/>
                <w:szCs w:val="24"/>
              </w:rPr>
              <w:t>Неоконченное</w:t>
            </w:r>
          </w:p>
          <w:p w:rsidR="006D7436" w:rsidRPr="00E66755" w:rsidRDefault="006D7436" w:rsidP="00606A83">
            <w:pPr>
              <w:tabs>
                <w:tab w:val="left" w:pos="552"/>
              </w:tabs>
              <w:spacing w:after="0" w:line="240" w:lineRule="auto"/>
              <w:jc w:val="center"/>
              <w:rPr>
                <w:rFonts w:ascii="Times New Roman" w:hAnsi="Times New Roman" w:cs="Times New Roman"/>
                <w:b/>
                <w:bCs/>
                <w:spacing w:val="-6"/>
                <w:sz w:val="24"/>
                <w:szCs w:val="24"/>
              </w:rPr>
            </w:pPr>
            <w:r w:rsidRPr="00E66755">
              <w:rPr>
                <w:rFonts w:ascii="Times New Roman" w:hAnsi="Times New Roman" w:cs="Times New Roman"/>
                <w:b/>
                <w:bCs/>
                <w:spacing w:val="-6"/>
                <w:sz w:val="24"/>
                <w:szCs w:val="24"/>
              </w:rPr>
              <w:t>высшее</w:t>
            </w:r>
          </w:p>
        </w:tc>
        <w:tc>
          <w:tcPr>
            <w:tcW w:w="1026" w:type="dxa"/>
            <w:tcBorders>
              <w:bottom w:val="single" w:sz="4" w:space="0" w:color="auto"/>
            </w:tcBorders>
          </w:tcPr>
          <w:p w:rsidR="006D7436" w:rsidRPr="00E66755" w:rsidRDefault="006D7436" w:rsidP="00606A83">
            <w:pPr>
              <w:tabs>
                <w:tab w:val="left" w:pos="552"/>
              </w:tabs>
              <w:spacing w:after="0" w:line="240" w:lineRule="auto"/>
              <w:jc w:val="center"/>
              <w:rPr>
                <w:rFonts w:ascii="Times New Roman" w:hAnsi="Times New Roman" w:cs="Times New Roman"/>
                <w:b/>
                <w:bCs/>
                <w:spacing w:val="-6"/>
                <w:sz w:val="24"/>
                <w:szCs w:val="24"/>
              </w:rPr>
            </w:pPr>
            <w:r w:rsidRPr="00E66755">
              <w:rPr>
                <w:rFonts w:ascii="Times New Roman" w:hAnsi="Times New Roman" w:cs="Times New Roman"/>
                <w:b/>
                <w:bCs/>
                <w:spacing w:val="-6"/>
                <w:sz w:val="24"/>
                <w:szCs w:val="24"/>
              </w:rPr>
              <w:t>Высш.</w:t>
            </w:r>
          </w:p>
        </w:tc>
        <w:tc>
          <w:tcPr>
            <w:tcW w:w="924" w:type="dxa"/>
            <w:tcBorders>
              <w:bottom w:val="single" w:sz="4" w:space="0" w:color="auto"/>
            </w:tcBorders>
          </w:tcPr>
          <w:p w:rsidR="006D7436" w:rsidRPr="00E66755" w:rsidRDefault="006D7436" w:rsidP="00606A83">
            <w:pPr>
              <w:tabs>
                <w:tab w:val="left" w:pos="552"/>
              </w:tabs>
              <w:spacing w:after="0" w:line="240" w:lineRule="auto"/>
              <w:jc w:val="center"/>
              <w:rPr>
                <w:rFonts w:ascii="Times New Roman" w:hAnsi="Times New Roman" w:cs="Times New Roman"/>
                <w:b/>
                <w:bCs/>
                <w:spacing w:val="-6"/>
                <w:sz w:val="24"/>
                <w:szCs w:val="24"/>
              </w:rPr>
            </w:pPr>
            <w:r w:rsidRPr="00E66755">
              <w:rPr>
                <w:rFonts w:ascii="Times New Roman" w:hAnsi="Times New Roman" w:cs="Times New Roman"/>
                <w:b/>
                <w:bCs/>
                <w:spacing w:val="-6"/>
                <w:sz w:val="24"/>
                <w:szCs w:val="24"/>
              </w:rPr>
              <w:t>1</w:t>
            </w:r>
          </w:p>
        </w:tc>
        <w:tc>
          <w:tcPr>
            <w:tcW w:w="850" w:type="dxa"/>
            <w:tcBorders>
              <w:bottom w:val="single" w:sz="4" w:space="0" w:color="auto"/>
            </w:tcBorders>
          </w:tcPr>
          <w:p w:rsidR="006D7436" w:rsidRPr="00E66755" w:rsidRDefault="006D7436" w:rsidP="00606A83">
            <w:pPr>
              <w:tabs>
                <w:tab w:val="left" w:pos="552"/>
              </w:tabs>
              <w:spacing w:after="0" w:line="240" w:lineRule="auto"/>
              <w:jc w:val="center"/>
              <w:rPr>
                <w:rFonts w:ascii="Times New Roman" w:hAnsi="Times New Roman" w:cs="Times New Roman"/>
                <w:b/>
                <w:bCs/>
                <w:spacing w:val="-6"/>
                <w:sz w:val="24"/>
                <w:szCs w:val="24"/>
              </w:rPr>
            </w:pPr>
            <w:r w:rsidRPr="00E66755">
              <w:rPr>
                <w:rFonts w:ascii="Times New Roman" w:hAnsi="Times New Roman" w:cs="Times New Roman"/>
                <w:b/>
                <w:bCs/>
                <w:spacing w:val="-6"/>
                <w:sz w:val="24"/>
                <w:szCs w:val="24"/>
              </w:rPr>
              <w:t>СЗД</w:t>
            </w:r>
          </w:p>
        </w:tc>
        <w:tc>
          <w:tcPr>
            <w:tcW w:w="992" w:type="dxa"/>
            <w:tcBorders>
              <w:bottom w:val="single" w:sz="4" w:space="0" w:color="auto"/>
            </w:tcBorders>
          </w:tcPr>
          <w:p w:rsidR="006D7436" w:rsidRPr="00E66755" w:rsidRDefault="006D7436" w:rsidP="00606A83">
            <w:pPr>
              <w:tabs>
                <w:tab w:val="left" w:pos="552"/>
              </w:tabs>
              <w:spacing w:after="0" w:line="240" w:lineRule="auto"/>
              <w:jc w:val="center"/>
              <w:rPr>
                <w:rFonts w:ascii="Times New Roman" w:hAnsi="Times New Roman" w:cs="Times New Roman"/>
                <w:b/>
                <w:bCs/>
                <w:spacing w:val="-6"/>
                <w:sz w:val="24"/>
                <w:szCs w:val="24"/>
              </w:rPr>
            </w:pPr>
            <w:r w:rsidRPr="00E66755">
              <w:rPr>
                <w:rFonts w:ascii="Times New Roman" w:hAnsi="Times New Roman" w:cs="Times New Roman"/>
                <w:b/>
                <w:bCs/>
                <w:spacing w:val="-6"/>
                <w:sz w:val="24"/>
                <w:szCs w:val="24"/>
              </w:rPr>
              <w:t>Не имеют</w:t>
            </w:r>
          </w:p>
        </w:tc>
        <w:tc>
          <w:tcPr>
            <w:tcW w:w="1134" w:type="dxa"/>
            <w:vMerge/>
            <w:tcBorders>
              <w:bottom w:val="single" w:sz="4" w:space="0" w:color="auto"/>
            </w:tcBorders>
          </w:tcPr>
          <w:p w:rsidR="006D7436" w:rsidRPr="00E66755" w:rsidRDefault="006D7436" w:rsidP="00606A83">
            <w:pPr>
              <w:tabs>
                <w:tab w:val="left" w:pos="552"/>
              </w:tabs>
              <w:spacing w:after="0" w:line="240" w:lineRule="auto"/>
              <w:jc w:val="center"/>
              <w:rPr>
                <w:rFonts w:ascii="Times New Roman" w:hAnsi="Times New Roman" w:cs="Times New Roman"/>
                <w:b/>
                <w:bCs/>
                <w:spacing w:val="-6"/>
                <w:sz w:val="24"/>
                <w:szCs w:val="24"/>
              </w:rPr>
            </w:pPr>
          </w:p>
        </w:tc>
      </w:tr>
      <w:tr w:rsidR="004A59C4" w:rsidRPr="004A59C4" w:rsidTr="00C92FE3">
        <w:tc>
          <w:tcPr>
            <w:tcW w:w="1419" w:type="dxa"/>
            <w:tcBorders>
              <w:bottom w:val="single" w:sz="4" w:space="0" w:color="auto"/>
            </w:tcBorders>
          </w:tcPr>
          <w:p w:rsidR="006D7436" w:rsidRPr="004A59C4" w:rsidRDefault="00CB2235" w:rsidP="00606A83">
            <w:pPr>
              <w:tabs>
                <w:tab w:val="left" w:pos="552"/>
              </w:tabs>
              <w:spacing w:after="0" w:line="240" w:lineRule="auto"/>
              <w:jc w:val="center"/>
              <w:rPr>
                <w:rFonts w:ascii="Times New Roman" w:hAnsi="Times New Roman" w:cs="Times New Roman"/>
                <w:spacing w:val="-6"/>
                <w:sz w:val="24"/>
                <w:szCs w:val="24"/>
              </w:rPr>
            </w:pPr>
            <w:r>
              <w:rPr>
                <w:rFonts w:ascii="Times New Roman" w:hAnsi="Times New Roman" w:cs="Times New Roman"/>
                <w:spacing w:val="-6"/>
                <w:sz w:val="24"/>
                <w:szCs w:val="24"/>
              </w:rPr>
              <w:t>2021</w:t>
            </w:r>
            <w:r w:rsidR="006D7436" w:rsidRPr="004A59C4">
              <w:rPr>
                <w:rFonts w:ascii="Times New Roman" w:hAnsi="Times New Roman" w:cs="Times New Roman"/>
                <w:spacing w:val="-6"/>
                <w:sz w:val="24"/>
                <w:szCs w:val="24"/>
              </w:rPr>
              <w:t>-</w:t>
            </w:r>
            <w:r>
              <w:rPr>
                <w:rFonts w:ascii="Times New Roman" w:hAnsi="Times New Roman" w:cs="Times New Roman"/>
                <w:spacing w:val="-6"/>
                <w:sz w:val="24"/>
                <w:szCs w:val="24"/>
              </w:rPr>
              <w:t>2022</w:t>
            </w:r>
          </w:p>
        </w:tc>
        <w:tc>
          <w:tcPr>
            <w:tcW w:w="992" w:type="dxa"/>
            <w:tcBorders>
              <w:bottom w:val="single" w:sz="4" w:space="0" w:color="auto"/>
            </w:tcBorders>
          </w:tcPr>
          <w:p w:rsidR="006D7436" w:rsidRPr="00344994" w:rsidRDefault="00344994" w:rsidP="00606A83">
            <w:pPr>
              <w:tabs>
                <w:tab w:val="left" w:pos="552"/>
              </w:tabs>
              <w:spacing w:after="0" w:line="240" w:lineRule="auto"/>
              <w:jc w:val="center"/>
              <w:rPr>
                <w:rFonts w:ascii="Times New Roman" w:hAnsi="Times New Roman" w:cs="Times New Roman"/>
                <w:spacing w:val="-6"/>
                <w:sz w:val="24"/>
                <w:szCs w:val="24"/>
                <w:lang w:val="tt-RU"/>
              </w:rPr>
            </w:pPr>
            <w:r w:rsidRPr="00344994">
              <w:rPr>
                <w:rFonts w:ascii="Times New Roman" w:hAnsi="Times New Roman" w:cs="Times New Roman"/>
                <w:spacing w:val="-6"/>
                <w:sz w:val="24"/>
                <w:szCs w:val="24"/>
              </w:rPr>
              <w:t>12</w:t>
            </w:r>
          </w:p>
        </w:tc>
        <w:tc>
          <w:tcPr>
            <w:tcW w:w="992" w:type="dxa"/>
            <w:tcBorders>
              <w:bottom w:val="single" w:sz="4" w:space="0" w:color="auto"/>
            </w:tcBorders>
          </w:tcPr>
          <w:p w:rsidR="006D7436" w:rsidRPr="00344994" w:rsidRDefault="00E66755" w:rsidP="00C92FE3">
            <w:pPr>
              <w:tabs>
                <w:tab w:val="left" w:pos="552"/>
              </w:tabs>
              <w:spacing w:after="0" w:line="240" w:lineRule="auto"/>
              <w:ind w:left="-73" w:right="-1"/>
              <w:jc w:val="center"/>
              <w:rPr>
                <w:rFonts w:ascii="Times New Roman" w:hAnsi="Times New Roman" w:cs="Times New Roman"/>
                <w:spacing w:val="-6"/>
                <w:sz w:val="24"/>
                <w:szCs w:val="24"/>
              </w:rPr>
            </w:pPr>
            <w:r w:rsidRPr="00344994">
              <w:rPr>
                <w:rFonts w:ascii="Times New Roman" w:hAnsi="Times New Roman" w:cs="Times New Roman"/>
                <w:spacing w:val="-6"/>
                <w:sz w:val="24"/>
                <w:szCs w:val="24"/>
              </w:rPr>
              <w:t xml:space="preserve"> 1</w:t>
            </w:r>
            <w:r w:rsidR="00344994" w:rsidRPr="00344994">
              <w:rPr>
                <w:rFonts w:ascii="Times New Roman" w:hAnsi="Times New Roman" w:cs="Times New Roman"/>
                <w:spacing w:val="-6"/>
                <w:sz w:val="24"/>
                <w:szCs w:val="24"/>
              </w:rPr>
              <w:t>0 чел.- 83,3</w:t>
            </w:r>
            <w:r w:rsidR="006D7436" w:rsidRPr="00344994">
              <w:rPr>
                <w:rFonts w:ascii="Times New Roman" w:hAnsi="Times New Roman" w:cs="Times New Roman"/>
                <w:spacing w:val="-6"/>
                <w:sz w:val="24"/>
                <w:szCs w:val="24"/>
              </w:rPr>
              <w:t>%</w:t>
            </w:r>
          </w:p>
        </w:tc>
        <w:tc>
          <w:tcPr>
            <w:tcW w:w="1169" w:type="dxa"/>
            <w:tcBorders>
              <w:bottom w:val="single" w:sz="4" w:space="0" w:color="auto"/>
            </w:tcBorders>
          </w:tcPr>
          <w:p w:rsidR="006D7436" w:rsidRPr="00344994" w:rsidRDefault="00C92FE3" w:rsidP="00C92FE3">
            <w:pPr>
              <w:tabs>
                <w:tab w:val="left" w:pos="552"/>
              </w:tabs>
              <w:spacing w:after="0" w:line="240" w:lineRule="auto"/>
              <w:jc w:val="center"/>
              <w:rPr>
                <w:rFonts w:ascii="Times New Roman" w:hAnsi="Times New Roman" w:cs="Times New Roman"/>
                <w:spacing w:val="-6"/>
                <w:sz w:val="24"/>
                <w:szCs w:val="24"/>
              </w:rPr>
            </w:pPr>
            <w:r w:rsidRPr="00344994">
              <w:rPr>
                <w:rFonts w:ascii="Times New Roman" w:hAnsi="Times New Roman" w:cs="Times New Roman"/>
                <w:spacing w:val="-6"/>
                <w:sz w:val="24"/>
                <w:szCs w:val="24"/>
              </w:rPr>
              <w:t>2</w:t>
            </w:r>
            <w:r w:rsidR="006D7436" w:rsidRPr="00344994">
              <w:rPr>
                <w:rFonts w:ascii="Times New Roman" w:hAnsi="Times New Roman" w:cs="Times New Roman"/>
                <w:spacing w:val="-6"/>
                <w:sz w:val="24"/>
                <w:szCs w:val="24"/>
              </w:rPr>
              <w:t xml:space="preserve"> чел.- </w:t>
            </w:r>
          </w:p>
          <w:p w:rsidR="00C92FE3" w:rsidRPr="00344994" w:rsidRDefault="00344994" w:rsidP="00C92FE3">
            <w:pPr>
              <w:tabs>
                <w:tab w:val="left" w:pos="552"/>
              </w:tabs>
              <w:spacing w:after="0" w:line="240" w:lineRule="auto"/>
              <w:jc w:val="center"/>
              <w:rPr>
                <w:rFonts w:ascii="Times New Roman" w:hAnsi="Times New Roman" w:cs="Times New Roman"/>
                <w:spacing w:val="-6"/>
                <w:sz w:val="24"/>
                <w:szCs w:val="24"/>
              </w:rPr>
            </w:pPr>
            <w:r w:rsidRPr="00344994">
              <w:rPr>
                <w:rFonts w:ascii="Times New Roman" w:hAnsi="Times New Roman" w:cs="Times New Roman"/>
                <w:spacing w:val="-6"/>
                <w:sz w:val="24"/>
                <w:szCs w:val="24"/>
              </w:rPr>
              <w:t>16,7</w:t>
            </w:r>
            <w:r w:rsidR="00C92FE3" w:rsidRPr="00344994">
              <w:rPr>
                <w:rFonts w:ascii="Times New Roman" w:hAnsi="Times New Roman" w:cs="Times New Roman"/>
                <w:spacing w:val="-6"/>
                <w:sz w:val="24"/>
                <w:szCs w:val="24"/>
              </w:rPr>
              <w:t>%</w:t>
            </w:r>
          </w:p>
        </w:tc>
        <w:tc>
          <w:tcPr>
            <w:tcW w:w="992" w:type="dxa"/>
            <w:tcBorders>
              <w:bottom w:val="single" w:sz="4" w:space="0" w:color="auto"/>
            </w:tcBorders>
          </w:tcPr>
          <w:p w:rsidR="006D7436" w:rsidRPr="00344994" w:rsidRDefault="006D7436" w:rsidP="00606A83">
            <w:pPr>
              <w:tabs>
                <w:tab w:val="left" w:pos="552"/>
              </w:tabs>
              <w:spacing w:after="0" w:line="240" w:lineRule="auto"/>
              <w:jc w:val="center"/>
              <w:rPr>
                <w:rFonts w:ascii="Times New Roman" w:hAnsi="Times New Roman" w:cs="Times New Roman"/>
                <w:spacing w:val="-6"/>
                <w:sz w:val="24"/>
                <w:szCs w:val="24"/>
              </w:rPr>
            </w:pPr>
            <w:r w:rsidRPr="00344994">
              <w:rPr>
                <w:rFonts w:ascii="Times New Roman" w:hAnsi="Times New Roman" w:cs="Times New Roman"/>
                <w:spacing w:val="-6"/>
                <w:sz w:val="24"/>
                <w:szCs w:val="24"/>
              </w:rPr>
              <w:t>0 чел.</w:t>
            </w:r>
          </w:p>
        </w:tc>
        <w:tc>
          <w:tcPr>
            <w:tcW w:w="1026" w:type="dxa"/>
            <w:tcBorders>
              <w:bottom w:val="single" w:sz="4" w:space="0" w:color="auto"/>
            </w:tcBorders>
          </w:tcPr>
          <w:p w:rsidR="006D7436" w:rsidRPr="00213ACE" w:rsidRDefault="006D7436" w:rsidP="00C92FE3">
            <w:pPr>
              <w:tabs>
                <w:tab w:val="left" w:pos="552"/>
              </w:tabs>
              <w:spacing w:after="0" w:line="240" w:lineRule="auto"/>
              <w:jc w:val="center"/>
              <w:rPr>
                <w:rFonts w:ascii="Times New Roman" w:hAnsi="Times New Roman" w:cs="Times New Roman"/>
                <w:spacing w:val="-6"/>
                <w:sz w:val="24"/>
                <w:szCs w:val="24"/>
              </w:rPr>
            </w:pPr>
            <w:r w:rsidRPr="00213ACE">
              <w:rPr>
                <w:rFonts w:ascii="Times New Roman" w:hAnsi="Times New Roman" w:cs="Times New Roman"/>
                <w:spacing w:val="-6"/>
                <w:sz w:val="24"/>
                <w:szCs w:val="24"/>
              </w:rPr>
              <w:t xml:space="preserve">1 чел. </w:t>
            </w:r>
            <w:r w:rsidR="00C92FE3" w:rsidRPr="00213ACE">
              <w:rPr>
                <w:rFonts w:ascii="Times New Roman" w:hAnsi="Times New Roman" w:cs="Times New Roman"/>
                <w:spacing w:val="-6"/>
                <w:sz w:val="24"/>
                <w:szCs w:val="24"/>
              </w:rPr>
              <w:t>–</w:t>
            </w:r>
          </w:p>
          <w:p w:rsidR="00C92FE3" w:rsidRPr="00213ACE" w:rsidRDefault="00213ACE" w:rsidP="00C92FE3">
            <w:pPr>
              <w:tabs>
                <w:tab w:val="left" w:pos="552"/>
              </w:tabs>
              <w:spacing w:after="0" w:line="240" w:lineRule="auto"/>
              <w:jc w:val="center"/>
              <w:rPr>
                <w:rFonts w:ascii="Times New Roman" w:hAnsi="Times New Roman" w:cs="Times New Roman"/>
                <w:spacing w:val="-6"/>
                <w:sz w:val="24"/>
                <w:szCs w:val="24"/>
              </w:rPr>
            </w:pPr>
            <w:r w:rsidRPr="00213ACE">
              <w:rPr>
                <w:rFonts w:ascii="Times New Roman" w:hAnsi="Times New Roman" w:cs="Times New Roman"/>
                <w:spacing w:val="-6"/>
                <w:sz w:val="24"/>
                <w:szCs w:val="24"/>
              </w:rPr>
              <w:t>8,</w:t>
            </w:r>
            <w:r>
              <w:rPr>
                <w:rFonts w:ascii="Times New Roman" w:hAnsi="Times New Roman" w:cs="Times New Roman"/>
                <w:spacing w:val="-6"/>
                <w:sz w:val="24"/>
                <w:szCs w:val="24"/>
              </w:rPr>
              <w:t>3</w:t>
            </w:r>
            <w:r w:rsidR="00C92FE3" w:rsidRPr="00213ACE">
              <w:rPr>
                <w:rFonts w:ascii="Times New Roman" w:hAnsi="Times New Roman" w:cs="Times New Roman"/>
                <w:spacing w:val="-6"/>
                <w:sz w:val="24"/>
                <w:szCs w:val="24"/>
              </w:rPr>
              <w:t>%</w:t>
            </w:r>
          </w:p>
        </w:tc>
        <w:tc>
          <w:tcPr>
            <w:tcW w:w="924" w:type="dxa"/>
            <w:tcBorders>
              <w:bottom w:val="single" w:sz="4" w:space="0" w:color="auto"/>
            </w:tcBorders>
          </w:tcPr>
          <w:p w:rsidR="006D7436" w:rsidRPr="00213ACE" w:rsidRDefault="00213ACE" w:rsidP="00C92FE3">
            <w:pPr>
              <w:tabs>
                <w:tab w:val="left" w:pos="674"/>
              </w:tabs>
              <w:spacing w:after="0" w:line="240" w:lineRule="auto"/>
              <w:ind w:left="-35"/>
              <w:jc w:val="center"/>
              <w:rPr>
                <w:rFonts w:ascii="Times New Roman" w:hAnsi="Times New Roman" w:cs="Times New Roman"/>
                <w:spacing w:val="-6"/>
                <w:sz w:val="24"/>
                <w:szCs w:val="24"/>
              </w:rPr>
            </w:pPr>
            <w:r w:rsidRPr="00213ACE">
              <w:rPr>
                <w:rFonts w:ascii="Times New Roman" w:hAnsi="Times New Roman" w:cs="Times New Roman"/>
                <w:spacing w:val="-6"/>
                <w:sz w:val="24"/>
                <w:szCs w:val="24"/>
              </w:rPr>
              <w:t>7</w:t>
            </w:r>
            <w:r w:rsidR="006D7436" w:rsidRPr="00213ACE">
              <w:rPr>
                <w:rFonts w:ascii="Times New Roman" w:hAnsi="Times New Roman" w:cs="Times New Roman"/>
                <w:spacing w:val="-6"/>
                <w:sz w:val="24"/>
                <w:szCs w:val="24"/>
              </w:rPr>
              <w:t xml:space="preserve"> </w:t>
            </w:r>
            <w:r w:rsidR="00C92FE3" w:rsidRPr="00213ACE">
              <w:rPr>
                <w:rFonts w:ascii="Times New Roman" w:hAnsi="Times New Roman" w:cs="Times New Roman"/>
                <w:spacing w:val="-6"/>
                <w:sz w:val="24"/>
                <w:szCs w:val="24"/>
              </w:rPr>
              <w:t>ч</w:t>
            </w:r>
            <w:r w:rsidR="006D7436" w:rsidRPr="00213ACE">
              <w:rPr>
                <w:rFonts w:ascii="Times New Roman" w:hAnsi="Times New Roman" w:cs="Times New Roman"/>
                <w:spacing w:val="-6"/>
                <w:sz w:val="24"/>
                <w:szCs w:val="24"/>
              </w:rPr>
              <w:t xml:space="preserve">ел.- </w:t>
            </w:r>
            <w:r w:rsidRPr="00213ACE">
              <w:rPr>
                <w:rFonts w:ascii="Times New Roman" w:hAnsi="Times New Roman" w:cs="Times New Roman"/>
                <w:spacing w:val="-6"/>
                <w:sz w:val="24"/>
                <w:szCs w:val="24"/>
              </w:rPr>
              <w:t>58,</w:t>
            </w:r>
            <w:r>
              <w:rPr>
                <w:rFonts w:ascii="Times New Roman" w:hAnsi="Times New Roman" w:cs="Times New Roman"/>
                <w:spacing w:val="-6"/>
                <w:sz w:val="24"/>
                <w:szCs w:val="24"/>
              </w:rPr>
              <w:t>4</w:t>
            </w:r>
            <w:r w:rsidR="00C92FE3" w:rsidRPr="00213ACE">
              <w:rPr>
                <w:rFonts w:ascii="Times New Roman" w:hAnsi="Times New Roman" w:cs="Times New Roman"/>
                <w:spacing w:val="-6"/>
                <w:sz w:val="24"/>
                <w:szCs w:val="24"/>
              </w:rPr>
              <w:t>%</w:t>
            </w:r>
          </w:p>
        </w:tc>
        <w:tc>
          <w:tcPr>
            <w:tcW w:w="850" w:type="dxa"/>
            <w:tcBorders>
              <w:bottom w:val="single" w:sz="4" w:space="0" w:color="auto"/>
            </w:tcBorders>
          </w:tcPr>
          <w:p w:rsidR="00C92FE3" w:rsidRPr="00213ACE" w:rsidRDefault="00213ACE" w:rsidP="00C92FE3">
            <w:pPr>
              <w:tabs>
                <w:tab w:val="left" w:pos="552"/>
              </w:tabs>
              <w:spacing w:after="0" w:line="240" w:lineRule="auto"/>
              <w:jc w:val="center"/>
              <w:rPr>
                <w:rFonts w:ascii="Times New Roman" w:hAnsi="Times New Roman" w:cs="Times New Roman"/>
                <w:spacing w:val="-6"/>
                <w:sz w:val="24"/>
                <w:szCs w:val="24"/>
              </w:rPr>
            </w:pPr>
            <w:r w:rsidRPr="00213ACE">
              <w:rPr>
                <w:rFonts w:ascii="Times New Roman" w:hAnsi="Times New Roman" w:cs="Times New Roman"/>
                <w:spacing w:val="-6"/>
                <w:sz w:val="24"/>
                <w:szCs w:val="24"/>
              </w:rPr>
              <w:t>1</w:t>
            </w:r>
            <w:r w:rsidR="00F04691" w:rsidRPr="00213ACE">
              <w:rPr>
                <w:rFonts w:ascii="Times New Roman" w:hAnsi="Times New Roman" w:cs="Times New Roman"/>
                <w:spacing w:val="-6"/>
                <w:sz w:val="24"/>
                <w:szCs w:val="24"/>
              </w:rPr>
              <w:t xml:space="preserve"> </w:t>
            </w:r>
            <w:r w:rsidR="006D7436" w:rsidRPr="00213ACE">
              <w:rPr>
                <w:rFonts w:ascii="Times New Roman" w:hAnsi="Times New Roman" w:cs="Times New Roman"/>
                <w:spacing w:val="-6"/>
                <w:sz w:val="24"/>
                <w:szCs w:val="24"/>
              </w:rPr>
              <w:t>чел.-</w:t>
            </w:r>
          </w:p>
          <w:p w:rsidR="006D7436" w:rsidRPr="00213ACE" w:rsidRDefault="00213ACE" w:rsidP="00C92FE3">
            <w:pPr>
              <w:tabs>
                <w:tab w:val="left" w:pos="552"/>
              </w:tabs>
              <w:spacing w:after="0" w:line="240" w:lineRule="auto"/>
              <w:jc w:val="center"/>
              <w:rPr>
                <w:rFonts w:ascii="Times New Roman" w:hAnsi="Times New Roman" w:cs="Times New Roman"/>
                <w:spacing w:val="-6"/>
                <w:sz w:val="24"/>
                <w:szCs w:val="24"/>
              </w:rPr>
            </w:pPr>
            <w:r w:rsidRPr="00213ACE">
              <w:rPr>
                <w:rFonts w:ascii="Times New Roman" w:hAnsi="Times New Roman" w:cs="Times New Roman"/>
                <w:spacing w:val="-6"/>
                <w:sz w:val="24"/>
                <w:szCs w:val="24"/>
              </w:rPr>
              <w:t>8</w:t>
            </w:r>
            <w:r w:rsidR="004A59C4" w:rsidRPr="00213ACE">
              <w:rPr>
                <w:rFonts w:ascii="Times New Roman" w:hAnsi="Times New Roman" w:cs="Times New Roman"/>
                <w:spacing w:val="-6"/>
                <w:sz w:val="24"/>
                <w:szCs w:val="24"/>
              </w:rPr>
              <w:t>,3</w:t>
            </w:r>
            <w:r w:rsidR="00C92FE3" w:rsidRPr="00213ACE">
              <w:rPr>
                <w:rFonts w:ascii="Times New Roman" w:hAnsi="Times New Roman" w:cs="Times New Roman"/>
                <w:spacing w:val="-6"/>
                <w:sz w:val="24"/>
                <w:szCs w:val="24"/>
              </w:rPr>
              <w:t>%</w:t>
            </w:r>
            <w:r w:rsidR="006D7436" w:rsidRPr="00213ACE">
              <w:rPr>
                <w:rFonts w:ascii="Times New Roman" w:hAnsi="Times New Roman" w:cs="Times New Roman"/>
                <w:spacing w:val="-6"/>
                <w:sz w:val="24"/>
                <w:szCs w:val="24"/>
              </w:rPr>
              <w:t xml:space="preserve"> </w:t>
            </w:r>
          </w:p>
        </w:tc>
        <w:tc>
          <w:tcPr>
            <w:tcW w:w="992" w:type="dxa"/>
            <w:tcBorders>
              <w:bottom w:val="single" w:sz="4" w:space="0" w:color="auto"/>
            </w:tcBorders>
          </w:tcPr>
          <w:p w:rsidR="006D7436" w:rsidRPr="00213ACE" w:rsidRDefault="00213ACE" w:rsidP="00606A83">
            <w:pPr>
              <w:tabs>
                <w:tab w:val="left" w:pos="552"/>
              </w:tabs>
              <w:spacing w:after="0" w:line="240" w:lineRule="auto"/>
              <w:jc w:val="center"/>
              <w:rPr>
                <w:rFonts w:ascii="Times New Roman" w:hAnsi="Times New Roman" w:cs="Times New Roman"/>
                <w:spacing w:val="-6"/>
                <w:sz w:val="24"/>
                <w:szCs w:val="24"/>
              </w:rPr>
            </w:pPr>
            <w:r w:rsidRPr="00213ACE">
              <w:rPr>
                <w:rFonts w:ascii="Times New Roman" w:hAnsi="Times New Roman" w:cs="Times New Roman"/>
                <w:spacing w:val="-6"/>
                <w:sz w:val="24"/>
                <w:szCs w:val="24"/>
              </w:rPr>
              <w:t>3</w:t>
            </w:r>
            <w:r w:rsidR="006D7436" w:rsidRPr="00213ACE">
              <w:rPr>
                <w:rFonts w:ascii="Times New Roman" w:hAnsi="Times New Roman" w:cs="Times New Roman"/>
                <w:spacing w:val="-6"/>
                <w:sz w:val="24"/>
                <w:szCs w:val="24"/>
              </w:rPr>
              <w:t xml:space="preserve"> чел.-</w:t>
            </w:r>
          </w:p>
          <w:p w:rsidR="006D7436" w:rsidRPr="00213ACE" w:rsidRDefault="00213ACE" w:rsidP="00606A83">
            <w:pPr>
              <w:tabs>
                <w:tab w:val="left" w:pos="552"/>
              </w:tabs>
              <w:spacing w:after="0" w:line="240" w:lineRule="auto"/>
              <w:jc w:val="center"/>
              <w:rPr>
                <w:rFonts w:ascii="Times New Roman" w:hAnsi="Times New Roman" w:cs="Times New Roman"/>
                <w:spacing w:val="-6"/>
                <w:sz w:val="24"/>
                <w:szCs w:val="24"/>
              </w:rPr>
            </w:pPr>
            <w:r w:rsidRPr="00213ACE">
              <w:rPr>
                <w:rFonts w:ascii="Times New Roman" w:hAnsi="Times New Roman" w:cs="Times New Roman"/>
                <w:spacing w:val="-6"/>
                <w:sz w:val="24"/>
                <w:szCs w:val="24"/>
              </w:rPr>
              <w:t>25</w:t>
            </w:r>
            <w:r w:rsidR="00C92FE3" w:rsidRPr="00213ACE">
              <w:rPr>
                <w:rFonts w:ascii="Times New Roman" w:hAnsi="Times New Roman" w:cs="Times New Roman"/>
                <w:spacing w:val="-6"/>
                <w:sz w:val="24"/>
                <w:szCs w:val="24"/>
              </w:rPr>
              <w:t>%</w:t>
            </w:r>
          </w:p>
        </w:tc>
        <w:tc>
          <w:tcPr>
            <w:tcW w:w="1134" w:type="dxa"/>
            <w:tcBorders>
              <w:bottom w:val="single" w:sz="4" w:space="0" w:color="auto"/>
            </w:tcBorders>
          </w:tcPr>
          <w:p w:rsidR="006D7436" w:rsidRPr="00344994" w:rsidRDefault="00344994" w:rsidP="00606A83">
            <w:pPr>
              <w:tabs>
                <w:tab w:val="left" w:pos="552"/>
              </w:tabs>
              <w:spacing w:after="0" w:line="240" w:lineRule="auto"/>
              <w:jc w:val="center"/>
              <w:rPr>
                <w:rFonts w:ascii="Times New Roman" w:hAnsi="Times New Roman" w:cs="Times New Roman"/>
                <w:spacing w:val="-6"/>
                <w:sz w:val="24"/>
                <w:szCs w:val="24"/>
              </w:rPr>
            </w:pPr>
            <w:r w:rsidRPr="00344994">
              <w:rPr>
                <w:rFonts w:ascii="Times New Roman" w:hAnsi="Times New Roman" w:cs="Times New Roman"/>
                <w:spacing w:val="-6"/>
                <w:sz w:val="24"/>
                <w:szCs w:val="24"/>
              </w:rPr>
              <w:t>12</w:t>
            </w:r>
            <w:r w:rsidR="00ED6E98" w:rsidRPr="00344994">
              <w:rPr>
                <w:rFonts w:ascii="Times New Roman" w:hAnsi="Times New Roman" w:cs="Times New Roman"/>
                <w:spacing w:val="-6"/>
                <w:sz w:val="24"/>
                <w:szCs w:val="24"/>
              </w:rPr>
              <w:t xml:space="preserve"> чел.</w:t>
            </w:r>
            <w:r w:rsidR="006D7436" w:rsidRPr="00344994">
              <w:rPr>
                <w:rFonts w:ascii="Times New Roman" w:hAnsi="Times New Roman" w:cs="Times New Roman"/>
                <w:spacing w:val="-6"/>
                <w:sz w:val="24"/>
                <w:szCs w:val="24"/>
              </w:rPr>
              <w:t xml:space="preserve">- </w:t>
            </w:r>
            <w:r w:rsidR="00A678D6" w:rsidRPr="00344994">
              <w:rPr>
                <w:rFonts w:ascii="Times New Roman" w:hAnsi="Times New Roman" w:cs="Times New Roman"/>
                <w:spacing w:val="-6"/>
                <w:sz w:val="24"/>
                <w:szCs w:val="24"/>
              </w:rPr>
              <w:t>100</w:t>
            </w:r>
            <w:r w:rsidR="006D7436" w:rsidRPr="00344994">
              <w:rPr>
                <w:rFonts w:ascii="Times New Roman" w:hAnsi="Times New Roman" w:cs="Times New Roman"/>
                <w:spacing w:val="-6"/>
                <w:sz w:val="24"/>
                <w:szCs w:val="24"/>
              </w:rPr>
              <w:t>%</w:t>
            </w:r>
          </w:p>
        </w:tc>
      </w:tr>
      <w:tr w:rsidR="006D7436" w:rsidRPr="00E66755" w:rsidTr="00C92FE3">
        <w:tc>
          <w:tcPr>
            <w:tcW w:w="1419" w:type="dxa"/>
            <w:tcBorders>
              <w:top w:val="single" w:sz="4" w:space="0" w:color="auto"/>
              <w:left w:val="nil"/>
              <w:bottom w:val="nil"/>
              <w:right w:val="nil"/>
            </w:tcBorders>
          </w:tcPr>
          <w:p w:rsidR="006D7436" w:rsidRPr="00E66755" w:rsidRDefault="006D7436" w:rsidP="00606A83">
            <w:pPr>
              <w:tabs>
                <w:tab w:val="left" w:pos="552"/>
              </w:tabs>
              <w:spacing w:after="0" w:line="240" w:lineRule="auto"/>
              <w:jc w:val="center"/>
              <w:rPr>
                <w:rFonts w:ascii="Times New Roman" w:hAnsi="Times New Roman" w:cs="Times New Roman"/>
                <w:spacing w:val="-6"/>
                <w:sz w:val="24"/>
                <w:szCs w:val="24"/>
              </w:rPr>
            </w:pPr>
          </w:p>
        </w:tc>
        <w:tc>
          <w:tcPr>
            <w:tcW w:w="992" w:type="dxa"/>
            <w:tcBorders>
              <w:top w:val="single" w:sz="4" w:space="0" w:color="auto"/>
              <w:left w:val="nil"/>
              <w:bottom w:val="nil"/>
              <w:right w:val="nil"/>
            </w:tcBorders>
          </w:tcPr>
          <w:p w:rsidR="006D7436" w:rsidRPr="00E66755" w:rsidRDefault="006D7436" w:rsidP="00606A83">
            <w:pPr>
              <w:tabs>
                <w:tab w:val="left" w:pos="552"/>
              </w:tabs>
              <w:spacing w:after="0" w:line="240" w:lineRule="auto"/>
              <w:jc w:val="center"/>
              <w:rPr>
                <w:rFonts w:ascii="Times New Roman" w:hAnsi="Times New Roman" w:cs="Times New Roman"/>
                <w:spacing w:val="-6"/>
                <w:sz w:val="24"/>
                <w:szCs w:val="24"/>
              </w:rPr>
            </w:pPr>
          </w:p>
        </w:tc>
        <w:tc>
          <w:tcPr>
            <w:tcW w:w="992" w:type="dxa"/>
            <w:tcBorders>
              <w:top w:val="single" w:sz="4" w:space="0" w:color="auto"/>
              <w:left w:val="nil"/>
              <w:bottom w:val="nil"/>
              <w:right w:val="nil"/>
            </w:tcBorders>
          </w:tcPr>
          <w:p w:rsidR="006D7436" w:rsidRPr="00E66755" w:rsidRDefault="006D7436" w:rsidP="00606A83">
            <w:pPr>
              <w:tabs>
                <w:tab w:val="left" w:pos="552"/>
              </w:tabs>
              <w:spacing w:after="0" w:line="240" w:lineRule="auto"/>
              <w:ind w:left="-73" w:right="-1"/>
              <w:jc w:val="center"/>
              <w:rPr>
                <w:rFonts w:ascii="Times New Roman" w:hAnsi="Times New Roman" w:cs="Times New Roman"/>
                <w:spacing w:val="-6"/>
                <w:sz w:val="24"/>
                <w:szCs w:val="24"/>
              </w:rPr>
            </w:pPr>
          </w:p>
        </w:tc>
        <w:tc>
          <w:tcPr>
            <w:tcW w:w="1169" w:type="dxa"/>
            <w:tcBorders>
              <w:top w:val="single" w:sz="4" w:space="0" w:color="auto"/>
              <w:left w:val="nil"/>
              <w:bottom w:val="nil"/>
              <w:right w:val="nil"/>
            </w:tcBorders>
          </w:tcPr>
          <w:p w:rsidR="006D7436" w:rsidRPr="00E66755" w:rsidRDefault="006D7436" w:rsidP="00606A83">
            <w:pPr>
              <w:tabs>
                <w:tab w:val="left" w:pos="552"/>
              </w:tabs>
              <w:spacing w:after="0" w:line="240" w:lineRule="auto"/>
              <w:jc w:val="center"/>
              <w:rPr>
                <w:rFonts w:ascii="Times New Roman" w:hAnsi="Times New Roman" w:cs="Times New Roman"/>
                <w:spacing w:val="-6"/>
                <w:sz w:val="24"/>
                <w:szCs w:val="24"/>
              </w:rPr>
            </w:pPr>
          </w:p>
        </w:tc>
        <w:tc>
          <w:tcPr>
            <w:tcW w:w="992" w:type="dxa"/>
            <w:tcBorders>
              <w:top w:val="single" w:sz="4" w:space="0" w:color="auto"/>
              <w:left w:val="nil"/>
              <w:bottom w:val="nil"/>
              <w:right w:val="nil"/>
            </w:tcBorders>
          </w:tcPr>
          <w:p w:rsidR="006D7436" w:rsidRPr="00E66755" w:rsidRDefault="006D7436" w:rsidP="00606A83">
            <w:pPr>
              <w:tabs>
                <w:tab w:val="left" w:pos="552"/>
              </w:tabs>
              <w:spacing w:after="0" w:line="240" w:lineRule="auto"/>
              <w:jc w:val="center"/>
              <w:rPr>
                <w:rFonts w:ascii="Times New Roman" w:hAnsi="Times New Roman" w:cs="Times New Roman"/>
                <w:spacing w:val="-6"/>
                <w:sz w:val="24"/>
                <w:szCs w:val="24"/>
              </w:rPr>
            </w:pPr>
          </w:p>
        </w:tc>
        <w:tc>
          <w:tcPr>
            <w:tcW w:w="1026" w:type="dxa"/>
            <w:tcBorders>
              <w:top w:val="single" w:sz="4" w:space="0" w:color="auto"/>
              <w:left w:val="nil"/>
              <w:bottom w:val="nil"/>
              <w:right w:val="nil"/>
            </w:tcBorders>
          </w:tcPr>
          <w:p w:rsidR="006D7436" w:rsidRPr="00E66755" w:rsidRDefault="006D7436" w:rsidP="00606A83">
            <w:pPr>
              <w:tabs>
                <w:tab w:val="left" w:pos="552"/>
              </w:tabs>
              <w:spacing w:after="0" w:line="240" w:lineRule="auto"/>
              <w:jc w:val="center"/>
              <w:rPr>
                <w:rFonts w:ascii="Times New Roman" w:hAnsi="Times New Roman" w:cs="Times New Roman"/>
                <w:spacing w:val="-6"/>
                <w:sz w:val="24"/>
                <w:szCs w:val="24"/>
              </w:rPr>
            </w:pPr>
          </w:p>
        </w:tc>
        <w:tc>
          <w:tcPr>
            <w:tcW w:w="924" w:type="dxa"/>
            <w:tcBorders>
              <w:top w:val="single" w:sz="4" w:space="0" w:color="auto"/>
              <w:left w:val="nil"/>
              <w:bottom w:val="nil"/>
              <w:right w:val="nil"/>
            </w:tcBorders>
          </w:tcPr>
          <w:p w:rsidR="006D7436" w:rsidRPr="00E66755" w:rsidRDefault="006D7436" w:rsidP="00606A83">
            <w:pPr>
              <w:tabs>
                <w:tab w:val="left" w:pos="552"/>
              </w:tabs>
              <w:spacing w:after="0" w:line="240" w:lineRule="auto"/>
              <w:jc w:val="center"/>
              <w:rPr>
                <w:rFonts w:ascii="Times New Roman" w:hAnsi="Times New Roman" w:cs="Times New Roman"/>
                <w:spacing w:val="-6"/>
                <w:sz w:val="24"/>
                <w:szCs w:val="24"/>
              </w:rPr>
            </w:pPr>
          </w:p>
        </w:tc>
        <w:tc>
          <w:tcPr>
            <w:tcW w:w="850" w:type="dxa"/>
            <w:tcBorders>
              <w:top w:val="single" w:sz="4" w:space="0" w:color="auto"/>
              <w:left w:val="nil"/>
              <w:bottom w:val="nil"/>
              <w:right w:val="nil"/>
            </w:tcBorders>
          </w:tcPr>
          <w:p w:rsidR="006D7436" w:rsidRPr="00E66755" w:rsidRDefault="006D7436" w:rsidP="00606A83">
            <w:pPr>
              <w:tabs>
                <w:tab w:val="left" w:pos="552"/>
              </w:tabs>
              <w:spacing w:after="0" w:line="240" w:lineRule="auto"/>
              <w:jc w:val="center"/>
              <w:rPr>
                <w:rFonts w:ascii="Times New Roman" w:hAnsi="Times New Roman" w:cs="Times New Roman"/>
                <w:spacing w:val="-6"/>
                <w:sz w:val="24"/>
                <w:szCs w:val="24"/>
              </w:rPr>
            </w:pPr>
          </w:p>
        </w:tc>
        <w:tc>
          <w:tcPr>
            <w:tcW w:w="992" w:type="dxa"/>
            <w:tcBorders>
              <w:top w:val="single" w:sz="4" w:space="0" w:color="auto"/>
              <w:left w:val="nil"/>
              <w:bottom w:val="nil"/>
              <w:right w:val="nil"/>
            </w:tcBorders>
          </w:tcPr>
          <w:p w:rsidR="006D7436" w:rsidRPr="00E66755" w:rsidRDefault="006D7436" w:rsidP="00606A83">
            <w:pPr>
              <w:tabs>
                <w:tab w:val="left" w:pos="552"/>
              </w:tabs>
              <w:spacing w:after="0" w:line="240" w:lineRule="auto"/>
              <w:jc w:val="center"/>
              <w:rPr>
                <w:rFonts w:ascii="Times New Roman" w:hAnsi="Times New Roman" w:cs="Times New Roman"/>
                <w:spacing w:val="-6"/>
                <w:sz w:val="24"/>
                <w:szCs w:val="24"/>
              </w:rPr>
            </w:pPr>
          </w:p>
        </w:tc>
        <w:tc>
          <w:tcPr>
            <w:tcW w:w="1134" w:type="dxa"/>
            <w:tcBorders>
              <w:top w:val="single" w:sz="4" w:space="0" w:color="auto"/>
              <w:left w:val="nil"/>
              <w:bottom w:val="nil"/>
              <w:right w:val="nil"/>
            </w:tcBorders>
          </w:tcPr>
          <w:p w:rsidR="006D7436" w:rsidRPr="00E66755" w:rsidRDefault="006D7436" w:rsidP="00606A83">
            <w:pPr>
              <w:tabs>
                <w:tab w:val="left" w:pos="552"/>
              </w:tabs>
              <w:spacing w:after="0" w:line="240" w:lineRule="auto"/>
              <w:jc w:val="center"/>
              <w:rPr>
                <w:rFonts w:ascii="Times New Roman" w:hAnsi="Times New Roman" w:cs="Times New Roman"/>
                <w:spacing w:val="-6"/>
                <w:sz w:val="24"/>
                <w:szCs w:val="24"/>
              </w:rPr>
            </w:pPr>
          </w:p>
        </w:tc>
      </w:tr>
    </w:tbl>
    <w:p w:rsidR="006D7436" w:rsidRPr="00787EED" w:rsidRDefault="006D7436" w:rsidP="006D7436">
      <w:pPr>
        <w:spacing w:after="0" w:line="240" w:lineRule="auto"/>
        <w:jc w:val="both"/>
        <w:rPr>
          <w:rFonts w:ascii="Times New Roman" w:hAnsi="Times New Roman" w:cs="Times New Roman"/>
          <w:sz w:val="24"/>
          <w:szCs w:val="24"/>
          <w:lang w:val="tt-RU"/>
        </w:rPr>
      </w:pPr>
      <w:r w:rsidRPr="00E66755">
        <w:rPr>
          <w:rFonts w:ascii="Times New Roman" w:hAnsi="Times New Roman" w:cs="Times New Roman"/>
          <w:noProof/>
          <w:sz w:val="24"/>
          <w:szCs w:val="24"/>
        </w:rPr>
        <w:lastRenderedPageBreak/>
        <w:drawing>
          <wp:inline distT="0" distB="0" distL="0" distR="0">
            <wp:extent cx="2905125" cy="2152650"/>
            <wp:effectExtent l="19050" t="0" r="9525"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E66755">
        <w:rPr>
          <w:rFonts w:ascii="Times New Roman" w:hAnsi="Times New Roman" w:cs="Times New Roman"/>
          <w:sz w:val="24"/>
          <w:szCs w:val="24"/>
          <w:lang w:val="tt-RU"/>
        </w:rPr>
        <w:tab/>
      </w:r>
      <w:r w:rsidRPr="00E66755">
        <w:rPr>
          <w:rFonts w:ascii="Times New Roman" w:hAnsi="Times New Roman" w:cs="Times New Roman"/>
          <w:noProof/>
          <w:sz w:val="24"/>
          <w:szCs w:val="24"/>
        </w:rPr>
        <w:drawing>
          <wp:inline distT="0" distB="0" distL="0" distR="0">
            <wp:extent cx="3066607" cy="2158410"/>
            <wp:effectExtent l="19050" t="0" r="19493" b="0"/>
            <wp:docPr id="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D7436" w:rsidRPr="00E66755" w:rsidRDefault="006D7436" w:rsidP="006D7436">
      <w:pPr>
        <w:spacing w:after="0" w:line="240" w:lineRule="auto"/>
        <w:jc w:val="both"/>
        <w:rPr>
          <w:rFonts w:ascii="Times New Roman" w:hAnsi="Times New Roman" w:cs="Times New Roman"/>
          <w:sz w:val="24"/>
          <w:szCs w:val="24"/>
          <w:lang w:val="tt-RU"/>
        </w:rPr>
      </w:pPr>
    </w:p>
    <w:p w:rsidR="006810C8" w:rsidRPr="00E56AC8" w:rsidRDefault="006D7436" w:rsidP="006810C8">
      <w:pPr>
        <w:pStyle w:val="ab"/>
        <w:ind w:firstLine="709"/>
        <w:jc w:val="both"/>
        <w:rPr>
          <w:rFonts w:ascii="Times New Roman" w:hAnsi="Times New Roman" w:cs="Times New Roman"/>
          <w:i w:val="0"/>
          <w:iCs w:val="0"/>
          <w:sz w:val="24"/>
          <w:szCs w:val="24"/>
          <w:lang w:val="ru-RU" w:bidi="ar-SA"/>
        </w:rPr>
      </w:pPr>
      <w:r w:rsidRPr="00E66755">
        <w:rPr>
          <w:rFonts w:ascii="Times New Roman" w:hAnsi="Times New Roman" w:cs="Times New Roman"/>
          <w:i w:val="0"/>
          <w:iCs w:val="0"/>
          <w:sz w:val="24"/>
          <w:szCs w:val="24"/>
          <w:lang w:val="ru-RU" w:bidi="ar-SA"/>
        </w:rPr>
        <w:t>Проведя анализ педагогических кадров, можно сделать следующие выводы: образование педагогов соответствует современным требованиям, созданы условия, обеспечивающие развитие доброжелательной атмосферы в детском саду. Повышение квалификации</w:t>
      </w:r>
      <w:r w:rsidR="006810C8">
        <w:rPr>
          <w:rFonts w:ascii="Times New Roman" w:hAnsi="Times New Roman" w:cs="Times New Roman"/>
          <w:i w:val="0"/>
          <w:iCs w:val="0"/>
          <w:sz w:val="24"/>
          <w:szCs w:val="24"/>
          <w:lang w:val="ru-RU" w:bidi="ar-SA"/>
        </w:rPr>
        <w:t xml:space="preserve"> и аттестация</w:t>
      </w:r>
      <w:r w:rsidRPr="00E66755">
        <w:rPr>
          <w:rFonts w:ascii="Times New Roman" w:hAnsi="Times New Roman" w:cs="Times New Roman"/>
          <w:i w:val="0"/>
          <w:iCs w:val="0"/>
          <w:sz w:val="24"/>
          <w:szCs w:val="24"/>
          <w:lang w:val="ru-RU" w:bidi="ar-SA"/>
        </w:rPr>
        <w:t xml:space="preserve"> педагогов осуществляется в соответствии с перспективным планом и запросами педагогов. В этом учебном году аттестовались на</w:t>
      </w:r>
      <w:r w:rsidR="00E56AC8">
        <w:rPr>
          <w:rFonts w:ascii="Times New Roman" w:hAnsi="Times New Roman" w:cs="Times New Roman"/>
          <w:i w:val="0"/>
          <w:iCs w:val="0"/>
          <w:sz w:val="24"/>
          <w:szCs w:val="24"/>
          <w:lang w:val="ru-RU" w:bidi="ar-SA"/>
        </w:rPr>
        <w:t xml:space="preserve"> </w:t>
      </w:r>
      <w:r w:rsidR="00E56AC8" w:rsidRPr="00E56AC8">
        <w:rPr>
          <w:rFonts w:ascii="Times New Roman" w:hAnsi="Times New Roman" w:cs="Times New Roman"/>
          <w:i w:val="0"/>
          <w:iCs w:val="0"/>
          <w:sz w:val="24"/>
          <w:szCs w:val="24"/>
          <w:lang w:val="ru-RU" w:bidi="ar-SA"/>
        </w:rPr>
        <w:t>категорию - 1</w:t>
      </w:r>
      <w:r w:rsidRPr="00E56AC8">
        <w:rPr>
          <w:rFonts w:ascii="Times New Roman" w:hAnsi="Times New Roman" w:cs="Times New Roman"/>
          <w:i w:val="0"/>
          <w:iCs w:val="0"/>
          <w:sz w:val="24"/>
          <w:szCs w:val="24"/>
          <w:lang w:val="ru-RU" w:bidi="ar-SA"/>
        </w:rPr>
        <w:t xml:space="preserve"> педагог</w:t>
      </w:r>
      <w:r w:rsidR="00ED6E98" w:rsidRPr="00E56AC8">
        <w:rPr>
          <w:rFonts w:ascii="Times New Roman" w:hAnsi="Times New Roman" w:cs="Times New Roman"/>
          <w:i w:val="0"/>
          <w:iCs w:val="0"/>
          <w:sz w:val="24"/>
          <w:szCs w:val="24"/>
          <w:lang w:val="ru-RU" w:bidi="ar-SA"/>
        </w:rPr>
        <w:t xml:space="preserve"> (</w:t>
      </w:r>
      <w:r w:rsidR="00E56AC8" w:rsidRPr="00E56AC8">
        <w:rPr>
          <w:rFonts w:ascii="Times New Roman" w:hAnsi="Times New Roman" w:cs="Times New Roman"/>
          <w:i w:val="0"/>
          <w:iCs w:val="0"/>
          <w:sz w:val="24"/>
          <w:szCs w:val="24"/>
          <w:lang w:val="ru-RU" w:bidi="ar-SA"/>
        </w:rPr>
        <w:t>Хафизова Г.К.</w:t>
      </w:r>
      <w:r w:rsidR="006810C8" w:rsidRPr="00E56AC8">
        <w:rPr>
          <w:rFonts w:ascii="Times New Roman" w:hAnsi="Times New Roman" w:cs="Times New Roman"/>
          <w:i w:val="0"/>
          <w:iCs w:val="0"/>
          <w:sz w:val="24"/>
          <w:szCs w:val="24"/>
          <w:lang w:val="ru-RU" w:bidi="ar-SA"/>
        </w:rPr>
        <w:t>)</w:t>
      </w:r>
      <w:r w:rsidR="00E56AC8" w:rsidRPr="00E56AC8">
        <w:rPr>
          <w:rFonts w:ascii="Times New Roman" w:hAnsi="Times New Roman" w:cs="Times New Roman"/>
          <w:i w:val="0"/>
          <w:iCs w:val="0"/>
          <w:sz w:val="24"/>
          <w:szCs w:val="24"/>
          <w:lang w:val="ru-RU" w:bidi="ar-SA"/>
        </w:rPr>
        <w:t xml:space="preserve">. </w:t>
      </w:r>
      <w:r w:rsidR="006810C8" w:rsidRPr="00E56AC8">
        <w:rPr>
          <w:rFonts w:ascii="Times New Roman" w:hAnsi="Times New Roman" w:cs="Times New Roman"/>
          <w:i w:val="0"/>
          <w:iCs w:val="0"/>
          <w:sz w:val="24"/>
          <w:szCs w:val="24"/>
          <w:lang w:val="ru-RU" w:bidi="ar-SA"/>
        </w:rPr>
        <w:t xml:space="preserve">Прошли курсы </w:t>
      </w:r>
      <w:r w:rsidR="00ED6E98" w:rsidRPr="00E56AC8">
        <w:rPr>
          <w:rFonts w:ascii="Times New Roman" w:hAnsi="Times New Roman" w:cs="Times New Roman"/>
          <w:i w:val="0"/>
          <w:iCs w:val="0"/>
          <w:sz w:val="24"/>
          <w:szCs w:val="24"/>
          <w:lang w:val="ru-RU" w:bidi="ar-SA"/>
        </w:rPr>
        <w:t xml:space="preserve">повышения квалификации - </w:t>
      </w:r>
      <w:r w:rsidR="00E56AC8" w:rsidRPr="00E56AC8">
        <w:rPr>
          <w:rFonts w:ascii="Times New Roman" w:hAnsi="Times New Roman" w:cs="Times New Roman"/>
          <w:i w:val="0"/>
          <w:iCs w:val="0"/>
          <w:sz w:val="24"/>
          <w:szCs w:val="24"/>
          <w:lang w:val="ru-RU" w:bidi="ar-SA"/>
        </w:rPr>
        <w:t>4</w:t>
      </w:r>
      <w:r w:rsidR="006810C8" w:rsidRPr="00E56AC8">
        <w:rPr>
          <w:rFonts w:ascii="Times New Roman" w:hAnsi="Times New Roman" w:cs="Times New Roman"/>
          <w:i w:val="0"/>
          <w:iCs w:val="0"/>
          <w:sz w:val="24"/>
          <w:szCs w:val="24"/>
          <w:lang w:val="ru-RU" w:bidi="ar-SA"/>
        </w:rPr>
        <w:t xml:space="preserve"> педагог</w:t>
      </w:r>
      <w:r w:rsidR="00695B25" w:rsidRPr="00E56AC8">
        <w:rPr>
          <w:rFonts w:ascii="Times New Roman" w:hAnsi="Times New Roman" w:cs="Times New Roman"/>
          <w:i w:val="0"/>
          <w:iCs w:val="0"/>
          <w:sz w:val="24"/>
          <w:szCs w:val="24"/>
          <w:lang w:val="ru-RU" w:bidi="ar-SA"/>
        </w:rPr>
        <w:t>а</w:t>
      </w:r>
      <w:r w:rsidR="00ED6E98" w:rsidRPr="00E56AC8">
        <w:rPr>
          <w:rFonts w:ascii="Times New Roman" w:hAnsi="Times New Roman" w:cs="Times New Roman"/>
          <w:i w:val="0"/>
          <w:iCs w:val="0"/>
          <w:sz w:val="24"/>
          <w:szCs w:val="24"/>
          <w:lang w:val="ru-RU" w:bidi="ar-SA"/>
        </w:rPr>
        <w:t xml:space="preserve"> (</w:t>
      </w:r>
      <w:r w:rsidR="00E56AC8" w:rsidRPr="00E56AC8">
        <w:rPr>
          <w:rFonts w:ascii="Times New Roman" w:hAnsi="Times New Roman" w:cs="Times New Roman"/>
          <w:i w:val="0"/>
          <w:iCs w:val="0"/>
          <w:sz w:val="24"/>
          <w:szCs w:val="24"/>
          <w:lang w:val="ru-RU" w:bidi="ar-SA"/>
        </w:rPr>
        <w:t>Корнилова А.С., Юнусова Г.Т., Михайлова В.М., Макашева Р.Г.</w:t>
      </w:r>
      <w:r w:rsidR="00695B25" w:rsidRPr="00E56AC8">
        <w:rPr>
          <w:rFonts w:ascii="Times New Roman" w:hAnsi="Times New Roman" w:cs="Times New Roman"/>
          <w:i w:val="0"/>
          <w:iCs w:val="0"/>
          <w:sz w:val="24"/>
          <w:szCs w:val="24"/>
          <w:lang w:val="ru-RU" w:bidi="ar-SA"/>
        </w:rPr>
        <w:t>).</w:t>
      </w:r>
    </w:p>
    <w:p w:rsidR="001D7AD0" w:rsidRPr="001D7AD0" w:rsidRDefault="00E7504A" w:rsidP="001D7AD0">
      <w:pPr>
        <w:spacing w:after="0" w:line="240" w:lineRule="auto"/>
        <w:ind w:firstLine="709"/>
        <w:jc w:val="both"/>
        <w:rPr>
          <w:rFonts w:ascii="Times New Roman" w:hAnsi="Times New Roman" w:cs="Times New Roman"/>
          <w:sz w:val="24"/>
          <w:szCs w:val="24"/>
        </w:rPr>
      </w:pPr>
      <w:r w:rsidRPr="00E7504A">
        <w:rPr>
          <w:rFonts w:ascii="Times New Roman" w:hAnsi="Times New Roman" w:cs="Times New Roman"/>
          <w:sz w:val="24"/>
          <w:szCs w:val="24"/>
        </w:rPr>
        <w:t xml:space="preserve">Одним из основных направлений методической работы МАДОУ является отслеживание результатов динамики педагогической компетентности воспитателя, что помогает определить  цели, пути и формы дальнейшей работы. Одним из условий  достижения  эффективности результатов деятельности МАДОУ стала сформированность у педагогов потребности в непрерывном профессиональном росте.  В течение учебного года была оказана методическая помощь воспитателям, педагогам-специалистам в подготовке к участию </w:t>
      </w:r>
      <w:r w:rsidR="00B915D7" w:rsidRPr="00E7504A">
        <w:rPr>
          <w:rFonts w:ascii="Times New Roman" w:hAnsi="Times New Roman" w:cs="Times New Roman"/>
          <w:sz w:val="24"/>
          <w:szCs w:val="24"/>
        </w:rPr>
        <w:t>семинарам-конферен</w:t>
      </w:r>
      <w:r w:rsidR="00B915D7">
        <w:rPr>
          <w:rFonts w:ascii="Times New Roman" w:hAnsi="Times New Roman" w:cs="Times New Roman"/>
          <w:sz w:val="24"/>
          <w:szCs w:val="24"/>
        </w:rPr>
        <w:t>циям, методическим объединениям</w:t>
      </w:r>
      <w:r w:rsidR="00B915D7">
        <w:rPr>
          <w:rFonts w:ascii="Times New Roman" w:hAnsi="Times New Roman" w:cs="Times New Roman"/>
          <w:sz w:val="24"/>
          <w:szCs w:val="24"/>
          <w:lang w:val="tt-RU"/>
        </w:rPr>
        <w:t>;</w:t>
      </w:r>
      <w:r w:rsidR="00B915D7" w:rsidRPr="00E7504A">
        <w:rPr>
          <w:rFonts w:ascii="Times New Roman" w:hAnsi="Times New Roman" w:cs="Times New Roman"/>
          <w:sz w:val="24"/>
          <w:szCs w:val="24"/>
        </w:rPr>
        <w:t xml:space="preserve"> </w:t>
      </w:r>
      <w:r w:rsidRPr="00E7504A">
        <w:rPr>
          <w:rFonts w:ascii="Times New Roman" w:hAnsi="Times New Roman" w:cs="Times New Roman"/>
          <w:sz w:val="24"/>
          <w:szCs w:val="24"/>
        </w:rPr>
        <w:t>районным, городским, республикан</w:t>
      </w:r>
      <w:r w:rsidR="00B915D7">
        <w:rPr>
          <w:rFonts w:ascii="Times New Roman" w:hAnsi="Times New Roman" w:cs="Times New Roman"/>
          <w:sz w:val="24"/>
          <w:szCs w:val="24"/>
        </w:rPr>
        <w:t>ским и всероссийским конкурсам</w:t>
      </w:r>
      <w:r w:rsidR="00B915D7" w:rsidRPr="001D7AD0">
        <w:rPr>
          <w:rFonts w:ascii="Times New Roman" w:hAnsi="Times New Roman" w:cs="Times New Roman"/>
          <w:sz w:val="24"/>
          <w:szCs w:val="24"/>
        </w:rPr>
        <w:t>.</w:t>
      </w:r>
      <w:r w:rsidR="001D7AD0" w:rsidRPr="001D7AD0">
        <w:rPr>
          <w:rFonts w:ascii="Times New Roman" w:hAnsi="Times New Roman" w:cs="Times New Roman"/>
          <w:sz w:val="24"/>
          <w:szCs w:val="24"/>
        </w:rPr>
        <w:t xml:space="preserve"> Данные конкурсы помогают: выявить уровень профессионализма каждого участника, способствуют профессиональному росту педагога, дают толчок к дальнейшему творческому развитию, способствуют выявлению творческих, инициативных педагогов, повышают престиж профессии.</w:t>
      </w:r>
    </w:p>
    <w:p w:rsidR="001D7AD0" w:rsidRPr="001D7AD0" w:rsidRDefault="001D7AD0" w:rsidP="00E7504A">
      <w:pPr>
        <w:spacing w:after="0" w:line="240" w:lineRule="auto"/>
        <w:ind w:firstLine="709"/>
        <w:jc w:val="both"/>
        <w:rPr>
          <w:rFonts w:ascii="Times New Roman" w:hAnsi="Times New Roman" w:cs="Times New Roman"/>
          <w:sz w:val="24"/>
          <w:szCs w:val="24"/>
        </w:rPr>
      </w:pPr>
    </w:p>
    <w:p w:rsidR="00954324" w:rsidRPr="00954324" w:rsidRDefault="00954324" w:rsidP="00954324">
      <w:pPr>
        <w:spacing w:after="0" w:line="240" w:lineRule="auto"/>
        <w:jc w:val="center"/>
        <w:rPr>
          <w:rFonts w:ascii="Times New Roman" w:hAnsi="Times New Roman" w:cs="Times New Roman"/>
          <w:b/>
          <w:bCs/>
          <w:sz w:val="24"/>
          <w:szCs w:val="24"/>
        </w:rPr>
      </w:pPr>
      <w:r w:rsidRPr="00954324">
        <w:rPr>
          <w:rFonts w:ascii="Times New Roman" w:hAnsi="Times New Roman" w:cs="Times New Roman"/>
          <w:b/>
          <w:bCs/>
          <w:sz w:val="24"/>
          <w:szCs w:val="24"/>
        </w:rPr>
        <w:t xml:space="preserve">Участие педагогов МАДОУ «Детский сад №294» </w:t>
      </w:r>
    </w:p>
    <w:p w:rsidR="00954324" w:rsidRDefault="00954324" w:rsidP="00954324">
      <w:pPr>
        <w:jc w:val="center"/>
        <w:rPr>
          <w:rFonts w:ascii="Times New Roman" w:hAnsi="Times New Roman" w:cs="Times New Roman"/>
          <w:b/>
          <w:sz w:val="24"/>
          <w:szCs w:val="24"/>
        </w:rPr>
      </w:pPr>
      <w:r w:rsidRPr="00954324">
        <w:rPr>
          <w:rFonts w:ascii="Times New Roman" w:hAnsi="Times New Roman" w:cs="Times New Roman"/>
          <w:b/>
          <w:bCs/>
          <w:sz w:val="24"/>
          <w:szCs w:val="24"/>
        </w:rPr>
        <w:t xml:space="preserve">в </w:t>
      </w:r>
      <w:r w:rsidRPr="00954324">
        <w:rPr>
          <w:rFonts w:ascii="Times New Roman" w:hAnsi="Times New Roman" w:cs="Times New Roman"/>
          <w:b/>
          <w:sz w:val="24"/>
          <w:szCs w:val="24"/>
        </w:rPr>
        <w:t>конкурсах профессионального мастерства</w:t>
      </w:r>
    </w:p>
    <w:tbl>
      <w:tblPr>
        <w:tblStyle w:val="a3"/>
        <w:tblW w:w="9747" w:type="dxa"/>
        <w:tblLook w:val="04A0"/>
      </w:tblPr>
      <w:tblGrid>
        <w:gridCol w:w="675"/>
        <w:gridCol w:w="2126"/>
        <w:gridCol w:w="4536"/>
        <w:gridCol w:w="2410"/>
      </w:tblGrid>
      <w:tr w:rsidR="003B6453" w:rsidRPr="003B6453" w:rsidTr="003B6453">
        <w:tc>
          <w:tcPr>
            <w:tcW w:w="675" w:type="dxa"/>
          </w:tcPr>
          <w:p w:rsidR="003B6453" w:rsidRPr="003B6453" w:rsidRDefault="003B6453" w:rsidP="003B6453">
            <w:pPr>
              <w:jc w:val="center"/>
              <w:rPr>
                <w:rFonts w:ascii="Times New Roman" w:hAnsi="Times New Roman" w:cs="Times New Roman"/>
                <w:sz w:val="24"/>
                <w:szCs w:val="24"/>
              </w:rPr>
            </w:pPr>
            <w:r w:rsidRPr="003B6453">
              <w:rPr>
                <w:rFonts w:ascii="Times New Roman" w:hAnsi="Times New Roman" w:cs="Times New Roman"/>
                <w:sz w:val="24"/>
                <w:szCs w:val="24"/>
              </w:rPr>
              <w:t>№</w:t>
            </w:r>
          </w:p>
        </w:tc>
        <w:tc>
          <w:tcPr>
            <w:tcW w:w="2126" w:type="dxa"/>
          </w:tcPr>
          <w:p w:rsidR="003B6453" w:rsidRPr="003B6453" w:rsidRDefault="003B6453" w:rsidP="00092CB9">
            <w:pPr>
              <w:jc w:val="both"/>
              <w:rPr>
                <w:rFonts w:ascii="Times New Roman" w:hAnsi="Times New Roman" w:cs="Times New Roman"/>
                <w:sz w:val="24"/>
                <w:szCs w:val="24"/>
              </w:rPr>
            </w:pPr>
            <w:r w:rsidRPr="003B6453">
              <w:rPr>
                <w:rFonts w:ascii="Times New Roman" w:hAnsi="Times New Roman" w:cs="Times New Roman"/>
                <w:sz w:val="24"/>
                <w:szCs w:val="24"/>
              </w:rPr>
              <w:t>Ф.И.О педагога</w:t>
            </w:r>
          </w:p>
        </w:tc>
        <w:tc>
          <w:tcPr>
            <w:tcW w:w="4536" w:type="dxa"/>
          </w:tcPr>
          <w:p w:rsidR="003B6453" w:rsidRPr="003B6453" w:rsidRDefault="003B6453" w:rsidP="00092CB9">
            <w:pPr>
              <w:jc w:val="both"/>
              <w:rPr>
                <w:rFonts w:ascii="Times New Roman" w:hAnsi="Times New Roman" w:cs="Times New Roman"/>
                <w:sz w:val="24"/>
                <w:szCs w:val="24"/>
              </w:rPr>
            </w:pPr>
            <w:r w:rsidRPr="003B6453">
              <w:rPr>
                <w:rFonts w:ascii="Times New Roman" w:hAnsi="Times New Roman" w:cs="Times New Roman"/>
                <w:sz w:val="24"/>
                <w:szCs w:val="24"/>
              </w:rPr>
              <w:t>Наименование конкурса</w:t>
            </w:r>
          </w:p>
        </w:tc>
        <w:tc>
          <w:tcPr>
            <w:tcW w:w="2410" w:type="dxa"/>
          </w:tcPr>
          <w:p w:rsidR="003B6453" w:rsidRPr="003B6453" w:rsidRDefault="003B6453" w:rsidP="00092CB9">
            <w:pPr>
              <w:spacing w:line="360" w:lineRule="auto"/>
              <w:jc w:val="center"/>
              <w:rPr>
                <w:rFonts w:ascii="Times New Roman" w:hAnsi="Times New Roman" w:cs="Times New Roman"/>
                <w:sz w:val="24"/>
                <w:szCs w:val="24"/>
              </w:rPr>
            </w:pPr>
            <w:r w:rsidRPr="003B6453">
              <w:rPr>
                <w:rFonts w:ascii="Times New Roman" w:hAnsi="Times New Roman" w:cs="Times New Roman"/>
                <w:sz w:val="24"/>
                <w:szCs w:val="24"/>
              </w:rPr>
              <w:t>Результат</w:t>
            </w:r>
          </w:p>
        </w:tc>
      </w:tr>
      <w:tr w:rsidR="00B37783" w:rsidRPr="00B37783" w:rsidTr="003B6453">
        <w:tc>
          <w:tcPr>
            <w:tcW w:w="675" w:type="dxa"/>
          </w:tcPr>
          <w:p w:rsidR="00B37783" w:rsidRPr="00B37783" w:rsidRDefault="00B37783" w:rsidP="00092CB9">
            <w:pPr>
              <w:rPr>
                <w:rFonts w:ascii="Times New Roman" w:hAnsi="Times New Roman" w:cs="Times New Roman"/>
                <w:sz w:val="24"/>
                <w:szCs w:val="24"/>
              </w:rPr>
            </w:pPr>
            <w:r w:rsidRPr="00B37783">
              <w:rPr>
                <w:rFonts w:ascii="Times New Roman" w:hAnsi="Times New Roman" w:cs="Times New Roman"/>
                <w:sz w:val="24"/>
                <w:szCs w:val="24"/>
              </w:rPr>
              <w:t>1.</w:t>
            </w:r>
          </w:p>
        </w:tc>
        <w:tc>
          <w:tcPr>
            <w:tcW w:w="2126" w:type="dxa"/>
          </w:tcPr>
          <w:p w:rsidR="00B37783" w:rsidRPr="00B37783" w:rsidRDefault="00B37783" w:rsidP="00092CB9">
            <w:pPr>
              <w:rPr>
                <w:rFonts w:ascii="Times New Roman" w:hAnsi="Times New Roman" w:cs="Times New Roman"/>
                <w:sz w:val="24"/>
                <w:szCs w:val="24"/>
              </w:rPr>
            </w:pPr>
            <w:r w:rsidRPr="00B37783">
              <w:rPr>
                <w:rFonts w:ascii="Times New Roman" w:hAnsi="Times New Roman" w:cs="Times New Roman"/>
                <w:sz w:val="24"/>
                <w:szCs w:val="24"/>
              </w:rPr>
              <w:t>Иштуганова З.Р.,</w:t>
            </w:r>
          </w:p>
          <w:p w:rsidR="00B37783" w:rsidRPr="00B37783" w:rsidRDefault="00B37783" w:rsidP="00092CB9">
            <w:pPr>
              <w:rPr>
                <w:rFonts w:ascii="Times New Roman" w:hAnsi="Times New Roman" w:cs="Times New Roman"/>
                <w:sz w:val="24"/>
                <w:szCs w:val="24"/>
              </w:rPr>
            </w:pPr>
            <w:r w:rsidRPr="00B37783">
              <w:rPr>
                <w:rFonts w:ascii="Times New Roman" w:hAnsi="Times New Roman" w:cs="Times New Roman"/>
                <w:sz w:val="24"/>
                <w:szCs w:val="24"/>
              </w:rPr>
              <w:t>Корнилова А.С.</w:t>
            </w:r>
          </w:p>
        </w:tc>
        <w:tc>
          <w:tcPr>
            <w:tcW w:w="4536" w:type="dxa"/>
          </w:tcPr>
          <w:p w:rsidR="00B37783" w:rsidRPr="00B37783" w:rsidRDefault="00B37783" w:rsidP="00B37783">
            <w:pPr>
              <w:rPr>
                <w:rFonts w:ascii="Times New Roman" w:hAnsi="Times New Roman" w:cs="Times New Roman"/>
                <w:sz w:val="24"/>
                <w:szCs w:val="24"/>
              </w:rPr>
            </w:pPr>
            <w:r w:rsidRPr="00B37783">
              <w:rPr>
                <w:rFonts w:ascii="Times New Roman" w:hAnsi="Times New Roman" w:cs="Times New Roman"/>
                <w:sz w:val="24"/>
                <w:szCs w:val="24"/>
              </w:rPr>
              <w:t xml:space="preserve">Районный конкурс видеороликов «Подвижные игры народов России» </w:t>
            </w:r>
          </w:p>
        </w:tc>
        <w:tc>
          <w:tcPr>
            <w:tcW w:w="2410" w:type="dxa"/>
          </w:tcPr>
          <w:p w:rsidR="00B37783" w:rsidRPr="00B37783" w:rsidRDefault="00B37783" w:rsidP="00B37783">
            <w:pPr>
              <w:jc w:val="both"/>
              <w:rPr>
                <w:rFonts w:ascii="Times New Roman" w:hAnsi="Times New Roman" w:cs="Times New Roman"/>
                <w:sz w:val="24"/>
                <w:szCs w:val="24"/>
              </w:rPr>
            </w:pPr>
            <w:r w:rsidRPr="00B37783">
              <w:rPr>
                <w:rFonts w:ascii="Times New Roman" w:hAnsi="Times New Roman" w:cs="Times New Roman"/>
                <w:sz w:val="24"/>
                <w:szCs w:val="24"/>
              </w:rPr>
              <w:t>Диплом за 2 место в номинации «Дружно играем, народы изучаем!»</w:t>
            </w:r>
          </w:p>
        </w:tc>
      </w:tr>
      <w:tr w:rsidR="00B37783" w:rsidRPr="00B37783" w:rsidTr="003B6453">
        <w:tc>
          <w:tcPr>
            <w:tcW w:w="675" w:type="dxa"/>
          </w:tcPr>
          <w:p w:rsidR="00B37783" w:rsidRPr="00B37783" w:rsidRDefault="00B37783" w:rsidP="00092CB9">
            <w:pPr>
              <w:jc w:val="both"/>
              <w:rPr>
                <w:rFonts w:ascii="Times New Roman" w:hAnsi="Times New Roman" w:cs="Times New Roman"/>
                <w:sz w:val="24"/>
                <w:szCs w:val="24"/>
              </w:rPr>
            </w:pPr>
            <w:r w:rsidRPr="00B37783">
              <w:rPr>
                <w:rFonts w:ascii="Times New Roman" w:hAnsi="Times New Roman" w:cs="Times New Roman"/>
                <w:sz w:val="24"/>
                <w:szCs w:val="24"/>
              </w:rPr>
              <w:t>2.</w:t>
            </w:r>
          </w:p>
        </w:tc>
        <w:tc>
          <w:tcPr>
            <w:tcW w:w="2126" w:type="dxa"/>
          </w:tcPr>
          <w:p w:rsidR="00B37783" w:rsidRPr="00B37783" w:rsidRDefault="00B37783" w:rsidP="00092CB9">
            <w:pPr>
              <w:rPr>
                <w:rFonts w:ascii="Times New Roman" w:hAnsi="Times New Roman" w:cs="Times New Roman"/>
                <w:sz w:val="24"/>
                <w:szCs w:val="24"/>
              </w:rPr>
            </w:pPr>
            <w:r w:rsidRPr="00B37783">
              <w:rPr>
                <w:rFonts w:ascii="Times New Roman" w:hAnsi="Times New Roman" w:cs="Times New Roman"/>
                <w:sz w:val="24"/>
                <w:szCs w:val="24"/>
              </w:rPr>
              <w:t>Иштуганова З.Р.</w:t>
            </w:r>
          </w:p>
        </w:tc>
        <w:tc>
          <w:tcPr>
            <w:tcW w:w="4536" w:type="dxa"/>
          </w:tcPr>
          <w:p w:rsidR="00B37783" w:rsidRPr="00B37783" w:rsidRDefault="00B37783" w:rsidP="00CC386C">
            <w:pPr>
              <w:rPr>
                <w:rFonts w:ascii="Times New Roman" w:hAnsi="Times New Roman" w:cs="Times New Roman"/>
                <w:sz w:val="24"/>
                <w:szCs w:val="24"/>
              </w:rPr>
            </w:pPr>
            <w:r w:rsidRPr="00B37783">
              <w:rPr>
                <w:rFonts w:ascii="Times New Roman" w:hAnsi="Times New Roman" w:cs="Times New Roman"/>
                <w:sz w:val="24"/>
                <w:szCs w:val="24"/>
              </w:rPr>
              <w:t>Международный фестиваль театрального творчества имени Шауката Биктимирова «Әлмәндәр варислары» («Наследники Альмандара»)</w:t>
            </w:r>
          </w:p>
        </w:tc>
        <w:tc>
          <w:tcPr>
            <w:tcW w:w="2410" w:type="dxa"/>
          </w:tcPr>
          <w:p w:rsidR="00B37783" w:rsidRPr="00B37783" w:rsidRDefault="00B37783" w:rsidP="00CC386C">
            <w:pPr>
              <w:rPr>
                <w:rFonts w:ascii="Times New Roman" w:hAnsi="Times New Roman" w:cs="Times New Roman"/>
                <w:sz w:val="24"/>
                <w:szCs w:val="24"/>
              </w:rPr>
            </w:pPr>
            <w:r w:rsidRPr="00B37783">
              <w:rPr>
                <w:rFonts w:ascii="Times New Roman" w:hAnsi="Times New Roman" w:cs="Times New Roman"/>
                <w:sz w:val="24"/>
                <w:szCs w:val="24"/>
              </w:rPr>
              <w:t>Дипломант</w:t>
            </w:r>
          </w:p>
          <w:p w:rsidR="00B37783" w:rsidRPr="00B37783" w:rsidRDefault="00B37783" w:rsidP="00CC386C">
            <w:pPr>
              <w:rPr>
                <w:rFonts w:ascii="Times New Roman" w:hAnsi="Times New Roman" w:cs="Times New Roman"/>
                <w:sz w:val="24"/>
                <w:szCs w:val="24"/>
              </w:rPr>
            </w:pPr>
            <w:r w:rsidRPr="00B37783">
              <w:rPr>
                <w:rFonts w:ascii="Times New Roman" w:hAnsi="Times New Roman" w:cs="Times New Roman"/>
                <w:sz w:val="24"/>
                <w:szCs w:val="24"/>
              </w:rPr>
              <w:t xml:space="preserve"> II степени</w:t>
            </w:r>
          </w:p>
        </w:tc>
      </w:tr>
      <w:tr w:rsidR="005F5EB1" w:rsidRPr="00B37783" w:rsidTr="003B6453">
        <w:tc>
          <w:tcPr>
            <w:tcW w:w="675" w:type="dxa"/>
          </w:tcPr>
          <w:p w:rsidR="005F5EB1" w:rsidRPr="003B6453" w:rsidRDefault="005F5EB1" w:rsidP="00CC386C">
            <w:pPr>
              <w:jc w:val="both"/>
              <w:rPr>
                <w:rFonts w:ascii="Times New Roman" w:hAnsi="Times New Roman" w:cs="Times New Roman"/>
                <w:sz w:val="24"/>
                <w:szCs w:val="24"/>
              </w:rPr>
            </w:pPr>
            <w:r w:rsidRPr="003B6453">
              <w:rPr>
                <w:rFonts w:ascii="Times New Roman" w:hAnsi="Times New Roman" w:cs="Times New Roman"/>
                <w:sz w:val="24"/>
                <w:szCs w:val="24"/>
              </w:rPr>
              <w:t xml:space="preserve">3. </w:t>
            </w:r>
          </w:p>
        </w:tc>
        <w:tc>
          <w:tcPr>
            <w:tcW w:w="2126" w:type="dxa"/>
          </w:tcPr>
          <w:p w:rsidR="005F5EB1" w:rsidRPr="00B37783" w:rsidRDefault="005F5EB1" w:rsidP="00092CB9">
            <w:pPr>
              <w:rPr>
                <w:rFonts w:ascii="Times New Roman" w:hAnsi="Times New Roman" w:cs="Times New Roman"/>
                <w:sz w:val="24"/>
                <w:szCs w:val="24"/>
              </w:rPr>
            </w:pPr>
            <w:r>
              <w:rPr>
                <w:rFonts w:ascii="Times New Roman" w:hAnsi="Times New Roman" w:cs="Times New Roman"/>
                <w:sz w:val="24"/>
                <w:szCs w:val="24"/>
              </w:rPr>
              <w:t>Лазарева Т.Г.</w:t>
            </w:r>
          </w:p>
        </w:tc>
        <w:tc>
          <w:tcPr>
            <w:tcW w:w="4536" w:type="dxa"/>
          </w:tcPr>
          <w:p w:rsidR="005F5EB1" w:rsidRPr="00B37783" w:rsidRDefault="005F5EB1" w:rsidP="00CC386C">
            <w:pPr>
              <w:rPr>
                <w:rFonts w:ascii="Times New Roman" w:hAnsi="Times New Roman" w:cs="Times New Roman"/>
                <w:sz w:val="24"/>
                <w:szCs w:val="24"/>
              </w:rPr>
            </w:pPr>
            <w:r>
              <w:rPr>
                <w:rFonts w:ascii="Times New Roman" w:hAnsi="Times New Roman" w:cs="Times New Roman"/>
                <w:sz w:val="24"/>
                <w:szCs w:val="24"/>
              </w:rPr>
              <w:t>Районный конкурс творческих работ «Объемное панно по произведениям К.И.Чуковского»</w:t>
            </w:r>
          </w:p>
        </w:tc>
        <w:tc>
          <w:tcPr>
            <w:tcW w:w="2410" w:type="dxa"/>
          </w:tcPr>
          <w:p w:rsidR="005F5EB1" w:rsidRPr="00B37783" w:rsidRDefault="005F5EB1" w:rsidP="00CC386C">
            <w:pPr>
              <w:rPr>
                <w:rFonts w:ascii="Times New Roman" w:hAnsi="Times New Roman" w:cs="Times New Roman"/>
                <w:sz w:val="24"/>
                <w:szCs w:val="24"/>
              </w:rPr>
            </w:pPr>
            <w:r w:rsidRPr="00B37783">
              <w:rPr>
                <w:rFonts w:ascii="Times New Roman" w:hAnsi="Times New Roman" w:cs="Times New Roman"/>
                <w:sz w:val="24"/>
                <w:szCs w:val="24"/>
              </w:rPr>
              <w:t>Диплом за 2 место</w:t>
            </w:r>
          </w:p>
        </w:tc>
      </w:tr>
    </w:tbl>
    <w:p w:rsidR="00505864" w:rsidRDefault="00505864" w:rsidP="00505864">
      <w:pPr>
        <w:autoSpaceDE w:val="0"/>
        <w:autoSpaceDN w:val="0"/>
        <w:adjustRightInd w:val="0"/>
        <w:spacing w:after="0" w:line="240" w:lineRule="auto"/>
        <w:ind w:firstLine="709"/>
        <w:jc w:val="both"/>
        <w:rPr>
          <w:rFonts w:ascii="Times New Roman" w:hAnsi="Times New Roman" w:cs="Times New Roman"/>
          <w:sz w:val="24"/>
          <w:szCs w:val="24"/>
        </w:rPr>
      </w:pPr>
    </w:p>
    <w:p w:rsidR="00B915D7" w:rsidRDefault="00B915D7" w:rsidP="00505864">
      <w:pPr>
        <w:autoSpaceDE w:val="0"/>
        <w:autoSpaceDN w:val="0"/>
        <w:adjustRightInd w:val="0"/>
        <w:spacing w:after="0" w:line="240" w:lineRule="auto"/>
        <w:ind w:firstLine="709"/>
        <w:jc w:val="both"/>
        <w:rPr>
          <w:rFonts w:ascii="Times New Roman" w:hAnsi="Times New Roman" w:cs="Times New Roman"/>
          <w:sz w:val="24"/>
          <w:szCs w:val="24"/>
          <w:lang w:val="tt-RU"/>
        </w:rPr>
      </w:pPr>
      <w:r w:rsidRPr="001D7AD0">
        <w:rPr>
          <w:rFonts w:ascii="Times New Roman" w:hAnsi="Times New Roman" w:cs="Times New Roman"/>
          <w:sz w:val="24"/>
          <w:szCs w:val="24"/>
        </w:rPr>
        <w:t xml:space="preserve">Педагоги ДОУ в </w:t>
      </w:r>
      <w:r w:rsidR="00CB2235">
        <w:rPr>
          <w:rFonts w:ascii="Times New Roman" w:hAnsi="Times New Roman" w:cs="Times New Roman"/>
          <w:sz w:val="24"/>
          <w:szCs w:val="24"/>
        </w:rPr>
        <w:t>2021/2022</w:t>
      </w:r>
      <w:r w:rsidRPr="001D7AD0">
        <w:rPr>
          <w:rFonts w:ascii="Times New Roman" w:hAnsi="Times New Roman" w:cs="Times New Roman"/>
          <w:sz w:val="24"/>
          <w:szCs w:val="24"/>
        </w:rPr>
        <w:t xml:space="preserve"> учебном году провели большую плодотворную работу в</w:t>
      </w:r>
      <w:r w:rsidR="001D7AD0">
        <w:rPr>
          <w:rFonts w:ascii="Times New Roman" w:hAnsi="Times New Roman" w:cs="Times New Roman"/>
          <w:sz w:val="24"/>
          <w:szCs w:val="24"/>
          <w:lang w:val="tt-RU"/>
        </w:rPr>
        <w:t xml:space="preserve"> </w:t>
      </w:r>
      <w:r w:rsidR="00AF310F">
        <w:rPr>
          <w:rFonts w:ascii="Times New Roman" w:hAnsi="Times New Roman" w:cs="Times New Roman"/>
          <w:sz w:val="24"/>
          <w:szCs w:val="24"/>
        </w:rPr>
        <w:t>подготовке воспитанников</w:t>
      </w:r>
      <w:r w:rsidR="00AF310F">
        <w:rPr>
          <w:rFonts w:ascii="Times New Roman" w:hAnsi="Times New Roman" w:cs="Times New Roman"/>
          <w:sz w:val="24"/>
          <w:szCs w:val="24"/>
          <w:lang w:val="tt-RU"/>
        </w:rPr>
        <w:t>-</w:t>
      </w:r>
      <w:r w:rsidRPr="001D7AD0">
        <w:rPr>
          <w:rFonts w:ascii="Times New Roman" w:hAnsi="Times New Roman" w:cs="Times New Roman"/>
          <w:sz w:val="24"/>
          <w:szCs w:val="24"/>
        </w:rPr>
        <w:t>победителей, призеров конкурсов, соревнований</w:t>
      </w:r>
      <w:r w:rsidR="00AF310F">
        <w:rPr>
          <w:rFonts w:ascii="Times New Roman" w:hAnsi="Times New Roman" w:cs="Times New Roman"/>
          <w:sz w:val="24"/>
          <w:szCs w:val="24"/>
          <w:lang w:val="tt-RU"/>
        </w:rPr>
        <w:t>.</w:t>
      </w:r>
      <w:r w:rsidR="00E01BEA">
        <w:rPr>
          <w:rFonts w:ascii="Times New Roman" w:hAnsi="Times New Roman" w:cs="Times New Roman"/>
          <w:sz w:val="24"/>
          <w:szCs w:val="24"/>
          <w:lang w:val="tt-RU"/>
        </w:rPr>
        <w:t xml:space="preserve"> </w:t>
      </w:r>
    </w:p>
    <w:p w:rsidR="00E01BEA" w:rsidRDefault="00E01BEA" w:rsidP="00505864">
      <w:pPr>
        <w:autoSpaceDE w:val="0"/>
        <w:autoSpaceDN w:val="0"/>
        <w:adjustRightInd w:val="0"/>
        <w:spacing w:after="0" w:line="240" w:lineRule="auto"/>
        <w:ind w:firstLine="709"/>
        <w:jc w:val="both"/>
        <w:rPr>
          <w:rFonts w:ascii="Times New Roman" w:hAnsi="Times New Roman" w:cs="Times New Roman"/>
          <w:sz w:val="24"/>
          <w:szCs w:val="24"/>
          <w:lang w:val="tt-RU"/>
        </w:rPr>
      </w:pPr>
    </w:p>
    <w:p w:rsidR="008B46C6" w:rsidRPr="00A15C29" w:rsidRDefault="008B46C6" w:rsidP="00505864">
      <w:pPr>
        <w:spacing w:after="0" w:line="240" w:lineRule="auto"/>
        <w:jc w:val="center"/>
        <w:rPr>
          <w:rFonts w:ascii="Times New Roman" w:hAnsi="Times New Roman" w:cs="Times New Roman"/>
          <w:b/>
          <w:bCs/>
          <w:sz w:val="24"/>
          <w:szCs w:val="24"/>
        </w:rPr>
      </w:pPr>
      <w:r w:rsidRPr="008B46C6">
        <w:rPr>
          <w:rFonts w:ascii="Times New Roman" w:hAnsi="Times New Roman" w:cs="Times New Roman"/>
          <w:b/>
          <w:bCs/>
          <w:sz w:val="24"/>
          <w:szCs w:val="24"/>
        </w:rPr>
        <w:lastRenderedPageBreak/>
        <w:t xml:space="preserve">Результативность участия воспитанников  МАДОУ </w:t>
      </w:r>
      <w:r w:rsidR="00A15C29">
        <w:rPr>
          <w:rFonts w:ascii="Times New Roman" w:hAnsi="Times New Roman" w:cs="Times New Roman"/>
          <w:b/>
          <w:bCs/>
          <w:sz w:val="24"/>
          <w:szCs w:val="24"/>
        </w:rPr>
        <w:t>«</w:t>
      </w:r>
      <w:r w:rsidR="00FD587A">
        <w:rPr>
          <w:rFonts w:ascii="Times New Roman" w:hAnsi="Times New Roman" w:cs="Times New Roman"/>
          <w:b/>
          <w:bCs/>
          <w:sz w:val="24"/>
          <w:szCs w:val="24"/>
          <w:lang w:val="tt-RU"/>
        </w:rPr>
        <w:t xml:space="preserve">Детский сад </w:t>
      </w:r>
      <w:r w:rsidRPr="008B46C6">
        <w:rPr>
          <w:rFonts w:ascii="Times New Roman" w:hAnsi="Times New Roman" w:cs="Times New Roman"/>
          <w:b/>
          <w:bCs/>
          <w:sz w:val="24"/>
          <w:szCs w:val="24"/>
        </w:rPr>
        <w:t>№294</w:t>
      </w:r>
      <w:r w:rsidR="00A15C29">
        <w:rPr>
          <w:rFonts w:ascii="Times New Roman" w:hAnsi="Times New Roman" w:cs="Times New Roman"/>
          <w:b/>
          <w:bCs/>
          <w:sz w:val="24"/>
          <w:szCs w:val="24"/>
        </w:rPr>
        <w:t>»</w:t>
      </w:r>
    </w:p>
    <w:p w:rsidR="008B46C6" w:rsidRPr="008B46C6" w:rsidRDefault="008B46C6" w:rsidP="00505864">
      <w:pPr>
        <w:spacing w:after="0" w:line="240" w:lineRule="auto"/>
        <w:jc w:val="center"/>
        <w:rPr>
          <w:rFonts w:ascii="Times New Roman" w:hAnsi="Times New Roman" w:cs="Times New Roman"/>
          <w:b/>
          <w:bCs/>
          <w:sz w:val="24"/>
          <w:szCs w:val="24"/>
        </w:rPr>
      </w:pPr>
      <w:r w:rsidRPr="008B46C6">
        <w:rPr>
          <w:rFonts w:ascii="Times New Roman" w:hAnsi="Times New Roman" w:cs="Times New Roman"/>
          <w:b/>
          <w:bCs/>
          <w:sz w:val="24"/>
          <w:szCs w:val="24"/>
        </w:rPr>
        <w:t>в конкурсах различного уровня в текущем учебном году</w:t>
      </w:r>
    </w:p>
    <w:p w:rsidR="00E01BEA" w:rsidRDefault="00E01BEA" w:rsidP="00C2265D">
      <w:pPr>
        <w:pStyle w:val="ab"/>
        <w:ind w:firstLine="708"/>
        <w:jc w:val="both"/>
        <w:rPr>
          <w:rFonts w:ascii="Times New Roman" w:hAnsi="Times New Roman" w:cs="Times New Roman"/>
          <w:i w:val="0"/>
          <w:iCs w:val="0"/>
          <w:sz w:val="24"/>
          <w:szCs w:val="24"/>
          <w:lang w:val="ru-RU" w:bidi="ar-SA"/>
        </w:rPr>
      </w:pPr>
    </w:p>
    <w:tbl>
      <w:tblPr>
        <w:tblStyle w:val="a3"/>
        <w:tblW w:w="9791" w:type="dxa"/>
        <w:tblLayout w:type="fixed"/>
        <w:tblLook w:val="04A0"/>
      </w:tblPr>
      <w:tblGrid>
        <w:gridCol w:w="675"/>
        <w:gridCol w:w="2410"/>
        <w:gridCol w:w="4253"/>
        <w:gridCol w:w="2453"/>
      </w:tblGrid>
      <w:tr w:rsidR="00E01BEA" w:rsidRPr="00E01BEA" w:rsidTr="00E01BEA">
        <w:tc>
          <w:tcPr>
            <w:tcW w:w="675" w:type="dxa"/>
            <w:tcBorders>
              <w:top w:val="single" w:sz="4" w:space="0" w:color="auto"/>
              <w:left w:val="single" w:sz="4" w:space="0" w:color="auto"/>
              <w:bottom w:val="single" w:sz="4" w:space="0" w:color="auto"/>
              <w:right w:val="single" w:sz="4" w:space="0" w:color="auto"/>
            </w:tcBorders>
            <w:hideMark/>
          </w:tcPr>
          <w:p w:rsidR="00E01BEA" w:rsidRPr="00E01BEA" w:rsidRDefault="00E01BEA" w:rsidP="00092CB9">
            <w:pPr>
              <w:jc w:val="center"/>
              <w:rPr>
                <w:rFonts w:ascii="Times New Roman" w:hAnsi="Times New Roman" w:cs="Times New Roman"/>
                <w:sz w:val="24"/>
                <w:szCs w:val="24"/>
              </w:rPr>
            </w:pPr>
            <w:r w:rsidRPr="00E01BEA">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hideMark/>
          </w:tcPr>
          <w:p w:rsidR="00E01BEA" w:rsidRPr="00E01BEA" w:rsidRDefault="00E01BEA" w:rsidP="00092CB9">
            <w:pPr>
              <w:jc w:val="center"/>
              <w:rPr>
                <w:rFonts w:ascii="Times New Roman" w:hAnsi="Times New Roman" w:cs="Times New Roman"/>
                <w:sz w:val="24"/>
                <w:szCs w:val="24"/>
              </w:rPr>
            </w:pPr>
            <w:r w:rsidRPr="00E01BEA">
              <w:rPr>
                <w:rFonts w:ascii="Times New Roman" w:hAnsi="Times New Roman" w:cs="Times New Roman"/>
                <w:sz w:val="24"/>
                <w:szCs w:val="24"/>
              </w:rPr>
              <w:t>ФИО</w:t>
            </w:r>
          </w:p>
        </w:tc>
        <w:tc>
          <w:tcPr>
            <w:tcW w:w="4253" w:type="dxa"/>
            <w:tcBorders>
              <w:top w:val="single" w:sz="4" w:space="0" w:color="auto"/>
              <w:left w:val="single" w:sz="4" w:space="0" w:color="auto"/>
              <w:bottom w:val="single" w:sz="4" w:space="0" w:color="auto"/>
              <w:right w:val="single" w:sz="4" w:space="0" w:color="auto"/>
            </w:tcBorders>
            <w:hideMark/>
          </w:tcPr>
          <w:p w:rsidR="00E01BEA" w:rsidRPr="001D7AD0" w:rsidRDefault="00E01BEA" w:rsidP="00092CB9">
            <w:pPr>
              <w:jc w:val="both"/>
              <w:rPr>
                <w:rFonts w:ascii="Times New Roman" w:hAnsi="Times New Roman" w:cs="Times New Roman"/>
                <w:b/>
                <w:sz w:val="24"/>
                <w:szCs w:val="24"/>
              </w:rPr>
            </w:pPr>
            <w:r w:rsidRPr="001D7AD0">
              <w:rPr>
                <w:rFonts w:ascii="Times New Roman" w:hAnsi="Times New Roman" w:cs="Times New Roman"/>
                <w:b/>
                <w:sz w:val="24"/>
                <w:szCs w:val="24"/>
              </w:rPr>
              <w:t>Наименование конкурса</w:t>
            </w:r>
          </w:p>
        </w:tc>
        <w:tc>
          <w:tcPr>
            <w:tcW w:w="2453" w:type="dxa"/>
            <w:tcBorders>
              <w:top w:val="single" w:sz="4" w:space="0" w:color="auto"/>
              <w:left w:val="single" w:sz="4" w:space="0" w:color="auto"/>
              <w:bottom w:val="single" w:sz="4" w:space="0" w:color="auto"/>
              <w:right w:val="single" w:sz="4" w:space="0" w:color="auto"/>
            </w:tcBorders>
            <w:hideMark/>
          </w:tcPr>
          <w:p w:rsidR="00E01BEA" w:rsidRPr="001D7AD0" w:rsidRDefault="00E01BEA" w:rsidP="00092CB9">
            <w:pPr>
              <w:jc w:val="both"/>
              <w:rPr>
                <w:rFonts w:ascii="Times New Roman" w:hAnsi="Times New Roman" w:cs="Times New Roman"/>
                <w:b/>
                <w:sz w:val="24"/>
                <w:szCs w:val="24"/>
              </w:rPr>
            </w:pPr>
            <w:r w:rsidRPr="001D7AD0">
              <w:rPr>
                <w:rFonts w:ascii="Times New Roman" w:hAnsi="Times New Roman" w:cs="Times New Roman"/>
                <w:b/>
                <w:sz w:val="24"/>
                <w:szCs w:val="24"/>
              </w:rPr>
              <w:t>Результат</w:t>
            </w:r>
          </w:p>
        </w:tc>
      </w:tr>
      <w:tr w:rsidR="00B37783" w:rsidRPr="00B37783" w:rsidTr="00E01BEA">
        <w:tc>
          <w:tcPr>
            <w:tcW w:w="675" w:type="dxa"/>
            <w:tcBorders>
              <w:top w:val="single" w:sz="4" w:space="0" w:color="auto"/>
              <w:left w:val="single" w:sz="4" w:space="0" w:color="auto"/>
              <w:bottom w:val="single" w:sz="4" w:space="0" w:color="auto"/>
              <w:right w:val="single" w:sz="4" w:space="0" w:color="auto"/>
            </w:tcBorders>
          </w:tcPr>
          <w:p w:rsidR="00B37783" w:rsidRPr="00B37783" w:rsidRDefault="00B37783" w:rsidP="00092CB9">
            <w:pPr>
              <w:rPr>
                <w:rFonts w:ascii="Times New Roman" w:hAnsi="Times New Roman" w:cs="Times New Roman"/>
                <w:sz w:val="24"/>
                <w:szCs w:val="24"/>
              </w:rPr>
            </w:pPr>
            <w:r w:rsidRPr="00B37783">
              <w:rPr>
                <w:rFonts w:ascii="Times New Roman" w:hAnsi="Times New Roman" w:cs="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B37783" w:rsidRPr="00B37783" w:rsidRDefault="00B37783" w:rsidP="00B37783">
            <w:pPr>
              <w:rPr>
                <w:rFonts w:ascii="Times New Roman" w:hAnsi="Times New Roman" w:cs="Times New Roman"/>
                <w:sz w:val="24"/>
                <w:szCs w:val="24"/>
              </w:rPr>
            </w:pPr>
            <w:r w:rsidRPr="00B37783">
              <w:rPr>
                <w:rFonts w:ascii="Times New Roman" w:hAnsi="Times New Roman" w:cs="Times New Roman"/>
                <w:sz w:val="24"/>
                <w:szCs w:val="24"/>
              </w:rPr>
              <w:t>Ахметшина Р</w:t>
            </w:r>
            <w:r>
              <w:rPr>
                <w:rFonts w:ascii="Times New Roman" w:hAnsi="Times New Roman" w:cs="Times New Roman"/>
                <w:sz w:val="24"/>
                <w:szCs w:val="24"/>
              </w:rPr>
              <w:t>.</w:t>
            </w:r>
          </w:p>
        </w:tc>
        <w:tc>
          <w:tcPr>
            <w:tcW w:w="4253" w:type="dxa"/>
            <w:tcBorders>
              <w:top w:val="single" w:sz="4" w:space="0" w:color="auto"/>
              <w:left w:val="single" w:sz="4" w:space="0" w:color="auto"/>
              <w:bottom w:val="single" w:sz="4" w:space="0" w:color="auto"/>
              <w:right w:val="single" w:sz="4" w:space="0" w:color="auto"/>
            </w:tcBorders>
          </w:tcPr>
          <w:p w:rsidR="00B37783" w:rsidRPr="00B37783" w:rsidRDefault="00B37783" w:rsidP="00CC386C">
            <w:pPr>
              <w:rPr>
                <w:rFonts w:ascii="Times New Roman" w:hAnsi="Times New Roman" w:cs="Times New Roman"/>
                <w:sz w:val="24"/>
                <w:szCs w:val="24"/>
              </w:rPr>
            </w:pPr>
            <w:r w:rsidRPr="00B37783">
              <w:rPr>
                <w:rFonts w:ascii="Times New Roman" w:hAnsi="Times New Roman" w:cs="Times New Roman"/>
                <w:sz w:val="24"/>
                <w:szCs w:val="24"/>
              </w:rPr>
              <w:t>Международный фестиваль театрального творчества имени Шауката Биктимирова «Әлмәндәр варислары» («Наследники Альмандара»)</w:t>
            </w:r>
          </w:p>
        </w:tc>
        <w:tc>
          <w:tcPr>
            <w:tcW w:w="2453" w:type="dxa"/>
            <w:tcBorders>
              <w:top w:val="single" w:sz="4" w:space="0" w:color="auto"/>
              <w:left w:val="single" w:sz="4" w:space="0" w:color="auto"/>
              <w:bottom w:val="single" w:sz="4" w:space="0" w:color="auto"/>
              <w:right w:val="single" w:sz="4" w:space="0" w:color="auto"/>
            </w:tcBorders>
          </w:tcPr>
          <w:p w:rsidR="00B37783" w:rsidRPr="00B37783" w:rsidRDefault="00B37783" w:rsidP="00CC386C">
            <w:pPr>
              <w:rPr>
                <w:rFonts w:ascii="Times New Roman" w:hAnsi="Times New Roman" w:cs="Times New Roman"/>
                <w:sz w:val="24"/>
                <w:szCs w:val="24"/>
              </w:rPr>
            </w:pPr>
            <w:r w:rsidRPr="00B37783">
              <w:rPr>
                <w:rFonts w:ascii="Times New Roman" w:hAnsi="Times New Roman" w:cs="Times New Roman"/>
                <w:sz w:val="24"/>
                <w:szCs w:val="24"/>
              </w:rPr>
              <w:t>Дипломант</w:t>
            </w:r>
          </w:p>
          <w:p w:rsidR="00B37783" w:rsidRPr="00B37783" w:rsidRDefault="00B37783" w:rsidP="00CC386C">
            <w:pPr>
              <w:rPr>
                <w:rFonts w:ascii="Times New Roman" w:hAnsi="Times New Roman" w:cs="Times New Roman"/>
                <w:sz w:val="24"/>
                <w:szCs w:val="24"/>
              </w:rPr>
            </w:pPr>
            <w:r w:rsidRPr="00B37783">
              <w:rPr>
                <w:rFonts w:ascii="Times New Roman" w:hAnsi="Times New Roman" w:cs="Times New Roman"/>
                <w:sz w:val="24"/>
                <w:szCs w:val="24"/>
              </w:rPr>
              <w:t xml:space="preserve"> II степени</w:t>
            </w:r>
          </w:p>
        </w:tc>
      </w:tr>
      <w:tr w:rsidR="00B37783" w:rsidRPr="00B37783" w:rsidTr="00E01BEA">
        <w:tc>
          <w:tcPr>
            <w:tcW w:w="675" w:type="dxa"/>
            <w:tcBorders>
              <w:top w:val="single" w:sz="4" w:space="0" w:color="auto"/>
              <w:left w:val="single" w:sz="4" w:space="0" w:color="auto"/>
              <w:bottom w:val="single" w:sz="4" w:space="0" w:color="auto"/>
              <w:right w:val="single" w:sz="4" w:space="0" w:color="auto"/>
            </w:tcBorders>
          </w:tcPr>
          <w:p w:rsidR="00B37783" w:rsidRPr="00B37783" w:rsidRDefault="00B37783" w:rsidP="00092CB9">
            <w:pPr>
              <w:rPr>
                <w:rFonts w:ascii="Times New Roman" w:hAnsi="Times New Roman" w:cs="Times New Roman"/>
                <w:sz w:val="24"/>
                <w:szCs w:val="24"/>
              </w:rPr>
            </w:pPr>
            <w:r w:rsidRPr="00B37783">
              <w:rPr>
                <w:rFonts w:ascii="Times New Roman" w:hAnsi="Times New Roman" w:cs="Times New Roman"/>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B37783" w:rsidRPr="00B37783" w:rsidRDefault="00B37783" w:rsidP="00B37783">
            <w:pPr>
              <w:rPr>
                <w:rFonts w:ascii="Times New Roman" w:hAnsi="Times New Roman" w:cs="Times New Roman"/>
                <w:sz w:val="24"/>
                <w:szCs w:val="24"/>
              </w:rPr>
            </w:pPr>
            <w:r w:rsidRPr="00B37783">
              <w:rPr>
                <w:rFonts w:ascii="Times New Roman" w:hAnsi="Times New Roman" w:cs="Times New Roman"/>
                <w:sz w:val="24"/>
                <w:szCs w:val="24"/>
              </w:rPr>
              <w:t>Маннапова Э</w:t>
            </w:r>
            <w:r>
              <w:rPr>
                <w:rFonts w:ascii="Times New Roman" w:hAnsi="Times New Roman" w:cs="Times New Roman"/>
                <w:sz w:val="24"/>
                <w:szCs w:val="24"/>
              </w:rPr>
              <w:t>.</w:t>
            </w:r>
          </w:p>
        </w:tc>
        <w:tc>
          <w:tcPr>
            <w:tcW w:w="4253" w:type="dxa"/>
            <w:tcBorders>
              <w:top w:val="single" w:sz="4" w:space="0" w:color="auto"/>
              <w:left w:val="single" w:sz="4" w:space="0" w:color="auto"/>
              <w:bottom w:val="single" w:sz="4" w:space="0" w:color="auto"/>
              <w:right w:val="single" w:sz="4" w:space="0" w:color="auto"/>
            </w:tcBorders>
          </w:tcPr>
          <w:p w:rsidR="00B37783" w:rsidRPr="00B37783" w:rsidRDefault="00B37783" w:rsidP="00CC386C">
            <w:pPr>
              <w:rPr>
                <w:rFonts w:ascii="Times New Roman" w:hAnsi="Times New Roman" w:cs="Times New Roman"/>
                <w:sz w:val="24"/>
                <w:szCs w:val="24"/>
              </w:rPr>
            </w:pPr>
            <w:r w:rsidRPr="00B37783">
              <w:rPr>
                <w:rFonts w:ascii="Times New Roman" w:hAnsi="Times New Roman" w:cs="Times New Roman"/>
                <w:sz w:val="24"/>
                <w:szCs w:val="24"/>
              </w:rPr>
              <w:t>Городской конкурс чтецов среди воспитанников логопедической групп дошкольных образовательных организаций «Поэтичесая весна»</w:t>
            </w:r>
          </w:p>
        </w:tc>
        <w:tc>
          <w:tcPr>
            <w:tcW w:w="2453" w:type="dxa"/>
            <w:tcBorders>
              <w:top w:val="single" w:sz="4" w:space="0" w:color="auto"/>
              <w:left w:val="single" w:sz="4" w:space="0" w:color="auto"/>
              <w:bottom w:val="single" w:sz="4" w:space="0" w:color="auto"/>
              <w:right w:val="single" w:sz="4" w:space="0" w:color="auto"/>
            </w:tcBorders>
          </w:tcPr>
          <w:p w:rsidR="00B37783" w:rsidRPr="00B37783" w:rsidRDefault="00B37783" w:rsidP="00CC386C">
            <w:pPr>
              <w:rPr>
                <w:rFonts w:ascii="Times New Roman" w:hAnsi="Times New Roman" w:cs="Times New Roman"/>
                <w:sz w:val="24"/>
                <w:szCs w:val="24"/>
              </w:rPr>
            </w:pPr>
            <w:r w:rsidRPr="00B37783">
              <w:rPr>
                <w:rFonts w:ascii="Times New Roman" w:hAnsi="Times New Roman" w:cs="Times New Roman"/>
                <w:sz w:val="24"/>
                <w:szCs w:val="24"/>
              </w:rPr>
              <w:t>Диплом</w:t>
            </w:r>
          </w:p>
          <w:p w:rsidR="00B37783" w:rsidRPr="00B37783" w:rsidRDefault="00B37783" w:rsidP="00CC386C">
            <w:pPr>
              <w:rPr>
                <w:rFonts w:ascii="Times New Roman" w:hAnsi="Times New Roman" w:cs="Times New Roman"/>
                <w:sz w:val="24"/>
                <w:szCs w:val="24"/>
              </w:rPr>
            </w:pPr>
            <w:r w:rsidRPr="00B37783">
              <w:rPr>
                <w:rFonts w:ascii="Times New Roman" w:hAnsi="Times New Roman" w:cs="Times New Roman"/>
                <w:sz w:val="24"/>
                <w:szCs w:val="24"/>
              </w:rPr>
              <w:t>Лауреата в номнации «Стихи поэтов-юбиляров»</w:t>
            </w:r>
          </w:p>
        </w:tc>
      </w:tr>
      <w:tr w:rsidR="005F5EB1" w:rsidRPr="005F5EB1" w:rsidTr="00E01BEA">
        <w:tc>
          <w:tcPr>
            <w:tcW w:w="675" w:type="dxa"/>
            <w:tcBorders>
              <w:top w:val="single" w:sz="4" w:space="0" w:color="auto"/>
              <w:left w:val="single" w:sz="4" w:space="0" w:color="auto"/>
              <w:bottom w:val="single" w:sz="4" w:space="0" w:color="auto"/>
              <w:right w:val="single" w:sz="4" w:space="0" w:color="auto"/>
            </w:tcBorders>
          </w:tcPr>
          <w:p w:rsidR="00B37783" w:rsidRPr="005F5EB1" w:rsidRDefault="005F5EB1" w:rsidP="00092CB9">
            <w:pPr>
              <w:jc w:val="both"/>
              <w:rPr>
                <w:rFonts w:ascii="Times New Roman" w:hAnsi="Times New Roman" w:cs="Times New Roman"/>
                <w:sz w:val="24"/>
                <w:szCs w:val="24"/>
              </w:rPr>
            </w:pPr>
            <w:r>
              <w:rPr>
                <w:rFonts w:ascii="Times New Roman" w:hAnsi="Times New Roman" w:cs="Times New Roman"/>
                <w:sz w:val="24"/>
                <w:szCs w:val="24"/>
              </w:rPr>
              <w:t>3</w:t>
            </w:r>
            <w:r w:rsidR="00B37783" w:rsidRPr="005F5EB1">
              <w:rPr>
                <w:rFonts w:ascii="Times New Roman" w:hAnsi="Times New Roman" w:cs="Times New Roman"/>
                <w:sz w:val="24"/>
                <w:szCs w:val="24"/>
              </w:rPr>
              <w:t xml:space="preserve">. </w:t>
            </w:r>
          </w:p>
        </w:tc>
        <w:tc>
          <w:tcPr>
            <w:tcW w:w="2410" w:type="dxa"/>
            <w:tcBorders>
              <w:top w:val="single" w:sz="4" w:space="0" w:color="auto"/>
              <w:left w:val="single" w:sz="4" w:space="0" w:color="auto"/>
              <w:bottom w:val="single" w:sz="4" w:space="0" w:color="auto"/>
              <w:right w:val="single" w:sz="4" w:space="0" w:color="auto"/>
            </w:tcBorders>
          </w:tcPr>
          <w:p w:rsidR="00B37783" w:rsidRPr="005F5EB1" w:rsidRDefault="00B37783" w:rsidP="00092CB9">
            <w:pPr>
              <w:rPr>
                <w:rFonts w:ascii="Times New Roman" w:hAnsi="Times New Roman" w:cs="Times New Roman"/>
                <w:sz w:val="24"/>
                <w:szCs w:val="24"/>
              </w:rPr>
            </w:pPr>
            <w:r w:rsidRPr="005F5EB1">
              <w:rPr>
                <w:rFonts w:ascii="Times New Roman" w:hAnsi="Times New Roman" w:cs="Times New Roman"/>
                <w:sz w:val="24"/>
                <w:szCs w:val="24"/>
              </w:rPr>
              <w:t>Саматов К.</w:t>
            </w:r>
          </w:p>
        </w:tc>
        <w:tc>
          <w:tcPr>
            <w:tcW w:w="4253" w:type="dxa"/>
            <w:tcBorders>
              <w:top w:val="single" w:sz="4" w:space="0" w:color="auto"/>
              <w:left w:val="single" w:sz="4" w:space="0" w:color="auto"/>
              <w:bottom w:val="single" w:sz="4" w:space="0" w:color="auto"/>
              <w:right w:val="single" w:sz="4" w:space="0" w:color="auto"/>
            </w:tcBorders>
          </w:tcPr>
          <w:p w:rsidR="00B37783" w:rsidRPr="005F5EB1" w:rsidRDefault="00B37783" w:rsidP="005F5EB1">
            <w:pPr>
              <w:rPr>
                <w:rFonts w:ascii="Times New Roman" w:hAnsi="Times New Roman" w:cs="Times New Roman"/>
                <w:sz w:val="24"/>
                <w:szCs w:val="24"/>
              </w:rPr>
            </w:pPr>
            <w:r w:rsidRPr="005F5EB1">
              <w:rPr>
                <w:rFonts w:ascii="Times New Roman" w:hAnsi="Times New Roman" w:cs="Times New Roman"/>
                <w:sz w:val="24"/>
                <w:szCs w:val="24"/>
              </w:rPr>
              <w:t xml:space="preserve">Районный этап республиканского конкурса </w:t>
            </w:r>
            <w:r w:rsidR="005F5EB1" w:rsidRPr="005F5EB1">
              <w:rPr>
                <w:rFonts w:ascii="Times New Roman" w:hAnsi="Times New Roman" w:cs="Times New Roman"/>
                <w:sz w:val="24"/>
                <w:szCs w:val="24"/>
              </w:rPr>
              <w:t>рисунков «Буду бдителен на льду и на воде»</w:t>
            </w:r>
          </w:p>
        </w:tc>
        <w:tc>
          <w:tcPr>
            <w:tcW w:w="2453" w:type="dxa"/>
            <w:tcBorders>
              <w:top w:val="single" w:sz="4" w:space="0" w:color="auto"/>
              <w:left w:val="single" w:sz="4" w:space="0" w:color="auto"/>
              <w:bottom w:val="single" w:sz="4" w:space="0" w:color="auto"/>
              <w:right w:val="single" w:sz="4" w:space="0" w:color="auto"/>
            </w:tcBorders>
          </w:tcPr>
          <w:p w:rsidR="00B37783" w:rsidRPr="005F5EB1" w:rsidRDefault="00B37783" w:rsidP="00092CB9">
            <w:pPr>
              <w:rPr>
                <w:rFonts w:ascii="Times New Roman" w:hAnsi="Times New Roman" w:cs="Times New Roman"/>
                <w:sz w:val="24"/>
                <w:szCs w:val="24"/>
              </w:rPr>
            </w:pPr>
            <w:r w:rsidRPr="005F5EB1">
              <w:rPr>
                <w:rFonts w:ascii="Times New Roman" w:hAnsi="Times New Roman" w:cs="Times New Roman"/>
                <w:sz w:val="24"/>
                <w:szCs w:val="24"/>
              </w:rPr>
              <w:t>Диплом 3 место</w:t>
            </w:r>
            <w:r w:rsidR="005F5EB1" w:rsidRPr="005F5EB1">
              <w:rPr>
                <w:rFonts w:ascii="Times New Roman" w:hAnsi="Times New Roman" w:cs="Times New Roman"/>
                <w:sz w:val="24"/>
                <w:szCs w:val="24"/>
              </w:rPr>
              <w:t xml:space="preserve"> в номинации «Это нельзя делать зимой на водоёмах!»</w:t>
            </w:r>
          </w:p>
        </w:tc>
      </w:tr>
      <w:tr w:rsidR="005F5EB1" w:rsidRPr="005F5EB1" w:rsidTr="00E01BEA">
        <w:tc>
          <w:tcPr>
            <w:tcW w:w="675" w:type="dxa"/>
            <w:tcBorders>
              <w:top w:val="single" w:sz="4" w:space="0" w:color="auto"/>
              <w:left w:val="single" w:sz="4" w:space="0" w:color="auto"/>
              <w:bottom w:val="single" w:sz="4" w:space="0" w:color="auto"/>
              <w:right w:val="single" w:sz="4" w:space="0" w:color="auto"/>
            </w:tcBorders>
          </w:tcPr>
          <w:p w:rsidR="005F5EB1" w:rsidRPr="005F5EB1" w:rsidRDefault="005F5EB1" w:rsidP="00CC386C">
            <w:pPr>
              <w:jc w:val="both"/>
              <w:rPr>
                <w:rFonts w:ascii="Times New Roman" w:hAnsi="Times New Roman" w:cs="Times New Roman"/>
                <w:sz w:val="24"/>
                <w:szCs w:val="24"/>
              </w:rPr>
            </w:pPr>
            <w:r w:rsidRPr="005F5EB1">
              <w:rPr>
                <w:rFonts w:ascii="Times New Roman" w:hAnsi="Times New Roman" w:cs="Times New Roman"/>
                <w:sz w:val="24"/>
                <w:szCs w:val="24"/>
              </w:rPr>
              <w:t xml:space="preserve">4. </w:t>
            </w:r>
          </w:p>
        </w:tc>
        <w:tc>
          <w:tcPr>
            <w:tcW w:w="2410" w:type="dxa"/>
            <w:tcBorders>
              <w:top w:val="single" w:sz="4" w:space="0" w:color="auto"/>
              <w:left w:val="single" w:sz="4" w:space="0" w:color="auto"/>
              <w:bottom w:val="single" w:sz="4" w:space="0" w:color="auto"/>
              <w:right w:val="single" w:sz="4" w:space="0" w:color="auto"/>
            </w:tcBorders>
          </w:tcPr>
          <w:p w:rsidR="005F5EB1" w:rsidRPr="005F5EB1" w:rsidRDefault="005F5EB1" w:rsidP="00CC386C">
            <w:pPr>
              <w:jc w:val="both"/>
              <w:rPr>
                <w:rFonts w:ascii="Times New Roman" w:hAnsi="Times New Roman" w:cs="Times New Roman"/>
                <w:sz w:val="24"/>
                <w:szCs w:val="24"/>
              </w:rPr>
            </w:pPr>
            <w:r w:rsidRPr="005F5EB1">
              <w:rPr>
                <w:rFonts w:ascii="Times New Roman" w:hAnsi="Times New Roman" w:cs="Times New Roman"/>
                <w:sz w:val="24"/>
                <w:szCs w:val="24"/>
              </w:rPr>
              <w:t xml:space="preserve">Файрушин Данияр </w:t>
            </w:r>
          </w:p>
        </w:tc>
        <w:tc>
          <w:tcPr>
            <w:tcW w:w="4253" w:type="dxa"/>
            <w:tcBorders>
              <w:top w:val="single" w:sz="4" w:space="0" w:color="auto"/>
              <w:left w:val="single" w:sz="4" w:space="0" w:color="auto"/>
              <w:bottom w:val="single" w:sz="4" w:space="0" w:color="auto"/>
              <w:right w:val="single" w:sz="4" w:space="0" w:color="auto"/>
            </w:tcBorders>
          </w:tcPr>
          <w:p w:rsidR="005F5EB1" w:rsidRPr="005F5EB1" w:rsidRDefault="005F5EB1" w:rsidP="00CC386C">
            <w:pPr>
              <w:rPr>
                <w:rFonts w:ascii="Times New Roman" w:hAnsi="Times New Roman" w:cs="Times New Roman"/>
                <w:sz w:val="24"/>
                <w:szCs w:val="24"/>
              </w:rPr>
            </w:pPr>
            <w:r w:rsidRPr="005F5EB1">
              <w:rPr>
                <w:rFonts w:ascii="Times New Roman" w:hAnsi="Times New Roman" w:cs="Times New Roman"/>
                <w:sz w:val="24"/>
                <w:szCs w:val="24"/>
              </w:rPr>
              <w:t xml:space="preserve">Районный этап </w:t>
            </w:r>
            <w:r w:rsidRPr="005F5EB1">
              <w:rPr>
                <w:rFonts w:ascii="Times New Roman" w:hAnsi="Times New Roman" w:cs="Times New Roman"/>
                <w:sz w:val="24"/>
                <w:szCs w:val="24"/>
                <w:lang w:val="en-US"/>
              </w:rPr>
              <w:t>IV</w:t>
            </w:r>
            <w:r w:rsidRPr="005F5EB1">
              <w:rPr>
                <w:rFonts w:ascii="Times New Roman" w:hAnsi="Times New Roman" w:cs="Times New Roman"/>
                <w:sz w:val="24"/>
                <w:szCs w:val="24"/>
              </w:rPr>
              <w:t xml:space="preserve"> Международного литературного конкурс чтецов «Джалиловские чтения»</w:t>
            </w:r>
          </w:p>
        </w:tc>
        <w:tc>
          <w:tcPr>
            <w:tcW w:w="2453" w:type="dxa"/>
            <w:tcBorders>
              <w:top w:val="single" w:sz="4" w:space="0" w:color="auto"/>
              <w:left w:val="single" w:sz="4" w:space="0" w:color="auto"/>
              <w:bottom w:val="single" w:sz="4" w:space="0" w:color="auto"/>
              <w:right w:val="single" w:sz="4" w:space="0" w:color="auto"/>
            </w:tcBorders>
          </w:tcPr>
          <w:p w:rsidR="005F5EB1" w:rsidRPr="005F5EB1" w:rsidRDefault="005F5EB1" w:rsidP="00CC386C">
            <w:pPr>
              <w:rPr>
                <w:rFonts w:ascii="Times New Roman" w:hAnsi="Times New Roman" w:cs="Times New Roman"/>
                <w:sz w:val="24"/>
                <w:szCs w:val="24"/>
              </w:rPr>
            </w:pPr>
            <w:r w:rsidRPr="005F5EB1">
              <w:rPr>
                <w:rFonts w:ascii="Times New Roman" w:hAnsi="Times New Roman" w:cs="Times New Roman"/>
                <w:sz w:val="24"/>
                <w:szCs w:val="24"/>
              </w:rPr>
              <w:t>Диплом 3 место</w:t>
            </w:r>
          </w:p>
        </w:tc>
      </w:tr>
      <w:tr w:rsidR="001B3C76" w:rsidRPr="001B3C76" w:rsidTr="00E01BEA">
        <w:tc>
          <w:tcPr>
            <w:tcW w:w="675" w:type="dxa"/>
            <w:tcBorders>
              <w:top w:val="single" w:sz="4" w:space="0" w:color="auto"/>
              <w:left w:val="single" w:sz="4" w:space="0" w:color="auto"/>
              <w:bottom w:val="single" w:sz="4" w:space="0" w:color="auto"/>
              <w:right w:val="single" w:sz="4" w:space="0" w:color="auto"/>
            </w:tcBorders>
          </w:tcPr>
          <w:p w:rsidR="005F5EB1" w:rsidRPr="001B3C76" w:rsidRDefault="005F5EB1" w:rsidP="00092CB9">
            <w:pPr>
              <w:jc w:val="both"/>
              <w:rPr>
                <w:rFonts w:ascii="Times New Roman" w:hAnsi="Times New Roman" w:cs="Times New Roman"/>
                <w:sz w:val="24"/>
                <w:szCs w:val="24"/>
              </w:rPr>
            </w:pPr>
            <w:r w:rsidRPr="001B3C76">
              <w:rPr>
                <w:rFonts w:ascii="Times New Roman" w:hAnsi="Times New Roman" w:cs="Times New Roman"/>
                <w:sz w:val="24"/>
                <w:szCs w:val="24"/>
              </w:rPr>
              <w:t>3.</w:t>
            </w:r>
          </w:p>
        </w:tc>
        <w:tc>
          <w:tcPr>
            <w:tcW w:w="2410" w:type="dxa"/>
            <w:tcBorders>
              <w:top w:val="single" w:sz="4" w:space="0" w:color="auto"/>
              <w:left w:val="single" w:sz="4" w:space="0" w:color="auto"/>
              <w:bottom w:val="single" w:sz="4" w:space="0" w:color="auto"/>
              <w:right w:val="single" w:sz="4" w:space="0" w:color="auto"/>
            </w:tcBorders>
          </w:tcPr>
          <w:p w:rsidR="005F5EB1" w:rsidRPr="001B3C76" w:rsidRDefault="005F5EB1" w:rsidP="00092CB9">
            <w:pPr>
              <w:jc w:val="both"/>
              <w:rPr>
                <w:rFonts w:ascii="Times New Roman" w:hAnsi="Times New Roman" w:cs="Times New Roman"/>
                <w:sz w:val="24"/>
                <w:szCs w:val="24"/>
              </w:rPr>
            </w:pPr>
            <w:r w:rsidRPr="001B3C76">
              <w:rPr>
                <w:rFonts w:ascii="Times New Roman" w:hAnsi="Times New Roman" w:cs="Times New Roman"/>
                <w:sz w:val="24"/>
                <w:szCs w:val="24"/>
              </w:rPr>
              <w:t>Жахангирова А.</w:t>
            </w:r>
          </w:p>
        </w:tc>
        <w:tc>
          <w:tcPr>
            <w:tcW w:w="4253" w:type="dxa"/>
            <w:tcBorders>
              <w:top w:val="single" w:sz="4" w:space="0" w:color="auto"/>
              <w:left w:val="single" w:sz="4" w:space="0" w:color="auto"/>
              <w:bottom w:val="single" w:sz="4" w:space="0" w:color="auto"/>
              <w:right w:val="single" w:sz="4" w:space="0" w:color="auto"/>
            </w:tcBorders>
          </w:tcPr>
          <w:p w:rsidR="005F5EB1" w:rsidRPr="001B3C76" w:rsidRDefault="005F5EB1" w:rsidP="00092CB9">
            <w:pPr>
              <w:rPr>
                <w:rFonts w:ascii="Times New Roman" w:hAnsi="Times New Roman" w:cs="Times New Roman"/>
                <w:sz w:val="24"/>
                <w:szCs w:val="24"/>
              </w:rPr>
            </w:pPr>
            <w:r w:rsidRPr="001B3C76">
              <w:rPr>
                <w:rFonts w:ascii="Times New Roman" w:hAnsi="Times New Roman" w:cs="Times New Roman"/>
                <w:sz w:val="24"/>
                <w:szCs w:val="24"/>
              </w:rPr>
              <w:t xml:space="preserve"> Фестиваль национальных культур «Алтын сәгать» </w:t>
            </w:r>
          </w:p>
        </w:tc>
        <w:tc>
          <w:tcPr>
            <w:tcW w:w="2453" w:type="dxa"/>
            <w:tcBorders>
              <w:top w:val="single" w:sz="4" w:space="0" w:color="auto"/>
              <w:left w:val="single" w:sz="4" w:space="0" w:color="auto"/>
              <w:bottom w:val="single" w:sz="4" w:space="0" w:color="auto"/>
              <w:right w:val="single" w:sz="4" w:space="0" w:color="auto"/>
            </w:tcBorders>
          </w:tcPr>
          <w:p w:rsidR="005F5EB1" w:rsidRPr="001B3C76" w:rsidRDefault="005F5EB1" w:rsidP="00092CB9">
            <w:pPr>
              <w:rPr>
                <w:rFonts w:ascii="Times New Roman" w:hAnsi="Times New Roman" w:cs="Times New Roman"/>
                <w:sz w:val="24"/>
                <w:szCs w:val="24"/>
              </w:rPr>
            </w:pPr>
            <w:r w:rsidRPr="001B3C76">
              <w:rPr>
                <w:rFonts w:ascii="Times New Roman" w:hAnsi="Times New Roman" w:cs="Times New Roman"/>
                <w:sz w:val="24"/>
                <w:szCs w:val="24"/>
              </w:rPr>
              <w:t>Лауреат II степени</w:t>
            </w:r>
          </w:p>
        </w:tc>
      </w:tr>
      <w:tr w:rsidR="0013585F" w:rsidRPr="001B3C76" w:rsidTr="00E01BEA">
        <w:tc>
          <w:tcPr>
            <w:tcW w:w="675" w:type="dxa"/>
            <w:tcBorders>
              <w:top w:val="single" w:sz="4" w:space="0" w:color="auto"/>
              <w:left w:val="single" w:sz="4" w:space="0" w:color="auto"/>
              <w:bottom w:val="single" w:sz="4" w:space="0" w:color="auto"/>
              <w:right w:val="single" w:sz="4" w:space="0" w:color="auto"/>
            </w:tcBorders>
          </w:tcPr>
          <w:p w:rsidR="0013585F" w:rsidRPr="001B3C76" w:rsidRDefault="0013585F" w:rsidP="00092CB9">
            <w:pPr>
              <w:jc w:val="both"/>
              <w:rPr>
                <w:rFonts w:ascii="Times New Roman" w:hAnsi="Times New Roman" w:cs="Times New Roman"/>
                <w:sz w:val="24"/>
                <w:szCs w:val="24"/>
              </w:rPr>
            </w:pPr>
            <w:r w:rsidRPr="001B3C76">
              <w:rPr>
                <w:rFonts w:ascii="Times New Roman" w:hAnsi="Times New Roman" w:cs="Times New Roman"/>
                <w:sz w:val="24"/>
                <w:szCs w:val="24"/>
              </w:rPr>
              <w:t>4.</w:t>
            </w:r>
          </w:p>
        </w:tc>
        <w:tc>
          <w:tcPr>
            <w:tcW w:w="2410" w:type="dxa"/>
            <w:tcBorders>
              <w:top w:val="single" w:sz="4" w:space="0" w:color="auto"/>
              <w:left w:val="single" w:sz="4" w:space="0" w:color="auto"/>
              <w:bottom w:val="single" w:sz="4" w:space="0" w:color="auto"/>
              <w:right w:val="single" w:sz="4" w:space="0" w:color="auto"/>
            </w:tcBorders>
            <w:hideMark/>
          </w:tcPr>
          <w:p w:rsidR="0013585F" w:rsidRPr="001B3C76" w:rsidRDefault="0013585F" w:rsidP="00CC386C">
            <w:pPr>
              <w:rPr>
                <w:rFonts w:ascii="Times New Roman" w:hAnsi="Times New Roman" w:cs="Times New Roman"/>
                <w:sz w:val="24"/>
                <w:szCs w:val="24"/>
              </w:rPr>
            </w:pPr>
            <w:r>
              <w:rPr>
                <w:rFonts w:ascii="Times New Roman" w:hAnsi="Times New Roman" w:cs="Times New Roman"/>
                <w:sz w:val="24"/>
                <w:szCs w:val="24"/>
              </w:rPr>
              <w:t>Коллектив «</w:t>
            </w:r>
            <w:r w:rsidRPr="001B3C76">
              <w:rPr>
                <w:rFonts w:ascii="Times New Roman" w:hAnsi="Times New Roman" w:cs="Times New Roman"/>
                <w:sz w:val="24"/>
                <w:szCs w:val="24"/>
              </w:rPr>
              <w:t>Күңелле балачак</w:t>
            </w:r>
            <w:r>
              <w:rPr>
                <w:rFonts w:ascii="Times New Roman" w:hAnsi="Times New Roman" w:cs="Times New Roman"/>
                <w:sz w:val="24"/>
                <w:szCs w:val="24"/>
              </w:rPr>
              <w:t>»</w:t>
            </w:r>
          </w:p>
        </w:tc>
        <w:tc>
          <w:tcPr>
            <w:tcW w:w="4253" w:type="dxa"/>
            <w:tcBorders>
              <w:top w:val="single" w:sz="4" w:space="0" w:color="auto"/>
              <w:left w:val="single" w:sz="4" w:space="0" w:color="auto"/>
              <w:bottom w:val="single" w:sz="4" w:space="0" w:color="auto"/>
              <w:right w:val="single" w:sz="4" w:space="0" w:color="auto"/>
            </w:tcBorders>
          </w:tcPr>
          <w:p w:rsidR="0013585F" w:rsidRPr="001B3C76" w:rsidRDefault="0013585F" w:rsidP="00CC386C">
            <w:pPr>
              <w:rPr>
                <w:rFonts w:ascii="Times New Roman" w:hAnsi="Times New Roman" w:cs="Times New Roman"/>
                <w:sz w:val="24"/>
                <w:szCs w:val="24"/>
              </w:rPr>
            </w:pPr>
            <w:r w:rsidRPr="001B3C76">
              <w:rPr>
                <w:rFonts w:ascii="Times New Roman" w:hAnsi="Times New Roman" w:cs="Times New Roman"/>
                <w:sz w:val="24"/>
                <w:szCs w:val="24"/>
              </w:rPr>
              <w:t xml:space="preserve"> Фестиваль национальных культур «Алтын сәгать» </w:t>
            </w:r>
          </w:p>
        </w:tc>
        <w:tc>
          <w:tcPr>
            <w:tcW w:w="2453" w:type="dxa"/>
            <w:tcBorders>
              <w:top w:val="single" w:sz="4" w:space="0" w:color="auto"/>
              <w:left w:val="single" w:sz="4" w:space="0" w:color="auto"/>
              <w:bottom w:val="single" w:sz="4" w:space="0" w:color="auto"/>
              <w:right w:val="single" w:sz="4" w:space="0" w:color="auto"/>
            </w:tcBorders>
            <w:hideMark/>
          </w:tcPr>
          <w:p w:rsidR="0013585F" w:rsidRPr="001B3C76" w:rsidRDefault="0013585F" w:rsidP="00CC386C">
            <w:pPr>
              <w:rPr>
                <w:rFonts w:ascii="Times New Roman" w:hAnsi="Times New Roman" w:cs="Times New Roman"/>
                <w:sz w:val="24"/>
                <w:szCs w:val="24"/>
              </w:rPr>
            </w:pPr>
            <w:r w:rsidRPr="001B3C76">
              <w:rPr>
                <w:rFonts w:ascii="Times New Roman" w:hAnsi="Times New Roman" w:cs="Times New Roman"/>
                <w:sz w:val="24"/>
                <w:szCs w:val="24"/>
              </w:rPr>
              <w:t>Лауреат I степени</w:t>
            </w:r>
          </w:p>
        </w:tc>
      </w:tr>
      <w:tr w:rsidR="001B3C76" w:rsidRPr="001B3C76" w:rsidTr="00E01BEA">
        <w:tc>
          <w:tcPr>
            <w:tcW w:w="675" w:type="dxa"/>
            <w:tcBorders>
              <w:top w:val="single" w:sz="4" w:space="0" w:color="auto"/>
              <w:left w:val="single" w:sz="4" w:space="0" w:color="auto"/>
              <w:bottom w:val="single" w:sz="4" w:space="0" w:color="auto"/>
              <w:right w:val="single" w:sz="4" w:space="0" w:color="auto"/>
            </w:tcBorders>
          </w:tcPr>
          <w:p w:rsidR="001B3C76" w:rsidRPr="001B3C76" w:rsidRDefault="001B3C76" w:rsidP="00092CB9">
            <w:pPr>
              <w:jc w:val="both"/>
              <w:rPr>
                <w:rFonts w:ascii="Times New Roman" w:hAnsi="Times New Roman" w:cs="Times New Roman"/>
                <w:sz w:val="24"/>
                <w:szCs w:val="24"/>
              </w:rPr>
            </w:pPr>
            <w:r>
              <w:rPr>
                <w:rFonts w:ascii="Times New Roman" w:hAnsi="Times New Roman" w:cs="Times New Roman"/>
                <w:sz w:val="24"/>
                <w:szCs w:val="24"/>
              </w:rPr>
              <w:t>5.</w:t>
            </w:r>
          </w:p>
        </w:tc>
        <w:tc>
          <w:tcPr>
            <w:tcW w:w="2410" w:type="dxa"/>
            <w:tcBorders>
              <w:top w:val="single" w:sz="4" w:space="0" w:color="auto"/>
              <w:left w:val="single" w:sz="4" w:space="0" w:color="auto"/>
              <w:bottom w:val="single" w:sz="4" w:space="0" w:color="auto"/>
              <w:right w:val="single" w:sz="4" w:space="0" w:color="auto"/>
            </w:tcBorders>
          </w:tcPr>
          <w:p w:rsidR="001B3C76" w:rsidRPr="001B3C76" w:rsidRDefault="001B3C76" w:rsidP="00092CB9">
            <w:pPr>
              <w:rPr>
                <w:rFonts w:ascii="Times New Roman" w:hAnsi="Times New Roman" w:cs="Times New Roman"/>
                <w:sz w:val="24"/>
                <w:szCs w:val="24"/>
              </w:rPr>
            </w:pPr>
            <w:r>
              <w:rPr>
                <w:rFonts w:ascii="Times New Roman" w:hAnsi="Times New Roman" w:cs="Times New Roman"/>
                <w:sz w:val="24"/>
                <w:szCs w:val="24"/>
              </w:rPr>
              <w:t>Коллектив «Ручеек»</w:t>
            </w:r>
          </w:p>
        </w:tc>
        <w:tc>
          <w:tcPr>
            <w:tcW w:w="4253" w:type="dxa"/>
            <w:tcBorders>
              <w:top w:val="single" w:sz="4" w:space="0" w:color="auto"/>
              <w:left w:val="single" w:sz="4" w:space="0" w:color="auto"/>
              <w:bottom w:val="single" w:sz="4" w:space="0" w:color="auto"/>
              <w:right w:val="single" w:sz="4" w:space="0" w:color="auto"/>
            </w:tcBorders>
          </w:tcPr>
          <w:p w:rsidR="001B3C76" w:rsidRPr="001B3C76" w:rsidRDefault="001B3C76" w:rsidP="00CC386C">
            <w:pPr>
              <w:rPr>
                <w:rFonts w:ascii="Times New Roman" w:hAnsi="Times New Roman" w:cs="Times New Roman"/>
                <w:sz w:val="24"/>
                <w:szCs w:val="24"/>
              </w:rPr>
            </w:pPr>
            <w:r w:rsidRPr="001B3C76">
              <w:rPr>
                <w:rFonts w:ascii="Times New Roman" w:hAnsi="Times New Roman" w:cs="Times New Roman"/>
                <w:sz w:val="24"/>
                <w:szCs w:val="24"/>
              </w:rPr>
              <w:t xml:space="preserve"> Фестиваль национальных культур «Алтын сәгать» </w:t>
            </w:r>
          </w:p>
        </w:tc>
        <w:tc>
          <w:tcPr>
            <w:tcW w:w="2453" w:type="dxa"/>
            <w:tcBorders>
              <w:top w:val="single" w:sz="4" w:space="0" w:color="auto"/>
              <w:left w:val="single" w:sz="4" w:space="0" w:color="auto"/>
              <w:bottom w:val="single" w:sz="4" w:space="0" w:color="auto"/>
              <w:right w:val="single" w:sz="4" w:space="0" w:color="auto"/>
            </w:tcBorders>
          </w:tcPr>
          <w:p w:rsidR="001B3C76" w:rsidRPr="001B3C76" w:rsidRDefault="001B3C76" w:rsidP="00CC386C">
            <w:pPr>
              <w:rPr>
                <w:rFonts w:ascii="Times New Roman" w:hAnsi="Times New Roman" w:cs="Times New Roman"/>
                <w:sz w:val="24"/>
                <w:szCs w:val="24"/>
              </w:rPr>
            </w:pPr>
            <w:r w:rsidRPr="001B3C76">
              <w:rPr>
                <w:rFonts w:ascii="Times New Roman" w:hAnsi="Times New Roman" w:cs="Times New Roman"/>
                <w:sz w:val="24"/>
                <w:szCs w:val="24"/>
              </w:rPr>
              <w:t>Лауреат III степени</w:t>
            </w:r>
          </w:p>
        </w:tc>
      </w:tr>
      <w:tr w:rsidR="001B3C76" w:rsidRPr="001B3C76" w:rsidTr="00E01BEA">
        <w:tc>
          <w:tcPr>
            <w:tcW w:w="675" w:type="dxa"/>
            <w:tcBorders>
              <w:top w:val="single" w:sz="4" w:space="0" w:color="auto"/>
              <w:left w:val="single" w:sz="4" w:space="0" w:color="auto"/>
              <w:bottom w:val="single" w:sz="4" w:space="0" w:color="auto"/>
              <w:right w:val="single" w:sz="4" w:space="0" w:color="auto"/>
            </w:tcBorders>
          </w:tcPr>
          <w:p w:rsidR="001B3C76" w:rsidRDefault="001B3C76" w:rsidP="00092CB9">
            <w:pPr>
              <w:jc w:val="both"/>
              <w:rPr>
                <w:rFonts w:ascii="Times New Roman" w:hAnsi="Times New Roman" w:cs="Times New Roman"/>
                <w:sz w:val="24"/>
                <w:szCs w:val="24"/>
              </w:rPr>
            </w:pPr>
            <w:r>
              <w:rPr>
                <w:rFonts w:ascii="Times New Roman" w:hAnsi="Times New Roman" w:cs="Times New Roman"/>
                <w:sz w:val="24"/>
                <w:szCs w:val="24"/>
              </w:rPr>
              <w:t>6.</w:t>
            </w:r>
          </w:p>
        </w:tc>
        <w:tc>
          <w:tcPr>
            <w:tcW w:w="2410" w:type="dxa"/>
            <w:tcBorders>
              <w:top w:val="single" w:sz="4" w:space="0" w:color="auto"/>
              <w:left w:val="single" w:sz="4" w:space="0" w:color="auto"/>
              <w:bottom w:val="single" w:sz="4" w:space="0" w:color="auto"/>
              <w:right w:val="single" w:sz="4" w:space="0" w:color="auto"/>
            </w:tcBorders>
          </w:tcPr>
          <w:p w:rsidR="001B3C76" w:rsidRDefault="001B3C76" w:rsidP="00092CB9">
            <w:pPr>
              <w:rPr>
                <w:rFonts w:ascii="Times New Roman" w:hAnsi="Times New Roman" w:cs="Times New Roman"/>
                <w:sz w:val="24"/>
                <w:szCs w:val="24"/>
              </w:rPr>
            </w:pPr>
            <w:r>
              <w:rPr>
                <w:rFonts w:ascii="Times New Roman" w:hAnsi="Times New Roman" w:cs="Times New Roman"/>
                <w:sz w:val="24"/>
                <w:szCs w:val="24"/>
              </w:rPr>
              <w:t>Дуслык чишмәсе</w:t>
            </w:r>
          </w:p>
        </w:tc>
        <w:tc>
          <w:tcPr>
            <w:tcW w:w="4253" w:type="dxa"/>
            <w:tcBorders>
              <w:top w:val="single" w:sz="4" w:space="0" w:color="auto"/>
              <w:left w:val="single" w:sz="4" w:space="0" w:color="auto"/>
              <w:bottom w:val="single" w:sz="4" w:space="0" w:color="auto"/>
              <w:right w:val="single" w:sz="4" w:space="0" w:color="auto"/>
            </w:tcBorders>
          </w:tcPr>
          <w:p w:rsidR="001B3C76" w:rsidRPr="001B3C76" w:rsidRDefault="001B3C76" w:rsidP="00CC386C">
            <w:pPr>
              <w:rPr>
                <w:rFonts w:ascii="Times New Roman" w:hAnsi="Times New Roman" w:cs="Times New Roman"/>
                <w:sz w:val="24"/>
                <w:szCs w:val="24"/>
              </w:rPr>
            </w:pPr>
            <w:r w:rsidRPr="001B3C76">
              <w:rPr>
                <w:rFonts w:ascii="Times New Roman" w:hAnsi="Times New Roman" w:cs="Times New Roman"/>
                <w:sz w:val="24"/>
                <w:szCs w:val="24"/>
              </w:rPr>
              <w:t xml:space="preserve"> Фестиваль национальных культур «Алтын сәгать» </w:t>
            </w:r>
          </w:p>
        </w:tc>
        <w:tc>
          <w:tcPr>
            <w:tcW w:w="2453" w:type="dxa"/>
            <w:tcBorders>
              <w:top w:val="single" w:sz="4" w:space="0" w:color="auto"/>
              <w:left w:val="single" w:sz="4" w:space="0" w:color="auto"/>
              <w:bottom w:val="single" w:sz="4" w:space="0" w:color="auto"/>
              <w:right w:val="single" w:sz="4" w:space="0" w:color="auto"/>
            </w:tcBorders>
          </w:tcPr>
          <w:p w:rsidR="001B3C76" w:rsidRPr="001B3C76" w:rsidRDefault="001B3C76" w:rsidP="00CC386C">
            <w:pPr>
              <w:rPr>
                <w:rFonts w:ascii="Times New Roman" w:hAnsi="Times New Roman" w:cs="Times New Roman"/>
                <w:sz w:val="24"/>
                <w:szCs w:val="24"/>
              </w:rPr>
            </w:pPr>
            <w:r w:rsidRPr="001B3C76">
              <w:rPr>
                <w:rFonts w:ascii="Times New Roman" w:hAnsi="Times New Roman" w:cs="Times New Roman"/>
                <w:sz w:val="24"/>
                <w:szCs w:val="24"/>
              </w:rPr>
              <w:t>Лауреат III степени</w:t>
            </w:r>
          </w:p>
        </w:tc>
      </w:tr>
      <w:tr w:rsidR="001B3C76" w:rsidRPr="001B3C76" w:rsidTr="00E01BEA">
        <w:tc>
          <w:tcPr>
            <w:tcW w:w="675" w:type="dxa"/>
            <w:tcBorders>
              <w:top w:val="single" w:sz="4" w:space="0" w:color="auto"/>
              <w:left w:val="single" w:sz="4" w:space="0" w:color="auto"/>
              <w:bottom w:val="single" w:sz="4" w:space="0" w:color="auto"/>
              <w:right w:val="single" w:sz="4" w:space="0" w:color="auto"/>
            </w:tcBorders>
          </w:tcPr>
          <w:p w:rsidR="001B3C76" w:rsidRDefault="001B3C76" w:rsidP="00092CB9">
            <w:pPr>
              <w:jc w:val="both"/>
              <w:rPr>
                <w:rFonts w:ascii="Times New Roman" w:hAnsi="Times New Roman" w:cs="Times New Roman"/>
                <w:sz w:val="24"/>
                <w:szCs w:val="24"/>
              </w:rPr>
            </w:pPr>
            <w:r>
              <w:rPr>
                <w:rFonts w:ascii="Times New Roman" w:hAnsi="Times New Roman" w:cs="Times New Roman"/>
                <w:sz w:val="24"/>
                <w:szCs w:val="24"/>
              </w:rPr>
              <w:t>7.</w:t>
            </w:r>
          </w:p>
        </w:tc>
        <w:tc>
          <w:tcPr>
            <w:tcW w:w="2410" w:type="dxa"/>
            <w:tcBorders>
              <w:top w:val="single" w:sz="4" w:space="0" w:color="auto"/>
              <w:left w:val="single" w:sz="4" w:space="0" w:color="auto"/>
              <w:bottom w:val="single" w:sz="4" w:space="0" w:color="auto"/>
              <w:right w:val="single" w:sz="4" w:space="0" w:color="auto"/>
            </w:tcBorders>
          </w:tcPr>
          <w:p w:rsidR="001B3C76" w:rsidRPr="001B3C76" w:rsidRDefault="001B3C76" w:rsidP="00CC386C">
            <w:pPr>
              <w:jc w:val="both"/>
              <w:rPr>
                <w:rFonts w:ascii="Times New Roman" w:hAnsi="Times New Roman" w:cs="Times New Roman"/>
                <w:sz w:val="24"/>
                <w:szCs w:val="24"/>
              </w:rPr>
            </w:pPr>
            <w:r w:rsidRPr="001B3C76">
              <w:rPr>
                <w:rFonts w:ascii="Times New Roman" w:hAnsi="Times New Roman" w:cs="Times New Roman"/>
                <w:sz w:val="24"/>
                <w:szCs w:val="24"/>
              </w:rPr>
              <w:t>Жахангирова А.</w:t>
            </w:r>
          </w:p>
        </w:tc>
        <w:tc>
          <w:tcPr>
            <w:tcW w:w="4253" w:type="dxa"/>
            <w:tcBorders>
              <w:top w:val="single" w:sz="4" w:space="0" w:color="auto"/>
              <w:left w:val="single" w:sz="4" w:space="0" w:color="auto"/>
              <w:bottom w:val="single" w:sz="4" w:space="0" w:color="auto"/>
              <w:right w:val="single" w:sz="4" w:space="0" w:color="auto"/>
            </w:tcBorders>
          </w:tcPr>
          <w:p w:rsidR="001B3C76" w:rsidRPr="001B3C76" w:rsidRDefault="001B3C76" w:rsidP="00CC386C">
            <w:pPr>
              <w:rPr>
                <w:rFonts w:ascii="Times New Roman" w:hAnsi="Times New Roman" w:cs="Times New Roman"/>
                <w:sz w:val="24"/>
                <w:szCs w:val="24"/>
              </w:rPr>
            </w:pPr>
            <w:r>
              <w:rPr>
                <w:rFonts w:ascii="Times New Roman" w:hAnsi="Times New Roman" w:cs="Times New Roman"/>
                <w:sz w:val="24"/>
                <w:szCs w:val="24"/>
              </w:rPr>
              <w:t>Районный конкурс «Юный экскурсовод»</w:t>
            </w:r>
          </w:p>
        </w:tc>
        <w:tc>
          <w:tcPr>
            <w:tcW w:w="2453" w:type="dxa"/>
            <w:tcBorders>
              <w:top w:val="single" w:sz="4" w:space="0" w:color="auto"/>
              <w:left w:val="single" w:sz="4" w:space="0" w:color="auto"/>
              <w:bottom w:val="single" w:sz="4" w:space="0" w:color="auto"/>
              <w:right w:val="single" w:sz="4" w:space="0" w:color="auto"/>
            </w:tcBorders>
          </w:tcPr>
          <w:p w:rsidR="001B3C76" w:rsidRPr="005F5EB1" w:rsidRDefault="001B3C76" w:rsidP="00CC386C">
            <w:pPr>
              <w:rPr>
                <w:rFonts w:ascii="Times New Roman" w:hAnsi="Times New Roman" w:cs="Times New Roman"/>
                <w:sz w:val="24"/>
                <w:szCs w:val="24"/>
              </w:rPr>
            </w:pPr>
            <w:r w:rsidRPr="005F5EB1">
              <w:rPr>
                <w:rFonts w:ascii="Times New Roman" w:hAnsi="Times New Roman" w:cs="Times New Roman"/>
                <w:sz w:val="24"/>
                <w:szCs w:val="24"/>
              </w:rPr>
              <w:t>Диплом 3 место</w:t>
            </w:r>
            <w:r>
              <w:rPr>
                <w:rFonts w:ascii="Times New Roman" w:hAnsi="Times New Roman" w:cs="Times New Roman"/>
                <w:sz w:val="24"/>
                <w:szCs w:val="24"/>
              </w:rPr>
              <w:t xml:space="preserve"> в номинации «Исторические объекты образования и науки»</w:t>
            </w:r>
          </w:p>
        </w:tc>
      </w:tr>
      <w:tr w:rsidR="001B3C76" w:rsidRPr="001B3C76" w:rsidTr="00E01BEA">
        <w:tc>
          <w:tcPr>
            <w:tcW w:w="675" w:type="dxa"/>
            <w:tcBorders>
              <w:top w:val="single" w:sz="4" w:space="0" w:color="auto"/>
              <w:left w:val="single" w:sz="4" w:space="0" w:color="auto"/>
              <w:bottom w:val="single" w:sz="4" w:space="0" w:color="auto"/>
              <w:right w:val="single" w:sz="4" w:space="0" w:color="auto"/>
            </w:tcBorders>
          </w:tcPr>
          <w:p w:rsidR="001B3C76" w:rsidRDefault="001B3C76" w:rsidP="00092CB9">
            <w:pPr>
              <w:jc w:val="both"/>
              <w:rPr>
                <w:rFonts w:ascii="Times New Roman" w:hAnsi="Times New Roman" w:cs="Times New Roman"/>
                <w:sz w:val="24"/>
                <w:szCs w:val="24"/>
              </w:rPr>
            </w:pPr>
            <w:r>
              <w:rPr>
                <w:rFonts w:ascii="Times New Roman" w:hAnsi="Times New Roman" w:cs="Times New Roman"/>
                <w:sz w:val="24"/>
                <w:szCs w:val="24"/>
              </w:rPr>
              <w:t>8.</w:t>
            </w:r>
          </w:p>
        </w:tc>
        <w:tc>
          <w:tcPr>
            <w:tcW w:w="2410" w:type="dxa"/>
            <w:tcBorders>
              <w:top w:val="single" w:sz="4" w:space="0" w:color="auto"/>
              <w:left w:val="single" w:sz="4" w:space="0" w:color="auto"/>
              <w:bottom w:val="single" w:sz="4" w:space="0" w:color="auto"/>
              <w:right w:val="single" w:sz="4" w:space="0" w:color="auto"/>
            </w:tcBorders>
          </w:tcPr>
          <w:p w:rsidR="001B3C76" w:rsidRPr="001B3C76" w:rsidRDefault="001B3C76" w:rsidP="001B3C76">
            <w:pPr>
              <w:jc w:val="both"/>
              <w:rPr>
                <w:rFonts w:ascii="Times New Roman" w:hAnsi="Times New Roman" w:cs="Times New Roman"/>
                <w:sz w:val="24"/>
                <w:szCs w:val="24"/>
              </w:rPr>
            </w:pPr>
            <w:r w:rsidRPr="005F5EB1">
              <w:rPr>
                <w:rFonts w:ascii="Times New Roman" w:hAnsi="Times New Roman" w:cs="Times New Roman"/>
                <w:sz w:val="24"/>
                <w:szCs w:val="24"/>
              </w:rPr>
              <w:t>Файрушин Д</w:t>
            </w:r>
            <w:r>
              <w:rPr>
                <w:rFonts w:ascii="Times New Roman" w:hAnsi="Times New Roman" w:cs="Times New Roman"/>
                <w:sz w:val="24"/>
                <w:szCs w:val="24"/>
              </w:rPr>
              <w:t>.</w:t>
            </w:r>
          </w:p>
        </w:tc>
        <w:tc>
          <w:tcPr>
            <w:tcW w:w="4253" w:type="dxa"/>
            <w:tcBorders>
              <w:top w:val="single" w:sz="4" w:space="0" w:color="auto"/>
              <w:left w:val="single" w:sz="4" w:space="0" w:color="auto"/>
              <w:bottom w:val="single" w:sz="4" w:space="0" w:color="auto"/>
              <w:right w:val="single" w:sz="4" w:space="0" w:color="auto"/>
            </w:tcBorders>
          </w:tcPr>
          <w:p w:rsidR="001B3C76" w:rsidRDefault="001B3C76" w:rsidP="00CC386C">
            <w:pPr>
              <w:rPr>
                <w:rFonts w:ascii="Times New Roman" w:hAnsi="Times New Roman" w:cs="Times New Roman"/>
                <w:sz w:val="24"/>
                <w:szCs w:val="24"/>
              </w:rPr>
            </w:pPr>
            <w:r>
              <w:rPr>
                <w:rFonts w:ascii="Times New Roman" w:hAnsi="Times New Roman" w:cs="Times New Roman"/>
                <w:sz w:val="24"/>
                <w:szCs w:val="24"/>
              </w:rPr>
              <w:t>Районный этап городского конкурса «Татар малае – 2022»</w:t>
            </w:r>
          </w:p>
        </w:tc>
        <w:tc>
          <w:tcPr>
            <w:tcW w:w="2453" w:type="dxa"/>
            <w:tcBorders>
              <w:top w:val="single" w:sz="4" w:space="0" w:color="auto"/>
              <w:left w:val="single" w:sz="4" w:space="0" w:color="auto"/>
              <w:bottom w:val="single" w:sz="4" w:space="0" w:color="auto"/>
              <w:right w:val="single" w:sz="4" w:space="0" w:color="auto"/>
            </w:tcBorders>
          </w:tcPr>
          <w:p w:rsidR="001B3C76" w:rsidRPr="005F5EB1" w:rsidRDefault="001B3C76" w:rsidP="00CC386C">
            <w:pPr>
              <w:rPr>
                <w:rFonts w:ascii="Times New Roman" w:hAnsi="Times New Roman" w:cs="Times New Roman"/>
                <w:sz w:val="24"/>
                <w:szCs w:val="24"/>
              </w:rPr>
            </w:pPr>
            <w:r>
              <w:rPr>
                <w:rFonts w:ascii="Times New Roman" w:hAnsi="Times New Roman" w:cs="Times New Roman"/>
                <w:sz w:val="24"/>
                <w:szCs w:val="24"/>
              </w:rPr>
              <w:t>Диплом 2 место</w:t>
            </w:r>
          </w:p>
        </w:tc>
      </w:tr>
      <w:tr w:rsidR="001B3C76" w:rsidRPr="001B3C76" w:rsidTr="00E01BEA">
        <w:tc>
          <w:tcPr>
            <w:tcW w:w="675" w:type="dxa"/>
            <w:tcBorders>
              <w:top w:val="single" w:sz="4" w:space="0" w:color="auto"/>
              <w:left w:val="single" w:sz="4" w:space="0" w:color="auto"/>
              <w:bottom w:val="single" w:sz="4" w:space="0" w:color="auto"/>
              <w:right w:val="single" w:sz="4" w:space="0" w:color="auto"/>
            </w:tcBorders>
          </w:tcPr>
          <w:p w:rsidR="001B3C76" w:rsidRDefault="001B3C76" w:rsidP="00092CB9">
            <w:pPr>
              <w:jc w:val="both"/>
              <w:rPr>
                <w:rFonts w:ascii="Times New Roman" w:hAnsi="Times New Roman" w:cs="Times New Roman"/>
                <w:sz w:val="24"/>
                <w:szCs w:val="24"/>
              </w:rPr>
            </w:pPr>
            <w:r>
              <w:rPr>
                <w:rFonts w:ascii="Times New Roman" w:hAnsi="Times New Roman" w:cs="Times New Roman"/>
                <w:sz w:val="24"/>
                <w:szCs w:val="24"/>
              </w:rPr>
              <w:t>9.</w:t>
            </w:r>
          </w:p>
        </w:tc>
        <w:tc>
          <w:tcPr>
            <w:tcW w:w="2410" w:type="dxa"/>
            <w:tcBorders>
              <w:top w:val="single" w:sz="4" w:space="0" w:color="auto"/>
              <w:left w:val="single" w:sz="4" w:space="0" w:color="auto"/>
              <w:bottom w:val="single" w:sz="4" w:space="0" w:color="auto"/>
              <w:right w:val="single" w:sz="4" w:space="0" w:color="auto"/>
            </w:tcBorders>
          </w:tcPr>
          <w:p w:rsidR="001B3C76" w:rsidRPr="001B3C76" w:rsidRDefault="007922CD" w:rsidP="00CC386C">
            <w:pPr>
              <w:rPr>
                <w:rFonts w:ascii="Times New Roman" w:hAnsi="Times New Roman" w:cs="Times New Roman"/>
                <w:sz w:val="24"/>
                <w:szCs w:val="24"/>
              </w:rPr>
            </w:pPr>
            <w:r>
              <w:rPr>
                <w:rFonts w:ascii="Times New Roman" w:hAnsi="Times New Roman" w:cs="Times New Roman"/>
                <w:sz w:val="24"/>
                <w:szCs w:val="24"/>
              </w:rPr>
              <w:t>Коллектив «</w:t>
            </w:r>
            <w:r w:rsidR="001B3C76" w:rsidRPr="001B3C76">
              <w:rPr>
                <w:rFonts w:ascii="Times New Roman" w:hAnsi="Times New Roman" w:cs="Times New Roman"/>
                <w:sz w:val="24"/>
                <w:szCs w:val="24"/>
              </w:rPr>
              <w:t>Күңелле балачак</w:t>
            </w:r>
            <w:r>
              <w:rPr>
                <w:rFonts w:ascii="Times New Roman" w:hAnsi="Times New Roman" w:cs="Times New Roman"/>
                <w:sz w:val="24"/>
                <w:szCs w:val="24"/>
              </w:rPr>
              <w:t>»</w:t>
            </w:r>
          </w:p>
        </w:tc>
        <w:tc>
          <w:tcPr>
            <w:tcW w:w="4253" w:type="dxa"/>
            <w:tcBorders>
              <w:top w:val="single" w:sz="4" w:space="0" w:color="auto"/>
              <w:left w:val="single" w:sz="4" w:space="0" w:color="auto"/>
              <w:bottom w:val="single" w:sz="4" w:space="0" w:color="auto"/>
              <w:right w:val="single" w:sz="4" w:space="0" w:color="auto"/>
            </w:tcBorders>
          </w:tcPr>
          <w:p w:rsidR="001B3C76" w:rsidRPr="00B37783" w:rsidRDefault="001B3C76" w:rsidP="00CC386C">
            <w:pPr>
              <w:rPr>
                <w:rFonts w:ascii="Times New Roman" w:hAnsi="Times New Roman" w:cs="Times New Roman"/>
                <w:sz w:val="24"/>
                <w:szCs w:val="24"/>
              </w:rPr>
            </w:pPr>
            <w:r w:rsidRPr="00B37783">
              <w:rPr>
                <w:rFonts w:ascii="Times New Roman" w:hAnsi="Times New Roman" w:cs="Times New Roman"/>
                <w:sz w:val="24"/>
                <w:szCs w:val="24"/>
              </w:rPr>
              <w:t>Международный фестиваль театрального творчества имени Шауката Биктимирова «Әлмәндәр варислары» («Наследники Альмандара»)</w:t>
            </w:r>
          </w:p>
        </w:tc>
        <w:tc>
          <w:tcPr>
            <w:tcW w:w="2453" w:type="dxa"/>
            <w:tcBorders>
              <w:top w:val="single" w:sz="4" w:space="0" w:color="auto"/>
              <w:left w:val="single" w:sz="4" w:space="0" w:color="auto"/>
              <w:bottom w:val="single" w:sz="4" w:space="0" w:color="auto"/>
              <w:right w:val="single" w:sz="4" w:space="0" w:color="auto"/>
            </w:tcBorders>
          </w:tcPr>
          <w:p w:rsidR="001B3C76" w:rsidRPr="00B37783" w:rsidRDefault="001B3C76" w:rsidP="00CC386C">
            <w:pPr>
              <w:rPr>
                <w:rFonts w:ascii="Times New Roman" w:hAnsi="Times New Roman" w:cs="Times New Roman"/>
                <w:sz w:val="24"/>
                <w:szCs w:val="24"/>
              </w:rPr>
            </w:pPr>
            <w:r w:rsidRPr="00B37783">
              <w:rPr>
                <w:rFonts w:ascii="Times New Roman" w:hAnsi="Times New Roman" w:cs="Times New Roman"/>
                <w:sz w:val="24"/>
                <w:szCs w:val="24"/>
              </w:rPr>
              <w:t>Дипломант</w:t>
            </w:r>
          </w:p>
          <w:p w:rsidR="001B3C76" w:rsidRPr="00B37783" w:rsidRDefault="001B3C76" w:rsidP="00CC386C">
            <w:pPr>
              <w:rPr>
                <w:rFonts w:ascii="Times New Roman" w:hAnsi="Times New Roman" w:cs="Times New Roman"/>
                <w:sz w:val="24"/>
                <w:szCs w:val="24"/>
              </w:rPr>
            </w:pPr>
            <w:r w:rsidRPr="00B37783">
              <w:rPr>
                <w:rFonts w:ascii="Times New Roman" w:hAnsi="Times New Roman" w:cs="Times New Roman"/>
                <w:sz w:val="24"/>
                <w:szCs w:val="24"/>
              </w:rPr>
              <w:t xml:space="preserve"> I степени</w:t>
            </w:r>
          </w:p>
        </w:tc>
      </w:tr>
      <w:tr w:rsidR="001B3C76" w:rsidRPr="001B3C76" w:rsidTr="00E01BEA">
        <w:tc>
          <w:tcPr>
            <w:tcW w:w="675" w:type="dxa"/>
            <w:tcBorders>
              <w:top w:val="single" w:sz="4" w:space="0" w:color="auto"/>
              <w:left w:val="single" w:sz="4" w:space="0" w:color="auto"/>
              <w:bottom w:val="single" w:sz="4" w:space="0" w:color="auto"/>
              <w:right w:val="single" w:sz="4" w:space="0" w:color="auto"/>
            </w:tcBorders>
          </w:tcPr>
          <w:p w:rsidR="001B3C76" w:rsidRDefault="001B3C76" w:rsidP="00092CB9">
            <w:pPr>
              <w:jc w:val="both"/>
              <w:rPr>
                <w:rFonts w:ascii="Times New Roman" w:hAnsi="Times New Roman" w:cs="Times New Roman"/>
                <w:sz w:val="24"/>
                <w:szCs w:val="24"/>
              </w:rPr>
            </w:pPr>
            <w:r>
              <w:rPr>
                <w:rFonts w:ascii="Times New Roman" w:hAnsi="Times New Roman" w:cs="Times New Roman"/>
                <w:sz w:val="24"/>
                <w:szCs w:val="24"/>
              </w:rPr>
              <w:t>10.</w:t>
            </w:r>
          </w:p>
        </w:tc>
        <w:tc>
          <w:tcPr>
            <w:tcW w:w="2410" w:type="dxa"/>
            <w:tcBorders>
              <w:top w:val="single" w:sz="4" w:space="0" w:color="auto"/>
              <w:left w:val="single" w:sz="4" w:space="0" w:color="auto"/>
              <w:bottom w:val="single" w:sz="4" w:space="0" w:color="auto"/>
              <w:right w:val="single" w:sz="4" w:space="0" w:color="auto"/>
            </w:tcBorders>
          </w:tcPr>
          <w:p w:rsidR="001B3C76" w:rsidRPr="001B3C76" w:rsidRDefault="001B3C76" w:rsidP="00CC386C">
            <w:pPr>
              <w:rPr>
                <w:rFonts w:ascii="Times New Roman" w:hAnsi="Times New Roman" w:cs="Times New Roman"/>
                <w:sz w:val="24"/>
                <w:szCs w:val="24"/>
              </w:rPr>
            </w:pPr>
            <w:r>
              <w:rPr>
                <w:rFonts w:ascii="Times New Roman" w:hAnsi="Times New Roman" w:cs="Times New Roman"/>
                <w:sz w:val="24"/>
                <w:szCs w:val="24"/>
              </w:rPr>
              <w:t>Шульдяков Л.</w:t>
            </w:r>
          </w:p>
        </w:tc>
        <w:tc>
          <w:tcPr>
            <w:tcW w:w="4253" w:type="dxa"/>
            <w:tcBorders>
              <w:top w:val="single" w:sz="4" w:space="0" w:color="auto"/>
              <w:left w:val="single" w:sz="4" w:space="0" w:color="auto"/>
              <w:bottom w:val="single" w:sz="4" w:space="0" w:color="auto"/>
              <w:right w:val="single" w:sz="4" w:space="0" w:color="auto"/>
            </w:tcBorders>
          </w:tcPr>
          <w:p w:rsidR="001B3C76" w:rsidRPr="00B37783" w:rsidRDefault="001B3C76" w:rsidP="00CC386C">
            <w:pPr>
              <w:rPr>
                <w:rFonts w:ascii="Times New Roman" w:hAnsi="Times New Roman" w:cs="Times New Roman"/>
                <w:sz w:val="24"/>
                <w:szCs w:val="24"/>
              </w:rPr>
            </w:pPr>
            <w:r>
              <w:rPr>
                <w:rFonts w:ascii="Times New Roman" w:hAnsi="Times New Roman" w:cs="Times New Roman"/>
                <w:sz w:val="24"/>
                <w:szCs w:val="24"/>
              </w:rPr>
              <w:t>Городской конкурс детской анимации «Мультпарад»</w:t>
            </w:r>
          </w:p>
        </w:tc>
        <w:tc>
          <w:tcPr>
            <w:tcW w:w="2453" w:type="dxa"/>
            <w:tcBorders>
              <w:top w:val="single" w:sz="4" w:space="0" w:color="auto"/>
              <w:left w:val="single" w:sz="4" w:space="0" w:color="auto"/>
              <w:bottom w:val="single" w:sz="4" w:space="0" w:color="auto"/>
              <w:right w:val="single" w:sz="4" w:space="0" w:color="auto"/>
            </w:tcBorders>
          </w:tcPr>
          <w:p w:rsidR="001B3C76" w:rsidRPr="00B37783" w:rsidRDefault="001B3C76" w:rsidP="00CC386C">
            <w:pPr>
              <w:rPr>
                <w:rFonts w:ascii="Times New Roman" w:hAnsi="Times New Roman" w:cs="Times New Roman"/>
                <w:sz w:val="24"/>
                <w:szCs w:val="24"/>
              </w:rPr>
            </w:pPr>
            <w:r>
              <w:rPr>
                <w:rFonts w:ascii="Times New Roman" w:hAnsi="Times New Roman" w:cs="Times New Roman"/>
                <w:sz w:val="24"/>
                <w:szCs w:val="24"/>
              </w:rPr>
              <w:t>Диплом 3 место</w:t>
            </w:r>
          </w:p>
        </w:tc>
      </w:tr>
      <w:tr w:rsidR="0013585F" w:rsidRPr="001B3C76" w:rsidTr="00E01BEA">
        <w:tc>
          <w:tcPr>
            <w:tcW w:w="675" w:type="dxa"/>
            <w:tcBorders>
              <w:top w:val="single" w:sz="4" w:space="0" w:color="auto"/>
              <w:left w:val="single" w:sz="4" w:space="0" w:color="auto"/>
              <w:bottom w:val="single" w:sz="4" w:space="0" w:color="auto"/>
              <w:right w:val="single" w:sz="4" w:space="0" w:color="auto"/>
            </w:tcBorders>
          </w:tcPr>
          <w:p w:rsidR="0013585F" w:rsidRDefault="0013585F" w:rsidP="00092CB9">
            <w:pPr>
              <w:jc w:val="both"/>
              <w:rPr>
                <w:rFonts w:ascii="Times New Roman" w:hAnsi="Times New Roman" w:cs="Times New Roman"/>
                <w:sz w:val="24"/>
                <w:szCs w:val="24"/>
              </w:rPr>
            </w:pPr>
            <w:r>
              <w:rPr>
                <w:rFonts w:ascii="Times New Roman" w:hAnsi="Times New Roman" w:cs="Times New Roman"/>
                <w:sz w:val="24"/>
                <w:szCs w:val="24"/>
              </w:rPr>
              <w:t>11.</w:t>
            </w:r>
          </w:p>
        </w:tc>
        <w:tc>
          <w:tcPr>
            <w:tcW w:w="2410" w:type="dxa"/>
            <w:tcBorders>
              <w:top w:val="single" w:sz="4" w:space="0" w:color="auto"/>
              <w:left w:val="single" w:sz="4" w:space="0" w:color="auto"/>
              <w:bottom w:val="single" w:sz="4" w:space="0" w:color="auto"/>
              <w:right w:val="single" w:sz="4" w:space="0" w:color="auto"/>
            </w:tcBorders>
          </w:tcPr>
          <w:p w:rsidR="0013585F" w:rsidRPr="001B3C76" w:rsidRDefault="0013585F" w:rsidP="00CC386C">
            <w:pPr>
              <w:rPr>
                <w:rFonts w:ascii="Times New Roman" w:hAnsi="Times New Roman" w:cs="Times New Roman"/>
                <w:sz w:val="24"/>
                <w:szCs w:val="24"/>
              </w:rPr>
            </w:pPr>
            <w:r>
              <w:rPr>
                <w:rFonts w:ascii="Times New Roman" w:hAnsi="Times New Roman" w:cs="Times New Roman"/>
                <w:sz w:val="24"/>
                <w:szCs w:val="24"/>
              </w:rPr>
              <w:t>Коллектив «</w:t>
            </w:r>
            <w:r w:rsidRPr="001B3C76">
              <w:rPr>
                <w:rFonts w:ascii="Times New Roman" w:hAnsi="Times New Roman" w:cs="Times New Roman"/>
                <w:sz w:val="24"/>
                <w:szCs w:val="24"/>
              </w:rPr>
              <w:t>Күңелле балачак</w:t>
            </w:r>
            <w:r>
              <w:rPr>
                <w:rFonts w:ascii="Times New Roman" w:hAnsi="Times New Roman" w:cs="Times New Roman"/>
                <w:sz w:val="24"/>
                <w:szCs w:val="24"/>
              </w:rPr>
              <w:t>»</w:t>
            </w:r>
          </w:p>
        </w:tc>
        <w:tc>
          <w:tcPr>
            <w:tcW w:w="4253" w:type="dxa"/>
            <w:tcBorders>
              <w:top w:val="single" w:sz="4" w:space="0" w:color="auto"/>
              <w:left w:val="single" w:sz="4" w:space="0" w:color="auto"/>
              <w:bottom w:val="single" w:sz="4" w:space="0" w:color="auto"/>
              <w:right w:val="single" w:sz="4" w:space="0" w:color="auto"/>
            </w:tcBorders>
          </w:tcPr>
          <w:p w:rsidR="0013585F" w:rsidRDefault="0013585F" w:rsidP="00CC386C">
            <w:pPr>
              <w:rPr>
                <w:rFonts w:ascii="Times New Roman" w:hAnsi="Times New Roman" w:cs="Times New Roman"/>
                <w:sz w:val="24"/>
                <w:szCs w:val="24"/>
              </w:rPr>
            </w:pPr>
            <w:r>
              <w:rPr>
                <w:rFonts w:ascii="Times New Roman" w:hAnsi="Times New Roman" w:cs="Times New Roman"/>
                <w:sz w:val="24"/>
                <w:szCs w:val="24"/>
              </w:rPr>
              <w:t>Районный этап городского фестиваля-конкурса «Балачак иле – 2022»</w:t>
            </w:r>
          </w:p>
        </w:tc>
        <w:tc>
          <w:tcPr>
            <w:tcW w:w="2453" w:type="dxa"/>
            <w:tcBorders>
              <w:top w:val="single" w:sz="4" w:space="0" w:color="auto"/>
              <w:left w:val="single" w:sz="4" w:space="0" w:color="auto"/>
              <w:bottom w:val="single" w:sz="4" w:space="0" w:color="auto"/>
              <w:right w:val="single" w:sz="4" w:space="0" w:color="auto"/>
            </w:tcBorders>
          </w:tcPr>
          <w:p w:rsidR="0013585F" w:rsidRPr="00B37783" w:rsidRDefault="0013585F" w:rsidP="00CC386C">
            <w:pPr>
              <w:rPr>
                <w:rFonts w:ascii="Times New Roman" w:hAnsi="Times New Roman" w:cs="Times New Roman"/>
                <w:sz w:val="24"/>
                <w:szCs w:val="24"/>
              </w:rPr>
            </w:pPr>
            <w:r>
              <w:rPr>
                <w:rFonts w:ascii="Times New Roman" w:hAnsi="Times New Roman" w:cs="Times New Roman"/>
                <w:sz w:val="24"/>
                <w:szCs w:val="24"/>
              </w:rPr>
              <w:t>Диплом 2 место</w:t>
            </w:r>
          </w:p>
        </w:tc>
      </w:tr>
      <w:tr w:rsidR="0013585F" w:rsidRPr="001B3C76" w:rsidTr="00E01BEA">
        <w:tc>
          <w:tcPr>
            <w:tcW w:w="675" w:type="dxa"/>
            <w:tcBorders>
              <w:top w:val="single" w:sz="4" w:space="0" w:color="auto"/>
              <w:left w:val="single" w:sz="4" w:space="0" w:color="auto"/>
              <w:bottom w:val="single" w:sz="4" w:space="0" w:color="auto"/>
              <w:right w:val="single" w:sz="4" w:space="0" w:color="auto"/>
            </w:tcBorders>
          </w:tcPr>
          <w:p w:rsidR="0013585F" w:rsidRDefault="0013585F" w:rsidP="00092CB9">
            <w:pPr>
              <w:jc w:val="both"/>
              <w:rPr>
                <w:rFonts w:ascii="Times New Roman" w:hAnsi="Times New Roman" w:cs="Times New Roman"/>
                <w:sz w:val="24"/>
                <w:szCs w:val="24"/>
              </w:rPr>
            </w:pPr>
            <w:r>
              <w:rPr>
                <w:rFonts w:ascii="Times New Roman" w:hAnsi="Times New Roman" w:cs="Times New Roman"/>
                <w:sz w:val="24"/>
                <w:szCs w:val="24"/>
              </w:rPr>
              <w:t>12.</w:t>
            </w:r>
          </w:p>
        </w:tc>
        <w:tc>
          <w:tcPr>
            <w:tcW w:w="2410" w:type="dxa"/>
            <w:tcBorders>
              <w:top w:val="single" w:sz="4" w:space="0" w:color="auto"/>
              <w:left w:val="single" w:sz="4" w:space="0" w:color="auto"/>
              <w:bottom w:val="single" w:sz="4" w:space="0" w:color="auto"/>
              <w:right w:val="single" w:sz="4" w:space="0" w:color="auto"/>
            </w:tcBorders>
          </w:tcPr>
          <w:p w:rsidR="0013585F" w:rsidRPr="001B3C76" w:rsidRDefault="0013585F" w:rsidP="00CC386C">
            <w:pPr>
              <w:rPr>
                <w:rFonts w:ascii="Times New Roman" w:hAnsi="Times New Roman" w:cs="Times New Roman"/>
                <w:sz w:val="24"/>
                <w:szCs w:val="24"/>
              </w:rPr>
            </w:pPr>
            <w:r>
              <w:rPr>
                <w:rFonts w:ascii="Times New Roman" w:hAnsi="Times New Roman" w:cs="Times New Roman"/>
                <w:sz w:val="24"/>
                <w:szCs w:val="24"/>
              </w:rPr>
              <w:t>Коллектив «</w:t>
            </w:r>
            <w:r w:rsidRPr="001B3C76">
              <w:rPr>
                <w:rFonts w:ascii="Times New Roman" w:hAnsi="Times New Roman" w:cs="Times New Roman"/>
                <w:sz w:val="24"/>
                <w:szCs w:val="24"/>
              </w:rPr>
              <w:t>Күңелле балачак</w:t>
            </w:r>
            <w:r>
              <w:rPr>
                <w:rFonts w:ascii="Times New Roman" w:hAnsi="Times New Roman" w:cs="Times New Roman"/>
                <w:sz w:val="24"/>
                <w:szCs w:val="24"/>
              </w:rPr>
              <w:t>»</w:t>
            </w:r>
          </w:p>
        </w:tc>
        <w:tc>
          <w:tcPr>
            <w:tcW w:w="4253" w:type="dxa"/>
            <w:tcBorders>
              <w:top w:val="single" w:sz="4" w:space="0" w:color="auto"/>
              <w:left w:val="single" w:sz="4" w:space="0" w:color="auto"/>
              <w:bottom w:val="single" w:sz="4" w:space="0" w:color="auto"/>
              <w:right w:val="single" w:sz="4" w:space="0" w:color="auto"/>
            </w:tcBorders>
          </w:tcPr>
          <w:p w:rsidR="0013585F" w:rsidRDefault="0013585F" w:rsidP="00CC386C">
            <w:pPr>
              <w:rPr>
                <w:rFonts w:ascii="Times New Roman" w:hAnsi="Times New Roman" w:cs="Times New Roman"/>
                <w:sz w:val="24"/>
                <w:szCs w:val="24"/>
              </w:rPr>
            </w:pPr>
            <w:r>
              <w:rPr>
                <w:rFonts w:ascii="Times New Roman" w:hAnsi="Times New Roman" w:cs="Times New Roman"/>
                <w:sz w:val="24"/>
                <w:szCs w:val="24"/>
              </w:rPr>
              <w:t>Он-лайн конкурс видеофильмов детских спектаклей младших школьников «Здравствуй, детский театр»</w:t>
            </w:r>
          </w:p>
        </w:tc>
        <w:tc>
          <w:tcPr>
            <w:tcW w:w="2453" w:type="dxa"/>
            <w:tcBorders>
              <w:top w:val="single" w:sz="4" w:space="0" w:color="auto"/>
              <w:left w:val="single" w:sz="4" w:space="0" w:color="auto"/>
              <w:bottom w:val="single" w:sz="4" w:space="0" w:color="auto"/>
              <w:right w:val="single" w:sz="4" w:space="0" w:color="auto"/>
            </w:tcBorders>
          </w:tcPr>
          <w:p w:rsidR="0013585F" w:rsidRDefault="0013585F" w:rsidP="00CC386C">
            <w:pPr>
              <w:rPr>
                <w:rFonts w:ascii="Times New Roman" w:hAnsi="Times New Roman" w:cs="Times New Roman"/>
                <w:sz w:val="24"/>
                <w:szCs w:val="24"/>
              </w:rPr>
            </w:pPr>
            <w:r>
              <w:rPr>
                <w:rFonts w:ascii="Times New Roman" w:hAnsi="Times New Roman" w:cs="Times New Roman"/>
                <w:sz w:val="24"/>
                <w:szCs w:val="24"/>
              </w:rPr>
              <w:t>Почетная грамота 2 место</w:t>
            </w:r>
          </w:p>
        </w:tc>
      </w:tr>
      <w:tr w:rsidR="003305CC" w:rsidRPr="001B3C76" w:rsidTr="00E01BEA">
        <w:tc>
          <w:tcPr>
            <w:tcW w:w="675" w:type="dxa"/>
            <w:tcBorders>
              <w:top w:val="single" w:sz="4" w:space="0" w:color="auto"/>
              <w:left w:val="single" w:sz="4" w:space="0" w:color="auto"/>
              <w:bottom w:val="single" w:sz="4" w:space="0" w:color="auto"/>
              <w:right w:val="single" w:sz="4" w:space="0" w:color="auto"/>
            </w:tcBorders>
          </w:tcPr>
          <w:p w:rsidR="003305CC" w:rsidRDefault="003305CC" w:rsidP="00CC386C">
            <w:pPr>
              <w:jc w:val="both"/>
              <w:rPr>
                <w:rFonts w:ascii="Times New Roman" w:hAnsi="Times New Roman" w:cs="Times New Roman"/>
                <w:sz w:val="24"/>
                <w:szCs w:val="24"/>
              </w:rPr>
            </w:pPr>
            <w:r>
              <w:rPr>
                <w:rFonts w:ascii="Times New Roman" w:hAnsi="Times New Roman" w:cs="Times New Roman"/>
                <w:sz w:val="24"/>
                <w:szCs w:val="24"/>
              </w:rPr>
              <w:t>13.</w:t>
            </w:r>
          </w:p>
        </w:tc>
        <w:tc>
          <w:tcPr>
            <w:tcW w:w="2410" w:type="dxa"/>
            <w:tcBorders>
              <w:top w:val="single" w:sz="4" w:space="0" w:color="auto"/>
              <w:left w:val="single" w:sz="4" w:space="0" w:color="auto"/>
              <w:bottom w:val="single" w:sz="4" w:space="0" w:color="auto"/>
              <w:right w:val="single" w:sz="4" w:space="0" w:color="auto"/>
            </w:tcBorders>
          </w:tcPr>
          <w:p w:rsidR="003305CC" w:rsidRPr="001B3C76" w:rsidRDefault="003305CC" w:rsidP="00CC386C">
            <w:pPr>
              <w:rPr>
                <w:rFonts w:ascii="Times New Roman" w:hAnsi="Times New Roman" w:cs="Times New Roman"/>
                <w:sz w:val="24"/>
                <w:szCs w:val="24"/>
              </w:rPr>
            </w:pPr>
            <w:r>
              <w:rPr>
                <w:rFonts w:ascii="Times New Roman" w:hAnsi="Times New Roman" w:cs="Times New Roman"/>
                <w:sz w:val="24"/>
                <w:szCs w:val="24"/>
              </w:rPr>
              <w:t>Коллектив «</w:t>
            </w:r>
            <w:r w:rsidRPr="001B3C76">
              <w:rPr>
                <w:rFonts w:ascii="Times New Roman" w:hAnsi="Times New Roman" w:cs="Times New Roman"/>
                <w:sz w:val="24"/>
                <w:szCs w:val="24"/>
              </w:rPr>
              <w:t>Күңелле балачак</w:t>
            </w:r>
            <w:r>
              <w:rPr>
                <w:rFonts w:ascii="Times New Roman" w:hAnsi="Times New Roman" w:cs="Times New Roman"/>
                <w:sz w:val="24"/>
                <w:szCs w:val="24"/>
              </w:rPr>
              <w:t>»</w:t>
            </w:r>
          </w:p>
        </w:tc>
        <w:tc>
          <w:tcPr>
            <w:tcW w:w="4253" w:type="dxa"/>
            <w:tcBorders>
              <w:top w:val="single" w:sz="4" w:space="0" w:color="auto"/>
              <w:left w:val="single" w:sz="4" w:space="0" w:color="auto"/>
              <w:bottom w:val="single" w:sz="4" w:space="0" w:color="auto"/>
              <w:right w:val="single" w:sz="4" w:space="0" w:color="auto"/>
            </w:tcBorders>
          </w:tcPr>
          <w:p w:rsidR="003305CC" w:rsidRPr="003305CC" w:rsidRDefault="003305CC" w:rsidP="00CC386C">
            <w:pPr>
              <w:rPr>
                <w:rFonts w:ascii="Times New Roman" w:hAnsi="Times New Roman" w:cs="Times New Roman"/>
                <w:sz w:val="24"/>
                <w:szCs w:val="24"/>
              </w:rPr>
            </w:pPr>
            <w:r>
              <w:rPr>
                <w:rFonts w:ascii="Times New Roman" w:hAnsi="Times New Roman" w:cs="Times New Roman"/>
                <w:sz w:val="24"/>
                <w:szCs w:val="24"/>
              </w:rPr>
              <w:t>Участие в научно-практической конференции ЕССЕ-РЕГИОН Онлайн, праздник «Сабантуй»</w:t>
            </w:r>
          </w:p>
        </w:tc>
        <w:tc>
          <w:tcPr>
            <w:tcW w:w="2453" w:type="dxa"/>
            <w:tcBorders>
              <w:top w:val="single" w:sz="4" w:space="0" w:color="auto"/>
              <w:left w:val="single" w:sz="4" w:space="0" w:color="auto"/>
              <w:bottom w:val="single" w:sz="4" w:space="0" w:color="auto"/>
              <w:right w:val="single" w:sz="4" w:space="0" w:color="auto"/>
            </w:tcBorders>
          </w:tcPr>
          <w:p w:rsidR="003305CC" w:rsidRDefault="003305CC" w:rsidP="00CC386C">
            <w:pPr>
              <w:rPr>
                <w:rFonts w:ascii="Times New Roman" w:hAnsi="Times New Roman" w:cs="Times New Roman"/>
                <w:sz w:val="24"/>
                <w:szCs w:val="24"/>
              </w:rPr>
            </w:pPr>
            <w:r>
              <w:rPr>
                <w:rFonts w:ascii="Times New Roman" w:hAnsi="Times New Roman" w:cs="Times New Roman"/>
                <w:sz w:val="24"/>
                <w:szCs w:val="24"/>
              </w:rPr>
              <w:t>Сертификат</w:t>
            </w:r>
          </w:p>
        </w:tc>
      </w:tr>
      <w:tr w:rsidR="003305CC" w:rsidRPr="001B3C76" w:rsidTr="00E01BEA">
        <w:tc>
          <w:tcPr>
            <w:tcW w:w="675" w:type="dxa"/>
            <w:tcBorders>
              <w:top w:val="single" w:sz="4" w:space="0" w:color="auto"/>
              <w:left w:val="single" w:sz="4" w:space="0" w:color="auto"/>
              <w:bottom w:val="single" w:sz="4" w:space="0" w:color="auto"/>
              <w:right w:val="single" w:sz="4" w:space="0" w:color="auto"/>
            </w:tcBorders>
          </w:tcPr>
          <w:p w:rsidR="003305CC" w:rsidRDefault="003305CC" w:rsidP="00CC386C">
            <w:pPr>
              <w:jc w:val="both"/>
              <w:rPr>
                <w:rFonts w:ascii="Times New Roman" w:hAnsi="Times New Roman" w:cs="Times New Roman"/>
                <w:sz w:val="24"/>
                <w:szCs w:val="24"/>
              </w:rPr>
            </w:pPr>
            <w:r>
              <w:rPr>
                <w:rFonts w:ascii="Times New Roman" w:hAnsi="Times New Roman" w:cs="Times New Roman"/>
                <w:sz w:val="24"/>
                <w:szCs w:val="24"/>
              </w:rPr>
              <w:lastRenderedPageBreak/>
              <w:t>14.</w:t>
            </w:r>
          </w:p>
        </w:tc>
        <w:tc>
          <w:tcPr>
            <w:tcW w:w="2410" w:type="dxa"/>
            <w:tcBorders>
              <w:top w:val="single" w:sz="4" w:space="0" w:color="auto"/>
              <w:left w:val="single" w:sz="4" w:space="0" w:color="auto"/>
              <w:bottom w:val="single" w:sz="4" w:space="0" w:color="auto"/>
              <w:right w:val="single" w:sz="4" w:space="0" w:color="auto"/>
            </w:tcBorders>
          </w:tcPr>
          <w:p w:rsidR="003305CC" w:rsidRDefault="003305CC" w:rsidP="00CC386C">
            <w:pPr>
              <w:rPr>
                <w:rFonts w:ascii="Times New Roman" w:hAnsi="Times New Roman" w:cs="Times New Roman"/>
                <w:sz w:val="24"/>
                <w:szCs w:val="24"/>
              </w:rPr>
            </w:pPr>
            <w:r>
              <w:rPr>
                <w:rFonts w:ascii="Times New Roman" w:hAnsi="Times New Roman" w:cs="Times New Roman"/>
                <w:sz w:val="24"/>
                <w:szCs w:val="24"/>
              </w:rPr>
              <w:t xml:space="preserve"> Саматов К.</w:t>
            </w:r>
          </w:p>
        </w:tc>
        <w:tc>
          <w:tcPr>
            <w:tcW w:w="4253" w:type="dxa"/>
            <w:tcBorders>
              <w:top w:val="single" w:sz="4" w:space="0" w:color="auto"/>
              <w:left w:val="single" w:sz="4" w:space="0" w:color="auto"/>
              <w:bottom w:val="single" w:sz="4" w:space="0" w:color="auto"/>
              <w:right w:val="single" w:sz="4" w:space="0" w:color="auto"/>
            </w:tcBorders>
          </w:tcPr>
          <w:p w:rsidR="003305CC" w:rsidRDefault="003305CC" w:rsidP="00CC386C">
            <w:pPr>
              <w:rPr>
                <w:rFonts w:ascii="Times New Roman" w:hAnsi="Times New Roman" w:cs="Times New Roman"/>
                <w:sz w:val="24"/>
                <w:szCs w:val="24"/>
              </w:rPr>
            </w:pPr>
            <w:r>
              <w:rPr>
                <w:rFonts w:ascii="Times New Roman" w:hAnsi="Times New Roman" w:cs="Times New Roman"/>
                <w:sz w:val="24"/>
                <w:szCs w:val="24"/>
              </w:rPr>
              <w:t>Региональный конкурс детского рисунка «Зимнее настроение»</w:t>
            </w:r>
          </w:p>
        </w:tc>
        <w:tc>
          <w:tcPr>
            <w:tcW w:w="2453" w:type="dxa"/>
            <w:tcBorders>
              <w:top w:val="single" w:sz="4" w:space="0" w:color="auto"/>
              <w:left w:val="single" w:sz="4" w:space="0" w:color="auto"/>
              <w:bottom w:val="single" w:sz="4" w:space="0" w:color="auto"/>
              <w:right w:val="single" w:sz="4" w:space="0" w:color="auto"/>
            </w:tcBorders>
          </w:tcPr>
          <w:p w:rsidR="003305CC" w:rsidRPr="00B37783" w:rsidRDefault="003305CC" w:rsidP="0013585F">
            <w:pPr>
              <w:rPr>
                <w:rFonts w:ascii="Times New Roman" w:hAnsi="Times New Roman" w:cs="Times New Roman"/>
                <w:sz w:val="24"/>
                <w:szCs w:val="24"/>
              </w:rPr>
            </w:pPr>
            <w:r>
              <w:rPr>
                <w:rFonts w:ascii="Times New Roman" w:hAnsi="Times New Roman" w:cs="Times New Roman"/>
                <w:sz w:val="24"/>
                <w:szCs w:val="24"/>
              </w:rPr>
              <w:t>Диплом 1 степени</w:t>
            </w:r>
          </w:p>
        </w:tc>
      </w:tr>
      <w:tr w:rsidR="003305CC" w:rsidRPr="001B3C76" w:rsidTr="00E01BEA">
        <w:tc>
          <w:tcPr>
            <w:tcW w:w="675" w:type="dxa"/>
            <w:tcBorders>
              <w:top w:val="single" w:sz="4" w:space="0" w:color="auto"/>
              <w:left w:val="single" w:sz="4" w:space="0" w:color="auto"/>
              <w:bottom w:val="single" w:sz="4" w:space="0" w:color="auto"/>
              <w:right w:val="single" w:sz="4" w:space="0" w:color="auto"/>
            </w:tcBorders>
          </w:tcPr>
          <w:p w:rsidR="003305CC" w:rsidRDefault="003305CC" w:rsidP="00092CB9">
            <w:pPr>
              <w:jc w:val="both"/>
              <w:rPr>
                <w:rFonts w:ascii="Times New Roman" w:hAnsi="Times New Roman" w:cs="Times New Roman"/>
                <w:sz w:val="24"/>
                <w:szCs w:val="24"/>
              </w:rPr>
            </w:pPr>
            <w:r>
              <w:rPr>
                <w:rFonts w:ascii="Times New Roman" w:hAnsi="Times New Roman" w:cs="Times New Roman"/>
                <w:sz w:val="24"/>
                <w:szCs w:val="24"/>
              </w:rPr>
              <w:t>15.</w:t>
            </w:r>
          </w:p>
        </w:tc>
        <w:tc>
          <w:tcPr>
            <w:tcW w:w="2410" w:type="dxa"/>
            <w:tcBorders>
              <w:top w:val="single" w:sz="4" w:space="0" w:color="auto"/>
              <w:left w:val="single" w:sz="4" w:space="0" w:color="auto"/>
              <w:bottom w:val="single" w:sz="4" w:space="0" w:color="auto"/>
              <w:right w:val="single" w:sz="4" w:space="0" w:color="auto"/>
            </w:tcBorders>
          </w:tcPr>
          <w:p w:rsidR="003305CC" w:rsidRDefault="003305CC" w:rsidP="00CC386C">
            <w:pPr>
              <w:rPr>
                <w:rFonts w:ascii="Times New Roman" w:hAnsi="Times New Roman" w:cs="Times New Roman"/>
                <w:sz w:val="24"/>
                <w:szCs w:val="24"/>
              </w:rPr>
            </w:pPr>
            <w:r>
              <w:rPr>
                <w:rFonts w:ascii="Times New Roman" w:hAnsi="Times New Roman" w:cs="Times New Roman"/>
                <w:sz w:val="24"/>
                <w:szCs w:val="24"/>
              </w:rPr>
              <w:t xml:space="preserve"> Миндубаева Р.</w:t>
            </w:r>
          </w:p>
        </w:tc>
        <w:tc>
          <w:tcPr>
            <w:tcW w:w="4253" w:type="dxa"/>
            <w:tcBorders>
              <w:top w:val="single" w:sz="4" w:space="0" w:color="auto"/>
              <w:left w:val="single" w:sz="4" w:space="0" w:color="auto"/>
              <w:bottom w:val="single" w:sz="4" w:space="0" w:color="auto"/>
              <w:right w:val="single" w:sz="4" w:space="0" w:color="auto"/>
            </w:tcBorders>
          </w:tcPr>
          <w:p w:rsidR="003305CC" w:rsidRDefault="003305CC" w:rsidP="00CC386C">
            <w:pPr>
              <w:rPr>
                <w:rFonts w:ascii="Times New Roman" w:hAnsi="Times New Roman" w:cs="Times New Roman"/>
                <w:sz w:val="24"/>
                <w:szCs w:val="24"/>
              </w:rPr>
            </w:pPr>
            <w:r>
              <w:rPr>
                <w:rFonts w:ascii="Times New Roman" w:hAnsi="Times New Roman" w:cs="Times New Roman"/>
                <w:sz w:val="24"/>
                <w:szCs w:val="24"/>
              </w:rPr>
              <w:t>Межрегиональный заочный конкурс детского рисунка «Сказки дедушки Корнея»</w:t>
            </w:r>
          </w:p>
        </w:tc>
        <w:tc>
          <w:tcPr>
            <w:tcW w:w="2453" w:type="dxa"/>
            <w:tcBorders>
              <w:top w:val="single" w:sz="4" w:space="0" w:color="auto"/>
              <w:left w:val="single" w:sz="4" w:space="0" w:color="auto"/>
              <w:bottom w:val="single" w:sz="4" w:space="0" w:color="auto"/>
              <w:right w:val="single" w:sz="4" w:space="0" w:color="auto"/>
            </w:tcBorders>
          </w:tcPr>
          <w:p w:rsidR="003305CC" w:rsidRDefault="003305CC" w:rsidP="0013585F">
            <w:pPr>
              <w:rPr>
                <w:rFonts w:ascii="Times New Roman" w:hAnsi="Times New Roman" w:cs="Times New Roman"/>
                <w:sz w:val="24"/>
                <w:szCs w:val="24"/>
              </w:rPr>
            </w:pPr>
            <w:r>
              <w:rPr>
                <w:rFonts w:ascii="Times New Roman" w:hAnsi="Times New Roman" w:cs="Times New Roman"/>
                <w:sz w:val="24"/>
                <w:szCs w:val="24"/>
              </w:rPr>
              <w:t>Сертификат участника</w:t>
            </w:r>
          </w:p>
        </w:tc>
      </w:tr>
    </w:tbl>
    <w:p w:rsidR="003305CC" w:rsidRDefault="003305CC" w:rsidP="00E01BEA">
      <w:pPr>
        <w:pStyle w:val="ab"/>
        <w:ind w:firstLine="708"/>
        <w:jc w:val="both"/>
        <w:rPr>
          <w:rFonts w:ascii="Times New Roman" w:hAnsi="Times New Roman" w:cs="Times New Roman"/>
          <w:i w:val="0"/>
          <w:iCs w:val="0"/>
          <w:sz w:val="24"/>
          <w:szCs w:val="24"/>
          <w:lang w:val="ru-RU" w:bidi="ar-SA"/>
        </w:rPr>
      </w:pPr>
    </w:p>
    <w:p w:rsidR="0067265B" w:rsidRPr="0067265B" w:rsidRDefault="00CB2235" w:rsidP="0067265B">
      <w:pPr>
        <w:pStyle w:val="ab"/>
        <w:ind w:firstLine="708"/>
        <w:jc w:val="both"/>
        <w:rPr>
          <w:rFonts w:ascii="Times New Roman" w:hAnsi="Times New Roman" w:cs="Times New Roman"/>
          <w:i w:val="0"/>
          <w:iCs w:val="0"/>
          <w:sz w:val="24"/>
          <w:szCs w:val="24"/>
          <w:lang w:val="ru-RU" w:bidi="ar-SA"/>
        </w:rPr>
      </w:pPr>
      <w:r>
        <w:rPr>
          <w:rFonts w:ascii="Times New Roman" w:hAnsi="Times New Roman" w:cs="Times New Roman"/>
          <w:i w:val="0"/>
          <w:iCs w:val="0"/>
          <w:sz w:val="24"/>
          <w:szCs w:val="24"/>
          <w:lang w:val="ru-RU" w:bidi="ar-SA"/>
        </w:rPr>
        <w:t>В 2021</w:t>
      </w:r>
      <w:r w:rsidR="00E01BEA" w:rsidRPr="009E661C">
        <w:rPr>
          <w:rFonts w:ascii="Times New Roman" w:hAnsi="Times New Roman" w:cs="Times New Roman"/>
          <w:i w:val="0"/>
          <w:iCs w:val="0"/>
          <w:sz w:val="24"/>
          <w:szCs w:val="24"/>
          <w:lang w:val="ru-RU" w:bidi="ar-SA"/>
        </w:rPr>
        <w:t>-202</w:t>
      </w:r>
      <w:r>
        <w:rPr>
          <w:rFonts w:ascii="Times New Roman" w:hAnsi="Times New Roman" w:cs="Times New Roman"/>
          <w:i w:val="0"/>
          <w:iCs w:val="0"/>
          <w:sz w:val="24"/>
          <w:szCs w:val="24"/>
          <w:lang w:val="ru-RU" w:bidi="ar-SA"/>
        </w:rPr>
        <w:t>2</w:t>
      </w:r>
      <w:r w:rsidR="002614DC" w:rsidRPr="009E661C">
        <w:rPr>
          <w:rFonts w:ascii="Times New Roman" w:hAnsi="Times New Roman" w:cs="Times New Roman"/>
          <w:i w:val="0"/>
          <w:iCs w:val="0"/>
          <w:sz w:val="24"/>
          <w:szCs w:val="24"/>
          <w:lang w:val="ru-RU" w:bidi="ar-SA"/>
        </w:rPr>
        <w:t xml:space="preserve"> учебном году МАДОУ «Детский сад №294» был</w:t>
      </w:r>
      <w:r w:rsidR="00E01BEA" w:rsidRPr="009E661C">
        <w:rPr>
          <w:rFonts w:ascii="Times New Roman" w:hAnsi="Times New Roman" w:cs="Times New Roman"/>
          <w:i w:val="0"/>
          <w:iCs w:val="0"/>
          <w:sz w:val="24"/>
          <w:szCs w:val="24"/>
          <w:lang w:val="ru-RU" w:bidi="ar-SA"/>
        </w:rPr>
        <w:t>о</w:t>
      </w:r>
      <w:r w:rsidR="002614DC" w:rsidRPr="009E661C">
        <w:rPr>
          <w:rFonts w:ascii="Times New Roman" w:hAnsi="Times New Roman" w:cs="Times New Roman"/>
          <w:i w:val="0"/>
          <w:iCs w:val="0"/>
          <w:sz w:val="24"/>
          <w:szCs w:val="24"/>
          <w:lang w:val="ru-RU" w:bidi="ar-SA"/>
        </w:rPr>
        <w:t xml:space="preserve"> проведен</w:t>
      </w:r>
      <w:r w:rsidR="00E01BEA" w:rsidRPr="009E661C">
        <w:rPr>
          <w:rFonts w:ascii="Times New Roman" w:hAnsi="Times New Roman" w:cs="Times New Roman"/>
          <w:i w:val="0"/>
          <w:iCs w:val="0"/>
          <w:sz w:val="24"/>
          <w:szCs w:val="24"/>
          <w:lang w:val="ru-RU" w:bidi="ar-SA"/>
        </w:rPr>
        <w:t>о</w:t>
      </w:r>
      <w:r w:rsidR="002614DC" w:rsidRPr="009E661C">
        <w:rPr>
          <w:rFonts w:ascii="Times New Roman" w:hAnsi="Times New Roman" w:cs="Times New Roman"/>
          <w:i w:val="0"/>
          <w:iCs w:val="0"/>
          <w:sz w:val="24"/>
          <w:szCs w:val="24"/>
          <w:lang w:val="ru-RU" w:bidi="ar-SA"/>
        </w:rPr>
        <w:t xml:space="preserve"> мероприяти</w:t>
      </w:r>
      <w:r w:rsidR="00E01BEA" w:rsidRPr="009E661C">
        <w:rPr>
          <w:rFonts w:ascii="Times New Roman" w:hAnsi="Times New Roman" w:cs="Times New Roman"/>
          <w:i w:val="0"/>
          <w:iCs w:val="0"/>
          <w:sz w:val="24"/>
          <w:szCs w:val="24"/>
          <w:lang w:val="ru-RU" w:bidi="ar-SA"/>
        </w:rPr>
        <w:t>е</w:t>
      </w:r>
      <w:r w:rsidR="002614DC" w:rsidRPr="009E661C">
        <w:rPr>
          <w:rFonts w:ascii="Times New Roman" w:hAnsi="Times New Roman" w:cs="Times New Roman"/>
          <w:i w:val="0"/>
          <w:iCs w:val="0"/>
          <w:sz w:val="24"/>
          <w:szCs w:val="24"/>
          <w:lang w:val="ru-RU" w:bidi="ar-SA"/>
        </w:rPr>
        <w:t xml:space="preserve"> муниципального</w:t>
      </w:r>
      <w:r w:rsidR="00911CF8" w:rsidRPr="009E661C">
        <w:rPr>
          <w:rFonts w:ascii="Times New Roman" w:hAnsi="Times New Roman" w:cs="Times New Roman"/>
          <w:i w:val="0"/>
          <w:iCs w:val="0"/>
          <w:sz w:val="24"/>
          <w:szCs w:val="24"/>
          <w:lang w:val="ru-RU" w:bidi="ar-SA"/>
        </w:rPr>
        <w:t xml:space="preserve"> уровн</w:t>
      </w:r>
      <w:r w:rsidR="00E01BEA" w:rsidRPr="009E661C">
        <w:rPr>
          <w:rFonts w:ascii="Times New Roman" w:hAnsi="Times New Roman" w:cs="Times New Roman"/>
          <w:i w:val="0"/>
          <w:iCs w:val="0"/>
          <w:sz w:val="24"/>
          <w:szCs w:val="24"/>
          <w:lang w:val="ru-RU" w:bidi="ar-SA"/>
        </w:rPr>
        <w:t xml:space="preserve">я, </w:t>
      </w:r>
      <w:r w:rsidR="002614DC" w:rsidRPr="009E661C">
        <w:rPr>
          <w:rFonts w:ascii="Times New Roman" w:hAnsi="Times New Roman" w:cs="Times New Roman"/>
          <w:i w:val="0"/>
          <w:iCs w:val="0"/>
          <w:sz w:val="24"/>
          <w:szCs w:val="24"/>
          <w:lang w:val="ru-RU" w:bidi="ar-SA"/>
        </w:rPr>
        <w:t>где активное участие принимали педагоги нашего детского сада.</w:t>
      </w:r>
      <w:r w:rsidR="00E01BEA" w:rsidRPr="009E661C">
        <w:rPr>
          <w:rFonts w:ascii="Times New Roman" w:hAnsi="Times New Roman" w:cs="Times New Roman"/>
          <w:i w:val="0"/>
          <w:iCs w:val="0"/>
          <w:sz w:val="24"/>
          <w:szCs w:val="24"/>
          <w:lang w:val="ru-RU" w:bidi="ar-SA"/>
        </w:rPr>
        <w:t xml:space="preserve"> </w:t>
      </w:r>
      <w:r w:rsidR="00E01BEA" w:rsidRPr="0067265B">
        <w:rPr>
          <w:rFonts w:ascii="Times New Roman" w:hAnsi="Times New Roman" w:cs="Times New Roman"/>
          <w:i w:val="0"/>
          <w:iCs w:val="0"/>
          <w:sz w:val="24"/>
          <w:szCs w:val="24"/>
          <w:lang w:val="ru-RU" w:bidi="ar-SA"/>
        </w:rPr>
        <w:t>Семинар</w:t>
      </w:r>
      <w:r w:rsidR="0067265B" w:rsidRPr="0067265B">
        <w:rPr>
          <w:rFonts w:ascii="Times New Roman" w:hAnsi="Times New Roman" w:cs="Times New Roman"/>
          <w:i w:val="0"/>
          <w:iCs w:val="0"/>
          <w:sz w:val="24"/>
          <w:szCs w:val="24"/>
          <w:lang w:val="ru-RU" w:bidi="ar-SA"/>
        </w:rPr>
        <w:t>-практикум для воспитателей татарских детских садов и татарских групп по теме: «Ознакомление детей с творчеством татарских писателей с помощью различных методов и приемов»</w:t>
      </w:r>
      <w:r w:rsidR="0067265B">
        <w:rPr>
          <w:rFonts w:ascii="Times New Roman" w:hAnsi="Times New Roman" w:cs="Times New Roman"/>
          <w:i w:val="0"/>
          <w:iCs w:val="0"/>
          <w:sz w:val="24"/>
          <w:szCs w:val="24"/>
          <w:lang w:val="ru-RU" w:bidi="ar-SA"/>
        </w:rPr>
        <w:t>, 21 февраля 2022г.</w:t>
      </w:r>
    </w:p>
    <w:p w:rsidR="00E01BEA" w:rsidRPr="00E01BEA" w:rsidRDefault="00E01BEA" w:rsidP="00E01BEA">
      <w:pPr>
        <w:pStyle w:val="ab"/>
        <w:ind w:firstLine="709"/>
        <w:jc w:val="both"/>
        <w:rPr>
          <w:rFonts w:ascii="Times New Roman" w:hAnsi="Times New Roman" w:cs="Times New Roman"/>
          <w:i w:val="0"/>
          <w:iCs w:val="0"/>
          <w:sz w:val="24"/>
          <w:szCs w:val="24"/>
          <w:lang w:val="ru-RU" w:bidi="ar-SA"/>
        </w:rPr>
      </w:pPr>
      <w:r>
        <w:rPr>
          <w:rFonts w:ascii="Times New Roman" w:hAnsi="Times New Roman" w:cs="Times New Roman"/>
          <w:i w:val="0"/>
          <w:iCs w:val="0"/>
          <w:sz w:val="24"/>
          <w:szCs w:val="24"/>
          <w:lang w:val="ru-RU" w:bidi="ar-SA"/>
        </w:rPr>
        <w:t>Так же п</w:t>
      </w:r>
      <w:r w:rsidRPr="00E01BEA">
        <w:rPr>
          <w:rFonts w:ascii="Times New Roman" w:hAnsi="Times New Roman" w:cs="Times New Roman"/>
          <w:i w:val="0"/>
          <w:iCs w:val="0"/>
          <w:sz w:val="24"/>
          <w:szCs w:val="24"/>
          <w:lang w:val="ru-RU" w:bidi="ar-SA"/>
        </w:rPr>
        <w:t xml:space="preserve">едагоги МАДОУ «Детский сад №294» </w:t>
      </w:r>
      <w:r>
        <w:rPr>
          <w:rFonts w:ascii="Times New Roman" w:hAnsi="Times New Roman" w:cs="Times New Roman"/>
          <w:i w:val="0"/>
          <w:iCs w:val="0"/>
          <w:sz w:val="24"/>
          <w:szCs w:val="24"/>
          <w:lang w:val="ru-RU" w:bidi="ar-SA"/>
        </w:rPr>
        <w:t xml:space="preserve">активно </w:t>
      </w:r>
      <w:r w:rsidRPr="00E01BEA">
        <w:rPr>
          <w:rFonts w:ascii="Times New Roman" w:hAnsi="Times New Roman" w:cs="Times New Roman"/>
          <w:i w:val="0"/>
          <w:iCs w:val="0"/>
          <w:sz w:val="24"/>
          <w:szCs w:val="24"/>
          <w:lang w:val="ru-RU" w:bidi="ar-SA"/>
        </w:rPr>
        <w:t>выступали</w:t>
      </w:r>
      <w:r>
        <w:rPr>
          <w:rFonts w:ascii="Times New Roman" w:hAnsi="Times New Roman" w:cs="Times New Roman"/>
          <w:i w:val="0"/>
          <w:iCs w:val="0"/>
          <w:sz w:val="24"/>
          <w:szCs w:val="24"/>
          <w:lang w:val="ru-RU" w:bidi="ar-SA"/>
        </w:rPr>
        <w:t xml:space="preserve"> на</w:t>
      </w:r>
      <w:r w:rsidRPr="00E01BEA">
        <w:rPr>
          <w:rFonts w:ascii="Times New Roman" w:hAnsi="Times New Roman" w:cs="Times New Roman"/>
          <w:i w:val="0"/>
          <w:iCs w:val="0"/>
          <w:sz w:val="24"/>
          <w:szCs w:val="24"/>
          <w:lang w:val="ru-RU" w:bidi="ar-SA"/>
        </w:rPr>
        <w:t xml:space="preserve"> семинарах муниципального уровня:</w:t>
      </w:r>
    </w:p>
    <w:p w:rsidR="00BB3959" w:rsidRPr="009F0312" w:rsidRDefault="009E661C" w:rsidP="00BB3959">
      <w:pPr>
        <w:pStyle w:val="ab"/>
        <w:numPr>
          <w:ilvl w:val="0"/>
          <w:numId w:val="38"/>
        </w:numPr>
        <w:ind w:left="709" w:hanging="283"/>
        <w:jc w:val="both"/>
        <w:rPr>
          <w:rFonts w:ascii="Times New Roman" w:hAnsi="Times New Roman" w:cs="Times New Roman"/>
          <w:i w:val="0"/>
          <w:iCs w:val="0"/>
          <w:sz w:val="24"/>
          <w:szCs w:val="24"/>
          <w:lang w:val="ru-RU" w:bidi="ar-SA"/>
        </w:rPr>
      </w:pPr>
      <w:r w:rsidRPr="009F0312">
        <w:rPr>
          <w:rFonts w:ascii="Times New Roman" w:hAnsi="Times New Roman" w:cs="Times New Roman"/>
          <w:i w:val="0"/>
          <w:iCs w:val="0"/>
          <w:sz w:val="24"/>
          <w:szCs w:val="24"/>
          <w:lang w:val="ru-RU" w:bidi="ar-SA"/>
        </w:rPr>
        <w:t>Презентация</w:t>
      </w:r>
      <w:r w:rsidR="00BB3959" w:rsidRPr="009F0312">
        <w:rPr>
          <w:rFonts w:ascii="Times New Roman" w:hAnsi="Times New Roman" w:cs="Times New Roman"/>
          <w:i w:val="0"/>
          <w:iCs w:val="0"/>
          <w:sz w:val="24"/>
          <w:szCs w:val="24"/>
          <w:lang w:val="ru-RU" w:bidi="ar-SA"/>
        </w:rPr>
        <w:t xml:space="preserve"> опыта работы педагогов Халитовой З.Р., Юнусовой Г.Т., Хуснуллиной И.И., Галеевой Л.З., Вараксиной Н.Н. на районном семинаре-практикуме в рамках районного методического объединения воспитателей по обучению татарскому языку ДОО Кировского и Московского районов г.Казани по теме «Халык авыз иҗаты балалар бакчасында: комплекслы якын килү» на базе МАДОУ «Детский сад №321» Кировского района г.Казани.</w:t>
      </w:r>
    </w:p>
    <w:p w:rsidR="00BB3959" w:rsidRPr="009F0312" w:rsidRDefault="00BB3959" w:rsidP="00BB3959">
      <w:pPr>
        <w:pStyle w:val="ab"/>
        <w:numPr>
          <w:ilvl w:val="0"/>
          <w:numId w:val="38"/>
        </w:numPr>
        <w:ind w:left="709" w:hanging="283"/>
        <w:jc w:val="both"/>
        <w:rPr>
          <w:rFonts w:ascii="Times New Roman" w:hAnsi="Times New Roman" w:cs="Times New Roman"/>
          <w:i w:val="0"/>
          <w:iCs w:val="0"/>
          <w:sz w:val="24"/>
          <w:szCs w:val="24"/>
          <w:lang w:val="ru-RU" w:bidi="ar-SA"/>
        </w:rPr>
      </w:pPr>
      <w:r w:rsidRPr="009F0312">
        <w:rPr>
          <w:rFonts w:ascii="Times New Roman" w:hAnsi="Times New Roman" w:cs="Times New Roman"/>
          <w:i w:val="0"/>
          <w:iCs w:val="0"/>
          <w:sz w:val="24"/>
          <w:szCs w:val="24"/>
          <w:lang w:val="ru-RU" w:bidi="ar-SA"/>
        </w:rPr>
        <w:t>Презентация опыта работы педагогов Иштугановой З.Р., Макашевой Р.Г., Халитовой З.Р., Хамидуллиной Р.П., Габитовой Г.А. на районном методическом объединении для воспитателей татарских групп Кировского и Московского районов г.Казани по теме «Мәктәпкәчә яшьтәге балаларның тел кулҗтурасын үстерү чарасы буларак сәхнә сәнгатен куллану», организованного ОО УОИКМО г.Казани по Кировскому и Московскому районам на базе МАДОУ «Детский сад №81» Кировского района г.Казани.</w:t>
      </w:r>
    </w:p>
    <w:p w:rsidR="00BB3959" w:rsidRPr="009F0312" w:rsidRDefault="00BB3959" w:rsidP="00BB3959">
      <w:pPr>
        <w:pStyle w:val="ab"/>
        <w:numPr>
          <w:ilvl w:val="0"/>
          <w:numId w:val="38"/>
        </w:numPr>
        <w:ind w:left="709" w:hanging="283"/>
        <w:jc w:val="both"/>
        <w:rPr>
          <w:rFonts w:ascii="Times New Roman" w:hAnsi="Times New Roman" w:cs="Times New Roman"/>
          <w:i w:val="0"/>
          <w:iCs w:val="0"/>
          <w:sz w:val="24"/>
          <w:szCs w:val="24"/>
          <w:lang w:val="ru-RU" w:bidi="ar-SA"/>
        </w:rPr>
      </w:pPr>
      <w:r w:rsidRPr="009F0312">
        <w:rPr>
          <w:rFonts w:ascii="Times New Roman" w:hAnsi="Times New Roman" w:cs="Times New Roman"/>
          <w:i w:val="0"/>
          <w:iCs w:val="0"/>
          <w:sz w:val="24"/>
          <w:szCs w:val="24"/>
          <w:lang w:val="ru-RU" w:bidi="ar-SA"/>
        </w:rPr>
        <w:t>Презентация опыта работы педагогов Хафизовой Г.К., Юнусовой Г.Т., Хамидуллиной Р.Р., Габитовой Г.А., Макашевой Р.Г. на районном методическом объединении для воспитателей татарских групп Кировского и Московского районов г.Казани по теме «Бәйләнешле сөйләм телен үстерү – комплекслы якын килү», организованного ОО УОИКМО г.Казани по Кировскому и Московскому районам на базе МБДОУ «Детский сад №321</w:t>
      </w:r>
      <w:r w:rsidR="00F01E39">
        <w:rPr>
          <w:rFonts w:ascii="Times New Roman" w:hAnsi="Times New Roman" w:cs="Times New Roman"/>
          <w:i w:val="0"/>
          <w:iCs w:val="0"/>
          <w:sz w:val="24"/>
          <w:szCs w:val="24"/>
          <w:lang w:val="ru-RU" w:bidi="ar-SA"/>
        </w:rPr>
        <w:t>»</w:t>
      </w:r>
      <w:r w:rsidRPr="009F0312">
        <w:rPr>
          <w:rFonts w:ascii="Times New Roman" w:hAnsi="Times New Roman" w:cs="Times New Roman"/>
          <w:i w:val="0"/>
          <w:iCs w:val="0"/>
          <w:sz w:val="24"/>
          <w:szCs w:val="24"/>
          <w:lang w:val="ru-RU" w:bidi="ar-SA"/>
        </w:rPr>
        <w:t xml:space="preserve"> Кировского района г.Казани.</w:t>
      </w:r>
    </w:p>
    <w:p w:rsidR="00481BB1" w:rsidRPr="009F0312" w:rsidRDefault="00481BB1" w:rsidP="00481BB1">
      <w:pPr>
        <w:pStyle w:val="ab"/>
        <w:numPr>
          <w:ilvl w:val="0"/>
          <w:numId w:val="38"/>
        </w:numPr>
        <w:ind w:left="709" w:hanging="283"/>
        <w:jc w:val="both"/>
        <w:rPr>
          <w:rFonts w:ascii="Times New Roman" w:hAnsi="Times New Roman" w:cs="Times New Roman"/>
          <w:i w:val="0"/>
          <w:iCs w:val="0"/>
          <w:sz w:val="24"/>
          <w:szCs w:val="24"/>
          <w:lang w:val="ru-RU" w:bidi="ar-SA"/>
        </w:rPr>
      </w:pPr>
      <w:r w:rsidRPr="009F0312">
        <w:rPr>
          <w:rFonts w:ascii="Times New Roman" w:hAnsi="Times New Roman" w:cs="Times New Roman"/>
          <w:i w:val="0"/>
          <w:iCs w:val="0"/>
          <w:sz w:val="24"/>
          <w:szCs w:val="24"/>
          <w:lang w:val="ru-RU" w:bidi="ar-SA"/>
        </w:rPr>
        <w:t>Презентация опыта работы педагогов Хамидуллиной Р.Г., Габитовой Г.А., Макашевой Р.Г. на семинаре  в</w:t>
      </w:r>
      <w:r w:rsidR="00F01E39">
        <w:rPr>
          <w:rFonts w:ascii="Times New Roman" w:hAnsi="Times New Roman" w:cs="Times New Roman"/>
          <w:i w:val="0"/>
          <w:iCs w:val="0"/>
          <w:sz w:val="24"/>
          <w:szCs w:val="24"/>
          <w:lang w:val="ru-RU" w:bidi="ar-SA"/>
        </w:rPr>
        <w:t xml:space="preserve"> </w:t>
      </w:r>
      <w:r w:rsidRPr="009F0312">
        <w:rPr>
          <w:rFonts w:ascii="Times New Roman" w:hAnsi="Times New Roman" w:cs="Times New Roman"/>
          <w:i w:val="0"/>
          <w:iCs w:val="0"/>
          <w:sz w:val="24"/>
          <w:szCs w:val="24"/>
          <w:lang w:val="ru-RU" w:bidi="ar-SA"/>
        </w:rPr>
        <w:t xml:space="preserve">рамках </w:t>
      </w:r>
      <w:r w:rsidR="00F01E39" w:rsidRPr="009F0312">
        <w:rPr>
          <w:rFonts w:ascii="Times New Roman" w:hAnsi="Times New Roman" w:cs="Times New Roman"/>
          <w:i w:val="0"/>
          <w:iCs w:val="0"/>
          <w:sz w:val="24"/>
          <w:szCs w:val="24"/>
          <w:lang w:val="ru-RU" w:bidi="ar-SA"/>
        </w:rPr>
        <w:t>район</w:t>
      </w:r>
      <w:r w:rsidR="00F01E39">
        <w:rPr>
          <w:rFonts w:ascii="Times New Roman" w:hAnsi="Times New Roman" w:cs="Times New Roman"/>
          <w:i w:val="0"/>
          <w:iCs w:val="0"/>
          <w:sz w:val="24"/>
          <w:szCs w:val="24"/>
          <w:lang w:val="ru-RU" w:bidi="ar-SA"/>
        </w:rPr>
        <w:t>н</w:t>
      </w:r>
      <w:r w:rsidR="00F01E39" w:rsidRPr="009F0312">
        <w:rPr>
          <w:rFonts w:ascii="Times New Roman" w:hAnsi="Times New Roman" w:cs="Times New Roman"/>
          <w:i w:val="0"/>
          <w:iCs w:val="0"/>
          <w:sz w:val="24"/>
          <w:szCs w:val="24"/>
          <w:lang w:val="ru-RU" w:bidi="ar-SA"/>
        </w:rPr>
        <w:t>ого</w:t>
      </w:r>
      <w:r w:rsidRPr="009F0312">
        <w:rPr>
          <w:rFonts w:ascii="Times New Roman" w:hAnsi="Times New Roman" w:cs="Times New Roman"/>
          <w:i w:val="0"/>
          <w:iCs w:val="0"/>
          <w:sz w:val="24"/>
          <w:szCs w:val="24"/>
          <w:lang w:val="ru-RU" w:bidi="ar-SA"/>
        </w:rPr>
        <w:t xml:space="preserve"> методического объединения молодых воспитателей по обучению татарскому языку ДОО Кировского и Московского районов г.Казани по теме «Изготовление и использование дидактических игр в обучении детей двум государственным языкам», организованного УО ИКМО г.Казани на базе МБДОУ «Детский сад №80</w:t>
      </w:r>
      <w:r w:rsidR="00F01E39">
        <w:rPr>
          <w:rFonts w:ascii="Times New Roman" w:hAnsi="Times New Roman" w:cs="Times New Roman"/>
          <w:i w:val="0"/>
          <w:iCs w:val="0"/>
          <w:sz w:val="24"/>
          <w:szCs w:val="24"/>
          <w:lang w:val="ru-RU" w:bidi="ar-SA"/>
        </w:rPr>
        <w:t>»</w:t>
      </w:r>
      <w:r w:rsidRPr="009F0312">
        <w:rPr>
          <w:rFonts w:ascii="Times New Roman" w:hAnsi="Times New Roman" w:cs="Times New Roman"/>
          <w:i w:val="0"/>
          <w:iCs w:val="0"/>
          <w:sz w:val="24"/>
          <w:szCs w:val="24"/>
          <w:lang w:val="ru-RU" w:bidi="ar-SA"/>
        </w:rPr>
        <w:t xml:space="preserve"> Кировского района г.Казани.</w:t>
      </w:r>
    </w:p>
    <w:p w:rsidR="00F01E39" w:rsidRPr="009F0312" w:rsidRDefault="009F0312" w:rsidP="00F01E39">
      <w:pPr>
        <w:pStyle w:val="ab"/>
        <w:numPr>
          <w:ilvl w:val="0"/>
          <w:numId w:val="38"/>
        </w:numPr>
        <w:ind w:left="709" w:hanging="283"/>
        <w:jc w:val="both"/>
        <w:rPr>
          <w:rFonts w:ascii="Times New Roman" w:hAnsi="Times New Roman" w:cs="Times New Roman"/>
          <w:i w:val="0"/>
          <w:iCs w:val="0"/>
          <w:sz w:val="24"/>
          <w:szCs w:val="24"/>
          <w:lang w:val="ru-RU" w:bidi="ar-SA"/>
        </w:rPr>
      </w:pPr>
      <w:r w:rsidRPr="009F0312">
        <w:rPr>
          <w:rFonts w:ascii="Times New Roman" w:hAnsi="Times New Roman" w:cs="Times New Roman"/>
          <w:i w:val="0"/>
          <w:iCs w:val="0"/>
          <w:sz w:val="24"/>
          <w:szCs w:val="24"/>
          <w:lang w:val="ru-RU" w:bidi="ar-SA"/>
        </w:rPr>
        <w:t>Презентация опыта работы педагогов</w:t>
      </w:r>
      <w:r>
        <w:rPr>
          <w:rFonts w:ascii="Times New Roman" w:hAnsi="Times New Roman" w:cs="Times New Roman"/>
          <w:i w:val="0"/>
          <w:iCs w:val="0"/>
          <w:sz w:val="24"/>
          <w:szCs w:val="24"/>
          <w:lang w:val="ru-RU" w:bidi="ar-SA"/>
        </w:rPr>
        <w:t xml:space="preserve"> Габитовой Г.А., Иштугановой З.Р., Михайловой В.М., Юнусовой Г.Т. </w:t>
      </w:r>
      <w:r w:rsidR="00F01E39">
        <w:rPr>
          <w:rFonts w:ascii="Times New Roman" w:hAnsi="Times New Roman" w:cs="Times New Roman"/>
          <w:i w:val="0"/>
          <w:iCs w:val="0"/>
          <w:sz w:val="24"/>
          <w:szCs w:val="24"/>
          <w:lang w:val="ru-RU" w:bidi="ar-SA"/>
        </w:rPr>
        <w:t xml:space="preserve">на семинаре-практикуме для педагогических работников дошкольных образовательных организаций в рамках методического объединения по социально-коммуникативному развитию «Развитие социально-коммуникативных навыков через взаимодействие ребенка с социума», </w:t>
      </w:r>
      <w:r w:rsidR="00F01E39" w:rsidRPr="009F0312">
        <w:rPr>
          <w:rFonts w:ascii="Times New Roman" w:hAnsi="Times New Roman" w:cs="Times New Roman"/>
          <w:i w:val="0"/>
          <w:iCs w:val="0"/>
          <w:sz w:val="24"/>
          <w:szCs w:val="24"/>
          <w:lang w:val="ru-RU" w:bidi="ar-SA"/>
        </w:rPr>
        <w:t>организованного ОО УОИКМО г.Казани по Кировскому и Московскому районам на базе М</w:t>
      </w:r>
      <w:r w:rsidR="00F01E39">
        <w:rPr>
          <w:rFonts w:ascii="Times New Roman" w:hAnsi="Times New Roman" w:cs="Times New Roman"/>
          <w:i w:val="0"/>
          <w:iCs w:val="0"/>
          <w:sz w:val="24"/>
          <w:szCs w:val="24"/>
          <w:lang w:val="ru-RU" w:bidi="ar-SA"/>
        </w:rPr>
        <w:t>А</w:t>
      </w:r>
      <w:r w:rsidR="00F01E39" w:rsidRPr="009F0312">
        <w:rPr>
          <w:rFonts w:ascii="Times New Roman" w:hAnsi="Times New Roman" w:cs="Times New Roman"/>
          <w:i w:val="0"/>
          <w:iCs w:val="0"/>
          <w:sz w:val="24"/>
          <w:szCs w:val="24"/>
          <w:lang w:val="ru-RU" w:bidi="ar-SA"/>
        </w:rPr>
        <w:t>ДОУ «Детский сад №</w:t>
      </w:r>
      <w:r w:rsidR="00F01E39">
        <w:rPr>
          <w:rFonts w:ascii="Times New Roman" w:hAnsi="Times New Roman" w:cs="Times New Roman"/>
          <w:i w:val="0"/>
          <w:iCs w:val="0"/>
          <w:sz w:val="24"/>
          <w:szCs w:val="24"/>
          <w:lang w:val="ru-RU" w:bidi="ar-SA"/>
        </w:rPr>
        <w:t>107»</w:t>
      </w:r>
      <w:r w:rsidR="00F01E39" w:rsidRPr="009F0312">
        <w:rPr>
          <w:rFonts w:ascii="Times New Roman" w:hAnsi="Times New Roman" w:cs="Times New Roman"/>
          <w:i w:val="0"/>
          <w:iCs w:val="0"/>
          <w:sz w:val="24"/>
          <w:szCs w:val="24"/>
          <w:lang w:val="ru-RU" w:bidi="ar-SA"/>
        </w:rPr>
        <w:t xml:space="preserve"> </w:t>
      </w:r>
      <w:r w:rsidR="00F01E39">
        <w:rPr>
          <w:rFonts w:ascii="Times New Roman" w:hAnsi="Times New Roman" w:cs="Times New Roman"/>
          <w:i w:val="0"/>
          <w:iCs w:val="0"/>
          <w:sz w:val="24"/>
          <w:szCs w:val="24"/>
          <w:lang w:val="ru-RU" w:bidi="ar-SA"/>
        </w:rPr>
        <w:t>Московского</w:t>
      </w:r>
      <w:r w:rsidR="00F01E39" w:rsidRPr="009F0312">
        <w:rPr>
          <w:rFonts w:ascii="Times New Roman" w:hAnsi="Times New Roman" w:cs="Times New Roman"/>
          <w:i w:val="0"/>
          <w:iCs w:val="0"/>
          <w:sz w:val="24"/>
          <w:szCs w:val="24"/>
          <w:lang w:val="ru-RU" w:bidi="ar-SA"/>
        </w:rPr>
        <w:t xml:space="preserve"> района г.Казани.</w:t>
      </w:r>
    </w:p>
    <w:p w:rsidR="00F01E39" w:rsidRPr="009F0312" w:rsidRDefault="00F01E39" w:rsidP="00F01E39">
      <w:pPr>
        <w:pStyle w:val="ab"/>
        <w:numPr>
          <w:ilvl w:val="0"/>
          <w:numId w:val="38"/>
        </w:numPr>
        <w:ind w:left="709" w:hanging="283"/>
        <w:jc w:val="both"/>
        <w:rPr>
          <w:rFonts w:ascii="Times New Roman" w:hAnsi="Times New Roman" w:cs="Times New Roman"/>
          <w:i w:val="0"/>
          <w:iCs w:val="0"/>
          <w:sz w:val="24"/>
          <w:szCs w:val="24"/>
          <w:lang w:val="ru-RU" w:bidi="ar-SA"/>
        </w:rPr>
      </w:pPr>
      <w:r w:rsidRPr="00F01E39">
        <w:rPr>
          <w:rFonts w:ascii="Times New Roman" w:hAnsi="Times New Roman" w:cs="Times New Roman"/>
          <w:i w:val="0"/>
          <w:iCs w:val="0"/>
          <w:sz w:val="24"/>
          <w:szCs w:val="24"/>
          <w:lang w:val="ru-RU" w:bidi="ar-SA"/>
        </w:rPr>
        <w:t>Проведение мастер-класса педагогов Лазаревой Т.Г. и Иштугановой З.Р. на методическом объединение для воспитателей ДОУ Кировского и Московского районов по теме «Развитие художественных способностей дошкольников через изображение пейзажа. Технологии: тампонирование. Веерная кисть, жесткая кисть»</w:t>
      </w:r>
      <w:r>
        <w:rPr>
          <w:rFonts w:ascii="Times New Roman" w:hAnsi="Times New Roman" w:cs="Times New Roman"/>
          <w:i w:val="0"/>
          <w:iCs w:val="0"/>
          <w:sz w:val="24"/>
          <w:szCs w:val="24"/>
          <w:lang w:val="ru-RU" w:bidi="ar-SA"/>
        </w:rPr>
        <w:t>,</w:t>
      </w:r>
      <w:r w:rsidRPr="00F01E39">
        <w:rPr>
          <w:rFonts w:ascii="Times New Roman" w:hAnsi="Times New Roman" w:cs="Times New Roman"/>
          <w:i w:val="0"/>
          <w:iCs w:val="0"/>
          <w:sz w:val="24"/>
          <w:szCs w:val="24"/>
          <w:lang w:val="ru-RU" w:bidi="ar-SA"/>
        </w:rPr>
        <w:t xml:space="preserve"> организованного </w:t>
      </w:r>
      <w:r w:rsidRPr="009F0312">
        <w:rPr>
          <w:rFonts w:ascii="Times New Roman" w:hAnsi="Times New Roman" w:cs="Times New Roman"/>
          <w:i w:val="0"/>
          <w:iCs w:val="0"/>
          <w:sz w:val="24"/>
          <w:szCs w:val="24"/>
          <w:lang w:val="ru-RU" w:bidi="ar-SA"/>
        </w:rPr>
        <w:t>УО ИКМО г.Казани на базе МБДОУ «Детский сад №</w:t>
      </w:r>
      <w:r>
        <w:rPr>
          <w:rFonts w:ascii="Times New Roman" w:hAnsi="Times New Roman" w:cs="Times New Roman"/>
          <w:i w:val="0"/>
          <w:iCs w:val="0"/>
          <w:sz w:val="24"/>
          <w:szCs w:val="24"/>
          <w:lang w:val="ru-RU" w:bidi="ar-SA"/>
        </w:rPr>
        <w:t>58»</w:t>
      </w:r>
      <w:r w:rsidRPr="009F0312">
        <w:rPr>
          <w:rFonts w:ascii="Times New Roman" w:hAnsi="Times New Roman" w:cs="Times New Roman"/>
          <w:i w:val="0"/>
          <w:iCs w:val="0"/>
          <w:sz w:val="24"/>
          <w:szCs w:val="24"/>
          <w:lang w:val="ru-RU" w:bidi="ar-SA"/>
        </w:rPr>
        <w:t xml:space="preserve"> </w:t>
      </w:r>
      <w:r>
        <w:rPr>
          <w:rFonts w:ascii="Times New Roman" w:hAnsi="Times New Roman" w:cs="Times New Roman"/>
          <w:i w:val="0"/>
          <w:iCs w:val="0"/>
          <w:sz w:val="24"/>
          <w:szCs w:val="24"/>
          <w:lang w:val="ru-RU" w:bidi="ar-SA"/>
        </w:rPr>
        <w:t>Московского</w:t>
      </w:r>
      <w:r w:rsidRPr="009F0312">
        <w:rPr>
          <w:rFonts w:ascii="Times New Roman" w:hAnsi="Times New Roman" w:cs="Times New Roman"/>
          <w:i w:val="0"/>
          <w:iCs w:val="0"/>
          <w:sz w:val="24"/>
          <w:szCs w:val="24"/>
          <w:lang w:val="ru-RU" w:bidi="ar-SA"/>
        </w:rPr>
        <w:t xml:space="preserve"> района г.Казани.</w:t>
      </w:r>
    </w:p>
    <w:p w:rsidR="0094445A" w:rsidRPr="009F0312" w:rsidRDefault="0094445A" w:rsidP="0094445A">
      <w:pPr>
        <w:pStyle w:val="ab"/>
        <w:numPr>
          <w:ilvl w:val="0"/>
          <w:numId w:val="38"/>
        </w:numPr>
        <w:ind w:left="709" w:hanging="283"/>
        <w:jc w:val="both"/>
        <w:rPr>
          <w:rFonts w:ascii="Times New Roman" w:hAnsi="Times New Roman" w:cs="Times New Roman"/>
          <w:i w:val="0"/>
          <w:iCs w:val="0"/>
          <w:sz w:val="24"/>
          <w:szCs w:val="24"/>
          <w:lang w:val="ru-RU" w:bidi="ar-SA"/>
        </w:rPr>
      </w:pPr>
      <w:r w:rsidRPr="00F01E39">
        <w:rPr>
          <w:rFonts w:ascii="Times New Roman" w:hAnsi="Times New Roman" w:cs="Times New Roman"/>
          <w:i w:val="0"/>
          <w:iCs w:val="0"/>
          <w:sz w:val="24"/>
          <w:szCs w:val="24"/>
          <w:lang w:val="ru-RU" w:bidi="ar-SA"/>
        </w:rPr>
        <w:t>Проведение мастер-класса педагогов Лазаревой Т.Г.</w:t>
      </w:r>
      <w:r>
        <w:rPr>
          <w:rFonts w:ascii="Times New Roman" w:hAnsi="Times New Roman" w:cs="Times New Roman"/>
          <w:i w:val="0"/>
          <w:iCs w:val="0"/>
          <w:sz w:val="24"/>
          <w:szCs w:val="24"/>
          <w:lang w:val="ru-RU" w:bidi="ar-SA"/>
        </w:rPr>
        <w:t xml:space="preserve">, Валеевой Л.З, Хуснуллиной И.И. </w:t>
      </w:r>
      <w:r w:rsidRPr="00F01E39">
        <w:rPr>
          <w:rFonts w:ascii="Times New Roman" w:hAnsi="Times New Roman" w:cs="Times New Roman"/>
          <w:i w:val="0"/>
          <w:iCs w:val="0"/>
          <w:sz w:val="24"/>
          <w:szCs w:val="24"/>
          <w:lang w:val="ru-RU" w:bidi="ar-SA"/>
        </w:rPr>
        <w:t>на методическом объединение для воспитателей ДОУ Кировского и Московского районов по теме «</w:t>
      </w:r>
      <w:r>
        <w:rPr>
          <w:rFonts w:ascii="Times New Roman" w:hAnsi="Times New Roman" w:cs="Times New Roman"/>
          <w:i w:val="0"/>
          <w:iCs w:val="0"/>
          <w:sz w:val="24"/>
          <w:szCs w:val="24"/>
          <w:lang w:val="ru-RU" w:bidi="ar-SA"/>
        </w:rPr>
        <w:t xml:space="preserve">Развитие творчества дошкольников средствами работы с бумагой и картоном. </w:t>
      </w:r>
      <w:r>
        <w:rPr>
          <w:rFonts w:ascii="Times New Roman" w:hAnsi="Times New Roman" w:cs="Times New Roman"/>
          <w:i w:val="0"/>
          <w:iCs w:val="0"/>
          <w:sz w:val="24"/>
          <w:szCs w:val="24"/>
          <w:lang w:val="ru-RU" w:bidi="ar-SA"/>
        </w:rPr>
        <w:lastRenderedPageBreak/>
        <w:t>Технологии: квиллинг, оригами</w:t>
      </w:r>
      <w:r w:rsidRPr="00F01E39">
        <w:rPr>
          <w:rFonts w:ascii="Times New Roman" w:hAnsi="Times New Roman" w:cs="Times New Roman"/>
          <w:i w:val="0"/>
          <w:iCs w:val="0"/>
          <w:sz w:val="24"/>
          <w:szCs w:val="24"/>
          <w:lang w:val="ru-RU" w:bidi="ar-SA"/>
        </w:rPr>
        <w:t>»</w:t>
      </w:r>
      <w:r>
        <w:rPr>
          <w:rFonts w:ascii="Times New Roman" w:hAnsi="Times New Roman" w:cs="Times New Roman"/>
          <w:i w:val="0"/>
          <w:iCs w:val="0"/>
          <w:sz w:val="24"/>
          <w:szCs w:val="24"/>
          <w:lang w:val="ru-RU" w:bidi="ar-SA"/>
        </w:rPr>
        <w:t>,</w:t>
      </w:r>
      <w:r w:rsidRPr="00F01E39">
        <w:rPr>
          <w:rFonts w:ascii="Times New Roman" w:hAnsi="Times New Roman" w:cs="Times New Roman"/>
          <w:i w:val="0"/>
          <w:iCs w:val="0"/>
          <w:sz w:val="24"/>
          <w:szCs w:val="24"/>
          <w:lang w:val="ru-RU" w:bidi="ar-SA"/>
        </w:rPr>
        <w:t xml:space="preserve"> организованного </w:t>
      </w:r>
      <w:r w:rsidRPr="009F0312">
        <w:rPr>
          <w:rFonts w:ascii="Times New Roman" w:hAnsi="Times New Roman" w:cs="Times New Roman"/>
          <w:i w:val="0"/>
          <w:iCs w:val="0"/>
          <w:sz w:val="24"/>
          <w:szCs w:val="24"/>
          <w:lang w:val="ru-RU" w:bidi="ar-SA"/>
        </w:rPr>
        <w:t>УО ИКМО г.Казани на базе МБДОУ «Детский сад №</w:t>
      </w:r>
      <w:r>
        <w:rPr>
          <w:rFonts w:ascii="Times New Roman" w:hAnsi="Times New Roman" w:cs="Times New Roman"/>
          <w:i w:val="0"/>
          <w:iCs w:val="0"/>
          <w:sz w:val="24"/>
          <w:szCs w:val="24"/>
          <w:lang w:val="ru-RU" w:bidi="ar-SA"/>
        </w:rPr>
        <w:t>126»</w:t>
      </w:r>
      <w:r w:rsidRPr="009F0312">
        <w:rPr>
          <w:rFonts w:ascii="Times New Roman" w:hAnsi="Times New Roman" w:cs="Times New Roman"/>
          <w:i w:val="0"/>
          <w:iCs w:val="0"/>
          <w:sz w:val="24"/>
          <w:szCs w:val="24"/>
          <w:lang w:val="ru-RU" w:bidi="ar-SA"/>
        </w:rPr>
        <w:t xml:space="preserve"> </w:t>
      </w:r>
      <w:r>
        <w:rPr>
          <w:rFonts w:ascii="Times New Roman" w:hAnsi="Times New Roman" w:cs="Times New Roman"/>
          <w:i w:val="0"/>
          <w:iCs w:val="0"/>
          <w:sz w:val="24"/>
          <w:szCs w:val="24"/>
          <w:lang w:val="ru-RU" w:bidi="ar-SA"/>
        </w:rPr>
        <w:t>Московского</w:t>
      </w:r>
      <w:r w:rsidRPr="009F0312">
        <w:rPr>
          <w:rFonts w:ascii="Times New Roman" w:hAnsi="Times New Roman" w:cs="Times New Roman"/>
          <w:i w:val="0"/>
          <w:iCs w:val="0"/>
          <w:sz w:val="24"/>
          <w:szCs w:val="24"/>
          <w:lang w:val="ru-RU" w:bidi="ar-SA"/>
        </w:rPr>
        <w:t xml:space="preserve"> района г.Казани.</w:t>
      </w:r>
    </w:p>
    <w:p w:rsidR="000D1955" w:rsidRPr="009F0312" w:rsidRDefault="000D1955" w:rsidP="000D1955">
      <w:pPr>
        <w:pStyle w:val="ab"/>
        <w:numPr>
          <w:ilvl w:val="0"/>
          <w:numId w:val="38"/>
        </w:numPr>
        <w:ind w:left="709" w:hanging="283"/>
        <w:jc w:val="both"/>
        <w:rPr>
          <w:rFonts w:ascii="Times New Roman" w:hAnsi="Times New Roman" w:cs="Times New Roman"/>
          <w:i w:val="0"/>
          <w:iCs w:val="0"/>
          <w:sz w:val="24"/>
          <w:szCs w:val="24"/>
          <w:lang w:val="ru-RU" w:bidi="ar-SA"/>
        </w:rPr>
      </w:pPr>
      <w:r w:rsidRPr="000D1955">
        <w:rPr>
          <w:rFonts w:ascii="Times New Roman" w:hAnsi="Times New Roman" w:cs="Times New Roman"/>
          <w:i w:val="0"/>
          <w:iCs w:val="0"/>
          <w:sz w:val="24"/>
          <w:szCs w:val="24"/>
          <w:lang w:val="ru-RU" w:bidi="ar-SA"/>
        </w:rPr>
        <w:t xml:space="preserve">Выступление «Фрагменты из занятий «Использование игр ТРИЗ в логопедической группе детского сада» на семинаре-практикуме Игровые технологии как стредство познавательно-речевого и социально-личностного развития детей дошкольного возраста» на республиканском семинаре, организованного КФУ на базе </w:t>
      </w:r>
      <w:r w:rsidRPr="009F0312">
        <w:rPr>
          <w:rFonts w:ascii="Times New Roman" w:hAnsi="Times New Roman" w:cs="Times New Roman"/>
          <w:i w:val="0"/>
          <w:iCs w:val="0"/>
          <w:sz w:val="24"/>
          <w:szCs w:val="24"/>
          <w:lang w:val="ru-RU" w:bidi="ar-SA"/>
        </w:rPr>
        <w:t>М</w:t>
      </w:r>
      <w:r>
        <w:rPr>
          <w:rFonts w:ascii="Times New Roman" w:hAnsi="Times New Roman" w:cs="Times New Roman"/>
          <w:i w:val="0"/>
          <w:iCs w:val="0"/>
          <w:sz w:val="24"/>
          <w:szCs w:val="24"/>
          <w:lang w:val="ru-RU" w:bidi="ar-SA"/>
        </w:rPr>
        <w:t>А</w:t>
      </w:r>
      <w:r w:rsidRPr="009F0312">
        <w:rPr>
          <w:rFonts w:ascii="Times New Roman" w:hAnsi="Times New Roman" w:cs="Times New Roman"/>
          <w:i w:val="0"/>
          <w:iCs w:val="0"/>
          <w:sz w:val="24"/>
          <w:szCs w:val="24"/>
          <w:lang w:val="ru-RU" w:bidi="ar-SA"/>
        </w:rPr>
        <w:t>ДОУ «Детский сад №</w:t>
      </w:r>
      <w:r>
        <w:rPr>
          <w:rFonts w:ascii="Times New Roman" w:hAnsi="Times New Roman" w:cs="Times New Roman"/>
          <w:i w:val="0"/>
          <w:iCs w:val="0"/>
          <w:sz w:val="24"/>
          <w:szCs w:val="24"/>
          <w:lang w:val="ru-RU" w:bidi="ar-SA"/>
        </w:rPr>
        <w:t>107»</w:t>
      </w:r>
      <w:r w:rsidRPr="009F0312">
        <w:rPr>
          <w:rFonts w:ascii="Times New Roman" w:hAnsi="Times New Roman" w:cs="Times New Roman"/>
          <w:i w:val="0"/>
          <w:iCs w:val="0"/>
          <w:sz w:val="24"/>
          <w:szCs w:val="24"/>
          <w:lang w:val="ru-RU" w:bidi="ar-SA"/>
        </w:rPr>
        <w:t xml:space="preserve"> </w:t>
      </w:r>
      <w:r>
        <w:rPr>
          <w:rFonts w:ascii="Times New Roman" w:hAnsi="Times New Roman" w:cs="Times New Roman"/>
          <w:i w:val="0"/>
          <w:iCs w:val="0"/>
          <w:sz w:val="24"/>
          <w:szCs w:val="24"/>
          <w:lang w:val="ru-RU" w:bidi="ar-SA"/>
        </w:rPr>
        <w:t>Московского</w:t>
      </w:r>
      <w:r w:rsidRPr="009F0312">
        <w:rPr>
          <w:rFonts w:ascii="Times New Roman" w:hAnsi="Times New Roman" w:cs="Times New Roman"/>
          <w:i w:val="0"/>
          <w:iCs w:val="0"/>
          <w:sz w:val="24"/>
          <w:szCs w:val="24"/>
          <w:lang w:val="ru-RU" w:bidi="ar-SA"/>
        </w:rPr>
        <w:t xml:space="preserve"> района г.Казани.</w:t>
      </w:r>
    </w:p>
    <w:p w:rsidR="009E661C" w:rsidRPr="009E661C" w:rsidRDefault="009E661C" w:rsidP="009E661C">
      <w:pPr>
        <w:spacing w:after="0" w:line="240" w:lineRule="auto"/>
        <w:ind w:firstLine="426"/>
        <w:jc w:val="both"/>
        <w:rPr>
          <w:rFonts w:ascii="Times New Roman" w:hAnsi="Times New Roman" w:cs="Times New Roman"/>
          <w:sz w:val="24"/>
          <w:szCs w:val="24"/>
        </w:rPr>
      </w:pPr>
      <w:r w:rsidRPr="009E661C">
        <w:rPr>
          <w:rFonts w:ascii="Times New Roman" w:hAnsi="Times New Roman" w:cs="Times New Roman"/>
          <w:sz w:val="24"/>
          <w:szCs w:val="24"/>
        </w:rPr>
        <w:t>МАДОУ «Детский сад №294» является федеральной экспериментальной площадкой по апробации УМК по речевому развитию детей дошкольного возраста (на татарском языке) в рамках реализации Федеральной инновационной площадки. Тема исследования: «Развитие родной речи детей дошкольного возраста в условиях глобализации мирового полилингвального образовательного пространства». Научный руководитель апробации кандидат педагогических наук Кашапова М.Ф. Приказ №57/20-ОД от 25 мая 2020г.</w:t>
      </w:r>
    </w:p>
    <w:p w:rsidR="003F6ADB" w:rsidRPr="007332DC" w:rsidRDefault="009E661C" w:rsidP="003F6ADB">
      <w:pPr>
        <w:spacing w:after="0" w:line="240" w:lineRule="auto"/>
        <w:jc w:val="both"/>
        <w:rPr>
          <w:rFonts w:ascii="Times New Roman" w:hAnsi="Times New Roman" w:cs="Times New Roman"/>
          <w:sz w:val="24"/>
          <w:szCs w:val="24"/>
        </w:rPr>
      </w:pPr>
      <w:r w:rsidRPr="009E661C">
        <w:rPr>
          <w:rFonts w:ascii="Times New Roman" w:hAnsi="Times New Roman" w:cs="Times New Roman"/>
          <w:sz w:val="24"/>
          <w:szCs w:val="24"/>
        </w:rPr>
        <w:tab/>
      </w:r>
      <w:r w:rsidR="004173D1">
        <w:rPr>
          <w:rFonts w:ascii="Times New Roman" w:hAnsi="Times New Roman" w:cs="Times New Roman"/>
          <w:sz w:val="24"/>
          <w:szCs w:val="24"/>
        </w:rPr>
        <w:t xml:space="preserve">Были опубликованы материалы педагогов Хафизовой Г.К., Иштугановой З.Р., Лазаревой Т.Г., Габитовой Г.А., Юнусовой Г.К., Халитовой З.Р., Хамидуллиной Р.Р.. Корниловой А.С. в </w:t>
      </w:r>
      <w:r w:rsidR="003F6ADB">
        <w:rPr>
          <w:rFonts w:ascii="Times New Roman" w:hAnsi="Times New Roman"/>
          <w:sz w:val="24"/>
          <w:szCs w:val="24"/>
        </w:rPr>
        <w:t xml:space="preserve">сборнике «Актуальные вопросы психолого-педагогической  практики: Альманах. Выпуск </w:t>
      </w:r>
      <w:r w:rsidR="003F6ADB">
        <w:rPr>
          <w:rFonts w:ascii="Times New Roman" w:hAnsi="Times New Roman" w:cs="Times New Roman"/>
          <w:sz w:val="24"/>
          <w:szCs w:val="24"/>
        </w:rPr>
        <w:t xml:space="preserve">2/21 </w:t>
      </w:r>
      <w:r w:rsidR="003F6ADB">
        <w:rPr>
          <w:rFonts w:ascii="Times New Roman" w:hAnsi="Times New Roman"/>
          <w:sz w:val="24"/>
          <w:szCs w:val="24"/>
        </w:rPr>
        <w:t>- Казань: НОУ ДПО «ЦСГО».</w:t>
      </w:r>
    </w:p>
    <w:p w:rsidR="00C20072" w:rsidRDefault="004173D1" w:rsidP="003F6AD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текущем учебном году п</w:t>
      </w:r>
      <w:r w:rsidR="0097466A">
        <w:rPr>
          <w:rFonts w:ascii="Times New Roman" w:hAnsi="Times New Roman" w:cs="Times New Roman"/>
          <w:sz w:val="24"/>
          <w:szCs w:val="24"/>
        </w:rPr>
        <w:t xml:space="preserve">едагогический </w:t>
      </w:r>
      <w:r w:rsidR="0097466A" w:rsidRPr="007332DC">
        <w:rPr>
          <w:rFonts w:ascii="Times New Roman" w:hAnsi="Times New Roman" w:cs="Times New Roman"/>
          <w:sz w:val="24"/>
          <w:szCs w:val="24"/>
        </w:rPr>
        <w:t xml:space="preserve">коллектив </w:t>
      </w:r>
      <w:r w:rsidR="0073668A" w:rsidRPr="007332DC">
        <w:rPr>
          <w:rFonts w:ascii="Times New Roman" w:hAnsi="Times New Roman" w:cs="Times New Roman"/>
          <w:sz w:val="24"/>
          <w:szCs w:val="24"/>
        </w:rPr>
        <w:t xml:space="preserve">показал </w:t>
      </w:r>
      <w:r>
        <w:rPr>
          <w:rFonts w:ascii="Times New Roman" w:hAnsi="Times New Roman" w:cs="Times New Roman"/>
          <w:sz w:val="24"/>
          <w:szCs w:val="24"/>
        </w:rPr>
        <w:t xml:space="preserve">очень </w:t>
      </w:r>
      <w:r w:rsidR="0073668A" w:rsidRPr="007332DC">
        <w:rPr>
          <w:rFonts w:ascii="Times New Roman" w:hAnsi="Times New Roman" w:cs="Times New Roman"/>
          <w:sz w:val="24"/>
          <w:szCs w:val="24"/>
        </w:rPr>
        <w:t xml:space="preserve">хорошие результаты по </w:t>
      </w:r>
      <w:r w:rsidR="0097466A" w:rsidRPr="007332DC">
        <w:rPr>
          <w:rFonts w:ascii="Times New Roman" w:hAnsi="Times New Roman" w:cs="Times New Roman"/>
          <w:sz w:val="24"/>
          <w:szCs w:val="24"/>
        </w:rPr>
        <w:t>принятию участию в районных, город</w:t>
      </w:r>
      <w:r w:rsidR="00C20072" w:rsidRPr="007332DC">
        <w:rPr>
          <w:rFonts w:ascii="Times New Roman" w:hAnsi="Times New Roman" w:cs="Times New Roman"/>
          <w:sz w:val="24"/>
          <w:szCs w:val="24"/>
        </w:rPr>
        <w:t>ских, республиканских конкурсах и мероприятиях.</w:t>
      </w:r>
    </w:p>
    <w:p w:rsidR="00C20072" w:rsidRPr="007332DC" w:rsidRDefault="009E661C" w:rsidP="0073668A">
      <w:pPr>
        <w:spacing w:after="0" w:line="240" w:lineRule="auto"/>
        <w:ind w:firstLine="708"/>
        <w:jc w:val="both"/>
        <w:rPr>
          <w:rFonts w:ascii="Times New Roman" w:hAnsi="Times New Roman" w:cs="Times New Roman"/>
          <w:sz w:val="24"/>
          <w:szCs w:val="24"/>
        </w:rPr>
      </w:pPr>
      <w:r w:rsidRPr="003F6ADB">
        <w:rPr>
          <w:rFonts w:ascii="Times New Roman" w:hAnsi="Times New Roman" w:cs="Times New Roman"/>
          <w:sz w:val="24"/>
          <w:szCs w:val="24"/>
        </w:rPr>
        <w:t xml:space="preserve">Несмотря на </w:t>
      </w:r>
      <w:r w:rsidR="003F6ADB" w:rsidRPr="003F6ADB">
        <w:rPr>
          <w:rFonts w:ascii="Times New Roman" w:hAnsi="Times New Roman" w:cs="Times New Roman"/>
          <w:sz w:val="24"/>
          <w:szCs w:val="24"/>
        </w:rPr>
        <w:t>хорошие результаты</w:t>
      </w:r>
      <w:r w:rsidRPr="003F6ADB">
        <w:rPr>
          <w:rFonts w:ascii="Times New Roman" w:hAnsi="Times New Roman" w:cs="Times New Roman"/>
          <w:sz w:val="24"/>
          <w:szCs w:val="24"/>
        </w:rPr>
        <w:t xml:space="preserve"> </w:t>
      </w:r>
      <w:r w:rsidR="007332DC" w:rsidRPr="003F6ADB">
        <w:rPr>
          <w:rFonts w:ascii="Times New Roman" w:hAnsi="Times New Roman" w:cs="Times New Roman"/>
          <w:sz w:val="24"/>
          <w:szCs w:val="24"/>
        </w:rPr>
        <w:t xml:space="preserve">педагогическому коллективу необходимо продолжать работать над повышением квалификационного и категорийного уровня, использование инновационных технологии в воспитательно-образовательном процессе </w:t>
      </w:r>
      <w:r w:rsidR="00C20072" w:rsidRPr="003F6ADB">
        <w:rPr>
          <w:rFonts w:ascii="Times New Roman" w:hAnsi="Times New Roman" w:cs="Times New Roman"/>
          <w:sz w:val="24"/>
          <w:szCs w:val="24"/>
        </w:rPr>
        <w:t xml:space="preserve"> и </w:t>
      </w:r>
      <w:r w:rsidR="007332DC" w:rsidRPr="003F6ADB">
        <w:rPr>
          <w:rFonts w:ascii="Times New Roman" w:hAnsi="Times New Roman" w:cs="Times New Roman"/>
          <w:sz w:val="24"/>
          <w:szCs w:val="24"/>
        </w:rPr>
        <w:t>публикации</w:t>
      </w:r>
      <w:r w:rsidR="00C20072" w:rsidRPr="003F6ADB">
        <w:rPr>
          <w:rFonts w:ascii="Times New Roman" w:hAnsi="Times New Roman" w:cs="Times New Roman"/>
          <w:sz w:val="24"/>
          <w:szCs w:val="24"/>
        </w:rPr>
        <w:t xml:space="preserve"> своих методических разработок</w:t>
      </w:r>
      <w:r w:rsidR="00C20072" w:rsidRPr="007332DC">
        <w:rPr>
          <w:rFonts w:ascii="Times New Roman" w:hAnsi="Times New Roman" w:cs="Times New Roman"/>
          <w:sz w:val="24"/>
          <w:szCs w:val="24"/>
        </w:rPr>
        <w:t>.</w:t>
      </w:r>
    </w:p>
    <w:p w:rsidR="00A74DCA" w:rsidRDefault="00A74DCA" w:rsidP="00A74DCA">
      <w:pPr>
        <w:pStyle w:val="31"/>
        <w:spacing w:after="0"/>
        <w:ind w:firstLine="567"/>
        <w:rPr>
          <w:b/>
          <w:sz w:val="24"/>
          <w:szCs w:val="24"/>
        </w:rPr>
      </w:pPr>
    </w:p>
    <w:p w:rsidR="00A74DCA" w:rsidRPr="00A74DCA" w:rsidRDefault="00A74DCA" w:rsidP="00A60177">
      <w:pPr>
        <w:pStyle w:val="31"/>
        <w:spacing w:after="0"/>
        <w:ind w:firstLine="567"/>
        <w:jc w:val="center"/>
        <w:rPr>
          <w:b/>
          <w:sz w:val="24"/>
          <w:szCs w:val="24"/>
        </w:rPr>
      </w:pPr>
      <w:r w:rsidRPr="00A74DCA">
        <w:rPr>
          <w:b/>
          <w:sz w:val="24"/>
          <w:szCs w:val="24"/>
        </w:rPr>
        <w:t>1.</w:t>
      </w:r>
      <w:r w:rsidR="00A60177">
        <w:rPr>
          <w:b/>
          <w:sz w:val="24"/>
          <w:szCs w:val="24"/>
        </w:rPr>
        <w:t>2</w:t>
      </w:r>
      <w:r w:rsidRPr="00A74DCA">
        <w:rPr>
          <w:b/>
          <w:sz w:val="24"/>
          <w:szCs w:val="24"/>
        </w:rPr>
        <w:t>. Характеристика детского контингента</w:t>
      </w:r>
    </w:p>
    <w:p w:rsidR="00A74DCA" w:rsidRPr="00A74DCA" w:rsidRDefault="00A74DCA" w:rsidP="00A74DCA">
      <w:pPr>
        <w:shd w:val="clear" w:color="auto" w:fill="FFFFFF"/>
        <w:spacing w:after="0" w:line="240" w:lineRule="auto"/>
        <w:ind w:firstLine="600"/>
        <w:jc w:val="both"/>
        <w:rPr>
          <w:rFonts w:ascii="Times New Roman" w:hAnsi="Times New Roman" w:cs="Times New Roman"/>
          <w:sz w:val="24"/>
          <w:szCs w:val="24"/>
          <w:lang w:val="tt-RU"/>
        </w:rPr>
      </w:pPr>
      <w:r>
        <w:rPr>
          <w:rFonts w:ascii="Times New Roman" w:hAnsi="Times New Roman" w:cs="Times New Roman"/>
          <w:sz w:val="24"/>
          <w:szCs w:val="24"/>
          <w:lang w:val="tt-RU"/>
        </w:rPr>
        <w:t>2</w:t>
      </w:r>
      <w:r w:rsidR="00CB2235">
        <w:rPr>
          <w:rFonts w:ascii="Times New Roman" w:hAnsi="Times New Roman" w:cs="Times New Roman"/>
          <w:sz w:val="24"/>
          <w:szCs w:val="24"/>
          <w:lang w:val="tt-RU"/>
        </w:rPr>
        <w:t>021</w:t>
      </w:r>
      <w:r w:rsidR="002137DB">
        <w:rPr>
          <w:rFonts w:ascii="Times New Roman" w:hAnsi="Times New Roman" w:cs="Times New Roman"/>
          <w:sz w:val="24"/>
          <w:szCs w:val="24"/>
          <w:lang w:val="tt-RU"/>
        </w:rPr>
        <w:t>-202</w:t>
      </w:r>
      <w:r w:rsidR="00CB2235">
        <w:rPr>
          <w:rFonts w:ascii="Times New Roman" w:hAnsi="Times New Roman" w:cs="Times New Roman"/>
          <w:sz w:val="24"/>
          <w:szCs w:val="24"/>
          <w:lang w:val="tt-RU"/>
        </w:rPr>
        <w:t>2</w:t>
      </w:r>
      <w:r w:rsidRPr="00A74DCA">
        <w:rPr>
          <w:rFonts w:ascii="Times New Roman" w:hAnsi="Times New Roman" w:cs="Times New Roman"/>
          <w:sz w:val="24"/>
          <w:szCs w:val="24"/>
          <w:lang w:val="tt-RU"/>
        </w:rPr>
        <w:t xml:space="preserve"> учебном</w:t>
      </w:r>
      <w:r w:rsidR="00F42785">
        <w:rPr>
          <w:rFonts w:ascii="Times New Roman" w:hAnsi="Times New Roman" w:cs="Times New Roman"/>
          <w:sz w:val="24"/>
          <w:szCs w:val="24"/>
          <w:lang w:val="tt-RU"/>
        </w:rPr>
        <w:t xml:space="preserve"> </w:t>
      </w:r>
      <w:r w:rsidRPr="00A74DCA">
        <w:rPr>
          <w:rFonts w:ascii="Times New Roman" w:hAnsi="Times New Roman" w:cs="Times New Roman"/>
          <w:sz w:val="24"/>
          <w:szCs w:val="24"/>
          <w:lang w:val="tt-RU"/>
        </w:rPr>
        <w:t xml:space="preserve">году в МАДОУ «Детский сад №294» функционировало 6 разновозрастных групп общеразвивающей направленности с общей численностью детей </w:t>
      </w:r>
      <w:r w:rsidR="006D3E41">
        <w:rPr>
          <w:rFonts w:ascii="Times New Roman" w:hAnsi="Times New Roman" w:cs="Times New Roman"/>
          <w:sz w:val="24"/>
          <w:szCs w:val="24"/>
          <w:lang w:val="tt-RU"/>
        </w:rPr>
        <w:t>–</w:t>
      </w:r>
      <w:r w:rsidR="00F67206">
        <w:rPr>
          <w:rFonts w:ascii="Times New Roman" w:hAnsi="Times New Roman" w:cs="Times New Roman"/>
          <w:sz w:val="24"/>
          <w:szCs w:val="24"/>
          <w:lang w:val="tt-RU"/>
        </w:rPr>
        <w:t xml:space="preserve"> 144</w:t>
      </w:r>
      <w:r w:rsidR="006D3E41">
        <w:rPr>
          <w:rFonts w:ascii="Times New Roman" w:hAnsi="Times New Roman" w:cs="Times New Roman"/>
          <w:sz w:val="24"/>
          <w:szCs w:val="24"/>
          <w:lang w:val="tt-RU"/>
        </w:rPr>
        <w:t>.</w:t>
      </w:r>
    </w:p>
    <w:p w:rsidR="00A74DCA" w:rsidRPr="00725496" w:rsidRDefault="00CB2235" w:rsidP="00A74DCA">
      <w:pPr>
        <w:spacing w:after="0" w:line="240" w:lineRule="auto"/>
        <w:ind w:firstLine="993"/>
        <w:jc w:val="both"/>
        <w:rPr>
          <w:rFonts w:ascii="Times New Roman" w:hAnsi="Times New Roman" w:cs="Times New Roman"/>
          <w:sz w:val="24"/>
          <w:szCs w:val="24"/>
          <w:lang w:val="tt-RU"/>
        </w:rPr>
      </w:pPr>
      <w:r>
        <w:rPr>
          <w:rFonts w:ascii="Times New Roman" w:hAnsi="Times New Roman" w:cs="Times New Roman"/>
          <w:sz w:val="24"/>
          <w:szCs w:val="24"/>
          <w:lang w:val="tt-RU"/>
        </w:rPr>
        <w:t>дети с 3 до 4 лет –  1 группа</w:t>
      </w:r>
      <w:r w:rsidR="00A74DCA" w:rsidRPr="00725496">
        <w:rPr>
          <w:rFonts w:ascii="Times New Roman" w:hAnsi="Times New Roman" w:cs="Times New Roman"/>
          <w:sz w:val="24"/>
          <w:szCs w:val="24"/>
          <w:lang w:val="tt-RU"/>
        </w:rPr>
        <w:t xml:space="preserve">; </w:t>
      </w:r>
    </w:p>
    <w:p w:rsidR="00A74DCA" w:rsidRPr="00725496" w:rsidRDefault="00725496" w:rsidP="00A74DCA">
      <w:pPr>
        <w:spacing w:after="0" w:line="240" w:lineRule="auto"/>
        <w:ind w:firstLine="993"/>
        <w:jc w:val="both"/>
        <w:rPr>
          <w:rFonts w:ascii="Times New Roman" w:hAnsi="Times New Roman" w:cs="Times New Roman"/>
          <w:sz w:val="24"/>
          <w:szCs w:val="24"/>
          <w:lang w:val="tt-RU"/>
        </w:rPr>
      </w:pPr>
      <w:r w:rsidRPr="00725496">
        <w:rPr>
          <w:rFonts w:ascii="Times New Roman" w:hAnsi="Times New Roman" w:cs="Times New Roman"/>
          <w:sz w:val="24"/>
          <w:szCs w:val="24"/>
          <w:lang w:val="tt-RU"/>
        </w:rPr>
        <w:t xml:space="preserve">дети с 4 до 5 лет –  </w:t>
      </w:r>
      <w:r w:rsidR="00CB2235">
        <w:rPr>
          <w:rFonts w:ascii="Times New Roman" w:hAnsi="Times New Roman" w:cs="Times New Roman"/>
          <w:sz w:val="24"/>
          <w:szCs w:val="24"/>
          <w:lang w:val="tt-RU"/>
        </w:rPr>
        <w:t>2</w:t>
      </w:r>
      <w:r>
        <w:rPr>
          <w:rFonts w:ascii="Times New Roman" w:hAnsi="Times New Roman" w:cs="Times New Roman"/>
          <w:sz w:val="24"/>
          <w:szCs w:val="24"/>
          <w:lang w:val="tt-RU"/>
        </w:rPr>
        <w:t xml:space="preserve"> </w:t>
      </w:r>
      <w:r w:rsidR="00CB2235">
        <w:rPr>
          <w:rFonts w:ascii="Times New Roman" w:hAnsi="Times New Roman" w:cs="Times New Roman"/>
          <w:sz w:val="24"/>
          <w:szCs w:val="24"/>
          <w:lang w:val="tt-RU"/>
        </w:rPr>
        <w:t>группы</w:t>
      </w:r>
      <w:r w:rsidR="00A74DCA" w:rsidRPr="00725496">
        <w:rPr>
          <w:rFonts w:ascii="Times New Roman" w:hAnsi="Times New Roman" w:cs="Times New Roman"/>
          <w:sz w:val="24"/>
          <w:szCs w:val="24"/>
          <w:lang w:val="tt-RU"/>
        </w:rPr>
        <w:t xml:space="preserve">; </w:t>
      </w:r>
    </w:p>
    <w:p w:rsidR="00A74DCA" w:rsidRPr="00725496" w:rsidRDefault="00CB2235" w:rsidP="00A74DCA">
      <w:pPr>
        <w:spacing w:after="0" w:line="240" w:lineRule="auto"/>
        <w:ind w:firstLine="993"/>
        <w:jc w:val="both"/>
        <w:rPr>
          <w:rFonts w:ascii="Times New Roman" w:hAnsi="Times New Roman" w:cs="Times New Roman"/>
          <w:sz w:val="24"/>
          <w:szCs w:val="24"/>
          <w:lang w:val="tt-RU"/>
        </w:rPr>
      </w:pPr>
      <w:r>
        <w:rPr>
          <w:rFonts w:ascii="Times New Roman" w:hAnsi="Times New Roman" w:cs="Times New Roman"/>
          <w:sz w:val="24"/>
          <w:szCs w:val="24"/>
          <w:lang w:val="tt-RU"/>
        </w:rPr>
        <w:t>дети с 5 до 6 лет – 1</w:t>
      </w:r>
      <w:r w:rsidR="00A74DCA" w:rsidRPr="00725496">
        <w:rPr>
          <w:rFonts w:ascii="Times New Roman" w:hAnsi="Times New Roman" w:cs="Times New Roman"/>
          <w:sz w:val="24"/>
          <w:szCs w:val="24"/>
          <w:lang w:val="tt-RU"/>
        </w:rPr>
        <w:t xml:space="preserve"> группа; </w:t>
      </w:r>
    </w:p>
    <w:p w:rsidR="00A74DCA" w:rsidRPr="00725496" w:rsidRDefault="00CB2235" w:rsidP="00A74DCA">
      <w:pPr>
        <w:spacing w:after="0" w:line="240" w:lineRule="auto"/>
        <w:ind w:firstLine="993"/>
        <w:jc w:val="both"/>
        <w:rPr>
          <w:rFonts w:ascii="Times New Roman" w:hAnsi="Times New Roman" w:cs="Times New Roman"/>
          <w:sz w:val="24"/>
          <w:szCs w:val="24"/>
          <w:lang w:val="tt-RU"/>
        </w:rPr>
      </w:pPr>
      <w:r>
        <w:rPr>
          <w:rFonts w:ascii="Times New Roman" w:hAnsi="Times New Roman" w:cs="Times New Roman"/>
          <w:sz w:val="24"/>
          <w:szCs w:val="24"/>
          <w:lang w:val="tt-RU"/>
        </w:rPr>
        <w:t>дети с 6 до 7 лет – 2</w:t>
      </w:r>
      <w:r w:rsidR="00A74DCA" w:rsidRPr="00725496">
        <w:rPr>
          <w:rFonts w:ascii="Times New Roman" w:hAnsi="Times New Roman" w:cs="Times New Roman"/>
          <w:sz w:val="24"/>
          <w:szCs w:val="24"/>
          <w:lang w:val="tt-RU"/>
        </w:rPr>
        <w:t xml:space="preserve"> гр</w:t>
      </w:r>
      <w:r>
        <w:rPr>
          <w:rFonts w:ascii="Times New Roman" w:hAnsi="Times New Roman" w:cs="Times New Roman"/>
          <w:sz w:val="24"/>
          <w:szCs w:val="24"/>
          <w:lang w:val="tt-RU"/>
        </w:rPr>
        <w:t>уппы</w:t>
      </w:r>
      <w:r w:rsidR="00A74DCA" w:rsidRPr="00725496">
        <w:rPr>
          <w:rFonts w:ascii="Times New Roman" w:hAnsi="Times New Roman" w:cs="Times New Roman"/>
          <w:sz w:val="24"/>
          <w:szCs w:val="24"/>
          <w:lang w:val="tt-RU"/>
        </w:rPr>
        <w:t>.</w:t>
      </w:r>
    </w:p>
    <w:p w:rsidR="00A74DCA" w:rsidRPr="00977E5C" w:rsidRDefault="00A74DCA" w:rsidP="00A74DCA">
      <w:pPr>
        <w:pStyle w:val="31"/>
        <w:spacing w:after="0"/>
        <w:ind w:firstLine="567"/>
        <w:jc w:val="center"/>
        <w:rPr>
          <w:sz w:val="28"/>
          <w:szCs w:val="28"/>
          <w:lang w:val="tt-RU"/>
        </w:rPr>
      </w:pPr>
    </w:p>
    <w:p w:rsidR="00A74DCA" w:rsidRDefault="00CB2235" w:rsidP="00A74DCA">
      <w:pPr>
        <w:spacing w:after="0" w:line="240" w:lineRule="auto"/>
        <w:jc w:val="center"/>
        <w:rPr>
          <w:rFonts w:ascii="Times New Roman" w:hAnsi="Times New Roman"/>
          <w:b/>
          <w:sz w:val="24"/>
          <w:szCs w:val="24"/>
        </w:rPr>
      </w:pPr>
      <w:r>
        <w:rPr>
          <w:rFonts w:ascii="Times New Roman" w:hAnsi="Times New Roman"/>
          <w:b/>
          <w:sz w:val="24"/>
          <w:szCs w:val="24"/>
        </w:rPr>
        <w:t>Комплектование групп на 2021-2022</w:t>
      </w:r>
      <w:r w:rsidR="00250B01" w:rsidRPr="00F40870">
        <w:rPr>
          <w:rFonts w:ascii="Times New Roman" w:hAnsi="Times New Roman"/>
          <w:b/>
          <w:sz w:val="24"/>
          <w:szCs w:val="24"/>
        </w:rPr>
        <w:t xml:space="preserve"> учебный</w:t>
      </w:r>
      <w:r w:rsidR="00A74DCA" w:rsidRPr="00F40870">
        <w:rPr>
          <w:rFonts w:ascii="Times New Roman" w:hAnsi="Times New Roman"/>
          <w:b/>
          <w:sz w:val="24"/>
          <w:szCs w:val="24"/>
        </w:rPr>
        <w:t xml:space="preserve"> год</w:t>
      </w:r>
    </w:p>
    <w:p w:rsidR="003F6ADB" w:rsidRDefault="003F6ADB" w:rsidP="00A74DCA">
      <w:pPr>
        <w:spacing w:after="0" w:line="240" w:lineRule="auto"/>
        <w:jc w:val="center"/>
        <w:rPr>
          <w:rFonts w:ascii="Times New Roman" w:hAnsi="Times New Roman"/>
          <w:b/>
          <w:sz w:val="24"/>
          <w:szCs w:val="24"/>
        </w:rPr>
      </w:pPr>
    </w:p>
    <w:tbl>
      <w:tblPr>
        <w:tblpPr w:leftFromText="180" w:rightFromText="180" w:vertAnchor="text" w:tblpX="-313" w:tblpY="1"/>
        <w:tblOverlap w:val="neve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6"/>
        <w:gridCol w:w="839"/>
        <w:gridCol w:w="1407"/>
        <w:gridCol w:w="588"/>
        <w:gridCol w:w="915"/>
        <w:gridCol w:w="917"/>
        <w:gridCol w:w="915"/>
        <w:gridCol w:w="917"/>
        <w:gridCol w:w="795"/>
        <w:gridCol w:w="854"/>
      </w:tblGrid>
      <w:tr w:rsidR="003F6ADB" w:rsidRPr="00423D9B" w:rsidTr="003F6ADB">
        <w:trPr>
          <w:cantSplit/>
          <w:trHeight w:val="699"/>
        </w:trPr>
        <w:tc>
          <w:tcPr>
            <w:tcW w:w="1806" w:type="dxa"/>
            <w:vMerge w:val="restart"/>
            <w:shd w:val="clear" w:color="auto" w:fill="auto"/>
          </w:tcPr>
          <w:p w:rsidR="003F6ADB" w:rsidRPr="00423D9B" w:rsidRDefault="003F6ADB" w:rsidP="003F6ADB">
            <w:pPr>
              <w:pStyle w:val="af2"/>
              <w:spacing w:after="0" w:line="240" w:lineRule="auto"/>
              <w:jc w:val="center"/>
              <w:rPr>
                <w:rFonts w:ascii="Times New Roman" w:hAnsi="Times New Roman"/>
                <w:b/>
                <w:sz w:val="18"/>
                <w:szCs w:val="18"/>
              </w:rPr>
            </w:pPr>
            <w:r w:rsidRPr="00423D9B">
              <w:rPr>
                <w:rFonts w:ascii="Times New Roman" w:hAnsi="Times New Roman"/>
                <w:b/>
                <w:sz w:val="18"/>
                <w:szCs w:val="18"/>
              </w:rPr>
              <w:t>группы</w:t>
            </w:r>
          </w:p>
        </w:tc>
        <w:tc>
          <w:tcPr>
            <w:tcW w:w="839" w:type="dxa"/>
            <w:vMerge w:val="restart"/>
            <w:shd w:val="clear" w:color="auto" w:fill="auto"/>
          </w:tcPr>
          <w:p w:rsidR="003F6ADB" w:rsidRPr="00423D9B" w:rsidRDefault="003F6ADB" w:rsidP="003F6ADB">
            <w:pPr>
              <w:pStyle w:val="af2"/>
              <w:spacing w:after="0" w:line="240" w:lineRule="auto"/>
              <w:jc w:val="center"/>
              <w:rPr>
                <w:rFonts w:ascii="Times New Roman" w:hAnsi="Times New Roman"/>
                <w:b/>
                <w:sz w:val="18"/>
                <w:szCs w:val="18"/>
              </w:rPr>
            </w:pPr>
            <w:r w:rsidRPr="00423D9B">
              <w:rPr>
                <w:rFonts w:ascii="Times New Roman" w:hAnsi="Times New Roman"/>
                <w:b/>
                <w:sz w:val="18"/>
                <w:szCs w:val="18"/>
              </w:rPr>
              <w:t>Кол-во групп</w:t>
            </w:r>
          </w:p>
        </w:tc>
        <w:tc>
          <w:tcPr>
            <w:tcW w:w="1407" w:type="dxa"/>
            <w:vMerge w:val="restart"/>
            <w:shd w:val="clear" w:color="auto" w:fill="auto"/>
          </w:tcPr>
          <w:p w:rsidR="003F6ADB" w:rsidRPr="00423D9B" w:rsidRDefault="003F6ADB" w:rsidP="003F6ADB">
            <w:pPr>
              <w:pStyle w:val="af2"/>
              <w:spacing w:after="0" w:line="240" w:lineRule="auto"/>
              <w:jc w:val="center"/>
              <w:rPr>
                <w:rFonts w:ascii="Times New Roman" w:hAnsi="Times New Roman"/>
                <w:b/>
                <w:sz w:val="18"/>
                <w:szCs w:val="18"/>
              </w:rPr>
            </w:pPr>
            <w:r w:rsidRPr="00423D9B">
              <w:rPr>
                <w:rFonts w:ascii="Times New Roman" w:hAnsi="Times New Roman"/>
                <w:b/>
                <w:sz w:val="18"/>
                <w:szCs w:val="18"/>
              </w:rPr>
              <w:t>Кол-во детей</w:t>
            </w:r>
          </w:p>
          <w:p w:rsidR="003F6ADB" w:rsidRPr="00423D9B" w:rsidRDefault="003F6ADB" w:rsidP="003F6ADB">
            <w:pPr>
              <w:pStyle w:val="af2"/>
              <w:spacing w:after="0" w:line="240" w:lineRule="auto"/>
              <w:jc w:val="center"/>
              <w:rPr>
                <w:rFonts w:ascii="Times New Roman" w:hAnsi="Times New Roman"/>
                <w:b/>
                <w:sz w:val="18"/>
                <w:szCs w:val="18"/>
              </w:rPr>
            </w:pPr>
          </w:p>
        </w:tc>
        <w:tc>
          <w:tcPr>
            <w:tcW w:w="588" w:type="dxa"/>
            <w:vMerge w:val="restart"/>
            <w:shd w:val="clear" w:color="auto" w:fill="auto"/>
            <w:textDirection w:val="btLr"/>
          </w:tcPr>
          <w:p w:rsidR="003F6ADB" w:rsidRPr="00423D9B" w:rsidRDefault="003F6ADB" w:rsidP="003F6ADB">
            <w:pPr>
              <w:pStyle w:val="af2"/>
              <w:spacing w:after="0" w:line="240" w:lineRule="auto"/>
              <w:ind w:left="113" w:right="113"/>
              <w:rPr>
                <w:rFonts w:ascii="Times New Roman" w:hAnsi="Times New Roman"/>
                <w:b/>
                <w:sz w:val="18"/>
                <w:szCs w:val="18"/>
              </w:rPr>
            </w:pPr>
            <w:r w:rsidRPr="00423D9B">
              <w:rPr>
                <w:rFonts w:ascii="Times New Roman" w:hAnsi="Times New Roman"/>
                <w:b/>
                <w:sz w:val="18"/>
                <w:szCs w:val="18"/>
              </w:rPr>
              <w:t>% укомплектованности</w:t>
            </w:r>
          </w:p>
        </w:tc>
        <w:tc>
          <w:tcPr>
            <w:tcW w:w="5313" w:type="dxa"/>
            <w:gridSpan w:val="6"/>
            <w:shd w:val="clear" w:color="auto" w:fill="auto"/>
          </w:tcPr>
          <w:p w:rsidR="003F6ADB" w:rsidRPr="00423D9B" w:rsidRDefault="003F6ADB" w:rsidP="003F6ADB">
            <w:pPr>
              <w:pStyle w:val="af2"/>
              <w:spacing w:after="0" w:line="240" w:lineRule="auto"/>
              <w:rPr>
                <w:rFonts w:ascii="Times New Roman" w:hAnsi="Times New Roman"/>
                <w:b/>
              </w:rPr>
            </w:pPr>
            <w:r w:rsidRPr="00423D9B">
              <w:rPr>
                <w:rFonts w:ascii="Times New Roman" w:hAnsi="Times New Roman"/>
                <w:b/>
                <w:sz w:val="18"/>
                <w:szCs w:val="18"/>
              </w:rPr>
              <w:t>Дошкольный возраст</w:t>
            </w:r>
          </w:p>
        </w:tc>
      </w:tr>
      <w:tr w:rsidR="003F6ADB" w:rsidRPr="00423D9B" w:rsidTr="003F6ADB">
        <w:tc>
          <w:tcPr>
            <w:tcW w:w="1806" w:type="dxa"/>
            <w:vMerge/>
            <w:shd w:val="clear" w:color="auto" w:fill="auto"/>
          </w:tcPr>
          <w:p w:rsidR="003F6ADB" w:rsidRPr="00423D9B" w:rsidRDefault="003F6ADB" w:rsidP="003F6ADB">
            <w:pPr>
              <w:pStyle w:val="af2"/>
              <w:snapToGrid w:val="0"/>
              <w:spacing w:after="0" w:line="240" w:lineRule="auto"/>
              <w:jc w:val="center"/>
              <w:rPr>
                <w:rFonts w:ascii="Times New Roman" w:hAnsi="Times New Roman"/>
                <w:b/>
                <w:sz w:val="18"/>
                <w:szCs w:val="18"/>
              </w:rPr>
            </w:pPr>
          </w:p>
        </w:tc>
        <w:tc>
          <w:tcPr>
            <w:tcW w:w="839" w:type="dxa"/>
            <w:vMerge/>
            <w:shd w:val="clear" w:color="auto" w:fill="auto"/>
          </w:tcPr>
          <w:p w:rsidR="003F6ADB" w:rsidRPr="00423D9B" w:rsidRDefault="003F6ADB" w:rsidP="003F6ADB">
            <w:pPr>
              <w:pStyle w:val="af2"/>
              <w:snapToGrid w:val="0"/>
              <w:spacing w:after="0" w:line="240" w:lineRule="auto"/>
              <w:jc w:val="center"/>
              <w:rPr>
                <w:rFonts w:ascii="Times New Roman" w:hAnsi="Times New Roman"/>
                <w:b/>
                <w:sz w:val="18"/>
                <w:szCs w:val="18"/>
              </w:rPr>
            </w:pPr>
          </w:p>
        </w:tc>
        <w:tc>
          <w:tcPr>
            <w:tcW w:w="1407" w:type="dxa"/>
            <w:vMerge/>
            <w:shd w:val="clear" w:color="auto" w:fill="auto"/>
          </w:tcPr>
          <w:p w:rsidR="003F6ADB" w:rsidRPr="00423D9B" w:rsidRDefault="003F6ADB" w:rsidP="003F6ADB">
            <w:pPr>
              <w:pStyle w:val="af2"/>
              <w:spacing w:after="0" w:line="240" w:lineRule="auto"/>
              <w:jc w:val="center"/>
              <w:rPr>
                <w:rFonts w:ascii="Times New Roman" w:hAnsi="Times New Roman"/>
                <w:b/>
                <w:sz w:val="18"/>
                <w:szCs w:val="18"/>
              </w:rPr>
            </w:pPr>
          </w:p>
        </w:tc>
        <w:tc>
          <w:tcPr>
            <w:tcW w:w="588" w:type="dxa"/>
            <w:vMerge/>
            <w:shd w:val="clear" w:color="auto" w:fill="auto"/>
          </w:tcPr>
          <w:p w:rsidR="003F6ADB" w:rsidRPr="00423D9B" w:rsidRDefault="003F6ADB" w:rsidP="003F6ADB">
            <w:pPr>
              <w:pStyle w:val="af2"/>
              <w:snapToGrid w:val="0"/>
              <w:spacing w:after="0" w:line="240" w:lineRule="auto"/>
              <w:rPr>
                <w:rFonts w:ascii="Times New Roman" w:hAnsi="Times New Roman"/>
                <w:b/>
                <w:sz w:val="18"/>
                <w:szCs w:val="18"/>
              </w:rPr>
            </w:pPr>
          </w:p>
        </w:tc>
        <w:tc>
          <w:tcPr>
            <w:tcW w:w="915" w:type="dxa"/>
            <w:shd w:val="clear" w:color="auto" w:fill="auto"/>
          </w:tcPr>
          <w:p w:rsidR="003F6ADB" w:rsidRPr="00423D9B" w:rsidRDefault="003F6ADB" w:rsidP="003F6ADB">
            <w:pPr>
              <w:pStyle w:val="af2"/>
              <w:spacing w:after="0" w:line="240" w:lineRule="auto"/>
              <w:rPr>
                <w:rFonts w:ascii="Times New Roman" w:hAnsi="Times New Roman"/>
                <w:b/>
                <w:sz w:val="18"/>
                <w:szCs w:val="18"/>
              </w:rPr>
            </w:pPr>
            <w:r w:rsidRPr="00423D9B">
              <w:rPr>
                <w:rFonts w:ascii="Times New Roman" w:hAnsi="Times New Roman"/>
                <w:sz w:val="18"/>
                <w:szCs w:val="18"/>
              </w:rPr>
              <w:t>Вт</w:t>
            </w:r>
            <w:r>
              <w:rPr>
                <w:rFonts w:ascii="Times New Roman" w:hAnsi="Times New Roman"/>
                <w:sz w:val="18"/>
                <w:szCs w:val="18"/>
              </w:rPr>
              <w:t>орая м</w:t>
            </w:r>
            <w:r w:rsidRPr="00423D9B">
              <w:rPr>
                <w:rFonts w:ascii="Times New Roman" w:hAnsi="Times New Roman"/>
                <w:sz w:val="18"/>
                <w:szCs w:val="18"/>
              </w:rPr>
              <w:t>ладш</w:t>
            </w:r>
            <w:r>
              <w:rPr>
                <w:rFonts w:ascii="Times New Roman" w:hAnsi="Times New Roman"/>
                <w:sz w:val="18"/>
                <w:szCs w:val="18"/>
              </w:rPr>
              <w:t>ая</w:t>
            </w:r>
          </w:p>
        </w:tc>
        <w:tc>
          <w:tcPr>
            <w:tcW w:w="917" w:type="dxa"/>
            <w:shd w:val="clear" w:color="auto" w:fill="auto"/>
          </w:tcPr>
          <w:p w:rsidR="003F6ADB" w:rsidRPr="00423D9B" w:rsidRDefault="003F6ADB" w:rsidP="003F6ADB">
            <w:pPr>
              <w:pStyle w:val="af2"/>
              <w:spacing w:after="0" w:line="240" w:lineRule="auto"/>
              <w:rPr>
                <w:rFonts w:ascii="Times New Roman" w:hAnsi="Times New Roman"/>
                <w:b/>
                <w:sz w:val="18"/>
                <w:szCs w:val="18"/>
              </w:rPr>
            </w:pPr>
            <w:r w:rsidRPr="00423D9B">
              <w:rPr>
                <w:rFonts w:ascii="Times New Roman" w:hAnsi="Times New Roman"/>
                <w:sz w:val="18"/>
                <w:szCs w:val="18"/>
              </w:rPr>
              <w:t>Средняя</w:t>
            </w:r>
          </w:p>
        </w:tc>
        <w:tc>
          <w:tcPr>
            <w:tcW w:w="915" w:type="dxa"/>
            <w:shd w:val="clear" w:color="auto" w:fill="auto"/>
          </w:tcPr>
          <w:p w:rsidR="003F6ADB" w:rsidRPr="00423D9B" w:rsidRDefault="003F6ADB" w:rsidP="003F6ADB">
            <w:pPr>
              <w:pStyle w:val="af2"/>
              <w:spacing w:after="0" w:line="240" w:lineRule="auto"/>
              <w:rPr>
                <w:rFonts w:ascii="Times New Roman" w:hAnsi="Times New Roman"/>
                <w:b/>
                <w:sz w:val="18"/>
                <w:szCs w:val="18"/>
              </w:rPr>
            </w:pPr>
            <w:r w:rsidRPr="00423D9B">
              <w:rPr>
                <w:rFonts w:ascii="Times New Roman" w:hAnsi="Times New Roman"/>
                <w:sz w:val="18"/>
                <w:szCs w:val="18"/>
              </w:rPr>
              <w:t>Средняя</w:t>
            </w:r>
          </w:p>
        </w:tc>
        <w:tc>
          <w:tcPr>
            <w:tcW w:w="917" w:type="dxa"/>
            <w:shd w:val="clear" w:color="auto" w:fill="auto"/>
          </w:tcPr>
          <w:p w:rsidR="003F6ADB" w:rsidRPr="00423D9B" w:rsidRDefault="003F6ADB" w:rsidP="003F6ADB">
            <w:pPr>
              <w:pStyle w:val="af2"/>
              <w:spacing w:after="0" w:line="240" w:lineRule="auto"/>
              <w:rPr>
                <w:rFonts w:ascii="Times New Roman" w:hAnsi="Times New Roman"/>
                <w:sz w:val="18"/>
                <w:szCs w:val="18"/>
              </w:rPr>
            </w:pPr>
            <w:r w:rsidRPr="00423D9B">
              <w:rPr>
                <w:rFonts w:ascii="Times New Roman" w:hAnsi="Times New Roman"/>
                <w:sz w:val="18"/>
                <w:szCs w:val="18"/>
              </w:rPr>
              <w:t>Старш.</w:t>
            </w:r>
          </w:p>
        </w:tc>
        <w:tc>
          <w:tcPr>
            <w:tcW w:w="795" w:type="dxa"/>
            <w:shd w:val="clear" w:color="auto" w:fill="auto"/>
          </w:tcPr>
          <w:p w:rsidR="003F6ADB" w:rsidRPr="003F6ADB" w:rsidRDefault="003F6ADB" w:rsidP="003F6ADB">
            <w:pPr>
              <w:pStyle w:val="af2"/>
              <w:spacing w:after="0" w:line="240" w:lineRule="auto"/>
              <w:jc w:val="center"/>
              <w:rPr>
                <w:rFonts w:ascii="Times New Roman" w:hAnsi="Times New Roman"/>
                <w:sz w:val="18"/>
                <w:szCs w:val="18"/>
              </w:rPr>
            </w:pPr>
            <w:r w:rsidRPr="003F6ADB">
              <w:rPr>
                <w:rFonts w:ascii="Times New Roman" w:hAnsi="Times New Roman"/>
                <w:sz w:val="18"/>
                <w:szCs w:val="18"/>
              </w:rPr>
              <w:t>Подг.</w:t>
            </w:r>
          </w:p>
        </w:tc>
        <w:tc>
          <w:tcPr>
            <w:tcW w:w="854" w:type="dxa"/>
            <w:shd w:val="clear" w:color="auto" w:fill="auto"/>
          </w:tcPr>
          <w:p w:rsidR="003F6ADB" w:rsidRPr="003F6ADB" w:rsidRDefault="003F6ADB" w:rsidP="003F6ADB">
            <w:pPr>
              <w:pStyle w:val="af2"/>
              <w:spacing w:after="0" w:line="240" w:lineRule="auto"/>
              <w:jc w:val="center"/>
              <w:rPr>
                <w:rFonts w:ascii="Times New Roman" w:hAnsi="Times New Roman"/>
                <w:sz w:val="18"/>
                <w:szCs w:val="18"/>
              </w:rPr>
            </w:pPr>
            <w:r w:rsidRPr="003F6ADB">
              <w:rPr>
                <w:rFonts w:ascii="Times New Roman" w:hAnsi="Times New Roman"/>
                <w:sz w:val="18"/>
                <w:szCs w:val="18"/>
              </w:rPr>
              <w:t>Подг.</w:t>
            </w:r>
          </w:p>
        </w:tc>
      </w:tr>
      <w:tr w:rsidR="003F6ADB" w:rsidRPr="00423D9B" w:rsidTr="003F6ADB">
        <w:tc>
          <w:tcPr>
            <w:tcW w:w="1806" w:type="dxa"/>
            <w:vMerge/>
            <w:shd w:val="clear" w:color="auto" w:fill="auto"/>
          </w:tcPr>
          <w:p w:rsidR="003F6ADB" w:rsidRPr="00423D9B" w:rsidRDefault="003F6ADB" w:rsidP="003F6ADB">
            <w:pPr>
              <w:pStyle w:val="af2"/>
              <w:snapToGrid w:val="0"/>
              <w:spacing w:after="0" w:line="240" w:lineRule="auto"/>
              <w:jc w:val="center"/>
              <w:rPr>
                <w:rFonts w:ascii="Times New Roman" w:hAnsi="Times New Roman"/>
                <w:b/>
                <w:sz w:val="18"/>
                <w:szCs w:val="18"/>
              </w:rPr>
            </w:pPr>
          </w:p>
        </w:tc>
        <w:tc>
          <w:tcPr>
            <w:tcW w:w="839" w:type="dxa"/>
            <w:vMerge/>
            <w:shd w:val="clear" w:color="auto" w:fill="auto"/>
          </w:tcPr>
          <w:p w:rsidR="003F6ADB" w:rsidRPr="00423D9B" w:rsidRDefault="003F6ADB" w:rsidP="003F6ADB">
            <w:pPr>
              <w:pStyle w:val="af2"/>
              <w:snapToGrid w:val="0"/>
              <w:spacing w:after="0" w:line="240" w:lineRule="auto"/>
              <w:jc w:val="center"/>
              <w:rPr>
                <w:rFonts w:ascii="Times New Roman" w:hAnsi="Times New Roman"/>
                <w:b/>
                <w:sz w:val="18"/>
                <w:szCs w:val="18"/>
              </w:rPr>
            </w:pPr>
          </w:p>
        </w:tc>
        <w:tc>
          <w:tcPr>
            <w:tcW w:w="1407" w:type="dxa"/>
            <w:vMerge/>
            <w:shd w:val="clear" w:color="auto" w:fill="auto"/>
          </w:tcPr>
          <w:p w:rsidR="003F6ADB" w:rsidRPr="00423D9B" w:rsidRDefault="003F6ADB" w:rsidP="003F6ADB">
            <w:pPr>
              <w:pStyle w:val="af2"/>
              <w:spacing w:after="0" w:line="240" w:lineRule="auto"/>
              <w:jc w:val="center"/>
              <w:rPr>
                <w:rFonts w:ascii="Times New Roman" w:hAnsi="Times New Roman"/>
                <w:b/>
                <w:sz w:val="18"/>
                <w:szCs w:val="18"/>
              </w:rPr>
            </w:pPr>
          </w:p>
        </w:tc>
        <w:tc>
          <w:tcPr>
            <w:tcW w:w="588" w:type="dxa"/>
            <w:vMerge/>
            <w:shd w:val="clear" w:color="auto" w:fill="auto"/>
          </w:tcPr>
          <w:p w:rsidR="003F6ADB" w:rsidRPr="00423D9B" w:rsidRDefault="003F6ADB" w:rsidP="003F6ADB">
            <w:pPr>
              <w:pStyle w:val="af2"/>
              <w:snapToGrid w:val="0"/>
              <w:spacing w:after="0" w:line="240" w:lineRule="auto"/>
              <w:rPr>
                <w:rFonts w:ascii="Times New Roman" w:hAnsi="Times New Roman"/>
                <w:b/>
                <w:sz w:val="18"/>
                <w:szCs w:val="18"/>
              </w:rPr>
            </w:pPr>
          </w:p>
        </w:tc>
        <w:tc>
          <w:tcPr>
            <w:tcW w:w="915" w:type="dxa"/>
            <w:shd w:val="clear" w:color="auto" w:fill="auto"/>
          </w:tcPr>
          <w:p w:rsidR="003F6ADB" w:rsidRPr="00423D9B" w:rsidRDefault="003F6ADB" w:rsidP="003F6ADB">
            <w:pPr>
              <w:pStyle w:val="af2"/>
              <w:spacing w:after="0" w:line="240" w:lineRule="auto"/>
              <w:rPr>
                <w:rFonts w:ascii="Times New Roman" w:hAnsi="Times New Roman"/>
                <w:b/>
                <w:sz w:val="18"/>
                <w:szCs w:val="18"/>
              </w:rPr>
            </w:pPr>
            <w:r w:rsidRPr="00423D9B">
              <w:rPr>
                <w:rFonts w:ascii="Times New Roman" w:hAnsi="Times New Roman"/>
                <w:b/>
                <w:sz w:val="18"/>
                <w:szCs w:val="18"/>
              </w:rPr>
              <w:t>01 гр.</w:t>
            </w:r>
          </w:p>
        </w:tc>
        <w:tc>
          <w:tcPr>
            <w:tcW w:w="917" w:type="dxa"/>
            <w:shd w:val="clear" w:color="auto" w:fill="auto"/>
          </w:tcPr>
          <w:p w:rsidR="003F6ADB" w:rsidRPr="00423D9B" w:rsidRDefault="003F6ADB" w:rsidP="003F6ADB">
            <w:pPr>
              <w:pStyle w:val="af2"/>
              <w:spacing w:after="0" w:line="240" w:lineRule="auto"/>
              <w:jc w:val="center"/>
              <w:rPr>
                <w:rFonts w:ascii="Times New Roman" w:hAnsi="Times New Roman"/>
                <w:b/>
                <w:sz w:val="18"/>
                <w:szCs w:val="18"/>
              </w:rPr>
            </w:pPr>
            <w:r>
              <w:rPr>
                <w:rFonts w:ascii="Times New Roman" w:hAnsi="Times New Roman"/>
                <w:b/>
                <w:sz w:val="18"/>
                <w:szCs w:val="18"/>
              </w:rPr>
              <w:t>03</w:t>
            </w:r>
            <w:r w:rsidRPr="00423D9B">
              <w:rPr>
                <w:rFonts w:ascii="Times New Roman" w:hAnsi="Times New Roman"/>
                <w:b/>
                <w:sz w:val="18"/>
                <w:szCs w:val="18"/>
              </w:rPr>
              <w:t xml:space="preserve"> гр.</w:t>
            </w:r>
          </w:p>
        </w:tc>
        <w:tc>
          <w:tcPr>
            <w:tcW w:w="915" w:type="dxa"/>
            <w:shd w:val="clear" w:color="auto" w:fill="auto"/>
          </w:tcPr>
          <w:p w:rsidR="003F6ADB" w:rsidRPr="00423D9B" w:rsidRDefault="003F6ADB" w:rsidP="003F6ADB">
            <w:pPr>
              <w:pStyle w:val="af2"/>
              <w:spacing w:after="0" w:line="240" w:lineRule="auto"/>
              <w:jc w:val="center"/>
              <w:rPr>
                <w:rFonts w:ascii="Times New Roman" w:hAnsi="Times New Roman"/>
                <w:b/>
                <w:sz w:val="18"/>
                <w:szCs w:val="18"/>
              </w:rPr>
            </w:pPr>
            <w:r w:rsidRPr="00423D9B">
              <w:rPr>
                <w:rFonts w:ascii="Times New Roman" w:hAnsi="Times New Roman"/>
                <w:b/>
                <w:sz w:val="18"/>
                <w:szCs w:val="18"/>
              </w:rPr>
              <w:t>0</w:t>
            </w:r>
            <w:r>
              <w:rPr>
                <w:rFonts w:ascii="Times New Roman" w:hAnsi="Times New Roman"/>
                <w:b/>
                <w:sz w:val="18"/>
                <w:szCs w:val="18"/>
              </w:rPr>
              <w:t>4</w:t>
            </w:r>
            <w:r w:rsidRPr="00423D9B">
              <w:rPr>
                <w:rFonts w:ascii="Times New Roman" w:hAnsi="Times New Roman"/>
                <w:b/>
                <w:sz w:val="18"/>
                <w:szCs w:val="18"/>
              </w:rPr>
              <w:t xml:space="preserve"> гр.</w:t>
            </w:r>
          </w:p>
        </w:tc>
        <w:tc>
          <w:tcPr>
            <w:tcW w:w="917" w:type="dxa"/>
            <w:shd w:val="clear" w:color="auto" w:fill="auto"/>
          </w:tcPr>
          <w:p w:rsidR="003F6ADB" w:rsidRPr="00423D9B" w:rsidRDefault="003F6ADB" w:rsidP="003F6ADB">
            <w:pPr>
              <w:pStyle w:val="af2"/>
              <w:spacing w:after="0" w:line="240" w:lineRule="auto"/>
              <w:jc w:val="center"/>
              <w:rPr>
                <w:rFonts w:ascii="Times New Roman" w:hAnsi="Times New Roman"/>
                <w:b/>
                <w:sz w:val="18"/>
                <w:szCs w:val="18"/>
              </w:rPr>
            </w:pPr>
            <w:r w:rsidRPr="00423D9B">
              <w:rPr>
                <w:rFonts w:ascii="Times New Roman" w:hAnsi="Times New Roman"/>
                <w:b/>
                <w:sz w:val="18"/>
                <w:szCs w:val="18"/>
              </w:rPr>
              <w:t>0</w:t>
            </w:r>
            <w:r>
              <w:rPr>
                <w:rFonts w:ascii="Times New Roman" w:hAnsi="Times New Roman"/>
                <w:b/>
                <w:sz w:val="18"/>
                <w:szCs w:val="18"/>
              </w:rPr>
              <w:t>2</w:t>
            </w:r>
            <w:r w:rsidRPr="00423D9B">
              <w:rPr>
                <w:rFonts w:ascii="Times New Roman" w:hAnsi="Times New Roman"/>
                <w:b/>
                <w:sz w:val="18"/>
                <w:szCs w:val="18"/>
              </w:rPr>
              <w:t xml:space="preserve"> гр.</w:t>
            </w:r>
          </w:p>
        </w:tc>
        <w:tc>
          <w:tcPr>
            <w:tcW w:w="795" w:type="dxa"/>
            <w:shd w:val="clear" w:color="auto" w:fill="auto"/>
          </w:tcPr>
          <w:p w:rsidR="003F6ADB" w:rsidRPr="00423D9B" w:rsidRDefault="003F6ADB" w:rsidP="003F6ADB">
            <w:pPr>
              <w:pStyle w:val="af2"/>
              <w:spacing w:after="0" w:line="240" w:lineRule="auto"/>
              <w:jc w:val="center"/>
              <w:rPr>
                <w:rFonts w:ascii="Times New Roman" w:hAnsi="Times New Roman"/>
                <w:b/>
                <w:sz w:val="18"/>
                <w:szCs w:val="18"/>
              </w:rPr>
            </w:pPr>
            <w:r w:rsidRPr="00423D9B">
              <w:rPr>
                <w:rFonts w:ascii="Times New Roman" w:hAnsi="Times New Roman"/>
                <w:b/>
                <w:sz w:val="18"/>
                <w:szCs w:val="18"/>
              </w:rPr>
              <w:t>0</w:t>
            </w:r>
            <w:r>
              <w:rPr>
                <w:rFonts w:ascii="Times New Roman" w:hAnsi="Times New Roman"/>
                <w:b/>
                <w:sz w:val="18"/>
                <w:szCs w:val="18"/>
              </w:rPr>
              <w:t>5</w:t>
            </w:r>
            <w:r w:rsidRPr="00423D9B">
              <w:rPr>
                <w:rFonts w:ascii="Times New Roman" w:hAnsi="Times New Roman"/>
                <w:b/>
                <w:sz w:val="18"/>
                <w:szCs w:val="18"/>
              </w:rPr>
              <w:t xml:space="preserve"> гр.</w:t>
            </w:r>
          </w:p>
        </w:tc>
        <w:tc>
          <w:tcPr>
            <w:tcW w:w="854" w:type="dxa"/>
            <w:shd w:val="clear" w:color="auto" w:fill="auto"/>
          </w:tcPr>
          <w:p w:rsidR="003F6ADB" w:rsidRPr="00423D9B" w:rsidRDefault="003F6ADB" w:rsidP="003F6ADB">
            <w:pPr>
              <w:pStyle w:val="af2"/>
              <w:spacing w:after="0" w:line="240" w:lineRule="auto"/>
              <w:jc w:val="center"/>
              <w:rPr>
                <w:rFonts w:ascii="Times New Roman" w:hAnsi="Times New Roman"/>
                <w:b/>
                <w:sz w:val="18"/>
                <w:szCs w:val="18"/>
              </w:rPr>
            </w:pPr>
            <w:r w:rsidRPr="00423D9B">
              <w:rPr>
                <w:rFonts w:ascii="Times New Roman" w:hAnsi="Times New Roman"/>
                <w:b/>
                <w:sz w:val="18"/>
                <w:szCs w:val="18"/>
              </w:rPr>
              <w:t>06 гр.</w:t>
            </w:r>
          </w:p>
        </w:tc>
      </w:tr>
      <w:tr w:rsidR="003F6ADB" w:rsidRPr="00423D9B" w:rsidTr="003F6ADB">
        <w:trPr>
          <w:trHeight w:val="982"/>
        </w:trPr>
        <w:tc>
          <w:tcPr>
            <w:tcW w:w="1806" w:type="dxa"/>
            <w:vMerge/>
            <w:tcBorders>
              <w:bottom w:val="single" w:sz="24" w:space="0" w:color="auto"/>
            </w:tcBorders>
            <w:shd w:val="clear" w:color="auto" w:fill="auto"/>
          </w:tcPr>
          <w:p w:rsidR="003F6ADB" w:rsidRPr="00423D9B" w:rsidRDefault="003F6ADB" w:rsidP="003F6ADB">
            <w:pPr>
              <w:pStyle w:val="af2"/>
              <w:snapToGrid w:val="0"/>
              <w:spacing w:after="0" w:line="240" w:lineRule="auto"/>
              <w:rPr>
                <w:rFonts w:ascii="Times New Roman" w:hAnsi="Times New Roman"/>
                <w:b/>
                <w:sz w:val="18"/>
                <w:szCs w:val="18"/>
              </w:rPr>
            </w:pPr>
          </w:p>
        </w:tc>
        <w:tc>
          <w:tcPr>
            <w:tcW w:w="839" w:type="dxa"/>
            <w:vMerge/>
            <w:tcBorders>
              <w:bottom w:val="single" w:sz="24" w:space="0" w:color="auto"/>
            </w:tcBorders>
            <w:shd w:val="clear" w:color="auto" w:fill="auto"/>
          </w:tcPr>
          <w:p w:rsidR="003F6ADB" w:rsidRPr="00423D9B" w:rsidRDefault="003F6ADB" w:rsidP="003F6ADB">
            <w:pPr>
              <w:pStyle w:val="af2"/>
              <w:snapToGrid w:val="0"/>
              <w:spacing w:after="0" w:line="240" w:lineRule="auto"/>
              <w:rPr>
                <w:rFonts w:ascii="Times New Roman" w:hAnsi="Times New Roman"/>
                <w:b/>
                <w:sz w:val="18"/>
                <w:szCs w:val="18"/>
              </w:rPr>
            </w:pPr>
          </w:p>
        </w:tc>
        <w:tc>
          <w:tcPr>
            <w:tcW w:w="1407" w:type="dxa"/>
            <w:vMerge/>
            <w:tcBorders>
              <w:bottom w:val="single" w:sz="24" w:space="0" w:color="auto"/>
            </w:tcBorders>
            <w:shd w:val="clear" w:color="auto" w:fill="auto"/>
          </w:tcPr>
          <w:p w:rsidR="003F6ADB" w:rsidRPr="00423D9B" w:rsidRDefault="003F6ADB" w:rsidP="003F6ADB">
            <w:pPr>
              <w:pStyle w:val="af2"/>
              <w:snapToGrid w:val="0"/>
              <w:spacing w:after="0" w:line="240" w:lineRule="auto"/>
              <w:rPr>
                <w:rFonts w:ascii="Times New Roman" w:hAnsi="Times New Roman"/>
                <w:b/>
                <w:sz w:val="18"/>
                <w:szCs w:val="18"/>
              </w:rPr>
            </w:pPr>
          </w:p>
        </w:tc>
        <w:tc>
          <w:tcPr>
            <w:tcW w:w="588" w:type="dxa"/>
            <w:vMerge/>
            <w:tcBorders>
              <w:bottom w:val="single" w:sz="24" w:space="0" w:color="auto"/>
            </w:tcBorders>
            <w:shd w:val="clear" w:color="auto" w:fill="auto"/>
          </w:tcPr>
          <w:p w:rsidR="003F6ADB" w:rsidRPr="00423D9B" w:rsidRDefault="003F6ADB" w:rsidP="003F6ADB">
            <w:pPr>
              <w:pStyle w:val="af2"/>
              <w:snapToGrid w:val="0"/>
              <w:spacing w:after="0" w:line="240" w:lineRule="auto"/>
              <w:rPr>
                <w:rFonts w:ascii="Times New Roman" w:hAnsi="Times New Roman"/>
                <w:b/>
                <w:sz w:val="18"/>
                <w:szCs w:val="18"/>
              </w:rPr>
            </w:pPr>
          </w:p>
        </w:tc>
        <w:tc>
          <w:tcPr>
            <w:tcW w:w="915" w:type="dxa"/>
            <w:tcBorders>
              <w:bottom w:val="single" w:sz="24" w:space="0" w:color="auto"/>
            </w:tcBorders>
            <w:shd w:val="clear" w:color="auto" w:fill="auto"/>
          </w:tcPr>
          <w:p w:rsidR="003F6ADB" w:rsidRPr="00423D9B" w:rsidRDefault="003F6ADB" w:rsidP="003F6ADB">
            <w:pPr>
              <w:pStyle w:val="af2"/>
              <w:spacing w:after="0" w:line="240" w:lineRule="auto"/>
              <w:rPr>
                <w:rFonts w:ascii="Times New Roman" w:hAnsi="Times New Roman"/>
                <w:b/>
                <w:sz w:val="18"/>
                <w:szCs w:val="18"/>
              </w:rPr>
            </w:pPr>
            <w:r w:rsidRPr="00423D9B">
              <w:rPr>
                <w:rFonts w:ascii="Times New Roman" w:hAnsi="Times New Roman"/>
                <w:b/>
                <w:sz w:val="18"/>
                <w:szCs w:val="18"/>
              </w:rPr>
              <w:t>3-4  г</w:t>
            </w:r>
          </w:p>
        </w:tc>
        <w:tc>
          <w:tcPr>
            <w:tcW w:w="917" w:type="dxa"/>
            <w:tcBorders>
              <w:bottom w:val="single" w:sz="24" w:space="0" w:color="auto"/>
            </w:tcBorders>
            <w:shd w:val="clear" w:color="auto" w:fill="auto"/>
          </w:tcPr>
          <w:p w:rsidR="003F6ADB" w:rsidRPr="00423D9B" w:rsidRDefault="003F6ADB" w:rsidP="003F6ADB">
            <w:pPr>
              <w:pStyle w:val="af2"/>
              <w:spacing w:after="0" w:line="240" w:lineRule="auto"/>
              <w:jc w:val="center"/>
              <w:rPr>
                <w:rFonts w:ascii="Times New Roman" w:hAnsi="Times New Roman"/>
                <w:b/>
                <w:sz w:val="18"/>
                <w:szCs w:val="18"/>
              </w:rPr>
            </w:pPr>
            <w:r w:rsidRPr="00423D9B">
              <w:rPr>
                <w:rFonts w:ascii="Times New Roman" w:hAnsi="Times New Roman"/>
                <w:b/>
                <w:sz w:val="18"/>
                <w:szCs w:val="18"/>
              </w:rPr>
              <w:t>4-5 л</w:t>
            </w:r>
          </w:p>
        </w:tc>
        <w:tc>
          <w:tcPr>
            <w:tcW w:w="915" w:type="dxa"/>
            <w:tcBorders>
              <w:bottom w:val="single" w:sz="24" w:space="0" w:color="auto"/>
            </w:tcBorders>
            <w:shd w:val="clear" w:color="auto" w:fill="auto"/>
          </w:tcPr>
          <w:p w:rsidR="003F6ADB" w:rsidRPr="00423D9B" w:rsidRDefault="003F6ADB" w:rsidP="003F6ADB">
            <w:pPr>
              <w:pStyle w:val="af2"/>
              <w:spacing w:after="0" w:line="240" w:lineRule="auto"/>
              <w:jc w:val="center"/>
              <w:rPr>
                <w:rFonts w:ascii="Times New Roman" w:hAnsi="Times New Roman"/>
                <w:b/>
                <w:sz w:val="18"/>
                <w:szCs w:val="18"/>
              </w:rPr>
            </w:pPr>
            <w:r w:rsidRPr="00423D9B">
              <w:rPr>
                <w:rFonts w:ascii="Times New Roman" w:hAnsi="Times New Roman"/>
                <w:b/>
                <w:sz w:val="18"/>
                <w:szCs w:val="18"/>
              </w:rPr>
              <w:t>4-5 л</w:t>
            </w:r>
          </w:p>
        </w:tc>
        <w:tc>
          <w:tcPr>
            <w:tcW w:w="917" w:type="dxa"/>
            <w:tcBorders>
              <w:bottom w:val="single" w:sz="24" w:space="0" w:color="auto"/>
            </w:tcBorders>
            <w:shd w:val="clear" w:color="auto" w:fill="auto"/>
          </w:tcPr>
          <w:p w:rsidR="003F6ADB" w:rsidRPr="00423D9B" w:rsidRDefault="003F6ADB" w:rsidP="003F6ADB">
            <w:pPr>
              <w:pStyle w:val="af2"/>
              <w:spacing w:after="0" w:line="240" w:lineRule="auto"/>
              <w:jc w:val="center"/>
              <w:rPr>
                <w:rFonts w:ascii="Times New Roman" w:hAnsi="Times New Roman"/>
                <w:b/>
                <w:sz w:val="18"/>
                <w:szCs w:val="18"/>
              </w:rPr>
            </w:pPr>
            <w:r w:rsidRPr="00423D9B">
              <w:rPr>
                <w:rFonts w:ascii="Times New Roman" w:hAnsi="Times New Roman"/>
                <w:b/>
                <w:sz w:val="18"/>
                <w:szCs w:val="18"/>
              </w:rPr>
              <w:t>5-6 л</w:t>
            </w:r>
          </w:p>
        </w:tc>
        <w:tc>
          <w:tcPr>
            <w:tcW w:w="795" w:type="dxa"/>
            <w:tcBorders>
              <w:bottom w:val="single" w:sz="24" w:space="0" w:color="auto"/>
            </w:tcBorders>
            <w:shd w:val="clear" w:color="auto" w:fill="auto"/>
          </w:tcPr>
          <w:p w:rsidR="003F6ADB" w:rsidRPr="00423D9B" w:rsidRDefault="003F6ADB" w:rsidP="003F6ADB">
            <w:pPr>
              <w:pStyle w:val="af2"/>
              <w:spacing w:after="0" w:line="240" w:lineRule="auto"/>
              <w:jc w:val="center"/>
              <w:rPr>
                <w:rFonts w:ascii="Times New Roman" w:hAnsi="Times New Roman"/>
                <w:b/>
                <w:sz w:val="18"/>
                <w:szCs w:val="18"/>
              </w:rPr>
            </w:pPr>
            <w:r w:rsidRPr="00423D9B">
              <w:rPr>
                <w:rFonts w:ascii="Times New Roman" w:hAnsi="Times New Roman"/>
                <w:b/>
                <w:sz w:val="18"/>
                <w:szCs w:val="18"/>
              </w:rPr>
              <w:t>6-7 л</w:t>
            </w:r>
          </w:p>
        </w:tc>
        <w:tc>
          <w:tcPr>
            <w:tcW w:w="854" w:type="dxa"/>
            <w:tcBorders>
              <w:bottom w:val="single" w:sz="24" w:space="0" w:color="auto"/>
            </w:tcBorders>
            <w:shd w:val="clear" w:color="auto" w:fill="auto"/>
          </w:tcPr>
          <w:p w:rsidR="003F6ADB" w:rsidRPr="00423D9B" w:rsidRDefault="003F6ADB" w:rsidP="003F6ADB">
            <w:pPr>
              <w:pStyle w:val="af2"/>
              <w:spacing w:after="0" w:line="240" w:lineRule="auto"/>
              <w:jc w:val="center"/>
              <w:rPr>
                <w:rFonts w:ascii="Times New Roman" w:hAnsi="Times New Roman"/>
                <w:b/>
                <w:sz w:val="18"/>
                <w:szCs w:val="18"/>
              </w:rPr>
            </w:pPr>
            <w:r w:rsidRPr="00423D9B">
              <w:rPr>
                <w:rFonts w:ascii="Times New Roman" w:hAnsi="Times New Roman"/>
                <w:b/>
                <w:sz w:val="18"/>
                <w:szCs w:val="18"/>
              </w:rPr>
              <w:t>6-7 л</w:t>
            </w:r>
          </w:p>
        </w:tc>
      </w:tr>
      <w:tr w:rsidR="003F6ADB" w:rsidRPr="00423D9B" w:rsidTr="003F6ADB">
        <w:tc>
          <w:tcPr>
            <w:tcW w:w="1806" w:type="dxa"/>
            <w:tcBorders>
              <w:top w:val="single" w:sz="24" w:space="0" w:color="auto"/>
              <w:left w:val="single" w:sz="6" w:space="0" w:color="auto"/>
              <w:bottom w:val="single" w:sz="6" w:space="0" w:color="auto"/>
              <w:right w:val="single" w:sz="6" w:space="0" w:color="auto"/>
            </w:tcBorders>
            <w:shd w:val="clear" w:color="auto" w:fill="auto"/>
          </w:tcPr>
          <w:p w:rsidR="003F6ADB" w:rsidRPr="00423D9B" w:rsidRDefault="003F6ADB" w:rsidP="003F6ADB">
            <w:pPr>
              <w:pStyle w:val="af2"/>
              <w:spacing w:after="0" w:line="240" w:lineRule="auto"/>
              <w:rPr>
                <w:rFonts w:ascii="Times New Roman" w:hAnsi="Times New Roman"/>
                <w:b/>
                <w:sz w:val="18"/>
                <w:szCs w:val="18"/>
              </w:rPr>
            </w:pPr>
            <w:r w:rsidRPr="00423D9B">
              <w:rPr>
                <w:rFonts w:ascii="Times New Roman" w:hAnsi="Times New Roman"/>
                <w:b/>
                <w:sz w:val="18"/>
                <w:szCs w:val="18"/>
              </w:rPr>
              <w:t xml:space="preserve">Всего </w:t>
            </w:r>
          </w:p>
        </w:tc>
        <w:tc>
          <w:tcPr>
            <w:tcW w:w="839" w:type="dxa"/>
            <w:tcBorders>
              <w:top w:val="single" w:sz="24" w:space="0" w:color="auto"/>
              <w:left w:val="single" w:sz="6" w:space="0" w:color="auto"/>
              <w:bottom w:val="single" w:sz="6" w:space="0" w:color="auto"/>
              <w:right w:val="single" w:sz="6" w:space="0" w:color="auto"/>
            </w:tcBorders>
            <w:shd w:val="clear" w:color="auto" w:fill="auto"/>
          </w:tcPr>
          <w:p w:rsidR="003F6ADB" w:rsidRPr="00423D9B" w:rsidRDefault="003F6ADB" w:rsidP="003F6ADB">
            <w:pPr>
              <w:pStyle w:val="af2"/>
              <w:spacing w:after="0" w:line="240" w:lineRule="auto"/>
              <w:jc w:val="center"/>
              <w:rPr>
                <w:rFonts w:ascii="Times New Roman" w:hAnsi="Times New Roman"/>
                <w:b/>
                <w:sz w:val="18"/>
                <w:szCs w:val="18"/>
              </w:rPr>
            </w:pPr>
            <w:r w:rsidRPr="00423D9B">
              <w:rPr>
                <w:rFonts w:ascii="Times New Roman" w:hAnsi="Times New Roman"/>
                <w:b/>
                <w:sz w:val="18"/>
                <w:szCs w:val="18"/>
              </w:rPr>
              <w:t>6</w:t>
            </w:r>
          </w:p>
        </w:tc>
        <w:tc>
          <w:tcPr>
            <w:tcW w:w="1407" w:type="dxa"/>
            <w:tcBorders>
              <w:top w:val="single" w:sz="24" w:space="0" w:color="auto"/>
              <w:left w:val="single" w:sz="6" w:space="0" w:color="auto"/>
              <w:bottom w:val="single" w:sz="6" w:space="0" w:color="auto"/>
              <w:right w:val="single" w:sz="6" w:space="0" w:color="auto"/>
            </w:tcBorders>
            <w:shd w:val="clear" w:color="auto" w:fill="auto"/>
          </w:tcPr>
          <w:p w:rsidR="003F6ADB" w:rsidRPr="003C2356" w:rsidRDefault="003F6ADB" w:rsidP="003F6ADB">
            <w:pPr>
              <w:pStyle w:val="af2"/>
              <w:spacing w:after="0" w:line="240" w:lineRule="auto"/>
              <w:jc w:val="center"/>
              <w:rPr>
                <w:rFonts w:ascii="Times New Roman" w:hAnsi="Times New Roman"/>
                <w:b/>
                <w:sz w:val="18"/>
                <w:szCs w:val="18"/>
                <w:lang w:val="tt-RU"/>
              </w:rPr>
            </w:pPr>
            <w:r>
              <w:rPr>
                <w:rFonts w:ascii="Times New Roman" w:hAnsi="Times New Roman"/>
                <w:b/>
                <w:sz w:val="18"/>
                <w:szCs w:val="18"/>
              </w:rPr>
              <w:t>14</w:t>
            </w:r>
            <w:r w:rsidR="00E27B8A">
              <w:rPr>
                <w:rFonts w:ascii="Times New Roman" w:hAnsi="Times New Roman"/>
                <w:b/>
                <w:sz w:val="18"/>
                <w:szCs w:val="18"/>
                <w:lang w:val="tt-RU"/>
              </w:rPr>
              <w:t>2</w:t>
            </w:r>
          </w:p>
        </w:tc>
        <w:tc>
          <w:tcPr>
            <w:tcW w:w="588" w:type="dxa"/>
            <w:vMerge w:val="restart"/>
            <w:tcBorders>
              <w:top w:val="single" w:sz="24" w:space="0" w:color="auto"/>
              <w:left w:val="single" w:sz="6" w:space="0" w:color="auto"/>
              <w:right w:val="single" w:sz="6" w:space="0" w:color="auto"/>
            </w:tcBorders>
            <w:shd w:val="clear" w:color="auto" w:fill="auto"/>
            <w:textDirection w:val="btLr"/>
          </w:tcPr>
          <w:p w:rsidR="003F6ADB" w:rsidRPr="00423D9B" w:rsidRDefault="003F6ADB" w:rsidP="003F6ADB">
            <w:pPr>
              <w:pStyle w:val="af2"/>
              <w:spacing w:after="0" w:line="240" w:lineRule="auto"/>
              <w:ind w:left="113" w:right="113"/>
              <w:jc w:val="center"/>
              <w:rPr>
                <w:rFonts w:ascii="Times New Roman" w:hAnsi="Times New Roman"/>
                <w:b/>
                <w:sz w:val="18"/>
                <w:szCs w:val="18"/>
              </w:rPr>
            </w:pPr>
            <w:r>
              <w:rPr>
                <w:rFonts w:ascii="Times New Roman" w:hAnsi="Times New Roman"/>
                <w:b/>
                <w:sz w:val="18"/>
                <w:szCs w:val="18"/>
              </w:rPr>
              <w:t>1</w:t>
            </w:r>
            <w:r>
              <w:rPr>
                <w:rFonts w:ascii="Times New Roman" w:hAnsi="Times New Roman"/>
                <w:b/>
                <w:sz w:val="18"/>
                <w:szCs w:val="18"/>
                <w:lang w:val="tt-RU"/>
              </w:rPr>
              <w:t>0</w:t>
            </w:r>
            <w:r w:rsidRPr="00423D9B">
              <w:rPr>
                <w:rFonts w:ascii="Times New Roman" w:hAnsi="Times New Roman"/>
                <w:b/>
                <w:sz w:val="18"/>
                <w:szCs w:val="18"/>
              </w:rPr>
              <w:t>0%</w:t>
            </w:r>
          </w:p>
        </w:tc>
        <w:tc>
          <w:tcPr>
            <w:tcW w:w="915" w:type="dxa"/>
            <w:tcBorders>
              <w:top w:val="single" w:sz="24" w:space="0" w:color="auto"/>
              <w:left w:val="single" w:sz="6" w:space="0" w:color="auto"/>
              <w:bottom w:val="single" w:sz="6" w:space="0" w:color="auto"/>
              <w:right w:val="single" w:sz="6" w:space="0" w:color="auto"/>
            </w:tcBorders>
            <w:shd w:val="clear" w:color="auto" w:fill="auto"/>
          </w:tcPr>
          <w:p w:rsidR="003F6ADB" w:rsidRPr="00423D9B" w:rsidRDefault="00E27B8A" w:rsidP="003F6ADB">
            <w:pPr>
              <w:pStyle w:val="af2"/>
              <w:snapToGrid w:val="0"/>
              <w:spacing w:after="0" w:line="240" w:lineRule="auto"/>
              <w:jc w:val="center"/>
              <w:rPr>
                <w:rFonts w:ascii="Times New Roman" w:hAnsi="Times New Roman"/>
                <w:b/>
                <w:sz w:val="18"/>
                <w:szCs w:val="18"/>
              </w:rPr>
            </w:pPr>
            <w:r>
              <w:rPr>
                <w:rFonts w:ascii="Times New Roman" w:hAnsi="Times New Roman"/>
                <w:b/>
                <w:sz w:val="18"/>
                <w:szCs w:val="18"/>
              </w:rPr>
              <w:t>20</w:t>
            </w:r>
          </w:p>
        </w:tc>
        <w:tc>
          <w:tcPr>
            <w:tcW w:w="917" w:type="dxa"/>
            <w:tcBorders>
              <w:top w:val="single" w:sz="24" w:space="0" w:color="auto"/>
              <w:left w:val="single" w:sz="6" w:space="0" w:color="auto"/>
              <w:bottom w:val="single" w:sz="6" w:space="0" w:color="auto"/>
              <w:right w:val="single" w:sz="6" w:space="0" w:color="auto"/>
            </w:tcBorders>
            <w:shd w:val="clear" w:color="auto" w:fill="auto"/>
          </w:tcPr>
          <w:p w:rsidR="003F6ADB" w:rsidRPr="003C2356" w:rsidRDefault="003F6ADB" w:rsidP="003F6ADB">
            <w:pPr>
              <w:pStyle w:val="af2"/>
              <w:snapToGrid w:val="0"/>
              <w:spacing w:after="0" w:line="240" w:lineRule="auto"/>
              <w:jc w:val="center"/>
              <w:rPr>
                <w:rFonts w:ascii="Times New Roman" w:hAnsi="Times New Roman"/>
                <w:b/>
                <w:sz w:val="18"/>
                <w:szCs w:val="18"/>
                <w:lang w:val="tt-RU"/>
              </w:rPr>
            </w:pPr>
            <w:r w:rsidRPr="00423D9B">
              <w:rPr>
                <w:rFonts w:ascii="Times New Roman" w:hAnsi="Times New Roman"/>
                <w:b/>
                <w:sz w:val="18"/>
                <w:szCs w:val="18"/>
              </w:rPr>
              <w:t>2</w:t>
            </w:r>
            <w:r w:rsidR="00CB5E47">
              <w:rPr>
                <w:rFonts w:ascii="Times New Roman" w:hAnsi="Times New Roman"/>
                <w:b/>
                <w:sz w:val="18"/>
                <w:szCs w:val="18"/>
                <w:lang w:val="tt-RU"/>
              </w:rPr>
              <w:t>4</w:t>
            </w:r>
          </w:p>
        </w:tc>
        <w:tc>
          <w:tcPr>
            <w:tcW w:w="915" w:type="dxa"/>
            <w:tcBorders>
              <w:top w:val="single" w:sz="24" w:space="0" w:color="auto"/>
              <w:left w:val="single" w:sz="6" w:space="0" w:color="auto"/>
              <w:bottom w:val="single" w:sz="6" w:space="0" w:color="auto"/>
              <w:right w:val="single" w:sz="6" w:space="0" w:color="auto"/>
            </w:tcBorders>
            <w:shd w:val="clear" w:color="auto" w:fill="auto"/>
          </w:tcPr>
          <w:p w:rsidR="003F6ADB" w:rsidRPr="00423D9B" w:rsidRDefault="00CB5E47" w:rsidP="003F6ADB">
            <w:pPr>
              <w:pStyle w:val="af2"/>
              <w:snapToGrid w:val="0"/>
              <w:spacing w:after="0" w:line="240" w:lineRule="auto"/>
              <w:jc w:val="center"/>
              <w:rPr>
                <w:rFonts w:ascii="Times New Roman" w:hAnsi="Times New Roman"/>
                <w:b/>
                <w:sz w:val="18"/>
                <w:szCs w:val="18"/>
              </w:rPr>
            </w:pPr>
            <w:r>
              <w:rPr>
                <w:rFonts w:ascii="Times New Roman" w:hAnsi="Times New Roman"/>
                <w:b/>
                <w:sz w:val="18"/>
                <w:szCs w:val="18"/>
              </w:rPr>
              <w:t>25</w:t>
            </w:r>
          </w:p>
        </w:tc>
        <w:tc>
          <w:tcPr>
            <w:tcW w:w="917" w:type="dxa"/>
            <w:tcBorders>
              <w:top w:val="single" w:sz="24" w:space="0" w:color="auto"/>
              <w:left w:val="single" w:sz="6" w:space="0" w:color="auto"/>
              <w:bottom w:val="single" w:sz="6" w:space="0" w:color="auto"/>
              <w:right w:val="single" w:sz="6" w:space="0" w:color="auto"/>
            </w:tcBorders>
            <w:shd w:val="clear" w:color="auto" w:fill="auto"/>
          </w:tcPr>
          <w:p w:rsidR="003F6ADB" w:rsidRPr="00423D9B" w:rsidRDefault="00CB5E47" w:rsidP="003F6ADB">
            <w:pPr>
              <w:pStyle w:val="af2"/>
              <w:snapToGrid w:val="0"/>
              <w:spacing w:after="0" w:line="240" w:lineRule="auto"/>
              <w:jc w:val="center"/>
              <w:rPr>
                <w:rFonts w:ascii="Times New Roman" w:hAnsi="Times New Roman"/>
                <w:b/>
                <w:sz w:val="18"/>
                <w:szCs w:val="18"/>
              </w:rPr>
            </w:pPr>
            <w:r>
              <w:rPr>
                <w:rFonts w:ascii="Times New Roman" w:hAnsi="Times New Roman"/>
                <w:b/>
                <w:sz w:val="18"/>
                <w:szCs w:val="18"/>
              </w:rPr>
              <w:t>24</w:t>
            </w:r>
          </w:p>
        </w:tc>
        <w:tc>
          <w:tcPr>
            <w:tcW w:w="795" w:type="dxa"/>
            <w:tcBorders>
              <w:top w:val="single" w:sz="24" w:space="0" w:color="auto"/>
              <w:left w:val="single" w:sz="6" w:space="0" w:color="auto"/>
              <w:bottom w:val="single" w:sz="6" w:space="0" w:color="auto"/>
              <w:right w:val="single" w:sz="4" w:space="0" w:color="auto"/>
            </w:tcBorders>
            <w:shd w:val="clear" w:color="auto" w:fill="auto"/>
          </w:tcPr>
          <w:p w:rsidR="003F6ADB" w:rsidRPr="00423D9B" w:rsidRDefault="003F6ADB" w:rsidP="003F6ADB">
            <w:pPr>
              <w:pStyle w:val="af2"/>
              <w:snapToGrid w:val="0"/>
              <w:spacing w:after="0" w:line="240" w:lineRule="auto"/>
              <w:jc w:val="center"/>
              <w:rPr>
                <w:rFonts w:ascii="Times New Roman" w:hAnsi="Times New Roman"/>
                <w:b/>
                <w:sz w:val="18"/>
                <w:szCs w:val="18"/>
              </w:rPr>
            </w:pPr>
            <w:r w:rsidRPr="00423D9B">
              <w:rPr>
                <w:rFonts w:ascii="Times New Roman" w:hAnsi="Times New Roman"/>
                <w:b/>
                <w:sz w:val="18"/>
                <w:szCs w:val="18"/>
              </w:rPr>
              <w:t>24</w:t>
            </w:r>
          </w:p>
        </w:tc>
        <w:tc>
          <w:tcPr>
            <w:tcW w:w="854" w:type="dxa"/>
            <w:tcBorders>
              <w:top w:val="single" w:sz="24" w:space="0" w:color="auto"/>
              <w:left w:val="single" w:sz="4" w:space="0" w:color="auto"/>
              <w:bottom w:val="single" w:sz="6" w:space="0" w:color="auto"/>
              <w:right w:val="single" w:sz="6" w:space="0" w:color="auto"/>
            </w:tcBorders>
            <w:shd w:val="clear" w:color="auto" w:fill="auto"/>
          </w:tcPr>
          <w:p w:rsidR="003F6ADB" w:rsidRPr="00423D9B" w:rsidRDefault="003F6ADB" w:rsidP="003F6ADB">
            <w:pPr>
              <w:pStyle w:val="af2"/>
              <w:snapToGrid w:val="0"/>
              <w:spacing w:after="0" w:line="240" w:lineRule="auto"/>
              <w:jc w:val="center"/>
              <w:rPr>
                <w:rFonts w:ascii="Times New Roman" w:hAnsi="Times New Roman"/>
                <w:b/>
                <w:sz w:val="18"/>
                <w:szCs w:val="18"/>
              </w:rPr>
            </w:pPr>
            <w:r w:rsidRPr="00423D9B">
              <w:rPr>
                <w:rFonts w:ascii="Times New Roman" w:hAnsi="Times New Roman"/>
                <w:b/>
                <w:sz w:val="18"/>
                <w:szCs w:val="18"/>
              </w:rPr>
              <w:t>25</w:t>
            </w:r>
          </w:p>
        </w:tc>
      </w:tr>
      <w:tr w:rsidR="003F6ADB" w:rsidRPr="00423D9B" w:rsidTr="003F6ADB">
        <w:tc>
          <w:tcPr>
            <w:tcW w:w="1806" w:type="dxa"/>
            <w:tcBorders>
              <w:top w:val="single" w:sz="6" w:space="0" w:color="auto"/>
              <w:left w:val="single" w:sz="6" w:space="0" w:color="auto"/>
              <w:bottom w:val="single" w:sz="6" w:space="0" w:color="auto"/>
              <w:right w:val="single" w:sz="6" w:space="0" w:color="auto"/>
            </w:tcBorders>
            <w:shd w:val="clear" w:color="auto" w:fill="auto"/>
          </w:tcPr>
          <w:p w:rsidR="003F6ADB" w:rsidRPr="00423D9B" w:rsidRDefault="003F6ADB" w:rsidP="003F6ADB">
            <w:pPr>
              <w:pStyle w:val="af2"/>
              <w:spacing w:after="0" w:line="240" w:lineRule="auto"/>
              <w:rPr>
                <w:rFonts w:ascii="Times New Roman" w:hAnsi="Times New Roman"/>
                <w:sz w:val="18"/>
                <w:szCs w:val="18"/>
              </w:rPr>
            </w:pPr>
            <w:r w:rsidRPr="00423D9B">
              <w:rPr>
                <w:rFonts w:ascii="Times New Roman" w:hAnsi="Times New Roman"/>
                <w:sz w:val="18"/>
                <w:szCs w:val="18"/>
              </w:rPr>
              <w:t>Вторая младшая</w:t>
            </w:r>
          </w:p>
        </w:tc>
        <w:tc>
          <w:tcPr>
            <w:tcW w:w="839" w:type="dxa"/>
            <w:tcBorders>
              <w:top w:val="single" w:sz="6" w:space="0" w:color="auto"/>
              <w:left w:val="single" w:sz="6" w:space="0" w:color="auto"/>
              <w:bottom w:val="single" w:sz="6" w:space="0" w:color="auto"/>
              <w:right w:val="single" w:sz="6" w:space="0" w:color="auto"/>
            </w:tcBorders>
            <w:shd w:val="clear" w:color="auto" w:fill="auto"/>
          </w:tcPr>
          <w:p w:rsidR="003F6ADB" w:rsidRPr="00423D9B" w:rsidRDefault="003F6ADB" w:rsidP="003F6ADB">
            <w:pPr>
              <w:pStyle w:val="af2"/>
              <w:spacing w:after="0" w:line="240" w:lineRule="auto"/>
              <w:jc w:val="center"/>
              <w:rPr>
                <w:rFonts w:ascii="Times New Roman" w:hAnsi="Times New Roman"/>
                <w:sz w:val="18"/>
                <w:szCs w:val="18"/>
              </w:rPr>
            </w:pPr>
            <w:r>
              <w:rPr>
                <w:rFonts w:ascii="Times New Roman" w:hAnsi="Times New Roman"/>
                <w:sz w:val="18"/>
                <w:szCs w:val="18"/>
              </w:rPr>
              <w:t>1</w:t>
            </w:r>
          </w:p>
        </w:tc>
        <w:tc>
          <w:tcPr>
            <w:tcW w:w="1407" w:type="dxa"/>
            <w:tcBorders>
              <w:top w:val="single" w:sz="6" w:space="0" w:color="auto"/>
              <w:left w:val="single" w:sz="6" w:space="0" w:color="auto"/>
              <w:bottom w:val="single" w:sz="6" w:space="0" w:color="auto"/>
              <w:right w:val="single" w:sz="6" w:space="0" w:color="auto"/>
            </w:tcBorders>
            <w:shd w:val="clear" w:color="auto" w:fill="auto"/>
          </w:tcPr>
          <w:p w:rsidR="003F6ADB" w:rsidRPr="003C2356" w:rsidRDefault="00E27B8A" w:rsidP="003F6ADB">
            <w:pPr>
              <w:pStyle w:val="af2"/>
              <w:spacing w:after="0" w:line="240" w:lineRule="auto"/>
              <w:jc w:val="center"/>
              <w:rPr>
                <w:rFonts w:ascii="Times New Roman" w:hAnsi="Times New Roman"/>
                <w:sz w:val="18"/>
                <w:szCs w:val="18"/>
                <w:lang w:val="tt-RU"/>
              </w:rPr>
            </w:pPr>
            <w:r>
              <w:rPr>
                <w:rFonts w:ascii="Times New Roman" w:hAnsi="Times New Roman"/>
                <w:sz w:val="18"/>
                <w:szCs w:val="18"/>
              </w:rPr>
              <w:t>20</w:t>
            </w:r>
          </w:p>
        </w:tc>
        <w:tc>
          <w:tcPr>
            <w:tcW w:w="588" w:type="dxa"/>
            <w:vMerge/>
            <w:tcBorders>
              <w:left w:val="single" w:sz="6" w:space="0" w:color="auto"/>
              <w:right w:val="single" w:sz="6" w:space="0" w:color="auto"/>
            </w:tcBorders>
            <w:shd w:val="clear" w:color="auto" w:fill="auto"/>
          </w:tcPr>
          <w:p w:rsidR="003F6ADB" w:rsidRPr="00423D9B" w:rsidRDefault="003F6ADB" w:rsidP="003F6ADB">
            <w:pPr>
              <w:pStyle w:val="af2"/>
              <w:snapToGrid w:val="0"/>
              <w:spacing w:after="0" w:line="240" w:lineRule="auto"/>
              <w:jc w:val="center"/>
              <w:rPr>
                <w:rFonts w:ascii="Times New Roman" w:hAnsi="Times New Roman"/>
                <w:sz w:val="18"/>
                <w:szCs w:val="18"/>
              </w:rPr>
            </w:pPr>
          </w:p>
        </w:tc>
        <w:tc>
          <w:tcPr>
            <w:tcW w:w="915" w:type="dxa"/>
            <w:tcBorders>
              <w:top w:val="single" w:sz="6" w:space="0" w:color="auto"/>
              <w:left w:val="single" w:sz="6" w:space="0" w:color="auto"/>
              <w:bottom w:val="single" w:sz="6" w:space="0" w:color="auto"/>
              <w:right w:val="single" w:sz="6" w:space="0" w:color="auto"/>
            </w:tcBorders>
            <w:shd w:val="clear" w:color="auto" w:fill="auto"/>
          </w:tcPr>
          <w:p w:rsidR="003F6ADB" w:rsidRPr="00423D9B" w:rsidRDefault="00E27B8A" w:rsidP="003F6ADB">
            <w:pPr>
              <w:pStyle w:val="af2"/>
              <w:spacing w:after="0" w:line="240" w:lineRule="auto"/>
              <w:jc w:val="center"/>
              <w:rPr>
                <w:rFonts w:ascii="Times New Roman" w:hAnsi="Times New Roman"/>
                <w:sz w:val="18"/>
                <w:szCs w:val="18"/>
              </w:rPr>
            </w:pPr>
            <w:r>
              <w:rPr>
                <w:rFonts w:ascii="Times New Roman" w:hAnsi="Times New Roman"/>
                <w:sz w:val="18"/>
                <w:szCs w:val="18"/>
              </w:rPr>
              <w:t>20</w:t>
            </w:r>
          </w:p>
        </w:tc>
        <w:tc>
          <w:tcPr>
            <w:tcW w:w="917" w:type="dxa"/>
            <w:tcBorders>
              <w:top w:val="single" w:sz="6" w:space="0" w:color="auto"/>
              <w:left w:val="single" w:sz="6" w:space="0" w:color="auto"/>
              <w:bottom w:val="single" w:sz="6" w:space="0" w:color="auto"/>
              <w:right w:val="single" w:sz="6" w:space="0" w:color="auto"/>
            </w:tcBorders>
            <w:shd w:val="clear" w:color="auto" w:fill="auto"/>
          </w:tcPr>
          <w:p w:rsidR="003F6ADB" w:rsidRPr="003C2356" w:rsidRDefault="003F6ADB" w:rsidP="003F6ADB">
            <w:pPr>
              <w:pStyle w:val="af2"/>
              <w:spacing w:after="0" w:line="240" w:lineRule="auto"/>
              <w:jc w:val="center"/>
              <w:rPr>
                <w:rFonts w:ascii="Times New Roman" w:hAnsi="Times New Roman"/>
                <w:sz w:val="18"/>
                <w:szCs w:val="18"/>
                <w:lang w:val="tt-RU"/>
              </w:rPr>
            </w:pPr>
          </w:p>
        </w:tc>
        <w:tc>
          <w:tcPr>
            <w:tcW w:w="915" w:type="dxa"/>
            <w:tcBorders>
              <w:top w:val="single" w:sz="6" w:space="0" w:color="auto"/>
              <w:left w:val="single" w:sz="6" w:space="0" w:color="auto"/>
              <w:bottom w:val="single" w:sz="6" w:space="0" w:color="auto"/>
              <w:right w:val="single" w:sz="6" w:space="0" w:color="auto"/>
            </w:tcBorders>
            <w:shd w:val="clear" w:color="auto" w:fill="auto"/>
          </w:tcPr>
          <w:p w:rsidR="003F6ADB" w:rsidRPr="00423D9B" w:rsidRDefault="003F6ADB" w:rsidP="003F6ADB">
            <w:pPr>
              <w:pStyle w:val="af2"/>
              <w:spacing w:after="0" w:line="240" w:lineRule="auto"/>
              <w:jc w:val="center"/>
              <w:rPr>
                <w:rFonts w:ascii="Times New Roman" w:hAnsi="Times New Roman"/>
                <w:b/>
                <w:sz w:val="18"/>
                <w:szCs w:val="18"/>
              </w:rPr>
            </w:pPr>
          </w:p>
        </w:tc>
        <w:tc>
          <w:tcPr>
            <w:tcW w:w="917" w:type="dxa"/>
            <w:tcBorders>
              <w:top w:val="single" w:sz="6" w:space="0" w:color="auto"/>
              <w:left w:val="single" w:sz="6" w:space="0" w:color="auto"/>
              <w:bottom w:val="single" w:sz="6" w:space="0" w:color="auto"/>
              <w:right w:val="single" w:sz="6" w:space="0" w:color="auto"/>
            </w:tcBorders>
            <w:shd w:val="clear" w:color="auto" w:fill="auto"/>
          </w:tcPr>
          <w:p w:rsidR="003F6ADB" w:rsidRPr="00423D9B" w:rsidRDefault="003F6ADB" w:rsidP="003F6ADB">
            <w:pPr>
              <w:pStyle w:val="af2"/>
              <w:snapToGrid w:val="0"/>
              <w:spacing w:after="0" w:line="240" w:lineRule="auto"/>
              <w:jc w:val="center"/>
              <w:rPr>
                <w:rFonts w:ascii="Times New Roman" w:hAnsi="Times New Roman"/>
                <w:sz w:val="18"/>
                <w:szCs w:val="18"/>
              </w:rPr>
            </w:pPr>
          </w:p>
        </w:tc>
        <w:tc>
          <w:tcPr>
            <w:tcW w:w="795" w:type="dxa"/>
            <w:tcBorders>
              <w:top w:val="single" w:sz="6" w:space="0" w:color="auto"/>
              <w:left w:val="single" w:sz="6" w:space="0" w:color="auto"/>
              <w:bottom w:val="single" w:sz="6" w:space="0" w:color="auto"/>
              <w:right w:val="single" w:sz="4" w:space="0" w:color="auto"/>
            </w:tcBorders>
            <w:shd w:val="clear" w:color="auto" w:fill="auto"/>
          </w:tcPr>
          <w:p w:rsidR="003F6ADB" w:rsidRPr="00423D9B" w:rsidRDefault="003F6ADB" w:rsidP="003F6ADB">
            <w:pPr>
              <w:pStyle w:val="af2"/>
              <w:snapToGrid w:val="0"/>
              <w:spacing w:after="0" w:line="240" w:lineRule="auto"/>
              <w:jc w:val="center"/>
              <w:rPr>
                <w:rFonts w:ascii="Times New Roman" w:hAnsi="Times New Roman"/>
                <w:sz w:val="18"/>
                <w:szCs w:val="18"/>
              </w:rPr>
            </w:pPr>
          </w:p>
        </w:tc>
        <w:tc>
          <w:tcPr>
            <w:tcW w:w="854" w:type="dxa"/>
            <w:tcBorders>
              <w:top w:val="single" w:sz="6" w:space="0" w:color="auto"/>
              <w:left w:val="single" w:sz="4" w:space="0" w:color="auto"/>
              <w:bottom w:val="single" w:sz="6" w:space="0" w:color="auto"/>
              <w:right w:val="single" w:sz="6" w:space="0" w:color="auto"/>
            </w:tcBorders>
            <w:shd w:val="clear" w:color="auto" w:fill="auto"/>
          </w:tcPr>
          <w:p w:rsidR="003F6ADB" w:rsidRPr="00423D9B" w:rsidRDefault="003F6ADB" w:rsidP="003F6ADB">
            <w:pPr>
              <w:pStyle w:val="af2"/>
              <w:snapToGrid w:val="0"/>
              <w:spacing w:after="0" w:line="240" w:lineRule="auto"/>
              <w:jc w:val="center"/>
              <w:rPr>
                <w:rFonts w:ascii="Times New Roman" w:hAnsi="Times New Roman"/>
                <w:sz w:val="18"/>
                <w:szCs w:val="18"/>
              </w:rPr>
            </w:pPr>
          </w:p>
        </w:tc>
      </w:tr>
      <w:tr w:rsidR="003F6ADB" w:rsidRPr="00423D9B" w:rsidTr="003F6ADB">
        <w:tc>
          <w:tcPr>
            <w:tcW w:w="1806" w:type="dxa"/>
            <w:tcBorders>
              <w:top w:val="single" w:sz="6" w:space="0" w:color="auto"/>
              <w:left w:val="single" w:sz="6" w:space="0" w:color="auto"/>
              <w:bottom w:val="single" w:sz="6" w:space="0" w:color="auto"/>
              <w:right w:val="single" w:sz="6" w:space="0" w:color="auto"/>
            </w:tcBorders>
            <w:shd w:val="clear" w:color="auto" w:fill="auto"/>
          </w:tcPr>
          <w:p w:rsidR="003F6ADB" w:rsidRPr="00423D9B" w:rsidRDefault="003F6ADB" w:rsidP="003F6ADB">
            <w:pPr>
              <w:pStyle w:val="af2"/>
              <w:spacing w:after="0" w:line="240" w:lineRule="auto"/>
              <w:rPr>
                <w:rFonts w:ascii="Times New Roman" w:hAnsi="Times New Roman"/>
                <w:sz w:val="18"/>
                <w:szCs w:val="18"/>
              </w:rPr>
            </w:pPr>
            <w:r w:rsidRPr="00423D9B">
              <w:rPr>
                <w:rFonts w:ascii="Times New Roman" w:hAnsi="Times New Roman"/>
                <w:sz w:val="18"/>
                <w:szCs w:val="18"/>
              </w:rPr>
              <w:t>Средняя</w:t>
            </w:r>
          </w:p>
        </w:tc>
        <w:tc>
          <w:tcPr>
            <w:tcW w:w="839" w:type="dxa"/>
            <w:tcBorders>
              <w:top w:val="single" w:sz="6" w:space="0" w:color="auto"/>
              <w:left w:val="single" w:sz="6" w:space="0" w:color="auto"/>
              <w:bottom w:val="single" w:sz="6" w:space="0" w:color="auto"/>
              <w:right w:val="single" w:sz="6" w:space="0" w:color="auto"/>
            </w:tcBorders>
            <w:shd w:val="clear" w:color="auto" w:fill="auto"/>
          </w:tcPr>
          <w:p w:rsidR="003F6ADB" w:rsidRPr="00423D9B" w:rsidRDefault="003F6ADB" w:rsidP="003F6ADB">
            <w:pPr>
              <w:pStyle w:val="af2"/>
              <w:spacing w:after="0" w:line="240" w:lineRule="auto"/>
              <w:jc w:val="center"/>
              <w:rPr>
                <w:rFonts w:ascii="Times New Roman" w:hAnsi="Times New Roman"/>
                <w:sz w:val="18"/>
                <w:szCs w:val="18"/>
              </w:rPr>
            </w:pPr>
            <w:r w:rsidRPr="00423D9B">
              <w:rPr>
                <w:rFonts w:ascii="Times New Roman" w:hAnsi="Times New Roman"/>
                <w:sz w:val="18"/>
                <w:szCs w:val="18"/>
              </w:rPr>
              <w:t>2</w:t>
            </w:r>
          </w:p>
        </w:tc>
        <w:tc>
          <w:tcPr>
            <w:tcW w:w="1407" w:type="dxa"/>
            <w:tcBorders>
              <w:top w:val="single" w:sz="6" w:space="0" w:color="auto"/>
              <w:left w:val="single" w:sz="6" w:space="0" w:color="auto"/>
              <w:bottom w:val="single" w:sz="6" w:space="0" w:color="auto"/>
              <w:right w:val="single" w:sz="6" w:space="0" w:color="auto"/>
            </w:tcBorders>
            <w:shd w:val="clear" w:color="auto" w:fill="auto"/>
          </w:tcPr>
          <w:p w:rsidR="003F6ADB" w:rsidRPr="00423D9B" w:rsidRDefault="00CB5E47" w:rsidP="003F6ADB">
            <w:pPr>
              <w:pStyle w:val="af2"/>
              <w:spacing w:after="0" w:line="240" w:lineRule="auto"/>
              <w:jc w:val="center"/>
              <w:rPr>
                <w:rFonts w:ascii="Times New Roman" w:hAnsi="Times New Roman"/>
                <w:sz w:val="18"/>
                <w:szCs w:val="18"/>
              </w:rPr>
            </w:pPr>
            <w:r>
              <w:rPr>
                <w:rFonts w:ascii="Times New Roman" w:hAnsi="Times New Roman"/>
                <w:sz w:val="18"/>
                <w:szCs w:val="18"/>
              </w:rPr>
              <w:t>49</w:t>
            </w:r>
          </w:p>
        </w:tc>
        <w:tc>
          <w:tcPr>
            <w:tcW w:w="588" w:type="dxa"/>
            <w:vMerge/>
            <w:tcBorders>
              <w:left w:val="single" w:sz="6" w:space="0" w:color="auto"/>
              <w:right w:val="single" w:sz="6" w:space="0" w:color="auto"/>
            </w:tcBorders>
            <w:shd w:val="clear" w:color="auto" w:fill="auto"/>
          </w:tcPr>
          <w:p w:rsidR="003F6ADB" w:rsidRPr="00423D9B" w:rsidRDefault="003F6ADB" w:rsidP="003F6ADB">
            <w:pPr>
              <w:pStyle w:val="af2"/>
              <w:snapToGrid w:val="0"/>
              <w:spacing w:after="0" w:line="240" w:lineRule="auto"/>
              <w:jc w:val="center"/>
              <w:rPr>
                <w:rFonts w:ascii="Times New Roman" w:hAnsi="Times New Roman"/>
                <w:sz w:val="18"/>
                <w:szCs w:val="18"/>
              </w:rPr>
            </w:pPr>
          </w:p>
        </w:tc>
        <w:tc>
          <w:tcPr>
            <w:tcW w:w="915" w:type="dxa"/>
            <w:tcBorders>
              <w:top w:val="single" w:sz="6" w:space="0" w:color="auto"/>
              <w:left w:val="single" w:sz="6" w:space="0" w:color="auto"/>
              <w:bottom w:val="single" w:sz="6" w:space="0" w:color="auto"/>
              <w:right w:val="single" w:sz="6" w:space="0" w:color="auto"/>
            </w:tcBorders>
            <w:shd w:val="clear" w:color="auto" w:fill="auto"/>
          </w:tcPr>
          <w:p w:rsidR="003F6ADB" w:rsidRPr="00423D9B" w:rsidRDefault="003F6ADB" w:rsidP="003F6ADB">
            <w:pPr>
              <w:pStyle w:val="af2"/>
              <w:snapToGrid w:val="0"/>
              <w:spacing w:after="0" w:line="240" w:lineRule="auto"/>
              <w:jc w:val="center"/>
              <w:rPr>
                <w:rFonts w:ascii="Times New Roman" w:hAnsi="Times New Roman"/>
                <w:sz w:val="18"/>
                <w:szCs w:val="18"/>
              </w:rPr>
            </w:pPr>
          </w:p>
        </w:tc>
        <w:tc>
          <w:tcPr>
            <w:tcW w:w="917" w:type="dxa"/>
            <w:tcBorders>
              <w:top w:val="single" w:sz="6" w:space="0" w:color="auto"/>
              <w:left w:val="single" w:sz="6" w:space="0" w:color="auto"/>
              <w:bottom w:val="single" w:sz="6" w:space="0" w:color="auto"/>
              <w:right w:val="single" w:sz="6" w:space="0" w:color="auto"/>
            </w:tcBorders>
            <w:shd w:val="clear" w:color="auto" w:fill="auto"/>
          </w:tcPr>
          <w:p w:rsidR="003F6ADB" w:rsidRPr="00423D9B" w:rsidRDefault="00E27B8A" w:rsidP="003F6ADB">
            <w:pPr>
              <w:pStyle w:val="af2"/>
              <w:snapToGrid w:val="0"/>
              <w:spacing w:after="0" w:line="240" w:lineRule="auto"/>
              <w:jc w:val="center"/>
              <w:rPr>
                <w:rFonts w:ascii="Times New Roman" w:hAnsi="Times New Roman"/>
                <w:sz w:val="18"/>
                <w:szCs w:val="18"/>
              </w:rPr>
            </w:pPr>
            <w:r w:rsidRPr="00423D9B">
              <w:rPr>
                <w:rFonts w:ascii="Times New Roman" w:hAnsi="Times New Roman"/>
                <w:sz w:val="18"/>
                <w:szCs w:val="18"/>
              </w:rPr>
              <w:t>2</w:t>
            </w:r>
            <w:r w:rsidR="00CB5E47">
              <w:rPr>
                <w:rFonts w:ascii="Times New Roman" w:hAnsi="Times New Roman"/>
                <w:sz w:val="18"/>
                <w:szCs w:val="18"/>
                <w:lang w:val="tt-RU"/>
              </w:rPr>
              <w:t>4</w:t>
            </w:r>
          </w:p>
        </w:tc>
        <w:tc>
          <w:tcPr>
            <w:tcW w:w="915" w:type="dxa"/>
            <w:tcBorders>
              <w:top w:val="single" w:sz="6" w:space="0" w:color="auto"/>
              <w:left w:val="single" w:sz="6" w:space="0" w:color="auto"/>
              <w:bottom w:val="single" w:sz="6" w:space="0" w:color="auto"/>
              <w:right w:val="single" w:sz="6" w:space="0" w:color="auto"/>
            </w:tcBorders>
            <w:shd w:val="clear" w:color="auto" w:fill="auto"/>
          </w:tcPr>
          <w:p w:rsidR="003F6ADB" w:rsidRPr="00423D9B" w:rsidRDefault="00CB5E47" w:rsidP="003F6ADB">
            <w:pPr>
              <w:pStyle w:val="af2"/>
              <w:spacing w:after="0" w:line="240" w:lineRule="auto"/>
              <w:jc w:val="center"/>
              <w:rPr>
                <w:rFonts w:ascii="Times New Roman" w:hAnsi="Times New Roman"/>
                <w:sz w:val="18"/>
                <w:szCs w:val="18"/>
              </w:rPr>
            </w:pPr>
            <w:r>
              <w:rPr>
                <w:rFonts w:ascii="Times New Roman" w:hAnsi="Times New Roman"/>
                <w:sz w:val="18"/>
                <w:szCs w:val="18"/>
              </w:rPr>
              <w:t>25</w:t>
            </w:r>
          </w:p>
        </w:tc>
        <w:tc>
          <w:tcPr>
            <w:tcW w:w="917" w:type="dxa"/>
            <w:tcBorders>
              <w:top w:val="single" w:sz="6" w:space="0" w:color="auto"/>
              <w:left w:val="single" w:sz="6" w:space="0" w:color="auto"/>
              <w:bottom w:val="single" w:sz="6" w:space="0" w:color="auto"/>
              <w:right w:val="single" w:sz="6" w:space="0" w:color="auto"/>
            </w:tcBorders>
            <w:shd w:val="clear" w:color="auto" w:fill="auto"/>
          </w:tcPr>
          <w:p w:rsidR="003F6ADB" w:rsidRPr="00423D9B" w:rsidRDefault="003F6ADB" w:rsidP="003F6ADB">
            <w:pPr>
              <w:pStyle w:val="af2"/>
              <w:spacing w:after="0" w:line="240" w:lineRule="auto"/>
              <w:jc w:val="center"/>
              <w:rPr>
                <w:rFonts w:ascii="Times New Roman" w:hAnsi="Times New Roman"/>
                <w:sz w:val="18"/>
                <w:szCs w:val="18"/>
              </w:rPr>
            </w:pPr>
          </w:p>
        </w:tc>
        <w:tc>
          <w:tcPr>
            <w:tcW w:w="795" w:type="dxa"/>
            <w:tcBorders>
              <w:top w:val="single" w:sz="6" w:space="0" w:color="auto"/>
              <w:left w:val="single" w:sz="6" w:space="0" w:color="auto"/>
              <w:bottom w:val="single" w:sz="6" w:space="0" w:color="auto"/>
              <w:right w:val="single" w:sz="4" w:space="0" w:color="auto"/>
            </w:tcBorders>
            <w:shd w:val="clear" w:color="auto" w:fill="auto"/>
          </w:tcPr>
          <w:p w:rsidR="003F6ADB" w:rsidRPr="00423D9B" w:rsidRDefault="003F6ADB" w:rsidP="003F6ADB">
            <w:pPr>
              <w:pStyle w:val="af2"/>
              <w:snapToGrid w:val="0"/>
              <w:spacing w:after="0" w:line="240" w:lineRule="auto"/>
              <w:jc w:val="center"/>
              <w:rPr>
                <w:rFonts w:ascii="Times New Roman" w:hAnsi="Times New Roman"/>
                <w:sz w:val="18"/>
                <w:szCs w:val="18"/>
              </w:rPr>
            </w:pPr>
          </w:p>
        </w:tc>
        <w:tc>
          <w:tcPr>
            <w:tcW w:w="854" w:type="dxa"/>
            <w:tcBorders>
              <w:top w:val="single" w:sz="6" w:space="0" w:color="auto"/>
              <w:left w:val="single" w:sz="4" w:space="0" w:color="auto"/>
              <w:bottom w:val="single" w:sz="6" w:space="0" w:color="auto"/>
              <w:right w:val="single" w:sz="6" w:space="0" w:color="auto"/>
            </w:tcBorders>
            <w:shd w:val="clear" w:color="auto" w:fill="auto"/>
          </w:tcPr>
          <w:p w:rsidR="003F6ADB" w:rsidRPr="00423D9B" w:rsidRDefault="003F6ADB" w:rsidP="003F6ADB">
            <w:pPr>
              <w:pStyle w:val="af2"/>
              <w:snapToGrid w:val="0"/>
              <w:spacing w:after="0" w:line="240" w:lineRule="auto"/>
              <w:jc w:val="center"/>
              <w:rPr>
                <w:rFonts w:ascii="Times New Roman" w:hAnsi="Times New Roman"/>
                <w:sz w:val="18"/>
                <w:szCs w:val="18"/>
              </w:rPr>
            </w:pPr>
          </w:p>
        </w:tc>
      </w:tr>
      <w:tr w:rsidR="003F6ADB" w:rsidRPr="00423D9B" w:rsidTr="003F6ADB">
        <w:tc>
          <w:tcPr>
            <w:tcW w:w="1806" w:type="dxa"/>
            <w:tcBorders>
              <w:top w:val="single" w:sz="6" w:space="0" w:color="auto"/>
              <w:left w:val="single" w:sz="6" w:space="0" w:color="auto"/>
              <w:bottom w:val="single" w:sz="6" w:space="0" w:color="auto"/>
              <w:right w:val="single" w:sz="6" w:space="0" w:color="auto"/>
            </w:tcBorders>
            <w:shd w:val="clear" w:color="auto" w:fill="auto"/>
          </w:tcPr>
          <w:p w:rsidR="003F6ADB" w:rsidRPr="00423D9B" w:rsidRDefault="003F6ADB" w:rsidP="003F6ADB">
            <w:pPr>
              <w:pStyle w:val="af2"/>
              <w:spacing w:after="0" w:line="240" w:lineRule="auto"/>
              <w:rPr>
                <w:rFonts w:ascii="Times New Roman" w:hAnsi="Times New Roman"/>
                <w:sz w:val="18"/>
                <w:szCs w:val="18"/>
              </w:rPr>
            </w:pPr>
            <w:r w:rsidRPr="00423D9B">
              <w:rPr>
                <w:rFonts w:ascii="Times New Roman" w:hAnsi="Times New Roman"/>
                <w:sz w:val="18"/>
                <w:szCs w:val="18"/>
              </w:rPr>
              <w:t>Старшая</w:t>
            </w:r>
          </w:p>
        </w:tc>
        <w:tc>
          <w:tcPr>
            <w:tcW w:w="839" w:type="dxa"/>
            <w:tcBorders>
              <w:top w:val="single" w:sz="6" w:space="0" w:color="auto"/>
              <w:left w:val="single" w:sz="6" w:space="0" w:color="auto"/>
              <w:bottom w:val="single" w:sz="6" w:space="0" w:color="auto"/>
              <w:right w:val="single" w:sz="6" w:space="0" w:color="auto"/>
            </w:tcBorders>
            <w:shd w:val="clear" w:color="auto" w:fill="auto"/>
          </w:tcPr>
          <w:p w:rsidR="003F6ADB" w:rsidRPr="00423D9B" w:rsidRDefault="003F6ADB" w:rsidP="003F6ADB">
            <w:pPr>
              <w:pStyle w:val="af2"/>
              <w:spacing w:after="0" w:line="240" w:lineRule="auto"/>
              <w:jc w:val="center"/>
              <w:rPr>
                <w:rFonts w:ascii="Times New Roman" w:hAnsi="Times New Roman"/>
                <w:sz w:val="18"/>
                <w:szCs w:val="18"/>
              </w:rPr>
            </w:pPr>
            <w:r w:rsidRPr="00423D9B">
              <w:rPr>
                <w:rFonts w:ascii="Times New Roman" w:hAnsi="Times New Roman"/>
                <w:sz w:val="18"/>
                <w:szCs w:val="18"/>
              </w:rPr>
              <w:t>1</w:t>
            </w:r>
          </w:p>
        </w:tc>
        <w:tc>
          <w:tcPr>
            <w:tcW w:w="1407" w:type="dxa"/>
            <w:tcBorders>
              <w:top w:val="single" w:sz="6" w:space="0" w:color="auto"/>
              <w:left w:val="single" w:sz="6" w:space="0" w:color="auto"/>
              <w:bottom w:val="single" w:sz="6" w:space="0" w:color="auto"/>
              <w:right w:val="single" w:sz="6" w:space="0" w:color="auto"/>
            </w:tcBorders>
            <w:shd w:val="clear" w:color="auto" w:fill="auto"/>
          </w:tcPr>
          <w:p w:rsidR="003F6ADB" w:rsidRPr="00423D9B" w:rsidRDefault="00CB5E47" w:rsidP="003F6ADB">
            <w:pPr>
              <w:pStyle w:val="af2"/>
              <w:spacing w:after="0" w:line="240" w:lineRule="auto"/>
              <w:jc w:val="center"/>
              <w:rPr>
                <w:rFonts w:ascii="Times New Roman" w:hAnsi="Times New Roman"/>
                <w:sz w:val="18"/>
                <w:szCs w:val="18"/>
              </w:rPr>
            </w:pPr>
            <w:r>
              <w:rPr>
                <w:rFonts w:ascii="Times New Roman" w:hAnsi="Times New Roman"/>
                <w:sz w:val="18"/>
                <w:szCs w:val="18"/>
              </w:rPr>
              <w:t>24</w:t>
            </w:r>
          </w:p>
        </w:tc>
        <w:tc>
          <w:tcPr>
            <w:tcW w:w="588" w:type="dxa"/>
            <w:vMerge/>
            <w:tcBorders>
              <w:left w:val="single" w:sz="6" w:space="0" w:color="auto"/>
              <w:right w:val="single" w:sz="6" w:space="0" w:color="auto"/>
            </w:tcBorders>
            <w:shd w:val="clear" w:color="auto" w:fill="auto"/>
          </w:tcPr>
          <w:p w:rsidR="003F6ADB" w:rsidRPr="00423D9B" w:rsidRDefault="003F6ADB" w:rsidP="003F6ADB">
            <w:pPr>
              <w:pStyle w:val="af2"/>
              <w:snapToGrid w:val="0"/>
              <w:spacing w:after="0" w:line="240" w:lineRule="auto"/>
              <w:jc w:val="center"/>
              <w:rPr>
                <w:rFonts w:ascii="Times New Roman" w:hAnsi="Times New Roman"/>
                <w:sz w:val="18"/>
                <w:szCs w:val="18"/>
              </w:rPr>
            </w:pPr>
          </w:p>
        </w:tc>
        <w:tc>
          <w:tcPr>
            <w:tcW w:w="915" w:type="dxa"/>
            <w:tcBorders>
              <w:top w:val="single" w:sz="6" w:space="0" w:color="auto"/>
              <w:left w:val="single" w:sz="6" w:space="0" w:color="auto"/>
              <w:bottom w:val="single" w:sz="6" w:space="0" w:color="auto"/>
              <w:right w:val="single" w:sz="6" w:space="0" w:color="auto"/>
            </w:tcBorders>
            <w:shd w:val="clear" w:color="auto" w:fill="auto"/>
          </w:tcPr>
          <w:p w:rsidR="003F6ADB" w:rsidRPr="00423D9B" w:rsidRDefault="003F6ADB" w:rsidP="003F6ADB">
            <w:pPr>
              <w:pStyle w:val="af2"/>
              <w:snapToGrid w:val="0"/>
              <w:spacing w:after="0" w:line="240" w:lineRule="auto"/>
              <w:jc w:val="center"/>
              <w:rPr>
                <w:rFonts w:ascii="Times New Roman" w:hAnsi="Times New Roman"/>
                <w:sz w:val="18"/>
                <w:szCs w:val="18"/>
              </w:rPr>
            </w:pPr>
          </w:p>
        </w:tc>
        <w:tc>
          <w:tcPr>
            <w:tcW w:w="917" w:type="dxa"/>
            <w:tcBorders>
              <w:top w:val="single" w:sz="6" w:space="0" w:color="auto"/>
              <w:left w:val="single" w:sz="6" w:space="0" w:color="auto"/>
              <w:bottom w:val="single" w:sz="6" w:space="0" w:color="auto"/>
              <w:right w:val="single" w:sz="6" w:space="0" w:color="auto"/>
            </w:tcBorders>
            <w:shd w:val="clear" w:color="auto" w:fill="auto"/>
          </w:tcPr>
          <w:p w:rsidR="003F6ADB" w:rsidRPr="00423D9B" w:rsidRDefault="003F6ADB" w:rsidP="003F6ADB">
            <w:pPr>
              <w:pStyle w:val="af2"/>
              <w:snapToGrid w:val="0"/>
              <w:spacing w:after="0" w:line="240" w:lineRule="auto"/>
              <w:jc w:val="center"/>
              <w:rPr>
                <w:rFonts w:ascii="Times New Roman" w:hAnsi="Times New Roman"/>
                <w:sz w:val="18"/>
                <w:szCs w:val="18"/>
              </w:rPr>
            </w:pPr>
          </w:p>
        </w:tc>
        <w:tc>
          <w:tcPr>
            <w:tcW w:w="915" w:type="dxa"/>
            <w:tcBorders>
              <w:top w:val="single" w:sz="6" w:space="0" w:color="auto"/>
              <w:left w:val="single" w:sz="6" w:space="0" w:color="auto"/>
              <w:bottom w:val="single" w:sz="6" w:space="0" w:color="auto"/>
              <w:right w:val="single" w:sz="6" w:space="0" w:color="auto"/>
            </w:tcBorders>
            <w:shd w:val="clear" w:color="auto" w:fill="auto"/>
          </w:tcPr>
          <w:p w:rsidR="003F6ADB" w:rsidRPr="00423D9B" w:rsidRDefault="003F6ADB" w:rsidP="003F6ADB">
            <w:pPr>
              <w:pStyle w:val="af2"/>
              <w:snapToGrid w:val="0"/>
              <w:spacing w:after="0" w:line="240" w:lineRule="auto"/>
              <w:jc w:val="center"/>
              <w:rPr>
                <w:rFonts w:ascii="Times New Roman" w:hAnsi="Times New Roman"/>
                <w:sz w:val="18"/>
                <w:szCs w:val="18"/>
              </w:rPr>
            </w:pPr>
          </w:p>
        </w:tc>
        <w:tc>
          <w:tcPr>
            <w:tcW w:w="917" w:type="dxa"/>
            <w:tcBorders>
              <w:top w:val="single" w:sz="6" w:space="0" w:color="auto"/>
              <w:left w:val="single" w:sz="6" w:space="0" w:color="auto"/>
              <w:bottom w:val="single" w:sz="6" w:space="0" w:color="auto"/>
              <w:right w:val="single" w:sz="6" w:space="0" w:color="auto"/>
            </w:tcBorders>
            <w:shd w:val="clear" w:color="auto" w:fill="auto"/>
          </w:tcPr>
          <w:p w:rsidR="003F6ADB" w:rsidRPr="00423D9B" w:rsidRDefault="00CB5E47" w:rsidP="003F6ADB">
            <w:pPr>
              <w:pStyle w:val="af2"/>
              <w:snapToGrid w:val="0"/>
              <w:spacing w:after="0" w:line="240" w:lineRule="auto"/>
              <w:jc w:val="center"/>
              <w:rPr>
                <w:rFonts w:ascii="Times New Roman" w:hAnsi="Times New Roman"/>
                <w:sz w:val="18"/>
                <w:szCs w:val="18"/>
              </w:rPr>
            </w:pPr>
            <w:r>
              <w:rPr>
                <w:rFonts w:ascii="Times New Roman" w:hAnsi="Times New Roman"/>
                <w:sz w:val="18"/>
                <w:szCs w:val="18"/>
              </w:rPr>
              <w:t>24</w:t>
            </w:r>
          </w:p>
        </w:tc>
        <w:tc>
          <w:tcPr>
            <w:tcW w:w="795" w:type="dxa"/>
            <w:tcBorders>
              <w:top w:val="single" w:sz="6" w:space="0" w:color="auto"/>
              <w:left w:val="single" w:sz="6" w:space="0" w:color="auto"/>
              <w:bottom w:val="single" w:sz="6" w:space="0" w:color="auto"/>
              <w:right w:val="single" w:sz="4" w:space="0" w:color="auto"/>
            </w:tcBorders>
            <w:shd w:val="clear" w:color="auto" w:fill="auto"/>
          </w:tcPr>
          <w:p w:rsidR="003F6ADB" w:rsidRPr="00423D9B" w:rsidRDefault="003F6ADB" w:rsidP="003F6ADB">
            <w:pPr>
              <w:pStyle w:val="af2"/>
              <w:spacing w:after="0" w:line="240" w:lineRule="auto"/>
              <w:jc w:val="center"/>
              <w:rPr>
                <w:rFonts w:ascii="Times New Roman" w:hAnsi="Times New Roman"/>
                <w:sz w:val="18"/>
                <w:szCs w:val="18"/>
              </w:rPr>
            </w:pPr>
          </w:p>
        </w:tc>
        <w:tc>
          <w:tcPr>
            <w:tcW w:w="854" w:type="dxa"/>
            <w:tcBorders>
              <w:top w:val="single" w:sz="6" w:space="0" w:color="auto"/>
              <w:left w:val="single" w:sz="4" w:space="0" w:color="auto"/>
              <w:bottom w:val="single" w:sz="6" w:space="0" w:color="auto"/>
              <w:right w:val="single" w:sz="6" w:space="0" w:color="auto"/>
            </w:tcBorders>
            <w:shd w:val="clear" w:color="auto" w:fill="auto"/>
          </w:tcPr>
          <w:p w:rsidR="003F6ADB" w:rsidRPr="00423D9B" w:rsidRDefault="003F6ADB" w:rsidP="003F6ADB">
            <w:pPr>
              <w:pStyle w:val="af2"/>
              <w:spacing w:after="0" w:line="240" w:lineRule="auto"/>
              <w:jc w:val="center"/>
              <w:rPr>
                <w:rFonts w:ascii="Times New Roman" w:hAnsi="Times New Roman"/>
                <w:sz w:val="18"/>
                <w:szCs w:val="18"/>
              </w:rPr>
            </w:pPr>
          </w:p>
        </w:tc>
      </w:tr>
      <w:tr w:rsidR="003F6ADB" w:rsidRPr="00423D9B" w:rsidTr="003F6ADB">
        <w:tc>
          <w:tcPr>
            <w:tcW w:w="1806" w:type="dxa"/>
            <w:tcBorders>
              <w:top w:val="single" w:sz="6" w:space="0" w:color="auto"/>
              <w:left w:val="single" w:sz="6" w:space="0" w:color="auto"/>
              <w:bottom w:val="single" w:sz="24" w:space="0" w:color="auto"/>
              <w:right w:val="single" w:sz="6" w:space="0" w:color="auto"/>
            </w:tcBorders>
            <w:shd w:val="clear" w:color="auto" w:fill="auto"/>
          </w:tcPr>
          <w:p w:rsidR="003F6ADB" w:rsidRPr="00423D9B" w:rsidRDefault="003F6ADB" w:rsidP="003F6ADB">
            <w:pPr>
              <w:pStyle w:val="af2"/>
              <w:rPr>
                <w:rFonts w:ascii="Times New Roman" w:hAnsi="Times New Roman"/>
                <w:sz w:val="18"/>
                <w:szCs w:val="18"/>
              </w:rPr>
            </w:pPr>
            <w:r w:rsidRPr="00423D9B">
              <w:rPr>
                <w:rFonts w:ascii="Times New Roman" w:hAnsi="Times New Roman"/>
                <w:sz w:val="18"/>
                <w:szCs w:val="18"/>
              </w:rPr>
              <w:t>Подготовительная</w:t>
            </w:r>
          </w:p>
        </w:tc>
        <w:tc>
          <w:tcPr>
            <w:tcW w:w="839" w:type="dxa"/>
            <w:tcBorders>
              <w:top w:val="single" w:sz="6" w:space="0" w:color="auto"/>
              <w:left w:val="single" w:sz="6" w:space="0" w:color="auto"/>
              <w:bottom w:val="single" w:sz="24" w:space="0" w:color="auto"/>
              <w:right w:val="single" w:sz="6" w:space="0" w:color="auto"/>
            </w:tcBorders>
            <w:shd w:val="clear" w:color="auto" w:fill="auto"/>
          </w:tcPr>
          <w:p w:rsidR="003F6ADB" w:rsidRPr="00423D9B" w:rsidRDefault="003F6ADB" w:rsidP="003F6ADB">
            <w:pPr>
              <w:pStyle w:val="af2"/>
              <w:jc w:val="center"/>
              <w:rPr>
                <w:rFonts w:ascii="Times New Roman" w:hAnsi="Times New Roman"/>
                <w:sz w:val="18"/>
                <w:szCs w:val="18"/>
              </w:rPr>
            </w:pPr>
            <w:r>
              <w:rPr>
                <w:rFonts w:ascii="Times New Roman" w:hAnsi="Times New Roman"/>
                <w:sz w:val="18"/>
                <w:szCs w:val="18"/>
              </w:rPr>
              <w:t>2</w:t>
            </w:r>
          </w:p>
        </w:tc>
        <w:tc>
          <w:tcPr>
            <w:tcW w:w="1407" w:type="dxa"/>
            <w:tcBorders>
              <w:top w:val="single" w:sz="6" w:space="0" w:color="auto"/>
              <w:left w:val="single" w:sz="6" w:space="0" w:color="auto"/>
              <w:bottom w:val="single" w:sz="24" w:space="0" w:color="auto"/>
              <w:right w:val="single" w:sz="6" w:space="0" w:color="auto"/>
            </w:tcBorders>
            <w:shd w:val="clear" w:color="auto" w:fill="auto"/>
          </w:tcPr>
          <w:p w:rsidR="003F6ADB" w:rsidRPr="00423D9B" w:rsidRDefault="00CB5E47" w:rsidP="003F6ADB">
            <w:pPr>
              <w:pStyle w:val="af2"/>
              <w:jc w:val="center"/>
              <w:rPr>
                <w:rFonts w:ascii="Times New Roman" w:hAnsi="Times New Roman"/>
                <w:sz w:val="18"/>
                <w:szCs w:val="18"/>
              </w:rPr>
            </w:pPr>
            <w:r>
              <w:rPr>
                <w:rFonts w:ascii="Times New Roman" w:hAnsi="Times New Roman"/>
                <w:sz w:val="18"/>
                <w:szCs w:val="18"/>
              </w:rPr>
              <w:t>49</w:t>
            </w:r>
          </w:p>
        </w:tc>
        <w:tc>
          <w:tcPr>
            <w:tcW w:w="588" w:type="dxa"/>
            <w:vMerge/>
            <w:tcBorders>
              <w:left w:val="single" w:sz="6" w:space="0" w:color="auto"/>
              <w:bottom w:val="single" w:sz="24" w:space="0" w:color="auto"/>
              <w:right w:val="single" w:sz="6" w:space="0" w:color="auto"/>
            </w:tcBorders>
            <w:shd w:val="clear" w:color="auto" w:fill="auto"/>
          </w:tcPr>
          <w:p w:rsidR="003F6ADB" w:rsidRPr="00423D9B" w:rsidRDefault="003F6ADB" w:rsidP="003F6ADB">
            <w:pPr>
              <w:pStyle w:val="af2"/>
              <w:snapToGrid w:val="0"/>
              <w:jc w:val="center"/>
              <w:rPr>
                <w:rFonts w:ascii="Times New Roman" w:hAnsi="Times New Roman"/>
                <w:sz w:val="18"/>
                <w:szCs w:val="18"/>
              </w:rPr>
            </w:pPr>
          </w:p>
        </w:tc>
        <w:tc>
          <w:tcPr>
            <w:tcW w:w="915" w:type="dxa"/>
            <w:tcBorders>
              <w:top w:val="single" w:sz="6" w:space="0" w:color="auto"/>
              <w:left w:val="single" w:sz="6" w:space="0" w:color="auto"/>
              <w:bottom w:val="single" w:sz="24" w:space="0" w:color="auto"/>
              <w:right w:val="single" w:sz="6" w:space="0" w:color="auto"/>
            </w:tcBorders>
            <w:shd w:val="clear" w:color="auto" w:fill="auto"/>
          </w:tcPr>
          <w:p w:rsidR="003F6ADB" w:rsidRPr="00423D9B" w:rsidRDefault="003F6ADB" w:rsidP="003F6ADB">
            <w:pPr>
              <w:pStyle w:val="af2"/>
              <w:snapToGrid w:val="0"/>
              <w:jc w:val="center"/>
              <w:rPr>
                <w:rFonts w:ascii="Times New Roman" w:hAnsi="Times New Roman"/>
                <w:sz w:val="18"/>
                <w:szCs w:val="18"/>
              </w:rPr>
            </w:pPr>
          </w:p>
        </w:tc>
        <w:tc>
          <w:tcPr>
            <w:tcW w:w="917" w:type="dxa"/>
            <w:tcBorders>
              <w:top w:val="single" w:sz="6" w:space="0" w:color="auto"/>
              <w:left w:val="single" w:sz="6" w:space="0" w:color="auto"/>
              <w:bottom w:val="single" w:sz="24" w:space="0" w:color="auto"/>
              <w:right w:val="single" w:sz="6" w:space="0" w:color="auto"/>
            </w:tcBorders>
            <w:shd w:val="clear" w:color="auto" w:fill="auto"/>
          </w:tcPr>
          <w:p w:rsidR="003F6ADB" w:rsidRPr="00423D9B" w:rsidRDefault="003F6ADB" w:rsidP="003F6ADB">
            <w:pPr>
              <w:pStyle w:val="af2"/>
              <w:snapToGrid w:val="0"/>
              <w:jc w:val="center"/>
              <w:rPr>
                <w:rFonts w:ascii="Times New Roman" w:hAnsi="Times New Roman"/>
                <w:sz w:val="18"/>
                <w:szCs w:val="18"/>
              </w:rPr>
            </w:pPr>
          </w:p>
        </w:tc>
        <w:tc>
          <w:tcPr>
            <w:tcW w:w="915" w:type="dxa"/>
            <w:tcBorders>
              <w:top w:val="single" w:sz="6" w:space="0" w:color="auto"/>
              <w:left w:val="single" w:sz="6" w:space="0" w:color="auto"/>
              <w:bottom w:val="single" w:sz="24" w:space="0" w:color="auto"/>
              <w:right w:val="single" w:sz="6" w:space="0" w:color="auto"/>
            </w:tcBorders>
            <w:shd w:val="clear" w:color="auto" w:fill="auto"/>
          </w:tcPr>
          <w:p w:rsidR="003F6ADB" w:rsidRPr="00423D9B" w:rsidRDefault="003F6ADB" w:rsidP="003F6ADB">
            <w:pPr>
              <w:pStyle w:val="af2"/>
              <w:jc w:val="center"/>
              <w:rPr>
                <w:rFonts w:ascii="Times New Roman" w:hAnsi="Times New Roman"/>
                <w:sz w:val="18"/>
                <w:szCs w:val="18"/>
              </w:rPr>
            </w:pPr>
          </w:p>
        </w:tc>
        <w:tc>
          <w:tcPr>
            <w:tcW w:w="917" w:type="dxa"/>
            <w:tcBorders>
              <w:top w:val="single" w:sz="6" w:space="0" w:color="auto"/>
              <w:left w:val="single" w:sz="6" w:space="0" w:color="auto"/>
              <w:bottom w:val="single" w:sz="24" w:space="0" w:color="auto"/>
              <w:right w:val="single" w:sz="6" w:space="0" w:color="auto"/>
            </w:tcBorders>
            <w:shd w:val="clear" w:color="auto" w:fill="auto"/>
          </w:tcPr>
          <w:p w:rsidR="003F6ADB" w:rsidRPr="00423D9B" w:rsidRDefault="003F6ADB" w:rsidP="003F6ADB">
            <w:pPr>
              <w:pStyle w:val="af2"/>
              <w:jc w:val="center"/>
              <w:rPr>
                <w:rFonts w:ascii="Times New Roman" w:hAnsi="Times New Roman"/>
                <w:sz w:val="18"/>
                <w:szCs w:val="18"/>
              </w:rPr>
            </w:pPr>
          </w:p>
        </w:tc>
        <w:tc>
          <w:tcPr>
            <w:tcW w:w="795" w:type="dxa"/>
            <w:tcBorders>
              <w:top w:val="single" w:sz="6" w:space="0" w:color="auto"/>
              <w:left w:val="single" w:sz="6" w:space="0" w:color="auto"/>
              <w:bottom w:val="single" w:sz="24" w:space="0" w:color="auto"/>
              <w:right w:val="single" w:sz="4" w:space="0" w:color="auto"/>
            </w:tcBorders>
            <w:shd w:val="clear" w:color="auto" w:fill="auto"/>
          </w:tcPr>
          <w:p w:rsidR="003F6ADB" w:rsidRPr="00423D9B" w:rsidRDefault="00E27B8A" w:rsidP="003F6ADB">
            <w:pPr>
              <w:pStyle w:val="af2"/>
              <w:jc w:val="center"/>
              <w:rPr>
                <w:rFonts w:ascii="Times New Roman" w:hAnsi="Times New Roman"/>
                <w:sz w:val="18"/>
                <w:szCs w:val="18"/>
              </w:rPr>
            </w:pPr>
            <w:r w:rsidRPr="00423D9B">
              <w:rPr>
                <w:rFonts w:ascii="Times New Roman" w:hAnsi="Times New Roman"/>
                <w:sz w:val="18"/>
                <w:szCs w:val="18"/>
              </w:rPr>
              <w:t>24</w:t>
            </w:r>
          </w:p>
        </w:tc>
        <w:tc>
          <w:tcPr>
            <w:tcW w:w="854" w:type="dxa"/>
            <w:tcBorders>
              <w:top w:val="single" w:sz="6" w:space="0" w:color="auto"/>
              <w:left w:val="single" w:sz="4" w:space="0" w:color="auto"/>
              <w:bottom w:val="single" w:sz="24" w:space="0" w:color="auto"/>
              <w:right w:val="single" w:sz="6" w:space="0" w:color="auto"/>
            </w:tcBorders>
            <w:shd w:val="clear" w:color="auto" w:fill="auto"/>
          </w:tcPr>
          <w:p w:rsidR="003F6ADB" w:rsidRPr="00423D9B" w:rsidRDefault="00CB5E47" w:rsidP="003F6ADB">
            <w:pPr>
              <w:pStyle w:val="af2"/>
              <w:jc w:val="center"/>
              <w:rPr>
                <w:rFonts w:ascii="Times New Roman" w:hAnsi="Times New Roman"/>
                <w:sz w:val="18"/>
                <w:szCs w:val="18"/>
              </w:rPr>
            </w:pPr>
            <w:r>
              <w:rPr>
                <w:rFonts w:ascii="Times New Roman" w:hAnsi="Times New Roman"/>
                <w:sz w:val="18"/>
                <w:szCs w:val="18"/>
              </w:rPr>
              <w:t>25</w:t>
            </w:r>
          </w:p>
        </w:tc>
      </w:tr>
    </w:tbl>
    <w:p w:rsidR="003F6ADB" w:rsidRDefault="003F6ADB" w:rsidP="00A74DCA">
      <w:pPr>
        <w:spacing w:after="0" w:line="240" w:lineRule="auto"/>
        <w:jc w:val="center"/>
        <w:rPr>
          <w:rFonts w:ascii="Times New Roman" w:hAnsi="Times New Roman"/>
          <w:b/>
          <w:sz w:val="24"/>
          <w:szCs w:val="24"/>
        </w:rPr>
      </w:pPr>
    </w:p>
    <w:p w:rsidR="00A74DCA" w:rsidRPr="00F40870" w:rsidRDefault="00A74DCA" w:rsidP="00A74DCA">
      <w:pPr>
        <w:pStyle w:val="31"/>
        <w:spacing w:after="0"/>
        <w:jc w:val="both"/>
        <w:rPr>
          <w:sz w:val="24"/>
          <w:szCs w:val="24"/>
        </w:rPr>
      </w:pPr>
      <w:r w:rsidRPr="00F40870">
        <w:rPr>
          <w:sz w:val="24"/>
          <w:szCs w:val="24"/>
        </w:rPr>
        <w:t>Исходя из данных по комплектованию групп</w:t>
      </w:r>
      <w:r w:rsidR="00560C7D" w:rsidRPr="00F40870">
        <w:rPr>
          <w:sz w:val="24"/>
          <w:szCs w:val="24"/>
        </w:rPr>
        <w:t xml:space="preserve">, можно сделать вывод,  что </w:t>
      </w:r>
      <w:r w:rsidR="007A0AD1" w:rsidRPr="00F40870">
        <w:rPr>
          <w:sz w:val="24"/>
          <w:szCs w:val="24"/>
        </w:rPr>
        <w:t>планов</w:t>
      </w:r>
      <w:r w:rsidR="007A0AD1" w:rsidRPr="00F40870">
        <w:rPr>
          <w:sz w:val="24"/>
          <w:szCs w:val="24"/>
          <w:lang w:val="tt-RU"/>
        </w:rPr>
        <w:t>ая</w:t>
      </w:r>
      <w:r w:rsidR="007A0AD1" w:rsidRPr="00F40870">
        <w:rPr>
          <w:sz w:val="24"/>
          <w:szCs w:val="24"/>
        </w:rPr>
        <w:t xml:space="preserve"> наполняемость групп</w:t>
      </w:r>
      <w:r w:rsidR="00423D9B" w:rsidRPr="00F40870">
        <w:rPr>
          <w:sz w:val="24"/>
          <w:szCs w:val="24"/>
        </w:rPr>
        <w:t xml:space="preserve"> ДОУ</w:t>
      </w:r>
      <w:r w:rsidR="007A0AD1" w:rsidRPr="00F40870">
        <w:rPr>
          <w:sz w:val="24"/>
          <w:szCs w:val="24"/>
        </w:rPr>
        <w:t xml:space="preserve"> на 100%</w:t>
      </w:r>
      <w:r w:rsidR="00423D9B" w:rsidRPr="00F40870">
        <w:rPr>
          <w:sz w:val="24"/>
          <w:szCs w:val="24"/>
        </w:rPr>
        <w:t>;</w:t>
      </w:r>
    </w:p>
    <w:p w:rsidR="00F40870" w:rsidRDefault="00F40870" w:rsidP="00A74DCA">
      <w:pPr>
        <w:pStyle w:val="31"/>
        <w:spacing w:after="0"/>
        <w:jc w:val="center"/>
        <w:rPr>
          <w:b/>
          <w:bCs/>
          <w:sz w:val="24"/>
          <w:szCs w:val="24"/>
        </w:rPr>
      </w:pPr>
    </w:p>
    <w:p w:rsidR="00A74DCA" w:rsidRPr="004006B2" w:rsidRDefault="00A74DCA" w:rsidP="00A74DCA">
      <w:pPr>
        <w:pStyle w:val="31"/>
        <w:spacing w:after="0"/>
        <w:jc w:val="center"/>
        <w:rPr>
          <w:b/>
          <w:bCs/>
          <w:sz w:val="24"/>
          <w:szCs w:val="24"/>
        </w:rPr>
      </w:pPr>
      <w:r w:rsidRPr="004006B2">
        <w:rPr>
          <w:b/>
          <w:bCs/>
          <w:sz w:val="24"/>
          <w:szCs w:val="24"/>
        </w:rPr>
        <w:lastRenderedPageBreak/>
        <w:t>Социальный паспорт  семей воспитанников ДОУ</w:t>
      </w:r>
    </w:p>
    <w:p w:rsidR="00A74DCA" w:rsidRPr="004006B2" w:rsidRDefault="00A74DCA" w:rsidP="00A74DCA">
      <w:pPr>
        <w:pStyle w:val="31"/>
        <w:spacing w:after="0"/>
        <w:jc w:val="center"/>
        <w:rPr>
          <w:b/>
          <w:bCs/>
          <w:sz w:val="24"/>
          <w:szCs w:val="24"/>
        </w:rPr>
      </w:pPr>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686"/>
        <w:gridCol w:w="2551"/>
        <w:gridCol w:w="2551"/>
      </w:tblGrid>
      <w:tr w:rsidR="003E0515" w:rsidRPr="004006B2" w:rsidTr="003E0515">
        <w:trPr>
          <w:trHeight w:val="109"/>
          <w:jc w:val="center"/>
        </w:trPr>
        <w:tc>
          <w:tcPr>
            <w:tcW w:w="675" w:type="dxa"/>
            <w:tcBorders>
              <w:top w:val="single" w:sz="4" w:space="0" w:color="auto"/>
              <w:left w:val="single" w:sz="4" w:space="0" w:color="auto"/>
              <w:bottom w:val="single" w:sz="4" w:space="0" w:color="auto"/>
              <w:right w:val="single" w:sz="4" w:space="0" w:color="auto"/>
            </w:tcBorders>
            <w:hideMark/>
          </w:tcPr>
          <w:p w:rsidR="003E0515" w:rsidRPr="004006B2" w:rsidRDefault="003E0515" w:rsidP="00250B01">
            <w:pPr>
              <w:pStyle w:val="Default"/>
              <w:jc w:val="center"/>
              <w:rPr>
                <w:color w:val="auto"/>
              </w:rPr>
            </w:pPr>
            <w:r w:rsidRPr="004006B2">
              <w:rPr>
                <w:color w:val="auto"/>
              </w:rPr>
              <w:t>№</w:t>
            </w:r>
          </w:p>
        </w:tc>
        <w:tc>
          <w:tcPr>
            <w:tcW w:w="3686" w:type="dxa"/>
            <w:tcBorders>
              <w:top w:val="single" w:sz="4" w:space="0" w:color="auto"/>
              <w:left w:val="single" w:sz="4" w:space="0" w:color="auto"/>
              <w:bottom w:val="single" w:sz="4" w:space="0" w:color="auto"/>
              <w:right w:val="single" w:sz="4" w:space="0" w:color="auto"/>
            </w:tcBorders>
            <w:hideMark/>
          </w:tcPr>
          <w:p w:rsidR="003E0515" w:rsidRPr="004006B2" w:rsidRDefault="003E0515" w:rsidP="00250B01">
            <w:pPr>
              <w:pStyle w:val="Default"/>
              <w:jc w:val="center"/>
              <w:rPr>
                <w:color w:val="auto"/>
              </w:rPr>
            </w:pPr>
            <w:r w:rsidRPr="004006B2">
              <w:rPr>
                <w:color w:val="auto"/>
              </w:rPr>
              <w:t>Категория семей</w:t>
            </w:r>
          </w:p>
        </w:tc>
        <w:tc>
          <w:tcPr>
            <w:tcW w:w="2551" w:type="dxa"/>
            <w:tcBorders>
              <w:top w:val="single" w:sz="4" w:space="0" w:color="auto"/>
              <w:left w:val="single" w:sz="4" w:space="0" w:color="auto"/>
              <w:bottom w:val="single" w:sz="4" w:space="0" w:color="auto"/>
              <w:right w:val="single" w:sz="4" w:space="0" w:color="auto"/>
            </w:tcBorders>
          </w:tcPr>
          <w:p w:rsidR="003E0515" w:rsidRPr="00E27B8A" w:rsidRDefault="003E0515" w:rsidP="0032282B">
            <w:pPr>
              <w:pStyle w:val="Default"/>
              <w:jc w:val="center"/>
              <w:rPr>
                <w:color w:val="auto"/>
              </w:rPr>
            </w:pPr>
            <w:r w:rsidRPr="00E27B8A">
              <w:rPr>
                <w:color w:val="auto"/>
              </w:rPr>
              <w:t>2020-2021 уч.г.</w:t>
            </w:r>
          </w:p>
        </w:tc>
        <w:tc>
          <w:tcPr>
            <w:tcW w:w="2551" w:type="dxa"/>
            <w:tcBorders>
              <w:top w:val="single" w:sz="4" w:space="0" w:color="auto"/>
              <w:left w:val="single" w:sz="4" w:space="0" w:color="auto"/>
              <w:bottom w:val="single" w:sz="4" w:space="0" w:color="auto"/>
              <w:right w:val="single" w:sz="4" w:space="0" w:color="auto"/>
            </w:tcBorders>
          </w:tcPr>
          <w:p w:rsidR="003E0515" w:rsidRPr="00E27B8A" w:rsidRDefault="003E0515" w:rsidP="00023B79">
            <w:pPr>
              <w:pStyle w:val="Default"/>
              <w:jc w:val="center"/>
              <w:rPr>
                <w:color w:val="auto"/>
              </w:rPr>
            </w:pPr>
            <w:r>
              <w:rPr>
                <w:color w:val="auto"/>
              </w:rPr>
              <w:t>2021-2022</w:t>
            </w:r>
            <w:r w:rsidRPr="00E27B8A">
              <w:rPr>
                <w:color w:val="auto"/>
              </w:rPr>
              <w:t xml:space="preserve"> уч.г.</w:t>
            </w:r>
          </w:p>
        </w:tc>
      </w:tr>
      <w:tr w:rsidR="003E0515" w:rsidRPr="00A92735" w:rsidTr="003E0515">
        <w:trPr>
          <w:trHeight w:val="109"/>
          <w:jc w:val="center"/>
        </w:trPr>
        <w:tc>
          <w:tcPr>
            <w:tcW w:w="675" w:type="dxa"/>
            <w:tcBorders>
              <w:top w:val="single" w:sz="4" w:space="0" w:color="auto"/>
              <w:left w:val="single" w:sz="4" w:space="0" w:color="auto"/>
              <w:bottom w:val="single" w:sz="4" w:space="0" w:color="auto"/>
              <w:right w:val="single" w:sz="4" w:space="0" w:color="auto"/>
            </w:tcBorders>
            <w:hideMark/>
          </w:tcPr>
          <w:p w:rsidR="003E0515" w:rsidRPr="00A605D3" w:rsidRDefault="003E0515" w:rsidP="00250B01">
            <w:pPr>
              <w:pStyle w:val="Default"/>
              <w:jc w:val="center"/>
              <w:rPr>
                <w:color w:val="auto"/>
              </w:rPr>
            </w:pPr>
            <w:r w:rsidRPr="00A605D3">
              <w:rPr>
                <w:color w:val="auto"/>
              </w:rPr>
              <w:t>1</w:t>
            </w:r>
          </w:p>
        </w:tc>
        <w:tc>
          <w:tcPr>
            <w:tcW w:w="3686" w:type="dxa"/>
            <w:tcBorders>
              <w:top w:val="single" w:sz="4" w:space="0" w:color="auto"/>
              <w:left w:val="single" w:sz="4" w:space="0" w:color="auto"/>
              <w:bottom w:val="single" w:sz="4" w:space="0" w:color="auto"/>
              <w:right w:val="single" w:sz="4" w:space="0" w:color="auto"/>
            </w:tcBorders>
            <w:hideMark/>
          </w:tcPr>
          <w:p w:rsidR="003E0515" w:rsidRPr="00A605D3" w:rsidRDefault="003E0515" w:rsidP="00250B01">
            <w:pPr>
              <w:pStyle w:val="Default"/>
              <w:rPr>
                <w:color w:val="auto"/>
              </w:rPr>
            </w:pPr>
            <w:r w:rsidRPr="00A605D3">
              <w:rPr>
                <w:color w:val="auto"/>
              </w:rPr>
              <w:t>Многодетные</w:t>
            </w:r>
          </w:p>
        </w:tc>
        <w:tc>
          <w:tcPr>
            <w:tcW w:w="2551" w:type="dxa"/>
            <w:tcBorders>
              <w:top w:val="single" w:sz="4" w:space="0" w:color="auto"/>
              <w:left w:val="single" w:sz="4" w:space="0" w:color="auto"/>
              <w:bottom w:val="single" w:sz="4" w:space="0" w:color="auto"/>
              <w:right w:val="single" w:sz="4" w:space="0" w:color="auto"/>
            </w:tcBorders>
          </w:tcPr>
          <w:p w:rsidR="003E0515" w:rsidRPr="00A605D3" w:rsidRDefault="003E0515" w:rsidP="0032282B">
            <w:pPr>
              <w:pStyle w:val="Default"/>
              <w:jc w:val="center"/>
              <w:rPr>
                <w:color w:val="auto"/>
              </w:rPr>
            </w:pPr>
            <w:r w:rsidRPr="00A605D3">
              <w:rPr>
                <w:color w:val="auto"/>
                <w:lang w:val="en-US"/>
              </w:rPr>
              <w:t>1</w:t>
            </w:r>
            <w:r w:rsidRPr="00A605D3">
              <w:rPr>
                <w:color w:val="auto"/>
              </w:rPr>
              <w:t>1</w:t>
            </w:r>
          </w:p>
        </w:tc>
        <w:tc>
          <w:tcPr>
            <w:tcW w:w="2551" w:type="dxa"/>
            <w:tcBorders>
              <w:top w:val="single" w:sz="4" w:space="0" w:color="auto"/>
              <w:left w:val="single" w:sz="4" w:space="0" w:color="auto"/>
              <w:bottom w:val="single" w:sz="4" w:space="0" w:color="auto"/>
              <w:right w:val="single" w:sz="4" w:space="0" w:color="auto"/>
            </w:tcBorders>
          </w:tcPr>
          <w:p w:rsidR="003E0515" w:rsidRPr="00E27B8A" w:rsidRDefault="003E0515" w:rsidP="00023B79">
            <w:pPr>
              <w:pStyle w:val="Default"/>
              <w:jc w:val="center"/>
              <w:rPr>
                <w:color w:val="auto"/>
              </w:rPr>
            </w:pPr>
            <w:r w:rsidRPr="00E27B8A">
              <w:rPr>
                <w:color w:val="auto"/>
                <w:lang w:val="en-US"/>
              </w:rPr>
              <w:t>1</w:t>
            </w:r>
            <w:r>
              <w:rPr>
                <w:color w:val="auto"/>
              </w:rPr>
              <w:t>9</w:t>
            </w:r>
          </w:p>
        </w:tc>
      </w:tr>
      <w:tr w:rsidR="003E0515" w:rsidRPr="00A92735" w:rsidTr="003E0515">
        <w:trPr>
          <w:trHeight w:val="109"/>
          <w:jc w:val="center"/>
        </w:trPr>
        <w:tc>
          <w:tcPr>
            <w:tcW w:w="675" w:type="dxa"/>
            <w:tcBorders>
              <w:top w:val="single" w:sz="4" w:space="0" w:color="auto"/>
              <w:left w:val="single" w:sz="4" w:space="0" w:color="auto"/>
              <w:bottom w:val="single" w:sz="4" w:space="0" w:color="auto"/>
              <w:right w:val="single" w:sz="4" w:space="0" w:color="auto"/>
            </w:tcBorders>
            <w:hideMark/>
          </w:tcPr>
          <w:p w:rsidR="003E0515" w:rsidRPr="00A605D3" w:rsidRDefault="003E0515" w:rsidP="00250B01">
            <w:pPr>
              <w:pStyle w:val="Default"/>
              <w:jc w:val="center"/>
              <w:rPr>
                <w:color w:val="auto"/>
                <w:lang w:val="en-US"/>
              </w:rPr>
            </w:pPr>
            <w:r w:rsidRPr="00A605D3">
              <w:rPr>
                <w:color w:val="auto"/>
                <w:lang w:val="en-US"/>
              </w:rPr>
              <w:t>2</w:t>
            </w:r>
          </w:p>
        </w:tc>
        <w:tc>
          <w:tcPr>
            <w:tcW w:w="3686" w:type="dxa"/>
            <w:tcBorders>
              <w:top w:val="single" w:sz="4" w:space="0" w:color="auto"/>
              <w:left w:val="single" w:sz="4" w:space="0" w:color="auto"/>
              <w:bottom w:val="single" w:sz="4" w:space="0" w:color="auto"/>
              <w:right w:val="single" w:sz="4" w:space="0" w:color="auto"/>
            </w:tcBorders>
            <w:hideMark/>
          </w:tcPr>
          <w:p w:rsidR="003E0515" w:rsidRPr="00A605D3" w:rsidRDefault="003E0515" w:rsidP="00250B01">
            <w:pPr>
              <w:pStyle w:val="Default"/>
              <w:rPr>
                <w:color w:val="auto"/>
              </w:rPr>
            </w:pPr>
            <w:r w:rsidRPr="00A605D3">
              <w:rPr>
                <w:color w:val="auto"/>
              </w:rPr>
              <w:t>Неполные семьи</w:t>
            </w:r>
          </w:p>
        </w:tc>
        <w:tc>
          <w:tcPr>
            <w:tcW w:w="2551" w:type="dxa"/>
            <w:tcBorders>
              <w:top w:val="single" w:sz="4" w:space="0" w:color="auto"/>
              <w:left w:val="single" w:sz="4" w:space="0" w:color="auto"/>
              <w:bottom w:val="single" w:sz="4" w:space="0" w:color="auto"/>
              <w:right w:val="single" w:sz="4" w:space="0" w:color="auto"/>
            </w:tcBorders>
          </w:tcPr>
          <w:p w:rsidR="003E0515" w:rsidRPr="00A605D3" w:rsidRDefault="003E0515" w:rsidP="0032282B">
            <w:pPr>
              <w:pStyle w:val="Default"/>
              <w:jc w:val="center"/>
              <w:rPr>
                <w:color w:val="auto"/>
              </w:rPr>
            </w:pPr>
            <w:r>
              <w:rPr>
                <w:color w:val="auto"/>
              </w:rPr>
              <w:t>10</w:t>
            </w:r>
          </w:p>
        </w:tc>
        <w:tc>
          <w:tcPr>
            <w:tcW w:w="2551" w:type="dxa"/>
            <w:tcBorders>
              <w:top w:val="single" w:sz="4" w:space="0" w:color="auto"/>
              <w:left w:val="single" w:sz="4" w:space="0" w:color="auto"/>
              <w:bottom w:val="single" w:sz="4" w:space="0" w:color="auto"/>
              <w:right w:val="single" w:sz="4" w:space="0" w:color="auto"/>
            </w:tcBorders>
          </w:tcPr>
          <w:p w:rsidR="003E0515" w:rsidRPr="00E27B8A" w:rsidRDefault="003E0515" w:rsidP="003E0515">
            <w:pPr>
              <w:pStyle w:val="Default"/>
              <w:jc w:val="center"/>
              <w:rPr>
                <w:color w:val="auto"/>
              </w:rPr>
            </w:pPr>
            <w:r>
              <w:rPr>
                <w:color w:val="auto"/>
              </w:rPr>
              <w:t>7</w:t>
            </w:r>
          </w:p>
        </w:tc>
      </w:tr>
      <w:tr w:rsidR="003E0515" w:rsidRPr="00A92735" w:rsidTr="003E0515">
        <w:trPr>
          <w:trHeight w:val="109"/>
          <w:jc w:val="center"/>
        </w:trPr>
        <w:tc>
          <w:tcPr>
            <w:tcW w:w="675" w:type="dxa"/>
            <w:tcBorders>
              <w:top w:val="single" w:sz="4" w:space="0" w:color="auto"/>
              <w:left w:val="single" w:sz="4" w:space="0" w:color="auto"/>
              <w:bottom w:val="single" w:sz="4" w:space="0" w:color="auto"/>
              <w:right w:val="single" w:sz="4" w:space="0" w:color="auto"/>
            </w:tcBorders>
            <w:hideMark/>
          </w:tcPr>
          <w:p w:rsidR="003E0515" w:rsidRPr="00A605D3" w:rsidRDefault="003E0515" w:rsidP="00250B01">
            <w:pPr>
              <w:pStyle w:val="Default"/>
              <w:jc w:val="center"/>
              <w:rPr>
                <w:color w:val="auto"/>
                <w:lang w:val="en-US"/>
              </w:rPr>
            </w:pPr>
            <w:r w:rsidRPr="00A605D3">
              <w:rPr>
                <w:color w:val="auto"/>
                <w:lang w:val="en-US"/>
              </w:rPr>
              <w:t>3</w:t>
            </w:r>
          </w:p>
        </w:tc>
        <w:tc>
          <w:tcPr>
            <w:tcW w:w="3686" w:type="dxa"/>
            <w:tcBorders>
              <w:top w:val="single" w:sz="4" w:space="0" w:color="auto"/>
              <w:left w:val="single" w:sz="4" w:space="0" w:color="auto"/>
              <w:bottom w:val="single" w:sz="4" w:space="0" w:color="auto"/>
              <w:right w:val="single" w:sz="4" w:space="0" w:color="auto"/>
            </w:tcBorders>
            <w:hideMark/>
          </w:tcPr>
          <w:p w:rsidR="003E0515" w:rsidRPr="00A605D3" w:rsidRDefault="003E0515" w:rsidP="00250B01">
            <w:pPr>
              <w:pStyle w:val="Default"/>
              <w:rPr>
                <w:color w:val="auto"/>
              </w:rPr>
            </w:pPr>
            <w:r w:rsidRPr="00A605D3">
              <w:rPr>
                <w:color w:val="auto"/>
              </w:rPr>
              <w:t>Полные семьи</w:t>
            </w:r>
          </w:p>
        </w:tc>
        <w:tc>
          <w:tcPr>
            <w:tcW w:w="2551" w:type="dxa"/>
            <w:tcBorders>
              <w:top w:val="single" w:sz="4" w:space="0" w:color="auto"/>
              <w:left w:val="single" w:sz="4" w:space="0" w:color="auto"/>
              <w:bottom w:val="single" w:sz="4" w:space="0" w:color="auto"/>
              <w:right w:val="single" w:sz="4" w:space="0" w:color="auto"/>
            </w:tcBorders>
          </w:tcPr>
          <w:p w:rsidR="003E0515" w:rsidRPr="00A605D3" w:rsidRDefault="003E0515" w:rsidP="0032282B">
            <w:pPr>
              <w:pStyle w:val="Default"/>
              <w:jc w:val="center"/>
              <w:rPr>
                <w:color w:val="auto"/>
              </w:rPr>
            </w:pPr>
            <w:r w:rsidRPr="00A605D3">
              <w:rPr>
                <w:color w:val="auto"/>
              </w:rPr>
              <w:t>1</w:t>
            </w:r>
            <w:r>
              <w:rPr>
                <w:color w:val="auto"/>
              </w:rPr>
              <w:t>34</w:t>
            </w:r>
          </w:p>
        </w:tc>
        <w:tc>
          <w:tcPr>
            <w:tcW w:w="2551" w:type="dxa"/>
            <w:tcBorders>
              <w:top w:val="single" w:sz="4" w:space="0" w:color="auto"/>
              <w:left w:val="single" w:sz="4" w:space="0" w:color="auto"/>
              <w:bottom w:val="single" w:sz="4" w:space="0" w:color="auto"/>
              <w:right w:val="single" w:sz="4" w:space="0" w:color="auto"/>
            </w:tcBorders>
          </w:tcPr>
          <w:p w:rsidR="003E0515" w:rsidRPr="00E27B8A" w:rsidRDefault="003E0515" w:rsidP="00023B79">
            <w:pPr>
              <w:pStyle w:val="Default"/>
              <w:jc w:val="center"/>
              <w:rPr>
                <w:color w:val="auto"/>
              </w:rPr>
            </w:pPr>
            <w:r>
              <w:rPr>
                <w:color w:val="auto"/>
              </w:rPr>
              <w:t>135</w:t>
            </w:r>
          </w:p>
        </w:tc>
      </w:tr>
      <w:tr w:rsidR="003E0515" w:rsidRPr="00A92735" w:rsidTr="003E0515">
        <w:trPr>
          <w:trHeight w:val="109"/>
          <w:jc w:val="center"/>
        </w:trPr>
        <w:tc>
          <w:tcPr>
            <w:tcW w:w="675" w:type="dxa"/>
            <w:tcBorders>
              <w:top w:val="single" w:sz="4" w:space="0" w:color="auto"/>
              <w:left w:val="single" w:sz="4" w:space="0" w:color="auto"/>
              <w:bottom w:val="single" w:sz="4" w:space="0" w:color="auto"/>
              <w:right w:val="single" w:sz="4" w:space="0" w:color="auto"/>
            </w:tcBorders>
            <w:hideMark/>
          </w:tcPr>
          <w:p w:rsidR="003E0515" w:rsidRPr="00A605D3" w:rsidRDefault="003E0515" w:rsidP="00250B01">
            <w:pPr>
              <w:pStyle w:val="Default"/>
              <w:jc w:val="center"/>
              <w:rPr>
                <w:color w:val="auto"/>
                <w:lang w:val="en-US"/>
              </w:rPr>
            </w:pPr>
            <w:r w:rsidRPr="00A605D3">
              <w:rPr>
                <w:color w:val="auto"/>
                <w:lang w:val="en-US"/>
              </w:rPr>
              <w:t>4</w:t>
            </w:r>
          </w:p>
        </w:tc>
        <w:tc>
          <w:tcPr>
            <w:tcW w:w="3686" w:type="dxa"/>
            <w:tcBorders>
              <w:top w:val="single" w:sz="4" w:space="0" w:color="auto"/>
              <w:left w:val="single" w:sz="4" w:space="0" w:color="auto"/>
              <w:bottom w:val="single" w:sz="4" w:space="0" w:color="auto"/>
              <w:right w:val="single" w:sz="4" w:space="0" w:color="auto"/>
            </w:tcBorders>
            <w:hideMark/>
          </w:tcPr>
          <w:p w:rsidR="003E0515" w:rsidRPr="00A605D3" w:rsidRDefault="003E0515" w:rsidP="00250B01">
            <w:pPr>
              <w:pStyle w:val="Default"/>
              <w:rPr>
                <w:color w:val="auto"/>
              </w:rPr>
            </w:pPr>
            <w:r w:rsidRPr="00A605D3">
              <w:rPr>
                <w:color w:val="auto"/>
              </w:rPr>
              <w:t>Дети, находящиеся под опекой</w:t>
            </w:r>
          </w:p>
        </w:tc>
        <w:tc>
          <w:tcPr>
            <w:tcW w:w="2551" w:type="dxa"/>
            <w:tcBorders>
              <w:top w:val="single" w:sz="4" w:space="0" w:color="auto"/>
              <w:left w:val="single" w:sz="4" w:space="0" w:color="auto"/>
              <w:bottom w:val="single" w:sz="4" w:space="0" w:color="auto"/>
              <w:right w:val="single" w:sz="4" w:space="0" w:color="auto"/>
            </w:tcBorders>
          </w:tcPr>
          <w:p w:rsidR="003E0515" w:rsidRPr="00A605D3" w:rsidRDefault="003E0515" w:rsidP="0032282B">
            <w:pPr>
              <w:pStyle w:val="Default"/>
              <w:jc w:val="center"/>
              <w:rPr>
                <w:color w:val="auto"/>
              </w:rPr>
            </w:pPr>
            <w:r w:rsidRPr="00A605D3">
              <w:rPr>
                <w:color w:val="auto"/>
              </w:rPr>
              <w:t>0</w:t>
            </w:r>
          </w:p>
        </w:tc>
        <w:tc>
          <w:tcPr>
            <w:tcW w:w="2551" w:type="dxa"/>
            <w:tcBorders>
              <w:top w:val="single" w:sz="4" w:space="0" w:color="auto"/>
              <w:left w:val="single" w:sz="4" w:space="0" w:color="auto"/>
              <w:bottom w:val="single" w:sz="4" w:space="0" w:color="auto"/>
              <w:right w:val="single" w:sz="4" w:space="0" w:color="auto"/>
            </w:tcBorders>
          </w:tcPr>
          <w:p w:rsidR="003E0515" w:rsidRPr="00E27B8A" w:rsidRDefault="003E0515" w:rsidP="00023B79">
            <w:pPr>
              <w:pStyle w:val="Default"/>
              <w:jc w:val="center"/>
              <w:rPr>
                <w:color w:val="auto"/>
              </w:rPr>
            </w:pPr>
            <w:r>
              <w:rPr>
                <w:color w:val="auto"/>
              </w:rPr>
              <w:t>2</w:t>
            </w:r>
          </w:p>
        </w:tc>
      </w:tr>
    </w:tbl>
    <w:p w:rsidR="00A74DCA" w:rsidRPr="00EB03BE" w:rsidRDefault="00A74DCA" w:rsidP="00A74DCA">
      <w:pPr>
        <w:pStyle w:val="31"/>
        <w:spacing w:after="0"/>
        <w:ind w:firstLine="708"/>
        <w:jc w:val="both"/>
        <w:rPr>
          <w:sz w:val="24"/>
          <w:szCs w:val="24"/>
        </w:rPr>
      </w:pPr>
      <w:r w:rsidRPr="00EB03BE">
        <w:rPr>
          <w:sz w:val="24"/>
          <w:szCs w:val="24"/>
        </w:rPr>
        <w:t>Контингент родителей неоднороден, имеет различные цели и ценности, высокие требования к образованию.</w:t>
      </w:r>
    </w:p>
    <w:p w:rsidR="00EB03BE" w:rsidRDefault="00EB03BE" w:rsidP="00FC1391">
      <w:pPr>
        <w:pStyle w:val="31"/>
        <w:spacing w:after="0"/>
        <w:jc w:val="center"/>
        <w:rPr>
          <w:b/>
          <w:sz w:val="28"/>
          <w:szCs w:val="28"/>
        </w:rPr>
      </w:pPr>
    </w:p>
    <w:p w:rsidR="00A74DCA" w:rsidRPr="00EB03BE" w:rsidRDefault="00A74DCA" w:rsidP="00FC1391">
      <w:pPr>
        <w:pStyle w:val="31"/>
        <w:spacing w:after="0"/>
        <w:jc w:val="center"/>
        <w:rPr>
          <w:b/>
          <w:sz w:val="24"/>
          <w:szCs w:val="24"/>
        </w:rPr>
      </w:pPr>
      <w:r w:rsidRPr="00EB03BE">
        <w:rPr>
          <w:b/>
          <w:sz w:val="24"/>
          <w:szCs w:val="24"/>
        </w:rPr>
        <w:t>Распределение детей по гендерной принадлежности показало следующее:</w:t>
      </w:r>
    </w:p>
    <w:tbl>
      <w:tblPr>
        <w:tblW w:w="9875" w:type="dxa"/>
        <w:jc w:val="center"/>
        <w:tblInd w:w="108" w:type="dxa"/>
        <w:tblLayout w:type="fixed"/>
        <w:tblLook w:val="0000"/>
      </w:tblPr>
      <w:tblGrid>
        <w:gridCol w:w="1418"/>
        <w:gridCol w:w="2819"/>
        <w:gridCol w:w="2819"/>
        <w:gridCol w:w="2819"/>
      </w:tblGrid>
      <w:tr w:rsidR="003E0515" w:rsidRPr="00D14A90" w:rsidTr="00161025">
        <w:trPr>
          <w:jc w:val="center"/>
        </w:trPr>
        <w:tc>
          <w:tcPr>
            <w:tcW w:w="1418" w:type="dxa"/>
            <w:tcBorders>
              <w:top w:val="single" w:sz="4" w:space="0" w:color="000000"/>
              <w:left w:val="single" w:sz="4" w:space="0" w:color="000000"/>
              <w:bottom w:val="single" w:sz="4" w:space="0" w:color="000000"/>
            </w:tcBorders>
            <w:shd w:val="clear" w:color="auto" w:fill="auto"/>
          </w:tcPr>
          <w:p w:rsidR="003E0515" w:rsidRPr="00D14A90" w:rsidRDefault="003E0515" w:rsidP="00250B01">
            <w:pPr>
              <w:pStyle w:val="31"/>
              <w:snapToGrid w:val="0"/>
              <w:spacing w:after="0"/>
              <w:jc w:val="center"/>
              <w:rPr>
                <w:b/>
              </w:rPr>
            </w:pPr>
          </w:p>
        </w:tc>
        <w:tc>
          <w:tcPr>
            <w:tcW w:w="2819" w:type="dxa"/>
            <w:tcBorders>
              <w:top w:val="single" w:sz="4" w:space="0" w:color="000000"/>
              <w:left w:val="single" w:sz="4" w:space="0" w:color="000000"/>
              <w:bottom w:val="single" w:sz="4" w:space="0" w:color="000000"/>
            </w:tcBorders>
          </w:tcPr>
          <w:p w:rsidR="003E0515" w:rsidRPr="00D14A90" w:rsidRDefault="003E0515" w:rsidP="0032282B">
            <w:pPr>
              <w:pStyle w:val="31"/>
              <w:spacing w:after="0"/>
              <w:jc w:val="center"/>
              <w:rPr>
                <w:b/>
                <w:sz w:val="24"/>
                <w:szCs w:val="24"/>
              </w:rPr>
            </w:pPr>
            <w:r>
              <w:rPr>
                <w:b/>
                <w:sz w:val="24"/>
                <w:szCs w:val="24"/>
              </w:rPr>
              <w:t>2019-2020 уч.г.</w:t>
            </w:r>
          </w:p>
        </w:tc>
        <w:tc>
          <w:tcPr>
            <w:tcW w:w="2819" w:type="dxa"/>
            <w:tcBorders>
              <w:top w:val="single" w:sz="4" w:space="0" w:color="000000"/>
              <w:left w:val="single" w:sz="4" w:space="0" w:color="000000"/>
              <w:bottom w:val="single" w:sz="4" w:space="0" w:color="000000"/>
            </w:tcBorders>
          </w:tcPr>
          <w:p w:rsidR="003E0515" w:rsidRPr="0023719A" w:rsidRDefault="003E0515" w:rsidP="0032282B">
            <w:pPr>
              <w:pStyle w:val="31"/>
              <w:spacing w:after="0"/>
              <w:jc w:val="center"/>
              <w:rPr>
                <w:b/>
                <w:sz w:val="24"/>
                <w:szCs w:val="24"/>
              </w:rPr>
            </w:pPr>
            <w:r w:rsidRPr="0023719A">
              <w:rPr>
                <w:b/>
                <w:sz w:val="24"/>
                <w:szCs w:val="24"/>
              </w:rPr>
              <w:t xml:space="preserve">2020-2021 </w:t>
            </w:r>
            <w:r>
              <w:rPr>
                <w:b/>
                <w:sz w:val="24"/>
                <w:szCs w:val="24"/>
              </w:rPr>
              <w:t>уч.г.</w:t>
            </w:r>
          </w:p>
        </w:tc>
        <w:tc>
          <w:tcPr>
            <w:tcW w:w="2819" w:type="dxa"/>
            <w:tcBorders>
              <w:top w:val="single" w:sz="4" w:space="0" w:color="000000"/>
              <w:left w:val="single" w:sz="4" w:space="0" w:color="000000"/>
              <w:bottom w:val="single" w:sz="4" w:space="0" w:color="000000"/>
              <w:right w:val="single" w:sz="4" w:space="0" w:color="000000"/>
            </w:tcBorders>
          </w:tcPr>
          <w:p w:rsidR="003E0515" w:rsidRPr="00D14A90" w:rsidRDefault="003E0515" w:rsidP="0032282B">
            <w:pPr>
              <w:pStyle w:val="31"/>
              <w:spacing w:after="0"/>
              <w:jc w:val="center"/>
              <w:rPr>
                <w:b/>
                <w:sz w:val="24"/>
                <w:szCs w:val="24"/>
              </w:rPr>
            </w:pPr>
            <w:r>
              <w:rPr>
                <w:b/>
                <w:sz w:val="24"/>
                <w:szCs w:val="24"/>
              </w:rPr>
              <w:t>2021-2022 уч.г.</w:t>
            </w:r>
          </w:p>
        </w:tc>
      </w:tr>
      <w:tr w:rsidR="003E0515" w:rsidRPr="00A605D3" w:rsidTr="00161025">
        <w:trPr>
          <w:jc w:val="center"/>
        </w:trPr>
        <w:tc>
          <w:tcPr>
            <w:tcW w:w="1418" w:type="dxa"/>
            <w:tcBorders>
              <w:top w:val="single" w:sz="4" w:space="0" w:color="000000"/>
              <w:left w:val="single" w:sz="4" w:space="0" w:color="000000"/>
              <w:bottom w:val="single" w:sz="4" w:space="0" w:color="000000"/>
            </w:tcBorders>
            <w:shd w:val="clear" w:color="auto" w:fill="auto"/>
          </w:tcPr>
          <w:p w:rsidR="003E0515" w:rsidRPr="00A605D3" w:rsidRDefault="003E0515" w:rsidP="00250B01">
            <w:pPr>
              <w:pStyle w:val="31"/>
              <w:spacing w:after="0"/>
              <w:jc w:val="both"/>
              <w:rPr>
                <w:sz w:val="24"/>
                <w:szCs w:val="24"/>
              </w:rPr>
            </w:pPr>
            <w:r w:rsidRPr="00A605D3">
              <w:rPr>
                <w:sz w:val="24"/>
                <w:szCs w:val="24"/>
              </w:rPr>
              <w:t>мальчики</w:t>
            </w:r>
          </w:p>
        </w:tc>
        <w:tc>
          <w:tcPr>
            <w:tcW w:w="2819" w:type="dxa"/>
            <w:tcBorders>
              <w:top w:val="single" w:sz="4" w:space="0" w:color="000000"/>
              <w:left w:val="single" w:sz="4" w:space="0" w:color="000000"/>
              <w:bottom w:val="single" w:sz="4" w:space="0" w:color="000000"/>
            </w:tcBorders>
          </w:tcPr>
          <w:p w:rsidR="003E0515" w:rsidRPr="00A605D3" w:rsidRDefault="003E0515" w:rsidP="0032282B">
            <w:pPr>
              <w:pStyle w:val="31"/>
              <w:spacing w:after="0"/>
              <w:jc w:val="both"/>
              <w:rPr>
                <w:sz w:val="24"/>
                <w:szCs w:val="24"/>
              </w:rPr>
            </w:pPr>
            <w:r w:rsidRPr="00A605D3">
              <w:rPr>
                <w:sz w:val="24"/>
                <w:szCs w:val="24"/>
              </w:rPr>
              <w:t>78 ч. (55%)</w:t>
            </w:r>
          </w:p>
        </w:tc>
        <w:tc>
          <w:tcPr>
            <w:tcW w:w="2819" w:type="dxa"/>
            <w:tcBorders>
              <w:top w:val="single" w:sz="4" w:space="0" w:color="000000"/>
              <w:left w:val="single" w:sz="4" w:space="0" w:color="000000"/>
              <w:bottom w:val="single" w:sz="4" w:space="0" w:color="000000"/>
            </w:tcBorders>
          </w:tcPr>
          <w:p w:rsidR="003E0515" w:rsidRPr="00A605D3" w:rsidRDefault="003E0515" w:rsidP="0032282B">
            <w:pPr>
              <w:pStyle w:val="31"/>
              <w:spacing w:after="0"/>
              <w:jc w:val="both"/>
              <w:rPr>
                <w:sz w:val="24"/>
                <w:szCs w:val="24"/>
              </w:rPr>
            </w:pPr>
            <w:r w:rsidRPr="00A605D3">
              <w:rPr>
                <w:sz w:val="24"/>
                <w:szCs w:val="24"/>
              </w:rPr>
              <w:t>77 ч.(53%)</w:t>
            </w:r>
          </w:p>
        </w:tc>
        <w:tc>
          <w:tcPr>
            <w:tcW w:w="2819" w:type="dxa"/>
            <w:tcBorders>
              <w:top w:val="single" w:sz="4" w:space="0" w:color="000000"/>
              <w:left w:val="single" w:sz="4" w:space="0" w:color="000000"/>
              <w:bottom w:val="single" w:sz="4" w:space="0" w:color="000000"/>
              <w:right w:val="single" w:sz="4" w:space="0" w:color="000000"/>
            </w:tcBorders>
          </w:tcPr>
          <w:p w:rsidR="003E0515" w:rsidRPr="00A605D3" w:rsidRDefault="003E0515" w:rsidP="0032282B">
            <w:pPr>
              <w:pStyle w:val="31"/>
              <w:spacing w:after="0"/>
              <w:jc w:val="both"/>
              <w:rPr>
                <w:sz w:val="24"/>
                <w:szCs w:val="24"/>
              </w:rPr>
            </w:pPr>
            <w:r>
              <w:rPr>
                <w:sz w:val="24"/>
                <w:szCs w:val="24"/>
              </w:rPr>
              <w:t>73 ч. (51%)</w:t>
            </w:r>
          </w:p>
        </w:tc>
      </w:tr>
      <w:tr w:rsidR="003E0515" w:rsidRPr="00A605D3" w:rsidTr="00161025">
        <w:trPr>
          <w:jc w:val="center"/>
        </w:trPr>
        <w:tc>
          <w:tcPr>
            <w:tcW w:w="1418" w:type="dxa"/>
            <w:tcBorders>
              <w:top w:val="single" w:sz="4" w:space="0" w:color="000000"/>
              <w:left w:val="single" w:sz="4" w:space="0" w:color="000000"/>
              <w:bottom w:val="single" w:sz="4" w:space="0" w:color="000000"/>
            </w:tcBorders>
            <w:shd w:val="clear" w:color="auto" w:fill="auto"/>
          </w:tcPr>
          <w:p w:rsidR="003E0515" w:rsidRPr="00A605D3" w:rsidRDefault="003E0515" w:rsidP="00250B01">
            <w:pPr>
              <w:pStyle w:val="31"/>
              <w:spacing w:after="0"/>
              <w:jc w:val="both"/>
              <w:rPr>
                <w:sz w:val="24"/>
                <w:szCs w:val="24"/>
              </w:rPr>
            </w:pPr>
            <w:r w:rsidRPr="00A605D3">
              <w:rPr>
                <w:sz w:val="24"/>
                <w:szCs w:val="24"/>
              </w:rPr>
              <w:t>девочки</w:t>
            </w:r>
          </w:p>
        </w:tc>
        <w:tc>
          <w:tcPr>
            <w:tcW w:w="2819" w:type="dxa"/>
            <w:tcBorders>
              <w:top w:val="single" w:sz="4" w:space="0" w:color="000000"/>
              <w:left w:val="single" w:sz="4" w:space="0" w:color="000000"/>
              <w:bottom w:val="single" w:sz="4" w:space="0" w:color="000000"/>
            </w:tcBorders>
          </w:tcPr>
          <w:p w:rsidR="003E0515" w:rsidRPr="00A605D3" w:rsidRDefault="003E0515" w:rsidP="0032282B">
            <w:pPr>
              <w:pStyle w:val="31"/>
              <w:spacing w:after="0"/>
              <w:jc w:val="both"/>
              <w:rPr>
                <w:sz w:val="24"/>
                <w:szCs w:val="24"/>
              </w:rPr>
            </w:pPr>
            <w:r w:rsidRPr="00A605D3">
              <w:rPr>
                <w:sz w:val="24"/>
                <w:szCs w:val="24"/>
              </w:rPr>
              <w:t>63 ч. (45%)</w:t>
            </w:r>
          </w:p>
        </w:tc>
        <w:tc>
          <w:tcPr>
            <w:tcW w:w="2819" w:type="dxa"/>
            <w:tcBorders>
              <w:top w:val="single" w:sz="4" w:space="0" w:color="000000"/>
              <w:left w:val="single" w:sz="4" w:space="0" w:color="000000"/>
              <w:bottom w:val="single" w:sz="4" w:space="0" w:color="000000"/>
            </w:tcBorders>
          </w:tcPr>
          <w:p w:rsidR="003E0515" w:rsidRPr="00A605D3" w:rsidRDefault="003E0515" w:rsidP="0032282B">
            <w:pPr>
              <w:pStyle w:val="31"/>
              <w:spacing w:after="0"/>
              <w:jc w:val="both"/>
              <w:rPr>
                <w:sz w:val="24"/>
                <w:szCs w:val="24"/>
              </w:rPr>
            </w:pPr>
            <w:r w:rsidRPr="00A605D3">
              <w:rPr>
                <w:sz w:val="24"/>
                <w:szCs w:val="24"/>
              </w:rPr>
              <w:t>68 ч. (47%)</w:t>
            </w:r>
          </w:p>
        </w:tc>
        <w:tc>
          <w:tcPr>
            <w:tcW w:w="2819" w:type="dxa"/>
            <w:tcBorders>
              <w:top w:val="single" w:sz="4" w:space="0" w:color="000000"/>
              <w:left w:val="single" w:sz="4" w:space="0" w:color="000000"/>
              <w:bottom w:val="single" w:sz="4" w:space="0" w:color="000000"/>
              <w:right w:val="single" w:sz="4" w:space="0" w:color="000000"/>
            </w:tcBorders>
          </w:tcPr>
          <w:p w:rsidR="003E0515" w:rsidRPr="00A605D3" w:rsidRDefault="003E0515" w:rsidP="0032282B">
            <w:pPr>
              <w:pStyle w:val="31"/>
              <w:spacing w:after="0"/>
              <w:jc w:val="both"/>
              <w:rPr>
                <w:sz w:val="24"/>
                <w:szCs w:val="24"/>
              </w:rPr>
            </w:pPr>
            <w:r>
              <w:rPr>
                <w:sz w:val="24"/>
                <w:szCs w:val="24"/>
              </w:rPr>
              <w:t>69 ч. (49%)</w:t>
            </w:r>
          </w:p>
        </w:tc>
      </w:tr>
    </w:tbl>
    <w:p w:rsidR="00EB03BE" w:rsidRPr="00A605D3" w:rsidRDefault="00EB03BE" w:rsidP="00A74DCA">
      <w:pPr>
        <w:spacing w:after="0" w:line="240" w:lineRule="auto"/>
        <w:ind w:firstLine="567"/>
        <w:jc w:val="both"/>
        <w:rPr>
          <w:rFonts w:ascii="Times New Roman" w:hAnsi="Times New Roman"/>
          <w:sz w:val="28"/>
          <w:szCs w:val="28"/>
        </w:rPr>
      </w:pPr>
    </w:p>
    <w:p w:rsidR="00A74DCA" w:rsidRPr="00A605D3" w:rsidRDefault="00A74DCA" w:rsidP="00A74DCA">
      <w:pPr>
        <w:spacing w:after="0" w:line="240" w:lineRule="auto"/>
        <w:ind w:firstLine="567"/>
        <w:jc w:val="both"/>
        <w:rPr>
          <w:rFonts w:ascii="Times New Roman" w:hAnsi="Times New Roman"/>
          <w:sz w:val="24"/>
          <w:szCs w:val="24"/>
        </w:rPr>
      </w:pPr>
      <w:r w:rsidRPr="00A605D3">
        <w:rPr>
          <w:rFonts w:ascii="Times New Roman" w:hAnsi="Times New Roman"/>
          <w:sz w:val="24"/>
          <w:szCs w:val="24"/>
        </w:rPr>
        <w:t>Исходя из данных о гендерной принадлежности контингента воспитан</w:t>
      </w:r>
      <w:r w:rsidR="00EA06D6" w:rsidRPr="00A605D3">
        <w:rPr>
          <w:rFonts w:ascii="Times New Roman" w:hAnsi="Times New Roman"/>
          <w:sz w:val="24"/>
          <w:szCs w:val="24"/>
        </w:rPr>
        <w:t>нико</w:t>
      </w:r>
      <w:r w:rsidR="00161025">
        <w:rPr>
          <w:rFonts w:ascii="Times New Roman" w:hAnsi="Times New Roman"/>
          <w:sz w:val="24"/>
          <w:szCs w:val="24"/>
        </w:rPr>
        <w:t>в, можно сказать, что в 2021-2022</w:t>
      </w:r>
      <w:r w:rsidRPr="00A605D3">
        <w:rPr>
          <w:rFonts w:ascii="Times New Roman" w:hAnsi="Times New Roman"/>
          <w:sz w:val="24"/>
          <w:szCs w:val="24"/>
        </w:rPr>
        <w:t xml:space="preserve"> учебном году мальчиков было больше, чем девочек, данное обс</w:t>
      </w:r>
      <w:r w:rsidR="00A10C63" w:rsidRPr="00A605D3">
        <w:rPr>
          <w:rFonts w:ascii="Times New Roman" w:hAnsi="Times New Roman"/>
          <w:sz w:val="24"/>
          <w:szCs w:val="24"/>
        </w:rPr>
        <w:t xml:space="preserve">тоятельство </w:t>
      </w:r>
      <w:r w:rsidR="00161025">
        <w:rPr>
          <w:rFonts w:ascii="Times New Roman" w:hAnsi="Times New Roman"/>
          <w:sz w:val="24"/>
          <w:szCs w:val="24"/>
        </w:rPr>
        <w:t>наблюдается и в 2022-2023</w:t>
      </w:r>
      <w:r w:rsidR="006F071D" w:rsidRPr="00A605D3">
        <w:rPr>
          <w:rFonts w:ascii="Times New Roman" w:hAnsi="Times New Roman"/>
          <w:sz w:val="24"/>
          <w:szCs w:val="24"/>
        </w:rPr>
        <w:t xml:space="preserve"> учебном году, что</w:t>
      </w:r>
      <w:r w:rsidRPr="00A605D3">
        <w:rPr>
          <w:rFonts w:ascii="Times New Roman" w:hAnsi="Times New Roman"/>
          <w:sz w:val="24"/>
          <w:szCs w:val="24"/>
        </w:rPr>
        <w:t xml:space="preserve"> необходимо учитывать при создании развивающей предметно-пространственной среды в группах (РППС).</w:t>
      </w:r>
    </w:p>
    <w:p w:rsidR="00A74DCA" w:rsidRDefault="00A74DCA" w:rsidP="00A74DCA">
      <w:pPr>
        <w:pStyle w:val="31"/>
        <w:spacing w:after="0"/>
        <w:jc w:val="both"/>
        <w:rPr>
          <w:b/>
          <w:sz w:val="28"/>
          <w:szCs w:val="28"/>
        </w:rPr>
      </w:pPr>
    </w:p>
    <w:p w:rsidR="00A74DCA" w:rsidRPr="004E64A1" w:rsidRDefault="00A74DCA" w:rsidP="00A74DCA">
      <w:pPr>
        <w:pStyle w:val="31"/>
        <w:spacing w:after="0"/>
        <w:jc w:val="center"/>
        <w:rPr>
          <w:b/>
          <w:sz w:val="24"/>
          <w:szCs w:val="24"/>
        </w:rPr>
      </w:pPr>
      <w:r w:rsidRPr="004E64A1">
        <w:rPr>
          <w:b/>
          <w:sz w:val="24"/>
          <w:szCs w:val="24"/>
        </w:rPr>
        <w:t>По национальному составу:</w:t>
      </w:r>
    </w:p>
    <w:p w:rsidR="00A74DCA" w:rsidRPr="004E64A1" w:rsidRDefault="00A74DCA" w:rsidP="00A74DCA">
      <w:pPr>
        <w:pStyle w:val="31"/>
        <w:spacing w:after="0"/>
        <w:jc w:val="center"/>
        <w:rPr>
          <w:b/>
          <w:sz w:val="4"/>
          <w:szCs w:val="4"/>
        </w:rPr>
      </w:pPr>
    </w:p>
    <w:tbl>
      <w:tblPr>
        <w:tblW w:w="9875" w:type="dxa"/>
        <w:jc w:val="center"/>
        <w:tblInd w:w="108" w:type="dxa"/>
        <w:tblLayout w:type="fixed"/>
        <w:tblLook w:val="0000"/>
      </w:tblPr>
      <w:tblGrid>
        <w:gridCol w:w="3284"/>
        <w:gridCol w:w="2197"/>
        <w:gridCol w:w="2197"/>
        <w:gridCol w:w="2197"/>
      </w:tblGrid>
      <w:tr w:rsidR="003E0515" w:rsidRPr="004E64A1" w:rsidTr="00161025">
        <w:trPr>
          <w:jc w:val="center"/>
        </w:trPr>
        <w:tc>
          <w:tcPr>
            <w:tcW w:w="3284" w:type="dxa"/>
            <w:tcBorders>
              <w:top w:val="single" w:sz="4" w:space="0" w:color="000000"/>
              <w:left w:val="single" w:sz="4" w:space="0" w:color="000000"/>
              <w:bottom w:val="single" w:sz="4" w:space="0" w:color="000000"/>
            </w:tcBorders>
            <w:shd w:val="clear" w:color="auto" w:fill="auto"/>
          </w:tcPr>
          <w:p w:rsidR="003E0515" w:rsidRPr="004E64A1" w:rsidRDefault="003E0515" w:rsidP="00250B01">
            <w:pPr>
              <w:pStyle w:val="31"/>
              <w:snapToGrid w:val="0"/>
              <w:spacing w:after="0"/>
              <w:jc w:val="both"/>
              <w:rPr>
                <w:b/>
              </w:rPr>
            </w:pPr>
          </w:p>
        </w:tc>
        <w:tc>
          <w:tcPr>
            <w:tcW w:w="2197" w:type="dxa"/>
            <w:tcBorders>
              <w:top w:val="single" w:sz="4" w:space="0" w:color="000000"/>
              <w:left w:val="single" w:sz="4" w:space="0" w:color="000000"/>
              <w:bottom w:val="single" w:sz="4" w:space="0" w:color="000000"/>
            </w:tcBorders>
          </w:tcPr>
          <w:p w:rsidR="003E0515" w:rsidRPr="004E64A1" w:rsidRDefault="003E0515" w:rsidP="0032282B">
            <w:pPr>
              <w:pStyle w:val="31"/>
              <w:spacing w:after="0"/>
              <w:jc w:val="center"/>
              <w:rPr>
                <w:b/>
                <w:sz w:val="24"/>
                <w:szCs w:val="24"/>
              </w:rPr>
            </w:pPr>
            <w:r w:rsidRPr="004E64A1">
              <w:rPr>
                <w:b/>
                <w:sz w:val="24"/>
                <w:szCs w:val="24"/>
              </w:rPr>
              <w:t>2019-2020 уч.г.</w:t>
            </w:r>
          </w:p>
        </w:tc>
        <w:tc>
          <w:tcPr>
            <w:tcW w:w="2197" w:type="dxa"/>
            <w:tcBorders>
              <w:top w:val="single" w:sz="4" w:space="0" w:color="000000"/>
              <w:left w:val="single" w:sz="4" w:space="0" w:color="000000"/>
              <w:bottom w:val="single" w:sz="4" w:space="0" w:color="000000"/>
            </w:tcBorders>
          </w:tcPr>
          <w:p w:rsidR="003E0515" w:rsidRPr="004E64A1" w:rsidRDefault="003E0515" w:rsidP="0032282B">
            <w:pPr>
              <w:pStyle w:val="31"/>
              <w:spacing w:after="0"/>
              <w:jc w:val="center"/>
              <w:rPr>
                <w:b/>
                <w:sz w:val="24"/>
                <w:szCs w:val="24"/>
              </w:rPr>
            </w:pPr>
            <w:r w:rsidRPr="004E64A1">
              <w:rPr>
                <w:b/>
                <w:sz w:val="24"/>
                <w:szCs w:val="24"/>
              </w:rPr>
              <w:t>2020-2021 уч.г.</w:t>
            </w:r>
          </w:p>
        </w:tc>
        <w:tc>
          <w:tcPr>
            <w:tcW w:w="2197" w:type="dxa"/>
            <w:tcBorders>
              <w:top w:val="single" w:sz="4" w:space="0" w:color="000000"/>
              <w:left w:val="single" w:sz="4" w:space="0" w:color="000000"/>
              <w:bottom w:val="single" w:sz="4" w:space="0" w:color="000000"/>
              <w:right w:val="single" w:sz="4" w:space="0" w:color="000000"/>
            </w:tcBorders>
          </w:tcPr>
          <w:p w:rsidR="003E0515" w:rsidRPr="004E64A1" w:rsidRDefault="003E0515" w:rsidP="00092CB9">
            <w:pPr>
              <w:pStyle w:val="31"/>
              <w:spacing w:after="0"/>
              <w:jc w:val="center"/>
              <w:rPr>
                <w:b/>
                <w:sz w:val="24"/>
                <w:szCs w:val="24"/>
              </w:rPr>
            </w:pPr>
            <w:r>
              <w:rPr>
                <w:b/>
                <w:sz w:val="24"/>
                <w:szCs w:val="24"/>
              </w:rPr>
              <w:t>2021-2022 уч.г.</w:t>
            </w:r>
          </w:p>
        </w:tc>
      </w:tr>
      <w:tr w:rsidR="003E0515" w:rsidRPr="004E64A1" w:rsidTr="00161025">
        <w:trPr>
          <w:jc w:val="center"/>
        </w:trPr>
        <w:tc>
          <w:tcPr>
            <w:tcW w:w="3284" w:type="dxa"/>
            <w:tcBorders>
              <w:top w:val="single" w:sz="4" w:space="0" w:color="000000"/>
              <w:left w:val="single" w:sz="4" w:space="0" w:color="000000"/>
              <w:bottom w:val="single" w:sz="4" w:space="0" w:color="000000"/>
            </w:tcBorders>
            <w:shd w:val="clear" w:color="auto" w:fill="auto"/>
          </w:tcPr>
          <w:p w:rsidR="003E0515" w:rsidRPr="004E64A1" w:rsidRDefault="003E0515" w:rsidP="00250B01">
            <w:pPr>
              <w:pStyle w:val="31"/>
              <w:spacing w:after="0"/>
              <w:jc w:val="both"/>
              <w:rPr>
                <w:sz w:val="24"/>
                <w:szCs w:val="24"/>
              </w:rPr>
            </w:pPr>
            <w:r w:rsidRPr="004E64A1">
              <w:rPr>
                <w:sz w:val="24"/>
                <w:szCs w:val="24"/>
              </w:rPr>
              <w:t>Дети из русских семей</w:t>
            </w:r>
          </w:p>
        </w:tc>
        <w:tc>
          <w:tcPr>
            <w:tcW w:w="2197" w:type="dxa"/>
            <w:tcBorders>
              <w:top w:val="single" w:sz="4" w:space="0" w:color="000000"/>
              <w:left w:val="single" w:sz="4" w:space="0" w:color="000000"/>
              <w:bottom w:val="single" w:sz="4" w:space="0" w:color="000000"/>
            </w:tcBorders>
          </w:tcPr>
          <w:p w:rsidR="003E0515" w:rsidRPr="004E64A1" w:rsidRDefault="003E0515" w:rsidP="0032282B">
            <w:pPr>
              <w:pStyle w:val="31"/>
              <w:spacing w:after="0"/>
              <w:jc w:val="center"/>
              <w:rPr>
                <w:sz w:val="24"/>
                <w:szCs w:val="24"/>
              </w:rPr>
            </w:pPr>
            <w:r w:rsidRPr="004E64A1">
              <w:rPr>
                <w:sz w:val="24"/>
                <w:szCs w:val="24"/>
              </w:rPr>
              <w:t>36 (25,6%)</w:t>
            </w:r>
          </w:p>
        </w:tc>
        <w:tc>
          <w:tcPr>
            <w:tcW w:w="2197" w:type="dxa"/>
            <w:tcBorders>
              <w:top w:val="single" w:sz="4" w:space="0" w:color="000000"/>
              <w:left w:val="single" w:sz="4" w:space="0" w:color="000000"/>
              <w:bottom w:val="single" w:sz="4" w:space="0" w:color="000000"/>
            </w:tcBorders>
          </w:tcPr>
          <w:p w:rsidR="003E0515" w:rsidRPr="004E64A1" w:rsidRDefault="003E0515" w:rsidP="0032282B">
            <w:pPr>
              <w:pStyle w:val="31"/>
              <w:spacing w:after="0"/>
              <w:jc w:val="center"/>
              <w:rPr>
                <w:sz w:val="24"/>
                <w:szCs w:val="24"/>
              </w:rPr>
            </w:pPr>
            <w:r w:rsidRPr="004E64A1">
              <w:rPr>
                <w:sz w:val="24"/>
                <w:szCs w:val="24"/>
              </w:rPr>
              <w:t>41 (28,3%)</w:t>
            </w:r>
          </w:p>
        </w:tc>
        <w:tc>
          <w:tcPr>
            <w:tcW w:w="2197" w:type="dxa"/>
            <w:tcBorders>
              <w:top w:val="single" w:sz="4" w:space="0" w:color="000000"/>
              <w:left w:val="single" w:sz="4" w:space="0" w:color="000000"/>
              <w:bottom w:val="single" w:sz="4" w:space="0" w:color="000000"/>
              <w:right w:val="single" w:sz="4" w:space="0" w:color="000000"/>
            </w:tcBorders>
          </w:tcPr>
          <w:p w:rsidR="003E0515" w:rsidRPr="004E64A1" w:rsidRDefault="003E0515" w:rsidP="00092CB9">
            <w:pPr>
              <w:pStyle w:val="31"/>
              <w:spacing w:after="0"/>
              <w:jc w:val="center"/>
              <w:rPr>
                <w:sz w:val="24"/>
                <w:szCs w:val="24"/>
              </w:rPr>
            </w:pPr>
            <w:r>
              <w:rPr>
                <w:sz w:val="24"/>
                <w:szCs w:val="24"/>
              </w:rPr>
              <w:t>33 (24%)</w:t>
            </w:r>
          </w:p>
        </w:tc>
      </w:tr>
      <w:tr w:rsidR="003E0515" w:rsidRPr="004E64A1" w:rsidTr="00161025">
        <w:trPr>
          <w:jc w:val="center"/>
        </w:trPr>
        <w:tc>
          <w:tcPr>
            <w:tcW w:w="3284" w:type="dxa"/>
            <w:tcBorders>
              <w:top w:val="single" w:sz="4" w:space="0" w:color="000000"/>
              <w:left w:val="single" w:sz="4" w:space="0" w:color="000000"/>
              <w:bottom w:val="single" w:sz="4" w:space="0" w:color="000000"/>
            </w:tcBorders>
            <w:shd w:val="clear" w:color="auto" w:fill="auto"/>
          </w:tcPr>
          <w:p w:rsidR="003E0515" w:rsidRPr="004E64A1" w:rsidRDefault="003E0515" w:rsidP="00250B01">
            <w:pPr>
              <w:pStyle w:val="31"/>
              <w:spacing w:after="0"/>
              <w:jc w:val="both"/>
              <w:rPr>
                <w:sz w:val="24"/>
                <w:szCs w:val="24"/>
              </w:rPr>
            </w:pPr>
            <w:r w:rsidRPr="004E64A1">
              <w:rPr>
                <w:sz w:val="24"/>
                <w:szCs w:val="24"/>
              </w:rPr>
              <w:t>Дети из татарских семей</w:t>
            </w:r>
          </w:p>
        </w:tc>
        <w:tc>
          <w:tcPr>
            <w:tcW w:w="2197" w:type="dxa"/>
            <w:tcBorders>
              <w:top w:val="single" w:sz="4" w:space="0" w:color="000000"/>
              <w:left w:val="single" w:sz="4" w:space="0" w:color="000000"/>
              <w:bottom w:val="single" w:sz="4" w:space="0" w:color="000000"/>
            </w:tcBorders>
          </w:tcPr>
          <w:p w:rsidR="003E0515" w:rsidRPr="004E64A1" w:rsidRDefault="003E0515" w:rsidP="0032282B">
            <w:pPr>
              <w:pStyle w:val="31"/>
              <w:spacing w:after="0"/>
              <w:jc w:val="center"/>
              <w:rPr>
                <w:sz w:val="24"/>
                <w:szCs w:val="24"/>
              </w:rPr>
            </w:pPr>
            <w:r w:rsidRPr="004E64A1">
              <w:rPr>
                <w:sz w:val="24"/>
                <w:szCs w:val="24"/>
              </w:rPr>
              <w:t>76</w:t>
            </w:r>
            <w:r w:rsidRPr="004E64A1">
              <w:rPr>
                <w:sz w:val="24"/>
                <w:szCs w:val="24"/>
                <w:lang w:val="tt-RU"/>
              </w:rPr>
              <w:t xml:space="preserve"> </w:t>
            </w:r>
            <w:r w:rsidRPr="004E64A1">
              <w:rPr>
                <w:sz w:val="24"/>
                <w:szCs w:val="24"/>
              </w:rPr>
              <w:t>(53,9%)</w:t>
            </w:r>
          </w:p>
        </w:tc>
        <w:tc>
          <w:tcPr>
            <w:tcW w:w="2197" w:type="dxa"/>
            <w:tcBorders>
              <w:top w:val="single" w:sz="4" w:space="0" w:color="000000"/>
              <w:left w:val="single" w:sz="4" w:space="0" w:color="000000"/>
              <w:bottom w:val="single" w:sz="4" w:space="0" w:color="000000"/>
            </w:tcBorders>
          </w:tcPr>
          <w:p w:rsidR="003E0515" w:rsidRPr="004E64A1" w:rsidRDefault="003E0515" w:rsidP="0032282B">
            <w:pPr>
              <w:pStyle w:val="31"/>
              <w:spacing w:after="0"/>
              <w:jc w:val="center"/>
              <w:rPr>
                <w:sz w:val="24"/>
                <w:szCs w:val="24"/>
              </w:rPr>
            </w:pPr>
            <w:r w:rsidRPr="004E64A1">
              <w:rPr>
                <w:sz w:val="24"/>
                <w:szCs w:val="24"/>
              </w:rPr>
              <w:t>73 (50,4%)</w:t>
            </w:r>
          </w:p>
        </w:tc>
        <w:tc>
          <w:tcPr>
            <w:tcW w:w="2197" w:type="dxa"/>
            <w:tcBorders>
              <w:top w:val="single" w:sz="4" w:space="0" w:color="000000"/>
              <w:left w:val="single" w:sz="4" w:space="0" w:color="000000"/>
              <w:bottom w:val="single" w:sz="4" w:space="0" w:color="000000"/>
              <w:right w:val="single" w:sz="4" w:space="0" w:color="000000"/>
            </w:tcBorders>
          </w:tcPr>
          <w:p w:rsidR="003E0515" w:rsidRPr="004E64A1" w:rsidRDefault="003E0515" w:rsidP="00092CB9">
            <w:pPr>
              <w:pStyle w:val="31"/>
              <w:spacing w:after="0"/>
              <w:jc w:val="center"/>
              <w:rPr>
                <w:sz w:val="24"/>
                <w:szCs w:val="24"/>
              </w:rPr>
            </w:pPr>
            <w:r>
              <w:rPr>
                <w:sz w:val="24"/>
                <w:szCs w:val="24"/>
              </w:rPr>
              <w:t>91 (64,8%)</w:t>
            </w:r>
          </w:p>
        </w:tc>
      </w:tr>
      <w:tr w:rsidR="003E0515" w:rsidRPr="004E64A1" w:rsidTr="00161025">
        <w:trPr>
          <w:jc w:val="center"/>
        </w:trPr>
        <w:tc>
          <w:tcPr>
            <w:tcW w:w="3284" w:type="dxa"/>
            <w:tcBorders>
              <w:top w:val="single" w:sz="4" w:space="0" w:color="000000"/>
              <w:left w:val="single" w:sz="4" w:space="0" w:color="000000"/>
              <w:bottom w:val="single" w:sz="4" w:space="0" w:color="000000"/>
            </w:tcBorders>
            <w:shd w:val="clear" w:color="auto" w:fill="auto"/>
          </w:tcPr>
          <w:p w:rsidR="003E0515" w:rsidRPr="004E64A1" w:rsidRDefault="003E0515" w:rsidP="00250B01">
            <w:pPr>
              <w:pStyle w:val="31"/>
              <w:spacing w:after="0"/>
              <w:jc w:val="both"/>
              <w:rPr>
                <w:sz w:val="24"/>
                <w:szCs w:val="24"/>
              </w:rPr>
            </w:pPr>
            <w:r w:rsidRPr="004E64A1">
              <w:rPr>
                <w:sz w:val="24"/>
                <w:szCs w:val="24"/>
              </w:rPr>
              <w:t>Дети из семей со смешанным браком</w:t>
            </w:r>
          </w:p>
        </w:tc>
        <w:tc>
          <w:tcPr>
            <w:tcW w:w="2197" w:type="dxa"/>
            <w:tcBorders>
              <w:top w:val="single" w:sz="4" w:space="0" w:color="000000"/>
              <w:left w:val="single" w:sz="4" w:space="0" w:color="000000"/>
              <w:bottom w:val="single" w:sz="4" w:space="0" w:color="000000"/>
            </w:tcBorders>
          </w:tcPr>
          <w:p w:rsidR="003E0515" w:rsidRPr="004E64A1" w:rsidRDefault="003E0515" w:rsidP="0032282B">
            <w:pPr>
              <w:pStyle w:val="31"/>
              <w:spacing w:after="0"/>
              <w:jc w:val="center"/>
              <w:rPr>
                <w:sz w:val="24"/>
                <w:szCs w:val="24"/>
              </w:rPr>
            </w:pPr>
            <w:r w:rsidRPr="004E64A1">
              <w:rPr>
                <w:sz w:val="24"/>
                <w:szCs w:val="24"/>
              </w:rPr>
              <w:t>27</w:t>
            </w:r>
            <w:r w:rsidRPr="004E64A1">
              <w:rPr>
                <w:sz w:val="24"/>
                <w:szCs w:val="24"/>
                <w:lang w:val="tt-RU"/>
              </w:rPr>
              <w:t xml:space="preserve"> </w:t>
            </w:r>
            <w:r w:rsidRPr="004E64A1">
              <w:rPr>
                <w:sz w:val="24"/>
                <w:szCs w:val="24"/>
              </w:rPr>
              <w:t>(19,1%)</w:t>
            </w:r>
          </w:p>
        </w:tc>
        <w:tc>
          <w:tcPr>
            <w:tcW w:w="2197" w:type="dxa"/>
            <w:tcBorders>
              <w:top w:val="single" w:sz="4" w:space="0" w:color="000000"/>
              <w:left w:val="single" w:sz="4" w:space="0" w:color="000000"/>
              <w:bottom w:val="single" w:sz="4" w:space="0" w:color="000000"/>
            </w:tcBorders>
          </w:tcPr>
          <w:p w:rsidR="003E0515" w:rsidRPr="004E64A1" w:rsidRDefault="003E0515" w:rsidP="0032282B">
            <w:pPr>
              <w:pStyle w:val="31"/>
              <w:spacing w:after="0"/>
              <w:jc w:val="center"/>
              <w:rPr>
                <w:sz w:val="24"/>
                <w:szCs w:val="24"/>
              </w:rPr>
            </w:pPr>
            <w:r w:rsidRPr="004E64A1">
              <w:rPr>
                <w:sz w:val="24"/>
                <w:szCs w:val="24"/>
              </w:rPr>
              <w:t>29 (20%)</w:t>
            </w:r>
          </w:p>
        </w:tc>
        <w:tc>
          <w:tcPr>
            <w:tcW w:w="2197" w:type="dxa"/>
            <w:tcBorders>
              <w:top w:val="single" w:sz="4" w:space="0" w:color="000000"/>
              <w:left w:val="single" w:sz="4" w:space="0" w:color="000000"/>
              <w:bottom w:val="single" w:sz="4" w:space="0" w:color="000000"/>
              <w:right w:val="single" w:sz="4" w:space="0" w:color="000000"/>
            </w:tcBorders>
          </w:tcPr>
          <w:p w:rsidR="003E0515" w:rsidRPr="004E64A1" w:rsidRDefault="003E0515" w:rsidP="00092CB9">
            <w:pPr>
              <w:pStyle w:val="31"/>
              <w:spacing w:after="0"/>
              <w:jc w:val="center"/>
              <w:rPr>
                <w:sz w:val="24"/>
                <w:szCs w:val="24"/>
              </w:rPr>
            </w:pPr>
            <w:r>
              <w:rPr>
                <w:sz w:val="24"/>
                <w:szCs w:val="24"/>
              </w:rPr>
              <w:t>12 (8,4%)</w:t>
            </w:r>
          </w:p>
        </w:tc>
      </w:tr>
      <w:tr w:rsidR="003E0515" w:rsidRPr="004E64A1" w:rsidTr="00161025">
        <w:trPr>
          <w:jc w:val="center"/>
        </w:trPr>
        <w:tc>
          <w:tcPr>
            <w:tcW w:w="3284" w:type="dxa"/>
            <w:tcBorders>
              <w:top w:val="single" w:sz="4" w:space="0" w:color="000000"/>
              <w:left w:val="single" w:sz="4" w:space="0" w:color="000000"/>
              <w:bottom w:val="single" w:sz="4" w:space="0" w:color="000000"/>
            </w:tcBorders>
            <w:shd w:val="clear" w:color="auto" w:fill="auto"/>
          </w:tcPr>
          <w:p w:rsidR="003E0515" w:rsidRPr="004E64A1" w:rsidRDefault="003E0515" w:rsidP="00250B01">
            <w:pPr>
              <w:pStyle w:val="31"/>
              <w:spacing w:after="0"/>
              <w:jc w:val="both"/>
              <w:rPr>
                <w:sz w:val="24"/>
                <w:szCs w:val="24"/>
              </w:rPr>
            </w:pPr>
            <w:r w:rsidRPr="004E64A1">
              <w:rPr>
                <w:sz w:val="24"/>
                <w:szCs w:val="24"/>
              </w:rPr>
              <w:t>Дети из семей других национальностей</w:t>
            </w:r>
          </w:p>
        </w:tc>
        <w:tc>
          <w:tcPr>
            <w:tcW w:w="2197" w:type="dxa"/>
            <w:tcBorders>
              <w:top w:val="single" w:sz="4" w:space="0" w:color="000000"/>
              <w:left w:val="single" w:sz="4" w:space="0" w:color="000000"/>
              <w:bottom w:val="single" w:sz="4" w:space="0" w:color="000000"/>
            </w:tcBorders>
          </w:tcPr>
          <w:p w:rsidR="003E0515" w:rsidRPr="004E64A1" w:rsidRDefault="003E0515" w:rsidP="0032282B">
            <w:pPr>
              <w:pStyle w:val="31"/>
              <w:spacing w:after="0"/>
              <w:jc w:val="center"/>
              <w:rPr>
                <w:sz w:val="24"/>
                <w:szCs w:val="24"/>
              </w:rPr>
            </w:pPr>
            <w:r w:rsidRPr="004E64A1">
              <w:rPr>
                <w:sz w:val="24"/>
                <w:szCs w:val="24"/>
              </w:rPr>
              <w:t>2</w:t>
            </w:r>
            <w:r w:rsidRPr="004E64A1">
              <w:rPr>
                <w:sz w:val="24"/>
                <w:szCs w:val="24"/>
                <w:lang w:val="tt-RU"/>
              </w:rPr>
              <w:t xml:space="preserve"> </w:t>
            </w:r>
            <w:r w:rsidRPr="004E64A1">
              <w:rPr>
                <w:sz w:val="24"/>
                <w:szCs w:val="24"/>
              </w:rPr>
              <w:t>(1,4%)</w:t>
            </w:r>
          </w:p>
        </w:tc>
        <w:tc>
          <w:tcPr>
            <w:tcW w:w="2197" w:type="dxa"/>
            <w:tcBorders>
              <w:top w:val="single" w:sz="4" w:space="0" w:color="000000"/>
              <w:left w:val="single" w:sz="4" w:space="0" w:color="000000"/>
              <w:bottom w:val="single" w:sz="4" w:space="0" w:color="000000"/>
            </w:tcBorders>
          </w:tcPr>
          <w:p w:rsidR="003E0515" w:rsidRPr="004E64A1" w:rsidRDefault="003E0515" w:rsidP="0032282B">
            <w:pPr>
              <w:pStyle w:val="31"/>
              <w:spacing w:after="0"/>
              <w:jc w:val="center"/>
              <w:rPr>
                <w:sz w:val="24"/>
                <w:szCs w:val="24"/>
              </w:rPr>
            </w:pPr>
            <w:r w:rsidRPr="004E64A1">
              <w:rPr>
                <w:sz w:val="24"/>
                <w:szCs w:val="24"/>
              </w:rPr>
              <w:t>2 (1,3%)</w:t>
            </w:r>
          </w:p>
        </w:tc>
        <w:tc>
          <w:tcPr>
            <w:tcW w:w="2197" w:type="dxa"/>
            <w:tcBorders>
              <w:top w:val="single" w:sz="4" w:space="0" w:color="000000"/>
              <w:left w:val="single" w:sz="4" w:space="0" w:color="000000"/>
              <w:bottom w:val="single" w:sz="4" w:space="0" w:color="000000"/>
              <w:right w:val="single" w:sz="4" w:space="0" w:color="000000"/>
            </w:tcBorders>
          </w:tcPr>
          <w:p w:rsidR="003E0515" w:rsidRPr="004E64A1" w:rsidRDefault="003E0515" w:rsidP="00092CB9">
            <w:pPr>
              <w:pStyle w:val="31"/>
              <w:spacing w:after="0"/>
              <w:jc w:val="center"/>
              <w:rPr>
                <w:sz w:val="24"/>
                <w:szCs w:val="24"/>
              </w:rPr>
            </w:pPr>
            <w:r>
              <w:rPr>
                <w:sz w:val="24"/>
                <w:szCs w:val="24"/>
              </w:rPr>
              <w:t>4 (2,8%)</w:t>
            </w:r>
          </w:p>
        </w:tc>
      </w:tr>
    </w:tbl>
    <w:p w:rsidR="00A74DCA" w:rsidRPr="00EA56AD" w:rsidRDefault="00A74DCA" w:rsidP="00A74DCA">
      <w:pPr>
        <w:pStyle w:val="31"/>
        <w:spacing w:after="0"/>
        <w:ind w:firstLine="567"/>
        <w:jc w:val="both"/>
        <w:rPr>
          <w:sz w:val="24"/>
          <w:szCs w:val="24"/>
        </w:rPr>
      </w:pPr>
      <w:r w:rsidRPr="00EA56AD">
        <w:rPr>
          <w:sz w:val="24"/>
          <w:szCs w:val="24"/>
        </w:rPr>
        <w:t>Анализ семей по национальному составу дает следующую картину: большую часть детей, посещающих ДОУ, составляют дети из семей татар, но есть дети из русских семей и смешанных семей, где воспитание проводиться на русском языке.</w:t>
      </w:r>
    </w:p>
    <w:p w:rsidR="00917E72" w:rsidRPr="00161025" w:rsidRDefault="00917E72" w:rsidP="006A777C">
      <w:pPr>
        <w:spacing w:after="0" w:line="240" w:lineRule="auto"/>
        <w:jc w:val="both"/>
        <w:rPr>
          <w:rFonts w:ascii="Times New Roman" w:hAnsi="Times New Roman" w:cs="Times New Roman"/>
          <w:color w:val="FF0000"/>
          <w:sz w:val="24"/>
          <w:szCs w:val="24"/>
          <w:shd w:val="clear" w:color="auto" w:fill="FFFFFF"/>
        </w:rPr>
      </w:pPr>
    </w:p>
    <w:p w:rsidR="006A777C" w:rsidRPr="003B0B1F" w:rsidRDefault="00A74DCA" w:rsidP="00A60177">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rPr>
        <w:t>1.</w:t>
      </w:r>
      <w:r w:rsidR="00A60177">
        <w:rPr>
          <w:rFonts w:ascii="Times New Roman" w:hAnsi="Times New Roman" w:cs="Times New Roman"/>
          <w:b/>
          <w:sz w:val="24"/>
          <w:szCs w:val="24"/>
        </w:rPr>
        <w:t>3</w:t>
      </w:r>
      <w:r w:rsidR="006A777C" w:rsidRPr="006A777C">
        <w:rPr>
          <w:rFonts w:ascii="Times New Roman" w:hAnsi="Times New Roman" w:cs="Times New Roman"/>
          <w:b/>
          <w:sz w:val="24"/>
          <w:szCs w:val="24"/>
        </w:rPr>
        <w:t>. Приоритетные цели и задачи развития образовательного учреждения, деятельность по их решению в отчетный период</w:t>
      </w:r>
    </w:p>
    <w:p w:rsidR="006A777C" w:rsidRDefault="006A777C" w:rsidP="006A777C">
      <w:pPr>
        <w:keepNext/>
        <w:overflowPunct w:val="0"/>
        <w:autoSpaceDE w:val="0"/>
        <w:autoSpaceDN w:val="0"/>
        <w:adjustRightInd w:val="0"/>
        <w:spacing w:after="0" w:line="240" w:lineRule="auto"/>
        <w:ind w:firstLine="709"/>
        <w:jc w:val="both"/>
        <w:textAlignment w:val="baseline"/>
        <w:outlineLvl w:val="0"/>
        <w:rPr>
          <w:rFonts w:ascii="Times New Roman" w:hAnsi="Times New Roman" w:cs="Times New Roman"/>
          <w:bCs/>
          <w:iCs/>
          <w:kern w:val="32"/>
          <w:sz w:val="24"/>
          <w:szCs w:val="24"/>
        </w:rPr>
      </w:pPr>
      <w:r w:rsidRPr="006A777C">
        <w:rPr>
          <w:rFonts w:ascii="Times New Roman" w:hAnsi="Times New Roman" w:cs="Times New Roman"/>
          <w:sz w:val="24"/>
          <w:szCs w:val="24"/>
        </w:rPr>
        <w:t xml:space="preserve">Деятельность детского сада в </w:t>
      </w:r>
      <w:r w:rsidR="00161025">
        <w:rPr>
          <w:rFonts w:ascii="Times New Roman" w:hAnsi="Times New Roman" w:cs="Times New Roman"/>
          <w:bCs/>
          <w:iCs/>
          <w:kern w:val="32"/>
          <w:sz w:val="24"/>
          <w:szCs w:val="24"/>
        </w:rPr>
        <w:t>2021-2022</w:t>
      </w:r>
      <w:r w:rsidRPr="006A777C">
        <w:rPr>
          <w:rFonts w:ascii="Times New Roman" w:hAnsi="Times New Roman" w:cs="Times New Roman"/>
          <w:bCs/>
          <w:iCs/>
          <w:kern w:val="32"/>
          <w:sz w:val="24"/>
          <w:szCs w:val="24"/>
        </w:rPr>
        <w:t xml:space="preserve"> учебном году </w:t>
      </w:r>
      <w:r w:rsidRPr="006A777C">
        <w:rPr>
          <w:rFonts w:ascii="Times New Roman" w:hAnsi="Times New Roman" w:cs="Times New Roman"/>
          <w:sz w:val="24"/>
          <w:szCs w:val="24"/>
        </w:rPr>
        <w:t>была направлена на реализацию основных годовых задач</w:t>
      </w:r>
      <w:r w:rsidRPr="006A777C">
        <w:rPr>
          <w:rFonts w:ascii="Times New Roman" w:hAnsi="Times New Roman" w:cs="Times New Roman"/>
          <w:bCs/>
          <w:iCs/>
          <w:kern w:val="32"/>
          <w:sz w:val="24"/>
          <w:szCs w:val="24"/>
        </w:rPr>
        <w:t>:</w:t>
      </w:r>
    </w:p>
    <w:p w:rsidR="00A32A72" w:rsidRPr="009D3BA0" w:rsidRDefault="00A32A72" w:rsidP="009E15E2">
      <w:pPr>
        <w:pStyle w:val="32"/>
        <w:numPr>
          <w:ilvl w:val="0"/>
          <w:numId w:val="41"/>
        </w:numPr>
        <w:shd w:val="clear" w:color="auto" w:fill="auto"/>
        <w:tabs>
          <w:tab w:val="left" w:pos="366"/>
          <w:tab w:val="left" w:pos="993"/>
        </w:tabs>
        <w:spacing w:line="240" w:lineRule="auto"/>
        <w:ind w:left="0" w:right="20" w:firstLine="709"/>
        <w:rPr>
          <w:rFonts w:eastAsiaTheme="minorEastAsia"/>
          <w:spacing w:val="0"/>
          <w:sz w:val="24"/>
          <w:szCs w:val="24"/>
          <w:lang w:eastAsia="ru-RU"/>
        </w:rPr>
      </w:pPr>
      <w:r w:rsidRPr="009D3BA0">
        <w:rPr>
          <w:rFonts w:eastAsiaTheme="minorEastAsia"/>
          <w:spacing w:val="0"/>
          <w:sz w:val="24"/>
          <w:szCs w:val="24"/>
          <w:lang w:eastAsia="ru-RU"/>
        </w:rPr>
        <w:t>Продолжение работы по формированию у детей логико-математических представлений через игровую деятельность и интеграцию образовательных областей.</w:t>
      </w:r>
    </w:p>
    <w:p w:rsidR="009D3BA0" w:rsidRPr="009D3BA0" w:rsidRDefault="009D3BA0" w:rsidP="009E15E2">
      <w:pPr>
        <w:pStyle w:val="32"/>
        <w:numPr>
          <w:ilvl w:val="0"/>
          <w:numId w:val="41"/>
        </w:numPr>
        <w:shd w:val="clear" w:color="auto" w:fill="auto"/>
        <w:tabs>
          <w:tab w:val="left" w:pos="366"/>
          <w:tab w:val="left" w:pos="993"/>
        </w:tabs>
        <w:spacing w:line="240" w:lineRule="auto"/>
        <w:ind w:left="0" w:right="20" w:firstLine="709"/>
        <w:rPr>
          <w:rFonts w:eastAsiaTheme="minorEastAsia"/>
          <w:spacing w:val="0"/>
          <w:sz w:val="24"/>
          <w:szCs w:val="24"/>
          <w:lang w:eastAsia="ru-RU"/>
        </w:rPr>
      </w:pPr>
      <w:r w:rsidRPr="009D3BA0">
        <w:rPr>
          <w:rFonts w:eastAsiaTheme="minorEastAsia"/>
          <w:spacing w:val="0"/>
          <w:sz w:val="24"/>
          <w:szCs w:val="24"/>
          <w:lang w:eastAsia="ru-RU"/>
        </w:rPr>
        <w:t>Совершенствование работы ДОУ по развитию театрализованной деятельности, как средство формирования ключевых компетенций успешности дошкольника.</w:t>
      </w:r>
    </w:p>
    <w:p w:rsidR="009D3BA0" w:rsidRPr="009D3BA0" w:rsidRDefault="009D3BA0" w:rsidP="009E15E2">
      <w:pPr>
        <w:pStyle w:val="32"/>
        <w:numPr>
          <w:ilvl w:val="0"/>
          <w:numId w:val="41"/>
        </w:numPr>
        <w:shd w:val="clear" w:color="auto" w:fill="auto"/>
        <w:tabs>
          <w:tab w:val="left" w:pos="366"/>
          <w:tab w:val="left" w:pos="993"/>
        </w:tabs>
        <w:spacing w:line="240" w:lineRule="auto"/>
        <w:ind w:left="0" w:right="20" w:firstLine="709"/>
        <w:rPr>
          <w:rFonts w:eastAsiaTheme="minorEastAsia"/>
          <w:spacing w:val="0"/>
          <w:sz w:val="24"/>
          <w:szCs w:val="24"/>
          <w:lang w:eastAsia="ru-RU"/>
        </w:rPr>
      </w:pPr>
      <w:r w:rsidRPr="009D3BA0">
        <w:rPr>
          <w:rFonts w:eastAsiaTheme="minorEastAsia"/>
          <w:spacing w:val="0"/>
          <w:sz w:val="24"/>
          <w:szCs w:val="24"/>
          <w:lang w:eastAsia="ru-RU"/>
        </w:rPr>
        <w:t>Привитие здорового образа жизни через использование инновационных подходов и новых приемов при организации физкультурно-оздоровительной работы в ДОУ.</w:t>
      </w:r>
    </w:p>
    <w:p w:rsidR="009D3BA0" w:rsidRDefault="009D3BA0" w:rsidP="00AB1CCC">
      <w:pPr>
        <w:autoSpaceDE w:val="0"/>
        <w:autoSpaceDN w:val="0"/>
        <w:adjustRightInd w:val="0"/>
        <w:spacing w:after="0" w:line="240" w:lineRule="auto"/>
        <w:jc w:val="both"/>
        <w:rPr>
          <w:rFonts w:ascii="Times New Roman" w:hAnsi="Times New Roman" w:cs="Times New Roman"/>
          <w:color w:val="FF0000"/>
          <w:sz w:val="24"/>
          <w:szCs w:val="24"/>
        </w:rPr>
      </w:pPr>
    </w:p>
    <w:p w:rsidR="00D35E8B" w:rsidRPr="00F3754D" w:rsidRDefault="006A777C" w:rsidP="00AB1CCC">
      <w:pPr>
        <w:autoSpaceDE w:val="0"/>
        <w:autoSpaceDN w:val="0"/>
        <w:adjustRightInd w:val="0"/>
        <w:spacing w:after="0" w:line="240" w:lineRule="auto"/>
        <w:jc w:val="both"/>
        <w:rPr>
          <w:rFonts w:ascii="Times New Roman" w:hAnsi="Times New Roman" w:cs="Times New Roman"/>
          <w:sz w:val="24"/>
          <w:szCs w:val="24"/>
        </w:rPr>
      </w:pPr>
      <w:r w:rsidRPr="00F3754D">
        <w:rPr>
          <w:rFonts w:ascii="Times New Roman" w:hAnsi="Times New Roman" w:cs="Times New Roman"/>
          <w:sz w:val="24"/>
          <w:szCs w:val="24"/>
        </w:rPr>
        <w:tab/>
        <w:t xml:space="preserve">Годовой план воспитательно-образовательной работы ДОУ был составлен с учетом мнения всего педагогического коллектива. В течение учебного года были проведены </w:t>
      </w:r>
      <w:r w:rsidR="00F3754D" w:rsidRPr="00F3754D">
        <w:rPr>
          <w:rFonts w:ascii="Times New Roman" w:hAnsi="Times New Roman" w:cs="Times New Roman"/>
          <w:sz w:val="24"/>
          <w:szCs w:val="24"/>
        </w:rPr>
        <w:t>пять</w:t>
      </w:r>
      <w:r w:rsidR="002262A2" w:rsidRPr="00F3754D">
        <w:rPr>
          <w:rFonts w:ascii="Times New Roman" w:hAnsi="Times New Roman" w:cs="Times New Roman"/>
          <w:sz w:val="24"/>
          <w:szCs w:val="24"/>
        </w:rPr>
        <w:t xml:space="preserve"> педагогических совета</w:t>
      </w:r>
      <w:r w:rsidRPr="00F3754D">
        <w:rPr>
          <w:rFonts w:ascii="Times New Roman" w:hAnsi="Times New Roman" w:cs="Times New Roman"/>
          <w:sz w:val="24"/>
          <w:szCs w:val="24"/>
        </w:rPr>
        <w:t>, на каждом из них решались задачи, поставленные перед коллективом в начале года. Рассматривались вопросы, связанные с анализом и совершенствованием состояния воспитательно-образовательной работы в детском саду.</w:t>
      </w:r>
    </w:p>
    <w:p w:rsidR="002262A2" w:rsidRPr="00CC386C" w:rsidRDefault="00D35E8B" w:rsidP="00C15032">
      <w:pPr>
        <w:spacing w:after="0" w:line="240" w:lineRule="auto"/>
        <w:contextualSpacing/>
        <w:jc w:val="both"/>
        <w:rPr>
          <w:rFonts w:ascii="Times New Roman" w:hAnsi="Times New Roman" w:cs="Times New Roman"/>
          <w:sz w:val="24"/>
          <w:szCs w:val="24"/>
        </w:rPr>
      </w:pPr>
      <w:r w:rsidRPr="00CC386C">
        <w:rPr>
          <w:rFonts w:ascii="Times New Roman" w:hAnsi="Times New Roman" w:cs="Times New Roman"/>
          <w:sz w:val="24"/>
          <w:szCs w:val="24"/>
        </w:rPr>
        <w:tab/>
      </w:r>
      <w:r w:rsidR="004868DF" w:rsidRPr="00CC386C">
        <w:rPr>
          <w:rFonts w:ascii="Times New Roman" w:hAnsi="Times New Roman" w:cs="Times New Roman"/>
          <w:sz w:val="24"/>
          <w:szCs w:val="24"/>
        </w:rPr>
        <w:t xml:space="preserve">Для решения этих задач были намечены и проведены </w:t>
      </w:r>
      <w:r w:rsidRPr="00CC386C">
        <w:rPr>
          <w:rFonts w:ascii="Times New Roman" w:hAnsi="Times New Roman" w:cs="Times New Roman"/>
          <w:sz w:val="24"/>
          <w:szCs w:val="24"/>
        </w:rPr>
        <w:t xml:space="preserve"> педагогические советы на темы</w:t>
      </w:r>
      <w:r w:rsidR="004868DF" w:rsidRPr="00CC386C">
        <w:rPr>
          <w:rFonts w:ascii="Times New Roman" w:hAnsi="Times New Roman" w:cs="Times New Roman"/>
          <w:sz w:val="24"/>
          <w:szCs w:val="24"/>
        </w:rPr>
        <w:t>:</w:t>
      </w:r>
      <w:r w:rsidR="004F5CB6" w:rsidRPr="00CC386C">
        <w:rPr>
          <w:rFonts w:ascii="Times New Roman" w:hAnsi="Times New Roman" w:cs="Times New Roman"/>
          <w:sz w:val="24"/>
          <w:szCs w:val="24"/>
        </w:rPr>
        <w:t xml:space="preserve"> </w:t>
      </w:r>
      <w:r w:rsidR="00CC386C" w:rsidRPr="00CC386C">
        <w:rPr>
          <w:rFonts w:ascii="Times New Roman" w:hAnsi="Times New Roman" w:cs="Times New Roman"/>
          <w:sz w:val="24"/>
          <w:szCs w:val="24"/>
        </w:rPr>
        <w:t xml:space="preserve">«Организационный педсовет на начало 2021-2022 учебного года», </w:t>
      </w:r>
      <w:r w:rsidR="00CC386C">
        <w:rPr>
          <w:rFonts w:ascii="Times New Roman" w:hAnsi="Times New Roman" w:cs="Times New Roman"/>
          <w:sz w:val="24"/>
          <w:szCs w:val="24"/>
        </w:rPr>
        <w:t xml:space="preserve">«Современные интеллектуальные игры для развития логико-математического мышления у детей дошкольного </w:t>
      </w:r>
      <w:r w:rsidR="00CC386C">
        <w:rPr>
          <w:rFonts w:ascii="Times New Roman" w:hAnsi="Times New Roman" w:cs="Times New Roman"/>
          <w:sz w:val="24"/>
          <w:szCs w:val="24"/>
        </w:rPr>
        <w:lastRenderedPageBreak/>
        <w:t>возраста»,</w:t>
      </w:r>
      <w:r w:rsidR="00CC386C" w:rsidRPr="00CC386C">
        <w:rPr>
          <w:rFonts w:ascii="Times New Roman" w:hAnsi="Times New Roman" w:cs="Times New Roman"/>
          <w:sz w:val="24"/>
          <w:szCs w:val="24"/>
        </w:rPr>
        <w:t xml:space="preserve"> </w:t>
      </w:r>
      <w:r w:rsidR="00CC386C">
        <w:rPr>
          <w:rFonts w:ascii="Times New Roman" w:hAnsi="Times New Roman" w:cs="Times New Roman"/>
          <w:sz w:val="24"/>
          <w:szCs w:val="24"/>
        </w:rPr>
        <w:t>«Реализация проекта</w:t>
      </w:r>
      <w:r w:rsidR="00CC386C" w:rsidRPr="00CC386C">
        <w:rPr>
          <w:rFonts w:ascii="Times New Roman" w:hAnsi="Times New Roman" w:cs="Times New Roman"/>
          <w:sz w:val="24"/>
          <w:szCs w:val="24"/>
        </w:rPr>
        <w:t xml:space="preserve"> «</w:t>
      </w:r>
      <w:r w:rsidR="00CC386C">
        <w:rPr>
          <w:rFonts w:ascii="Times New Roman" w:hAnsi="Times New Roman" w:cs="Times New Roman"/>
          <w:sz w:val="24"/>
          <w:szCs w:val="24"/>
        </w:rPr>
        <w:t>Театр Fest» в МАДОУ «Детский сад №294», «Оптимизация процесса здоровьесбережения и здоровьесохранения дошкольников и педагогов в детском саду и семье»,</w:t>
      </w:r>
      <w:r w:rsidR="00CC386C" w:rsidRPr="00CC386C">
        <w:rPr>
          <w:rFonts w:ascii="Times New Roman" w:hAnsi="Times New Roman" w:cs="Times New Roman"/>
          <w:sz w:val="24"/>
          <w:szCs w:val="24"/>
        </w:rPr>
        <w:t xml:space="preserve"> «Итоги работы за 2021-2022 учебный год».</w:t>
      </w:r>
    </w:p>
    <w:p w:rsidR="0049278F" w:rsidRPr="00A32A72" w:rsidRDefault="00222A4C" w:rsidP="005A46DC">
      <w:pPr>
        <w:spacing w:after="0" w:line="240" w:lineRule="auto"/>
        <w:ind w:firstLine="709"/>
        <w:contextualSpacing/>
        <w:jc w:val="both"/>
        <w:rPr>
          <w:rFonts w:ascii="Times New Roman" w:hAnsi="Times New Roman" w:cs="Times New Roman"/>
          <w:sz w:val="24"/>
          <w:szCs w:val="24"/>
        </w:rPr>
      </w:pPr>
      <w:r w:rsidRPr="00A32A72">
        <w:rPr>
          <w:rFonts w:ascii="Times New Roman" w:hAnsi="Times New Roman" w:cs="Times New Roman"/>
          <w:sz w:val="24"/>
          <w:szCs w:val="24"/>
        </w:rPr>
        <w:t>На каждом педагогическом совете были приняты решения к выполнению намеченных задач. Также работа по реализации поставленных задач велась через: проведение семин</w:t>
      </w:r>
      <w:r w:rsidR="00252893" w:rsidRPr="00A32A72">
        <w:rPr>
          <w:rFonts w:ascii="Times New Roman" w:hAnsi="Times New Roman" w:cs="Times New Roman"/>
          <w:sz w:val="24"/>
          <w:szCs w:val="24"/>
        </w:rPr>
        <w:t xml:space="preserve">аров – практикумов, консультаций, открытые занятий, деловых игр, мастер-классов и </w:t>
      </w:r>
      <w:r w:rsidR="004E6724" w:rsidRPr="00A32A72">
        <w:rPr>
          <w:rFonts w:ascii="Times New Roman" w:hAnsi="Times New Roman" w:cs="Times New Roman"/>
          <w:sz w:val="24"/>
          <w:szCs w:val="24"/>
        </w:rPr>
        <w:t>других форм методической работы.</w:t>
      </w:r>
    </w:p>
    <w:p w:rsidR="00A32A72" w:rsidRPr="00E0589F" w:rsidRDefault="00A32A72" w:rsidP="00AE2C40">
      <w:pPr>
        <w:pStyle w:val="32"/>
        <w:shd w:val="clear" w:color="auto" w:fill="auto"/>
        <w:tabs>
          <w:tab w:val="left" w:pos="709"/>
          <w:tab w:val="left" w:pos="993"/>
        </w:tabs>
        <w:spacing w:line="240" w:lineRule="auto"/>
        <w:ind w:right="20" w:firstLine="0"/>
        <w:rPr>
          <w:rFonts w:eastAsiaTheme="minorEastAsia"/>
          <w:spacing w:val="0"/>
          <w:sz w:val="24"/>
          <w:szCs w:val="24"/>
          <w:lang w:eastAsia="ru-RU"/>
        </w:rPr>
      </w:pPr>
      <w:r>
        <w:rPr>
          <w:color w:val="FF0000"/>
          <w:sz w:val="24"/>
          <w:szCs w:val="24"/>
        </w:rPr>
        <w:tab/>
      </w:r>
      <w:r w:rsidR="004E6724" w:rsidRPr="00A32A72">
        <w:rPr>
          <w:b/>
          <w:sz w:val="24"/>
          <w:szCs w:val="24"/>
        </w:rPr>
        <w:t>Задача</w:t>
      </w:r>
      <w:r w:rsidR="0049278F" w:rsidRPr="00A32A72">
        <w:rPr>
          <w:b/>
          <w:sz w:val="24"/>
          <w:szCs w:val="24"/>
        </w:rPr>
        <w:t xml:space="preserve"> </w:t>
      </w:r>
      <w:r w:rsidR="004E6724" w:rsidRPr="00A32A72">
        <w:rPr>
          <w:b/>
          <w:sz w:val="24"/>
          <w:szCs w:val="24"/>
        </w:rPr>
        <w:t>1.</w:t>
      </w:r>
      <w:r w:rsidR="004E6724" w:rsidRPr="00A32A72">
        <w:rPr>
          <w:sz w:val="24"/>
          <w:szCs w:val="24"/>
        </w:rPr>
        <w:t xml:space="preserve"> </w:t>
      </w:r>
      <w:r w:rsidRPr="009D3BA0">
        <w:rPr>
          <w:rFonts w:eastAsiaTheme="minorEastAsia"/>
          <w:spacing w:val="0"/>
          <w:sz w:val="24"/>
          <w:szCs w:val="24"/>
          <w:lang w:eastAsia="ru-RU"/>
        </w:rPr>
        <w:t xml:space="preserve">Продолжение работы по формированию у детей логико-математических представлений через </w:t>
      </w:r>
      <w:r w:rsidRPr="00E0589F">
        <w:rPr>
          <w:rFonts w:eastAsiaTheme="minorEastAsia"/>
          <w:spacing w:val="0"/>
          <w:sz w:val="24"/>
          <w:szCs w:val="24"/>
          <w:lang w:eastAsia="ru-RU"/>
        </w:rPr>
        <w:t>игровую деятельность и интеграцию образовательных областей.</w:t>
      </w:r>
    </w:p>
    <w:p w:rsidR="00701BAB" w:rsidRPr="008A5245" w:rsidRDefault="004E6724" w:rsidP="008A5245">
      <w:pPr>
        <w:spacing w:after="0" w:line="240" w:lineRule="auto"/>
        <w:contextualSpacing/>
        <w:jc w:val="both"/>
        <w:rPr>
          <w:rFonts w:ascii="Times New Roman" w:hAnsi="Times New Roman" w:cs="Times New Roman"/>
          <w:sz w:val="24"/>
          <w:szCs w:val="24"/>
        </w:rPr>
      </w:pPr>
      <w:r w:rsidRPr="00E0589F">
        <w:rPr>
          <w:rFonts w:ascii="Times New Roman" w:hAnsi="Times New Roman" w:cs="Times New Roman"/>
          <w:sz w:val="24"/>
          <w:szCs w:val="24"/>
        </w:rPr>
        <w:t xml:space="preserve">            Для ре</w:t>
      </w:r>
      <w:r w:rsidR="00806E82" w:rsidRPr="00E0589F">
        <w:rPr>
          <w:rFonts w:ascii="Times New Roman" w:hAnsi="Times New Roman" w:cs="Times New Roman"/>
          <w:sz w:val="24"/>
          <w:szCs w:val="24"/>
        </w:rPr>
        <w:t xml:space="preserve">шения поставленной </w:t>
      </w:r>
      <w:r w:rsidR="00A32A72" w:rsidRPr="00E0589F">
        <w:rPr>
          <w:rFonts w:ascii="Times New Roman" w:hAnsi="Times New Roman" w:cs="Times New Roman"/>
          <w:sz w:val="24"/>
          <w:szCs w:val="24"/>
        </w:rPr>
        <w:t>задачи в 2021</w:t>
      </w:r>
      <w:r w:rsidR="006E1166" w:rsidRPr="00E0589F">
        <w:rPr>
          <w:rFonts w:ascii="Times New Roman" w:hAnsi="Times New Roman" w:cs="Times New Roman"/>
          <w:sz w:val="24"/>
          <w:szCs w:val="24"/>
        </w:rPr>
        <w:t>-</w:t>
      </w:r>
      <w:r w:rsidR="000D5D28" w:rsidRPr="00E0589F">
        <w:rPr>
          <w:rFonts w:ascii="Times New Roman" w:hAnsi="Times New Roman" w:cs="Times New Roman"/>
          <w:sz w:val="24"/>
          <w:szCs w:val="24"/>
        </w:rPr>
        <w:t>202</w:t>
      </w:r>
      <w:r w:rsidR="00A32A72" w:rsidRPr="00E0589F">
        <w:rPr>
          <w:rFonts w:ascii="Times New Roman" w:hAnsi="Times New Roman" w:cs="Times New Roman"/>
          <w:sz w:val="24"/>
          <w:szCs w:val="24"/>
        </w:rPr>
        <w:t>2</w:t>
      </w:r>
      <w:r w:rsidRPr="00E0589F">
        <w:rPr>
          <w:rFonts w:ascii="Times New Roman" w:hAnsi="Times New Roman" w:cs="Times New Roman"/>
          <w:sz w:val="24"/>
          <w:szCs w:val="24"/>
        </w:rPr>
        <w:t xml:space="preserve">  учебном году </w:t>
      </w:r>
      <w:r w:rsidR="000D5D28" w:rsidRPr="00E0589F">
        <w:rPr>
          <w:rFonts w:ascii="Times New Roman" w:hAnsi="Times New Roman" w:cs="Times New Roman"/>
          <w:sz w:val="24"/>
          <w:szCs w:val="24"/>
        </w:rPr>
        <w:t xml:space="preserve">были </w:t>
      </w:r>
      <w:r w:rsidRPr="00E0589F">
        <w:rPr>
          <w:rFonts w:ascii="Times New Roman" w:hAnsi="Times New Roman" w:cs="Times New Roman"/>
          <w:sz w:val="24"/>
          <w:szCs w:val="24"/>
        </w:rPr>
        <w:t xml:space="preserve">проведены </w:t>
      </w:r>
      <w:r w:rsidR="00656ABE" w:rsidRPr="00E0589F">
        <w:rPr>
          <w:rFonts w:ascii="Times New Roman" w:hAnsi="Times New Roman" w:cs="Times New Roman"/>
          <w:sz w:val="24"/>
          <w:szCs w:val="24"/>
        </w:rPr>
        <w:t xml:space="preserve">следующие мероприятия. </w:t>
      </w:r>
      <w:r w:rsidR="00656ABE" w:rsidRPr="00E0589F">
        <w:rPr>
          <w:rFonts w:ascii="Times New Roman" w:hAnsi="Times New Roman" w:cs="Times New Roman"/>
          <w:b/>
          <w:sz w:val="24"/>
          <w:szCs w:val="24"/>
        </w:rPr>
        <w:t>П</w:t>
      </w:r>
      <w:r w:rsidR="006E1166" w:rsidRPr="00E0589F">
        <w:rPr>
          <w:rFonts w:ascii="Times New Roman" w:hAnsi="Times New Roman" w:cs="Times New Roman"/>
          <w:b/>
          <w:sz w:val="24"/>
          <w:szCs w:val="24"/>
        </w:rPr>
        <w:t xml:space="preserve">едсовет </w:t>
      </w:r>
      <w:r w:rsidRPr="00E0589F">
        <w:rPr>
          <w:rFonts w:ascii="Times New Roman" w:hAnsi="Times New Roman" w:cs="Times New Roman"/>
          <w:b/>
          <w:sz w:val="24"/>
          <w:szCs w:val="24"/>
        </w:rPr>
        <w:t xml:space="preserve">№2 на тему: </w:t>
      </w:r>
      <w:r w:rsidR="00A32A72" w:rsidRPr="00E0589F">
        <w:rPr>
          <w:rFonts w:ascii="Times New Roman" w:hAnsi="Times New Roman" w:cs="Times New Roman"/>
          <w:sz w:val="24"/>
          <w:szCs w:val="24"/>
        </w:rPr>
        <w:t>«Современные интеллектуальные игры для развития логико-математического мышления у детей дошкольного возраста».</w:t>
      </w:r>
      <w:r w:rsidR="000D5D28" w:rsidRPr="00E0589F">
        <w:rPr>
          <w:rFonts w:ascii="Times New Roman" w:eastAsia="Times New Roman" w:hAnsi="Times New Roman" w:cs="Times New Roman"/>
          <w:sz w:val="24"/>
          <w:szCs w:val="24"/>
        </w:rPr>
        <w:t xml:space="preserve"> </w:t>
      </w:r>
      <w:r w:rsidR="002A5725" w:rsidRPr="00E0589F">
        <w:rPr>
          <w:rFonts w:ascii="Times New Roman" w:hAnsi="Times New Roman" w:cs="Times New Roman"/>
          <w:sz w:val="24"/>
          <w:szCs w:val="24"/>
        </w:rPr>
        <w:t xml:space="preserve">Цель: </w:t>
      </w:r>
      <w:r w:rsidR="00E0589F" w:rsidRPr="00E0589F">
        <w:rPr>
          <w:rFonts w:ascii="Times New Roman" w:hAnsi="Times New Roman" w:cs="Times New Roman"/>
          <w:sz w:val="24"/>
          <w:szCs w:val="24"/>
        </w:rPr>
        <w:t xml:space="preserve">Повышение уровня профессиональной компетенции педагогов по использованию занимательного материала по формированию элементарных математических познаний в организованной </w:t>
      </w:r>
      <w:r w:rsidR="00E0589F" w:rsidRPr="00A57E8A">
        <w:rPr>
          <w:rFonts w:ascii="Times New Roman" w:hAnsi="Times New Roman" w:cs="Times New Roman"/>
          <w:sz w:val="24"/>
          <w:szCs w:val="24"/>
        </w:rPr>
        <w:t xml:space="preserve">и </w:t>
      </w:r>
      <w:r w:rsidR="00E0589F" w:rsidRPr="00D607AC">
        <w:rPr>
          <w:rFonts w:ascii="Times New Roman" w:hAnsi="Times New Roman" w:cs="Times New Roman"/>
          <w:sz w:val="24"/>
          <w:szCs w:val="24"/>
        </w:rPr>
        <w:t>самостоятельной деятельности детей.</w:t>
      </w:r>
      <w:r w:rsidR="00701BAB" w:rsidRPr="00D607AC">
        <w:rPr>
          <w:rFonts w:ascii="Times New Roman" w:hAnsi="Times New Roman" w:cs="Times New Roman"/>
          <w:sz w:val="24"/>
          <w:szCs w:val="24"/>
        </w:rPr>
        <w:t xml:space="preserve"> Организованы </w:t>
      </w:r>
      <w:r w:rsidR="00D607AC" w:rsidRPr="00D607AC">
        <w:rPr>
          <w:rFonts w:ascii="Times New Roman" w:hAnsi="Times New Roman" w:cs="Times New Roman"/>
          <w:sz w:val="24"/>
          <w:szCs w:val="24"/>
        </w:rPr>
        <w:t xml:space="preserve">открытые просмотры образовательной </w:t>
      </w:r>
      <w:r w:rsidR="00D607AC" w:rsidRPr="00A57E8A">
        <w:rPr>
          <w:rFonts w:ascii="Times New Roman" w:hAnsi="Times New Roman" w:cs="Times New Roman"/>
          <w:sz w:val="24"/>
          <w:szCs w:val="24"/>
        </w:rPr>
        <w:t>деятельности</w:t>
      </w:r>
      <w:r w:rsidR="00D607AC">
        <w:rPr>
          <w:rFonts w:ascii="Times New Roman" w:hAnsi="Times New Roman" w:cs="Times New Roman"/>
          <w:sz w:val="24"/>
          <w:szCs w:val="24"/>
        </w:rPr>
        <w:t xml:space="preserve"> по познавательному развитию; проведены п</w:t>
      </w:r>
      <w:r w:rsidR="00D607AC" w:rsidRPr="00A57E8A">
        <w:rPr>
          <w:rFonts w:ascii="Times New Roman" w:hAnsi="Times New Roman" w:cs="Times New Roman"/>
          <w:sz w:val="24"/>
          <w:szCs w:val="24"/>
        </w:rPr>
        <w:t>ознавательное мероприятия среди подготовительных групп «Веселая математика</w:t>
      </w:r>
      <w:r w:rsidR="00D607AC">
        <w:rPr>
          <w:rFonts w:ascii="Times New Roman" w:hAnsi="Times New Roman" w:cs="Times New Roman"/>
          <w:sz w:val="24"/>
          <w:szCs w:val="24"/>
        </w:rPr>
        <w:t>»; к</w:t>
      </w:r>
      <w:r w:rsidR="00D607AC" w:rsidRPr="00A57E8A">
        <w:rPr>
          <w:rFonts w:ascii="Times New Roman" w:hAnsi="Times New Roman" w:cs="Times New Roman"/>
          <w:sz w:val="24"/>
          <w:szCs w:val="24"/>
        </w:rPr>
        <w:t>онсультация для родителей  «Логико-математические занимательные игры в обучении дошкольников математике»</w:t>
      </w:r>
      <w:r w:rsidR="00D607AC">
        <w:rPr>
          <w:rFonts w:ascii="Times New Roman" w:hAnsi="Times New Roman" w:cs="Times New Roman"/>
          <w:sz w:val="24"/>
          <w:szCs w:val="24"/>
        </w:rPr>
        <w:t>, тематическая проверка</w:t>
      </w:r>
      <w:r w:rsidR="00D607AC" w:rsidRPr="00A57E8A">
        <w:rPr>
          <w:rFonts w:ascii="Times New Roman" w:hAnsi="Times New Roman" w:cs="Times New Roman"/>
          <w:sz w:val="24"/>
          <w:szCs w:val="24"/>
        </w:rPr>
        <w:t xml:space="preserve"> «Выполнение программы по формированию элементарных математических представлений»</w:t>
      </w:r>
      <w:r w:rsidR="00D607AC">
        <w:rPr>
          <w:rFonts w:ascii="Times New Roman" w:hAnsi="Times New Roman" w:cs="Times New Roman"/>
          <w:sz w:val="24"/>
          <w:szCs w:val="24"/>
        </w:rPr>
        <w:t>; изготовлены</w:t>
      </w:r>
      <w:r w:rsidR="00D607AC" w:rsidRPr="00A57E8A">
        <w:rPr>
          <w:rFonts w:ascii="Times New Roman" w:hAnsi="Times New Roman" w:cs="Times New Roman"/>
          <w:sz w:val="24"/>
          <w:szCs w:val="24"/>
        </w:rPr>
        <w:t xml:space="preserve"> полифункциональны</w:t>
      </w:r>
      <w:r w:rsidR="00D607AC">
        <w:rPr>
          <w:rFonts w:ascii="Times New Roman" w:hAnsi="Times New Roman" w:cs="Times New Roman"/>
          <w:sz w:val="24"/>
          <w:szCs w:val="24"/>
        </w:rPr>
        <w:t>е</w:t>
      </w:r>
      <w:r w:rsidR="00D607AC" w:rsidRPr="00A57E8A">
        <w:rPr>
          <w:rFonts w:ascii="Times New Roman" w:hAnsi="Times New Roman" w:cs="Times New Roman"/>
          <w:sz w:val="24"/>
          <w:szCs w:val="24"/>
        </w:rPr>
        <w:t xml:space="preserve">  подвижны</w:t>
      </w:r>
      <w:r w:rsidR="00D607AC">
        <w:rPr>
          <w:rFonts w:ascii="Times New Roman" w:hAnsi="Times New Roman" w:cs="Times New Roman"/>
          <w:sz w:val="24"/>
          <w:szCs w:val="24"/>
        </w:rPr>
        <w:t>е</w:t>
      </w:r>
      <w:r w:rsidR="00D607AC" w:rsidRPr="00A57E8A">
        <w:rPr>
          <w:rFonts w:ascii="Times New Roman" w:hAnsi="Times New Roman" w:cs="Times New Roman"/>
          <w:sz w:val="24"/>
          <w:szCs w:val="24"/>
        </w:rPr>
        <w:t xml:space="preserve"> математически</w:t>
      </w:r>
      <w:r w:rsidR="00D607AC">
        <w:rPr>
          <w:rFonts w:ascii="Times New Roman" w:hAnsi="Times New Roman" w:cs="Times New Roman"/>
          <w:sz w:val="24"/>
          <w:szCs w:val="24"/>
        </w:rPr>
        <w:t>е</w:t>
      </w:r>
      <w:r w:rsidR="00D607AC" w:rsidRPr="00A57E8A">
        <w:rPr>
          <w:rFonts w:ascii="Times New Roman" w:hAnsi="Times New Roman" w:cs="Times New Roman"/>
          <w:sz w:val="24"/>
          <w:szCs w:val="24"/>
        </w:rPr>
        <w:t xml:space="preserve"> игр</w:t>
      </w:r>
      <w:r w:rsidR="00D607AC">
        <w:rPr>
          <w:rFonts w:ascii="Times New Roman" w:hAnsi="Times New Roman" w:cs="Times New Roman"/>
          <w:sz w:val="24"/>
          <w:szCs w:val="24"/>
        </w:rPr>
        <w:t>ы</w:t>
      </w:r>
      <w:r w:rsidR="00D607AC" w:rsidRPr="00A57E8A">
        <w:rPr>
          <w:rFonts w:ascii="Times New Roman" w:hAnsi="Times New Roman" w:cs="Times New Roman"/>
          <w:sz w:val="24"/>
          <w:szCs w:val="24"/>
        </w:rPr>
        <w:t xml:space="preserve"> для дошкольников</w:t>
      </w:r>
      <w:r w:rsidR="00D607AC">
        <w:rPr>
          <w:rFonts w:ascii="Times New Roman" w:hAnsi="Times New Roman" w:cs="Times New Roman"/>
          <w:sz w:val="24"/>
          <w:szCs w:val="24"/>
        </w:rPr>
        <w:t>. Педагоги поделились опытом работы в м</w:t>
      </w:r>
      <w:r w:rsidR="00D607AC" w:rsidRPr="00D607AC">
        <w:rPr>
          <w:rFonts w:ascii="Times New Roman" w:hAnsi="Times New Roman" w:cs="Times New Roman"/>
          <w:sz w:val="24"/>
          <w:szCs w:val="24"/>
        </w:rPr>
        <w:t>астер-класс</w:t>
      </w:r>
      <w:r w:rsidR="00D607AC">
        <w:rPr>
          <w:rFonts w:ascii="Times New Roman" w:hAnsi="Times New Roman" w:cs="Times New Roman"/>
          <w:sz w:val="24"/>
          <w:szCs w:val="24"/>
        </w:rPr>
        <w:t>е</w:t>
      </w:r>
      <w:r w:rsidR="00D607AC" w:rsidRPr="00161025">
        <w:rPr>
          <w:rFonts w:ascii="Times New Roman" w:hAnsi="Times New Roman" w:cs="Times New Roman"/>
          <w:color w:val="FF0000"/>
          <w:sz w:val="24"/>
          <w:szCs w:val="24"/>
        </w:rPr>
        <w:t xml:space="preserve"> </w:t>
      </w:r>
      <w:r w:rsidR="00D607AC" w:rsidRPr="00A57E8A">
        <w:rPr>
          <w:rFonts w:ascii="Times New Roman" w:hAnsi="Times New Roman" w:cs="Times New Roman"/>
          <w:sz w:val="24"/>
          <w:szCs w:val="24"/>
        </w:rPr>
        <w:t>«Использование современных развивающих логико-математических игр (Доббль, Мемо, Дроби, Состав чисел, турбо счет и др.)»</w:t>
      </w:r>
      <w:r w:rsidR="008A5245">
        <w:rPr>
          <w:rFonts w:ascii="Times New Roman" w:hAnsi="Times New Roman" w:cs="Times New Roman"/>
          <w:sz w:val="24"/>
          <w:szCs w:val="24"/>
        </w:rPr>
        <w:t xml:space="preserve">. Так же </w:t>
      </w:r>
      <w:r w:rsidR="00701BAB" w:rsidRPr="008A5245">
        <w:rPr>
          <w:rFonts w:ascii="Times New Roman" w:hAnsi="Times New Roman" w:cs="Times New Roman"/>
          <w:sz w:val="24"/>
          <w:szCs w:val="24"/>
        </w:rPr>
        <w:t>пополнили центры занимательной математики</w:t>
      </w:r>
      <w:r w:rsidR="008A5245" w:rsidRPr="008A5245">
        <w:rPr>
          <w:rFonts w:ascii="Times New Roman" w:hAnsi="Times New Roman" w:cs="Times New Roman"/>
          <w:sz w:val="24"/>
          <w:szCs w:val="24"/>
        </w:rPr>
        <w:t xml:space="preserve"> в группах</w:t>
      </w:r>
      <w:r w:rsidR="00701BAB" w:rsidRPr="008A5245">
        <w:rPr>
          <w:rFonts w:ascii="Times New Roman" w:hAnsi="Times New Roman" w:cs="Times New Roman"/>
          <w:sz w:val="24"/>
          <w:szCs w:val="24"/>
        </w:rPr>
        <w:t xml:space="preserve">. </w:t>
      </w:r>
    </w:p>
    <w:p w:rsidR="00D64A30" w:rsidRPr="00D64A30" w:rsidRDefault="00D64A30" w:rsidP="00701BAB">
      <w:pPr>
        <w:spacing w:after="0" w:line="240" w:lineRule="auto"/>
        <w:ind w:firstLine="709"/>
        <w:contextualSpacing/>
        <w:jc w:val="both"/>
        <w:rPr>
          <w:rFonts w:ascii="Times New Roman" w:hAnsi="Times New Roman" w:cs="Times New Roman"/>
          <w:sz w:val="24"/>
          <w:szCs w:val="24"/>
        </w:rPr>
      </w:pPr>
      <w:r w:rsidRPr="00D64A30">
        <w:rPr>
          <w:rFonts w:ascii="Times New Roman" w:hAnsi="Times New Roman" w:cs="Times New Roman"/>
          <w:sz w:val="24"/>
          <w:szCs w:val="24"/>
        </w:rPr>
        <w:t>С 15 по  19 ноября  2021</w:t>
      </w:r>
      <w:r w:rsidR="00701BAB" w:rsidRPr="00D64A30">
        <w:rPr>
          <w:rFonts w:ascii="Times New Roman" w:hAnsi="Times New Roman" w:cs="Times New Roman"/>
          <w:sz w:val="24"/>
          <w:szCs w:val="24"/>
        </w:rPr>
        <w:t xml:space="preserve"> года была проведена тематическая проверка </w:t>
      </w:r>
      <w:r w:rsidRPr="00D64A30">
        <w:rPr>
          <w:rFonts w:ascii="Times New Roman" w:hAnsi="Times New Roman" w:cs="Times New Roman"/>
          <w:sz w:val="24"/>
          <w:szCs w:val="24"/>
        </w:rPr>
        <w:t>«Выполнение программы по формированию элементарных математических представлений»</w:t>
      </w:r>
      <w:r w:rsidR="00701BAB" w:rsidRPr="00D64A30">
        <w:rPr>
          <w:rFonts w:ascii="Times New Roman" w:hAnsi="Times New Roman" w:cs="Times New Roman"/>
          <w:sz w:val="24"/>
          <w:szCs w:val="24"/>
        </w:rPr>
        <w:t xml:space="preserve"> Приказ №</w:t>
      </w:r>
      <w:r w:rsidRPr="00D64A30">
        <w:rPr>
          <w:rFonts w:ascii="Times New Roman" w:hAnsi="Times New Roman" w:cs="Times New Roman"/>
          <w:sz w:val="24"/>
          <w:szCs w:val="24"/>
        </w:rPr>
        <w:t>152 от 02 ноября 2021</w:t>
      </w:r>
      <w:r w:rsidR="00701BAB" w:rsidRPr="00D64A30">
        <w:rPr>
          <w:rFonts w:ascii="Times New Roman" w:hAnsi="Times New Roman" w:cs="Times New Roman"/>
          <w:sz w:val="24"/>
          <w:szCs w:val="24"/>
        </w:rPr>
        <w:t xml:space="preserve"> года в</w:t>
      </w:r>
      <w:r w:rsidRPr="00D64A30">
        <w:rPr>
          <w:rFonts w:ascii="Times New Roman" w:hAnsi="Times New Roman" w:cs="Times New Roman"/>
          <w:sz w:val="24"/>
          <w:szCs w:val="24"/>
        </w:rPr>
        <w:t>о всех возрастных группах.</w:t>
      </w:r>
    </w:p>
    <w:p w:rsidR="00701BAB" w:rsidRPr="000A647F" w:rsidRDefault="00701BAB" w:rsidP="00701BAB">
      <w:pPr>
        <w:spacing w:after="0" w:line="240" w:lineRule="auto"/>
        <w:ind w:firstLine="709"/>
        <w:contextualSpacing/>
        <w:jc w:val="both"/>
        <w:rPr>
          <w:rFonts w:ascii="Times New Roman" w:hAnsi="Times New Roman" w:cs="Times New Roman"/>
          <w:b/>
          <w:sz w:val="24"/>
          <w:szCs w:val="24"/>
        </w:rPr>
      </w:pPr>
      <w:r w:rsidRPr="000A647F">
        <w:rPr>
          <w:rFonts w:ascii="Times New Roman" w:hAnsi="Times New Roman" w:cs="Times New Roman"/>
          <w:b/>
          <w:sz w:val="24"/>
          <w:szCs w:val="24"/>
        </w:rPr>
        <w:t xml:space="preserve">Были проанализированы следующие вопросы: </w:t>
      </w:r>
    </w:p>
    <w:p w:rsidR="00912060" w:rsidRPr="00912060" w:rsidRDefault="00912060" w:rsidP="009E15E2">
      <w:pPr>
        <w:numPr>
          <w:ilvl w:val="0"/>
          <w:numId w:val="44"/>
        </w:numPr>
        <w:shd w:val="clear" w:color="auto" w:fill="FFFFFF"/>
        <w:spacing w:after="0" w:line="240" w:lineRule="auto"/>
        <w:jc w:val="both"/>
        <w:rPr>
          <w:rFonts w:ascii="Times New Roman" w:hAnsi="Times New Roman" w:cs="Times New Roman"/>
          <w:sz w:val="24"/>
          <w:szCs w:val="24"/>
        </w:rPr>
      </w:pPr>
      <w:r w:rsidRPr="00912060">
        <w:rPr>
          <w:rFonts w:ascii="Times New Roman" w:hAnsi="Times New Roman" w:cs="Times New Roman"/>
          <w:sz w:val="24"/>
          <w:szCs w:val="24"/>
        </w:rPr>
        <w:t>Оценка профессиональных умений воспитателя: анализ проведения занятий и мероприятий.</w:t>
      </w:r>
    </w:p>
    <w:p w:rsidR="00912060" w:rsidRPr="00912060" w:rsidRDefault="00912060" w:rsidP="009E15E2">
      <w:pPr>
        <w:numPr>
          <w:ilvl w:val="0"/>
          <w:numId w:val="44"/>
        </w:numPr>
        <w:shd w:val="clear" w:color="auto" w:fill="FFFFFF"/>
        <w:spacing w:after="0" w:line="240" w:lineRule="auto"/>
        <w:jc w:val="both"/>
        <w:rPr>
          <w:rFonts w:ascii="Times New Roman" w:hAnsi="Times New Roman" w:cs="Times New Roman"/>
          <w:sz w:val="24"/>
          <w:szCs w:val="24"/>
        </w:rPr>
      </w:pPr>
      <w:r w:rsidRPr="00912060">
        <w:rPr>
          <w:rFonts w:ascii="Times New Roman" w:hAnsi="Times New Roman" w:cs="Times New Roman"/>
          <w:sz w:val="24"/>
          <w:szCs w:val="24"/>
        </w:rPr>
        <w:t>Обследование уровня развития у детей элементарных математических представлений:  анализ деятельности детей на занятиях, в процессе дидактических игр, самостоятельной деятельности.</w:t>
      </w:r>
    </w:p>
    <w:p w:rsidR="00912060" w:rsidRPr="00912060" w:rsidRDefault="00912060" w:rsidP="009E15E2">
      <w:pPr>
        <w:numPr>
          <w:ilvl w:val="0"/>
          <w:numId w:val="44"/>
        </w:numPr>
        <w:shd w:val="clear" w:color="auto" w:fill="FFFFFF"/>
        <w:spacing w:after="0" w:line="240" w:lineRule="auto"/>
        <w:jc w:val="both"/>
        <w:rPr>
          <w:rFonts w:ascii="Times New Roman" w:hAnsi="Times New Roman" w:cs="Times New Roman"/>
          <w:sz w:val="24"/>
          <w:szCs w:val="24"/>
        </w:rPr>
      </w:pPr>
      <w:r w:rsidRPr="00912060">
        <w:rPr>
          <w:rFonts w:ascii="Times New Roman" w:hAnsi="Times New Roman" w:cs="Times New Roman"/>
          <w:sz w:val="24"/>
          <w:szCs w:val="24"/>
        </w:rPr>
        <w:t>Проверка планирования работы по разделу «ФЭМП у дошкольников»</w:t>
      </w:r>
    </w:p>
    <w:p w:rsidR="00912060" w:rsidRPr="00912060" w:rsidRDefault="00912060" w:rsidP="009E15E2">
      <w:pPr>
        <w:numPr>
          <w:ilvl w:val="0"/>
          <w:numId w:val="44"/>
        </w:numPr>
        <w:shd w:val="clear" w:color="auto" w:fill="FFFFFF"/>
        <w:spacing w:after="0" w:line="240" w:lineRule="auto"/>
        <w:jc w:val="both"/>
        <w:rPr>
          <w:rFonts w:ascii="Times New Roman" w:hAnsi="Times New Roman" w:cs="Times New Roman"/>
          <w:sz w:val="24"/>
          <w:szCs w:val="24"/>
        </w:rPr>
      </w:pPr>
      <w:r w:rsidRPr="00912060">
        <w:rPr>
          <w:rFonts w:ascii="Times New Roman" w:hAnsi="Times New Roman" w:cs="Times New Roman"/>
          <w:sz w:val="24"/>
          <w:szCs w:val="24"/>
        </w:rPr>
        <w:t>Анализ развивающей предметно-пространственной среды: создание условий по развитию математических представлений детей.</w:t>
      </w:r>
    </w:p>
    <w:p w:rsidR="006C49F5" w:rsidRPr="006C49F5" w:rsidRDefault="006C49F5" w:rsidP="006C49F5">
      <w:pPr>
        <w:pStyle w:val="af"/>
        <w:shd w:val="clear" w:color="auto" w:fill="FFFFFF"/>
        <w:spacing w:before="0" w:beforeAutospacing="0" w:after="0" w:afterAutospacing="0"/>
        <w:ind w:firstLine="709"/>
        <w:jc w:val="both"/>
        <w:rPr>
          <w:rFonts w:eastAsiaTheme="minorEastAsia"/>
        </w:rPr>
      </w:pPr>
      <w:r w:rsidRPr="006C49F5">
        <w:rPr>
          <w:rFonts w:eastAsiaTheme="minorEastAsia"/>
        </w:rPr>
        <w:t xml:space="preserve">Анализ контроля показал, что эффективность воспитательно-образовательной работы в ДОУ по формированию элементарных математических представлений можно считать удовлетворительной. </w:t>
      </w:r>
    </w:p>
    <w:p w:rsidR="006C49F5" w:rsidRPr="006C49F5" w:rsidRDefault="006C49F5" w:rsidP="006C49F5">
      <w:pPr>
        <w:pStyle w:val="af"/>
        <w:shd w:val="clear" w:color="auto" w:fill="FFFFFF"/>
        <w:spacing w:before="0" w:beforeAutospacing="0" w:after="0" w:afterAutospacing="0"/>
        <w:ind w:firstLine="709"/>
        <w:jc w:val="both"/>
        <w:rPr>
          <w:rFonts w:eastAsiaTheme="minorEastAsia"/>
        </w:rPr>
      </w:pPr>
      <w:r w:rsidRPr="006C49F5">
        <w:rPr>
          <w:rFonts w:eastAsiaTheme="minorEastAsia"/>
        </w:rPr>
        <w:t>В результате контроля выявлено, что в дошкольном учреждении созданы необходимые условия для развития познавательных интересов детей дошкольного возраста. Так же в ходе образовательной деятельности детей, в процессе дидактических игр, самостоятельной деятельности по освоению математических понятий выявлен достаточный уровень развития у детей элементарных математических представлений. Педагоги обладают достаточной компетенцией в работе с детьми по ФЭМП в соответствии с современными требованиями.</w:t>
      </w:r>
    </w:p>
    <w:p w:rsidR="00701BAB" w:rsidRPr="003071BA" w:rsidRDefault="00701BAB" w:rsidP="00701BAB">
      <w:pPr>
        <w:shd w:val="clear" w:color="auto" w:fill="FFFFFF"/>
        <w:spacing w:after="0" w:line="240" w:lineRule="auto"/>
        <w:ind w:firstLine="709"/>
        <w:rPr>
          <w:rFonts w:ascii="Times New Roman" w:hAnsi="Times New Roman" w:cs="Times New Roman"/>
          <w:b/>
          <w:sz w:val="24"/>
          <w:szCs w:val="24"/>
        </w:rPr>
      </w:pPr>
      <w:r w:rsidRPr="003071BA">
        <w:rPr>
          <w:rFonts w:ascii="Times New Roman" w:hAnsi="Times New Roman" w:cs="Times New Roman"/>
          <w:b/>
          <w:sz w:val="24"/>
          <w:szCs w:val="24"/>
        </w:rPr>
        <w:t>Рекомендовано:</w:t>
      </w:r>
    </w:p>
    <w:p w:rsidR="006C49F5" w:rsidRPr="00B61B2F" w:rsidRDefault="006C49F5" w:rsidP="009E15E2">
      <w:pPr>
        <w:pStyle w:val="a8"/>
        <w:numPr>
          <w:ilvl w:val="0"/>
          <w:numId w:val="45"/>
        </w:numPr>
        <w:shd w:val="clear" w:color="auto" w:fill="FFFFFF"/>
        <w:tabs>
          <w:tab w:val="left" w:pos="993"/>
        </w:tabs>
        <w:spacing w:after="0" w:line="240" w:lineRule="auto"/>
        <w:ind w:right="176"/>
        <w:jc w:val="both"/>
        <w:rPr>
          <w:rFonts w:ascii="Times New Roman" w:eastAsiaTheme="minorEastAsia" w:hAnsi="Times New Roman"/>
          <w:sz w:val="24"/>
          <w:szCs w:val="24"/>
        </w:rPr>
      </w:pPr>
      <w:r w:rsidRPr="00B61B2F">
        <w:rPr>
          <w:rFonts w:ascii="Times New Roman" w:eastAsiaTheme="minorEastAsia" w:hAnsi="Times New Roman"/>
          <w:sz w:val="24"/>
          <w:szCs w:val="24"/>
        </w:rPr>
        <w:t xml:space="preserve">Педагогам ДОО систематически и целенаправленно проводить работу по развитию элементарных математических представлений у детей, уделяя особое внимание формированию пространственно-временных отношений, решению логико-математических задач. </w:t>
      </w:r>
    </w:p>
    <w:p w:rsidR="006C49F5" w:rsidRPr="00B61B2F" w:rsidRDefault="006C49F5" w:rsidP="009E15E2">
      <w:pPr>
        <w:pStyle w:val="a8"/>
        <w:numPr>
          <w:ilvl w:val="0"/>
          <w:numId w:val="45"/>
        </w:numPr>
        <w:shd w:val="clear" w:color="auto" w:fill="FFFFFF"/>
        <w:spacing w:after="0" w:line="240" w:lineRule="auto"/>
        <w:jc w:val="both"/>
        <w:rPr>
          <w:rFonts w:ascii="Times New Roman" w:eastAsiaTheme="minorEastAsia" w:hAnsi="Times New Roman"/>
          <w:sz w:val="24"/>
          <w:szCs w:val="24"/>
        </w:rPr>
      </w:pPr>
      <w:r w:rsidRPr="00B61B2F">
        <w:rPr>
          <w:rFonts w:ascii="Times New Roman" w:eastAsiaTheme="minorEastAsia" w:hAnsi="Times New Roman"/>
          <w:sz w:val="24"/>
          <w:szCs w:val="24"/>
        </w:rPr>
        <w:t xml:space="preserve">Четко соблюдать требование СанПИНа по продолжительности ОД, не допускать утомления детей, разнообразить задания, соблюдать правила использования </w:t>
      </w:r>
      <w:r w:rsidRPr="00B61B2F">
        <w:rPr>
          <w:rFonts w:ascii="Times New Roman" w:eastAsiaTheme="minorEastAsia" w:hAnsi="Times New Roman"/>
          <w:sz w:val="24"/>
          <w:szCs w:val="24"/>
        </w:rPr>
        <w:lastRenderedPageBreak/>
        <w:t>наглядности, четко и доступно формулировать вопросы детям, объяснять этапы выполнения заданий.</w:t>
      </w:r>
    </w:p>
    <w:p w:rsidR="006C49F5" w:rsidRPr="00B61B2F" w:rsidRDefault="006C49F5" w:rsidP="009E15E2">
      <w:pPr>
        <w:numPr>
          <w:ilvl w:val="0"/>
          <w:numId w:val="45"/>
        </w:numPr>
        <w:shd w:val="clear" w:color="auto" w:fill="FFFFFF"/>
        <w:tabs>
          <w:tab w:val="left" w:pos="993"/>
        </w:tabs>
        <w:spacing w:after="0" w:line="240" w:lineRule="auto"/>
        <w:ind w:right="176"/>
        <w:jc w:val="both"/>
        <w:rPr>
          <w:rFonts w:ascii="Times New Roman" w:hAnsi="Times New Roman" w:cs="Times New Roman"/>
          <w:sz w:val="24"/>
          <w:szCs w:val="24"/>
        </w:rPr>
      </w:pPr>
      <w:r w:rsidRPr="00B61B2F">
        <w:rPr>
          <w:rFonts w:ascii="Times New Roman" w:hAnsi="Times New Roman" w:cs="Times New Roman"/>
          <w:sz w:val="24"/>
          <w:szCs w:val="24"/>
        </w:rPr>
        <w:t xml:space="preserve">В календарном плане регулярно планировать разные виды игр, особенно подвижные, как для подгруппового использования, так и для индивидуальной работы с детьми. </w:t>
      </w:r>
    </w:p>
    <w:p w:rsidR="006C49F5" w:rsidRPr="00B61B2F" w:rsidRDefault="006C49F5" w:rsidP="009E15E2">
      <w:pPr>
        <w:pStyle w:val="af"/>
        <w:numPr>
          <w:ilvl w:val="0"/>
          <w:numId w:val="45"/>
        </w:numPr>
        <w:shd w:val="clear" w:color="auto" w:fill="FFFFFF"/>
        <w:spacing w:before="0" w:beforeAutospacing="0" w:after="0" w:afterAutospacing="0"/>
        <w:jc w:val="both"/>
        <w:rPr>
          <w:rFonts w:eastAsiaTheme="minorEastAsia"/>
        </w:rPr>
      </w:pPr>
      <w:r w:rsidRPr="00B61B2F">
        <w:rPr>
          <w:rFonts w:eastAsiaTheme="minorEastAsia"/>
        </w:rPr>
        <w:t>Продолжать пополнять и обновлять уголок логико-математическими играми, наглядно-демонстрационным материалом с учетом возрастных особенностей детей.</w:t>
      </w:r>
    </w:p>
    <w:p w:rsidR="000049A6" w:rsidRPr="00161025" w:rsidRDefault="000049A6" w:rsidP="00101AD3">
      <w:pPr>
        <w:pStyle w:val="32"/>
        <w:shd w:val="clear" w:color="auto" w:fill="auto"/>
        <w:tabs>
          <w:tab w:val="left" w:pos="709"/>
          <w:tab w:val="left" w:pos="851"/>
          <w:tab w:val="left" w:pos="993"/>
        </w:tabs>
        <w:spacing w:line="240" w:lineRule="auto"/>
        <w:ind w:right="20" w:firstLine="0"/>
        <w:rPr>
          <w:b/>
          <w:color w:val="FF0000"/>
          <w:sz w:val="24"/>
          <w:szCs w:val="24"/>
        </w:rPr>
      </w:pPr>
    </w:p>
    <w:p w:rsidR="00AE2C40" w:rsidRPr="009D3BA0" w:rsidRDefault="00AE2C40" w:rsidP="00AE2C40">
      <w:pPr>
        <w:pStyle w:val="32"/>
        <w:shd w:val="clear" w:color="auto" w:fill="auto"/>
        <w:tabs>
          <w:tab w:val="left" w:pos="366"/>
          <w:tab w:val="left" w:pos="709"/>
          <w:tab w:val="left" w:pos="993"/>
        </w:tabs>
        <w:spacing w:line="240" w:lineRule="auto"/>
        <w:ind w:right="20" w:firstLine="0"/>
        <w:rPr>
          <w:rFonts w:eastAsiaTheme="minorEastAsia"/>
          <w:spacing w:val="0"/>
          <w:sz w:val="24"/>
          <w:szCs w:val="24"/>
          <w:lang w:eastAsia="ru-RU"/>
        </w:rPr>
      </w:pPr>
      <w:r>
        <w:rPr>
          <w:b/>
          <w:color w:val="FF0000"/>
          <w:sz w:val="24"/>
          <w:szCs w:val="24"/>
        </w:rPr>
        <w:tab/>
      </w:r>
      <w:r>
        <w:rPr>
          <w:b/>
          <w:color w:val="FF0000"/>
          <w:sz w:val="24"/>
          <w:szCs w:val="24"/>
        </w:rPr>
        <w:tab/>
      </w:r>
      <w:r w:rsidR="00101AD3" w:rsidRPr="00AE2C40">
        <w:rPr>
          <w:b/>
          <w:sz w:val="24"/>
          <w:szCs w:val="24"/>
        </w:rPr>
        <w:t>Задача 2.</w:t>
      </w:r>
      <w:r w:rsidR="00101AD3" w:rsidRPr="00161025">
        <w:rPr>
          <w:color w:val="FF0000"/>
          <w:sz w:val="24"/>
          <w:szCs w:val="24"/>
        </w:rPr>
        <w:t xml:space="preserve"> </w:t>
      </w:r>
      <w:r w:rsidRPr="009D3BA0">
        <w:rPr>
          <w:rFonts w:eastAsiaTheme="minorEastAsia"/>
          <w:spacing w:val="0"/>
          <w:sz w:val="24"/>
          <w:szCs w:val="24"/>
          <w:lang w:eastAsia="ru-RU"/>
        </w:rPr>
        <w:t>Совершенствование работы ДОУ по развитию театрализованной деятельности, как средство формирования ключевых компетенций успешности дошкольника.</w:t>
      </w:r>
    </w:p>
    <w:p w:rsidR="00710297" w:rsidRDefault="00014633" w:rsidP="00710297">
      <w:pPr>
        <w:pStyle w:val="32"/>
        <w:shd w:val="clear" w:color="auto" w:fill="auto"/>
        <w:tabs>
          <w:tab w:val="left" w:pos="709"/>
          <w:tab w:val="left" w:pos="851"/>
          <w:tab w:val="left" w:pos="993"/>
        </w:tabs>
        <w:spacing w:line="240" w:lineRule="auto"/>
        <w:ind w:right="20" w:firstLine="0"/>
        <w:rPr>
          <w:sz w:val="24"/>
          <w:szCs w:val="24"/>
        </w:rPr>
      </w:pPr>
      <w:r w:rsidRPr="002F1847">
        <w:rPr>
          <w:rFonts w:eastAsiaTheme="minorEastAsia"/>
          <w:spacing w:val="0"/>
          <w:sz w:val="24"/>
          <w:szCs w:val="24"/>
          <w:lang w:eastAsia="ru-RU"/>
        </w:rPr>
        <w:tab/>
      </w:r>
      <w:r w:rsidR="00101AD3" w:rsidRPr="002F1847">
        <w:rPr>
          <w:rFonts w:eastAsiaTheme="minorEastAsia"/>
          <w:spacing w:val="0"/>
          <w:sz w:val="24"/>
          <w:szCs w:val="24"/>
          <w:lang w:eastAsia="ru-RU"/>
        </w:rPr>
        <w:t xml:space="preserve">Для решения данной  задачи </w:t>
      </w:r>
      <w:r w:rsidR="002D03D9" w:rsidRPr="002F1847">
        <w:rPr>
          <w:rFonts w:eastAsiaTheme="minorEastAsia"/>
          <w:spacing w:val="0"/>
          <w:sz w:val="24"/>
          <w:szCs w:val="24"/>
          <w:lang w:eastAsia="ru-RU"/>
        </w:rPr>
        <w:t>проведены следующие мероприятия</w:t>
      </w:r>
      <w:r w:rsidR="002F1847">
        <w:rPr>
          <w:rFonts w:eastAsiaTheme="minorEastAsia"/>
          <w:spacing w:val="0"/>
          <w:sz w:val="24"/>
          <w:szCs w:val="24"/>
          <w:lang w:eastAsia="ru-RU"/>
        </w:rPr>
        <w:t>.</w:t>
      </w:r>
      <w:r w:rsidR="00101AD3" w:rsidRPr="002F1847">
        <w:rPr>
          <w:rFonts w:eastAsiaTheme="minorEastAsia"/>
          <w:spacing w:val="0"/>
          <w:sz w:val="24"/>
          <w:szCs w:val="24"/>
          <w:lang w:eastAsia="ru-RU"/>
        </w:rPr>
        <w:t xml:space="preserve"> </w:t>
      </w:r>
      <w:r w:rsidR="002F1847" w:rsidRPr="002F1847">
        <w:rPr>
          <w:b/>
          <w:sz w:val="24"/>
          <w:szCs w:val="24"/>
        </w:rPr>
        <w:t>Педсовет №3 на</w:t>
      </w:r>
      <w:r w:rsidR="002F1847" w:rsidRPr="00E0589F">
        <w:rPr>
          <w:b/>
          <w:sz w:val="24"/>
          <w:szCs w:val="24"/>
        </w:rPr>
        <w:t xml:space="preserve"> тему:</w:t>
      </w:r>
      <w:r w:rsidR="002F1847">
        <w:rPr>
          <w:b/>
          <w:sz w:val="24"/>
          <w:szCs w:val="24"/>
        </w:rPr>
        <w:t xml:space="preserve"> </w:t>
      </w:r>
      <w:r w:rsidR="002F1847" w:rsidRPr="00A57E8A">
        <w:rPr>
          <w:sz w:val="24"/>
          <w:szCs w:val="24"/>
        </w:rPr>
        <w:t>Реализация проекта</w:t>
      </w:r>
      <w:r w:rsidR="002F1847" w:rsidRPr="00A57E8A">
        <w:rPr>
          <w:b/>
          <w:sz w:val="24"/>
          <w:szCs w:val="24"/>
        </w:rPr>
        <w:t xml:space="preserve"> «</w:t>
      </w:r>
      <w:r w:rsidR="002F1847" w:rsidRPr="00A57E8A">
        <w:rPr>
          <w:sz w:val="24"/>
          <w:szCs w:val="24"/>
        </w:rPr>
        <w:t>Театр Fest» в МАДОУ «Детский сад №294».</w:t>
      </w:r>
      <w:r w:rsidR="002F1847">
        <w:rPr>
          <w:sz w:val="24"/>
          <w:szCs w:val="24"/>
        </w:rPr>
        <w:t xml:space="preserve"> </w:t>
      </w:r>
      <w:r w:rsidR="002F1847" w:rsidRPr="002F1847">
        <w:rPr>
          <w:sz w:val="24"/>
          <w:szCs w:val="24"/>
        </w:rPr>
        <w:t>ЦЕЛЬ:</w:t>
      </w:r>
      <w:r w:rsidR="002F1847" w:rsidRPr="00A57E8A">
        <w:rPr>
          <w:sz w:val="24"/>
          <w:szCs w:val="24"/>
        </w:rPr>
        <w:t xml:space="preserve"> </w:t>
      </w:r>
      <w:r w:rsidR="002F1847">
        <w:rPr>
          <w:sz w:val="24"/>
          <w:szCs w:val="24"/>
        </w:rPr>
        <w:t>с</w:t>
      </w:r>
      <w:r w:rsidR="002F1847" w:rsidRPr="002F1847">
        <w:rPr>
          <w:sz w:val="24"/>
          <w:szCs w:val="24"/>
        </w:rPr>
        <w:t>оздание</w:t>
      </w:r>
      <w:r w:rsidR="002F1847" w:rsidRPr="00A57E8A">
        <w:rPr>
          <w:sz w:val="24"/>
          <w:szCs w:val="24"/>
          <w:lang w:val="tt-RU"/>
        </w:rPr>
        <w:t xml:space="preserve"> условий для приобщения детей к истокам национальной культуры, традиций средствами театрального искусства, способствующего укреплению единства многонационального народа Республики Татарстан.</w:t>
      </w:r>
      <w:r w:rsidR="002F1847">
        <w:rPr>
          <w:sz w:val="24"/>
          <w:szCs w:val="24"/>
          <w:lang w:val="tt-RU"/>
        </w:rPr>
        <w:t xml:space="preserve"> </w:t>
      </w:r>
      <w:r w:rsidR="008863CB">
        <w:rPr>
          <w:sz w:val="24"/>
          <w:szCs w:val="24"/>
        </w:rPr>
        <w:t>Проведены и</w:t>
      </w:r>
      <w:r w:rsidR="008863CB" w:rsidRPr="00A57E8A">
        <w:rPr>
          <w:sz w:val="24"/>
          <w:szCs w:val="24"/>
        </w:rPr>
        <w:t xml:space="preserve">ндивидуальные консультации для педагогов «Подготовка </w:t>
      </w:r>
      <w:r w:rsidR="008863CB" w:rsidRPr="00710297">
        <w:rPr>
          <w:sz w:val="24"/>
          <w:szCs w:val="24"/>
          <w:lang w:val="tt-RU"/>
        </w:rPr>
        <w:t>театральному фестивалю»; конкурс семейных видеороликов  «Традиции нашей семьи»; подготовлены атрибуты для театрализованной деятельности; проведен</w:t>
      </w:r>
      <w:r w:rsidR="00710297" w:rsidRPr="00710297">
        <w:rPr>
          <w:sz w:val="24"/>
          <w:szCs w:val="24"/>
          <w:lang w:val="tt-RU"/>
        </w:rPr>
        <w:t xml:space="preserve">ы </w:t>
      </w:r>
      <w:r w:rsidR="008863CB" w:rsidRPr="00710297">
        <w:rPr>
          <w:sz w:val="24"/>
          <w:szCs w:val="24"/>
          <w:lang w:val="tt-RU"/>
        </w:rPr>
        <w:t xml:space="preserve"> </w:t>
      </w:r>
      <w:r w:rsidR="00710297" w:rsidRPr="00710297">
        <w:rPr>
          <w:sz w:val="24"/>
          <w:szCs w:val="24"/>
          <w:lang w:val="tt-RU"/>
        </w:rPr>
        <w:t xml:space="preserve">театральный фестиваль детского сада и </w:t>
      </w:r>
      <w:r w:rsidR="008863CB" w:rsidRPr="00710297">
        <w:rPr>
          <w:sz w:val="24"/>
          <w:szCs w:val="24"/>
          <w:lang w:val="tt-RU"/>
        </w:rPr>
        <w:t>тематическая проверка: «Организация театрализованной деятельности детей в детском саду»</w:t>
      </w:r>
      <w:r w:rsidR="00710297" w:rsidRPr="00710297">
        <w:rPr>
          <w:sz w:val="24"/>
          <w:szCs w:val="24"/>
          <w:lang w:val="tt-RU"/>
        </w:rPr>
        <w:t>; были показаны спектакли в передачах «Күчтәнәч» на телеканале Шаян ТВ; театральные коллективы детей детского сада прнимали активное участие в Международных и республиканских конкурсах театрального мастерства: «Наследники Альмандара», «Алтын сәгать», «Илһамият», «Балачак иле», «Здравствуй, детский театр», «Tatarstan.ru», «Сәйяр», в международной научно-практической конференции ЕССЕ-РЕГИОН Онлайн». В течении учебного года был проведен мастер-класс с участием представителей детского журнала «Салават күпере» по созданию авторских сказок с применением инновационных идей.</w:t>
      </w:r>
      <w:r w:rsidR="00BD5599">
        <w:rPr>
          <w:sz w:val="24"/>
          <w:szCs w:val="24"/>
          <w:lang w:val="tt-RU"/>
        </w:rPr>
        <w:t xml:space="preserve"> Педагоги продолжили работу по с</w:t>
      </w:r>
      <w:r w:rsidR="00BD5599" w:rsidRPr="00A57E8A">
        <w:rPr>
          <w:sz w:val="24"/>
          <w:szCs w:val="24"/>
        </w:rPr>
        <w:t>оздани</w:t>
      </w:r>
      <w:r w:rsidR="00BD5599">
        <w:rPr>
          <w:sz w:val="24"/>
          <w:szCs w:val="24"/>
        </w:rPr>
        <w:t>ю</w:t>
      </w:r>
      <w:r w:rsidR="00BD5599" w:rsidRPr="00A57E8A">
        <w:rPr>
          <w:sz w:val="24"/>
          <w:szCs w:val="24"/>
        </w:rPr>
        <w:t xml:space="preserve"> авторских сказок для развития творческих способностей детей с примен</w:t>
      </w:r>
      <w:r w:rsidR="00BD5599">
        <w:rPr>
          <w:sz w:val="24"/>
          <w:szCs w:val="24"/>
        </w:rPr>
        <w:t>ением культуру народов Поволжья.</w:t>
      </w:r>
    </w:p>
    <w:p w:rsidR="009A6944" w:rsidRPr="00D64A30" w:rsidRDefault="009A6944" w:rsidP="009A6944">
      <w:pPr>
        <w:spacing w:after="0" w:line="240" w:lineRule="auto"/>
        <w:ind w:firstLine="709"/>
        <w:contextualSpacing/>
        <w:jc w:val="both"/>
        <w:rPr>
          <w:rFonts w:ascii="Times New Roman" w:hAnsi="Times New Roman" w:cs="Times New Roman"/>
          <w:sz w:val="24"/>
          <w:szCs w:val="24"/>
        </w:rPr>
      </w:pPr>
      <w:r w:rsidRPr="00D64A30">
        <w:rPr>
          <w:rFonts w:ascii="Times New Roman" w:hAnsi="Times New Roman" w:cs="Times New Roman"/>
          <w:sz w:val="24"/>
          <w:szCs w:val="24"/>
        </w:rPr>
        <w:t xml:space="preserve">С </w:t>
      </w:r>
      <w:r w:rsidR="003A6647">
        <w:rPr>
          <w:rFonts w:ascii="Times New Roman" w:hAnsi="Times New Roman" w:cs="Times New Roman"/>
          <w:sz w:val="24"/>
          <w:szCs w:val="24"/>
        </w:rPr>
        <w:t>17</w:t>
      </w:r>
      <w:r w:rsidRPr="00D64A30">
        <w:rPr>
          <w:rFonts w:ascii="Times New Roman" w:hAnsi="Times New Roman" w:cs="Times New Roman"/>
          <w:sz w:val="24"/>
          <w:szCs w:val="24"/>
        </w:rPr>
        <w:t xml:space="preserve"> по  </w:t>
      </w:r>
      <w:r w:rsidR="003A6647">
        <w:rPr>
          <w:rFonts w:ascii="Times New Roman" w:hAnsi="Times New Roman" w:cs="Times New Roman"/>
          <w:sz w:val="24"/>
          <w:szCs w:val="24"/>
        </w:rPr>
        <w:t>21</w:t>
      </w:r>
      <w:r w:rsidRPr="00D64A30">
        <w:rPr>
          <w:rFonts w:ascii="Times New Roman" w:hAnsi="Times New Roman" w:cs="Times New Roman"/>
          <w:sz w:val="24"/>
          <w:szCs w:val="24"/>
        </w:rPr>
        <w:t xml:space="preserve"> </w:t>
      </w:r>
      <w:r w:rsidR="003A6647">
        <w:rPr>
          <w:rFonts w:ascii="Times New Roman" w:hAnsi="Times New Roman" w:cs="Times New Roman"/>
          <w:sz w:val="24"/>
          <w:szCs w:val="24"/>
        </w:rPr>
        <w:t>января</w:t>
      </w:r>
      <w:r w:rsidRPr="00D64A30">
        <w:rPr>
          <w:rFonts w:ascii="Times New Roman" w:hAnsi="Times New Roman" w:cs="Times New Roman"/>
          <w:sz w:val="24"/>
          <w:szCs w:val="24"/>
        </w:rPr>
        <w:t xml:space="preserve">  202</w:t>
      </w:r>
      <w:r w:rsidR="003A6647">
        <w:rPr>
          <w:rFonts w:ascii="Times New Roman" w:hAnsi="Times New Roman" w:cs="Times New Roman"/>
          <w:sz w:val="24"/>
          <w:szCs w:val="24"/>
        </w:rPr>
        <w:t>2</w:t>
      </w:r>
      <w:r w:rsidRPr="00D64A30">
        <w:rPr>
          <w:rFonts w:ascii="Times New Roman" w:hAnsi="Times New Roman" w:cs="Times New Roman"/>
          <w:sz w:val="24"/>
          <w:szCs w:val="24"/>
        </w:rPr>
        <w:t xml:space="preserve"> года была проведена тематическая проверка «</w:t>
      </w:r>
      <w:r w:rsidR="003A6647" w:rsidRPr="003A6647">
        <w:rPr>
          <w:rFonts w:ascii="Times New Roman" w:hAnsi="Times New Roman" w:cs="Times New Roman"/>
          <w:sz w:val="24"/>
          <w:szCs w:val="24"/>
        </w:rPr>
        <w:t>Организация театрализованной деятельности детей в детском саду</w:t>
      </w:r>
      <w:r w:rsidRPr="00D64A30">
        <w:rPr>
          <w:rFonts w:ascii="Times New Roman" w:hAnsi="Times New Roman" w:cs="Times New Roman"/>
          <w:sz w:val="24"/>
          <w:szCs w:val="24"/>
        </w:rPr>
        <w:t>» Приказ №</w:t>
      </w:r>
      <w:r w:rsidR="003A6647">
        <w:rPr>
          <w:rFonts w:ascii="Times New Roman" w:hAnsi="Times New Roman" w:cs="Times New Roman"/>
          <w:sz w:val="24"/>
          <w:szCs w:val="24"/>
        </w:rPr>
        <w:t>02</w:t>
      </w:r>
      <w:r w:rsidRPr="00D64A30">
        <w:rPr>
          <w:rFonts w:ascii="Times New Roman" w:hAnsi="Times New Roman" w:cs="Times New Roman"/>
          <w:sz w:val="24"/>
          <w:szCs w:val="24"/>
        </w:rPr>
        <w:t xml:space="preserve"> от </w:t>
      </w:r>
      <w:r w:rsidR="003A6647">
        <w:rPr>
          <w:rFonts w:ascii="Times New Roman" w:hAnsi="Times New Roman" w:cs="Times New Roman"/>
          <w:sz w:val="24"/>
          <w:szCs w:val="24"/>
        </w:rPr>
        <w:t>10</w:t>
      </w:r>
      <w:r w:rsidRPr="00D64A30">
        <w:rPr>
          <w:rFonts w:ascii="Times New Roman" w:hAnsi="Times New Roman" w:cs="Times New Roman"/>
          <w:sz w:val="24"/>
          <w:szCs w:val="24"/>
        </w:rPr>
        <w:t xml:space="preserve"> </w:t>
      </w:r>
      <w:r w:rsidR="003A6647">
        <w:rPr>
          <w:rFonts w:ascii="Times New Roman" w:hAnsi="Times New Roman" w:cs="Times New Roman"/>
          <w:sz w:val="24"/>
          <w:szCs w:val="24"/>
        </w:rPr>
        <w:t>января</w:t>
      </w:r>
      <w:r w:rsidRPr="00D64A30">
        <w:rPr>
          <w:rFonts w:ascii="Times New Roman" w:hAnsi="Times New Roman" w:cs="Times New Roman"/>
          <w:sz w:val="24"/>
          <w:szCs w:val="24"/>
        </w:rPr>
        <w:t xml:space="preserve"> 202</w:t>
      </w:r>
      <w:r w:rsidR="003A6647">
        <w:rPr>
          <w:rFonts w:ascii="Times New Roman" w:hAnsi="Times New Roman" w:cs="Times New Roman"/>
          <w:sz w:val="24"/>
          <w:szCs w:val="24"/>
        </w:rPr>
        <w:t>2</w:t>
      </w:r>
      <w:r w:rsidRPr="00D64A30">
        <w:rPr>
          <w:rFonts w:ascii="Times New Roman" w:hAnsi="Times New Roman" w:cs="Times New Roman"/>
          <w:sz w:val="24"/>
          <w:szCs w:val="24"/>
        </w:rPr>
        <w:t xml:space="preserve"> года во всех возрастных группах.</w:t>
      </w:r>
    </w:p>
    <w:p w:rsidR="009A6944" w:rsidRPr="000A647F" w:rsidRDefault="009A6944" w:rsidP="009A6944">
      <w:pPr>
        <w:spacing w:after="0" w:line="240" w:lineRule="auto"/>
        <w:ind w:firstLine="709"/>
        <w:contextualSpacing/>
        <w:jc w:val="both"/>
        <w:rPr>
          <w:rFonts w:ascii="Times New Roman" w:hAnsi="Times New Roman" w:cs="Times New Roman"/>
          <w:b/>
          <w:sz w:val="24"/>
          <w:szCs w:val="24"/>
        </w:rPr>
      </w:pPr>
      <w:r w:rsidRPr="000A647F">
        <w:rPr>
          <w:rFonts w:ascii="Times New Roman" w:hAnsi="Times New Roman" w:cs="Times New Roman"/>
          <w:b/>
          <w:sz w:val="24"/>
          <w:szCs w:val="24"/>
        </w:rPr>
        <w:t xml:space="preserve">Были проанализированы следующие вопросы: </w:t>
      </w:r>
    </w:p>
    <w:p w:rsidR="003A6647" w:rsidRPr="003A6647" w:rsidRDefault="003A6647" w:rsidP="003A6647">
      <w:pPr>
        <w:spacing w:after="0" w:line="240" w:lineRule="auto"/>
        <w:ind w:firstLine="708"/>
        <w:jc w:val="both"/>
        <w:rPr>
          <w:rFonts w:ascii="Times New Roman" w:hAnsi="Times New Roman" w:cs="Times New Roman"/>
          <w:sz w:val="24"/>
          <w:szCs w:val="24"/>
        </w:rPr>
      </w:pPr>
      <w:r w:rsidRPr="003A6647">
        <w:rPr>
          <w:rFonts w:ascii="Times New Roman" w:hAnsi="Times New Roman" w:cs="Times New Roman"/>
          <w:sz w:val="24"/>
          <w:szCs w:val="24"/>
        </w:rPr>
        <w:t>1. Изучение условий, созданных по театрализованной деятельности для развития речи детей дошкольного возраста.</w:t>
      </w:r>
    </w:p>
    <w:p w:rsidR="003A6647" w:rsidRPr="003A6647" w:rsidRDefault="003A6647" w:rsidP="003A6647">
      <w:pPr>
        <w:spacing w:after="0" w:line="240" w:lineRule="auto"/>
        <w:ind w:firstLine="708"/>
        <w:jc w:val="both"/>
        <w:rPr>
          <w:rFonts w:ascii="Times New Roman" w:hAnsi="Times New Roman" w:cs="Times New Roman"/>
          <w:sz w:val="24"/>
          <w:szCs w:val="24"/>
        </w:rPr>
      </w:pPr>
      <w:r w:rsidRPr="003A6647">
        <w:rPr>
          <w:rFonts w:ascii="Times New Roman" w:hAnsi="Times New Roman" w:cs="Times New Roman"/>
          <w:sz w:val="24"/>
          <w:szCs w:val="24"/>
        </w:rPr>
        <w:t>2. Анализ плана воспитательно-образовательной работы с детьми.</w:t>
      </w:r>
    </w:p>
    <w:p w:rsidR="003A6647" w:rsidRPr="003A6647" w:rsidRDefault="003A6647" w:rsidP="003A6647">
      <w:pPr>
        <w:spacing w:after="0" w:line="240" w:lineRule="auto"/>
        <w:ind w:firstLine="708"/>
        <w:jc w:val="both"/>
        <w:rPr>
          <w:rFonts w:ascii="Times New Roman" w:hAnsi="Times New Roman" w:cs="Times New Roman"/>
          <w:sz w:val="24"/>
          <w:szCs w:val="24"/>
        </w:rPr>
      </w:pPr>
      <w:r w:rsidRPr="003A6647">
        <w:rPr>
          <w:rFonts w:ascii="Times New Roman" w:hAnsi="Times New Roman" w:cs="Times New Roman"/>
          <w:sz w:val="24"/>
          <w:szCs w:val="24"/>
        </w:rPr>
        <w:t>3. Оценка развивающей предметно-пространственной среды  и условия для организации педагогического процесса (наличие театрализованных центров, их содержание в соответствии с программными и возрастными требованиями).</w:t>
      </w:r>
    </w:p>
    <w:p w:rsidR="003A6647" w:rsidRPr="003A6647" w:rsidRDefault="003A6647" w:rsidP="003A6647">
      <w:pPr>
        <w:spacing w:after="0" w:line="240" w:lineRule="auto"/>
        <w:ind w:firstLine="708"/>
        <w:jc w:val="both"/>
        <w:rPr>
          <w:rFonts w:ascii="Times New Roman" w:hAnsi="Times New Roman" w:cs="Times New Roman"/>
          <w:sz w:val="24"/>
          <w:szCs w:val="24"/>
        </w:rPr>
      </w:pPr>
      <w:r w:rsidRPr="003A6647">
        <w:rPr>
          <w:rFonts w:ascii="Times New Roman" w:hAnsi="Times New Roman" w:cs="Times New Roman"/>
          <w:sz w:val="24"/>
          <w:szCs w:val="24"/>
        </w:rPr>
        <w:t>4. Изучение взаимодействия с родителями с целью развития ребенка.</w:t>
      </w:r>
    </w:p>
    <w:p w:rsidR="003A6647" w:rsidRPr="003A6647" w:rsidRDefault="003A6647" w:rsidP="003A6647">
      <w:pPr>
        <w:pStyle w:val="af"/>
        <w:shd w:val="clear" w:color="auto" w:fill="FFFFFF"/>
        <w:spacing w:before="0" w:beforeAutospacing="0" w:after="0" w:afterAutospacing="0"/>
        <w:ind w:firstLine="709"/>
        <w:jc w:val="both"/>
        <w:rPr>
          <w:rFonts w:eastAsiaTheme="minorEastAsia"/>
        </w:rPr>
      </w:pPr>
      <w:r w:rsidRPr="006C49F5">
        <w:rPr>
          <w:rFonts w:eastAsiaTheme="minorEastAsia"/>
        </w:rPr>
        <w:t xml:space="preserve">Анализ контроля показал, что </w:t>
      </w:r>
      <w:r w:rsidRPr="003A6647">
        <w:rPr>
          <w:rFonts w:eastAsiaTheme="minorEastAsia"/>
        </w:rPr>
        <w:t xml:space="preserve">организацию театрализованной деятельности детского сада следует оценить удовлетворительной. </w:t>
      </w:r>
    </w:p>
    <w:p w:rsidR="003A6647" w:rsidRPr="003A6647" w:rsidRDefault="003A6647" w:rsidP="003A6647">
      <w:pPr>
        <w:pStyle w:val="Prikazzag"/>
        <w:tabs>
          <w:tab w:val="left" w:pos="709"/>
        </w:tabs>
        <w:spacing w:before="0" w:after="0" w:line="240" w:lineRule="auto"/>
        <w:ind w:firstLine="709"/>
        <w:jc w:val="both"/>
        <w:rPr>
          <w:rFonts w:ascii="Times New Roman" w:eastAsiaTheme="minorEastAsia" w:hAnsi="Times New Roman"/>
          <w:b w:val="0"/>
          <w:bCs w:val="0"/>
          <w:color w:val="auto"/>
          <w:sz w:val="24"/>
          <w:szCs w:val="24"/>
        </w:rPr>
      </w:pPr>
      <w:r w:rsidRPr="003A6647">
        <w:rPr>
          <w:rFonts w:ascii="Times New Roman" w:eastAsiaTheme="minorEastAsia" w:hAnsi="Times New Roman"/>
          <w:b w:val="0"/>
          <w:bCs w:val="0"/>
          <w:color w:val="auto"/>
          <w:sz w:val="24"/>
          <w:szCs w:val="24"/>
        </w:rPr>
        <w:t>Ведется планомерная работа по данному направлению, активное участие в конкурсах городского, республиканских уровней; заинтересованность самих воспитателей способствовало активизации работы по театрализованной деятельности. Педагоги детского сада имеют большой опыт по организации театрализованной деятельности и периодически делятся опытом работы с коллегами на семинарах районного уровня.</w:t>
      </w:r>
    </w:p>
    <w:p w:rsidR="003A6647" w:rsidRPr="003A6647" w:rsidRDefault="003A6647" w:rsidP="003A6647">
      <w:pPr>
        <w:tabs>
          <w:tab w:val="left" w:pos="709"/>
        </w:tabs>
        <w:spacing w:after="0" w:line="240" w:lineRule="auto"/>
        <w:ind w:firstLine="709"/>
        <w:jc w:val="both"/>
        <w:rPr>
          <w:rFonts w:ascii="Times New Roman" w:hAnsi="Times New Roman" w:cs="Times New Roman"/>
          <w:sz w:val="24"/>
          <w:szCs w:val="24"/>
        </w:rPr>
      </w:pPr>
      <w:r w:rsidRPr="003A6647">
        <w:rPr>
          <w:rFonts w:ascii="Times New Roman" w:hAnsi="Times New Roman" w:cs="Times New Roman"/>
          <w:sz w:val="24"/>
          <w:szCs w:val="24"/>
        </w:rPr>
        <w:t>В группах создана развивающая среда по театрализованной деятельности. Но есть необходимость продолжить работу по пополнению театральных уголков традиционными и нетрадиционными видами театров.</w:t>
      </w:r>
    </w:p>
    <w:p w:rsidR="009A6944" w:rsidRPr="003071BA" w:rsidRDefault="009A6944" w:rsidP="009A6944">
      <w:pPr>
        <w:shd w:val="clear" w:color="auto" w:fill="FFFFFF"/>
        <w:spacing w:after="0" w:line="240" w:lineRule="auto"/>
        <w:ind w:firstLine="709"/>
        <w:rPr>
          <w:rFonts w:ascii="Times New Roman" w:hAnsi="Times New Roman" w:cs="Times New Roman"/>
          <w:b/>
          <w:sz w:val="24"/>
          <w:szCs w:val="24"/>
        </w:rPr>
      </w:pPr>
      <w:r w:rsidRPr="003071BA">
        <w:rPr>
          <w:rFonts w:ascii="Times New Roman" w:hAnsi="Times New Roman" w:cs="Times New Roman"/>
          <w:b/>
          <w:sz w:val="24"/>
          <w:szCs w:val="24"/>
        </w:rPr>
        <w:t>Рекомендовано:</w:t>
      </w:r>
    </w:p>
    <w:p w:rsidR="003A6647" w:rsidRPr="003A6647" w:rsidRDefault="003A6647" w:rsidP="009E15E2">
      <w:pPr>
        <w:pStyle w:val="a8"/>
        <w:numPr>
          <w:ilvl w:val="0"/>
          <w:numId w:val="47"/>
        </w:numPr>
        <w:shd w:val="clear" w:color="auto" w:fill="FFFFFF"/>
        <w:tabs>
          <w:tab w:val="left" w:pos="993"/>
        </w:tabs>
        <w:spacing w:after="0" w:line="240" w:lineRule="auto"/>
        <w:ind w:left="0" w:firstLine="709"/>
        <w:jc w:val="both"/>
        <w:rPr>
          <w:rFonts w:ascii="Times New Roman" w:eastAsiaTheme="minorEastAsia" w:hAnsi="Times New Roman"/>
          <w:sz w:val="24"/>
          <w:szCs w:val="24"/>
        </w:rPr>
      </w:pPr>
      <w:r w:rsidRPr="003A6647">
        <w:rPr>
          <w:rFonts w:ascii="Times New Roman" w:eastAsiaTheme="minorEastAsia" w:hAnsi="Times New Roman"/>
          <w:sz w:val="24"/>
          <w:szCs w:val="24"/>
        </w:rPr>
        <w:t>Изучить методические рекомендации по развитию речи детей и применить их в театрализованной деятельности.</w:t>
      </w:r>
    </w:p>
    <w:p w:rsidR="003A6647" w:rsidRPr="003A6647" w:rsidRDefault="003A6647" w:rsidP="009E15E2">
      <w:pPr>
        <w:pStyle w:val="a8"/>
        <w:numPr>
          <w:ilvl w:val="0"/>
          <w:numId w:val="47"/>
        </w:numPr>
        <w:shd w:val="clear" w:color="auto" w:fill="FFFFFF"/>
        <w:tabs>
          <w:tab w:val="left" w:pos="993"/>
        </w:tabs>
        <w:spacing w:after="0" w:line="240" w:lineRule="auto"/>
        <w:ind w:left="0" w:firstLine="709"/>
        <w:jc w:val="both"/>
        <w:rPr>
          <w:rFonts w:ascii="Times New Roman" w:eastAsiaTheme="minorEastAsia" w:hAnsi="Times New Roman"/>
          <w:sz w:val="24"/>
          <w:szCs w:val="24"/>
        </w:rPr>
      </w:pPr>
      <w:r w:rsidRPr="003A6647">
        <w:rPr>
          <w:rFonts w:ascii="Times New Roman" w:eastAsiaTheme="minorEastAsia" w:hAnsi="Times New Roman"/>
          <w:sz w:val="24"/>
          <w:szCs w:val="24"/>
        </w:rPr>
        <w:t>Систематизировать работу по ознакомлению детей с театром, видами театра.</w:t>
      </w:r>
    </w:p>
    <w:p w:rsidR="003A6647" w:rsidRPr="003A6647" w:rsidRDefault="003A6647" w:rsidP="009E15E2">
      <w:pPr>
        <w:pStyle w:val="a8"/>
        <w:numPr>
          <w:ilvl w:val="0"/>
          <w:numId w:val="47"/>
        </w:numPr>
        <w:shd w:val="clear" w:color="auto" w:fill="FFFFFF"/>
        <w:tabs>
          <w:tab w:val="left" w:pos="993"/>
        </w:tabs>
        <w:spacing w:after="0" w:line="240" w:lineRule="auto"/>
        <w:ind w:left="0" w:firstLine="709"/>
        <w:jc w:val="both"/>
        <w:rPr>
          <w:rFonts w:ascii="Times New Roman" w:eastAsiaTheme="minorEastAsia" w:hAnsi="Times New Roman"/>
          <w:sz w:val="24"/>
          <w:szCs w:val="24"/>
        </w:rPr>
      </w:pPr>
      <w:r w:rsidRPr="003A6647">
        <w:rPr>
          <w:rFonts w:ascii="Times New Roman" w:eastAsiaTheme="minorEastAsia" w:hAnsi="Times New Roman"/>
          <w:sz w:val="24"/>
          <w:szCs w:val="24"/>
        </w:rPr>
        <w:lastRenderedPageBreak/>
        <w:t>Продолжать пополнять театральную копилку различными видами театра, активнее привлекать родителей к данному виду деятельности.</w:t>
      </w:r>
    </w:p>
    <w:p w:rsidR="003A6647" w:rsidRPr="003A6647" w:rsidRDefault="003A6647" w:rsidP="009E15E2">
      <w:pPr>
        <w:pStyle w:val="a8"/>
        <w:numPr>
          <w:ilvl w:val="0"/>
          <w:numId w:val="47"/>
        </w:numPr>
        <w:shd w:val="clear" w:color="auto" w:fill="FFFFFF"/>
        <w:tabs>
          <w:tab w:val="left" w:pos="993"/>
        </w:tabs>
        <w:spacing w:after="0" w:line="240" w:lineRule="auto"/>
        <w:ind w:left="0" w:firstLine="709"/>
        <w:jc w:val="both"/>
        <w:rPr>
          <w:rFonts w:ascii="Times New Roman" w:eastAsiaTheme="minorEastAsia" w:hAnsi="Times New Roman"/>
          <w:sz w:val="24"/>
          <w:szCs w:val="24"/>
        </w:rPr>
      </w:pPr>
      <w:r w:rsidRPr="003A6647">
        <w:rPr>
          <w:rFonts w:ascii="Times New Roman" w:eastAsiaTheme="minorEastAsia" w:hAnsi="Times New Roman"/>
          <w:sz w:val="24"/>
          <w:szCs w:val="24"/>
        </w:rPr>
        <w:t>Активно участвовать с театральными постановками на конкурсах разных уровней  и продолжать делиться опытом работы с коллегами.</w:t>
      </w:r>
    </w:p>
    <w:p w:rsidR="00634432" w:rsidRPr="00161025" w:rsidRDefault="00634432" w:rsidP="00634432">
      <w:pPr>
        <w:pStyle w:val="32"/>
        <w:shd w:val="clear" w:color="auto" w:fill="auto"/>
        <w:tabs>
          <w:tab w:val="left" w:pos="709"/>
          <w:tab w:val="left" w:pos="851"/>
          <w:tab w:val="left" w:pos="993"/>
        </w:tabs>
        <w:spacing w:line="240" w:lineRule="auto"/>
        <w:ind w:right="20" w:firstLine="0"/>
        <w:rPr>
          <w:rFonts w:eastAsiaTheme="minorEastAsia"/>
          <w:color w:val="FF0000"/>
          <w:spacing w:val="0"/>
          <w:sz w:val="24"/>
          <w:szCs w:val="24"/>
          <w:lang w:eastAsia="ru-RU"/>
        </w:rPr>
      </w:pPr>
      <w:r w:rsidRPr="00161025">
        <w:rPr>
          <w:b/>
          <w:color w:val="FF0000"/>
          <w:sz w:val="24"/>
          <w:szCs w:val="24"/>
        </w:rPr>
        <w:tab/>
      </w:r>
      <w:r w:rsidRPr="00034F19">
        <w:rPr>
          <w:b/>
          <w:sz w:val="24"/>
          <w:szCs w:val="24"/>
        </w:rPr>
        <w:tab/>
      </w:r>
      <w:r w:rsidR="002D03D9" w:rsidRPr="00034F19">
        <w:rPr>
          <w:b/>
          <w:sz w:val="24"/>
          <w:szCs w:val="24"/>
        </w:rPr>
        <w:t>Задача 3</w:t>
      </w:r>
      <w:r w:rsidR="00D67F49" w:rsidRPr="00034F19">
        <w:rPr>
          <w:b/>
          <w:sz w:val="24"/>
          <w:szCs w:val="24"/>
        </w:rPr>
        <w:t>.</w:t>
      </w:r>
      <w:r w:rsidR="00D67F49" w:rsidRPr="00034F19">
        <w:rPr>
          <w:sz w:val="24"/>
          <w:szCs w:val="24"/>
        </w:rPr>
        <w:t xml:space="preserve"> </w:t>
      </w:r>
      <w:r w:rsidR="004467BF" w:rsidRPr="009D3BA0">
        <w:rPr>
          <w:rFonts w:eastAsiaTheme="minorEastAsia"/>
          <w:spacing w:val="0"/>
          <w:sz w:val="24"/>
          <w:szCs w:val="24"/>
          <w:lang w:eastAsia="ru-RU"/>
        </w:rPr>
        <w:t>Привитие здорового образа жизни через использование инновационных подходов и новых приемов при организации физкультурно-оздоровительной работы в ДОУ</w:t>
      </w:r>
      <w:r w:rsidR="004467BF">
        <w:rPr>
          <w:rFonts w:eastAsiaTheme="minorEastAsia"/>
          <w:spacing w:val="0"/>
          <w:sz w:val="24"/>
          <w:szCs w:val="24"/>
          <w:lang w:eastAsia="ru-RU"/>
        </w:rPr>
        <w:t>.</w:t>
      </w:r>
    </w:p>
    <w:p w:rsidR="004467BF" w:rsidRPr="00AF577B" w:rsidRDefault="00656ABE" w:rsidP="00AF577B">
      <w:pPr>
        <w:spacing w:after="0" w:line="240" w:lineRule="auto"/>
        <w:contextualSpacing/>
        <w:jc w:val="both"/>
        <w:rPr>
          <w:rFonts w:ascii="Times New Roman" w:hAnsi="Times New Roman" w:cs="Times New Roman"/>
          <w:sz w:val="24"/>
          <w:szCs w:val="24"/>
        </w:rPr>
      </w:pPr>
      <w:r w:rsidRPr="004467BF">
        <w:rPr>
          <w:rFonts w:ascii="Times New Roman" w:hAnsi="Times New Roman"/>
          <w:sz w:val="24"/>
          <w:szCs w:val="24"/>
        </w:rPr>
        <w:t xml:space="preserve">Для решения данной  задачи проведены следующие мероприятия: </w:t>
      </w:r>
      <w:r w:rsidRPr="004467BF">
        <w:rPr>
          <w:rFonts w:ascii="Times New Roman" w:hAnsi="Times New Roman" w:cs="Times New Roman"/>
          <w:b/>
          <w:sz w:val="24"/>
          <w:szCs w:val="24"/>
        </w:rPr>
        <w:t>педсовет №</w:t>
      </w:r>
      <w:r w:rsidR="004467BF" w:rsidRPr="004467BF">
        <w:rPr>
          <w:rFonts w:ascii="Times New Roman" w:hAnsi="Times New Roman" w:cs="Times New Roman"/>
          <w:b/>
          <w:sz w:val="24"/>
          <w:szCs w:val="24"/>
        </w:rPr>
        <w:t>5</w:t>
      </w:r>
      <w:r w:rsidRPr="004467BF">
        <w:rPr>
          <w:rFonts w:ascii="Times New Roman" w:hAnsi="Times New Roman" w:cs="Times New Roman"/>
          <w:b/>
          <w:sz w:val="24"/>
          <w:szCs w:val="24"/>
        </w:rPr>
        <w:t xml:space="preserve"> на</w:t>
      </w:r>
      <w:r w:rsidRPr="004467BF">
        <w:rPr>
          <w:rFonts w:ascii="Times New Roman" w:hAnsi="Times New Roman"/>
          <w:b/>
          <w:sz w:val="24"/>
          <w:szCs w:val="24"/>
        </w:rPr>
        <w:t xml:space="preserve"> тему </w:t>
      </w:r>
      <w:r w:rsidR="00FF19A5" w:rsidRPr="004467BF">
        <w:rPr>
          <w:rFonts w:ascii="Times New Roman" w:hAnsi="Times New Roman"/>
          <w:sz w:val="24"/>
          <w:szCs w:val="24"/>
        </w:rPr>
        <w:t>«</w:t>
      </w:r>
      <w:r w:rsidR="004467BF" w:rsidRPr="004467BF">
        <w:rPr>
          <w:rFonts w:ascii="Times New Roman" w:hAnsi="Times New Roman"/>
          <w:sz w:val="24"/>
          <w:szCs w:val="24"/>
        </w:rPr>
        <w:t>Оптимизация процесса здоровьесбережения и здоровьесохранения дошкольников и педагогов в детском саду и семье</w:t>
      </w:r>
      <w:r w:rsidR="00FF19A5" w:rsidRPr="004467BF">
        <w:rPr>
          <w:rFonts w:ascii="Times New Roman" w:hAnsi="Times New Roman"/>
          <w:sz w:val="24"/>
          <w:szCs w:val="24"/>
        </w:rPr>
        <w:t>».</w:t>
      </w:r>
      <w:r w:rsidR="00A41742" w:rsidRPr="004467BF">
        <w:rPr>
          <w:rFonts w:ascii="Times New Roman" w:hAnsi="Times New Roman"/>
          <w:sz w:val="24"/>
          <w:szCs w:val="24"/>
        </w:rPr>
        <w:t xml:space="preserve"> </w:t>
      </w:r>
      <w:r w:rsidR="004467BF" w:rsidRPr="004467BF">
        <w:rPr>
          <w:rFonts w:ascii="Times New Roman" w:hAnsi="Times New Roman" w:cs="Times New Roman"/>
          <w:b/>
          <w:sz w:val="24"/>
          <w:szCs w:val="24"/>
        </w:rPr>
        <w:t>ЦЕЛЬ:</w:t>
      </w:r>
      <w:r w:rsidR="004467BF" w:rsidRPr="00A57E8A">
        <w:rPr>
          <w:rFonts w:ascii="Times New Roman" w:hAnsi="Times New Roman" w:cs="Times New Roman"/>
          <w:sz w:val="24"/>
          <w:szCs w:val="24"/>
        </w:rPr>
        <w:t xml:space="preserve"> Поиск путей по совер</w:t>
      </w:r>
      <w:r w:rsidR="00E8124B">
        <w:rPr>
          <w:rFonts w:ascii="Times New Roman" w:hAnsi="Times New Roman" w:cs="Times New Roman"/>
          <w:sz w:val="24"/>
          <w:szCs w:val="24"/>
        </w:rPr>
        <w:t>шенствованию работы направленной</w:t>
      </w:r>
      <w:r w:rsidR="004467BF" w:rsidRPr="00A57E8A">
        <w:rPr>
          <w:rFonts w:ascii="Times New Roman" w:hAnsi="Times New Roman" w:cs="Times New Roman"/>
          <w:sz w:val="24"/>
          <w:szCs w:val="24"/>
        </w:rPr>
        <w:t xml:space="preserve"> на сохранение, укрепление здоровья воспитанников, через </w:t>
      </w:r>
      <w:r w:rsidR="004467BF" w:rsidRPr="00A57E8A">
        <w:rPr>
          <w:rFonts w:ascii="Times New Roman" w:hAnsi="Times New Roman" w:cs="Times New Roman"/>
          <w:sz w:val="24"/>
          <w:szCs w:val="24"/>
          <w:shd w:val="clear" w:color="auto" w:fill="FFFFFF"/>
        </w:rPr>
        <w:t>использование инновационных подходов и новых технологий при организации </w:t>
      </w:r>
      <w:r w:rsidR="004467BF" w:rsidRPr="00A57E8A">
        <w:rPr>
          <w:rFonts w:ascii="Times New Roman" w:hAnsi="Times New Roman" w:cs="Times New Roman"/>
          <w:sz w:val="24"/>
          <w:szCs w:val="24"/>
        </w:rPr>
        <w:t>физкультурно-оздоровительной работы в ДОУ.</w:t>
      </w:r>
      <w:r w:rsidR="00DE1A7A">
        <w:rPr>
          <w:rFonts w:ascii="Times New Roman" w:hAnsi="Times New Roman" w:cs="Times New Roman"/>
          <w:sz w:val="24"/>
          <w:szCs w:val="24"/>
        </w:rPr>
        <w:t xml:space="preserve"> </w:t>
      </w:r>
      <w:r w:rsidR="00DE1A7A" w:rsidRPr="00D607AC">
        <w:rPr>
          <w:rFonts w:ascii="Times New Roman" w:hAnsi="Times New Roman" w:cs="Times New Roman"/>
          <w:sz w:val="24"/>
          <w:szCs w:val="24"/>
        </w:rPr>
        <w:t xml:space="preserve">Организованы открытые просмотры образовательной </w:t>
      </w:r>
      <w:r w:rsidR="00DE1A7A" w:rsidRPr="00A57E8A">
        <w:rPr>
          <w:rFonts w:ascii="Times New Roman" w:hAnsi="Times New Roman" w:cs="Times New Roman"/>
          <w:sz w:val="24"/>
          <w:szCs w:val="24"/>
        </w:rPr>
        <w:t>деятельности</w:t>
      </w:r>
      <w:r w:rsidR="00DE1A7A">
        <w:rPr>
          <w:rFonts w:ascii="Times New Roman" w:hAnsi="Times New Roman" w:cs="Times New Roman"/>
          <w:sz w:val="24"/>
          <w:szCs w:val="24"/>
        </w:rPr>
        <w:t>, проведен м</w:t>
      </w:r>
      <w:r w:rsidR="00DE1A7A" w:rsidRPr="00AF577B">
        <w:rPr>
          <w:rFonts w:ascii="Times New Roman" w:hAnsi="Times New Roman" w:cs="Times New Roman"/>
          <w:sz w:val="24"/>
          <w:szCs w:val="24"/>
        </w:rPr>
        <w:t>астер-класс «Нейропсихологические игры с мячом», деловая игра «Мы за здоровый образ жизни»</w:t>
      </w:r>
      <w:r w:rsidR="00AF577B" w:rsidRPr="00AF577B">
        <w:rPr>
          <w:rFonts w:ascii="Times New Roman" w:hAnsi="Times New Roman" w:cs="Times New Roman"/>
          <w:sz w:val="24"/>
          <w:szCs w:val="24"/>
        </w:rPr>
        <w:t>, с</w:t>
      </w:r>
      <w:r w:rsidR="00DE1A7A" w:rsidRPr="00AF577B">
        <w:rPr>
          <w:rFonts w:ascii="Times New Roman" w:hAnsi="Times New Roman" w:cs="Times New Roman"/>
          <w:sz w:val="24"/>
          <w:szCs w:val="24"/>
        </w:rPr>
        <w:t>портивно</w:t>
      </w:r>
      <w:r w:rsidR="00AF577B" w:rsidRPr="00AF577B">
        <w:rPr>
          <w:rFonts w:ascii="Times New Roman" w:hAnsi="Times New Roman" w:cs="Times New Roman"/>
          <w:sz w:val="24"/>
          <w:szCs w:val="24"/>
        </w:rPr>
        <w:t>е мероприятие «Зимняя эстафета», а</w:t>
      </w:r>
      <w:r w:rsidR="00DE1A7A" w:rsidRPr="00A57E8A">
        <w:rPr>
          <w:rFonts w:ascii="Times New Roman" w:hAnsi="Times New Roman" w:cs="Times New Roman"/>
          <w:sz w:val="24"/>
          <w:szCs w:val="24"/>
        </w:rPr>
        <w:t>нкетирование ро</w:t>
      </w:r>
      <w:r w:rsidR="00AF577B">
        <w:rPr>
          <w:rFonts w:ascii="Times New Roman" w:hAnsi="Times New Roman" w:cs="Times New Roman"/>
          <w:sz w:val="24"/>
          <w:szCs w:val="24"/>
        </w:rPr>
        <w:t>дителей:  «О здоровье в серьез». р</w:t>
      </w:r>
      <w:r w:rsidR="00DE1A7A" w:rsidRPr="00A57E8A">
        <w:rPr>
          <w:rFonts w:ascii="Times New Roman" w:hAnsi="Times New Roman" w:cs="Times New Roman"/>
          <w:sz w:val="24"/>
          <w:szCs w:val="24"/>
        </w:rPr>
        <w:t>ейд «Безопасные условия п</w:t>
      </w:r>
      <w:r w:rsidR="00AF577B">
        <w:rPr>
          <w:rFonts w:ascii="Times New Roman" w:hAnsi="Times New Roman" w:cs="Times New Roman"/>
          <w:sz w:val="24"/>
          <w:szCs w:val="24"/>
        </w:rPr>
        <w:t>ребывания детей в детском саду», к</w:t>
      </w:r>
      <w:r w:rsidR="00DE1A7A" w:rsidRPr="00AF577B">
        <w:rPr>
          <w:rFonts w:ascii="Times New Roman" w:hAnsi="Times New Roman" w:cs="Times New Roman"/>
          <w:sz w:val="24"/>
          <w:szCs w:val="24"/>
        </w:rPr>
        <w:t>онсультации</w:t>
      </w:r>
      <w:r w:rsidR="00DE1A7A" w:rsidRPr="00A57E8A">
        <w:rPr>
          <w:rFonts w:ascii="Times New Roman" w:hAnsi="Times New Roman" w:cs="Times New Roman"/>
          <w:sz w:val="24"/>
          <w:szCs w:val="24"/>
        </w:rPr>
        <w:t xml:space="preserve"> для родителей «Создание условий для формирования основ безопасности и жизне</w:t>
      </w:r>
      <w:r w:rsidR="00DE1A7A" w:rsidRPr="00AF577B">
        <w:rPr>
          <w:rFonts w:ascii="Times New Roman" w:hAnsi="Times New Roman" w:cs="Times New Roman"/>
          <w:sz w:val="24"/>
          <w:szCs w:val="24"/>
        </w:rPr>
        <w:t xml:space="preserve">деятельности дошкольника», </w:t>
      </w:r>
      <w:r w:rsidR="00DE1A7A" w:rsidRPr="00A57E8A">
        <w:rPr>
          <w:rFonts w:ascii="Times New Roman" w:hAnsi="Times New Roman" w:cs="Times New Roman"/>
          <w:sz w:val="24"/>
          <w:szCs w:val="24"/>
        </w:rPr>
        <w:t>«Закаливание –</w:t>
      </w:r>
      <w:r w:rsidR="00AF577B">
        <w:rPr>
          <w:rFonts w:ascii="Times New Roman" w:hAnsi="Times New Roman" w:cs="Times New Roman"/>
          <w:sz w:val="24"/>
          <w:szCs w:val="24"/>
        </w:rPr>
        <w:t xml:space="preserve"> первый шаг на пути к здоровью» и тематическая проверка</w:t>
      </w:r>
      <w:r w:rsidR="00AF577B" w:rsidRPr="00A57E8A">
        <w:rPr>
          <w:rFonts w:ascii="Times New Roman" w:hAnsi="Times New Roman" w:cs="Times New Roman"/>
          <w:sz w:val="24"/>
          <w:szCs w:val="24"/>
        </w:rPr>
        <w:t>: «Использование здоровьесберегающих технологий в воспитательно-образовательном процессе»</w:t>
      </w:r>
      <w:r w:rsidR="00AF577B">
        <w:rPr>
          <w:rFonts w:ascii="Times New Roman" w:hAnsi="Times New Roman" w:cs="Times New Roman"/>
          <w:sz w:val="24"/>
          <w:szCs w:val="24"/>
        </w:rPr>
        <w:t>.</w:t>
      </w:r>
    </w:p>
    <w:p w:rsidR="00481AB6" w:rsidRPr="00AC3DD9" w:rsidRDefault="00AC3DD9" w:rsidP="00AC3DD9">
      <w:pPr>
        <w:pStyle w:val="af"/>
        <w:shd w:val="clear" w:color="auto" w:fill="FFFFFF"/>
        <w:spacing w:before="0" w:beforeAutospacing="0" w:after="0" w:afterAutospacing="0"/>
        <w:ind w:firstLine="709"/>
        <w:jc w:val="both"/>
        <w:rPr>
          <w:rFonts w:eastAsiaTheme="minorEastAsia"/>
        </w:rPr>
      </w:pPr>
      <w:r w:rsidRPr="00AC3DD9">
        <w:rPr>
          <w:rFonts w:eastAsiaTheme="minorEastAsia"/>
        </w:rPr>
        <w:t>С 21.03.2022г. по 25.03.2022</w:t>
      </w:r>
      <w:r w:rsidR="001D7CC2" w:rsidRPr="00AC3DD9">
        <w:rPr>
          <w:rFonts w:eastAsiaTheme="minorEastAsia"/>
        </w:rPr>
        <w:t xml:space="preserve">г. была проведена тематическая проверка </w:t>
      </w:r>
      <w:r w:rsidR="0034350B" w:rsidRPr="00AC3DD9">
        <w:rPr>
          <w:rFonts w:eastAsiaTheme="minorEastAsia"/>
        </w:rPr>
        <w:t>«</w:t>
      </w:r>
      <w:r w:rsidRPr="00AC3DD9">
        <w:rPr>
          <w:rFonts w:eastAsiaTheme="minorEastAsia"/>
        </w:rPr>
        <w:t>Использование здоровьесберегающих технологий в воспитательно-образовательном процессе</w:t>
      </w:r>
      <w:r w:rsidR="0034350B" w:rsidRPr="00AC3DD9">
        <w:rPr>
          <w:rFonts w:eastAsiaTheme="minorEastAsia"/>
        </w:rPr>
        <w:t>».</w:t>
      </w:r>
      <w:r w:rsidR="001D7CC2" w:rsidRPr="00AC3DD9">
        <w:rPr>
          <w:rFonts w:eastAsiaTheme="minorEastAsia"/>
        </w:rPr>
        <w:t xml:space="preserve"> </w:t>
      </w:r>
      <w:r>
        <w:rPr>
          <w:rFonts w:eastAsiaTheme="minorEastAsia"/>
        </w:rPr>
        <w:t xml:space="preserve"> Приказ №26 от 17</w:t>
      </w:r>
      <w:r w:rsidR="0034350B" w:rsidRPr="00AC3DD9">
        <w:rPr>
          <w:rFonts w:eastAsiaTheme="minorEastAsia"/>
        </w:rPr>
        <w:t xml:space="preserve"> </w:t>
      </w:r>
      <w:r>
        <w:rPr>
          <w:rFonts w:eastAsiaTheme="minorEastAsia"/>
        </w:rPr>
        <w:t>марта</w:t>
      </w:r>
      <w:r w:rsidR="0034350B" w:rsidRPr="00AC3DD9">
        <w:rPr>
          <w:rFonts w:eastAsiaTheme="minorEastAsia"/>
        </w:rPr>
        <w:t xml:space="preserve"> 202</w:t>
      </w:r>
      <w:r>
        <w:rPr>
          <w:rFonts w:eastAsiaTheme="minorEastAsia"/>
        </w:rPr>
        <w:t>2</w:t>
      </w:r>
      <w:r w:rsidR="001D7CC2" w:rsidRPr="00AC3DD9">
        <w:rPr>
          <w:rFonts w:eastAsiaTheme="minorEastAsia"/>
        </w:rPr>
        <w:t xml:space="preserve"> года. </w:t>
      </w:r>
    </w:p>
    <w:p w:rsidR="001D7CC2" w:rsidRPr="00AC3DD9" w:rsidRDefault="001D7CC2" w:rsidP="00EF6BAC">
      <w:pPr>
        <w:snapToGrid w:val="0"/>
        <w:spacing w:after="0" w:line="240" w:lineRule="auto"/>
        <w:ind w:left="30" w:firstLine="679"/>
        <w:jc w:val="both"/>
        <w:rPr>
          <w:rFonts w:ascii="Times New Roman" w:hAnsi="Times New Roman" w:cs="Times New Roman"/>
          <w:sz w:val="24"/>
          <w:szCs w:val="24"/>
        </w:rPr>
      </w:pPr>
      <w:r w:rsidRPr="00AC3DD9">
        <w:rPr>
          <w:rFonts w:ascii="Times New Roman" w:hAnsi="Times New Roman" w:cs="Times New Roman"/>
          <w:sz w:val="24"/>
          <w:szCs w:val="24"/>
        </w:rPr>
        <w:t>Были проанализированы следующие вопросы:</w:t>
      </w:r>
    </w:p>
    <w:p w:rsidR="00EF6BAC" w:rsidRPr="00EF6BAC" w:rsidRDefault="00EF6BAC" w:rsidP="00EF6BAC">
      <w:pPr>
        <w:numPr>
          <w:ilvl w:val="0"/>
          <w:numId w:val="29"/>
        </w:numPr>
        <w:spacing w:after="0" w:line="240" w:lineRule="auto"/>
        <w:jc w:val="both"/>
        <w:rPr>
          <w:rFonts w:ascii="Times New Roman" w:hAnsi="Times New Roman" w:cs="Times New Roman"/>
          <w:sz w:val="24"/>
          <w:szCs w:val="24"/>
        </w:rPr>
      </w:pPr>
      <w:r w:rsidRPr="00EF6BAC">
        <w:rPr>
          <w:rFonts w:ascii="Times New Roman" w:hAnsi="Times New Roman" w:cs="Times New Roman"/>
          <w:sz w:val="24"/>
          <w:szCs w:val="24"/>
        </w:rPr>
        <w:t>Обследование двигательных навыков детей в течении дня.</w:t>
      </w:r>
    </w:p>
    <w:p w:rsidR="00EF6BAC" w:rsidRPr="00EF6BAC" w:rsidRDefault="00EF6BAC" w:rsidP="00EF6BAC">
      <w:pPr>
        <w:numPr>
          <w:ilvl w:val="0"/>
          <w:numId w:val="29"/>
        </w:numPr>
        <w:spacing w:after="0" w:line="240" w:lineRule="auto"/>
        <w:jc w:val="both"/>
        <w:rPr>
          <w:rFonts w:ascii="Times New Roman" w:hAnsi="Times New Roman" w:cs="Times New Roman"/>
          <w:sz w:val="24"/>
          <w:szCs w:val="24"/>
        </w:rPr>
      </w:pPr>
      <w:r w:rsidRPr="00EF6BAC">
        <w:rPr>
          <w:rFonts w:ascii="Times New Roman" w:hAnsi="Times New Roman" w:cs="Times New Roman"/>
          <w:sz w:val="24"/>
          <w:szCs w:val="24"/>
        </w:rPr>
        <w:t>Оценка профессионального мастерства воспитателя.</w:t>
      </w:r>
    </w:p>
    <w:p w:rsidR="00EF6BAC" w:rsidRPr="00EF6BAC" w:rsidRDefault="00EF6BAC" w:rsidP="00EF6BAC">
      <w:pPr>
        <w:numPr>
          <w:ilvl w:val="0"/>
          <w:numId w:val="29"/>
        </w:numPr>
        <w:spacing w:after="0" w:line="240" w:lineRule="auto"/>
        <w:jc w:val="both"/>
        <w:rPr>
          <w:rFonts w:ascii="Times New Roman" w:hAnsi="Times New Roman" w:cs="Times New Roman"/>
          <w:sz w:val="24"/>
          <w:szCs w:val="24"/>
        </w:rPr>
      </w:pPr>
      <w:r w:rsidRPr="00EF6BAC">
        <w:rPr>
          <w:rFonts w:ascii="Times New Roman" w:hAnsi="Times New Roman" w:cs="Times New Roman"/>
          <w:sz w:val="24"/>
          <w:szCs w:val="24"/>
        </w:rPr>
        <w:t>Анализ состояния предметно-пространственной среды.</w:t>
      </w:r>
    </w:p>
    <w:p w:rsidR="00EF6BAC" w:rsidRPr="00EF6BAC" w:rsidRDefault="00EF6BAC" w:rsidP="00EF6BAC">
      <w:pPr>
        <w:numPr>
          <w:ilvl w:val="0"/>
          <w:numId w:val="29"/>
        </w:numPr>
        <w:spacing w:after="0" w:line="240" w:lineRule="auto"/>
        <w:jc w:val="both"/>
        <w:rPr>
          <w:rFonts w:ascii="Times New Roman" w:hAnsi="Times New Roman" w:cs="Times New Roman"/>
          <w:sz w:val="24"/>
          <w:szCs w:val="24"/>
        </w:rPr>
      </w:pPr>
      <w:r w:rsidRPr="00EF6BAC">
        <w:rPr>
          <w:rFonts w:ascii="Times New Roman" w:hAnsi="Times New Roman" w:cs="Times New Roman"/>
          <w:sz w:val="24"/>
          <w:szCs w:val="24"/>
        </w:rPr>
        <w:t>Планирование работы.</w:t>
      </w:r>
    </w:p>
    <w:p w:rsidR="00EF6BAC" w:rsidRPr="00EF6BAC" w:rsidRDefault="00EF6BAC" w:rsidP="00EF6BAC">
      <w:pPr>
        <w:numPr>
          <w:ilvl w:val="0"/>
          <w:numId w:val="29"/>
        </w:numPr>
        <w:spacing w:after="0" w:line="240" w:lineRule="auto"/>
        <w:jc w:val="both"/>
        <w:rPr>
          <w:rFonts w:ascii="Times New Roman" w:hAnsi="Times New Roman" w:cs="Times New Roman"/>
          <w:sz w:val="24"/>
          <w:szCs w:val="24"/>
        </w:rPr>
      </w:pPr>
      <w:r w:rsidRPr="00EF6BAC">
        <w:rPr>
          <w:rFonts w:ascii="Times New Roman" w:hAnsi="Times New Roman" w:cs="Times New Roman"/>
          <w:sz w:val="24"/>
          <w:szCs w:val="24"/>
        </w:rPr>
        <w:t>Работа с родителями.</w:t>
      </w:r>
    </w:p>
    <w:p w:rsidR="00ED0D79" w:rsidRPr="00ED0D79" w:rsidRDefault="003D102D" w:rsidP="00ED0D79">
      <w:pPr>
        <w:pStyle w:val="af"/>
        <w:shd w:val="clear" w:color="auto" w:fill="FFFFFF"/>
        <w:spacing w:before="0" w:beforeAutospacing="0" w:after="0" w:afterAutospacing="0"/>
        <w:ind w:firstLine="709"/>
        <w:jc w:val="both"/>
        <w:rPr>
          <w:rFonts w:eastAsiaTheme="minorEastAsia"/>
        </w:rPr>
      </w:pPr>
      <w:r w:rsidRPr="00ED0D79">
        <w:rPr>
          <w:rFonts w:eastAsiaTheme="minorEastAsia"/>
        </w:rPr>
        <w:t xml:space="preserve">Анализ контроля показал, </w:t>
      </w:r>
      <w:r w:rsidR="00ED0D79" w:rsidRPr="00ED0D79">
        <w:rPr>
          <w:rFonts w:eastAsiaTheme="minorEastAsia"/>
          <w:b/>
        </w:rPr>
        <w:t>что</w:t>
      </w:r>
      <w:r w:rsidR="00ED0D79" w:rsidRPr="00ED0D79">
        <w:rPr>
          <w:rFonts w:eastAsiaTheme="minorEastAsia"/>
        </w:rPr>
        <w:t xml:space="preserve"> работа по данному направлению ведется планомерно и систематически, посредством </w:t>
      </w:r>
    </w:p>
    <w:p w:rsidR="00ED0D79" w:rsidRPr="00ED0D79" w:rsidRDefault="00ED0D79" w:rsidP="009E15E2">
      <w:pPr>
        <w:pStyle w:val="af"/>
        <w:numPr>
          <w:ilvl w:val="0"/>
          <w:numId w:val="48"/>
        </w:numPr>
        <w:shd w:val="clear" w:color="auto" w:fill="FFFFFF"/>
        <w:spacing w:before="0" w:beforeAutospacing="0" w:after="0" w:afterAutospacing="0"/>
        <w:ind w:left="1260" w:hanging="360"/>
        <w:jc w:val="both"/>
        <w:rPr>
          <w:rFonts w:eastAsiaTheme="minorEastAsia"/>
        </w:rPr>
      </w:pPr>
      <w:r w:rsidRPr="00ED0D79">
        <w:rPr>
          <w:rFonts w:eastAsiaTheme="minorEastAsia"/>
        </w:rPr>
        <w:t>образовательной деятельности «Физическое развитие», подвижных, спортивных  игр, развлечений на воздухе, а также в разных видах деятельности в режиме дня ДОУ;</w:t>
      </w:r>
    </w:p>
    <w:p w:rsidR="00ED0D79" w:rsidRPr="00ED0D79" w:rsidRDefault="00ED0D79" w:rsidP="009E15E2">
      <w:pPr>
        <w:pStyle w:val="Standard"/>
        <w:widowControl w:val="0"/>
        <w:numPr>
          <w:ilvl w:val="0"/>
          <w:numId w:val="48"/>
        </w:numPr>
        <w:suppressAutoHyphens/>
        <w:ind w:left="1260" w:hanging="360"/>
        <w:jc w:val="both"/>
        <w:rPr>
          <w:rFonts w:eastAsiaTheme="minorEastAsia"/>
          <w:kern w:val="0"/>
          <w:lang w:eastAsia="ru-RU"/>
        </w:rPr>
      </w:pPr>
      <w:r w:rsidRPr="00ED0D79">
        <w:rPr>
          <w:rFonts w:eastAsiaTheme="minorEastAsia"/>
          <w:kern w:val="0"/>
          <w:lang w:eastAsia="ru-RU"/>
        </w:rPr>
        <w:t>формирования необходимых знаний, умений и навыков у дошкольников в организации здорового образа жизни с помощью бесед, наблюдений, решения проблемных ситуаций, игровых задач, связанных со сбережением здоровья;</w:t>
      </w:r>
    </w:p>
    <w:p w:rsidR="00ED0D79" w:rsidRPr="00ED0D79" w:rsidRDefault="00ED0D79" w:rsidP="009E15E2">
      <w:pPr>
        <w:pStyle w:val="Standard"/>
        <w:widowControl w:val="0"/>
        <w:numPr>
          <w:ilvl w:val="0"/>
          <w:numId w:val="48"/>
        </w:numPr>
        <w:suppressAutoHyphens/>
        <w:ind w:left="1260" w:hanging="360"/>
        <w:jc w:val="both"/>
        <w:rPr>
          <w:rFonts w:eastAsiaTheme="minorEastAsia"/>
          <w:kern w:val="0"/>
          <w:lang w:eastAsia="ru-RU"/>
        </w:rPr>
      </w:pPr>
      <w:r w:rsidRPr="00ED0D79">
        <w:rPr>
          <w:rFonts w:eastAsiaTheme="minorEastAsia"/>
          <w:kern w:val="0"/>
          <w:lang w:eastAsia="ru-RU"/>
        </w:rPr>
        <w:t>охрана и укрепление психического здоровья, эмоционального благополучия воспитанников, достигаемые за счет создания комфортной среды в группах, недопущения психологических и физических перегрузок;</w:t>
      </w:r>
    </w:p>
    <w:p w:rsidR="00ED0D79" w:rsidRPr="00ED0D79" w:rsidRDefault="00ED0D79" w:rsidP="009E15E2">
      <w:pPr>
        <w:pStyle w:val="Standard"/>
        <w:widowControl w:val="0"/>
        <w:numPr>
          <w:ilvl w:val="0"/>
          <w:numId w:val="48"/>
        </w:numPr>
        <w:suppressAutoHyphens/>
        <w:ind w:left="1260" w:hanging="360"/>
        <w:jc w:val="both"/>
        <w:rPr>
          <w:rFonts w:eastAsiaTheme="minorEastAsia"/>
          <w:kern w:val="0"/>
          <w:lang w:eastAsia="ru-RU"/>
        </w:rPr>
      </w:pPr>
      <w:r w:rsidRPr="00ED0D79">
        <w:rPr>
          <w:rFonts w:eastAsiaTheme="minorEastAsia"/>
          <w:kern w:val="0"/>
          <w:lang w:eastAsia="ru-RU"/>
        </w:rPr>
        <w:t>формирование основ безопасности детей, базирующееся на понимании каждым ребенком значения правильного поведения для охраны своей жизни и здоровья;</w:t>
      </w:r>
    </w:p>
    <w:p w:rsidR="00ED0D79" w:rsidRPr="00ED0D79" w:rsidRDefault="00ED0D79" w:rsidP="009E15E2">
      <w:pPr>
        <w:pStyle w:val="Standard"/>
        <w:widowControl w:val="0"/>
        <w:numPr>
          <w:ilvl w:val="0"/>
          <w:numId w:val="48"/>
        </w:numPr>
        <w:suppressAutoHyphens/>
        <w:ind w:left="1260" w:hanging="360"/>
        <w:jc w:val="both"/>
        <w:rPr>
          <w:rFonts w:eastAsiaTheme="minorEastAsia"/>
          <w:kern w:val="0"/>
          <w:lang w:eastAsia="ru-RU"/>
        </w:rPr>
      </w:pPr>
      <w:r w:rsidRPr="00ED0D79">
        <w:rPr>
          <w:rFonts w:eastAsiaTheme="minorEastAsia"/>
          <w:kern w:val="0"/>
          <w:lang w:eastAsia="ru-RU"/>
        </w:rPr>
        <w:t>гигиеническое воспитание детей и родителей, направленное на пропаганду здорового образа жизни;</w:t>
      </w:r>
    </w:p>
    <w:p w:rsidR="00ED0D79" w:rsidRPr="00ED0D79" w:rsidRDefault="00ED0D79" w:rsidP="009E15E2">
      <w:pPr>
        <w:pStyle w:val="Standard"/>
        <w:widowControl w:val="0"/>
        <w:numPr>
          <w:ilvl w:val="0"/>
          <w:numId w:val="48"/>
        </w:numPr>
        <w:suppressAutoHyphens/>
        <w:ind w:left="1260" w:hanging="360"/>
        <w:jc w:val="both"/>
        <w:rPr>
          <w:rFonts w:eastAsiaTheme="minorEastAsia"/>
          <w:kern w:val="0"/>
          <w:lang w:eastAsia="ru-RU"/>
        </w:rPr>
      </w:pPr>
      <w:r w:rsidRPr="00ED0D79">
        <w:rPr>
          <w:rFonts w:eastAsiaTheme="minorEastAsia"/>
          <w:kern w:val="0"/>
          <w:lang w:eastAsia="ru-RU"/>
        </w:rPr>
        <w:t>Профилактические мероприятия.</w:t>
      </w:r>
    </w:p>
    <w:p w:rsidR="00ED0D79" w:rsidRPr="00ED0D79" w:rsidRDefault="00ED0D79" w:rsidP="00ED0D79">
      <w:pPr>
        <w:shd w:val="clear" w:color="auto" w:fill="FFFFFF"/>
        <w:tabs>
          <w:tab w:val="left" w:pos="709"/>
        </w:tabs>
        <w:spacing w:after="0" w:line="240" w:lineRule="auto"/>
        <w:ind w:firstLine="425"/>
        <w:jc w:val="both"/>
        <w:rPr>
          <w:rFonts w:ascii="Times New Roman" w:hAnsi="Times New Roman" w:cs="Times New Roman"/>
          <w:sz w:val="24"/>
          <w:szCs w:val="24"/>
        </w:rPr>
      </w:pPr>
      <w:r w:rsidRPr="00ED0D79">
        <w:rPr>
          <w:rFonts w:ascii="Times New Roman" w:hAnsi="Times New Roman"/>
          <w:b/>
          <w:sz w:val="28"/>
          <w:szCs w:val="28"/>
        </w:rPr>
        <w:tab/>
      </w:r>
      <w:r w:rsidRPr="00ED0D79">
        <w:rPr>
          <w:rFonts w:ascii="Times New Roman" w:hAnsi="Times New Roman" w:cs="Times New Roman"/>
          <w:b/>
          <w:bCs/>
          <w:sz w:val="24"/>
          <w:szCs w:val="24"/>
        </w:rPr>
        <w:t>Рекомендовано:</w:t>
      </w:r>
    </w:p>
    <w:p w:rsidR="00ED0D79" w:rsidRPr="00ED0D79" w:rsidRDefault="00ED0D79" w:rsidP="00ED0D79">
      <w:pPr>
        <w:pStyle w:val="ab"/>
        <w:ind w:firstLine="567"/>
        <w:jc w:val="both"/>
        <w:rPr>
          <w:rFonts w:ascii="Times New Roman" w:hAnsi="Times New Roman" w:cs="Times New Roman"/>
          <w:i w:val="0"/>
          <w:iCs w:val="0"/>
          <w:sz w:val="24"/>
          <w:szCs w:val="24"/>
          <w:lang w:val="ru-RU" w:bidi="ar-SA"/>
        </w:rPr>
      </w:pPr>
      <w:r w:rsidRPr="00ED0D79">
        <w:rPr>
          <w:rFonts w:ascii="Times New Roman" w:hAnsi="Times New Roman" w:cs="Times New Roman"/>
          <w:i w:val="0"/>
          <w:iCs w:val="0"/>
          <w:sz w:val="24"/>
          <w:szCs w:val="24"/>
          <w:lang w:val="ru-RU" w:bidi="ar-SA"/>
        </w:rPr>
        <w:t xml:space="preserve">1. Пополнить спортивные уголки оборудованием, пособиями для закаливания детей, атрибутами для подвижных игр, дополнить уголки каталогами, иллюстративным материалом для ознакомления детей с видами спорта. </w:t>
      </w:r>
    </w:p>
    <w:p w:rsidR="00ED0D79" w:rsidRPr="00ED0D79" w:rsidRDefault="00ED0D79" w:rsidP="00ED0D79">
      <w:pPr>
        <w:pStyle w:val="ab"/>
        <w:ind w:firstLine="567"/>
        <w:jc w:val="both"/>
        <w:rPr>
          <w:rFonts w:ascii="Times New Roman" w:hAnsi="Times New Roman" w:cs="Times New Roman"/>
          <w:i w:val="0"/>
          <w:iCs w:val="0"/>
          <w:sz w:val="24"/>
          <w:szCs w:val="24"/>
          <w:lang w:val="ru-RU" w:bidi="ar-SA"/>
        </w:rPr>
      </w:pPr>
      <w:r w:rsidRPr="00ED0D79">
        <w:rPr>
          <w:rFonts w:ascii="Times New Roman" w:hAnsi="Times New Roman" w:cs="Times New Roman"/>
          <w:i w:val="0"/>
          <w:iCs w:val="0"/>
          <w:sz w:val="24"/>
          <w:szCs w:val="24"/>
          <w:lang w:val="ru-RU" w:bidi="ar-SA"/>
        </w:rPr>
        <w:t>2. Агитировать родителей вести здоровый образ жизни и соблюдать режим дня  и дома.</w:t>
      </w:r>
    </w:p>
    <w:p w:rsidR="00ED0D79" w:rsidRPr="00ED0D79" w:rsidRDefault="00ED0D79" w:rsidP="00ED0D79">
      <w:pPr>
        <w:pStyle w:val="ab"/>
        <w:ind w:firstLine="567"/>
        <w:jc w:val="both"/>
        <w:rPr>
          <w:rFonts w:ascii="Times New Roman" w:hAnsi="Times New Roman" w:cs="Times New Roman"/>
          <w:i w:val="0"/>
          <w:iCs w:val="0"/>
          <w:sz w:val="24"/>
          <w:szCs w:val="24"/>
          <w:lang w:val="ru-RU" w:bidi="ar-SA"/>
        </w:rPr>
      </w:pPr>
      <w:r w:rsidRPr="00ED0D79">
        <w:rPr>
          <w:rFonts w:ascii="Times New Roman" w:hAnsi="Times New Roman" w:cs="Times New Roman"/>
          <w:i w:val="0"/>
          <w:iCs w:val="0"/>
          <w:sz w:val="24"/>
          <w:szCs w:val="24"/>
          <w:lang w:val="ru-RU" w:bidi="ar-SA"/>
        </w:rPr>
        <w:t>3. Воспитателям повышать свою компетентность через внедрение  инновационных здоровьесберегающих технологий в воспитательно-образовательный процесс ДОУ.</w:t>
      </w:r>
    </w:p>
    <w:p w:rsidR="00ED0D79" w:rsidRDefault="00ED0D79" w:rsidP="003B0B1F">
      <w:pPr>
        <w:spacing w:after="0" w:line="240" w:lineRule="auto"/>
        <w:ind w:left="708" w:hanging="708"/>
        <w:jc w:val="center"/>
        <w:rPr>
          <w:rFonts w:ascii="Times New Roman" w:hAnsi="Times New Roman"/>
          <w:b/>
          <w:sz w:val="24"/>
          <w:szCs w:val="24"/>
          <w:lang w:val="tt-RU"/>
        </w:rPr>
      </w:pPr>
    </w:p>
    <w:p w:rsidR="002E68FC" w:rsidRDefault="002E68FC" w:rsidP="003B0B1F">
      <w:pPr>
        <w:spacing w:after="0" w:line="240" w:lineRule="auto"/>
        <w:ind w:left="708" w:hanging="708"/>
        <w:jc w:val="center"/>
        <w:rPr>
          <w:rFonts w:ascii="Times New Roman" w:hAnsi="Times New Roman"/>
          <w:b/>
          <w:sz w:val="24"/>
          <w:szCs w:val="24"/>
          <w:lang w:val="tt-RU"/>
        </w:rPr>
      </w:pPr>
    </w:p>
    <w:p w:rsidR="003B0B1F" w:rsidRDefault="003B0B1F" w:rsidP="003B0B1F">
      <w:pPr>
        <w:spacing w:after="0" w:line="240" w:lineRule="auto"/>
        <w:ind w:left="708" w:hanging="708"/>
        <w:jc w:val="center"/>
        <w:rPr>
          <w:rFonts w:ascii="Times New Roman" w:hAnsi="Times New Roman"/>
          <w:b/>
          <w:sz w:val="24"/>
          <w:szCs w:val="24"/>
          <w:lang w:val="tt-RU"/>
        </w:rPr>
      </w:pPr>
      <w:r>
        <w:rPr>
          <w:rFonts w:ascii="Times New Roman" w:hAnsi="Times New Roman"/>
          <w:b/>
          <w:sz w:val="24"/>
          <w:szCs w:val="24"/>
          <w:lang w:val="tt-RU"/>
        </w:rPr>
        <w:lastRenderedPageBreak/>
        <w:t xml:space="preserve">1.4. </w:t>
      </w:r>
      <w:r w:rsidR="00960BB4" w:rsidRPr="003B0B1F">
        <w:rPr>
          <w:rFonts w:ascii="Times New Roman" w:hAnsi="Times New Roman"/>
          <w:b/>
          <w:sz w:val="24"/>
          <w:szCs w:val="24"/>
        </w:rPr>
        <w:t xml:space="preserve">Результаты образовательной деятельности МАДОУ </w:t>
      </w:r>
    </w:p>
    <w:p w:rsidR="00960BB4" w:rsidRPr="003B0B1F" w:rsidRDefault="00161025" w:rsidP="003B0B1F">
      <w:pPr>
        <w:spacing w:after="0" w:line="240" w:lineRule="auto"/>
        <w:ind w:left="708" w:hanging="708"/>
        <w:jc w:val="center"/>
        <w:rPr>
          <w:rFonts w:ascii="Times New Roman" w:hAnsi="Times New Roman"/>
          <w:sz w:val="24"/>
          <w:szCs w:val="24"/>
          <w:lang w:val="tt-RU"/>
        </w:rPr>
      </w:pPr>
      <w:r>
        <w:rPr>
          <w:rFonts w:ascii="Times New Roman" w:hAnsi="Times New Roman"/>
          <w:b/>
          <w:sz w:val="24"/>
          <w:szCs w:val="24"/>
          <w:lang w:bidi="en-US"/>
        </w:rPr>
        <w:t>за 2021-2022</w:t>
      </w:r>
      <w:r w:rsidR="00960BB4" w:rsidRPr="003B0B1F">
        <w:rPr>
          <w:rFonts w:ascii="Times New Roman" w:hAnsi="Times New Roman"/>
          <w:b/>
          <w:sz w:val="24"/>
          <w:szCs w:val="24"/>
          <w:lang w:bidi="en-US"/>
        </w:rPr>
        <w:t xml:space="preserve"> учебный год</w:t>
      </w:r>
    </w:p>
    <w:p w:rsidR="00CD0981" w:rsidRDefault="00960BB4" w:rsidP="00557E43">
      <w:pPr>
        <w:spacing w:after="0" w:line="240" w:lineRule="auto"/>
        <w:ind w:firstLine="708"/>
        <w:jc w:val="both"/>
        <w:rPr>
          <w:rFonts w:ascii="Times New Roman" w:hAnsi="Times New Roman"/>
          <w:sz w:val="24"/>
          <w:szCs w:val="24"/>
        </w:rPr>
      </w:pPr>
      <w:r w:rsidRPr="00960BB4">
        <w:rPr>
          <w:rFonts w:ascii="Times New Roman" w:hAnsi="Times New Roman"/>
          <w:sz w:val="24"/>
          <w:szCs w:val="24"/>
        </w:rPr>
        <w:t>Дошкольное о</w:t>
      </w:r>
      <w:r w:rsidR="0025028C">
        <w:rPr>
          <w:rFonts w:ascii="Times New Roman" w:hAnsi="Times New Roman"/>
          <w:sz w:val="24"/>
          <w:szCs w:val="24"/>
        </w:rPr>
        <w:t>бразовательное учреждение в 202</w:t>
      </w:r>
      <w:r w:rsidR="00161025">
        <w:rPr>
          <w:rFonts w:ascii="Times New Roman" w:hAnsi="Times New Roman"/>
          <w:sz w:val="24"/>
          <w:szCs w:val="24"/>
        </w:rPr>
        <w:t>1</w:t>
      </w:r>
      <w:r w:rsidR="0025028C">
        <w:rPr>
          <w:rFonts w:ascii="Times New Roman" w:hAnsi="Times New Roman"/>
          <w:sz w:val="24"/>
          <w:szCs w:val="24"/>
        </w:rPr>
        <w:t>-202</w:t>
      </w:r>
      <w:r w:rsidR="00161025">
        <w:rPr>
          <w:rFonts w:ascii="Times New Roman" w:hAnsi="Times New Roman"/>
          <w:sz w:val="24"/>
          <w:szCs w:val="24"/>
        </w:rPr>
        <w:t>2</w:t>
      </w:r>
      <w:r w:rsidRPr="00960BB4">
        <w:rPr>
          <w:rFonts w:ascii="Times New Roman" w:hAnsi="Times New Roman"/>
          <w:sz w:val="24"/>
          <w:szCs w:val="24"/>
        </w:rPr>
        <w:t xml:space="preserve"> учебно</w:t>
      </w:r>
      <w:r w:rsidR="00080AF3">
        <w:rPr>
          <w:rFonts w:ascii="Times New Roman" w:hAnsi="Times New Roman"/>
          <w:sz w:val="24"/>
          <w:szCs w:val="24"/>
        </w:rPr>
        <w:t xml:space="preserve">м году работало по Основной </w:t>
      </w:r>
      <w:r w:rsidRPr="00960BB4">
        <w:rPr>
          <w:rFonts w:ascii="Times New Roman" w:hAnsi="Times New Roman"/>
          <w:sz w:val="24"/>
          <w:szCs w:val="24"/>
        </w:rPr>
        <w:t>образовательной программе (ООП) детского сада, разработанная в соответствии ФГОС ДО и  примерной образовательной программы «От рождения до школы</w:t>
      </w:r>
      <w:r w:rsidR="00CD0981">
        <w:rPr>
          <w:rFonts w:ascii="Times New Roman" w:hAnsi="Times New Roman"/>
          <w:sz w:val="24"/>
          <w:szCs w:val="24"/>
        </w:rPr>
        <w:t>.</w:t>
      </w:r>
      <w:r w:rsidR="00CD0981" w:rsidRPr="00CD0981">
        <w:rPr>
          <w:rFonts w:ascii="Times New Roman" w:hAnsi="Times New Roman"/>
          <w:sz w:val="24"/>
          <w:szCs w:val="24"/>
        </w:rPr>
        <w:t xml:space="preserve"> Инновационная программа дошкольного образования</w:t>
      </w:r>
      <w:r w:rsidRPr="00960BB4">
        <w:rPr>
          <w:rFonts w:ascii="Times New Roman" w:hAnsi="Times New Roman"/>
          <w:sz w:val="24"/>
          <w:szCs w:val="24"/>
        </w:rPr>
        <w:t>» под редакцией Н.Е.Вераксы, Т.С.Комаровой,</w:t>
      </w:r>
      <w:r w:rsidR="00CD0981">
        <w:rPr>
          <w:rFonts w:ascii="Times New Roman" w:hAnsi="Times New Roman"/>
          <w:sz w:val="24"/>
          <w:szCs w:val="24"/>
        </w:rPr>
        <w:t xml:space="preserve"> </w:t>
      </w:r>
      <w:r w:rsidR="00092CB9" w:rsidRPr="00CD0981">
        <w:rPr>
          <w:rFonts w:ascii="Times New Roman" w:hAnsi="Times New Roman"/>
          <w:sz w:val="24"/>
          <w:szCs w:val="24"/>
        </w:rPr>
        <w:t xml:space="preserve">Э. М. Дорофеевой.– М.: МОЗАИКА-СИНТЕЗ, 2019. </w:t>
      </w:r>
      <w:r w:rsidRPr="00960BB4">
        <w:rPr>
          <w:rFonts w:ascii="Times New Roman" w:hAnsi="Times New Roman"/>
          <w:sz w:val="24"/>
          <w:szCs w:val="24"/>
        </w:rPr>
        <w:t>Основная образовательная программа детского сада утверждена на  Педагоги</w:t>
      </w:r>
      <w:r w:rsidR="00CD0981">
        <w:rPr>
          <w:rFonts w:ascii="Times New Roman" w:hAnsi="Times New Roman"/>
          <w:sz w:val="24"/>
          <w:szCs w:val="24"/>
        </w:rPr>
        <w:t>ческом совете, протокол №1 от 26.08.2020</w:t>
      </w:r>
      <w:r w:rsidR="00501A9C">
        <w:rPr>
          <w:rFonts w:ascii="Times New Roman" w:hAnsi="Times New Roman"/>
          <w:sz w:val="24"/>
          <w:szCs w:val="24"/>
        </w:rPr>
        <w:t xml:space="preserve"> </w:t>
      </w:r>
      <w:r w:rsidR="00CD0981">
        <w:rPr>
          <w:rFonts w:ascii="Times New Roman" w:hAnsi="Times New Roman"/>
          <w:sz w:val="24"/>
          <w:szCs w:val="24"/>
        </w:rPr>
        <w:t>года и введено в действие приказом №91 от 27.08.2020 года.</w:t>
      </w:r>
      <w:r w:rsidRPr="00960BB4">
        <w:rPr>
          <w:rFonts w:ascii="Times New Roman" w:hAnsi="Times New Roman"/>
          <w:sz w:val="24"/>
          <w:szCs w:val="24"/>
        </w:rPr>
        <w:tab/>
        <w:t>Данная образовательная</w:t>
      </w:r>
      <w:r w:rsidR="00CD0981">
        <w:rPr>
          <w:rFonts w:ascii="Times New Roman" w:hAnsi="Times New Roman"/>
          <w:sz w:val="24"/>
          <w:szCs w:val="24"/>
        </w:rPr>
        <w:t xml:space="preserve">  программа    направлена   на </w:t>
      </w:r>
      <w:r w:rsidR="00CD0981">
        <w:rPr>
          <w:rFonts w:ascii="Times New Roman" w:eastAsiaTheme="minorHAnsi" w:hAnsi="Times New Roman"/>
          <w:color w:val="000000"/>
          <w:sz w:val="24"/>
          <w:szCs w:val="24"/>
        </w:rPr>
        <w:t>позитивную социализацию</w:t>
      </w:r>
      <w:r w:rsidR="00CD0981" w:rsidRPr="0098486A">
        <w:rPr>
          <w:rFonts w:ascii="Times New Roman" w:eastAsiaTheme="minorHAnsi" w:hAnsi="Times New Roman"/>
          <w:color w:val="000000"/>
          <w:sz w:val="24"/>
          <w:szCs w:val="24"/>
        </w:rPr>
        <w:t xml:space="preserve"> и всестороннее развитие детей дошкольного возраста</w:t>
      </w:r>
      <w:r w:rsidR="00CD0981">
        <w:rPr>
          <w:rFonts w:ascii="Times New Roman" w:eastAsiaTheme="minorHAnsi" w:hAnsi="Times New Roman"/>
          <w:color w:val="000000"/>
          <w:sz w:val="24"/>
          <w:szCs w:val="24"/>
        </w:rPr>
        <w:t>, формирование</w:t>
      </w:r>
      <w:r w:rsidR="00CD0981" w:rsidRPr="0098486A">
        <w:rPr>
          <w:rFonts w:ascii="Times New Roman" w:eastAsiaTheme="minorHAnsi" w:hAnsi="Times New Roman"/>
          <w:color w:val="000000"/>
          <w:sz w:val="24"/>
          <w:szCs w:val="24"/>
        </w:rPr>
        <w:t xml:space="preserve">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557E43" w:rsidRPr="002127F2" w:rsidRDefault="00557E43" w:rsidP="00557E43">
      <w:pPr>
        <w:spacing w:after="0" w:line="240" w:lineRule="auto"/>
        <w:ind w:firstLine="708"/>
        <w:jc w:val="both"/>
        <w:rPr>
          <w:rFonts w:ascii="Times New Roman" w:hAnsi="Times New Roman"/>
          <w:sz w:val="24"/>
          <w:szCs w:val="24"/>
        </w:rPr>
      </w:pPr>
      <w:r w:rsidRPr="002127F2">
        <w:rPr>
          <w:rFonts w:ascii="Times New Roman" w:hAnsi="Times New Roman"/>
          <w:sz w:val="24"/>
          <w:szCs w:val="24"/>
        </w:rPr>
        <w:t xml:space="preserve">Работа с детьми логопедической группы проводилась на основе «Адаптированной основной образовательной программы» детского сада, разработанная  на основе «Примерной адаптированной программы коррекционно-развивающей работы в логопедической группе детского сада для детей с тяжелыми нарушениями речи (общим недоразвитием речи) от 3-х до 7 лет»   Нищевой Н.В. </w:t>
      </w:r>
      <w:r w:rsidR="00CD0981" w:rsidRPr="002127F2">
        <w:rPr>
          <w:rFonts w:ascii="Times New Roman" w:hAnsi="Times New Roman"/>
          <w:sz w:val="24"/>
          <w:szCs w:val="24"/>
        </w:rPr>
        <w:t>Адаптированная образовательная программа детского сада утверждена на  Педагоги</w:t>
      </w:r>
      <w:r w:rsidR="002127F2" w:rsidRPr="002127F2">
        <w:rPr>
          <w:rFonts w:ascii="Times New Roman" w:hAnsi="Times New Roman"/>
          <w:sz w:val="24"/>
          <w:szCs w:val="24"/>
        </w:rPr>
        <w:t>ческом совете, протокол №1 от 26.08.2020</w:t>
      </w:r>
      <w:r w:rsidR="00CD0981" w:rsidRPr="002127F2">
        <w:rPr>
          <w:rFonts w:ascii="Times New Roman" w:hAnsi="Times New Roman"/>
          <w:sz w:val="24"/>
          <w:szCs w:val="24"/>
        </w:rPr>
        <w:t xml:space="preserve"> года и</w:t>
      </w:r>
      <w:r w:rsidR="002127F2" w:rsidRPr="002127F2">
        <w:rPr>
          <w:rFonts w:ascii="Times New Roman" w:hAnsi="Times New Roman"/>
          <w:sz w:val="24"/>
          <w:szCs w:val="24"/>
        </w:rPr>
        <w:t xml:space="preserve"> введено в действие приказом №90 от 27.08.2020</w:t>
      </w:r>
      <w:r w:rsidR="00CD0981" w:rsidRPr="002127F2">
        <w:rPr>
          <w:rFonts w:ascii="Times New Roman" w:hAnsi="Times New Roman"/>
          <w:sz w:val="24"/>
          <w:szCs w:val="24"/>
        </w:rPr>
        <w:t xml:space="preserve"> года.</w:t>
      </w:r>
    </w:p>
    <w:p w:rsidR="00960BB4" w:rsidRDefault="00960BB4" w:rsidP="00CD0981">
      <w:pPr>
        <w:spacing w:after="0" w:line="240" w:lineRule="auto"/>
        <w:ind w:firstLine="708"/>
        <w:jc w:val="both"/>
        <w:rPr>
          <w:rFonts w:ascii="Times New Roman" w:hAnsi="Times New Roman"/>
          <w:sz w:val="24"/>
          <w:szCs w:val="24"/>
        </w:rPr>
      </w:pPr>
      <w:r w:rsidRPr="00D20860">
        <w:rPr>
          <w:rFonts w:ascii="Times New Roman" w:hAnsi="Times New Roman"/>
          <w:sz w:val="24"/>
          <w:szCs w:val="24"/>
        </w:rPr>
        <w:t>Вариативная часть программы реализовывалась на основе программ: Учебно-методического комплекта по обучению детей двум государственным языкам «Татарча сөйләшәбез» под редакцией Зариповой З.М., Кидрячевой</w:t>
      </w:r>
      <w:r w:rsidR="00674C11" w:rsidRPr="00674C11">
        <w:rPr>
          <w:rFonts w:ascii="Times New Roman" w:hAnsi="Times New Roman"/>
          <w:sz w:val="24"/>
          <w:szCs w:val="24"/>
        </w:rPr>
        <w:t xml:space="preserve"> </w:t>
      </w:r>
      <w:r w:rsidR="00674C11" w:rsidRPr="00D20860">
        <w:rPr>
          <w:rFonts w:ascii="Times New Roman" w:hAnsi="Times New Roman"/>
          <w:sz w:val="24"/>
          <w:szCs w:val="24"/>
        </w:rPr>
        <w:t>Р.Г.</w:t>
      </w:r>
      <w:r w:rsidRPr="00D20860">
        <w:rPr>
          <w:rFonts w:ascii="Times New Roman" w:hAnsi="Times New Roman"/>
          <w:sz w:val="24"/>
          <w:szCs w:val="24"/>
        </w:rPr>
        <w:t>, Шариповой</w:t>
      </w:r>
      <w:r w:rsidR="00674C11" w:rsidRPr="00674C11">
        <w:rPr>
          <w:rFonts w:ascii="Times New Roman" w:hAnsi="Times New Roman"/>
          <w:sz w:val="24"/>
          <w:szCs w:val="24"/>
        </w:rPr>
        <w:t xml:space="preserve"> </w:t>
      </w:r>
      <w:r w:rsidR="00674C11" w:rsidRPr="00D20860">
        <w:rPr>
          <w:rFonts w:ascii="Times New Roman" w:hAnsi="Times New Roman"/>
          <w:sz w:val="24"/>
          <w:szCs w:val="24"/>
        </w:rPr>
        <w:t>Л.А.</w:t>
      </w:r>
      <w:r w:rsidRPr="00D20860">
        <w:rPr>
          <w:rFonts w:ascii="Times New Roman" w:hAnsi="Times New Roman"/>
          <w:sz w:val="24"/>
          <w:szCs w:val="24"/>
        </w:rPr>
        <w:t>; «Т</w:t>
      </w:r>
      <w:r w:rsidR="00674C11">
        <w:rPr>
          <w:rFonts w:ascii="Times New Roman" w:hAnsi="Times New Roman"/>
          <w:sz w:val="24"/>
          <w:szCs w:val="24"/>
        </w:rPr>
        <w:t>уган телдә сөйләшәбез» Хазратовой</w:t>
      </w:r>
      <w:r w:rsidRPr="00D20860">
        <w:rPr>
          <w:rFonts w:ascii="Times New Roman" w:hAnsi="Times New Roman"/>
          <w:sz w:val="24"/>
          <w:szCs w:val="24"/>
        </w:rPr>
        <w:t xml:space="preserve"> Ф.В., </w:t>
      </w:r>
      <w:r w:rsidR="00674C11">
        <w:rPr>
          <w:rFonts w:ascii="Times New Roman" w:hAnsi="Times New Roman"/>
          <w:sz w:val="24"/>
          <w:szCs w:val="24"/>
        </w:rPr>
        <w:t>Шарафетдиновой З.Г., Хабибулиной</w:t>
      </w:r>
      <w:r w:rsidRPr="00D20860">
        <w:rPr>
          <w:rFonts w:ascii="Times New Roman" w:hAnsi="Times New Roman"/>
          <w:sz w:val="24"/>
          <w:szCs w:val="24"/>
        </w:rPr>
        <w:t xml:space="preserve"> И.З; </w:t>
      </w:r>
      <w:r w:rsidR="00CD0981">
        <w:rPr>
          <w:rFonts w:ascii="Times New Roman" w:hAnsi="Times New Roman"/>
          <w:sz w:val="24"/>
          <w:szCs w:val="24"/>
        </w:rPr>
        <w:t>«</w:t>
      </w:r>
      <w:r w:rsidR="00CD0981" w:rsidRPr="00CD0981">
        <w:rPr>
          <w:rFonts w:ascii="Times New Roman" w:hAnsi="Times New Roman"/>
          <w:sz w:val="24"/>
          <w:szCs w:val="24"/>
        </w:rPr>
        <w:t xml:space="preserve">Сөенеч – Радость познания. </w:t>
      </w:r>
      <w:r w:rsidR="00CD0981" w:rsidRPr="00D20860">
        <w:rPr>
          <w:rFonts w:ascii="Times New Roman" w:hAnsi="Times New Roman"/>
          <w:sz w:val="24"/>
          <w:szCs w:val="24"/>
        </w:rPr>
        <w:t>Региональной программы дошколь</w:t>
      </w:r>
      <w:r w:rsidR="00CD0981">
        <w:rPr>
          <w:rFonts w:ascii="Times New Roman" w:hAnsi="Times New Roman"/>
          <w:sz w:val="24"/>
          <w:szCs w:val="24"/>
        </w:rPr>
        <w:t>ного образования» Шаеховой</w:t>
      </w:r>
      <w:r w:rsidR="00674C11" w:rsidRPr="00674C11">
        <w:rPr>
          <w:rFonts w:ascii="Times New Roman" w:hAnsi="Times New Roman"/>
          <w:sz w:val="24"/>
          <w:szCs w:val="24"/>
        </w:rPr>
        <w:t xml:space="preserve"> </w:t>
      </w:r>
      <w:r w:rsidR="00674C11">
        <w:rPr>
          <w:rFonts w:ascii="Times New Roman" w:hAnsi="Times New Roman"/>
          <w:sz w:val="24"/>
          <w:szCs w:val="24"/>
        </w:rPr>
        <w:t>Р.К.</w:t>
      </w:r>
      <w:r w:rsidR="00CD0981">
        <w:rPr>
          <w:rFonts w:ascii="Times New Roman" w:hAnsi="Times New Roman"/>
          <w:sz w:val="24"/>
          <w:szCs w:val="24"/>
        </w:rPr>
        <w:t xml:space="preserve">; </w:t>
      </w:r>
      <w:r w:rsidR="00674C11" w:rsidRPr="00674C11">
        <w:rPr>
          <w:rFonts w:ascii="Times New Roman" w:hAnsi="Times New Roman"/>
          <w:sz w:val="24"/>
          <w:szCs w:val="24"/>
        </w:rPr>
        <w:t>программы «Математические ступеньки» Колесниковой Е.В.; программой «Игралочка» Петерсон Л.Г., Кочемасовой Е.Е.; программой по подготовке к обучению грамоте «От звука к букве» Колесниковой</w:t>
      </w:r>
      <w:r w:rsidR="00674C11">
        <w:rPr>
          <w:rFonts w:ascii="Times New Roman" w:hAnsi="Times New Roman"/>
          <w:sz w:val="24"/>
          <w:szCs w:val="24"/>
        </w:rPr>
        <w:t xml:space="preserve"> Е.</w:t>
      </w:r>
      <w:r w:rsidR="00674C11" w:rsidRPr="00674C11">
        <w:rPr>
          <w:rFonts w:ascii="Times New Roman" w:hAnsi="Times New Roman"/>
          <w:sz w:val="24"/>
          <w:szCs w:val="24"/>
        </w:rPr>
        <w:t>В.</w:t>
      </w:r>
    </w:p>
    <w:p w:rsidR="006B1794" w:rsidRPr="00D20860" w:rsidRDefault="006B1794" w:rsidP="006B1794">
      <w:pPr>
        <w:spacing w:after="0" w:line="240" w:lineRule="auto"/>
        <w:ind w:firstLine="709"/>
        <w:jc w:val="both"/>
        <w:rPr>
          <w:rFonts w:ascii="Times New Roman" w:hAnsi="Times New Roman" w:cs="Times New Roman"/>
          <w:sz w:val="24"/>
          <w:szCs w:val="24"/>
        </w:rPr>
      </w:pPr>
      <w:r w:rsidRPr="00D20860">
        <w:rPr>
          <w:rFonts w:ascii="Times New Roman" w:hAnsi="Times New Roman" w:cs="Times New Roman"/>
          <w:sz w:val="24"/>
          <w:szCs w:val="24"/>
        </w:rPr>
        <w:t xml:space="preserve">Организация детской деятельности происходила в следующих  формах: образовательная деятельность, совместная деятельность взрослого и детей и самостоятельная деятельность детей. Использовались различные формы организации обучения: образовательная деятельность проводилась с группой, по подгруппам, индивидуально. При построении образовательного процесса учитывалось количество учебных занятий и их продолжительность  в соответствии с требованиями </w:t>
      </w:r>
      <w:r w:rsidRPr="002127F2">
        <w:rPr>
          <w:rFonts w:ascii="Times New Roman" w:hAnsi="Times New Roman" w:cs="Times New Roman"/>
          <w:sz w:val="24"/>
          <w:szCs w:val="24"/>
        </w:rPr>
        <w:t xml:space="preserve">СанПина. Обеспечивался </w:t>
      </w:r>
      <w:r w:rsidRPr="00D20860">
        <w:rPr>
          <w:rFonts w:ascii="Times New Roman" w:hAnsi="Times New Roman" w:cs="Times New Roman"/>
          <w:sz w:val="24"/>
          <w:szCs w:val="24"/>
        </w:rPr>
        <w:t xml:space="preserve">баланс  разных видов активности воспитанников – умственной и физической.  </w:t>
      </w:r>
    </w:p>
    <w:p w:rsidR="006B1794" w:rsidRPr="00D20860" w:rsidRDefault="006B1794" w:rsidP="006B1794">
      <w:pPr>
        <w:spacing w:after="0" w:line="240" w:lineRule="auto"/>
        <w:ind w:firstLine="709"/>
        <w:jc w:val="both"/>
        <w:rPr>
          <w:rFonts w:ascii="Times New Roman" w:hAnsi="Times New Roman" w:cs="Times New Roman"/>
          <w:sz w:val="24"/>
          <w:szCs w:val="24"/>
        </w:rPr>
      </w:pPr>
      <w:r w:rsidRPr="00D20860">
        <w:rPr>
          <w:rFonts w:ascii="Times New Roman" w:hAnsi="Times New Roman" w:cs="Times New Roman"/>
          <w:sz w:val="24"/>
          <w:szCs w:val="24"/>
        </w:rPr>
        <w:t xml:space="preserve">При организации педагогического процесса активно использовались учебно-игровые методы и приемы. Согласно календарно-учебному плану-графику проводились каникулы  мероприятия музыкально-познавательного и спортивно-развлекательного цикла. </w:t>
      </w:r>
    </w:p>
    <w:p w:rsidR="00960BB4" w:rsidRPr="00D20860" w:rsidRDefault="00960BB4" w:rsidP="00960BB4">
      <w:pPr>
        <w:spacing w:after="0" w:line="240" w:lineRule="auto"/>
        <w:ind w:firstLine="709"/>
        <w:jc w:val="both"/>
        <w:rPr>
          <w:rFonts w:ascii="Times New Roman" w:hAnsi="Times New Roman"/>
          <w:bCs/>
          <w:iCs/>
          <w:kern w:val="32"/>
          <w:sz w:val="24"/>
          <w:szCs w:val="24"/>
        </w:rPr>
      </w:pPr>
      <w:r w:rsidRPr="00D20860">
        <w:rPr>
          <w:rFonts w:ascii="Times New Roman" w:hAnsi="Times New Roman"/>
          <w:bCs/>
          <w:iCs/>
          <w:kern w:val="32"/>
          <w:sz w:val="24"/>
          <w:szCs w:val="24"/>
        </w:rPr>
        <w:t xml:space="preserve">Воспитательно-образовательная работа проводилась по 5 образовательным областям: </w:t>
      </w:r>
    </w:p>
    <w:p w:rsidR="00960BB4" w:rsidRPr="00D20860" w:rsidRDefault="00960BB4" w:rsidP="00960BB4">
      <w:pPr>
        <w:spacing w:after="0" w:line="240" w:lineRule="auto"/>
        <w:ind w:firstLine="709"/>
        <w:jc w:val="both"/>
        <w:rPr>
          <w:rFonts w:ascii="Times New Roman" w:hAnsi="Times New Roman"/>
          <w:bCs/>
          <w:iCs/>
          <w:kern w:val="32"/>
          <w:sz w:val="24"/>
          <w:szCs w:val="24"/>
        </w:rPr>
      </w:pPr>
      <w:r w:rsidRPr="00D20860">
        <w:rPr>
          <w:rFonts w:ascii="Times New Roman" w:hAnsi="Times New Roman"/>
          <w:bCs/>
          <w:iCs/>
          <w:kern w:val="32"/>
          <w:sz w:val="24"/>
          <w:szCs w:val="24"/>
        </w:rPr>
        <w:t xml:space="preserve">- познавательное развитие, </w:t>
      </w:r>
    </w:p>
    <w:p w:rsidR="00960BB4" w:rsidRPr="00D20860" w:rsidRDefault="00960BB4" w:rsidP="00960BB4">
      <w:pPr>
        <w:spacing w:after="0" w:line="240" w:lineRule="auto"/>
        <w:ind w:firstLine="709"/>
        <w:jc w:val="both"/>
        <w:rPr>
          <w:rFonts w:ascii="Times New Roman" w:hAnsi="Times New Roman"/>
          <w:bCs/>
          <w:iCs/>
          <w:kern w:val="32"/>
          <w:sz w:val="24"/>
          <w:szCs w:val="24"/>
        </w:rPr>
      </w:pPr>
      <w:r w:rsidRPr="00D20860">
        <w:rPr>
          <w:rFonts w:ascii="Times New Roman" w:hAnsi="Times New Roman"/>
          <w:bCs/>
          <w:iCs/>
          <w:kern w:val="32"/>
          <w:sz w:val="24"/>
          <w:szCs w:val="24"/>
        </w:rPr>
        <w:t xml:space="preserve">- социально-коммуникативное развитие, </w:t>
      </w:r>
    </w:p>
    <w:p w:rsidR="00960BB4" w:rsidRPr="00D20860" w:rsidRDefault="00960BB4" w:rsidP="00960BB4">
      <w:pPr>
        <w:spacing w:after="0" w:line="240" w:lineRule="auto"/>
        <w:ind w:firstLine="709"/>
        <w:jc w:val="both"/>
        <w:rPr>
          <w:rFonts w:ascii="Times New Roman" w:hAnsi="Times New Roman"/>
          <w:bCs/>
          <w:iCs/>
          <w:kern w:val="32"/>
          <w:sz w:val="24"/>
          <w:szCs w:val="24"/>
        </w:rPr>
      </w:pPr>
      <w:r w:rsidRPr="00D20860">
        <w:rPr>
          <w:rFonts w:ascii="Times New Roman" w:hAnsi="Times New Roman"/>
          <w:bCs/>
          <w:iCs/>
          <w:kern w:val="32"/>
          <w:sz w:val="24"/>
          <w:szCs w:val="24"/>
        </w:rPr>
        <w:t xml:space="preserve">- художественно-эстетическое развитие, </w:t>
      </w:r>
    </w:p>
    <w:p w:rsidR="00960BB4" w:rsidRPr="00D20860" w:rsidRDefault="00960BB4" w:rsidP="00960BB4">
      <w:pPr>
        <w:spacing w:after="0" w:line="240" w:lineRule="auto"/>
        <w:ind w:firstLine="709"/>
        <w:jc w:val="both"/>
        <w:rPr>
          <w:rFonts w:ascii="Times New Roman" w:hAnsi="Times New Roman"/>
          <w:bCs/>
          <w:iCs/>
          <w:kern w:val="32"/>
          <w:sz w:val="24"/>
          <w:szCs w:val="24"/>
        </w:rPr>
      </w:pPr>
      <w:r w:rsidRPr="00D20860">
        <w:rPr>
          <w:rFonts w:ascii="Times New Roman" w:hAnsi="Times New Roman"/>
          <w:bCs/>
          <w:iCs/>
          <w:kern w:val="32"/>
          <w:sz w:val="24"/>
          <w:szCs w:val="24"/>
        </w:rPr>
        <w:t>- речевое развитие,</w:t>
      </w:r>
    </w:p>
    <w:p w:rsidR="00960BB4" w:rsidRPr="00D20860" w:rsidRDefault="00960BB4" w:rsidP="00960BB4">
      <w:pPr>
        <w:spacing w:after="0" w:line="240" w:lineRule="auto"/>
        <w:ind w:firstLine="709"/>
        <w:jc w:val="both"/>
        <w:rPr>
          <w:rFonts w:ascii="Times New Roman" w:hAnsi="Times New Roman"/>
          <w:bCs/>
          <w:iCs/>
          <w:kern w:val="32"/>
          <w:sz w:val="24"/>
          <w:szCs w:val="24"/>
        </w:rPr>
      </w:pPr>
      <w:r w:rsidRPr="00D20860">
        <w:rPr>
          <w:rFonts w:ascii="Times New Roman" w:hAnsi="Times New Roman"/>
          <w:bCs/>
          <w:iCs/>
          <w:kern w:val="32"/>
          <w:sz w:val="24"/>
          <w:szCs w:val="24"/>
        </w:rPr>
        <w:t>- физические развитие.</w:t>
      </w:r>
    </w:p>
    <w:p w:rsidR="0028591F" w:rsidRDefault="0028591F" w:rsidP="004844CB">
      <w:pPr>
        <w:pStyle w:val="af"/>
        <w:shd w:val="clear" w:color="auto" w:fill="FFFFFF"/>
        <w:spacing w:before="0" w:beforeAutospacing="0" w:after="0" w:afterAutospacing="0"/>
        <w:jc w:val="center"/>
        <w:rPr>
          <w:b/>
          <w:bCs/>
          <w:i/>
          <w:u w:val="single"/>
          <w:lang w:val="tt-RU"/>
        </w:rPr>
      </w:pPr>
    </w:p>
    <w:p w:rsidR="00A605D3" w:rsidRDefault="00A605D3" w:rsidP="004844CB">
      <w:pPr>
        <w:pStyle w:val="af"/>
        <w:shd w:val="clear" w:color="auto" w:fill="FFFFFF"/>
        <w:spacing w:before="0" w:beforeAutospacing="0" w:after="0" w:afterAutospacing="0"/>
        <w:jc w:val="center"/>
        <w:rPr>
          <w:b/>
          <w:bCs/>
          <w:i/>
          <w:u w:val="single"/>
          <w:lang w:val="tt-RU"/>
        </w:rPr>
      </w:pPr>
    </w:p>
    <w:p w:rsidR="00070303" w:rsidRPr="00D20860" w:rsidRDefault="00070303" w:rsidP="004844CB">
      <w:pPr>
        <w:pStyle w:val="af"/>
        <w:shd w:val="clear" w:color="auto" w:fill="FFFFFF"/>
        <w:spacing w:before="0" w:beforeAutospacing="0" w:after="0" w:afterAutospacing="0"/>
        <w:jc w:val="center"/>
        <w:rPr>
          <w:b/>
          <w:bCs/>
          <w:i/>
          <w:u w:val="single"/>
        </w:rPr>
      </w:pPr>
      <w:r w:rsidRPr="00D20860">
        <w:rPr>
          <w:b/>
          <w:bCs/>
          <w:i/>
          <w:u w:val="single"/>
        </w:rPr>
        <w:t>Анализ познавательного развития.</w:t>
      </w:r>
    </w:p>
    <w:p w:rsidR="003218BD" w:rsidRPr="00D20860" w:rsidRDefault="00247389" w:rsidP="00B95C4B">
      <w:pPr>
        <w:spacing w:after="0" w:line="240" w:lineRule="auto"/>
        <w:ind w:firstLine="709"/>
        <w:jc w:val="both"/>
        <w:rPr>
          <w:rFonts w:ascii="Times New Roman" w:eastAsia="Times New Roman" w:hAnsi="Times New Roman" w:cs="Times New Roman"/>
          <w:sz w:val="24"/>
          <w:szCs w:val="24"/>
        </w:rPr>
      </w:pPr>
      <w:r w:rsidRPr="00D20860">
        <w:rPr>
          <w:rFonts w:ascii="Times New Roman" w:eastAsia="Times New Roman" w:hAnsi="Times New Roman" w:cs="Times New Roman"/>
          <w:sz w:val="24"/>
          <w:szCs w:val="24"/>
        </w:rPr>
        <w:t xml:space="preserve">В течении учебного года </w:t>
      </w:r>
      <w:r w:rsidRPr="00247389">
        <w:rPr>
          <w:rFonts w:ascii="Times New Roman" w:eastAsia="Times New Roman" w:hAnsi="Times New Roman" w:cs="Times New Roman"/>
          <w:sz w:val="24"/>
          <w:szCs w:val="24"/>
        </w:rPr>
        <w:t>педагоги делали упор на развитие интересов детей, уделяли большое внимание формированию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r w:rsidRPr="00D20860">
        <w:rPr>
          <w:rFonts w:ascii="Times New Roman" w:eastAsia="Times New Roman" w:hAnsi="Times New Roman" w:cs="Times New Roman"/>
          <w:sz w:val="24"/>
          <w:szCs w:val="24"/>
        </w:rPr>
        <w:t xml:space="preserve">. </w:t>
      </w:r>
      <w:r w:rsidRPr="00247389">
        <w:rPr>
          <w:rFonts w:ascii="Times New Roman" w:eastAsia="Times New Roman" w:hAnsi="Times New Roman" w:cs="Times New Roman"/>
          <w:sz w:val="24"/>
          <w:szCs w:val="24"/>
        </w:rPr>
        <w:t xml:space="preserve">Проводилась работа по детскому </w:t>
      </w:r>
      <w:r w:rsidRPr="00247389">
        <w:rPr>
          <w:rFonts w:ascii="Times New Roman" w:eastAsia="Times New Roman" w:hAnsi="Times New Roman" w:cs="Times New Roman"/>
          <w:sz w:val="24"/>
          <w:szCs w:val="24"/>
        </w:rPr>
        <w:lastRenderedPageBreak/>
        <w:t>экспериментированию с природным материалом. Воспитатели учили детей выстраивать свою работу методами моделирования: использование схем, символов, знаков. На основе познания развивали творческую, свободную личность, обладающую чувством собственного достоинства и уважением к людям. Старались, чтобы знания детей вызывали эмоции, чувства и побуждали их к деятельности, поступкам.</w:t>
      </w:r>
      <w:r w:rsidR="00F61977" w:rsidRPr="00D20860">
        <w:rPr>
          <w:rFonts w:ascii="Times New Roman" w:eastAsia="Times New Roman" w:hAnsi="Times New Roman" w:cs="Times New Roman"/>
          <w:sz w:val="24"/>
          <w:szCs w:val="24"/>
        </w:rPr>
        <w:t xml:space="preserve"> </w:t>
      </w:r>
      <w:r w:rsidRPr="00247389">
        <w:rPr>
          <w:rFonts w:ascii="Times New Roman" w:eastAsia="Times New Roman" w:hAnsi="Times New Roman" w:cs="Times New Roman"/>
          <w:sz w:val="24"/>
          <w:szCs w:val="24"/>
        </w:rPr>
        <w:t>Воспитатели использовали в своей работе методы, позволяющие им наиболее эффективно проводить работу по</w:t>
      </w:r>
      <w:r w:rsidR="00F61977" w:rsidRPr="00D20860">
        <w:rPr>
          <w:rFonts w:ascii="Times New Roman" w:eastAsia="Times New Roman" w:hAnsi="Times New Roman" w:cs="Times New Roman"/>
          <w:sz w:val="24"/>
          <w:szCs w:val="24"/>
        </w:rPr>
        <w:t xml:space="preserve"> </w:t>
      </w:r>
      <w:r w:rsidRPr="00247389">
        <w:rPr>
          <w:rFonts w:ascii="Times New Roman" w:eastAsia="Times New Roman" w:hAnsi="Times New Roman" w:cs="Times New Roman"/>
          <w:sz w:val="24"/>
          <w:szCs w:val="24"/>
        </w:rPr>
        <w:t>ознакомлению детей с природным миром, а также</w:t>
      </w:r>
      <w:r w:rsidR="004844CB" w:rsidRPr="00D20860">
        <w:rPr>
          <w:rFonts w:ascii="Times New Roman" w:eastAsia="Times New Roman" w:hAnsi="Times New Roman" w:cs="Times New Roman"/>
          <w:sz w:val="24"/>
          <w:szCs w:val="24"/>
        </w:rPr>
        <w:t xml:space="preserve"> </w:t>
      </w:r>
      <w:r w:rsidRPr="00247389">
        <w:rPr>
          <w:rFonts w:ascii="Times New Roman" w:eastAsia="Times New Roman" w:hAnsi="Times New Roman" w:cs="Times New Roman"/>
          <w:sz w:val="24"/>
          <w:szCs w:val="24"/>
        </w:rPr>
        <w:t>методы,</w:t>
      </w:r>
      <w:r w:rsidR="004844CB" w:rsidRPr="00D20860">
        <w:rPr>
          <w:rFonts w:ascii="Times New Roman" w:eastAsia="Times New Roman" w:hAnsi="Times New Roman" w:cs="Times New Roman"/>
          <w:sz w:val="24"/>
          <w:szCs w:val="24"/>
        </w:rPr>
        <w:t xml:space="preserve"> </w:t>
      </w:r>
      <w:r w:rsidRPr="00247389">
        <w:rPr>
          <w:rFonts w:ascii="Times New Roman" w:eastAsia="Times New Roman" w:hAnsi="Times New Roman" w:cs="Times New Roman"/>
          <w:sz w:val="24"/>
          <w:szCs w:val="24"/>
        </w:rPr>
        <w:t>повышающие</w:t>
      </w:r>
      <w:r w:rsidR="004844CB" w:rsidRPr="00D20860">
        <w:rPr>
          <w:rFonts w:ascii="Times New Roman" w:eastAsia="Times New Roman" w:hAnsi="Times New Roman" w:cs="Times New Roman"/>
          <w:sz w:val="24"/>
          <w:szCs w:val="24"/>
        </w:rPr>
        <w:t xml:space="preserve"> </w:t>
      </w:r>
      <w:r w:rsidRPr="00247389">
        <w:rPr>
          <w:rFonts w:ascii="Times New Roman" w:eastAsia="Times New Roman" w:hAnsi="Times New Roman" w:cs="Times New Roman"/>
          <w:sz w:val="24"/>
          <w:szCs w:val="24"/>
        </w:rPr>
        <w:t>познавательную</w:t>
      </w:r>
      <w:r w:rsidR="004844CB" w:rsidRPr="00D20860">
        <w:rPr>
          <w:rFonts w:ascii="Times New Roman" w:eastAsia="Times New Roman" w:hAnsi="Times New Roman" w:cs="Times New Roman"/>
          <w:sz w:val="24"/>
          <w:szCs w:val="24"/>
        </w:rPr>
        <w:t xml:space="preserve"> </w:t>
      </w:r>
      <w:r w:rsidRPr="00247389">
        <w:rPr>
          <w:rFonts w:ascii="Times New Roman" w:eastAsia="Times New Roman" w:hAnsi="Times New Roman" w:cs="Times New Roman"/>
          <w:sz w:val="24"/>
          <w:szCs w:val="24"/>
        </w:rPr>
        <w:t>активность: элементарный анализ, сравнение по контрасту и подобию, сходству, группировка и классификации. Приучали детей к самостоятельному поиску ответов на вопросы</w:t>
      </w:r>
      <w:r w:rsidR="004844CB" w:rsidRPr="00D20860">
        <w:rPr>
          <w:rFonts w:ascii="Times New Roman" w:eastAsia="Times New Roman" w:hAnsi="Times New Roman" w:cs="Times New Roman"/>
          <w:sz w:val="24"/>
          <w:szCs w:val="24"/>
        </w:rPr>
        <w:t>.</w:t>
      </w:r>
      <w:r w:rsidRPr="00247389">
        <w:rPr>
          <w:rFonts w:ascii="Times New Roman" w:eastAsia="Times New Roman" w:hAnsi="Times New Roman" w:cs="Times New Roman"/>
          <w:sz w:val="24"/>
          <w:szCs w:val="24"/>
        </w:rPr>
        <w:t xml:space="preserve"> В детском саду создавали необходимые условия для ознакомления дошкольников с миром природы. В каждой группе есть уголок природы, с различными видами растений, природными материалами и дидактическими играми по ознакомлению с природой и необходимое оборудование по уходу за комнатными растениями, календари природы и погоды. В</w:t>
      </w:r>
      <w:r w:rsidR="004844CB" w:rsidRPr="00D20860">
        <w:rPr>
          <w:rFonts w:ascii="Times New Roman" w:eastAsia="Times New Roman" w:hAnsi="Times New Roman" w:cs="Times New Roman"/>
          <w:sz w:val="24"/>
          <w:szCs w:val="24"/>
        </w:rPr>
        <w:t>о время образовательной деятельности и в режимных моментах</w:t>
      </w:r>
      <w:r w:rsidRPr="00247389">
        <w:rPr>
          <w:rFonts w:ascii="Times New Roman" w:eastAsia="Times New Roman" w:hAnsi="Times New Roman" w:cs="Times New Roman"/>
          <w:sz w:val="24"/>
          <w:szCs w:val="24"/>
        </w:rPr>
        <w:t xml:space="preserve"> проводили наблюдения, читали художественную литературу, проводили разнообразные игры, трудовую деятельность. Для успешного усвоения материала педагоги интегрирова</w:t>
      </w:r>
      <w:r w:rsidR="004844CB" w:rsidRPr="00D20860">
        <w:rPr>
          <w:rFonts w:ascii="Times New Roman" w:eastAsia="Times New Roman" w:hAnsi="Times New Roman" w:cs="Times New Roman"/>
          <w:sz w:val="24"/>
          <w:szCs w:val="24"/>
        </w:rPr>
        <w:t xml:space="preserve">ли образовательную деятельность. </w:t>
      </w:r>
      <w:r w:rsidRPr="00D20860">
        <w:rPr>
          <w:rFonts w:ascii="Times New Roman" w:eastAsia="Times New Roman" w:hAnsi="Times New Roman" w:cs="Times New Roman"/>
          <w:sz w:val="24"/>
          <w:szCs w:val="24"/>
        </w:rPr>
        <w:t xml:space="preserve">На </w:t>
      </w:r>
      <w:r w:rsidR="00B95C4B" w:rsidRPr="00D20860">
        <w:rPr>
          <w:rFonts w:ascii="Times New Roman" w:eastAsia="Times New Roman" w:hAnsi="Times New Roman" w:cs="Times New Roman"/>
          <w:sz w:val="24"/>
          <w:szCs w:val="24"/>
        </w:rPr>
        <w:t xml:space="preserve">территории детского сада </w:t>
      </w:r>
      <w:r w:rsidR="004844CB" w:rsidRPr="00D20860">
        <w:rPr>
          <w:rFonts w:ascii="Times New Roman" w:eastAsia="Times New Roman" w:hAnsi="Times New Roman" w:cs="Times New Roman"/>
          <w:sz w:val="24"/>
          <w:szCs w:val="24"/>
        </w:rPr>
        <w:t xml:space="preserve">было </w:t>
      </w:r>
      <w:r w:rsidRPr="00D20860">
        <w:rPr>
          <w:rFonts w:ascii="Times New Roman" w:eastAsia="Times New Roman" w:hAnsi="Times New Roman" w:cs="Times New Roman"/>
          <w:sz w:val="24"/>
          <w:szCs w:val="24"/>
        </w:rPr>
        <w:t>организовано наблюдение за растущими растениями в клумбах</w:t>
      </w:r>
      <w:r w:rsidR="00B95C4B" w:rsidRPr="00D20860">
        <w:rPr>
          <w:rFonts w:ascii="Times New Roman" w:eastAsia="Times New Roman" w:hAnsi="Times New Roman" w:cs="Times New Roman"/>
          <w:sz w:val="24"/>
          <w:szCs w:val="24"/>
        </w:rPr>
        <w:t>, за огородом и садом</w:t>
      </w:r>
      <w:r w:rsidRPr="00D20860">
        <w:rPr>
          <w:rFonts w:ascii="Times New Roman" w:eastAsia="Times New Roman" w:hAnsi="Times New Roman" w:cs="Times New Roman"/>
          <w:sz w:val="24"/>
          <w:szCs w:val="24"/>
        </w:rPr>
        <w:t xml:space="preserve">. В работе по ознакомлению с окружающим педагоги учитывали региональный компонент: природу родного края, народные традиции. </w:t>
      </w:r>
    </w:p>
    <w:p w:rsidR="00C14270" w:rsidRPr="00D20860" w:rsidRDefault="00C14270" w:rsidP="00B95C4B">
      <w:pPr>
        <w:spacing w:after="0" w:line="240" w:lineRule="auto"/>
        <w:ind w:firstLine="709"/>
        <w:jc w:val="both"/>
        <w:rPr>
          <w:rFonts w:ascii="Times New Roman" w:eastAsia="Times New Roman" w:hAnsi="Times New Roman" w:cs="Times New Roman"/>
          <w:sz w:val="24"/>
          <w:szCs w:val="24"/>
        </w:rPr>
      </w:pPr>
      <w:r w:rsidRPr="00D20860">
        <w:rPr>
          <w:rFonts w:ascii="Times New Roman" w:eastAsia="Times New Roman" w:hAnsi="Times New Roman" w:cs="Times New Roman"/>
          <w:sz w:val="24"/>
          <w:szCs w:val="24"/>
        </w:rPr>
        <w:t xml:space="preserve">По развитию элементарных математических представлений педагоги в младшей группе начинали работу с самого простого: классификации предметов </w:t>
      </w:r>
      <w:r w:rsidR="00B10D0E" w:rsidRPr="00D20860">
        <w:rPr>
          <w:rFonts w:ascii="Times New Roman" w:eastAsia="Times New Roman" w:hAnsi="Times New Roman" w:cs="Times New Roman"/>
          <w:sz w:val="24"/>
          <w:szCs w:val="24"/>
        </w:rPr>
        <w:t>по разным признакам</w:t>
      </w:r>
      <w:r w:rsidRPr="00D20860">
        <w:rPr>
          <w:rFonts w:ascii="Times New Roman" w:eastAsia="Times New Roman" w:hAnsi="Times New Roman" w:cs="Times New Roman"/>
          <w:sz w:val="24"/>
          <w:szCs w:val="24"/>
        </w:rPr>
        <w:t>. Вся работа  в течение года проводилась на хорошем методическом уровне, строилась в занимательной игровой форме.</w:t>
      </w:r>
    </w:p>
    <w:p w:rsidR="003218BD" w:rsidRPr="00D20860" w:rsidRDefault="003218BD" w:rsidP="00B95C4B">
      <w:pPr>
        <w:pStyle w:val="11"/>
        <w:ind w:firstLine="709"/>
        <w:jc w:val="both"/>
      </w:pPr>
      <w:r w:rsidRPr="00D20860">
        <w:t>Воспитатели  средней группы    включали  математическое содержание в контекст разно</w:t>
      </w:r>
      <w:r w:rsidRPr="00D20860">
        <w:softHyphen/>
        <w:t>образной продуктивной деятельности детей,  использовали математические игры.</w:t>
      </w:r>
    </w:p>
    <w:p w:rsidR="003218BD" w:rsidRPr="00D20860" w:rsidRDefault="003218BD" w:rsidP="00B95C4B">
      <w:pPr>
        <w:pStyle w:val="11"/>
        <w:ind w:firstLine="709"/>
        <w:jc w:val="both"/>
      </w:pPr>
      <w:r w:rsidRPr="00D20860">
        <w:t>С начала года,  воспитатели  старшей группы   совершенствовали навыки обработки информации, синтеза в их сознании первичного целого образа мира;  умения сравнивать, классифицировать, устанавливать причинно-следственные зависимости, отражать обратимость и необратимости процессов. При такой системе дети проявляли высокую познавательную активность, исследуя предметы, их свойства и качества, дети пользовались разнообразными обследовательскими действиями; научились группировать объекты по цвету, форме величине, назначению, количеству; соста</w:t>
      </w:r>
      <w:r w:rsidRPr="00D20860">
        <w:softHyphen/>
        <w:t xml:space="preserve">влять целое из 4-6 частей; осваивали счет. </w:t>
      </w:r>
    </w:p>
    <w:p w:rsidR="003218BD" w:rsidRPr="00D20860" w:rsidRDefault="003218BD" w:rsidP="003218BD">
      <w:pPr>
        <w:pStyle w:val="11"/>
        <w:jc w:val="both"/>
      </w:pPr>
      <w:r w:rsidRPr="00D20860">
        <w:t xml:space="preserve">         </w:t>
      </w:r>
      <w:r w:rsidR="004F6D89">
        <w:tab/>
      </w:r>
      <w:r w:rsidRPr="00D20860">
        <w:t>Воспитатели подготовительной группы в течение года  фор</w:t>
      </w:r>
      <w:r w:rsidRPr="00D20860">
        <w:softHyphen/>
        <w:t xml:space="preserve">мировали у детей систему элементарных представлений, предпосылки математического мышления и отдельных логических структур, необходимых для овладения математикой в школе и общего умственного развития. Педагоги использовали методы и приемы обучения, стимулирующие познавательную активность детей, наводя на поиск нестандартных решений.          </w:t>
      </w:r>
    </w:p>
    <w:p w:rsidR="003218BD" w:rsidRDefault="003218BD" w:rsidP="00D20860">
      <w:pPr>
        <w:pStyle w:val="11"/>
        <w:ind w:firstLine="709"/>
        <w:jc w:val="both"/>
      </w:pPr>
      <w:r w:rsidRPr="00D20860">
        <w:t>Познавательный материал не давался детям в готовом виде, а постигался путем самостоятельного анализа, выявления существенных признаков. Воспитатели расширяли активный и пассивный  словарь детей, вводя в него матема</w:t>
      </w:r>
      <w:r w:rsidRPr="00D20860">
        <w:softHyphen/>
        <w:t>тические термины, формируя навыки учебной деятельности, используя современные формы организации обуче</w:t>
      </w:r>
      <w:r w:rsidRPr="00D20860">
        <w:softHyphen/>
        <w:t>ния, такие как, организации сотрудничества с детьми, поиска решений по</w:t>
      </w:r>
      <w:r w:rsidRPr="00D20860">
        <w:softHyphen/>
        <w:t xml:space="preserve">ставленных задач совместно с взрослыми и сверстниками. </w:t>
      </w:r>
      <w:r w:rsidR="00B95C4B" w:rsidRPr="00D20860">
        <w:t>Во время образовательной деятельности</w:t>
      </w:r>
      <w:r w:rsidRPr="00D20860">
        <w:t xml:space="preserve"> по математике, воспитатели использовали разнообразный дидактический ма</w:t>
      </w:r>
      <w:r w:rsidRPr="00D20860">
        <w:softHyphen/>
        <w:t>териал, учебные приборы (счеты, мерные кружки, весы, таблицы, схемы, и</w:t>
      </w:r>
      <w:r w:rsidR="00D20860">
        <w:t>ндивидуальные рабочие тетради); развивали навыки работы с моделями, знаками, учили строить</w:t>
      </w:r>
      <w:r w:rsidRPr="00D20860">
        <w:t xml:space="preserve"> продуманный план действий, подчиняться заданным правилам. В соответствии с возможностями ребенка воспитатели создавали условия для развития графических навыков детей.</w:t>
      </w:r>
    </w:p>
    <w:p w:rsidR="00C14270" w:rsidRPr="00091075" w:rsidRDefault="00621423" w:rsidP="004844CB">
      <w:pPr>
        <w:spacing w:after="0" w:line="240" w:lineRule="auto"/>
        <w:ind w:firstLine="709"/>
        <w:jc w:val="both"/>
        <w:rPr>
          <w:rFonts w:ascii="Times New Roman" w:eastAsia="Times New Roman" w:hAnsi="Times New Roman" w:cs="Times New Roman"/>
          <w:sz w:val="24"/>
          <w:szCs w:val="24"/>
        </w:rPr>
      </w:pPr>
      <w:r w:rsidRPr="00091075">
        <w:rPr>
          <w:rFonts w:ascii="Times New Roman" w:eastAsia="Times New Roman" w:hAnsi="Times New Roman" w:cs="Times New Roman"/>
          <w:sz w:val="24"/>
          <w:szCs w:val="24"/>
        </w:rPr>
        <w:t>Мониторинг освоения данной образовательной области показывает, что количество детей с низким уровнем развития имеет тенденцию к снижению. К концу учебного года количество детей с высоким уровнем развития</w:t>
      </w:r>
      <w:r w:rsidR="00BF3384" w:rsidRPr="00091075">
        <w:rPr>
          <w:rFonts w:ascii="Times New Roman" w:eastAsia="Times New Roman" w:hAnsi="Times New Roman" w:cs="Times New Roman"/>
          <w:sz w:val="24"/>
          <w:szCs w:val="24"/>
        </w:rPr>
        <w:t xml:space="preserve"> значительно увеличилось.</w:t>
      </w:r>
      <w:r w:rsidR="00631661">
        <w:rPr>
          <w:rFonts w:ascii="Times New Roman" w:eastAsia="Times New Roman" w:hAnsi="Times New Roman" w:cs="Times New Roman"/>
          <w:sz w:val="24"/>
          <w:szCs w:val="24"/>
        </w:rPr>
        <w:t xml:space="preserve"> </w:t>
      </w:r>
    </w:p>
    <w:p w:rsidR="00BF3384" w:rsidRPr="00776CA9" w:rsidRDefault="00BF3384" w:rsidP="004844CB">
      <w:pPr>
        <w:spacing w:after="0" w:line="240" w:lineRule="auto"/>
        <w:ind w:firstLine="709"/>
        <w:jc w:val="both"/>
        <w:rPr>
          <w:rFonts w:ascii="Times New Roman" w:eastAsia="Times New Roman" w:hAnsi="Times New Roman" w:cs="Times New Roman"/>
          <w:color w:val="FF0000"/>
          <w:sz w:val="24"/>
          <w:szCs w:val="24"/>
        </w:rPr>
      </w:pPr>
    </w:p>
    <w:p w:rsidR="00BF3384" w:rsidRPr="004814F7" w:rsidRDefault="00BF3384" w:rsidP="00BF3384">
      <w:pPr>
        <w:pStyle w:val="11"/>
        <w:jc w:val="center"/>
        <w:rPr>
          <w:b/>
        </w:rPr>
      </w:pPr>
      <w:r>
        <w:rPr>
          <w:color w:val="FF0000"/>
          <w:sz w:val="27"/>
          <w:szCs w:val="27"/>
        </w:rPr>
        <w:lastRenderedPageBreak/>
        <w:tab/>
      </w:r>
      <w:r w:rsidRPr="004814F7">
        <w:rPr>
          <w:b/>
        </w:rPr>
        <w:t>Мониторинг познавательного развития</w:t>
      </w:r>
    </w:p>
    <w:p w:rsidR="00BF3384" w:rsidRPr="002633AF" w:rsidRDefault="00BF3384" w:rsidP="00BF3384">
      <w:pPr>
        <w:spacing w:after="0" w:line="240" w:lineRule="auto"/>
        <w:jc w:val="center"/>
        <w:rPr>
          <w:rFonts w:ascii="Times New Roman" w:hAnsi="Times New Roman" w:cs="Times New Roman"/>
          <w:b/>
          <w:sz w:val="4"/>
          <w:szCs w:val="4"/>
        </w:rPr>
      </w:pPr>
    </w:p>
    <w:tbl>
      <w:tblPr>
        <w:tblW w:w="9782" w:type="dxa"/>
        <w:tblInd w:w="108"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0A0"/>
      </w:tblPr>
      <w:tblGrid>
        <w:gridCol w:w="1949"/>
        <w:gridCol w:w="1276"/>
        <w:gridCol w:w="1275"/>
        <w:gridCol w:w="1170"/>
        <w:gridCol w:w="1239"/>
        <w:gridCol w:w="1455"/>
        <w:gridCol w:w="1418"/>
      </w:tblGrid>
      <w:tr w:rsidR="00BF3384" w:rsidRPr="00C91C93" w:rsidTr="00BF3384">
        <w:tc>
          <w:tcPr>
            <w:tcW w:w="1949" w:type="dxa"/>
            <w:vMerge w:val="restart"/>
            <w:tcBorders>
              <w:top w:val="single" w:sz="8" w:space="0" w:color="C0504D"/>
              <w:left w:val="single" w:sz="8" w:space="0" w:color="C0504D"/>
              <w:bottom w:val="single" w:sz="8" w:space="0" w:color="C0504D"/>
              <w:right w:val="single" w:sz="8" w:space="0" w:color="C0504D"/>
            </w:tcBorders>
            <w:shd w:val="clear" w:color="auto" w:fill="FFFFFF"/>
            <w:hideMark/>
          </w:tcPr>
          <w:p w:rsidR="00BF3384" w:rsidRPr="00C91C93" w:rsidRDefault="00BF3384" w:rsidP="00BF3384">
            <w:pPr>
              <w:pStyle w:val="11"/>
              <w:spacing w:line="276" w:lineRule="auto"/>
              <w:jc w:val="both"/>
              <w:rPr>
                <w:b/>
                <w:sz w:val="22"/>
                <w:szCs w:val="22"/>
              </w:rPr>
            </w:pPr>
          </w:p>
        </w:tc>
        <w:tc>
          <w:tcPr>
            <w:tcW w:w="7833" w:type="dxa"/>
            <w:gridSpan w:val="6"/>
            <w:tcBorders>
              <w:top w:val="single" w:sz="8" w:space="0" w:color="C0504D"/>
              <w:left w:val="single" w:sz="8" w:space="0" w:color="C0504D"/>
              <w:bottom w:val="single" w:sz="8" w:space="0" w:color="C0504D"/>
              <w:right w:val="single" w:sz="8" w:space="0" w:color="C0504D"/>
            </w:tcBorders>
            <w:shd w:val="clear" w:color="auto" w:fill="FFFFFF"/>
            <w:hideMark/>
          </w:tcPr>
          <w:p w:rsidR="00BF3384" w:rsidRPr="00C91C93" w:rsidRDefault="00BF3384" w:rsidP="00BF3384">
            <w:pPr>
              <w:pStyle w:val="11"/>
              <w:spacing w:line="276" w:lineRule="auto"/>
              <w:jc w:val="center"/>
              <w:rPr>
                <w:b/>
                <w:sz w:val="22"/>
                <w:szCs w:val="22"/>
              </w:rPr>
            </w:pPr>
            <w:r w:rsidRPr="00C91C93">
              <w:rPr>
                <w:b/>
                <w:sz w:val="22"/>
                <w:szCs w:val="22"/>
              </w:rPr>
              <w:t>Возрастные группы</w:t>
            </w:r>
          </w:p>
        </w:tc>
      </w:tr>
      <w:tr w:rsidR="00161025" w:rsidRPr="00C91C93" w:rsidTr="00161025">
        <w:trPr>
          <w:trHeight w:val="800"/>
        </w:trPr>
        <w:tc>
          <w:tcPr>
            <w:tcW w:w="1949" w:type="dxa"/>
            <w:vMerge/>
            <w:tcBorders>
              <w:top w:val="single" w:sz="8" w:space="0" w:color="C0504D"/>
              <w:left w:val="single" w:sz="8" w:space="0" w:color="C0504D"/>
              <w:bottom w:val="single" w:sz="8" w:space="0" w:color="C0504D"/>
              <w:right w:val="single" w:sz="8" w:space="0" w:color="C0504D"/>
            </w:tcBorders>
            <w:vAlign w:val="center"/>
            <w:hideMark/>
          </w:tcPr>
          <w:p w:rsidR="00161025" w:rsidRPr="00C91C93" w:rsidRDefault="00161025" w:rsidP="00BF3384">
            <w:pPr>
              <w:spacing w:after="0" w:line="240" w:lineRule="auto"/>
              <w:rPr>
                <w:rFonts w:ascii="Times New Roman" w:eastAsia="Times New Roman" w:hAnsi="Times New Roman" w:cs="Times New Roman"/>
                <w:b/>
              </w:rPr>
            </w:pPr>
          </w:p>
        </w:tc>
        <w:tc>
          <w:tcPr>
            <w:tcW w:w="1276" w:type="dxa"/>
            <w:tcBorders>
              <w:top w:val="single" w:sz="8" w:space="0" w:color="C0504D"/>
              <w:left w:val="single" w:sz="8" w:space="0" w:color="C0504D"/>
              <w:bottom w:val="single" w:sz="8" w:space="0" w:color="C0504D"/>
              <w:right w:val="single" w:sz="8" w:space="0" w:color="C0504D"/>
            </w:tcBorders>
            <w:shd w:val="clear" w:color="auto" w:fill="FFFFFF"/>
            <w:hideMark/>
          </w:tcPr>
          <w:p w:rsidR="00161025" w:rsidRPr="00C91C93" w:rsidRDefault="00161025" w:rsidP="00BF3384">
            <w:pPr>
              <w:pStyle w:val="11"/>
              <w:spacing w:line="276" w:lineRule="auto"/>
              <w:jc w:val="both"/>
              <w:rPr>
                <w:b/>
                <w:sz w:val="22"/>
                <w:szCs w:val="22"/>
              </w:rPr>
            </w:pPr>
            <w:r w:rsidRPr="00C91C93">
              <w:rPr>
                <w:b/>
                <w:sz w:val="22"/>
                <w:szCs w:val="22"/>
              </w:rPr>
              <w:t>Вторая младшая</w:t>
            </w:r>
          </w:p>
          <w:p w:rsidR="00161025" w:rsidRPr="00C91C93" w:rsidRDefault="00161025" w:rsidP="00BF3384">
            <w:pPr>
              <w:pStyle w:val="11"/>
              <w:spacing w:line="276" w:lineRule="auto"/>
              <w:jc w:val="both"/>
              <w:rPr>
                <w:b/>
                <w:sz w:val="22"/>
                <w:szCs w:val="22"/>
              </w:rPr>
            </w:pPr>
            <w:r w:rsidRPr="00C91C93">
              <w:rPr>
                <w:b/>
                <w:sz w:val="22"/>
                <w:szCs w:val="22"/>
              </w:rPr>
              <w:t>группа</w:t>
            </w:r>
          </w:p>
        </w:tc>
        <w:tc>
          <w:tcPr>
            <w:tcW w:w="1275" w:type="dxa"/>
            <w:tcBorders>
              <w:top w:val="single" w:sz="8" w:space="0" w:color="C0504D"/>
              <w:left w:val="single" w:sz="8" w:space="0" w:color="C0504D"/>
              <w:bottom w:val="single" w:sz="8" w:space="0" w:color="C0504D"/>
              <w:right w:val="single" w:sz="8" w:space="0" w:color="C0504D"/>
            </w:tcBorders>
            <w:shd w:val="clear" w:color="auto" w:fill="FFFFFF"/>
          </w:tcPr>
          <w:p w:rsidR="00161025" w:rsidRPr="00C91C93" w:rsidRDefault="00161025" w:rsidP="00BD2310">
            <w:pPr>
              <w:pStyle w:val="11"/>
              <w:spacing w:line="276" w:lineRule="auto"/>
              <w:jc w:val="both"/>
              <w:rPr>
                <w:b/>
                <w:sz w:val="22"/>
                <w:szCs w:val="22"/>
              </w:rPr>
            </w:pPr>
            <w:r w:rsidRPr="00C91C93">
              <w:rPr>
                <w:b/>
                <w:sz w:val="22"/>
                <w:szCs w:val="22"/>
              </w:rPr>
              <w:t>Средняя группа</w:t>
            </w:r>
          </w:p>
        </w:tc>
        <w:tc>
          <w:tcPr>
            <w:tcW w:w="1170" w:type="dxa"/>
            <w:tcBorders>
              <w:top w:val="single" w:sz="8" w:space="0" w:color="C0504D"/>
              <w:left w:val="single" w:sz="8" w:space="0" w:color="C0504D"/>
              <w:bottom w:val="single" w:sz="8" w:space="0" w:color="C0504D"/>
              <w:right w:val="single" w:sz="8" w:space="0" w:color="C0504D"/>
            </w:tcBorders>
            <w:shd w:val="clear" w:color="auto" w:fill="FFFFFF"/>
            <w:hideMark/>
          </w:tcPr>
          <w:p w:rsidR="00161025" w:rsidRPr="00C91C93" w:rsidRDefault="00161025" w:rsidP="006E588C">
            <w:pPr>
              <w:pStyle w:val="11"/>
              <w:spacing w:line="276" w:lineRule="auto"/>
              <w:jc w:val="both"/>
              <w:rPr>
                <w:b/>
                <w:sz w:val="22"/>
                <w:szCs w:val="22"/>
              </w:rPr>
            </w:pPr>
            <w:r w:rsidRPr="00C91C93">
              <w:rPr>
                <w:b/>
                <w:sz w:val="22"/>
                <w:szCs w:val="22"/>
              </w:rPr>
              <w:t>Средняя группа</w:t>
            </w:r>
          </w:p>
        </w:tc>
        <w:tc>
          <w:tcPr>
            <w:tcW w:w="1239" w:type="dxa"/>
            <w:tcBorders>
              <w:top w:val="single" w:sz="8" w:space="0" w:color="C0504D"/>
              <w:left w:val="single" w:sz="8" w:space="0" w:color="C0504D"/>
              <w:bottom w:val="single" w:sz="8" w:space="0" w:color="C0504D"/>
              <w:right w:val="single" w:sz="8" w:space="0" w:color="C0504D"/>
            </w:tcBorders>
            <w:shd w:val="clear" w:color="auto" w:fill="FFFFFF"/>
            <w:hideMark/>
          </w:tcPr>
          <w:p w:rsidR="00161025" w:rsidRPr="00C91C93" w:rsidRDefault="00161025" w:rsidP="006E588C">
            <w:pPr>
              <w:pStyle w:val="11"/>
              <w:spacing w:line="276" w:lineRule="auto"/>
              <w:jc w:val="both"/>
              <w:rPr>
                <w:b/>
                <w:sz w:val="22"/>
                <w:szCs w:val="22"/>
              </w:rPr>
            </w:pPr>
            <w:r w:rsidRPr="00C91C93">
              <w:rPr>
                <w:b/>
                <w:sz w:val="22"/>
                <w:szCs w:val="22"/>
              </w:rPr>
              <w:t>Старшая группа</w:t>
            </w:r>
          </w:p>
        </w:tc>
        <w:tc>
          <w:tcPr>
            <w:tcW w:w="1455" w:type="dxa"/>
            <w:tcBorders>
              <w:top w:val="single" w:sz="8" w:space="0" w:color="C0504D"/>
              <w:left w:val="single" w:sz="8" w:space="0" w:color="C0504D"/>
              <w:bottom w:val="single" w:sz="8" w:space="0" w:color="C0504D"/>
              <w:right w:val="single" w:sz="8" w:space="0" w:color="C0504D"/>
            </w:tcBorders>
            <w:shd w:val="clear" w:color="auto" w:fill="FFFFFF"/>
          </w:tcPr>
          <w:p w:rsidR="00161025" w:rsidRPr="00C91C93" w:rsidRDefault="00161025" w:rsidP="00BD2310">
            <w:pPr>
              <w:pStyle w:val="11"/>
              <w:spacing w:line="276" w:lineRule="auto"/>
              <w:jc w:val="both"/>
              <w:rPr>
                <w:b/>
                <w:sz w:val="22"/>
                <w:szCs w:val="22"/>
              </w:rPr>
            </w:pPr>
            <w:r w:rsidRPr="00C91C93">
              <w:rPr>
                <w:b/>
                <w:sz w:val="22"/>
                <w:szCs w:val="22"/>
              </w:rPr>
              <w:t>Подготовительная группа</w:t>
            </w:r>
          </w:p>
        </w:tc>
        <w:tc>
          <w:tcPr>
            <w:tcW w:w="1418" w:type="dxa"/>
            <w:tcBorders>
              <w:top w:val="single" w:sz="8" w:space="0" w:color="C0504D"/>
              <w:left w:val="single" w:sz="8" w:space="0" w:color="C0504D"/>
              <w:bottom w:val="single" w:sz="8" w:space="0" w:color="C0504D"/>
              <w:right w:val="single" w:sz="8" w:space="0" w:color="C0504D"/>
            </w:tcBorders>
            <w:shd w:val="clear" w:color="auto" w:fill="FFFFFF"/>
            <w:hideMark/>
          </w:tcPr>
          <w:p w:rsidR="00161025" w:rsidRPr="00C91C93" w:rsidRDefault="00161025" w:rsidP="00BD2310">
            <w:pPr>
              <w:pStyle w:val="11"/>
              <w:spacing w:line="276" w:lineRule="auto"/>
              <w:jc w:val="both"/>
              <w:rPr>
                <w:b/>
                <w:sz w:val="22"/>
                <w:szCs w:val="22"/>
              </w:rPr>
            </w:pPr>
            <w:r w:rsidRPr="00C91C93">
              <w:rPr>
                <w:b/>
                <w:sz w:val="22"/>
                <w:szCs w:val="22"/>
              </w:rPr>
              <w:t>Подготовительная группа</w:t>
            </w:r>
          </w:p>
        </w:tc>
      </w:tr>
      <w:tr w:rsidR="00161025" w:rsidRPr="00C91C93" w:rsidTr="00BF3384">
        <w:tc>
          <w:tcPr>
            <w:tcW w:w="1949" w:type="dxa"/>
            <w:tcBorders>
              <w:top w:val="single" w:sz="8" w:space="0" w:color="C0504D"/>
              <w:left w:val="single" w:sz="8" w:space="0" w:color="C0504D"/>
              <w:bottom w:val="single" w:sz="8" w:space="0" w:color="C0504D"/>
              <w:right w:val="single" w:sz="8" w:space="0" w:color="C0504D"/>
            </w:tcBorders>
            <w:shd w:val="clear" w:color="auto" w:fill="FFFFFF"/>
            <w:hideMark/>
          </w:tcPr>
          <w:p w:rsidR="00161025" w:rsidRPr="00C91C93" w:rsidRDefault="00161025" w:rsidP="00BF3384">
            <w:pPr>
              <w:spacing w:after="0" w:line="240" w:lineRule="auto"/>
              <w:jc w:val="center"/>
              <w:rPr>
                <w:rFonts w:ascii="Times New Roman" w:eastAsia="Times New Roman" w:hAnsi="Times New Roman" w:cs="Times New Roman"/>
              </w:rPr>
            </w:pPr>
            <w:r w:rsidRPr="00C91C93">
              <w:rPr>
                <w:rFonts w:ascii="Times New Roman" w:eastAsia="Times New Roman" w:hAnsi="Times New Roman" w:cs="Times New Roman"/>
              </w:rPr>
              <w:t>Начало года</w:t>
            </w:r>
          </w:p>
        </w:tc>
        <w:tc>
          <w:tcPr>
            <w:tcW w:w="1276"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161025" w:rsidRPr="0090177A" w:rsidRDefault="0090177A" w:rsidP="00BF3384">
            <w:pPr>
              <w:pStyle w:val="11"/>
              <w:spacing w:line="276" w:lineRule="auto"/>
              <w:jc w:val="both"/>
              <w:rPr>
                <w:sz w:val="22"/>
                <w:szCs w:val="22"/>
              </w:rPr>
            </w:pPr>
            <w:r w:rsidRPr="0090177A">
              <w:rPr>
                <w:sz w:val="22"/>
                <w:szCs w:val="22"/>
              </w:rPr>
              <w:t>46,04%</w:t>
            </w:r>
          </w:p>
        </w:tc>
        <w:tc>
          <w:tcPr>
            <w:tcW w:w="1275"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161025" w:rsidRPr="005D63A1" w:rsidRDefault="005D63A1" w:rsidP="00BF3384">
            <w:pPr>
              <w:pStyle w:val="11"/>
              <w:spacing w:line="276" w:lineRule="auto"/>
              <w:jc w:val="both"/>
              <w:rPr>
                <w:sz w:val="22"/>
                <w:szCs w:val="22"/>
              </w:rPr>
            </w:pPr>
            <w:r w:rsidRPr="005D63A1">
              <w:rPr>
                <w:sz w:val="22"/>
                <w:szCs w:val="22"/>
              </w:rPr>
              <w:t>45,45%</w:t>
            </w:r>
          </w:p>
        </w:tc>
        <w:tc>
          <w:tcPr>
            <w:tcW w:w="1170"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161025" w:rsidRPr="009B6752" w:rsidRDefault="009B6752" w:rsidP="00BF3384">
            <w:pPr>
              <w:pStyle w:val="11"/>
              <w:spacing w:line="276" w:lineRule="auto"/>
              <w:jc w:val="both"/>
              <w:rPr>
                <w:sz w:val="22"/>
                <w:szCs w:val="22"/>
              </w:rPr>
            </w:pPr>
            <w:r w:rsidRPr="009B6752">
              <w:rPr>
                <w:sz w:val="22"/>
                <w:szCs w:val="22"/>
              </w:rPr>
              <w:t>51,6%</w:t>
            </w:r>
          </w:p>
        </w:tc>
        <w:tc>
          <w:tcPr>
            <w:tcW w:w="1239"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161025" w:rsidRPr="009B6752" w:rsidRDefault="009B6752" w:rsidP="00BF3384">
            <w:pPr>
              <w:pStyle w:val="11"/>
              <w:spacing w:line="276" w:lineRule="auto"/>
              <w:jc w:val="both"/>
              <w:rPr>
                <w:sz w:val="22"/>
                <w:szCs w:val="22"/>
              </w:rPr>
            </w:pPr>
            <w:r w:rsidRPr="009B6752">
              <w:rPr>
                <w:sz w:val="22"/>
                <w:szCs w:val="22"/>
              </w:rPr>
              <w:t>83,29%</w:t>
            </w:r>
          </w:p>
        </w:tc>
        <w:tc>
          <w:tcPr>
            <w:tcW w:w="1455"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161025" w:rsidRPr="009B6752" w:rsidRDefault="009B6752" w:rsidP="00BF3384">
            <w:pPr>
              <w:pStyle w:val="11"/>
              <w:spacing w:line="276" w:lineRule="auto"/>
              <w:jc w:val="both"/>
              <w:rPr>
                <w:sz w:val="22"/>
                <w:szCs w:val="22"/>
              </w:rPr>
            </w:pPr>
            <w:r w:rsidRPr="009B6752">
              <w:rPr>
                <w:sz w:val="22"/>
                <w:szCs w:val="22"/>
              </w:rPr>
              <w:t>62,87%</w:t>
            </w:r>
          </w:p>
        </w:tc>
        <w:tc>
          <w:tcPr>
            <w:tcW w:w="1418"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161025" w:rsidRPr="00B03FFE" w:rsidRDefault="00B03FFE" w:rsidP="00B03FFE">
            <w:pPr>
              <w:pStyle w:val="11"/>
              <w:spacing w:line="276" w:lineRule="auto"/>
              <w:jc w:val="both"/>
              <w:rPr>
                <w:sz w:val="22"/>
                <w:szCs w:val="22"/>
              </w:rPr>
            </w:pPr>
            <w:r w:rsidRPr="00B03FFE">
              <w:rPr>
                <w:sz w:val="22"/>
                <w:szCs w:val="22"/>
              </w:rPr>
              <w:t>77,56</w:t>
            </w:r>
            <w:r w:rsidR="00161025" w:rsidRPr="00B03FFE">
              <w:rPr>
                <w:sz w:val="22"/>
                <w:szCs w:val="22"/>
              </w:rPr>
              <w:t>%</w:t>
            </w:r>
          </w:p>
        </w:tc>
      </w:tr>
      <w:tr w:rsidR="00161025" w:rsidRPr="00C91C93" w:rsidTr="00BF3384">
        <w:tc>
          <w:tcPr>
            <w:tcW w:w="1949" w:type="dxa"/>
            <w:tcBorders>
              <w:top w:val="single" w:sz="8" w:space="0" w:color="C0504D"/>
              <w:left w:val="single" w:sz="8" w:space="0" w:color="C0504D"/>
              <w:bottom w:val="single" w:sz="8" w:space="0" w:color="C0504D"/>
              <w:right w:val="single" w:sz="8" w:space="0" w:color="C0504D"/>
            </w:tcBorders>
            <w:shd w:val="clear" w:color="auto" w:fill="FFFFFF"/>
            <w:hideMark/>
          </w:tcPr>
          <w:p w:rsidR="00161025" w:rsidRPr="00C91C93" w:rsidRDefault="00161025" w:rsidP="00BF3384">
            <w:pPr>
              <w:spacing w:after="0" w:line="240" w:lineRule="auto"/>
              <w:jc w:val="center"/>
              <w:rPr>
                <w:rFonts w:ascii="Times New Roman" w:eastAsia="Times New Roman" w:hAnsi="Times New Roman" w:cs="Times New Roman"/>
              </w:rPr>
            </w:pPr>
            <w:r w:rsidRPr="00C91C93">
              <w:rPr>
                <w:rFonts w:ascii="Times New Roman" w:eastAsia="Times New Roman" w:hAnsi="Times New Roman" w:cs="Times New Roman"/>
              </w:rPr>
              <w:t>Конец года</w:t>
            </w:r>
          </w:p>
        </w:tc>
        <w:tc>
          <w:tcPr>
            <w:tcW w:w="1276"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161025" w:rsidRPr="00C95CF2" w:rsidRDefault="00C95CF2" w:rsidP="00BF3384">
            <w:pPr>
              <w:pStyle w:val="11"/>
              <w:spacing w:line="276" w:lineRule="auto"/>
              <w:jc w:val="both"/>
              <w:rPr>
                <w:sz w:val="22"/>
                <w:szCs w:val="22"/>
              </w:rPr>
            </w:pPr>
            <w:r w:rsidRPr="00C95CF2">
              <w:rPr>
                <w:sz w:val="22"/>
                <w:szCs w:val="22"/>
              </w:rPr>
              <w:t>63,48%</w:t>
            </w:r>
          </w:p>
        </w:tc>
        <w:tc>
          <w:tcPr>
            <w:tcW w:w="1275"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161025" w:rsidRPr="00AB27D1" w:rsidRDefault="00AB27D1" w:rsidP="007C64FF">
            <w:pPr>
              <w:pStyle w:val="11"/>
              <w:spacing w:line="276" w:lineRule="auto"/>
              <w:jc w:val="both"/>
              <w:rPr>
                <w:sz w:val="22"/>
                <w:szCs w:val="22"/>
              </w:rPr>
            </w:pPr>
            <w:r w:rsidRPr="00AB27D1">
              <w:rPr>
                <w:sz w:val="22"/>
                <w:szCs w:val="22"/>
              </w:rPr>
              <w:t>68,56%</w:t>
            </w:r>
          </w:p>
        </w:tc>
        <w:tc>
          <w:tcPr>
            <w:tcW w:w="1170"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161025" w:rsidRPr="00E55728" w:rsidRDefault="00E55728" w:rsidP="00BF3384">
            <w:pPr>
              <w:pStyle w:val="11"/>
              <w:spacing w:line="276" w:lineRule="auto"/>
              <w:jc w:val="both"/>
              <w:rPr>
                <w:sz w:val="22"/>
                <w:szCs w:val="22"/>
              </w:rPr>
            </w:pPr>
            <w:r w:rsidRPr="00E55728">
              <w:rPr>
                <w:sz w:val="22"/>
                <w:szCs w:val="22"/>
              </w:rPr>
              <w:t>88,89%</w:t>
            </w:r>
          </w:p>
        </w:tc>
        <w:tc>
          <w:tcPr>
            <w:tcW w:w="1239"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161025" w:rsidRPr="00E55728" w:rsidRDefault="00E55728" w:rsidP="00BF3384">
            <w:pPr>
              <w:pStyle w:val="11"/>
              <w:spacing w:line="276" w:lineRule="auto"/>
              <w:jc w:val="both"/>
              <w:rPr>
                <w:sz w:val="22"/>
                <w:szCs w:val="22"/>
              </w:rPr>
            </w:pPr>
            <w:r w:rsidRPr="00E55728">
              <w:rPr>
                <w:sz w:val="22"/>
                <w:szCs w:val="22"/>
              </w:rPr>
              <w:t>88,38%</w:t>
            </w:r>
          </w:p>
        </w:tc>
        <w:tc>
          <w:tcPr>
            <w:tcW w:w="1455"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161025" w:rsidRPr="00E55728" w:rsidRDefault="00E55728" w:rsidP="00BF3384">
            <w:pPr>
              <w:pStyle w:val="11"/>
              <w:spacing w:line="276" w:lineRule="auto"/>
              <w:jc w:val="both"/>
              <w:rPr>
                <w:sz w:val="22"/>
                <w:szCs w:val="22"/>
              </w:rPr>
            </w:pPr>
            <w:r w:rsidRPr="00E55728">
              <w:rPr>
                <w:sz w:val="22"/>
                <w:szCs w:val="22"/>
              </w:rPr>
              <w:t>95,59%</w:t>
            </w:r>
          </w:p>
        </w:tc>
        <w:tc>
          <w:tcPr>
            <w:tcW w:w="1418"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161025" w:rsidRPr="00E55728" w:rsidRDefault="00E55728" w:rsidP="00BF3384">
            <w:pPr>
              <w:pStyle w:val="11"/>
              <w:spacing w:line="276" w:lineRule="auto"/>
              <w:jc w:val="both"/>
              <w:rPr>
                <w:sz w:val="22"/>
                <w:szCs w:val="22"/>
              </w:rPr>
            </w:pPr>
            <w:r w:rsidRPr="00E55728">
              <w:rPr>
                <w:sz w:val="22"/>
                <w:szCs w:val="22"/>
              </w:rPr>
              <w:t>92,13%</w:t>
            </w:r>
          </w:p>
        </w:tc>
      </w:tr>
    </w:tbl>
    <w:p w:rsidR="00BF3384" w:rsidRDefault="00BF3384" w:rsidP="00070303">
      <w:pPr>
        <w:pStyle w:val="11"/>
        <w:jc w:val="both"/>
        <w:rPr>
          <w:color w:val="FF0000"/>
          <w:sz w:val="27"/>
          <w:szCs w:val="27"/>
        </w:rPr>
      </w:pPr>
    </w:p>
    <w:p w:rsidR="00EB5C41" w:rsidRDefault="00BF3384" w:rsidP="00B25DE8">
      <w:pPr>
        <w:pStyle w:val="11"/>
        <w:jc w:val="both"/>
      </w:pPr>
      <w:r w:rsidRPr="00283405">
        <w:tab/>
      </w:r>
      <w:r w:rsidR="00CD164D" w:rsidRPr="00283405">
        <w:t>Однако а</w:t>
      </w:r>
      <w:r w:rsidR="00D5259A" w:rsidRPr="00283405">
        <w:t>нализ документации,</w:t>
      </w:r>
      <w:r w:rsidR="00F04822" w:rsidRPr="00283405">
        <w:t xml:space="preserve"> наглядного материала </w:t>
      </w:r>
      <w:r w:rsidR="00D5259A" w:rsidRPr="00283405">
        <w:t xml:space="preserve">и наблюдения </w:t>
      </w:r>
      <w:r w:rsidR="00F04822" w:rsidRPr="00283405">
        <w:t>в группах показал</w:t>
      </w:r>
      <w:r w:rsidR="00D5259A" w:rsidRPr="00283405">
        <w:t>и</w:t>
      </w:r>
      <w:r w:rsidR="00F04822" w:rsidRPr="00283405">
        <w:t xml:space="preserve">, что </w:t>
      </w:r>
      <w:r w:rsidR="00CD164D" w:rsidRPr="00283405">
        <w:t xml:space="preserve">в </w:t>
      </w:r>
      <w:r w:rsidR="00F04822" w:rsidRPr="00283405">
        <w:t>работе по познавательно</w:t>
      </w:r>
      <w:r w:rsidR="00C7430B">
        <w:t xml:space="preserve">му направлению необходимо продолжать, разрабатывать новые дидактические игры, пополнять развивающую предметно-пространственную среду и </w:t>
      </w:r>
      <w:r w:rsidR="00CE3E9C" w:rsidRPr="00CE3E9C">
        <w:t>используя инновационные формы работы</w:t>
      </w:r>
      <w:r w:rsidR="00CE3E9C">
        <w:t xml:space="preserve"> </w:t>
      </w:r>
      <w:r w:rsidR="00C7430B">
        <w:t xml:space="preserve">создавать условия для </w:t>
      </w:r>
      <w:r w:rsidR="00B25DE8">
        <w:t xml:space="preserve">развития </w:t>
      </w:r>
      <w:r w:rsidR="00B25DE8" w:rsidRPr="00CE3E9C">
        <w:t xml:space="preserve">способностей каждого ребенка,  </w:t>
      </w:r>
      <w:r w:rsidR="00EB5C41">
        <w:t xml:space="preserve">продолжать </w:t>
      </w:r>
      <w:r w:rsidR="00B25DE8" w:rsidRPr="00CE3E9C">
        <w:t xml:space="preserve">формировать у детей </w:t>
      </w:r>
      <w:r w:rsidR="00CE3E9C">
        <w:t xml:space="preserve">понятийное, визуальное, абстрактное, образное и речевое мышление,  зрительно-моторную координацию, сформировать навыки сравнения предметов, счетные навыки, представления о величинах, геометрические и пространственно-временные представления и др. Так же необходимо </w:t>
      </w:r>
      <w:r w:rsidR="00FD57D5">
        <w:t>знакомить педагогов</w:t>
      </w:r>
      <w:r w:rsidR="00EB5C41">
        <w:t xml:space="preserve"> и родителей</w:t>
      </w:r>
      <w:r w:rsidR="00FD57D5">
        <w:t xml:space="preserve"> с новыми дидактическими играми</w:t>
      </w:r>
      <w:r w:rsidR="00EB5C41">
        <w:t>, которые были выпущены за последние годы для развития познавательного развития.</w:t>
      </w:r>
    </w:p>
    <w:p w:rsidR="001A0212" w:rsidRPr="001A0212" w:rsidRDefault="001A0212" w:rsidP="001A0212">
      <w:pPr>
        <w:shd w:val="clear" w:color="auto" w:fill="FFFFFF"/>
        <w:spacing w:before="120" w:after="120"/>
        <w:jc w:val="center"/>
        <w:rPr>
          <w:rFonts w:ascii="Times New Roman" w:hAnsi="Times New Roman" w:cs="Times New Roman"/>
          <w:b/>
          <w:i/>
          <w:sz w:val="24"/>
          <w:szCs w:val="24"/>
          <w:u w:val="single"/>
        </w:rPr>
      </w:pPr>
      <w:r w:rsidRPr="001A0212">
        <w:rPr>
          <w:rFonts w:ascii="Times New Roman" w:hAnsi="Times New Roman" w:cs="Times New Roman"/>
          <w:b/>
          <w:bCs/>
          <w:i/>
          <w:sz w:val="24"/>
          <w:szCs w:val="24"/>
          <w:u w:val="single"/>
        </w:rPr>
        <w:t>Анализ социально-коммуникативного развития.</w:t>
      </w:r>
    </w:p>
    <w:p w:rsidR="001A0212" w:rsidRPr="001A0212" w:rsidRDefault="001A0212" w:rsidP="001A0212">
      <w:pPr>
        <w:pStyle w:val="11"/>
        <w:jc w:val="both"/>
        <w:rPr>
          <w:kern w:val="36"/>
        </w:rPr>
      </w:pPr>
      <w:r w:rsidRPr="001A0212">
        <w:t xml:space="preserve">          Главной задачей психолого-педагогической работы педагогов являлось создание условий для обеспечения благоприятного эмоционального самочувствия детей в семье и дошкольном учреждении. Поэтому, прежде всего, педагоги  учитывали, что воспитание детей связано с личностью самих педагогов и спецификой общения с каждым ребёнком. Эти два аспекта нашли своё отражение в содержании методической работы с педагогическим коллективом.  </w:t>
      </w:r>
    </w:p>
    <w:p w:rsidR="001A0212" w:rsidRPr="001A0212" w:rsidRDefault="001A0212" w:rsidP="001A0212">
      <w:pPr>
        <w:pStyle w:val="11"/>
        <w:jc w:val="both"/>
      </w:pPr>
      <w:r w:rsidRPr="001A0212">
        <w:t>        Одним из центральных моментов работы педагогического  коллектива детского сада являлась выработка личностно-ориентированного стиля общения, стремление учесть индивидуальные особенности и личный опыт детей, их интересы и желания. Главной з</w:t>
      </w:r>
      <w:r w:rsidR="005A41E9">
        <w:t>адачей педагогов было воспитание</w:t>
      </w:r>
      <w:r w:rsidRPr="001A0212">
        <w:t xml:space="preserve"> инициативы, самостоятельности, в уважении выраже</w:t>
      </w:r>
      <w:r w:rsidRPr="001A0212">
        <w:softHyphen/>
        <w:t>ния собственного мнения. Педагоги проявляли сочувствие, внимание к ребенку; понимая и принимая положение о том, что у детей есть права и они обеспечивают соблюдение прав каждого ребенка другими детьми и взрослыми. Это развивало в детях чувство собственного достоинства, защищенности, равноправия и на этой основе – потенциальной доброжелательности к сверстникам и взрослым. Этому способствовало установление определенных норм жизни в группах, основанных на уважении взрослым ребенка и детьми друг друга. Воспитатели использовали эффективные технологии создания в группе спокойных, доверительных и доброжелательных взаимоотношений, стремясь не оставить без внимания каждый вопрос своих воспитанников, давая исчерпывающий от</w:t>
      </w:r>
      <w:r w:rsidRPr="001A0212">
        <w:softHyphen/>
        <w:t>вет.</w:t>
      </w:r>
    </w:p>
    <w:p w:rsidR="001A0212" w:rsidRPr="001A0212" w:rsidRDefault="001A0212" w:rsidP="001A0212">
      <w:pPr>
        <w:pStyle w:val="11"/>
        <w:jc w:val="both"/>
      </w:pPr>
      <w:r w:rsidRPr="001A0212">
        <w:t xml:space="preserve">          Отношение к сверстникам формировалось в ходе целенаправленно организуемой  педагогом соответствующей возрасту совместной деятельности детей, направленной на получение нужного и интересного  для ее участников результата. Атмосфера доброжелательности создавалась за счет введения добрых традиций жизни группы: совместных праздников, досугов; сочувствия и взаимопомощи, гостеприимства.</w:t>
      </w:r>
    </w:p>
    <w:p w:rsidR="001A0212" w:rsidRPr="001A0212" w:rsidRDefault="001A0212" w:rsidP="001A0212">
      <w:pPr>
        <w:pStyle w:val="11"/>
        <w:jc w:val="center"/>
        <w:rPr>
          <w:b/>
          <w:bCs/>
        </w:rPr>
      </w:pPr>
    </w:p>
    <w:p w:rsidR="001A0212" w:rsidRPr="001A0212" w:rsidRDefault="001A0212" w:rsidP="001A0212">
      <w:pPr>
        <w:pStyle w:val="11"/>
        <w:jc w:val="center"/>
        <w:rPr>
          <w:i/>
          <w:u w:val="single"/>
        </w:rPr>
      </w:pPr>
      <w:r w:rsidRPr="001A0212">
        <w:rPr>
          <w:bCs/>
          <w:i/>
          <w:u w:val="single"/>
        </w:rPr>
        <w:t>Анализ игровой деятельности.</w:t>
      </w:r>
    </w:p>
    <w:p w:rsidR="001A0212" w:rsidRPr="001A0212" w:rsidRDefault="0028591F" w:rsidP="001A0212">
      <w:pPr>
        <w:pStyle w:val="11"/>
        <w:jc w:val="both"/>
      </w:pPr>
      <w:r>
        <w:rPr>
          <w:lang w:val="tt-RU"/>
        </w:rPr>
        <w:tab/>
      </w:r>
      <w:r w:rsidR="001A0212" w:rsidRPr="001A0212">
        <w:t>Дошкольный возраст неслучайно называют возрастом игры. Игра, являясь ведущей деятельностью ребенка, заслуживает особого внимания.  Мир детства неразрывно связан с игрой и игрушками, они являются теми образами и предметами, которые не только вызывают у ребенка разнообразные чувства, но и придают этим чувствам  смысл всей жизни. </w:t>
      </w:r>
    </w:p>
    <w:p w:rsidR="001A0212" w:rsidRPr="001A0212" w:rsidRDefault="001A0212" w:rsidP="001A0212">
      <w:pPr>
        <w:pStyle w:val="11"/>
        <w:ind w:firstLine="709"/>
        <w:jc w:val="both"/>
      </w:pPr>
      <w:r w:rsidRPr="001A0212">
        <w:t xml:space="preserve">Все дети с удовольствием играли в «свободные» игры; при этом они не всегда нуждались в том, чтобы взрослые учили их играть. Дети самостоятельно объединялись в </w:t>
      </w:r>
      <w:r w:rsidRPr="001A0212">
        <w:lastRenderedPageBreak/>
        <w:t>небольшие группы на основании взаимных сим</w:t>
      </w:r>
      <w:r w:rsidRPr="001A0212">
        <w:softHyphen/>
        <w:t>патий. Воспитатели помогали им согласовывать игровые действия, что делало игру наи</w:t>
      </w:r>
      <w:r w:rsidRPr="001A0212">
        <w:softHyphen/>
        <w:t>более организованной и длительной. С удовольствием дети рассказывали о своих любимых играх и игрушках. Их радовало одобрение старших, оно поощряло их к освоению новых действий.</w:t>
      </w:r>
    </w:p>
    <w:p w:rsidR="001A0212" w:rsidRPr="001A0212" w:rsidRDefault="001A0212" w:rsidP="001A0212">
      <w:pPr>
        <w:pStyle w:val="11"/>
        <w:jc w:val="both"/>
      </w:pPr>
      <w:r w:rsidRPr="001A0212">
        <w:t>      Педагогический коллектив был ориентирован на то, чтобы детям предоставлялось достаточное количество времени для игры и разумное организованное игровое пространство. Имеются некоторые моменты, которые необходимо учитывать в дальнейшей работе:</w:t>
      </w:r>
    </w:p>
    <w:p w:rsidR="001A0212" w:rsidRPr="001A0212" w:rsidRDefault="001A0212" w:rsidP="001A0212">
      <w:pPr>
        <w:pStyle w:val="11"/>
        <w:jc w:val="both"/>
      </w:pPr>
      <w:r w:rsidRPr="001A0212">
        <w:t>Для детей</w:t>
      </w:r>
    </w:p>
    <w:p w:rsidR="001A0212" w:rsidRPr="001A0212" w:rsidRDefault="001A0212" w:rsidP="001A0212">
      <w:pPr>
        <w:pStyle w:val="11"/>
        <w:jc w:val="both"/>
      </w:pPr>
      <w:r w:rsidRPr="001A0212">
        <w:t>-    важно формировать игровые умения (умение ребенка в зависимости от собственного замысла включать в игру  и условные действия с предметом, и ролевые диалоги, комбинировать разнообразные события), обеспечивающие самостоятельную творческую  игру детей,</w:t>
      </w:r>
    </w:p>
    <w:p w:rsidR="001A0212" w:rsidRPr="001A0212" w:rsidRDefault="001A0212" w:rsidP="001A0212">
      <w:pPr>
        <w:pStyle w:val="11"/>
        <w:jc w:val="both"/>
      </w:pPr>
      <w:r w:rsidRPr="001A0212">
        <w:t>-    чутко относиться к детским замыс</w:t>
      </w:r>
      <w:r w:rsidRPr="001A0212">
        <w:softHyphen/>
        <w:t>лам,</w:t>
      </w:r>
    </w:p>
    <w:p w:rsidR="001A0212" w:rsidRPr="001A0212" w:rsidRDefault="001A0212" w:rsidP="001A0212">
      <w:pPr>
        <w:pStyle w:val="11"/>
        <w:jc w:val="both"/>
      </w:pPr>
      <w:r w:rsidRPr="001A0212">
        <w:t>-    использовать роль советчика-консультанта для развития игровых сюжетов,</w:t>
      </w:r>
    </w:p>
    <w:p w:rsidR="001A0212" w:rsidRPr="001A0212" w:rsidRDefault="001A0212" w:rsidP="001A0212">
      <w:pPr>
        <w:pStyle w:val="11"/>
        <w:jc w:val="both"/>
      </w:pPr>
      <w:r w:rsidRPr="001A0212">
        <w:t>-    рассказы</w:t>
      </w:r>
      <w:r w:rsidRPr="001A0212">
        <w:softHyphen/>
        <w:t>вать детям о том, как они играли в детстве,</w:t>
      </w:r>
    </w:p>
    <w:p w:rsidR="001A0212" w:rsidRPr="001A0212" w:rsidRDefault="001A0212" w:rsidP="001A0212">
      <w:pPr>
        <w:pStyle w:val="11"/>
        <w:jc w:val="both"/>
      </w:pPr>
      <w:r w:rsidRPr="001A0212">
        <w:t>-    активнее обогащать событийную сторону со</w:t>
      </w:r>
      <w:r w:rsidRPr="001A0212">
        <w:softHyphen/>
        <w:t>держания игр.</w:t>
      </w:r>
    </w:p>
    <w:p w:rsidR="001A0212" w:rsidRPr="001A0212" w:rsidRDefault="001A0212" w:rsidP="001A0212">
      <w:pPr>
        <w:pStyle w:val="11"/>
        <w:jc w:val="both"/>
      </w:pPr>
      <w:r w:rsidRPr="001A0212">
        <w:t xml:space="preserve">     </w:t>
      </w:r>
      <w:r>
        <w:tab/>
      </w:r>
      <w:r w:rsidRPr="001A0212">
        <w:t>Социальное развитие осуществлялось в ходе целенаправленного, организованного педагогического процесса в ДОУ, эффективность которого предопределяется  мониторингом результатов  социального развития с учетом особенностей детей.</w:t>
      </w:r>
    </w:p>
    <w:p w:rsidR="001A0212" w:rsidRPr="00B67D37" w:rsidRDefault="001A0212" w:rsidP="001A0212">
      <w:pPr>
        <w:pStyle w:val="11"/>
        <w:jc w:val="both"/>
      </w:pPr>
    </w:p>
    <w:p w:rsidR="001A0212" w:rsidRPr="001A0212" w:rsidRDefault="001A0212" w:rsidP="001A0212">
      <w:pPr>
        <w:pStyle w:val="11"/>
        <w:jc w:val="center"/>
        <w:rPr>
          <w:b/>
        </w:rPr>
      </w:pPr>
      <w:r w:rsidRPr="001A0212">
        <w:rPr>
          <w:b/>
        </w:rPr>
        <w:t>Мониторинг социально-коммуникативного развития</w:t>
      </w:r>
    </w:p>
    <w:p w:rsidR="00C91C93" w:rsidRPr="002633AF" w:rsidRDefault="00C91C93" w:rsidP="00C91C93">
      <w:pPr>
        <w:spacing w:after="0" w:line="240" w:lineRule="auto"/>
        <w:jc w:val="center"/>
        <w:rPr>
          <w:rFonts w:ascii="Times New Roman" w:hAnsi="Times New Roman" w:cs="Times New Roman"/>
          <w:b/>
          <w:sz w:val="4"/>
          <w:szCs w:val="4"/>
        </w:rPr>
      </w:pPr>
    </w:p>
    <w:tbl>
      <w:tblPr>
        <w:tblW w:w="9782" w:type="dxa"/>
        <w:tblInd w:w="108"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0A0"/>
      </w:tblPr>
      <w:tblGrid>
        <w:gridCol w:w="1949"/>
        <w:gridCol w:w="1276"/>
        <w:gridCol w:w="1275"/>
        <w:gridCol w:w="1170"/>
        <w:gridCol w:w="1239"/>
        <w:gridCol w:w="1455"/>
        <w:gridCol w:w="1418"/>
      </w:tblGrid>
      <w:tr w:rsidR="00C91C93" w:rsidRPr="00275FB9" w:rsidTr="00250B01">
        <w:tc>
          <w:tcPr>
            <w:tcW w:w="1949" w:type="dxa"/>
            <w:vMerge w:val="restart"/>
            <w:tcBorders>
              <w:top w:val="single" w:sz="8" w:space="0" w:color="C0504D"/>
              <w:left w:val="single" w:sz="8" w:space="0" w:color="C0504D"/>
              <w:bottom w:val="single" w:sz="8" w:space="0" w:color="C0504D"/>
              <w:right w:val="single" w:sz="8" w:space="0" w:color="C0504D"/>
            </w:tcBorders>
            <w:shd w:val="clear" w:color="auto" w:fill="FFFFFF"/>
            <w:hideMark/>
          </w:tcPr>
          <w:p w:rsidR="00C91C93" w:rsidRPr="00275FB9" w:rsidRDefault="00C91C93" w:rsidP="00250B01">
            <w:pPr>
              <w:pStyle w:val="11"/>
              <w:spacing w:line="276" w:lineRule="auto"/>
              <w:jc w:val="both"/>
              <w:rPr>
                <w:b/>
                <w:sz w:val="22"/>
                <w:szCs w:val="22"/>
              </w:rPr>
            </w:pPr>
          </w:p>
        </w:tc>
        <w:tc>
          <w:tcPr>
            <w:tcW w:w="7833" w:type="dxa"/>
            <w:gridSpan w:val="6"/>
            <w:tcBorders>
              <w:top w:val="single" w:sz="8" w:space="0" w:color="C0504D"/>
              <w:left w:val="single" w:sz="8" w:space="0" w:color="C0504D"/>
              <w:bottom w:val="single" w:sz="8" w:space="0" w:color="C0504D"/>
              <w:right w:val="single" w:sz="8" w:space="0" w:color="C0504D"/>
            </w:tcBorders>
            <w:shd w:val="clear" w:color="auto" w:fill="FFFFFF"/>
            <w:hideMark/>
          </w:tcPr>
          <w:p w:rsidR="00C91C93" w:rsidRPr="00275FB9" w:rsidRDefault="00C91C93" w:rsidP="00250B01">
            <w:pPr>
              <w:pStyle w:val="11"/>
              <w:spacing w:line="276" w:lineRule="auto"/>
              <w:jc w:val="center"/>
              <w:rPr>
                <w:b/>
                <w:sz w:val="22"/>
                <w:szCs w:val="22"/>
              </w:rPr>
            </w:pPr>
            <w:r w:rsidRPr="00275FB9">
              <w:rPr>
                <w:b/>
                <w:sz w:val="22"/>
                <w:szCs w:val="22"/>
              </w:rPr>
              <w:t>Возрастные группы</w:t>
            </w:r>
          </w:p>
        </w:tc>
      </w:tr>
      <w:tr w:rsidR="00940D7F" w:rsidRPr="00275FB9" w:rsidTr="00C91C93">
        <w:trPr>
          <w:trHeight w:val="800"/>
        </w:trPr>
        <w:tc>
          <w:tcPr>
            <w:tcW w:w="1949" w:type="dxa"/>
            <w:vMerge/>
            <w:tcBorders>
              <w:top w:val="single" w:sz="8" w:space="0" w:color="C0504D"/>
              <w:left w:val="single" w:sz="8" w:space="0" w:color="C0504D"/>
              <w:bottom w:val="single" w:sz="8" w:space="0" w:color="C0504D"/>
              <w:right w:val="single" w:sz="8" w:space="0" w:color="C0504D"/>
            </w:tcBorders>
            <w:vAlign w:val="center"/>
            <w:hideMark/>
          </w:tcPr>
          <w:p w:rsidR="00940D7F" w:rsidRPr="00275FB9" w:rsidRDefault="00940D7F" w:rsidP="00250B01">
            <w:pPr>
              <w:spacing w:after="0" w:line="240" w:lineRule="auto"/>
              <w:rPr>
                <w:rFonts w:ascii="Times New Roman" w:eastAsia="Times New Roman" w:hAnsi="Times New Roman" w:cs="Times New Roman"/>
                <w:b/>
              </w:rPr>
            </w:pPr>
          </w:p>
        </w:tc>
        <w:tc>
          <w:tcPr>
            <w:tcW w:w="1276" w:type="dxa"/>
            <w:tcBorders>
              <w:top w:val="single" w:sz="8" w:space="0" w:color="C0504D"/>
              <w:left w:val="single" w:sz="8" w:space="0" w:color="C0504D"/>
              <w:bottom w:val="single" w:sz="8" w:space="0" w:color="C0504D"/>
              <w:right w:val="single" w:sz="8" w:space="0" w:color="C0504D"/>
            </w:tcBorders>
            <w:shd w:val="clear" w:color="auto" w:fill="FFFFFF"/>
            <w:hideMark/>
          </w:tcPr>
          <w:p w:rsidR="00940D7F" w:rsidRPr="00C91C93" w:rsidRDefault="00940D7F" w:rsidP="00BD2310">
            <w:pPr>
              <w:pStyle w:val="11"/>
              <w:spacing w:line="276" w:lineRule="auto"/>
              <w:jc w:val="both"/>
              <w:rPr>
                <w:b/>
                <w:sz w:val="22"/>
                <w:szCs w:val="22"/>
              </w:rPr>
            </w:pPr>
            <w:r w:rsidRPr="00C91C93">
              <w:rPr>
                <w:b/>
                <w:sz w:val="22"/>
                <w:szCs w:val="22"/>
              </w:rPr>
              <w:t>Вторая младшая</w:t>
            </w:r>
          </w:p>
          <w:p w:rsidR="00940D7F" w:rsidRPr="00C91C93" w:rsidRDefault="00940D7F" w:rsidP="00BD2310">
            <w:pPr>
              <w:pStyle w:val="11"/>
              <w:spacing w:line="276" w:lineRule="auto"/>
              <w:jc w:val="both"/>
              <w:rPr>
                <w:b/>
                <w:sz w:val="22"/>
                <w:szCs w:val="22"/>
              </w:rPr>
            </w:pPr>
            <w:r w:rsidRPr="00C91C93">
              <w:rPr>
                <w:b/>
                <w:sz w:val="22"/>
                <w:szCs w:val="22"/>
              </w:rPr>
              <w:t>группа</w:t>
            </w:r>
          </w:p>
        </w:tc>
        <w:tc>
          <w:tcPr>
            <w:tcW w:w="1275" w:type="dxa"/>
            <w:tcBorders>
              <w:top w:val="single" w:sz="8" w:space="0" w:color="C0504D"/>
              <w:left w:val="single" w:sz="8" w:space="0" w:color="C0504D"/>
              <w:bottom w:val="single" w:sz="8" w:space="0" w:color="C0504D"/>
              <w:right w:val="single" w:sz="8" w:space="0" w:color="C0504D"/>
            </w:tcBorders>
            <w:shd w:val="clear" w:color="auto" w:fill="FFFFFF"/>
            <w:hideMark/>
          </w:tcPr>
          <w:p w:rsidR="00940D7F" w:rsidRPr="00C91C93" w:rsidRDefault="00940D7F" w:rsidP="00BD2310">
            <w:pPr>
              <w:pStyle w:val="11"/>
              <w:spacing w:line="276" w:lineRule="auto"/>
              <w:jc w:val="both"/>
              <w:rPr>
                <w:b/>
                <w:sz w:val="22"/>
                <w:szCs w:val="22"/>
              </w:rPr>
            </w:pPr>
            <w:r w:rsidRPr="00C91C93">
              <w:rPr>
                <w:b/>
                <w:sz w:val="22"/>
                <w:szCs w:val="22"/>
              </w:rPr>
              <w:t>Средняя группа</w:t>
            </w:r>
          </w:p>
        </w:tc>
        <w:tc>
          <w:tcPr>
            <w:tcW w:w="1170" w:type="dxa"/>
            <w:tcBorders>
              <w:top w:val="single" w:sz="8" w:space="0" w:color="C0504D"/>
              <w:left w:val="single" w:sz="8" w:space="0" w:color="C0504D"/>
              <w:bottom w:val="single" w:sz="8" w:space="0" w:color="C0504D"/>
              <w:right w:val="single" w:sz="8" w:space="0" w:color="C0504D"/>
            </w:tcBorders>
            <w:shd w:val="clear" w:color="auto" w:fill="FFFFFF"/>
            <w:hideMark/>
          </w:tcPr>
          <w:p w:rsidR="00940D7F" w:rsidRPr="00C91C93" w:rsidRDefault="00940D7F" w:rsidP="00BD2310">
            <w:pPr>
              <w:pStyle w:val="11"/>
              <w:spacing w:line="276" w:lineRule="auto"/>
              <w:jc w:val="both"/>
              <w:rPr>
                <w:b/>
                <w:sz w:val="22"/>
                <w:szCs w:val="22"/>
              </w:rPr>
            </w:pPr>
            <w:r w:rsidRPr="00C91C93">
              <w:rPr>
                <w:b/>
                <w:sz w:val="22"/>
                <w:szCs w:val="22"/>
              </w:rPr>
              <w:t>Средняя группа</w:t>
            </w:r>
          </w:p>
        </w:tc>
        <w:tc>
          <w:tcPr>
            <w:tcW w:w="1239" w:type="dxa"/>
            <w:tcBorders>
              <w:top w:val="single" w:sz="8" w:space="0" w:color="C0504D"/>
              <w:left w:val="single" w:sz="8" w:space="0" w:color="C0504D"/>
              <w:bottom w:val="single" w:sz="8" w:space="0" w:color="C0504D"/>
              <w:right w:val="single" w:sz="8" w:space="0" w:color="C0504D"/>
            </w:tcBorders>
            <w:shd w:val="clear" w:color="auto" w:fill="FFFFFF"/>
            <w:hideMark/>
          </w:tcPr>
          <w:p w:rsidR="00940D7F" w:rsidRPr="00C91C93" w:rsidRDefault="00940D7F" w:rsidP="00BD2310">
            <w:pPr>
              <w:pStyle w:val="11"/>
              <w:spacing w:line="276" w:lineRule="auto"/>
              <w:jc w:val="both"/>
              <w:rPr>
                <w:b/>
                <w:sz w:val="22"/>
                <w:szCs w:val="22"/>
              </w:rPr>
            </w:pPr>
            <w:r w:rsidRPr="00C91C93">
              <w:rPr>
                <w:b/>
                <w:sz w:val="22"/>
                <w:szCs w:val="22"/>
              </w:rPr>
              <w:t>Старшая группа</w:t>
            </w:r>
          </w:p>
        </w:tc>
        <w:tc>
          <w:tcPr>
            <w:tcW w:w="1455" w:type="dxa"/>
            <w:tcBorders>
              <w:top w:val="single" w:sz="8" w:space="0" w:color="C0504D"/>
              <w:left w:val="single" w:sz="8" w:space="0" w:color="C0504D"/>
              <w:bottom w:val="single" w:sz="8" w:space="0" w:color="C0504D"/>
              <w:right w:val="single" w:sz="8" w:space="0" w:color="C0504D"/>
            </w:tcBorders>
            <w:shd w:val="clear" w:color="auto" w:fill="FFFFFF"/>
            <w:hideMark/>
          </w:tcPr>
          <w:p w:rsidR="00940D7F" w:rsidRPr="00C91C93" w:rsidRDefault="00940D7F" w:rsidP="00BD2310">
            <w:pPr>
              <w:pStyle w:val="11"/>
              <w:spacing w:line="276" w:lineRule="auto"/>
              <w:jc w:val="both"/>
              <w:rPr>
                <w:b/>
                <w:sz w:val="22"/>
                <w:szCs w:val="22"/>
              </w:rPr>
            </w:pPr>
            <w:r w:rsidRPr="00C91C93">
              <w:rPr>
                <w:b/>
                <w:sz w:val="22"/>
                <w:szCs w:val="22"/>
              </w:rPr>
              <w:t>Подготовительная группа</w:t>
            </w:r>
          </w:p>
        </w:tc>
        <w:tc>
          <w:tcPr>
            <w:tcW w:w="1418" w:type="dxa"/>
            <w:tcBorders>
              <w:top w:val="single" w:sz="8" w:space="0" w:color="C0504D"/>
              <w:left w:val="single" w:sz="8" w:space="0" w:color="C0504D"/>
              <w:bottom w:val="single" w:sz="8" w:space="0" w:color="C0504D"/>
              <w:right w:val="single" w:sz="8" w:space="0" w:color="C0504D"/>
            </w:tcBorders>
            <w:shd w:val="clear" w:color="auto" w:fill="FFFFFF"/>
            <w:hideMark/>
          </w:tcPr>
          <w:p w:rsidR="00940D7F" w:rsidRPr="00C91C93" w:rsidRDefault="00940D7F" w:rsidP="00BD2310">
            <w:pPr>
              <w:pStyle w:val="11"/>
              <w:spacing w:line="276" w:lineRule="auto"/>
              <w:jc w:val="both"/>
              <w:rPr>
                <w:b/>
                <w:sz w:val="22"/>
                <w:szCs w:val="22"/>
              </w:rPr>
            </w:pPr>
            <w:r w:rsidRPr="00C91C93">
              <w:rPr>
                <w:b/>
                <w:sz w:val="22"/>
                <w:szCs w:val="22"/>
              </w:rPr>
              <w:t>Подготовительная группа</w:t>
            </w:r>
          </w:p>
        </w:tc>
      </w:tr>
      <w:tr w:rsidR="00C91C93" w:rsidRPr="00275FB9" w:rsidTr="00C91C93">
        <w:tc>
          <w:tcPr>
            <w:tcW w:w="1949" w:type="dxa"/>
            <w:tcBorders>
              <w:top w:val="single" w:sz="8" w:space="0" w:color="C0504D"/>
              <w:left w:val="single" w:sz="8" w:space="0" w:color="C0504D"/>
              <w:bottom w:val="single" w:sz="8" w:space="0" w:color="C0504D"/>
              <w:right w:val="single" w:sz="8" w:space="0" w:color="C0504D"/>
            </w:tcBorders>
            <w:shd w:val="clear" w:color="auto" w:fill="FFFFFF"/>
            <w:hideMark/>
          </w:tcPr>
          <w:p w:rsidR="00C91C93" w:rsidRPr="00275FB9" w:rsidRDefault="00C91C93" w:rsidP="00C91C93">
            <w:pPr>
              <w:spacing w:after="0" w:line="240" w:lineRule="auto"/>
              <w:jc w:val="center"/>
              <w:rPr>
                <w:rFonts w:ascii="Times New Roman" w:eastAsia="Times New Roman" w:hAnsi="Times New Roman" w:cs="Times New Roman"/>
              </w:rPr>
            </w:pPr>
            <w:r w:rsidRPr="00275FB9">
              <w:rPr>
                <w:rFonts w:ascii="Times New Roman" w:eastAsia="Times New Roman" w:hAnsi="Times New Roman" w:cs="Times New Roman"/>
              </w:rPr>
              <w:t>Начало года</w:t>
            </w:r>
          </w:p>
        </w:tc>
        <w:tc>
          <w:tcPr>
            <w:tcW w:w="1276"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C91C93" w:rsidRPr="0090177A" w:rsidRDefault="0090177A" w:rsidP="00250B01">
            <w:pPr>
              <w:pStyle w:val="11"/>
              <w:spacing w:line="276" w:lineRule="auto"/>
              <w:jc w:val="both"/>
              <w:rPr>
                <w:sz w:val="22"/>
                <w:szCs w:val="22"/>
              </w:rPr>
            </w:pPr>
            <w:r>
              <w:rPr>
                <w:sz w:val="22"/>
                <w:szCs w:val="22"/>
              </w:rPr>
              <w:t>54,</w:t>
            </w:r>
            <w:r w:rsidRPr="0090177A">
              <w:rPr>
                <w:sz w:val="22"/>
                <w:szCs w:val="22"/>
              </w:rPr>
              <w:t>58%</w:t>
            </w:r>
          </w:p>
        </w:tc>
        <w:tc>
          <w:tcPr>
            <w:tcW w:w="1275"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C91C93" w:rsidRPr="005D63A1" w:rsidRDefault="005D63A1" w:rsidP="00EB5C41">
            <w:pPr>
              <w:pStyle w:val="11"/>
              <w:spacing w:line="276" w:lineRule="auto"/>
              <w:jc w:val="both"/>
              <w:rPr>
                <w:sz w:val="22"/>
                <w:szCs w:val="22"/>
              </w:rPr>
            </w:pPr>
            <w:r w:rsidRPr="005D63A1">
              <w:rPr>
                <w:sz w:val="22"/>
                <w:szCs w:val="22"/>
              </w:rPr>
              <w:t>45,83%</w:t>
            </w:r>
          </w:p>
        </w:tc>
        <w:tc>
          <w:tcPr>
            <w:tcW w:w="1170"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C91C93" w:rsidRPr="005D63A1" w:rsidRDefault="005D63A1" w:rsidP="00250B01">
            <w:pPr>
              <w:pStyle w:val="11"/>
              <w:spacing w:line="276" w:lineRule="auto"/>
              <w:jc w:val="both"/>
              <w:rPr>
                <w:sz w:val="22"/>
                <w:szCs w:val="22"/>
              </w:rPr>
            </w:pPr>
            <w:r w:rsidRPr="005D63A1">
              <w:rPr>
                <w:sz w:val="22"/>
                <w:szCs w:val="22"/>
              </w:rPr>
              <w:t>55,12%</w:t>
            </w:r>
          </w:p>
        </w:tc>
        <w:tc>
          <w:tcPr>
            <w:tcW w:w="1239"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C91C93" w:rsidRPr="009B6752" w:rsidRDefault="009B6752" w:rsidP="00250B01">
            <w:pPr>
              <w:pStyle w:val="11"/>
              <w:spacing w:line="276" w:lineRule="auto"/>
              <w:jc w:val="both"/>
              <w:rPr>
                <w:sz w:val="22"/>
                <w:szCs w:val="22"/>
              </w:rPr>
            </w:pPr>
            <w:r w:rsidRPr="009B6752">
              <w:rPr>
                <w:sz w:val="22"/>
                <w:szCs w:val="22"/>
              </w:rPr>
              <w:t>82,7%</w:t>
            </w:r>
          </w:p>
        </w:tc>
        <w:tc>
          <w:tcPr>
            <w:tcW w:w="1455"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C91C93" w:rsidRPr="009B6752" w:rsidRDefault="009B6752" w:rsidP="00250B01">
            <w:pPr>
              <w:pStyle w:val="11"/>
              <w:spacing w:line="276" w:lineRule="auto"/>
              <w:jc w:val="both"/>
              <w:rPr>
                <w:sz w:val="22"/>
                <w:szCs w:val="22"/>
              </w:rPr>
            </w:pPr>
            <w:r w:rsidRPr="009B6752">
              <w:rPr>
                <w:sz w:val="22"/>
                <w:szCs w:val="22"/>
              </w:rPr>
              <w:t>65,13%</w:t>
            </w:r>
          </w:p>
        </w:tc>
        <w:tc>
          <w:tcPr>
            <w:tcW w:w="1418"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C91C93" w:rsidRPr="00E55728" w:rsidRDefault="00B03FFE" w:rsidP="00250B01">
            <w:pPr>
              <w:pStyle w:val="11"/>
              <w:spacing w:line="276" w:lineRule="auto"/>
              <w:jc w:val="both"/>
              <w:rPr>
                <w:sz w:val="22"/>
                <w:szCs w:val="22"/>
              </w:rPr>
            </w:pPr>
            <w:r w:rsidRPr="00E55728">
              <w:rPr>
                <w:sz w:val="22"/>
                <w:szCs w:val="22"/>
              </w:rPr>
              <w:t>74,53</w:t>
            </w:r>
            <w:r w:rsidR="00E55728" w:rsidRPr="00E55728">
              <w:rPr>
                <w:sz w:val="22"/>
                <w:szCs w:val="22"/>
              </w:rPr>
              <w:t>%</w:t>
            </w:r>
          </w:p>
        </w:tc>
      </w:tr>
      <w:tr w:rsidR="00C91C93" w:rsidRPr="00275FB9" w:rsidTr="00C91C93">
        <w:tc>
          <w:tcPr>
            <w:tcW w:w="1949" w:type="dxa"/>
            <w:tcBorders>
              <w:top w:val="single" w:sz="8" w:space="0" w:color="C0504D"/>
              <w:left w:val="single" w:sz="8" w:space="0" w:color="C0504D"/>
              <w:bottom w:val="single" w:sz="8" w:space="0" w:color="C0504D"/>
              <w:right w:val="single" w:sz="8" w:space="0" w:color="C0504D"/>
            </w:tcBorders>
            <w:shd w:val="clear" w:color="auto" w:fill="FFFFFF"/>
            <w:hideMark/>
          </w:tcPr>
          <w:p w:rsidR="00C91C93" w:rsidRPr="00275FB9" w:rsidRDefault="00C91C93" w:rsidP="00250B01">
            <w:pPr>
              <w:spacing w:after="0" w:line="240" w:lineRule="auto"/>
              <w:jc w:val="center"/>
              <w:rPr>
                <w:rFonts w:ascii="Times New Roman" w:eastAsia="Times New Roman" w:hAnsi="Times New Roman" w:cs="Times New Roman"/>
              </w:rPr>
            </w:pPr>
            <w:r w:rsidRPr="00275FB9">
              <w:rPr>
                <w:rFonts w:ascii="Times New Roman" w:eastAsia="Times New Roman" w:hAnsi="Times New Roman" w:cs="Times New Roman"/>
              </w:rPr>
              <w:t>Конец года</w:t>
            </w:r>
          </w:p>
        </w:tc>
        <w:tc>
          <w:tcPr>
            <w:tcW w:w="1276"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C91C93" w:rsidRPr="00213FD6" w:rsidRDefault="00213FD6" w:rsidP="00250B01">
            <w:pPr>
              <w:pStyle w:val="11"/>
              <w:spacing w:line="276" w:lineRule="auto"/>
              <w:jc w:val="both"/>
              <w:rPr>
                <w:sz w:val="22"/>
                <w:szCs w:val="22"/>
              </w:rPr>
            </w:pPr>
            <w:r w:rsidRPr="00213FD6">
              <w:rPr>
                <w:sz w:val="22"/>
                <w:szCs w:val="22"/>
              </w:rPr>
              <w:t>69,23%</w:t>
            </w:r>
          </w:p>
        </w:tc>
        <w:tc>
          <w:tcPr>
            <w:tcW w:w="1275"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C91C93" w:rsidRPr="00AB27D1" w:rsidRDefault="00AB27D1" w:rsidP="00250B01">
            <w:pPr>
              <w:pStyle w:val="11"/>
              <w:spacing w:line="276" w:lineRule="auto"/>
              <w:jc w:val="both"/>
              <w:rPr>
                <w:sz w:val="22"/>
                <w:szCs w:val="22"/>
              </w:rPr>
            </w:pPr>
            <w:r w:rsidRPr="00AB27D1">
              <w:rPr>
                <w:sz w:val="22"/>
                <w:szCs w:val="22"/>
              </w:rPr>
              <w:t>75,31%</w:t>
            </w:r>
          </w:p>
        </w:tc>
        <w:tc>
          <w:tcPr>
            <w:tcW w:w="1170"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C91C93" w:rsidRPr="00AB27D1" w:rsidRDefault="00AB27D1" w:rsidP="00250B01">
            <w:pPr>
              <w:pStyle w:val="11"/>
              <w:spacing w:line="276" w:lineRule="auto"/>
              <w:jc w:val="both"/>
              <w:rPr>
                <w:sz w:val="22"/>
                <w:szCs w:val="22"/>
              </w:rPr>
            </w:pPr>
            <w:r w:rsidRPr="00AB27D1">
              <w:rPr>
                <w:sz w:val="22"/>
                <w:szCs w:val="22"/>
              </w:rPr>
              <w:t>88,89%</w:t>
            </w:r>
          </w:p>
        </w:tc>
        <w:tc>
          <w:tcPr>
            <w:tcW w:w="1239"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C91C93" w:rsidRPr="00E55728" w:rsidRDefault="00E55728" w:rsidP="00250B01">
            <w:pPr>
              <w:pStyle w:val="11"/>
              <w:spacing w:line="276" w:lineRule="auto"/>
              <w:jc w:val="both"/>
              <w:rPr>
                <w:sz w:val="22"/>
                <w:szCs w:val="22"/>
              </w:rPr>
            </w:pPr>
            <w:r w:rsidRPr="00E55728">
              <w:rPr>
                <w:sz w:val="22"/>
                <w:szCs w:val="22"/>
              </w:rPr>
              <w:t>88,82%</w:t>
            </w:r>
          </w:p>
        </w:tc>
        <w:tc>
          <w:tcPr>
            <w:tcW w:w="1455"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C91C93" w:rsidRPr="00E55728" w:rsidRDefault="00E55728" w:rsidP="00250B01">
            <w:pPr>
              <w:pStyle w:val="11"/>
              <w:spacing w:line="276" w:lineRule="auto"/>
              <w:jc w:val="both"/>
              <w:rPr>
                <w:sz w:val="22"/>
                <w:szCs w:val="22"/>
              </w:rPr>
            </w:pPr>
            <w:r w:rsidRPr="00E55728">
              <w:rPr>
                <w:sz w:val="22"/>
                <w:szCs w:val="22"/>
              </w:rPr>
              <w:t>95,91%</w:t>
            </w:r>
          </w:p>
        </w:tc>
        <w:tc>
          <w:tcPr>
            <w:tcW w:w="1418"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C91C93" w:rsidRPr="00E55728" w:rsidRDefault="00E55728" w:rsidP="00250B01">
            <w:pPr>
              <w:pStyle w:val="11"/>
              <w:spacing w:line="276" w:lineRule="auto"/>
              <w:jc w:val="both"/>
              <w:rPr>
                <w:sz w:val="22"/>
                <w:szCs w:val="22"/>
              </w:rPr>
            </w:pPr>
            <w:r w:rsidRPr="00E55728">
              <w:rPr>
                <w:sz w:val="22"/>
                <w:szCs w:val="22"/>
              </w:rPr>
              <w:t>92,15%</w:t>
            </w:r>
          </w:p>
        </w:tc>
      </w:tr>
    </w:tbl>
    <w:p w:rsidR="006F77C8" w:rsidRDefault="006F77C8" w:rsidP="006F77C8">
      <w:pPr>
        <w:pStyle w:val="11"/>
        <w:jc w:val="both"/>
      </w:pPr>
      <w:r w:rsidRPr="001A0212">
        <w:t xml:space="preserve">      </w:t>
      </w:r>
    </w:p>
    <w:p w:rsidR="00A33B91" w:rsidRDefault="006E588C" w:rsidP="00A33B91">
      <w:pPr>
        <w:pStyle w:val="11"/>
        <w:jc w:val="both"/>
      </w:pPr>
      <w:r>
        <w:tab/>
        <w:t>Анализ социально-комму</w:t>
      </w:r>
      <w:r w:rsidR="00A33B91">
        <w:t xml:space="preserve">никативного развития показывает, что необходимо по больше уделять внимание на развитие надпредметных навыков, у детей развивать </w:t>
      </w:r>
      <w:r w:rsidR="00A33B91" w:rsidRPr="00A33B91">
        <w:t>навыки сотрудничества и коммуникации, сформировать такие качества как уважение к друг-другу, другим людям, готовность к проявлению заботы и уважения, умение уступать, договариваться, а также оценивать свой труд, отстаивать свою позицию.</w:t>
      </w:r>
    </w:p>
    <w:p w:rsidR="00D0321E" w:rsidRPr="00441BAD" w:rsidRDefault="00D0321E" w:rsidP="00D0321E">
      <w:pPr>
        <w:shd w:val="clear" w:color="auto" w:fill="FFFFFF"/>
        <w:spacing w:before="120" w:after="120"/>
        <w:jc w:val="center"/>
        <w:rPr>
          <w:rFonts w:ascii="Times New Roman" w:hAnsi="Times New Roman" w:cs="Times New Roman"/>
          <w:i/>
          <w:sz w:val="24"/>
          <w:szCs w:val="24"/>
          <w:u w:val="single"/>
        </w:rPr>
      </w:pPr>
      <w:r w:rsidRPr="00441BAD">
        <w:rPr>
          <w:rFonts w:ascii="Times New Roman" w:hAnsi="Times New Roman" w:cs="Times New Roman"/>
          <w:b/>
          <w:bCs/>
          <w:i/>
          <w:sz w:val="24"/>
          <w:szCs w:val="24"/>
          <w:u w:val="single"/>
        </w:rPr>
        <w:t>Анализ художественно - эстетического развития.</w:t>
      </w:r>
    </w:p>
    <w:p w:rsidR="00D0321E" w:rsidRDefault="00D0321E" w:rsidP="00096D31">
      <w:pPr>
        <w:pStyle w:val="11"/>
        <w:ind w:firstLine="709"/>
        <w:jc w:val="both"/>
      </w:pPr>
      <w:r w:rsidRPr="00F94C89">
        <w:t>Основная цель художественно-эстетического развития – обогащение чувственного, эмоционально-ценностного, эстетического опыта детей, развитие художественно-образного мышления и способностей к художественному творчеству. </w:t>
      </w:r>
    </w:p>
    <w:p w:rsidR="00EB5C41" w:rsidRDefault="003179C9" w:rsidP="00096D31">
      <w:pPr>
        <w:spacing w:after="0" w:line="240" w:lineRule="auto"/>
        <w:ind w:firstLine="709"/>
        <w:jc w:val="both"/>
        <w:rPr>
          <w:rFonts w:ascii="Times New Roman" w:eastAsia="Times New Roman" w:hAnsi="Times New Roman" w:cs="Times New Roman"/>
          <w:sz w:val="24"/>
          <w:szCs w:val="24"/>
        </w:rPr>
      </w:pPr>
      <w:r w:rsidRPr="00096D31">
        <w:rPr>
          <w:rFonts w:ascii="Times New Roman" w:eastAsia="Times New Roman" w:hAnsi="Times New Roman" w:cs="Times New Roman"/>
          <w:sz w:val="24"/>
          <w:szCs w:val="24"/>
        </w:rPr>
        <w:t xml:space="preserve">Музыкальное воспитание и развитие в детском саду </w:t>
      </w:r>
      <w:r w:rsidR="00EB5C41">
        <w:rPr>
          <w:rFonts w:ascii="Times New Roman" w:eastAsia="Times New Roman" w:hAnsi="Times New Roman" w:cs="Times New Roman"/>
          <w:sz w:val="24"/>
          <w:szCs w:val="24"/>
        </w:rPr>
        <w:t xml:space="preserve">было </w:t>
      </w:r>
      <w:r w:rsidRPr="00096D31">
        <w:rPr>
          <w:rFonts w:ascii="Times New Roman" w:eastAsia="Times New Roman" w:hAnsi="Times New Roman" w:cs="Times New Roman"/>
          <w:sz w:val="24"/>
          <w:szCs w:val="24"/>
        </w:rPr>
        <w:t>организовано музыкальным</w:t>
      </w:r>
      <w:r w:rsidR="00EB5C41">
        <w:rPr>
          <w:rFonts w:ascii="Times New Roman" w:eastAsia="Times New Roman" w:hAnsi="Times New Roman" w:cs="Times New Roman"/>
          <w:sz w:val="24"/>
          <w:szCs w:val="24"/>
        </w:rPr>
        <w:t>и</w:t>
      </w:r>
      <w:r w:rsidRPr="00096D31">
        <w:rPr>
          <w:rFonts w:ascii="Times New Roman" w:eastAsia="Times New Roman" w:hAnsi="Times New Roman" w:cs="Times New Roman"/>
          <w:sz w:val="24"/>
          <w:szCs w:val="24"/>
        </w:rPr>
        <w:t xml:space="preserve"> руководител</w:t>
      </w:r>
      <w:r w:rsidR="00EB5C41">
        <w:rPr>
          <w:rFonts w:ascii="Times New Roman" w:eastAsia="Times New Roman" w:hAnsi="Times New Roman" w:cs="Times New Roman"/>
          <w:sz w:val="24"/>
          <w:szCs w:val="24"/>
        </w:rPr>
        <w:t>ями</w:t>
      </w:r>
      <w:r w:rsidRPr="00096D31">
        <w:rPr>
          <w:rFonts w:ascii="Times New Roman" w:eastAsia="Times New Roman" w:hAnsi="Times New Roman" w:cs="Times New Roman"/>
          <w:sz w:val="24"/>
          <w:szCs w:val="24"/>
        </w:rPr>
        <w:t xml:space="preserve"> Гизатулиной В.А.</w:t>
      </w:r>
      <w:r w:rsidR="00EB5C41">
        <w:rPr>
          <w:rFonts w:ascii="Times New Roman" w:eastAsia="Times New Roman" w:hAnsi="Times New Roman" w:cs="Times New Roman"/>
          <w:sz w:val="24"/>
          <w:szCs w:val="24"/>
        </w:rPr>
        <w:t xml:space="preserve"> и Кашаповой Г.М.</w:t>
      </w:r>
      <w:r w:rsidRPr="00096D31">
        <w:rPr>
          <w:rFonts w:ascii="Times New Roman" w:eastAsia="Times New Roman" w:hAnsi="Times New Roman" w:cs="Times New Roman"/>
          <w:sz w:val="24"/>
          <w:szCs w:val="24"/>
        </w:rPr>
        <w:t xml:space="preserve"> В течение года в каждой группе проводилась образовательная деятельность</w:t>
      </w:r>
      <w:r w:rsidR="00EB5C41" w:rsidRPr="00EB5C41">
        <w:rPr>
          <w:rFonts w:ascii="Times New Roman" w:eastAsia="Times New Roman" w:hAnsi="Times New Roman" w:cs="Times New Roman"/>
          <w:sz w:val="24"/>
          <w:szCs w:val="24"/>
        </w:rPr>
        <w:t xml:space="preserve"> </w:t>
      </w:r>
      <w:r w:rsidR="00EB5C41">
        <w:rPr>
          <w:rFonts w:ascii="Times New Roman" w:eastAsia="Times New Roman" w:hAnsi="Times New Roman" w:cs="Times New Roman"/>
          <w:sz w:val="24"/>
          <w:szCs w:val="24"/>
        </w:rPr>
        <w:t xml:space="preserve">по </w:t>
      </w:r>
      <w:r w:rsidR="00EB5C41" w:rsidRPr="00096D31">
        <w:rPr>
          <w:rFonts w:ascii="Times New Roman" w:eastAsia="Times New Roman" w:hAnsi="Times New Roman" w:cs="Times New Roman"/>
          <w:sz w:val="24"/>
          <w:szCs w:val="24"/>
        </w:rPr>
        <w:t>музык</w:t>
      </w:r>
      <w:r w:rsidR="00EB5C41">
        <w:rPr>
          <w:rFonts w:ascii="Times New Roman" w:eastAsia="Times New Roman" w:hAnsi="Times New Roman" w:cs="Times New Roman"/>
          <w:sz w:val="24"/>
          <w:szCs w:val="24"/>
        </w:rPr>
        <w:t>е</w:t>
      </w:r>
      <w:r w:rsidRPr="00096D31">
        <w:rPr>
          <w:rFonts w:ascii="Times New Roman" w:eastAsia="Times New Roman" w:hAnsi="Times New Roman" w:cs="Times New Roman"/>
          <w:sz w:val="24"/>
          <w:szCs w:val="24"/>
        </w:rPr>
        <w:t>. Педагог</w:t>
      </w:r>
      <w:r w:rsidR="00EB5C41">
        <w:rPr>
          <w:rFonts w:ascii="Times New Roman" w:eastAsia="Times New Roman" w:hAnsi="Times New Roman" w:cs="Times New Roman"/>
          <w:sz w:val="24"/>
          <w:szCs w:val="24"/>
        </w:rPr>
        <w:t>и</w:t>
      </w:r>
      <w:r w:rsidRPr="00096D31">
        <w:rPr>
          <w:rFonts w:ascii="Times New Roman" w:eastAsia="Times New Roman" w:hAnsi="Times New Roman" w:cs="Times New Roman"/>
          <w:sz w:val="24"/>
          <w:szCs w:val="24"/>
        </w:rPr>
        <w:t xml:space="preserve"> тщательно продумывали планирование, составляли перспективные и календарные планы,  вне занятий пр</w:t>
      </w:r>
      <w:r w:rsidR="00EB5C41">
        <w:rPr>
          <w:rFonts w:ascii="Times New Roman" w:eastAsia="Times New Roman" w:hAnsi="Times New Roman" w:cs="Times New Roman"/>
          <w:sz w:val="24"/>
          <w:szCs w:val="24"/>
        </w:rPr>
        <w:t>оводили</w:t>
      </w:r>
      <w:r w:rsidRPr="00096D31">
        <w:rPr>
          <w:rFonts w:ascii="Times New Roman" w:eastAsia="Times New Roman" w:hAnsi="Times New Roman" w:cs="Times New Roman"/>
          <w:sz w:val="24"/>
          <w:szCs w:val="24"/>
        </w:rPr>
        <w:t xml:space="preserve"> индивидуальную работу с детьми. Формами приобщения дошкольников к музыке выступали хоровое и вокальное исполнение, игра на детских музыкальных инструментах, прослушивание музыкальных произведений, выражение своих эмоций в слове, художественном движении. Педагог</w:t>
      </w:r>
      <w:r w:rsidR="00EB5C41">
        <w:rPr>
          <w:rFonts w:ascii="Times New Roman" w:eastAsia="Times New Roman" w:hAnsi="Times New Roman" w:cs="Times New Roman"/>
          <w:sz w:val="24"/>
          <w:szCs w:val="24"/>
        </w:rPr>
        <w:t>и знакомили</w:t>
      </w:r>
      <w:r w:rsidRPr="00096D31">
        <w:rPr>
          <w:rFonts w:ascii="Times New Roman" w:eastAsia="Times New Roman" w:hAnsi="Times New Roman" w:cs="Times New Roman"/>
          <w:sz w:val="24"/>
          <w:szCs w:val="24"/>
        </w:rPr>
        <w:t xml:space="preserve"> детей с музыкальными жанрами и формами, интонационной основой, выразительными возможностями, с основными чертами музыки родной страны, других народов мира. При отборе музыкального репертуара педагог</w:t>
      </w:r>
      <w:r w:rsidR="00EB5C41">
        <w:rPr>
          <w:rFonts w:ascii="Times New Roman" w:eastAsia="Times New Roman" w:hAnsi="Times New Roman" w:cs="Times New Roman"/>
          <w:sz w:val="24"/>
          <w:szCs w:val="24"/>
        </w:rPr>
        <w:t>и  ориентировали</w:t>
      </w:r>
      <w:r w:rsidRPr="00096D31">
        <w:rPr>
          <w:rFonts w:ascii="Times New Roman" w:eastAsia="Times New Roman" w:hAnsi="Times New Roman" w:cs="Times New Roman"/>
          <w:sz w:val="24"/>
          <w:szCs w:val="24"/>
        </w:rPr>
        <w:t>сь на подлинную художественную ценность произведения.</w:t>
      </w:r>
      <w:r w:rsidRPr="00B749CE">
        <w:rPr>
          <w:rFonts w:ascii="Times New Roman" w:eastAsia="Times New Roman" w:hAnsi="Times New Roman" w:cs="Times New Roman"/>
          <w:sz w:val="24"/>
          <w:szCs w:val="24"/>
        </w:rPr>
        <w:t xml:space="preserve"> </w:t>
      </w:r>
      <w:r w:rsidR="00096D31" w:rsidRPr="00096D31">
        <w:rPr>
          <w:rFonts w:ascii="Times New Roman" w:eastAsia="Times New Roman" w:hAnsi="Times New Roman" w:cs="Times New Roman"/>
          <w:sz w:val="24"/>
          <w:szCs w:val="24"/>
        </w:rPr>
        <w:t xml:space="preserve"> Музыкально-ритмические занятия сочетались с кружковой работой. Хорошо была поставлена работа по обучению детей танцевальным движениям, развитию музыкального слуха. </w:t>
      </w:r>
      <w:r w:rsidR="006133E0" w:rsidRPr="00B749CE">
        <w:rPr>
          <w:rFonts w:ascii="Times New Roman" w:eastAsia="Times New Roman" w:hAnsi="Times New Roman" w:cs="Times New Roman"/>
          <w:sz w:val="24"/>
          <w:szCs w:val="24"/>
        </w:rPr>
        <w:t xml:space="preserve">Итогом плодотворной работы явились утренники, вечера, различные праздники, творческие встречи </w:t>
      </w:r>
      <w:r w:rsidR="00EB5C41">
        <w:rPr>
          <w:rFonts w:ascii="Times New Roman" w:eastAsia="Times New Roman" w:hAnsi="Times New Roman" w:cs="Times New Roman"/>
          <w:sz w:val="24"/>
          <w:szCs w:val="24"/>
        </w:rPr>
        <w:t>в видео формате для родителей</w:t>
      </w:r>
      <w:r w:rsidR="006133E0" w:rsidRPr="00B749CE">
        <w:rPr>
          <w:rFonts w:ascii="Times New Roman" w:eastAsia="Times New Roman" w:hAnsi="Times New Roman" w:cs="Times New Roman"/>
          <w:sz w:val="24"/>
          <w:szCs w:val="24"/>
        </w:rPr>
        <w:t xml:space="preserve">. </w:t>
      </w:r>
      <w:r w:rsidR="00EB5C41">
        <w:rPr>
          <w:rFonts w:ascii="Times New Roman" w:eastAsia="Times New Roman" w:hAnsi="Times New Roman" w:cs="Times New Roman"/>
          <w:sz w:val="24"/>
          <w:szCs w:val="24"/>
        </w:rPr>
        <w:t xml:space="preserve">В связи с </w:t>
      </w:r>
      <w:r w:rsidR="00EB5C41">
        <w:rPr>
          <w:rFonts w:ascii="Times New Roman" w:eastAsia="Times New Roman" w:hAnsi="Times New Roman" w:cs="Times New Roman"/>
          <w:sz w:val="24"/>
          <w:szCs w:val="24"/>
        </w:rPr>
        <w:lastRenderedPageBreak/>
        <w:t xml:space="preserve">санитарно-эпидемиологической ситуацией в стране мероприятия были проведены без участия родителей. </w:t>
      </w:r>
    </w:p>
    <w:p w:rsidR="007E4FC9" w:rsidRDefault="0067538B" w:rsidP="007C2488">
      <w:pPr>
        <w:spacing w:after="0" w:line="240" w:lineRule="auto"/>
        <w:ind w:firstLine="709"/>
        <w:jc w:val="both"/>
        <w:rPr>
          <w:rFonts w:ascii="Times New Roman" w:eastAsia="Times New Roman" w:hAnsi="Times New Roman" w:cs="Times New Roman"/>
          <w:sz w:val="24"/>
          <w:szCs w:val="24"/>
        </w:rPr>
      </w:pPr>
      <w:r w:rsidRPr="0067538B">
        <w:rPr>
          <w:rFonts w:ascii="Times New Roman" w:eastAsia="Times New Roman" w:hAnsi="Times New Roman" w:cs="Times New Roman"/>
          <w:sz w:val="24"/>
          <w:szCs w:val="24"/>
        </w:rPr>
        <w:t xml:space="preserve">При освоении образовательной области «Художественно-эстетическое развитие» так же решаются задачи формирования продуктивных навыков. Для продуктивной изобразительной деятельности </w:t>
      </w:r>
      <w:r w:rsidR="00854656">
        <w:rPr>
          <w:rFonts w:ascii="Times New Roman" w:eastAsia="Times New Roman" w:hAnsi="Times New Roman" w:cs="Times New Roman"/>
          <w:sz w:val="24"/>
          <w:szCs w:val="24"/>
        </w:rPr>
        <w:t>в</w:t>
      </w:r>
      <w:r w:rsidRPr="0067538B">
        <w:rPr>
          <w:rFonts w:ascii="Times New Roman" w:eastAsia="Times New Roman" w:hAnsi="Times New Roman" w:cs="Times New Roman"/>
          <w:sz w:val="24"/>
          <w:szCs w:val="24"/>
        </w:rPr>
        <w:t xml:space="preserve"> детском саду созданы условия, побуждающие дете</w:t>
      </w:r>
      <w:r w:rsidR="007E4FC9">
        <w:rPr>
          <w:rFonts w:ascii="Times New Roman" w:eastAsia="Times New Roman" w:hAnsi="Times New Roman" w:cs="Times New Roman"/>
          <w:sz w:val="24"/>
          <w:szCs w:val="24"/>
        </w:rPr>
        <w:t>й  к творчеству: дети знакомились</w:t>
      </w:r>
      <w:r w:rsidRPr="0067538B">
        <w:rPr>
          <w:rFonts w:ascii="Times New Roman" w:eastAsia="Times New Roman" w:hAnsi="Times New Roman" w:cs="Times New Roman"/>
          <w:sz w:val="24"/>
          <w:szCs w:val="24"/>
        </w:rPr>
        <w:t xml:space="preserve"> с разнообразными материалами и способам</w:t>
      </w:r>
      <w:r w:rsidR="00170658">
        <w:rPr>
          <w:rFonts w:ascii="Times New Roman" w:eastAsia="Times New Roman" w:hAnsi="Times New Roman" w:cs="Times New Roman"/>
          <w:sz w:val="24"/>
          <w:szCs w:val="24"/>
        </w:rPr>
        <w:t>и рисования, аппликации, лепки. Наблюда</w:t>
      </w:r>
      <w:r w:rsidR="007E4FC9">
        <w:rPr>
          <w:rFonts w:ascii="Times New Roman" w:eastAsia="Times New Roman" w:hAnsi="Times New Roman" w:cs="Times New Roman"/>
          <w:sz w:val="24"/>
          <w:szCs w:val="24"/>
        </w:rPr>
        <w:t>лась</w:t>
      </w:r>
      <w:r w:rsidR="00170658">
        <w:rPr>
          <w:rFonts w:ascii="Times New Roman" w:eastAsia="Times New Roman" w:hAnsi="Times New Roman" w:cs="Times New Roman"/>
          <w:sz w:val="24"/>
          <w:szCs w:val="24"/>
        </w:rPr>
        <w:t xml:space="preserve"> высокая активность и увлеченность к изобразительной деятельности. Основная масса детей выпо</w:t>
      </w:r>
      <w:r w:rsidR="007E4FC9">
        <w:rPr>
          <w:rFonts w:ascii="Times New Roman" w:eastAsia="Times New Roman" w:hAnsi="Times New Roman" w:cs="Times New Roman"/>
          <w:sz w:val="24"/>
          <w:szCs w:val="24"/>
        </w:rPr>
        <w:t>лняли</w:t>
      </w:r>
      <w:r w:rsidR="00170658">
        <w:rPr>
          <w:rFonts w:ascii="Times New Roman" w:eastAsia="Times New Roman" w:hAnsi="Times New Roman" w:cs="Times New Roman"/>
          <w:sz w:val="24"/>
          <w:szCs w:val="24"/>
        </w:rPr>
        <w:t xml:space="preserve"> работу в соответствии с заданием, не у всех детей наблюда</w:t>
      </w:r>
      <w:r w:rsidR="007E4FC9">
        <w:rPr>
          <w:rFonts w:ascii="Times New Roman" w:eastAsia="Times New Roman" w:hAnsi="Times New Roman" w:cs="Times New Roman"/>
          <w:sz w:val="24"/>
          <w:szCs w:val="24"/>
        </w:rPr>
        <w:t>лось</w:t>
      </w:r>
      <w:r w:rsidR="00170658">
        <w:rPr>
          <w:rFonts w:ascii="Times New Roman" w:eastAsia="Times New Roman" w:hAnsi="Times New Roman" w:cs="Times New Roman"/>
          <w:sz w:val="24"/>
          <w:szCs w:val="24"/>
        </w:rPr>
        <w:t xml:space="preserve"> устойчивость при выполнение замысла. Многие дети проявля</w:t>
      </w:r>
      <w:r w:rsidR="007E4FC9">
        <w:rPr>
          <w:rFonts w:ascii="Times New Roman" w:eastAsia="Times New Roman" w:hAnsi="Times New Roman" w:cs="Times New Roman"/>
          <w:sz w:val="24"/>
          <w:szCs w:val="24"/>
        </w:rPr>
        <w:t>ли</w:t>
      </w:r>
      <w:r w:rsidR="00170658">
        <w:rPr>
          <w:rFonts w:ascii="Times New Roman" w:eastAsia="Times New Roman" w:hAnsi="Times New Roman" w:cs="Times New Roman"/>
          <w:sz w:val="24"/>
          <w:szCs w:val="24"/>
        </w:rPr>
        <w:t xml:space="preserve"> самостоятельность в выборе изобразительных материалов и приемов изображения. </w:t>
      </w:r>
    </w:p>
    <w:p w:rsidR="007E4FC9" w:rsidRPr="00482ABC" w:rsidRDefault="007E4FC9" w:rsidP="007C2488">
      <w:pPr>
        <w:spacing w:after="0" w:line="240" w:lineRule="auto"/>
        <w:ind w:firstLine="709"/>
        <w:jc w:val="both"/>
        <w:rPr>
          <w:rFonts w:ascii="Times New Roman" w:eastAsia="Times New Roman" w:hAnsi="Times New Roman" w:cs="Times New Roman"/>
          <w:sz w:val="24"/>
          <w:szCs w:val="24"/>
        </w:rPr>
      </w:pPr>
      <w:r w:rsidRPr="00482ABC">
        <w:rPr>
          <w:rFonts w:ascii="Times New Roman" w:eastAsia="Times New Roman" w:hAnsi="Times New Roman" w:cs="Times New Roman"/>
          <w:sz w:val="24"/>
          <w:szCs w:val="24"/>
        </w:rPr>
        <w:t xml:space="preserve">В течении учебного года в детском саду проводились выставки рисунков, поделок, совместные мероприятия  в которых принимали участие родители </w:t>
      </w:r>
      <w:r w:rsidR="00340328" w:rsidRPr="00482ABC">
        <w:rPr>
          <w:rFonts w:ascii="Times New Roman" w:eastAsia="Times New Roman" w:hAnsi="Times New Roman" w:cs="Times New Roman"/>
          <w:sz w:val="24"/>
          <w:szCs w:val="24"/>
        </w:rPr>
        <w:t xml:space="preserve">вместе </w:t>
      </w:r>
      <w:r w:rsidRPr="00482ABC">
        <w:rPr>
          <w:rFonts w:ascii="Times New Roman" w:eastAsia="Times New Roman" w:hAnsi="Times New Roman" w:cs="Times New Roman"/>
          <w:sz w:val="24"/>
          <w:szCs w:val="24"/>
        </w:rPr>
        <w:t>с детьми.</w:t>
      </w:r>
      <w:r w:rsidR="00511785" w:rsidRPr="00482ABC">
        <w:rPr>
          <w:rFonts w:ascii="Times New Roman" w:eastAsia="Times New Roman" w:hAnsi="Times New Roman" w:cs="Times New Roman"/>
          <w:sz w:val="24"/>
          <w:szCs w:val="24"/>
        </w:rPr>
        <w:t xml:space="preserve"> </w:t>
      </w:r>
      <w:r w:rsidR="00482ABC" w:rsidRPr="00482ABC">
        <w:rPr>
          <w:rFonts w:ascii="Times New Roman" w:eastAsia="Times New Roman" w:hAnsi="Times New Roman" w:cs="Times New Roman"/>
          <w:sz w:val="24"/>
          <w:szCs w:val="24"/>
        </w:rPr>
        <w:t>Педагоги подготовили мастер-классы, челенджи. Воспитанники, совместно  родителями участвовали в акциях и др.</w:t>
      </w:r>
    </w:p>
    <w:p w:rsidR="0028591F" w:rsidRDefault="0028591F" w:rsidP="007C2488">
      <w:pPr>
        <w:shd w:val="clear" w:color="auto" w:fill="FFFFFF"/>
        <w:spacing w:after="0" w:line="240" w:lineRule="auto"/>
        <w:jc w:val="center"/>
        <w:rPr>
          <w:rFonts w:ascii="Times New Roman" w:hAnsi="Times New Roman" w:cs="Times New Roman"/>
          <w:b/>
          <w:sz w:val="24"/>
          <w:szCs w:val="24"/>
          <w:lang w:val="tt-RU"/>
        </w:rPr>
      </w:pPr>
    </w:p>
    <w:p w:rsidR="00D0321E" w:rsidRPr="00275FB9" w:rsidRDefault="00D0321E" w:rsidP="007C2488">
      <w:pPr>
        <w:shd w:val="clear" w:color="auto" w:fill="FFFFFF"/>
        <w:spacing w:after="0" w:line="240" w:lineRule="auto"/>
        <w:jc w:val="center"/>
        <w:rPr>
          <w:rFonts w:ascii="Times New Roman" w:hAnsi="Times New Roman" w:cs="Times New Roman"/>
          <w:b/>
          <w:sz w:val="24"/>
          <w:szCs w:val="24"/>
        </w:rPr>
      </w:pPr>
      <w:r w:rsidRPr="00275FB9">
        <w:rPr>
          <w:rFonts w:ascii="Times New Roman" w:hAnsi="Times New Roman" w:cs="Times New Roman"/>
          <w:b/>
          <w:sz w:val="24"/>
          <w:szCs w:val="24"/>
        </w:rPr>
        <w:t>Мониторинг художественно-эстетического развития.</w:t>
      </w:r>
    </w:p>
    <w:tbl>
      <w:tblPr>
        <w:tblW w:w="9782" w:type="dxa"/>
        <w:tblInd w:w="108"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0A0"/>
      </w:tblPr>
      <w:tblGrid>
        <w:gridCol w:w="1949"/>
        <w:gridCol w:w="1276"/>
        <w:gridCol w:w="1275"/>
        <w:gridCol w:w="1170"/>
        <w:gridCol w:w="1239"/>
        <w:gridCol w:w="1455"/>
        <w:gridCol w:w="1418"/>
      </w:tblGrid>
      <w:tr w:rsidR="00D0321E" w:rsidRPr="00275FB9" w:rsidTr="00250B01">
        <w:tc>
          <w:tcPr>
            <w:tcW w:w="1949" w:type="dxa"/>
            <w:vMerge w:val="restart"/>
            <w:tcBorders>
              <w:top w:val="single" w:sz="8" w:space="0" w:color="C0504D"/>
              <w:left w:val="single" w:sz="8" w:space="0" w:color="C0504D"/>
              <w:bottom w:val="single" w:sz="8" w:space="0" w:color="C0504D"/>
              <w:right w:val="single" w:sz="8" w:space="0" w:color="C0504D"/>
            </w:tcBorders>
            <w:shd w:val="clear" w:color="auto" w:fill="FFFFFF"/>
            <w:hideMark/>
          </w:tcPr>
          <w:p w:rsidR="00D0321E" w:rsidRPr="00275FB9" w:rsidRDefault="00D0321E" w:rsidP="00250B01">
            <w:pPr>
              <w:pStyle w:val="11"/>
              <w:spacing w:line="276" w:lineRule="auto"/>
              <w:jc w:val="both"/>
              <w:rPr>
                <w:b/>
                <w:sz w:val="22"/>
                <w:szCs w:val="22"/>
              </w:rPr>
            </w:pPr>
          </w:p>
        </w:tc>
        <w:tc>
          <w:tcPr>
            <w:tcW w:w="7833" w:type="dxa"/>
            <w:gridSpan w:val="6"/>
            <w:tcBorders>
              <w:top w:val="single" w:sz="8" w:space="0" w:color="C0504D"/>
              <w:left w:val="single" w:sz="8" w:space="0" w:color="C0504D"/>
              <w:bottom w:val="single" w:sz="8" w:space="0" w:color="C0504D"/>
              <w:right w:val="single" w:sz="8" w:space="0" w:color="C0504D"/>
            </w:tcBorders>
            <w:shd w:val="clear" w:color="auto" w:fill="FFFFFF"/>
            <w:hideMark/>
          </w:tcPr>
          <w:p w:rsidR="00D0321E" w:rsidRPr="00275FB9" w:rsidRDefault="00D0321E" w:rsidP="00250B01">
            <w:pPr>
              <w:pStyle w:val="11"/>
              <w:spacing w:line="276" w:lineRule="auto"/>
              <w:jc w:val="center"/>
              <w:rPr>
                <w:b/>
                <w:sz w:val="22"/>
                <w:szCs w:val="22"/>
              </w:rPr>
            </w:pPr>
            <w:r w:rsidRPr="00275FB9">
              <w:rPr>
                <w:b/>
                <w:sz w:val="22"/>
                <w:szCs w:val="22"/>
              </w:rPr>
              <w:t>Возрастные группы</w:t>
            </w:r>
          </w:p>
        </w:tc>
      </w:tr>
      <w:tr w:rsidR="00940D7F" w:rsidRPr="00275FB9" w:rsidTr="00250B01">
        <w:trPr>
          <w:trHeight w:val="800"/>
        </w:trPr>
        <w:tc>
          <w:tcPr>
            <w:tcW w:w="1949" w:type="dxa"/>
            <w:vMerge/>
            <w:tcBorders>
              <w:top w:val="single" w:sz="8" w:space="0" w:color="C0504D"/>
              <w:left w:val="single" w:sz="8" w:space="0" w:color="C0504D"/>
              <w:bottom w:val="single" w:sz="8" w:space="0" w:color="C0504D"/>
              <w:right w:val="single" w:sz="8" w:space="0" w:color="C0504D"/>
            </w:tcBorders>
            <w:vAlign w:val="center"/>
            <w:hideMark/>
          </w:tcPr>
          <w:p w:rsidR="00940D7F" w:rsidRPr="00275FB9" w:rsidRDefault="00940D7F" w:rsidP="00250B01">
            <w:pPr>
              <w:spacing w:after="0" w:line="240" w:lineRule="auto"/>
              <w:rPr>
                <w:rFonts w:ascii="Times New Roman" w:eastAsia="Times New Roman" w:hAnsi="Times New Roman" w:cs="Times New Roman"/>
                <w:b/>
              </w:rPr>
            </w:pPr>
          </w:p>
        </w:tc>
        <w:tc>
          <w:tcPr>
            <w:tcW w:w="1276" w:type="dxa"/>
            <w:tcBorders>
              <w:top w:val="single" w:sz="8" w:space="0" w:color="C0504D"/>
              <w:left w:val="single" w:sz="8" w:space="0" w:color="C0504D"/>
              <w:bottom w:val="single" w:sz="8" w:space="0" w:color="C0504D"/>
              <w:right w:val="single" w:sz="8" w:space="0" w:color="C0504D"/>
            </w:tcBorders>
            <w:shd w:val="clear" w:color="auto" w:fill="FFFFFF"/>
            <w:hideMark/>
          </w:tcPr>
          <w:p w:rsidR="00940D7F" w:rsidRPr="00C91C93" w:rsidRDefault="00940D7F" w:rsidP="00BD2310">
            <w:pPr>
              <w:pStyle w:val="11"/>
              <w:spacing w:line="276" w:lineRule="auto"/>
              <w:jc w:val="both"/>
              <w:rPr>
                <w:b/>
                <w:sz w:val="22"/>
                <w:szCs w:val="22"/>
              </w:rPr>
            </w:pPr>
            <w:r w:rsidRPr="00C91C93">
              <w:rPr>
                <w:b/>
                <w:sz w:val="22"/>
                <w:szCs w:val="22"/>
              </w:rPr>
              <w:t>Вторая младшая</w:t>
            </w:r>
          </w:p>
          <w:p w:rsidR="00940D7F" w:rsidRPr="00C91C93" w:rsidRDefault="00940D7F" w:rsidP="00BD2310">
            <w:pPr>
              <w:pStyle w:val="11"/>
              <w:spacing w:line="276" w:lineRule="auto"/>
              <w:jc w:val="both"/>
              <w:rPr>
                <w:b/>
                <w:sz w:val="22"/>
                <w:szCs w:val="22"/>
              </w:rPr>
            </w:pPr>
            <w:r w:rsidRPr="00C91C93">
              <w:rPr>
                <w:b/>
                <w:sz w:val="22"/>
                <w:szCs w:val="22"/>
              </w:rPr>
              <w:t>группа</w:t>
            </w:r>
          </w:p>
        </w:tc>
        <w:tc>
          <w:tcPr>
            <w:tcW w:w="1275" w:type="dxa"/>
            <w:tcBorders>
              <w:top w:val="single" w:sz="8" w:space="0" w:color="C0504D"/>
              <w:left w:val="single" w:sz="8" w:space="0" w:color="C0504D"/>
              <w:bottom w:val="single" w:sz="8" w:space="0" w:color="C0504D"/>
              <w:right w:val="single" w:sz="8" w:space="0" w:color="C0504D"/>
            </w:tcBorders>
            <w:shd w:val="clear" w:color="auto" w:fill="FFFFFF"/>
            <w:hideMark/>
          </w:tcPr>
          <w:p w:rsidR="00940D7F" w:rsidRPr="00C91C93" w:rsidRDefault="00940D7F" w:rsidP="00BD2310">
            <w:pPr>
              <w:pStyle w:val="11"/>
              <w:spacing w:line="276" w:lineRule="auto"/>
              <w:jc w:val="both"/>
              <w:rPr>
                <w:b/>
                <w:sz w:val="22"/>
                <w:szCs w:val="22"/>
              </w:rPr>
            </w:pPr>
            <w:r w:rsidRPr="00C91C93">
              <w:rPr>
                <w:b/>
                <w:sz w:val="22"/>
                <w:szCs w:val="22"/>
              </w:rPr>
              <w:t>Средняя группа</w:t>
            </w:r>
          </w:p>
        </w:tc>
        <w:tc>
          <w:tcPr>
            <w:tcW w:w="1170" w:type="dxa"/>
            <w:tcBorders>
              <w:top w:val="single" w:sz="8" w:space="0" w:color="C0504D"/>
              <w:left w:val="single" w:sz="8" w:space="0" w:color="C0504D"/>
              <w:bottom w:val="single" w:sz="8" w:space="0" w:color="C0504D"/>
              <w:right w:val="single" w:sz="8" w:space="0" w:color="C0504D"/>
            </w:tcBorders>
            <w:shd w:val="clear" w:color="auto" w:fill="FFFFFF"/>
            <w:hideMark/>
          </w:tcPr>
          <w:p w:rsidR="00940D7F" w:rsidRPr="00C91C93" w:rsidRDefault="00940D7F" w:rsidP="00BD2310">
            <w:pPr>
              <w:pStyle w:val="11"/>
              <w:spacing w:line="276" w:lineRule="auto"/>
              <w:jc w:val="both"/>
              <w:rPr>
                <w:b/>
                <w:sz w:val="22"/>
                <w:szCs w:val="22"/>
              </w:rPr>
            </w:pPr>
            <w:r w:rsidRPr="00C91C93">
              <w:rPr>
                <w:b/>
                <w:sz w:val="22"/>
                <w:szCs w:val="22"/>
              </w:rPr>
              <w:t>Средняя группа</w:t>
            </w:r>
          </w:p>
        </w:tc>
        <w:tc>
          <w:tcPr>
            <w:tcW w:w="1239" w:type="dxa"/>
            <w:tcBorders>
              <w:top w:val="single" w:sz="8" w:space="0" w:color="C0504D"/>
              <w:left w:val="single" w:sz="8" w:space="0" w:color="C0504D"/>
              <w:bottom w:val="single" w:sz="8" w:space="0" w:color="C0504D"/>
              <w:right w:val="single" w:sz="8" w:space="0" w:color="C0504D"/>
            </w:tcBorders>
            <w:shd w:val="clear" w:color="auto" w:fill="FFFFFF"/>
            <w:hideMark/>
          </w:tcPr>
          <w:p w:rsidR="00940D7F" w:rsidRPr="00C91C93" w:rsidRDefault="00940D7F" w:rsidP="00BD2310">
            <w:pPr>
              <w:pStyle w:val="11"/>
              <w:spacing w:line="276" w:lineRule="auto"/>
              <w:jc w:val="both"/>
              <w:rPr>
                <w:b/>
                <w:sz w:val="22"/>
                <w:szCs w:val="22"/>
              </w:rPr>
            </w:pPr>
            <w:r w:rsidRPr="00C91C93">
              <w:rPr>
                <w:b/>
                <w:sz w:val="22"/>
                <w:szCs w:val="22"/>
              </w:rPr>
              <w:t>Старшая группа</w:t>
            </w:r>
          </w:p>
        </w:tc>
        <w:tc>
          <w:tcPr>
            <w:tcW w:w="1455" w:type="dxa"/>
            <w:tcBorders>
              <w:top w:val="single" w:sz="8" w:space="0" w:color="C0504D"/>
              <w:left w:val="single" w:sz="8" w:space="0" w:color="C0504D"/>
              <w:bottom w:val="single" w:sz="8" w:space="0" w:color="C0504D"/>
              <w:right w:val="single" w:sz="8" w:space="0" w:color="C0504D"/>
            </w:tcBorders>
            <w:shd w:val="clear" w:color="auto" w:fill="FFFFFF"/>
            <w:hideMark/>
          </w:tcPr>
          <w:p w:rsidR="00940D7F" w:rsidRPr="00C91C93" w:rsidRDefault="00940D7F" w:rsidP="00BD2310">
            <w:pPr>
              <w:pStyle w:val="11"/>
              <w:spacing w:line="276" w:lineRule="auto"/>
              <w:jc w:val="both"/>
              <w:rPr>
                <w:b/>
                <w:sz w:val="22"/>
                <w:szCs w:val="22"/>
              </w:rPr>
            </w:pPr>
            <w:r w:rsidRPr="00C91C93">
              <w:rPr>
                <w:b/>
                <w:sz w:val="22"/>
                <w:szCs w:val="22"/>
              </w:rPr>
              <w:t>Подготовительная группа</w:t>
            </w:r>
          </w:p>
        </w:tc>
        <w:tc>
          <w:tcPr>
            <w:tcW w:w="1418" w:type="dxa"/>
            <w:tcBorders>
              <w:top w:val="single" w:sz="8" w:space="0" w:color="C0504D"/>
              <w:left w:val="single" w:sz="8" w:space="0" w:color="C0504D"/>
              <w:bottom w:val="single" w:sz="8" w:space="0" w:color="C0504D"/>
              <w:right w:val="single" w:sz="8" w:space="0" w:color="C0504D"/>
            </w:tcBorders>
            <w:shd w:val="clear" w:color="auto" w:fill="FFFFFF"/>
            <w:hideMark/>
          </w:tcPr>
          <w:p w:rsidR="00940D7F" w:rsidRPr="00C91C93" w:rsidRDefault="00940D7F" w:rsidP="00BD2310">
            <w:pPr>
              <w:pStyle w:val="11"/>
              <w:spacing w:line="276" w:lineRule="auto"/>
              <w:jc w:val="both"/>
              <w:rPr>
                <w:b/>
                <w:sz w:val="22"/>
                <w:szCs w:val="22"/>
              </w:rPr>
            </w:pPr>
            <w:r w:rsidRPr="00C91C93">
              <w:rPr>
                <w:b/>
                <w:sz w:val="22"/>
                <w:szCs w:val="22"/>
              </w:rPr>
              <w:t>Подготовительная группа</w:t>
            </w:r>
          </w:p>
        </w:tc>
      </w:tr>
      <w:tr w:rsidR="00D0321E" w:rsidRPr="00275FB9" w:rsidTr="00250B01">
        <w:tc>
          <w:tcPr>
            <w:tcW w:w="1949" w:type="dxa"/>
            <w:tcBorders>
              <w:top w:val="single" w:sz="8" w:space="0" w:color="C0504D"/>
              <w:left w:val="single" w:sz="8" w:space="0" w:color="C0504D"/>
              <w:bottom w:val="single" w:sz="8" w:space="0" w:color="C0504D"/>
              <w:right w:val="single" w:sz="8" w:space="0" w:color="C0504D"/>
            </w:tcBorders>
            <w:shd w:val="clear" w:color="auto" w:fill="FFFFFF"/>
            <w:hideMark/>
          </w:tcPr>
          <w:p w:rsidR="00D0321E" w:rsidRPr="00275FB9" w:rsidRDefault="00D0321E" w:rsidP="00250B01">
            <w:pPr>
              <w:spacing w:after="0" w:line="240" w:lineRule="auto"/>
              <w:jc w:val="center"/>
              <w:rPr>
                <w:rFonts w:ascii="Times New Roman" w:eastAsia="Times New Roman" w:hAnsi="Times New Roman" w:cs="Times New Roman"/>
              </w:rPr>
            </w:pPr>
            <w:r w:rsidRPr="00275FB9">
              <w:rPr>
                <w:rFonts w:ascii="Times New Roman" w:eastAsia="Times New Roman" w:hAnsi="Times New Roman" w:cs="Times New Roman"/>
              </w:rPr>
              <w:t>Начало года</w:t>
            </w:r>
          </w:p>
        </w:tc>
        <w:tc>
          <w:tcPr>
            <w:tcW w:w="1276"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D0321E" w:rsidRPr="0090177A" w:rsidRDefault="0090177A" w:rsidP="00250B01">
            <w:pPr>
              <w:pStyle w:val="11"/>
              <w:spacing w:line="276" w:lineRule="auto"/>
              <w:jc w:val="both"/>
              <w:rPr>
                <w:sz w:val="22"/>
                <w:szCs w:val="22"/>
              </w:rPr>
            </w:pPr>
            <w:r w:rsidRPr="0090177A">
              <w:rPr>
                <w:sz w:val="22"/>
                <w:szCs w:val="22"/>
              </w:rPr>
              <w:t>50,83%</w:t>
            </w:r>
          </w:p>
        </w:tc>
        <w:tc>
          <w:tcPr>
            <w:tcW w:w="1275"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D0321E" w:rsidRPr="005D63A1" w:rsidRDefault="005D63A1" w:rsidP="00250B01">
            <w:pPr>
              <w:pStyle w:val="11"/>
              <w:spacing w:line="276" w:lineRule="auto"/>
              <w:jc w:val="both"/>
              <w:rPr>
                <w:sz w:val="22"/>
                <w:szCs w:val="22"/>
              </w:rPr>
            </w:pPr>
            <w:r w:rsidRPr="005D63A1">
              <w:rPr>
                <w:sz w:val="22"/>
                <w:szCs w:val="22"/>
              </w:rPr>
              <w:t>43,38%</w:t>
            </w:r>
          </w:p>
        </w:tc>
        <w:tc>
          <w:tcPr>
            <w:tcW w:w="1170"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D0321E" w:rsidRPr="005D63A1" w:rsidRDefault="005D63A1" w:rsidP="00250B01">
            <w:pPr>
              <w:pStyle w:val="11"/>
              <w:spacing w:line="276" w:lineRule="auto"/>
              <w:jc w:val="both"/>
              <w:rPr>
                <w:sz w:val="22"/>
                <w:szCs w:val="22"/>
              </w:rPr>
            </w:pPr>
            <w:r w:rsidRPr="005D63A1">
              <w:rPr>
                <w:sz w:val="22"/>
                <w:szCs w:val="22"/>
              </w:rPr>
              <w:t>48,27%</w:t>
            </w:r>
          </w:p>
        </w:tc>
        <w:tc>
          <w:tcPr>
            <w:tcW w:w="1239"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D0321E" w:rsidRPr="009B6752" w:rsidRDefault="009B6752" w:rsidP="00250B01">
            <w:pPr>
              <w:pStyle w:val="11"/>
              <w:spacing w:line="276" w:lineRule="auto"/>
              <w:jc w:val="both"/>
              <w:rPr>
                <w:sz w:val="22"/>
                <w:szCs w:val="22"/>
              </w:rPr>
            </w:pPr>
            <w:r w:rsidRPr="009B6752">
              <w:rPr>
                <w:sz w:val="22"/>
                <w:szCs w:val="22"/>
              </w:rPr>
              <w:t>80,47%</w:t>
            </w:r>
          </w:p>
        </w:tc>
        <w:tc>
          <w:tcPr>
            <w:tcW w:w="1455"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D0321E" w:rsidRPr="009B6752" w:rsidRDefault="009B6752" w:rsidP="00250B01">
            <w:pPr>
              <w:pStyle w:val="11"/>
              <w:spacing w:line="276" w:lineRule="auto"/>
              <w:jc w:val="both"/>
              <w:rPr>
                <w:sz w:val="22"/>
                <w:szCs w:val="22"/>
              </w:rPr>
            </w:pPr>
            <w:r w:rsidRPr="009B6752">
              <w:rPr>
                <w:sz w:val="22"/>
                <w:szCs w:val="22"/>
              </w:rPr>
              <w:t>65,83%</w:t>
            </w:r>
          </w:p>
        </w:tc>
        <w:tc>
          <w:tcPr>
            <w:tcW w:w="1418"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D0321E" w:rsidRPr="00D5004E" w:rsidRDefault="00D5004E" w:rsidP="00250B01">
            <w:pPr>
              <w:pStyle w:val="11"/>
              <w:spacing w:line="276" w:lineRule="auto"/>
              <w:jc w:val="both"/>
              <w:rPr>
                <w:sz w:val="22"/>
                <w:szCs w:val="22"/>
              </w:rPr>
            </w:pPr>
            <w:r w:rsidRPr="00D5004E">
              <w:rPr>
                <w:sz w:val="22"/>
                <w:szCs w:val="22"/>
              </w:rPr>
              <w:t>69,17%</w:t>
            </w:r>
          </w:p>
        </w:tc>
      </w:tr>
      <w:tr w:rsidR="00D0321E" w:rsidRPr="00275FB9" w:rsidTr="00250B01">
        <w:tc>
          <w:tcPr>
            <w:tcW w:w="1949" w:type="dxa"/>
            <w:tcBorders>
              <w:top w:val="single" w:sz="8" w:space="0" w:color="C0504D"/>
              <w:left w:val="single" w:sz="8" w:space="0" w:color="C0504D"/>
              <w:bottom w:val="single" w:sz="8" w:space="0" w:color="C0504D"/>
              <w:right w:val="single" w:sz="8" w:space="0" w:color="C0504D"/>
            </w:tcBorders>
            <w:shd w:val="clear" w:color="auto" w:fill="FFFFFF"/>
            <w:hideMark/>
          </w:tcPr>
          <w:p w:rsidR="00D0321E" w:rsidRPr="00275FB9" w:rsidRDefault="00D0321E" w:rsidP="00250B01">
            <w:pPr>
              <w:spacing w:after="0" w:line="240" w:lineRule="auto"/>
              <w:jc w:val="center"/>
              <w:rPr>
                <w:rFonts w:ascii="Times New Roman" w:eastAsia="Times New Roman" w:hAnsi="Times New Roman" w:cs="Times New Roman"/>
              </w:rPr>
            </w:pPr>
            <w:r w:rsidRPr="00275FB9">
              <w:rPr>
                <w:rFonts w:ascii="Times New Roman" w:eastAsia="Times New Roman" w:hAnsi="Times New Roman" w:cs="Times New Roman"/>
              </w:rPr>
              <w:t>Конец года</w:t>
            </w:r>
          </w:p>
        </w:tc>
        <w:tc>
          <w:tcPr>
            <w:tcW w:w="1276"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D0321E" w:rsidRPr="00213FD6" w:rsidRDefault="00213FD6" w:rsidP="00250B01">
            <w:pPr>
              <w:pStyle w:val="11"/>
              <w:spacing w:line="276" w:lineRule="auto"/>
              <w:jc w:val="both"/>
              <w:rPr>
                <w:sz w:val="22"/>
                <w:szCs w:val="22"/>
              </w:rPr>
            </w:pPr>
            <w:r w:rsidRPr="00213FD6">
              <w:rPr>
                <w:sz w:val="22"/>
                <w:szCs w:val="22"/>
              </w:rPr>
              <w:t>67,08%</w:t>
            </w:r>
          </w:p>
        </w:tc>
        <w:tc>
          <w:tcPr>
            <w:tcW w:w="1275"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D0321E" w:rsidRPr="00AB27D1" w:rsidRDefault="00AB27D1" w:rsidP="00250B01">
            <w:pPr>
              <w:pStyle w:val="11"/>
              <w:spacing w:line="276" w:lineRule="auto"/>
              <w:jc w:val="both"/>
              <w:rPr>
                <w:sz w:val="22"/>
                <w:szCs w:val="22"/>
              </w:rPr>
            </w:pPr>
            <w:r w:rsidRPr="00AB27D1">
              <w:rPr>
                <w:sz w:val="22"/>
                <w:szCs w:val="22"/>
              </w:rPr>
              <w:t>70,82%</w:t>
            </w:r>
          </w:p>
        </w:tc>
        <w:tc>
          <w:tcPr>
            <w:tcW w:w="1170"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D0321E" w:rsidRPr="00AB27D1" w:rsidRDefault="00AB27D1" w:rsidP="00250B01">
            <w:pPr>
              <w:pStyle w:val="11"/>
              <w:spacing w:line="276" w:lineRule="auto"/>
              <w:jc w:val="both"/>
              <w:rPr>
                <w:sz w:val="22"/>
                <w:szCs w:val="22"/>
              </w:rPr>
            </w:pPr>
            <w:r w:rsidRPr="00AB27D1">
              <w:rPr>
                <w:sz w:val="22"/>
                <w:szCs w:val="22"/>
              </w:rPr>
              <w:t>89,13%</w:t>
            </w:r>
          </w:p>
        </w:tc>
        <w:tc>
          <w:tcPr>
            <w:tcW w:w="1239"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D0321E" w:rsidRPr="00E55728" w:rsidRDefault="00E55728" w:rsidP="00250B01">
            <w:pPr>
              <w:pStyle w:val="11"/>
              <w:spacing w:line="276" w:lineRule="auto"/>
              <w:jc w:val="both"/>
              <w:rPr>
                <w:sz w:val="22"/>
                <w:szCs w:val="22"/>
              </w:rPr>
            </w:pPr>
            <w:r w:rsidRPr="00E55728">
              <w:rPr>
                <w:sz w:val="22"/>
                <w:szCs w:val="22"/>
              </w:rPr>
              <w:t>86,1%</w:t>
            </w:r>
          </w:p>
        </w:tc>
        <w:tc>
          <w:tcPr>
            <w:tcW w:w="1455"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D0321E" w:rsidRPr="00E55728" w:rsidRDefault="00E55728" w:rsidP="00250B01">
            <w:pPr>
              <w:pStyle w:val="11"/>
              <w:spacing w:line="276" w:lineRule="auto"/>
              <w:jc w:val="both"/>
              <w:rPr>
                <w:sz w:val="22"/>
                <w:szCs w:val="22"/>
              </w:rPr>
            </w:pPr>
            <w:r w:rsidRPr="00E55728">
              <w:rPr>
                <w:sz w:val="22"/>
                <w:szCs w:val="22"/>
              </w:rPr>
              <w:t>93,33%</w:t>
            </w:r>
          </w:p>
        </w:tc>
        <w:tc>
          <w:tcPr>
            <w:tcW w:w="1418"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D0321E" w:rsidRPr="00E55728" w:rsidRDefault="00E55728" w:rsidP="00250B01">
            <w:pPr>
              <w:pStyle w:val="11"/>
              <w:spacing w:line="276" w:lineRule="auto"/>
              <w:jc w:val="both"/>
              <w:rPr>
                <w:sz w:val="22"/>
                <w:szCs w:val="22"/>
              </w:rPr>
            </w:pPr>
            <w:r w:rsidRPr="00E55728">
              <w:rPr>
                <w:sz w:val="22"/>
                <w:szCs w:val="22"/>
              </w:rPr>
              <w:t>90,58%</w:t>
            </w:r>
          </w:p>
        </w:tc>
      </w:tr>
    </w:tbl>
    <w:p w:rsidR="00511785" w:rsidRPr="00482ABC" w:rsidRDefault="00511785" w:rsidP="00482ABC">
      <w:pPr>
        <w:spacing w:after="0" w:line="240" w:lineRule="auto"/>
        <w:ind w:firstLine="708"/>
        <w:jc w:val="both"/>
        <w:rPr>
          <w:rFonts w:ascii="Times New Roman" w:eastAsia="Times New Roman" w:hAnsi="Times New Roman" w:cs="Times New Roman"/>
          <w:sz w:val="24"/>
          <w:szCs w:val="24"/>
        </w:rPr>
      </w:pPr>
      <w:r w:rsidRPr="00482ABC">
        <w:rPr>
          <w:rFonts w:ascii="Times New Roman" w:eastAsia="Times New Roman" w:hAnsi="Times New Roman" w:cs="Times New Roman"/>
          <w:sz w:val="24"/>
          <w:szCs w:val="24"/>
        </w:rPr>
        <w:t>Мониторинг показывает, что многие дети справляются с программными задачами по своему возрасту, однако недостаточно хорошо различают разные жанры искусства, вид</w:t>
      </w:r>
      <w:r w:rsidR="00F92C2B">
        <w:rPr>
          <w:rFonts w:ascii="Times New Roman" w:eastAsia="Times New Roman" w:hAnsi="Times New Roman" w:cs="Times New Roman"/>
          <w:sz w:val="24"/>
          <w:szCs w:val="24"/>
        </w:rPr>
        <w:t>ы народно-прикладного искусства. Необходимо продолжать работу по этому направлению.</w:t>
      </w:r>
    </w:p>
    <w:p w:rsidR="00482ABC" w:rsidRDefault="00482ABC" w:rsidP="00482ABC">
      <w:pPr>
        <w:pStyle w:val="af"/>
        <w:shd w:val="clear" w:color="auto" w:fill="FFFFFF"/>
        <w:spacing w:before="0" w:beforeAutospacing="0" w:after="0" w:afterAutospacing="0"/>
        <w:jc w:val="center"/>
        <w:textAlignment w:val="baseline"/>
        <w:rPr>
          <w:b/>
          <w:bCs/>
          <w:i/>
          <w:u w:val="single"/>
        </w:rPr>
      </w:pPr>
    </w:p>
    <w:p w:rsidR="009C46E5" w:rsidRPr="00A76AE7" w:rsidRDefault="009C46E5" w:rsidP="00482ABC">
      <w:pPr>
        <w:pStyle w:val="af"/>
        <w:shd w:val="clear" w:color="auto" w:fill="FFFFFF"/>
        <w:spacing w:before="0" w:beforeAutospacing="0" w:after="0" w:afterAutospacing="0"/>
        <w:jc w:val="center"/>
        <w:textAlignment w:val="baseline"/>
        <w:rPr>
          <w:b/>
          <w:i/>
          <w:u w:val="single"/>
        </w:rPr>
      </w:pPr>
      <w:r w:rsidRPr="00A76AE7">
        <w:rPr>
          <w:b/>
          <w:bCs/>
          <w:i/>
          <w:u w:val="single"/>
        </w:rPr>
        <w:t xml:space="preserve">Анализ </w:t>
      </w:r>
      <w:r w:rsidR="006F4FA3">
        <w:rPr>
          <w:b/>
          <w:i/>
          <w:u w:val="single"/>
        </w:rPr>
        <w:t>речевого развития</w:t>
      </w:r>
    </w:p>
    <w:p w:rsidR="009C46E5" w:rsidRPr="006F4FA3" w:rsidRDefault="009C46E5" w:rsidP="00482ABC">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6F4FA3">
        <w:rPr>
          <w:rFonts w:ascii="Times New Roman" w:eastAsia="Times New Roman" w:hAnsi="Times New Roman" w:cs="Times New Roman"/>
          <w:sz w:val="24"/>
          <w:szCs w:val="24"/>
        </w:rPr>
        <w:t xml:space="preserve">При реализации основной образовательной программы разработанной с учетом ФГОС, методике развития речи уделялось особое внимание. Педагоги обеспечивали возможности для обогащения словарного запаса, совершенствования звуковой культуры, образной и грамматической сторон речи. </w:t>
      </w:r>
    </w:p>
    <w:p w:rsidR="009C46E5" w:rsidRPr="006F4FA3" w:rsidRDefault="009C46E5" w:rsidP="006F4FA3">
      <w:pPr>
        <w:pStyle w:val="Default"/>
        <w:ind w:firstLine="709"/>
        <w:contextualSpacing/>
        <w:jc w:val="both"/>
        <w:rPr>
          <w:rFonts w:eastAsia="Times New Roman"/>
          <w:color w:val="auto"/>
        </w:rPr>
      </w:pPr>
      <w:r w:rsidRPr="006F4FA3">
        <w:rPr>
          <w:rFonts w:eastAsia="Times New Roman"/>
          <w:color w:val="auto"/>
        </w:rPr>
        <w:t>Совместная деятельность с детьми по развитию речи проходили в форме занимательной увлекательной игры. Воспитатели первой младшей группы проводили речевую работу, используя разнообразный материал и приемы (песни, рифмовки, речитативы, мимические игры), помогающие в запоминании новых слов и песен. В речевых и звукоподражательных играх они успешно развивали чувствительность к смысловой стороне языка. Воспитатели младших групп погружали дошкольников в языковую среду, проводя большую работу над звукопроизношением, развивая речевой с</w:t>
      </w:r>
      <w:r w:rsidR="007C2488">
        <w:rPr>
          <w:rFonts w:eastAsia="Times New Roman"/>
          <w:color w:val="auto"/>
        </w:rPr>
        <w:t xml:space="preserve">лух, формируя правильное звуко </w:t>
      </w:r>
      <w:r w:rsidRPr="006F4FA3">
        <w:rPr>
          <w:rFonts w:eastAsia="Times New Roman"/>
          <w:color w:val="auto"/>
        </w:rPr>
        <w:t xml:space="preserve">и словопроизношение. Дети средних дошкольных групп понимают речь, отражающую игровую, учебную, бытовую сферу деятельности. Воспитатели старшей группы специальное внимание уделяли развитию монологической речи: планированию индивидуальной и совместной деятельности, обмену мнениями и информацией, обсуждению общих дел. Работа по формированию грамматического строя речи у детей также проводилась в повседневной жизни, в общении со взрослыми, друг с другом. Воспитатели подготовительной группы выстраивали деятельность в занимательной форме с использованием речевых игр, что позволяло детям успешно овладевать звуковым анализом, с интересом наблюдать за особенностью слов, их использованием в речи. Педагоги использовали приемы, активизирующие речь детей, учили обосновывать свои суждения. Побуждали детей строить самостоятельные умозаключения, задавать вопросы. </w:t>
      </w:r>
    </w:p>
    <w:p w:rsidR="009C46E5" w:rsidRPr="006F4FA3" w:rsidRDefault="009C46E5" w:rsidP="006F4FA3">
      <w:pPr>
        <w:pStyle w:val="Default"/>
        <w:ind w:firstLine="709"/>
        <w:contextualSpacing/>
        <w:jc w:val="both"/>
        <w:rPr>
          <w:rFonts w:eastAsia="Times New Roman"/>
          <w:color w:val="auto"/>
        </w:rPr>
      </w:pPr>
      <w:r w:rsidRPr="006F4FA3">
        <w:rPr>
          <w:rFonts w:eastAsia="Times New Roman"/>
          <w:color w:val="auto"/>
        </w:rPr>
        <w:lastRenderedPageBreak/>
        <w:t xml:space="preserve">В процессе непосредственно образовательной деятельности и в режиме дня воспитатели организовывали прослушивание художественных произведений, обсуждали их содержание, учили детей умениям выделять основных персонажей художественных произведений. </w:t>
      </w:r>
    </w:p>
    <w:p w:rsidR="009C46E5" w:rsidRPr="006F4FA3" w:rsidRDefault="009C46E5" w:rsidP="006F4FA3">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6F4FA3">
        <w:rPr>
          <w:rFonts w:ascii="Times New Roman" w:eastAsia="Times New Roman" w:hAnsi="Times New Roman" w:cs="Times New Roman"/>
          <w:sz w:val="24"/>
          <w:szCs w:val="24"/>
        </w:rPr>
        <w:t xml:space="preserve">В средних и старших группах побуждали к пересказу фрагментов сказок, воспроизводя действия путем использования условных заместителей, что способствовало активному слушанию, пониманию текстов. Закладывая основы речевой и языковой культуры, педагоги способствовали возникновению у детей предпосылок для овладения чтением и письмом. Чтобы способствовать развитию воображения детей, их свободной фантазии воспитатели привлекали детей к освоению театрализованной деятельности. Осваивая её, дети учились принимать не только свою точку зрения, но и зрительскую. Эта работа велась воспитателями совместно с музыкальным руководителем. </w:t>
      </w:r>
    </w:p>
    <w:p w:rsidR="009C46E5" w:rsidRPr="006F4FA3" w:rsidRDefault="009C46E5" w:rsidP="006F4FA3">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6F4FA3">
        <w:rPr>
          <w:rFonts w:ascii="Times New Roman" w:eastAsia="Times New Roman" w:hAnsi="Times New Roman" w:cs="Times New Roman"/>
          <w:sz w:val="24"/>
          <w:szCs w:val="24"/>
        </w:rPr>
        <w:t xml:space="preserve">В области развития воображения воспитатели формировали предпосылки собственного творчества. Наиболее успешно проводили эту работу воспитатели старших и подготовительных групп.  Дети в этих группах общительны, коммуникабельны, эмоциональны. В группах много игрового материала, материала изготовленного самими воспитателями для разыгрывания сказок. </w:t>
      </w:r>
    </w:p>
    <w:p w:rsidR="009C46E5" w:rsidRPr="00EA271B" w:rsidRDefault="009C46E5" w:rsidP="00EA271B">
      <w:pPr>
        <w:autoSpaceDE w:val="0"/>
        <w:autoSpaceDN w:val="0"/>
        <w:adjustRightInd w:val="0"/>
        <w:spacing w:after="0" w:line="240" w:lineRule="auto"/>
        <w:jc w:val="center"/>
        <w:rPr>
          <w:rFonts w:ascii="Times New Roman" w:hAnsi="Times New Roman" w:cs="Times New Roman"/>
          <w:b/>
          <w:sz w:val="24"/>
          <w:szCs w:val="24"/>
          <w:lang w:val="tt-RU"/>
        </w:rPr>
      </w:pPr>
      <w:r w:rsidRPr="00275FB9">
        <w:rPr>
          <w:rFonts w:ascii="Times New Roman" w:hAnsi="Times New Roman" w:cs="Times New Roman"/>
          <w:b/>
          <w:sz w:val="24"/>
          <w:szCs w:val="24"/>
        </w:rPr>
        <w:t>Мониторинг речевого  развития</w:t>
      </w:r>
    </w:p>
    <w:tbl>
      <w:tblPr>
        <w:tblW w:w="9782" w:type="dxa"/>
        <w:tblInd w:w="108"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0A0"/>
      </w:tblPr>
      <w:tblGrid>
        <w:gridCol w:w="1949"/>
        <w:gridCol w:w="1276"/>
        <w:gridCol w:w="1275"/>
        <w:gridCol w:w="1170"/>
        <w:gridCol w:w="1239"/>
        <w:gridCol w:w="1455"/>
        <w:gridCol w:w="1418"/>
      </w:tblGrid>
      <w:tr w:rsidR="009C46E5" w:rsidRPr="00C91C93" w:rsidTr="00250B01">
        <w:tc>
          <w:tcPr>
            <w:tcW w:w="1949" w:type="dxa"/>
            <w:vMerge w:val="restart"/>
            <w:tcBorders>
              <w:top w:val="single" w:sz="8" w:space="0" w:color="C0504D"/>
              <w:left w:val="single" w:sz="8" w:space="0" w:color="C0504D"/>
              <w:bottom w:val="single" w:sz="8" w:space="0" w:color="C0504D"/>
              <w:right w:val="single" w:sz="8" w:space="0" w:color="C0504D"/>
            </w:tcBorders>
            <w:shd w:val="clear" w:color="auto" w:fill="FFFFFF"/>
            <w:hideMark/>
          </w:tcPr>
          <w:p w:rsidR="009C46E5" w:rsidRPr="00C91C93" w:rsidRDefault="009C46E5" w:rsidP="00EA271B">
            <w:pPr>
              <w:pStyle w:val="11"/>
              <w:jc w:val="both"/>
              <w:rPr>
                <w:b/>
                <w:sz w:val="22"/>
                <w:szCs w:val="22"/>
              </w:rPr>
            </w:pPr>
          </w:p>
        </w:tc>
        <w:tc>
          <w:tcPr>
            <w:tcW w:w="7833" w:type="dxa"/>
            <w:gridSpan w:val="6"/>
            <w:tcBorders>
              <w:top w:val="single" w:sz="8" w:space="0" w:color="C0504D"/>
              <w:left w:val="single" w:sz="8" w:space="0" w:color="C0504D"/>
              <w:bottom w:val="single" w:sz="8" w:space="0" w:color="C0504D"/>
              <w:right w:val="single" w:sz="8" w:space="0" w:color="C0504D"/>
            </w:tcBorders>
            <w:shd w:val="clear" w:color="auto" w:fill="FFFFFF"/>
            <w:hideMark/>
          </w:tcPr>
          <w:p w:rsidR="009C46E5" w:rsidRPr="00C91C93" w:rsidRDefault="009C46E5" w:rsidP="00EA271B">
            <w:pPr>
              <w:pStyle w:val="11"/>
              <w:jc w:val="center"/>
              <w:rPr>
                <w:b/>
                <w:sz w:val="22"/>
                <w:szCs w:val="22"/>
              </w:rPr>
            </w:pPr>
            <w:r w:rsidRPr="00C91C93">
              <w:rPr>
                <w:b/>
                <w:sz w:val="22"/>
                <w:szCs w:val="22"/>
              </w:rPr>
              <w:t>Возрастные группы</w:t>
            </w:r>
          </w:p>
        </w:tc>
      </w:tr>
      <w:tr w:rsidR="00940D7F" w:rsidRPr="00C91C93" w:rsidTr="00250B01">
        <w:trPr>
          <w:trHeight w:val="800"/>
        </w:trPr>
        <w:tc>
          <w:tcPr>
            <w:tcW w:w="1949" w:type="dxa"/>
            <w:vMerge/>
            <w:tcBorders>
              <w:top w:val="single" w:sz="8" w:space="0" w:color="C0504D"/>
              <w:left w:val="single" w:sz="8" w:space="0" w:color="C0504D"/>
              <w:bottom w:val="single" w:sz="8" w:space="0" w:color="C0504D"/>
              <w:right w:val="single" w:sz="8" w:space="0" w:color="C0504D"/>
            </w:tcBorders>
            <w:vAlign w:val="center"/>
            <w:hideMark/>
          </w:tcPr>
          <w:p w:rsidR="00940D7F" w:rsidRPr="00C91C93" w:rsidRDefault="00940D7F" w:rsidP="00EA271B">
            <w:pPr>
              <w:spacing w:after="0" w:line="240" w:lineRule="auto"/>
              <w:rPr>
                <w:rFonts w:ascii="Times New Roman" w:eastAsia="Times New Roman" w:hAnsi="Times New Roman" w:cs="Times New Roman"/>
                <w:b/>
              </w:rPr>
            </w:pPr>
          </w:p>
        </w:tc>
        <w:tc>
          <w:tcPr>
            <w:tcW w:w="1276" w:type="dxa"/>
            <w:tcBorders>
              <w:top w:val="single" w:sz="8" w:space="0" w:color="C0504D"/>
              <w:left w:val="single" w:sz="8" w:space="0" w:color="C0504D"/>
              <w:bottom w:val="single" w:sz="8" w:space="0" w:color="C0504D"/>
              <w:right w:val="single" w:sz="8" w:space="0" w:color="C0504D"/>
            </w:tcBorders>
            <w:shd w:val="clear" w:color="auto" w:fill="FFFFFF"/>
            <w:hideMark/>
          </w:tcPr>
          <w:p w:rsidR="00940D7F" w:rsidRPr="00C91C93" w:rsidRDefault="00940D7F" w:rsidP="00BD2310">
            <w:pPr>
              <w:pStyle w:val="11"/>
              <w:spacing w:line="276" w:lineRule="auto"/>
              <w:jc w:val="both"/>
              <w:rPr>
                <w:b/>
                <w:sz w:val="22"/>
                <w:szCs w:val="22"/>
              </w:rPr>
            </w:pPr>
            <w:r w:rsidRPr="00C91C93">
              <w:rPr>
                <w:b/>
                <w:sz w:val="22"/>
                <w:szCs w:val="22"/>
              </w:rPr>
              <w:t>Вторая младшая</w:t>
            </w:r>
          </w:p>
          <w:p w:rsidR="00940D7F" w:rsidRPr="00C91C93" w:rsidRDefault="00940D7F" w:rsidP="00BD2310">
            <w:pPr>
              <w:pStyle w:val="11"/>
              <w:spacing w:line="276" w:lineRule="auto"/>
              <w:jc w:val="both"/>
              <w:rPr>
                <w:b/>
                <w:sz w:val="22"/>
                <w:szCs w:val="22"/>
              </w:rPr>
            </w:pPr>
            <w:r w:rsidRPr="00C91C93">
              <w:rPr>
                <w:b/>
                <w:sz w:val="22"/>
                <w:szCs w:val="22"/>
              </w:rPr>
              <w:t>группа</w:t>
            </w:r>
          </w:p>
        </w:tc>
        <w:tc>
          <w:tcPr>
            <w:tcW w:w="1275" w:type="dxa"/>
            <w:tcBorders>
              <w:top w:val="single" w:sz="8" w:space="0" w:color="C0504D"/>
              <w:left w:val="single" w:sz="8" w:space="0" w:color="C0504D"/>
              <w:bottom w:val="single" w:sz="8" w:space="0" w:color="C0504D"/>
              <w:right w:val="single" w:sz="8" w:space="0" w:color="C0504D"/>
            </w:tcBorders>
            <w:shd w:val="clear" w:color="auto" w:fill="FFFFFF"/>
            <w:hideMark/>
          </w:tcPr>
          <w:p w:rsidR="00940D7F" w:rsidRPr="00C91C93" w:rsidRDefault="00940D7F" w:rsidP="00BD2310">
            <w:pPr>
              <w:pStyle w:val="11"/>
              <w:spacing w:line="276" w:lineRule="auto"/>
              <w:jc w:val="both"/>
              <w:rPr>
                <w:b/>
                <w:sz w:val="22"/>
                <w:szCs w:val="22"/>
              </w:rPr>
            </w:pPr>
            <w:r w:rsidRPr="00C91C93">
              <w:rPr>
                <w:b/>
                <w:sz w:val="22"/>
                <w:szCs w:val="22"/>
              </w:rPr>
              <w:t>Средняя группа</w:t>
            </w:r>
          </w:p>
        </w:tc>
        <w:tc>
          <w:tcPr>
            <w:tcW w:w="1170" w:type="dxa"/>
            <w:tcBorders>
              <w:top w:val="single" w:sz="8" w:space="0" w:color="C0504D"/>
              <w:left w:val="single" w:sz="8" w:space="0" w:color="C0504D"/>
              <w:bottom w:val="single" w:sz="8" w:space="0" w:color="C0504D"/>
              <w:right w:val="single" w:sz="8" w:space="0" w:color="C0504D"/>
            </w:tcBorders>
            <w:shd w:val="clear" w:color="auto" w:fill="FFFFFF"/>
            <w:hideMark/>
          </w:tcPr>
          <w:p w:rsidR="00940D7F" w:rsidRPr="00C91C93" w:rsidRDefault="00940D7F" w:rsidP="00BD2310">
            <w:pPr>
              <w:pStyle w:val="11"/>
              <w:spacing w:line="276" w:lineRule="auto"/>
              <w:jc w:val="both"/>
              <w:rPr>
                <w:b/>
                <w:sz w:val="22"/>
                <w:szCs w:val="22"/>
              </w:rPr>
            </w:pPr>
            <w:r w:rsidRPr="00C91C93">
              <w:rPr>
                <w:b/>
                <w:sz w:val="22"/>
                <w:szCs w:val="22"/>
              </w:rPr>
              <w:t>Средняя группа</w:t>
            </w:r>
          </w:p>
        </w:tc>
        <w:tc>
          <w:tcPr>
            <w:tcW w:w="1239" w:type="dxa"/>
            <w:tcBorders>
              <w:top w:val="single" w:sz="8" w:space="0" w:color="C0504D"/>
              <w:left w:val="single" w:sz="8" w:space="0" w:color="C0504D"/>
              <w:bottom w:val="single" w:sz="8" w:space="0" w:color="C0504D"/>
              <w:right w:val="single" w:sz="8" w:space="0" w:color="C0504D"/>
            </w:tcBorders>
            <w:shd w:val="clear" w:color="auto" w:fill="FFFFFF"/>
            <w:hideMark/>
          </w:tcPr>
          <w:p w:rsidR="00940D7F" w:rsidRPr="00C91C93" w:rsidRDefault="00940D7F" w:rsidP="00BD2310">
            <w:pPr>
              <w:pStyle w:val="11"/>
              <w:spacing w:line="276" w:lineRule="auto"/>
              <w:jc w:val="both"/>
              <w:rPr>
                <w:b/>
                <w:sz w:val="22"/>
                <w:szCs w:val="22"/>
              </w:rPr>
            </w:pPr>
            <w:r w:rsidRPr="00C91C93">
              <w:rPr>
                <w:b/>
                <w:sz w:val="22"/>
                <w:szCs w:val="22"/>
              </w:rPr>
              <w:t>Старшая группа</w:t>
            </w:r>
          </w:p>
        </w:tc>
        <w:tc>
          <w:tcPr>
            <w:tcW w:w="1455" w:type="dxa"/>
            <w:tcBorders>
              <w:top w:val="single" w:sz="8" w:space="0" w:color="C0504D"/>
              <w:left w:val="single" w:sz="8" w:space="0" w:color="C0504D"/>
              <w:bottom w:val="single" w:sz="8" w:space="0" w:color="C0504D"/>
              <w:right w:val="single" w:sz="8" w:space="0" w:color="C0504D"/>
            </w:tcBorders>
            <w:shd w:val="clear" w:color="auto" w:fill="FFFFFF"/>
            <w:hideMark/>
          </w:tcPr>
          <w:p w:rsidR="00940D7F" w:rsidRPr="00C91C93" w:rsidRDefault="00940D7F" w:rsidP="00BD2310">
            <w:pPr>
              <w:pStyle w:val="11"/>
              <w:spacing w:line="276" w:lineRule="auto"/>
              <w:jc w:val="both"/>
              <w:rPr>
                <w:b/>
                <w:sz w:val="22"/>
                <w:szCs w:val="22"/>
              </w:rPr>
            </w:pPr>
            <w:r w:rsidRPr="00C91C93">
              <w:rPr>
                <w:b/>
                <w:sz w:val="22"/>
                <w:szCs w:val="22"/>
              </w:rPr>
              <w:t>Подготовительная группа</w:t>
            </w:r>
          </w:p>
        </w:tc>
        <w:tc>
          <w:tcPr>
            <w:tcW w:w="1418" w:type="dxa"/>
            <w:tcBorders>
              <w:top w:val="single" w:sz="8" w:space="0" w:color="C0504D"/>
              <w:left w:val="single" w:sz="8" w:space="0" w:color="C0504D"/>
              <w:bottom w:val="single" w:sz="8" w:space="0" w:color="C0504D"/>
              <w:right w:val="single" w:sz="8" w:space="0" w:color="C0504D"/>
            </w:tcBorders>
            <w:shd w:val="clear" w:color="auto" w:fill="FFFFFF"/>
            <w:hideMark/>
          </w:tcPr>
          <w:p w:rsidR="00940D7F" w:rsidRPr="00C91C93" w:rsidRDefault="00940D7F" w:rsidP="00BD2310">
            <w:pPr>
              <w:pStyle w:val="11"/>
              <w:spacing w:line="276" w:lineRule="auto"/>
              <w:jc w:val="both"/>
              <w:rPr>
                <w:b/>
                <w:sz w:val="22"/>
                <w:szCs w:val="22"/>
              </w:rPr>
            </w:pPr>
            <w:r w:rsidRPr="00C91C93">
              <w:rPr>
                <w:b/>
                <w:sz w:val="22"/>
                <w:szCs w:val="22"/>
              </w:rPr>
              <w:t>Подготовительная группа</w:t>
            </w:r>
          </w:p>
        </w:tc>
      </w:tr>
      <w:tr w:rsidR="005D63A1" w:rsidRPr="00C91C93" w:rsidTr="00250B01">
        <w:tc>
          <w:tcPr>
            <w:tcW w:w="1949" w:type="dxa"/>
            <w:tcBorders>
              <w:top w:val="single" w:sz="8" w:space="0" w:color="C0504D"/>
              <w:left w:val="single" w:sz="8" w:space="0" w:color="C0504D"/>
              <w:bottom w:val="single" w:sz="8" w:space="0" w:color="C0504D"/>
              <w:right w:val="single" w:sz="8" w:space="0" w:color="C0504D"/>
            </w:tcBorders>
            <w:shd w:val="clear" w:color="auto" w:fill="FFFFFF"/>
            <w:hideMark/>
          </w:tcPr>
          <w:p w:rsidR="005D63A1" w:rsidRPr="00C91C93" w:rsidRDefault="005D63A1" w:rsidP="00250B01">
            <w:pPr>
              <w:spacing w:after="0" w:line="240" w:lineRule="auto"/>
              <w:jc w:val="center"/>
              <w:rPr>
                <w:rFonts w:ascii="Times New Roman" w:eastAsia="Times New Roman" w:hAnsi="Times New Roman" w:cs="Times New Roman"/>
              </w:rPr>
            </w:pPr>
            <w:r w:rsidRPr="00C91C93">
              <w:rPr>
                <w:rFonts w:ascii="Times New Roman" w:eastAsia="Times New Roman" w:hAnsi="Times New Roman" w:cs="Times New Roman"/>
              </w:rPr>
              <w:t>Начало года</w:t>
            </w:r>
          </w:p>
        </w:tc>
        <w:tc>
          <w:tcPr>
            <w:tcW w:w="1276"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5D63A1" w:rsidRPr="0090177A" w:rsidRDefault="0090177A" w:rsidP="00250B01">
            <w:pPr>
              <w:pStyle w:val="11"/>
              <w:spacing w:line="276" w:lineRule="auto"/>
              <w:jc w:val="both"/>
              <w:rPr>
                <w:sz w:val="22"/>
                <w:szCs w:val="22"/>
              </w:rPr>
            </w:pPr>
            <w:r w:rsidRPr="0090177A">
              <w:rPr>
                <w:sz w:val="22"/>
                <w:szCs w:val="22"/>
              </w:rPr>
              <w:t>64,16%</w:t>
            </w:r>
          </w:p>
        </w:tc>
        <w:tc>
          <w:tcPr>
            <w:tcW w:w="1275"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5D63A1" w:rsidRPr="005D63A1" w:rsidRDefault="005D63A1" w:rsidP="00023154">
            <w:pPr>
              <w:pStyle w:val="11"/>
              <w:spacing w:line="276" w:lineRule="auto"/>
              <w:jc w:val="both"/>
              <w:rPr>
                <w:sz w:val="22"/>
                <w:szCs w:val="22"/>
              </w:rPr>
            </w:pPr>
            <w:r>
              <w:rPr>
                <w:sz w:val="22"/>
                <w:szCs w:val="22"/>
              </w:rPr>
              <w:t>42,88%</w:t>
            </w:r>
          </w:p>
        </w:tc>
        <w:tc>
          <w:tcPr>
            <w:tcW w:w="1170"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5D63A1" w:rsidRPr="005D63A1" w:rsidRDefault="005D63A1" w:rsidP="00250B01">
            <w:pPr>
              <w:pStyle w:val="11"/>
              <w:spacing w:line="276" w:lineRule="auto"/>
              <w:jc w:val="both"/>
              <w:rPr>
                <w:sz w:val="22"/>
                <w:szCs w:val="22"/>
              </w:rPr>
            </w:pPr>
            <w:r w:rsidRPr="005D63A1">
              <w:rPr>
                <w:sz w:val="22"/>
                <w:szCs w:val="22"/>
              </w:rPr>
              <w:t>66,94%</w:t>
            </w:r>
          </w:p>
        </w:tc>
        <w:tc>
          <w:tcPr>
            <w:tcW w:w="1239"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5D63A1" w:rsidRPr="009B6752" w:rsidRDefault="005D63A1" w:rsidP="00250B01">
            <w:pPr>
              <w:pStyle w:val="11"/>
              <w:spacing w:line="276" w:lineRule="auto"/>
              <w:jc w:val="both"/>
              <w:rPr>
                <w:sz w:val="22"/>
                <w:szCs w:val="22"/>
              </w:rPr>
            </w:pPr>
            <w:r w:rsidRPr="009B6752">
              <w:rPr>
                <w:sz w:val="22"/>
                <w:szCs w:val="22"/>
              </w:rPr>
              <w:t>82,42%</w:t>
            </w:r>
          </w:p>
        </w:tc>
        <w:tc>
          <w:tcPr>
            <w:tcW w:w="1455"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5D63A1" w:rsidRPr="009B6752" w:rsidRDefault="005D63A1" w:rsidP="00250B01">
            <w:pPr>
              <w:pStyle w:val="11"/>
              <w:spacing w:line="276" w:lineRule="auto"/>
              <w:jc w:val="both"/>
              <w:rPr>
                <w:sz w:val="22"/>
                <w:szCs w:val="22"/>
              </w:rPr>
            </w:pPr>
            <w:r w:rsidRPr="009B6752">
              <w:rPr>
                <w:sz w:val="22"/>
                <w:szCs w:val="22"/>
              </w:rPr>
              <w:t>64,03%</w:t>
            </w:r>
          </w:p>
        </w:tc>
        <w:tc>
          <w:tcPr>
            <w:tcW w:w="1418"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5D63A1" w:rsidRPr="00D5004E" w:rsidRDefault="005D63A1" w:rsidP="00250B01">
            <w:pPr>
              <w:pStyle w:val="11"/>
              <w:spacing w:line="276" w:lineRule="auto"/>
              <w:jc w:val="both"/>
              <w:rPr>
                <w:sz w:val="22"/>
                <w:szCs w:val="22"/>
              </w:rPr>
            </w:pPr>
            <w:r w:rsidRPr="00D5004E">
              <w:rPr>
                <w:sz w:val="22"/>
                <w:szCs w:val="22"/>
              </w:rPr>
              <w:t>75,39%</w:t>
            </w:r>
          </w:p>
        </w:tc>
      </w:tr>
      <w:tr w:rsidR="009C46E5" w:rsidRPr="00C91C93" w:rsidTr="00250B01">
        <w:tc>
          <w:tcPr>
            <w:tcW w:w="1949" w:type="dxa"/>
            <w:tcBorders>
              <w:top w:val="single" w:sz="8" w:space="0" w:color="C0504D"/>
              <w:left w:val="single" w:sz="8" w:space="0" w:color="C0504D"/>
              <w:bottom w:val="single" w:sz="8" w:space="0" w:color="C0504D"/>
              <w:right w:val="single" w:sz="8" w:space="0" w:color="C0504D"/>
            </w:tcBorders>
            <w:shd w:val="clear" w:color="auto" w:fill="FFFFFF"/>
            <w:hideMark/>
          </w:tcPr>
          <w:p w:rsidR="009C46E5" w:rsidRPr="00C91C93" w:rsidRDefault="009C46E5" w:rsidP="00250B01">
            <w:pPr>
              <w:spacing w:after="0" w:line="240" w:lineRule="auto"/>
              <w:jc w:val="center"/>
              <w:rPr>
                <w:rFonts w:ascii="Times New Roman" w:eastAsia="Times New Roman" w:hAnsi="Times New Roman" w:cs="Times New Roman"/>
              </w:rPr>
            </w:pPr>
            <w:r w:rsidRPr="00C91C93">
              <w:rPr>
                <w:rFonts w:ascii="Times New Roman" w:eastAsia="Times New Roman" w:hAnsi="Times New Roman" w:cs="Times New Roman"/>
              </w:rPr>
              <w:t>Конец года</w:t>
            </w:r>
          </w:p>
        </w:tc>
        <w:tc>
          <w:tcPr>
            <w:tcW w:w="1276"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9C46E5" w:rsidRPr="00213FD6" w:rsidRDefault="00213FD6" w:rsidP="00213FD6">
            <w:pPr>
              <w:pStyle w:val="11"/>
              <w:spacing w:line="276" w:lineRule="auto"/>
              <w:jc w:val="both"/>
              <w:rPr>
                <w:sz w:val="22"/>
                <w:szCs w:val="22"/>
              </w:rPr>
            </w:pPr>
            <w:r w:rsidRPr="00213FD6">
              <w:rPr>
                <w:sz w:val="22"/>
                <w:szCs w:val="22"/>
              </w:rPr>
              <w:t>74%</w:t>
            </w:r>
          </w:p>
        </w:tc>
        <w:tc>
          <w:tcPr>
            <w:tcW w:w="1275"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9C46E5" w:rsidRPr="00AB27D1" w:rsidRDefault="00AB27D1" w:rsidP="00250B01">
            <w:pPr>
              <w:pStyle w:val="11"/>
              <w:spacing w:line="276" w:lineRule="auto"/>
              <w:jc w:val="both"/>
              <w:rPr>
                <w:sz w:val="22"/>
                <w:szCs w:val="22"/>
              </w:rPr>
            </w:pPr>
            <w:r w:rsidRPr="00AB27D1">
              <w:rPr>
                <w:sz w:val="22"/>
                <w:szCs w:val="22"/>
              </w:rPr>
              <w:t>75,18%</w:t>
            </w:r>
          </w:p>
        </w:tc>
        <w:tc>
          <w:tcPr>
            <w:tcW w:w="1170"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9C46E5" w:rsidRPr="00AB27D1" w:rsidRDefault="00AB27D1" w:rsidP="00250B01">
            <w:pPr>
              <w:pStyle w:val="11"/>
              <w:spacing w:line="276" w:lineRule="auto"/>
              <w:jc w:val="both"/>
              <w:rPr>
                <w:sz w:val="22"/>
                <w:szCs w:val="22"/>
              </w:rPr>
            </w:pPr>
            <w:r w:rsidRPr="00AB27D1">
              <w:rPr>
                <w:sz w:val="22"/>
                <w:szCs w:val="22"/>
              </w:rPr>
              <w:t>87,14%</w:t>
            </w:r>
          </w:p>
        </w:tc>
        <w:tc>
          <w:tcPr>
            <w:tcW w:w="1239"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9C46E5" w:rsidRPr="00E55728" w:rsidRDefault="00E55728" w:rsidP="00250B01">
            <w:pPr>
              <w:pStyle w:val="11"/>
              <w:spacing w:line="276" w:lineRule="auto"/>
              <w:jc w:val="both"/>
              <w:rPr>
                <w:sz w:val="22"/>
                <w:szCs w:val="22"/>
              </w:rPr>
            </w:pPr>
            <w:r w:rsidRPr="00E55728">
              <w:rPr>
                <w:sz w:val="22"/>
                <w:szCs w:val="22"/>
              </w:rPr>
              <w:t>88,48%</w:t>
            </w:r>
          </w:p>
        </w:tc>
        <w:tc>
          <w:tcPr>
            <w:tcW w:w="1455"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9C46E5" w:rsidRPr="00E55728" w:rsidRDefault="00E55728" w:rsidP="00250B01">
            <w:pPr>
              <w:pStyle w:val="11"/>
              <w:spacing w:line="276" w:lineRule="auto"/>
              <w:jc w:val="both"/>
              <w:rPr>
                <w:sz w:val="22"/>
                <w:szCs w:val="22"/>
              </w:rPr>
            </w:pPr>
            <w:r w:rsidRPr="00E55728">
              <w:rPr>
                <w:sz w:val="22"/>
                <w:szCs w:val="22"/>
              </w:rPr>
              <w:t>95,87%</w:t>
            </w:r>
          </w:p>
        </w:tc>
        <w:tc>
          <w:tcPr>
            <w:tcW w:w="1418"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9C46E5" w:rsidRPr="00E55728" w:rsidRDefault="00E55728" w:rsidP="00250B01">
            <w:pPr>
              <w:pStyle w:val="11"/>
              <w:spacing w:line="276" w:lineRule="auto"/>
              <w:jc w:val="both"/>
              <w:rPr>
                <w:sz w:val="22"/>
                <w:szCs w:val="22"/>
              </w:rPr>
            </w:pPr>
            <w:r w:rsidRPr="00E55728">
              <w:rPr>
                <w:sz w:val="22"/>
                <w:szCs w:val="22"/>
              </w:rPr>
              <w:t>93,05%</w:t>
            </w:r>
          </w:p>
        </w:tc>
      </w:tr>
    </w:tbl>
    <w:p w:rsidR="009C46E5" w:rsidRPr="00A76AE7" w:rsidRDefault="009C46E5" w:rsidP="009C46E5">
      <w:pPr>
        <w:pStyle w:val="af"/>
        <w:shd w:val="clear" w:color="auto" w:fill="FFFFFF"/>
        <w:spacing w:before="0" w:after="171" w:line="206" w:lineRule="atLeast"/>
        <w:jc w:val="center"/>
        <w:rPr>
          <w:b/>
          <w:i/>
          <w:u w:val="single"/>
        </w:rPr>
      </w:pPr>
      <w:r w:rsidRPr="00A76AE7">
        <w:rPr>
          <w:b/>
          <w:i/>
          <w:u w:val="single"/>
        </w:rPr>
        <w:t xml:space="preserve">Анализ образовательной области </w:t>
      </w:r>
      <w:r w:rsidRPr="00A76AE7">
        <w:rPr>
          <w:rStyle w:val="a7"/>
          <w:i/>
          <w:u w:val="single"/>
        </w:rPr>
        <w:t>ф</w:t>
      </w:r>
      <w:r w:rsidRPr="00A76AE7">
        <w:rPr>
          <w:rStyle w:val="af4"/>
          <w:b/>
          <w:bCs/>
          <w:u w:val="single"/>
        </w:rPr>
        <w:t>изическое развитие</w:t>
      </w:r>
    </w:p>
    <w:p w:rsidR="00C11EAE" w:rsidRPr="003C5ECB" w:rsidRDefault="00C11EAE" w:rsidP="00C11EAE">
      <w:pPr>
        <w:spacing w:after="0" w:line="240" w:lineRule="auto"/>
        <w:ind w:firstLine="709"/>
        <w:jc w:val="both"/>
        <w:rPr>
          <w:rFonts w:ascii="Times New Roman" w:hAnsi="Times New Roman" w:cs="Times New Roman"/>
          <w:sz w:val="24"/>
          <w:szCs w:val="24"/>
          <w:lang w:bidi="en-US"/>
        </w:rPr>
      </w:pPr>
      <w:r w:rsidRPr="003C5ECB">
        <w:rPr>
          <w:rFonts w:ascii="Times New Roman" w:hAnsi="Times New Roman" w:cs="Times New Roman"/>
          <w:sz w:val="24"/>
          <w:szCs w:val="24"/>
          <w:lang w:bidi="en-US"/>
        </w:rPr>
        <w:t>В течение учебного года проводилась работа по улучшению здоровья и совершенствованию физических качеств детей с учетом индивидуальных особенностей воспитанников.</w:t>
      </w:r>
      <w:r w:rsidRPr="003C5ECB">
        <w:rPr>
          <w:rFonts w:ascii="Times New Roman" w:hAnsi="Times New Roman" w:cs="Times New Roman"/>
          <w:sz w:val="24"/>
          <w:szCs w:val="24"/>
        </w:rPr>
        <w:t xml:space="preserve"> В данном направлении  был использован как практический опыт педагогов детского сада, так и велось планомерное обогащение теоретических знаний в организационных формах методической работы.  Коллектив детского сада старался  обеспечить полноценное физическое воспитание детей, реализуя  образовательную  область   «Физическое развитие». Работа в  данном направлении строилась по нескольким направлениям:</w:t>
      </w:r>
    </w:p>
    <w:p w:rsidR="00C11EAE" w:rsidRPr="003C5ECB" w:rsidRDefault="00C11EAE" w:rsidP="00C11EAE">
      <w:pPr>
        <w:numPr>
          <w:ilvl w:val="0"/>
          <w:numId w:val="6"/>
        </w:numPr>
        <w:autoSpaceDE w:val="0"/>
        <w:autoSpaceDN w:val="0"/>
        <w:spacing w:after="0" w:line="240" w:lineRule="auto"/>
        <w:ind w:left="0" w:firstLine="851"/>
        <w:jc w:val="both"/>
        <w:rPr>
          <w:rFonts w:ascii="Times New Roman" w:hAnsi="Times New Roman" w:cs="Times New Roman"/>
          <w:i/>
          <w:sz w:val="24"/>
          <w:szCs w:val="24"/>
        </w:rPr>
      </w:pPr>
      <w:r w:rsidRPr="003C5ECB">
        <w:rPr>
          <w:rFonts w:ascii="Times New Roman" w:hAnsi="Times New Roman" w:cs="Times New Roman"/>
          <w:sz w:val="24"/>
          <w:szCs w:val="24"/>
        </w:rPr>
        <w:t xml:space="preserve">создание условий для физического развития и снижения заболеваемости детей, </w:t>
      </w:r>
    </w:p>
    <w:p w:rsidR="00C11EAE" w:rsidRPr="003C5ECB" w:rsidRDefault="00C11EAE" w:rsidP="00C11EAE">
      <w:pPr>
        <w:numPr>
          <w:ilvl w:val="0"/>
          <w:numId w:val="6"/>
        </w:numPr>
        <w:autoSpaceDE w:val="0"/>
        <w:autoSpaceDN w:val="0"/>
        <w:spacing w:after="0" w:line="240" w:lineRule="auto"/>
        <w:ind w:left="0" w:firstLine="851"/>
        <w:jc w:val="both"/>
        <w:rPr>
          <w:rFonts w:ascii="Times New Roman" w:hAnsi="Times New Roman" w:cs="Times New Roman"/>
          <w:i/>
          <w:sz w:val="24"/>
          <w:szCs w:val="24"/>
        </w:rPr>
      </w:pPr>
      <w:r w:rsidRPr="003C5ECB">
        <w:rPr>
          <w:rFonts w:ascii="Times New Roman" w:hAnsi="Times New Roman" w:cs="Times New Roman"/>
          <w:sz w:val="24"/>
          <w:szCs w:val="24"/>
        </w:rPr>
        <w:t xml:space="preserve">повышение педагогического мастерства и деловой квалификации воспитателей детского сада, </w:t>
      </w:r>
    </w:p>
    <w:p w:rsidR="00C11EAE" w:rsidRPr="003C5ECB" w:rsidRDefault="00C11EAE" w:rsidP="00C11EAE">
      <w:pPr>
        <w:numPr>
          <w:ilvl w:val="0"/>
          <w:numId w:val="6"/>
        </w:numPr>
        <w:autoSpaceDE w:val="0"/>
        <w:autoSpaceDN w:val="0"/>
        <w:spacing w:after="0" w:line="240" w:lineRule="auto"/>
        <w:ind w:left="0" w:firstLine="851"/>
        <w:jc w:val="both"/>
        <w:rPr>
          <w:rFonts w:ascii="Times New Roman" w:hAnsi="Times New Roman" w:cs="Times New Roman"/>
          <w:i/>
          <w:sz w:val="24"/>
          <w:szCs w:val="24"/>
        </w:rPr>
      </w:pPr>
      <w:r w:rsidRPr="003C5ECB">
        <w:rPr>
          <w:rFonts w:ascii="Times New Roman" w:hAnsi="Times New Roman" w:cs="Times New Roman"/>
          <w:sz w:val="24"/>
          <w:szCs w:val="24"/>
        </w:rPr>
        <w:t xml:space="preserve">комплексное решение физкультурно-оздоровительных задач в контакте с медицинским работником, </w:t>
      </w:r>
    </w:p>
    <w:p w:rsidR="00C11EAE" w:rsidRPr="003C5ECB" w:rsidRDefault="00C11EAE" w:rsidP="00C11EAE">
      <w:pPr>
        <w:numPr>
          <w:ilvl w:val="0"/>
          <w:numId w:val="6"/>
        </w:numPr>
        <w:autoSpaceDE w:val="0"/>
        <w:autoSpaceDN w:val="0"/>
        <w:spacing w:after="0" w:line="240" w:lineRule="auto"/>
        <w:ind w:left="0" w:firstLine="851"/>
        <w:jc w:val="both"/>
        <w:rPr>
          <w:rFonts w:ascii="Times New Roman" w:hAnsi="Times New Roman" w:cs="Times New Roman"/>
          <w:i/>
          <w:sz w:val="24"/>
          <w:szCs w:val="24"/>
        </w:rPr>
      </w:pPr>
      <w:r w:rsidRPr="003C5ECB">
        <w:rPr>
          <w:rFonts w:ascii="Times New Roman" w:hAnsi="Times New Roman" w:cs="Times New Roman"/>
          <w:sz w:val="24"/>
          <w:szCs w:val="24"/>
        </w:rPr>
        <w:t>воспитание здорового ребенка совместными усилиями детского сада и семьи.</w:t>
      </w:r>
    </w:p>
    <w:p w:rsidR="00C11EAE" w:rsidRPr="003C5ECB" w:rsidRDefault="00C11EAE" w:rsidP="00C11EAE">
      <w:pPr>
        <w:pStyle w:val="af2"/>
        <w:spacing w:after="0" w:line="240" w:lineRule="auto"/>
        <w:ind w:firstLine="709"/>
        <w:jc w:val="both"/>
        <w:rPr>
          <w:rFonts w:ascii="Times New Roman" w:eastAsiaTheme="minorEastAsia" w:hAnsi="Times New Roman"/>
          <w:sz w:val="24"/>
          <w:szCs w:val="24"/>
        </w:rPr>
      </w:pPr>
      <w:r w:rsidRPr="003C5ECB">
        <w:rPr>
          <w:rFonts w:ascii="Times New Roman" w:hAnsi="Times New Roman"/>
          <w:sz w:val="24"/>
          <w:szCs w:val="24"/>
        </w:rPr>
        <w:t>В течение учебного года велась работа по физическому воспитанию, цель которого - укрепление здоровья и всестороннее физическое развитие дошкольников. В группах были пополнены микроцентры различными физические пособия по закаливанию,  профилактики плоскостопия, профилактике нарушения зрения, народными играми, атрибутами для игр, нетрадиционным спортивным инвентарем.</w:t>
      </w:r>
    </w:p>
    <w:p w:rsidR="00C11EAE" w:rsidRPr="00974B08" w:rsidRDefault="00C11EAE" w:rsidP="00B6762E">
      <w:pPr>
        <w:spacing w:after="0" w:line="240" w:lineRule="auto"/>
        <w:ind w:firstLine="567"/>
        <w:jc w:val="both"/>
        <w:rPr>
          <w:rFonts w:ascii="Times New Roman" w:eastAsia="Times New Roman" w:hAnsi="Times New Roman" w:cs="Times New Roman"/>
          <w:sz w:val="24"/>
          <w:szCs w:val="24"/>
        </w:rPr>
      </w:pPr>
      <w:r w:rsidRPr="00974B08">
        <w:rPr>
          <w:rFonts w:ascii="Times New Roman" w:eastAsia="Times New Roman" w:hAnsi="Times New Roman" w:cs="Times New Roman"/>
          <w:sz w:val="24"/>
          <w:szCs w:val="24"/>
        </w:rPr>
        <w:t xml:space="preserve">Совместно с детьми и </w:t>
      </w:r>
      <w:r w:rsidR="00D77E39">
        <w:rPr>
          <w:rFonts w:ascii="Times New Roman" w:eastAsia="Times New Roman" w:hAnsi="Times New Roman" w:cs="Times New Roman"/>
          <w:sz w:val="24"/>
          <w:szCs w:val="24"/>
        </w:rPr>
        <w:t>педагогами</w:t>
      </w:r>
      <w:r w:rsidRPr="00974B08">
        <w:rPr>
          <w:rFonts w:ascii="Times New Roman" w:eastAsia="Times New Roman" w:hAnsi="Times New Roman" w:cs="Times New Roman"/>
          <w:sz w:val="24"/>
          <w:szCs w:val="24"/>
        </w:rPr>
        <w:t xml:space="preserve"> были проведены следующие мероприятия: </w:t>
      </w:r>
      <w:r w:rsidR="00974B08" w:rsidRPr="00974B08">
        <w:rPr>
          <w:rFonts w:ascii="Times New Roman" w:eastAsia="Times New Roman" w:hAnsi="Times New Roman" w:cs="Times New Roman"/>
          <w:sz w:val="24"/>
          <w:szCs w:val="24"/>
        </w:rPr>
        <w:t>спортивное развлечение «Веселые старты», спортивно-игровая программа «Раз, два, три, четыре»,  спортивное мероприятие «Зимние  игры и забавы»</w:t>
      </w:r>
      <w:r w:rsidR="00B6762E" w:rsidRPr="00974B08">
        <w:rPr>
          <w:rFonts w:ascii="Times New Roman" w:eastAsia="Times New Roman" w:hAnsi="Times New Roman" w:cs="Times New Roman"/>
          <w:sz w:val="24"/>
          <w:szCs w:val="24"/>
        </w:rPr>
        <w:t xml:space="preserve">, </w:t>
      </w:r>
      <w:r w:rsidRPr="00974B08">
        <w:rPr>
          <w:rFonts w:ascii="Times New Roman" w:eastAsia="Times New Roman" w:hAnsi="Times New Roman" w:cs="Times New Roman"/>
          <w:sz w:val="24"/>
          <w:szCs w:val="24"/>
        </w:rPr>
        <w:t>оформлена наглядная информация во всех возрастных группах «Двигательная активность ребенка в режиме дня», «Здоровье и мы!», «Игры нашего</w:t>
      </w:r>
      <w:r w:rsidR="00ED696E" w:rsidRPr="00974B08">
        <w:rPr>
          <w:rFonts w:ascii="Times New Roman" w:eastAsia="Times New Roman" w:hAnsi="Times New Roman" w:cs="Times New Roman"/>
          <w:sz w:val="24"/>
          <w:szCs w:val="24"/>
        </w:rPr>
        <w:t xml:space="preserve"> детства», памятки «Развитие физических способностей наших детей», папка передвижка «Забота о физическом здоровье детей дошкольного возраста», фотовыставка «Мы занимаемся</w:t>
      </w:r>
      <w:r w:rsidR="005C42A5" w:rsidRPr="00974B08">
        <w:rPr>
          <w:rFonts w:ascii="Times New Roman" w:eastAsia="Times New Roman" w:hAnsi="Times New Roman" w:cs="Times New Roman"/>
          <w:sz w:val="24"/>
          <w:szCs w:val="24"/>
        </w:rPr>
        <w:t xml:space="preserve"> физкультурой» и др.</w:t>
      </w:r>
    </w:p>
    <w:p w:rsidR="00C11EAE" w:rsidRPr="006A3B01" w:rsidRDefault="00C11EAE" w:rsidP="00C11EAE">
      <w:pPr>
        <w:spacing w:after="0" w:line="240" w:lineRule="auto"/>
        <w:ind w:firstLine="567"/>
        <w:jc w:val="both"/>
        <w:rPr>
          <w:rFonts w:ascii="Times New Roman" w:hAnsi="Times New Roman" w:cs="Times New Roman"/>
          <w:sz w:val="24"/>
          <w:szCs w:val="24"/>
        </w:rPr>
      </w:pPr>
      <w:r w:rsidRPr="006A3B01">
        <w:rPr>
          <w:rFonts w:ascii="Times New Roman" w:hAnsi="Times New Roman" w:cs="Times New Roman"/>
          <w:sz w:val="24"/>
          <w:szCs w:val="24"/>
        </w:rPr>
        <w:lastRenderedPageBreak/>
        <w:t xml:space="preserve">Совместная работа семьи и детского сада по оздоровлению дошкольников строилась на принципах: единства, системности и последовательности, индивидуального подхода к каждому ребенку и родителю, взаимного доверия и взаимопомощи. Педагоги ДОУ выступали не только как воспитатели детей, но и как наставники родителей, которые нуждаются в помощи детского сада. Разнообразные формы работы с родителями, проводимые в течение года, сыграли неоценимую роль в решении этой проблемы. Эффективно организованное сотрудничество способствовало построению взаимодействия с семьей на качественно новой основе, предполагающей не просто совместное участие в воспитании ребенка, но и осознание общих целей, доверительное отношение и стремление к взаимопониманию. </w:t>
      </w:r>
    </w:p>
    <w:p w:rsidR="00C11EAE" w:rsidRPr="006A3B01" w:rsidRDefault="00C11EAE" w:rsidP="00C11EAE">
      <w:pPr>
        <w:spacing w:after="0" w:line="240" w:lineRule="auto"/>
        <w:ind w:firstLine="720"/>
        <w:jc w:val="both"/>
        <w:rPr>
          <w:rFonts w:ascii="Times New Roman" w:hAnsi="Times New Roman" w:cs="Times New Roman"/>
          <w:bCs/>
          <w:i/>
          <w:sz w:val="24"/>
          <w:szCs w:val="24"/>
        </w:rPr>
      </w:pPr>
      <w:r w:rsidRPr="006A3B01">
        <w:rPr>
          <w:rFonts w:ascii="Times New Roman" w:hAnsi="Times New Roman" w:cs="Times New Roman"/>
          <w:bCs/>
          <w:sz w:val="24"/>
          <w:szCs w:val="24"/>
        </w:rPr>
        <w:t xml:space="preserve">Общая схема оздоровительных мероприятий  проводимых  в МАДОУ в течение года: </w:t>
      </w:r>
    </w:p>
    <w:p w:rsidR="00C11EAE" w:rsidRPr="006A3B01" w:rsidRDefault="00C11EAE" w:rsidP="00C11EAE">
      <w:pPr>
        <w:pStyle w:val="a8"/>
        <w:numPr>
          <w:ilvl w:val="0"/>
          <w:numId w:val="1"/>
        </w:numPr>
        <w:tabs>
          <w:tab w:val="clear" w:pos="360"/>
          <w:tab w:val="num" w:pos="0"/>
          <w:tab w:val="left" w:pos="284"/>
          <w:tab w:val="num" w:pos="1080"/>
          <w:tab w:val="num" w:pos="1620"/>
        </w:tabs>
        <w:spacing w:after="0" w:line="240" w:lineRule="auto"/>
        <w:ind w:left="0" w:firstLine="0"/>
        <w:jc w:val="both"/>
        <w:rPr>
          <w:rFonts w:ascii="Times New Roman" w:hAnsi="Times New Roman"/>
          <w:i/>
          <w:sz w:val="24"/>
          <w:szCs w:val="24"/>
        </w:rPr>
      </w:pPr>
      <w:r w:rsidRPr="006A3B01">
        <w:rPr>
          <w:rFonts w:ascii="Times New Roman" w:hAnsi="Times New Roman"/>
          <w:sz w:val="24"/>
          <w:szCs w:val="24"/>
        </w:rPr>
        <w:t>Строгое соблюдение режима дня: отработка режимов дня в сочетании с оздоровительной работой; прогулки на свежем воздухе; уменьшение продолжительности учебного процесса за счет внедрения интегрированных занятий;</w:t>
      </w:r>
      <w:r w:rsidRPr="006A3B01">
        <w:rPr>
          <w:rFonts w:ascii="Times New Roman" w:hAnsi="Times New Roman"/>
          <w:sz w:val="24"/>
          <w:szCs w:val="24"/>
          <w:lang w:bidi="en-US"/>
        </w:rPr>
        <w:t xml:space="preserve"> утренняя гимнастика; воздушно-оздоровительная гимнастика после сна.</w:t>
      </w:r>
    </w:p>
    <w:p w:rsidR="00C11EAE" w:rsidRPr="006A3B01" w:rsidRDefault="00C11EAE" w:rsidP="00C11EAE">
      <w:pPr>
        <w:numPr>
          <w:ilvl w:val="0"/>
          <w:numId w:val="1"/>
        </w:numPr>
        <w:tabs>
          <w:tab w:val="clear" w:pos="360"/>
          <w:tab w:val="num" w:pos="0"/>
          <w:tab w:val="left" w:pos="284"/>
          <w:tab w:val="num" w:pos="1080"/>
        </w:tabs>
        <w:spacing w:after="0" w:line="240" w:lineRule="auto"/>
        <w:ind w:left="0" w:firstLine="0"/>
        <w:jc w:val="both"/>
        <w:rPr>
          <w:rFonts w:ascii="Times New Roman" w:hAnsi="Times New Roman" w:cs="Times New Roman"/>
          <w:i/>
          <w:sz w:val="24"/>
          <w:szCs w:val="24"/>
        </w:rPr>
      </w:pPr>
      <w:r w:rsidRPr="006A3B01">
        <w:rPr>
          <w:rFonts w:ascii="Times New Roman" w:hAnsi="Times New Roman" w:cs="Times New Roman"/>
          <w:sz w:val="24"/>
          <w:szCs w:val="24"/>
        </w:rPr>
        <w:t>Строгое соблюдение санитарно-эпидемиологического режима: регулярная влажная уборка помещений; проветривание; кварцевание групповых комнат, физкультурно-музыкального зала.</w:t>
      </w:r>
    </w:p>
    <w:p w:rsidR="00C11EAE" w:rsidRPr="006A3B01" w:rsidRDefault="00C11EAE" w:rsidP="00C11EAE">
      <w:pPr>
        <w:numPr>
          <w:ilvl w:val="0"/>
          <w:numId w:val="1"/>
        </w:numPr>
        <w:tabs>
          <w:tab w:val="clear" w:pos="360"/>
          <w:tab w:val="num" w:pos="284"/>
          <w:tab w:val="num" w:pos="540"/>
          <w:tab w:val="num" w:pos="1080"/>
        </w:tabs>
        <w:spacing w:after="0" w:line="240" w:lineRule="auto"/>
        <w:ind w:left="0" w:firstLine="0"/>
        <w:jc w:val="both"/>
        <w:rPr>
          <w:rFonts w:ascii="Times New Roman" w:hAnsi="Times New Roman" w:cs="Times New Roman"/>
          <w:i/>
          <w:sz w:val="24"/>
          <w:szCs w:val="24"/>
        </w:rPr>
      </w:pPr>
      <w:r w:rsidRPr="006A3B01">
        <w:rPr>
          <w:rFonts w:ascii="Times New Roman" w:hAnsi="Times New Roman" w:cs="Times New Roman"/>
          <w:sz w:val="24"/>
          <w:szCs w:val="24"/>
        </w:rPr>
        <w:t>Индивидуальный подход к ребенку:  учет особенностей раннего периода развития; выявление патологии педиатром и другими специалистами; учет индивидуальных особенностей организма; выявление факторов, способствующих частым заболеваниям ребенка.</w:t>
      </w:r>
    </w:p>
    <w:p w:rsidR="00C11EAE" w:rsidRPr="006A3B01" w:rsidRDefault="00C11EAE" w:rsidP="00C11EAE">
      <w:pPr>
        <w:numPr>
          <w:ilvl w:val="0"/>
          <w:numId w:val="2"/>
        </w:numPr>
        <w:tabs>
          <w:tab w:val="clear" w:pos="1260"/>
          <w:tab w:val="num" w:pos="284"/>
          <w:tab w:val="num" w:pos="1080"/>
        </w:tabs>
        <w:spacing w:after="0" w:line="240" w:lineRule="auto"/>
        <w:ind w:left="0" w:firstLine="0"/>
        <w:jc w:val="both"/>
        <w:rPr>
          <w:rFonts w:ascii="Times New Roman" w:hAnsi="Times New Roman" w:cs="Times New Roman"/>
          <w:i/>
          <w:sz w:val="24"/>
          <w:szCs w:val="24"/>
        </w:rPr>
      </w:pPr>
      <w:r w:rsidRPr="006A3B01">
        <w:rPr>
          <w:rFonts w:ascii="Times New Roman" w:hAnsi="Times New Roman" w:cs="Times New Roman"/>
          <w:sz w:val="24"/>
          <w:szCs w:val="24"/>
        </w:rPr>
        <w:t>Физическое развитие:  с элементами лечебной физкультуры, дыхательной гимнастики; логоритмики; утренняя гимнастика на свежем воздухе в осенне-весенний период; занятия на улице с элементами подвижных игр; целевые прогулки; неделя здоровья во время каникул; физкультурно-спортивные праздники в зале и на улице.</w:t>
      </w:r>
    </w:p>
    <w:p w:rsidR="00C11EAE" w:rsidRPr="006A3B01" w:rsidRDefault="00C11EAE" w:rsidP="00C11EAE">
      <w:pPr>
        <w:numPr>
          <w:ilvl w:val="0"/>
          <w:numId w:val="3"/>
        </w:numPr>
        <w:tabs>
          <w:tab w:val="clear" w:pos="1260"/>
          <w:tab w:val="num" w:pos="284"/>
        </w:tabs>
        <w:spacing w:after="0" w:line="240" w:lineRule="auto"/>
        <w:ind w:left="0" w:firstLine="0"/>
        <w:jc w:val="both"/>
        <w:rPr>
          <w:rFonts w:ascii="Times New Roman" w:hAnsi="Times New Roman" w:cs="Times New Roman"/>
          <w:i/>
          <w:sz w:val="24"/>
          <w:szCs w:val="24"/>
        </w:rPr>
      </w:pPr>
      <w:r w:rsidRPr="006A3B01">
        <w:rPr>
          <w:rFonts w:ascii="Times New Roman" w:hAnsi="Times New Roman" w:cs="Times New Roman"/>
          <w:sz w:val="24"/>
          <w:szCs w:val="24"/>
        </w:rPr>
        <w:t>Основы закаливающих мероприятий: пребывание на свежем воздухе; хождение босиком (в спортивном зале, в групповых помещениях); ходьба по «Дорожке Здоровья»; ходьба по ребристым дорожкам; оздоровительная гимнастка после сна</w:t>
      </w:r>
    </w:p>
    <w:p w:rsidR="00C11EAE" w:rsidRPr="006A3B01" w:rsidRDefault="00C11EAE" w:rsidP="00C11EAE">
      <w:pPr>
        <w:numPr>
          <w:ilvl w:val="0"/>
          <w:numId w:val="4"/>
        </w:numPr>
        <w:tabs>
          <w:tab w:val="num" w:pos="284"/>
        </w:tabs>
        <w:spacing w:after="0" w:line="240" w:lineRule="auto"/>
        <w:ind w:left="0" w:firstLine="0"/>
        <w:jc w:val="both"/>
        <w:rPr>
          <w:rFonts w:ascii="Times New Roman" w:hAnsi="Times New Roman" w:cs="Times New Roman"/>
          <w:i/>
          <w:sz w:val="24"/>
          <w:szCs w:val="24"/>
        </w:rPr>
      </w:pPr>
      <w:r w:rsidRPr="006A3B01">
        <w:rPr>
          <w:rFonts w:ascii="Times New Roman" w:hAnsi="Times New Roman" w:cs="Times New Roman"/>
          <w:sz w:val="24"/>
          <w:szCs w:val="24"/>
        </w:rPr>
        <w:t>Лечебные мероприятия: витаминотерапия</w:t>
      </w:r>
      <w:r w:rsidR="00D30377">
        <w:rPr>
          <w:rFonts w:ascii="Times New Roman" w:hAnsi="Times New Roman" w:cs="Times New Roman"/>
          <w:sz w:val="24"/>
          <w:szCs w:val="24"/>
        </w:rPr>
        <w:t>.</w:t>
      </w:r>
    </w:p>
    <w:p w:rsidR="00C11EAE" w:rsidRPr="006A3B01" w:rsidRDefault="00C11EAE" w:rsidP="00C11EAE">
      <w:pPr>
        <w:numPr>
          <w:ilvl w:val="0"/>
          <w:numId w:val="5"/>
        </w:numPr>
        <w:tabs>
          <w:tab w:val="num" w:pos="284"/>
          <w:tab w:val="num" w:pos="1080"/>
        </w:tabs>
        <w:spacing w:after="0" w:line="240" w:lineRule="auto"/>
        <w:ind w:left="0" w:firstLine="0"/>
        <w:jc w:val="both"/>
        <w:rPr>
          <w:rFonts w:ascii="Times New Roman" w:hAnsi="Times New Roman" w:cs="Times New Roman"/>
          <w:i/>
          <w:iCs/>
          <w:sz w:val="24"/>
          <w:szCs w:val="24"/>
        </w:rPr>
      </w:pPr>
      <w:r w:rsidRPr="006A3B01">
        <w:rPr>
          <w:rFonts w:ascii="Times New Roman" w:hAnsi="Times New Roman" w:cs="Times New Roman"/>
          <w:sz w:val="24"/>
          <w:szCs w:val="24"/>
        </w:rPr>
        <w:t>Профилактика: плоскостопия; нарушений осанки; нарушений зрения, слуха; простудных заболеваний.</w:t>
      </w:r>
    </w:p>
    <w:p w:rsidR="003E41EF" w:rsidRPr="006A3B01" w:rsidRDefault="00C11EAE" w:rsidP="00C11EAE">
      <w:pPr>
        <w:shd w:val="clear" w:color="auto" w:fill="FFFFFF"/>
        <w:spacing w:after="0" w:line="240" w:lineRule="auto"/>
        <w:ind w:right="-2" w:firstLine="605"/>
        <w:jc w:val="both"/>
        <w:rPr>
          <w:rFonts w:ascii="Times New Roman" w:hAnsi="Times New Roman" w:cs="Times New Roman"/>
          <w:sz w:val="24"/>
          <w:szCs w:val="24"/>
        </w:rPr>
      </w:pPr>
      <w:r w:rsidRPr="006A3B01">
        <w:rPr>
          <w:rFonts w:ascii="Times New Roman" w:hAnsi="Times New Roman" w:cs="Times New Roman"/>
          <w:sz w:val="24"/>
          <w:szCs w:val="24"/>
        </w:rPr>
        <w:t xml:space="preserve">В работе с детьми специалисты осуществляли дифференцированный подход к детям, учитывая специфику коррекционной работы с детьми с повышенным возбуждением или заторможенными реакциями. Инструктором физической культуры Хусаиновым Д.Д. при проведении физкультурных мероприятий </w:t>
      </w:r>
      <w:r w:rsidR="003E41EF" w:rsidRPr="006A3B01">
        <w:rPr>
          <w:rFonts w:ascii="Times New Roman" w:hAnsi="Times New Roman" w:cs="Times New Roman"/>
          <w:sz w:val="24"/>
          <w:szCs w:val="24"/>
        </w:rPr>
        <w:t xml:space="preserve">и </w:t>
      </w:r>
      <w:r w:rsidR="003E41EF" w:rsidRPr="004F484C">
        <w:rPr>
          <w:rFonts w:ascii="Times New Roman" w:hAnsi="Times New Roman" w:cs="Times New Roman"/>
          <w:sz w:val="24"/>
          <w:szCs w:val="24"/>
        </w:rPr>
        <w:t xml:space="preserve">образовательной деятельности </w:t>
      </w:r>
      <w:r w:rsidRPr="006A3B01">
        <w:rPr>
          <w:rFonts w:ascii="Times New Roman" w:hAnsi="Times New Roman" w:cs="Times New Roman"/>
          <w:sz w:val="24"/>
          <w:szCs w:val="24"/>
        </w:rPr>
        <w:t xml:space="preserve">активно использовались разные способы организации двигательной активности детей, интеграция речевых и физических упражнений. </w:t>
      </w:r>
      <w:r w:rsidR="006A3B01" w:rsidRPr="006A3B01">
        <w:rPr>
          <w:rFonts w:ascii="Times New Roman" w:hAnsi="Times New Roman" w:cs="Times New Roman"/>
          <w:sz w:val="24"/>
          <w:szCs w:val="24"/>
        </w:rPr>
        <w:t xml:space="preserve">Образовательная деятельность </w:t>
      </w:r>
      <w:r w:rsidR="006A3B01" w:rsidRPr="00582517">
        <w:rPr>
          <w:rFonts w:ascii="Times New Roman" w:hAnsi="Times New Roman" w:cs="Times New Roman"/>
          <w:sz w:val="24"/>
          <w:szCs w:val="24"/>
        </w:rPr>
        <w:t xml:space="preserve">по физической культуре проводились в хорошем темпе, с использованием разнообразных методов и приемов. На физкультурных занятиях в течение года дети осваивали новые движения, отрабатывали способы выполнения уже знакомых движений. На практических занятиях педагог побуждал детей выполнять физические упражнения, способствующие развитию координации движений, ловкости, гибкости, уделяя специальное внимание развитию у ребенка представлений о своем теле, произвольности действий и движений; </w:t>
      </w:r>
      <w:r w:rsidR="006A3B01" w:rsidRPr="006A3B01">
        <w:rPr>
          <w:rFonts w:ascii="Times New Roman" w:hAnsi="Times New Roman" w:cs="Times New Roman"/>
          <w:sz w:val="24"/>
          <w:szCs w:val="24"/>
        </w:rPr>
        <w:t>развивались</w:t>
      </w:r>
      <w:r w:rsidRPr="006A3B01">
        <w:rPr>
          <w:rFonts w:ascii="Times New Roman" w:hAnsi="Times New Roman" w:cs="Times New Roman"/>
          <w:sz w:val="24"/>
          <w:szCs w:val="24"/>
        </w:rPr>
        <w:t xml:space="preserve"> такие физические качества, как быстрота, ловкость, выносливость, выдержка, настойчивость в достижении положительных результатов, организованность и самостоятельность. </w:t>
      </w:r>
    </w:p>
    <w:p w:rsidR="008A3EB9" w:rsidRDefault="003E41EF" w:rsidP="008A3EB9">
      <w:pPr>
        <w:pStyle w:val="Default"/>
        <w:jc w:val="both"/>
        <w:rPr>
          <w:color w:val="auto"/>
        </w:rPr>
      </w:pPr>
      <w:r w:rsidRPr="006A3B01">
        <w:rPr>
          <w:color w:val="auto"/>
        </w:rPr>
        <w:t xml:space="preserve">        Наблюдения за проведением физкультурных занятий показали, что физическая нагрузка соответствовала функциональным возможностям детей. Занятия проходили динамично, с положительным эмоциональным настроем детей, предлагались упражнения на различные группы мышц, из разных исходных положений, развивающие гибкость и пластичность, осуществлялся индивидуальный подход. Проводимые контрольные упражнения позволяли выбрать нужные упражнения для индивидуальной работы с детьми. Инструктор по </w:t>
      </w:r>
      <w:r w:rsidR="004F484C">
        <w:rPr>
          <w:color w:val="auto"/>
        </w:rPr>
        <w:t>физической культуре использовал</w:t>
      </w:r>
      <w:r w:rsidRPr="006A3B01">
        <w:rPr>
          <w:color w:val="auto"/>
        </w:rPr>
        <w:t xml:space="preserve"> разнообразные средства и методы, которые позволяют большинство физически трудных упражнений выполнять легко, дети знакомы с предложенными упражнениями, умеют выполнять инструкцию. Методика построения занятий соответствовала </w:t>
      </w:r>
      <w:r w:rsidRPr="006A3B01">
        <w:rPr>
          <w:color w:val="auto"/>
        </w:rPr>
        <w:lastRenderedPageBreak/>
        <w:t xml:space="preserve">возрасту детей.  </w:t>
      </w:r>
      <w:r w:rsidR="00661957" w:rsidRPr="006A3B01">
        <w:t xml:space="preserve">Была организована ходьба на лыжах для </w:t>
      </w:r>
      <w:r w:rsidR="00661957">
        <w:t>детей старших</w:t>
      </w:r>
      <w:r w:rsidR="00661957" w:rsidRPr="006A3B01">
        <w:t xml:space="preserve"> и подготовительной групп.</w:t>
      </w:r>
    </w:p>
    <w:p w:rsidR="004F484C" w:rsidRPr="002526AF" w:rsidRDefault="004F484C" w:rsidP="008A3EB9">
      <w:pPr>
        <w:pStyle w:val="Default"/>
        <w:ind w:firstLine="539"/>
        <w:jc w:val="both"/>
        <w:rPr>
          <w:color w:val="FF0000"/>
        </w:rPr>
      </w:pPr>
      <w:r w:rsidRPr="004F484C">
        <w:t>Физическое здоровье, во многом, зависит от достижения оптимального уровня двигательной активности дошкольников. Дети активны, с интересом выполняют физические упражнения, радуются успехам. Однако двигательный опыт некоторых детей недостаточно развит. Для развития двигательной активности педагоги используют разнообразные приёмы и здоровье</w:t>
      </w:r>
      <w:r w:rsidR="001C569E">
        <w:t xml:space="preserve"> </w:t>
      </w:r>
      <w:r w:rsidRPr="004F484C">
        <w:t xml:space="preserve">сберегающие технологии. Для оздоровления детей ежедневно проводятся прогулки. </w:t>
      </w:r>
    </w:p>
    <w:p w:rsidR="00C11EAE" w:rsidRPr="006A3B01" w:rsidRDefault="00C11EAE" w:rsidP="004F484C">
      <w:pPr>
        <w:spacing w:after="0" w:line="240" w:lineRule="auto"/>
        <w:ind w:firstLine="539"/>
        <w:jc w:val="both"/>
        <w:rPr>
          <w:rFonts w:ascii="Times New Roman" w:hAnsi="Times New Roman" w:cs="Times New Roman"/>
          <w:sz w:val="24"/>
          <w:szCs w:val="24"/>
        </w:rPr>
      </w:pPr>
      <w:r w:rsidRPr="006A3B01">
        <w:rPr>
          <w:rFonts w:ascii="Times New Roman" w:hAnsi="Times New Roman" w:cs="Times New Roman"/>
          <w:sz w:val="24"/>
          <w:szCs w:val="24"/>
        </w:rPr>
        <w:t>Согласно федеральным государственным образовательным стандартам работа была также направлена  на решение следующих задач: формирование представлений об опасных для человека и окружающего мира природы ситуациях и способах поведения в них; приобщение к правилам безопасного для человека и окружающего мира природы поведения; передачу детям знаний о безопасности дорожного движения,  формирование осторожного и осмотрительного отношения к потенциально опасным для человека и окружающего мира природы ситуациям.</w:t>
      </w:r>
    </w:p>
    <w:p w:rsidR="00C11EAE" w:rsidRPr="006A3B01" w:rsidRDefault="00C11EAE" w:rsidP="00C11EAE">
      <w:pPr>
        <w:shd w:val="clear" w:color="auto" w:fill="FFFFFF"/>
        <w:spacing w:after="0" w:line="240" w:lineRule="auto"/>
        <w:ind w:left="6" w:firstLine="533"/>
        <w:jc w:val="both"/>
        <w:rPr>
          <w:rFonts w:ascii="Times New Roman" w:hAnsi="Times New Roman" w:cs="Times New Roman"/>
          <w:sz w:val="24"/>
          <w:szCs w:val="24"/>
        </w:rPr>
      </w:pPr>
      <w:r w:rsidRPr="006A3B01">
        <w:rPr>
          <w:rFonts w:ascii="Times New Roman" w:hAnsi="Times New Roman" w:cs="Times New Roman"/>
          <w:sz w:val="24"/>
          <w:szCs w:val="24"/>
        </w:rPr>
        <w:t xml:space="preserve">В каждой возрастной группе  прошли беседы с детьми, была организована целевая прогулка на перекрёсток, оформлен материал по оздоровительной тематике и по профилактике ДДТТ, </w:t>
      </w:r>
      <w:r w:rsidR="002526AF">
        <w:rPr>
          <w:rFonts w:ascii="Times New Roman" w:hAnsi="Times New Roman" w:cs="Times New Roman"/>
          <w:sz w:val="24"/>
          <w:szCs w:val="24"/>
        </w:rPr>
        <w:t xml:space="preserve">эти вопросы были отмечены в </w:t>
      </w:r>
      <w:r w:rsidRPr="006A3B01">
        <w:rPr>
          <w:rFonts w:ascii="Times New Roman" w:hAnsi="Times New Roman" w:cs="Times New Roman"/>
          <w:sz w:val="24"/>
          <w:szCs w:val="24"/>
        </w:rPr>
        <w:t xml:space="preserve"> родительск</w:t>
      </w:r>
      <w:r w:rsidR="002526AF">
        <w:rPr>
          <w:rFonts w:ascii="Times New Roman" w:hAnsi="Times New Roman" w:cs="Times New Roman"/>
          <w:sz w:val="24"/>
          <w:szCs w:val="24"/>
        </w:rPr>
        <w:t>их</w:t>
      </w:r>
      <w:r w:rsidRPr="006A3B01">
        <w:rPr>
          <w:rFonts w:ascii="Times New Roman" w:hAnsi="Times New Roman" w:cs="Times New Roman"/>
          <w:sz w:val="24"/>
          <w:szCs w:val="24"/>
        </w:rPr>
        <w:t xml:space="preserve"> соб</w:t>
      </w:r>
      <w:r w:rsidR="002526AF">
        <w:rPr>
          <w:rFonts w:ascii="Times New Roman" w:hAnsi="Times New Roman" w:cs="Times New Roman"/>
          <w:sz w:val="24"/>
          <w:szCs w:val="24"/>
        </w:rPr>
        <w:t>раниях</w:t>
      </w:r>
      <w:r w:rsidRPr="006A3B01">
        <w:rPr>
          <w:rFonts w:ascii="Times New Roman" w:hAnsi="Times New Roman" w:cs="Times New Roman"/>
          <w:sz w:val="24"/>
          <w:szCs w:val="24"/>
        </w:rPr>
        <w:t>.</w:t>
      </w:r>
    </w:p>
    <w:p w:rsidR="009C46E5" w:rsidRPr="006A3B01" w:rsidRDefault="009C46E5" w:rsidP="00C11EAE">
      <w:pPr>
        <w:pStyle w:val="Default"/>
        <w:ind w:firstLine="709"/>
        <w:jc w:val="both"/>
        <w:rPr>
          <w:color w:val="auto"/>
        </w:rPr>
      </w:pPr>
      <w:r w:rsidRPr="006A3B01">
        <w:rPr>
          <w:color w:val="auto"/>
        </w:rPr>
        <w:t xml:space="preserve">Физическое воспитание, направленно на охрану жизни и укрепление здоровья детей, формирования привычки к здоровому образу жизни, физическое воспитание детей. Решение задач физического воспитания способствовало созданию оптимальных условий для физического, психологического и гармоничного развития детей. </w:t>
      </w:r>
    </w:p>
    <w:p w:rsidR="00F35BEE" w:rsidRPr="00F35BEE" w:rsidRDefault="00F35BEE" w:rsidP="00F35BEE">
      <w:pPr>
        <w:ind w:firstLine="708"/>
        <w:jc w:val="both"/>
        <w:rPr>
          <w:rFonts w:ascii="Times New Roman" w:hAnsi="Times New Roman" w:cs="Times New Roman"/>
          <w:sz w:val="24"/>
          <w:szCs w:val="24"/>
        </w:rPr>
      </w:pPr>
      <w:r w:rsidRPr="00F35BEE">
        <w:rPr>
          <w:rFonts w:ascii="Times New Roman" w:hAnsi="Times New Roman" w:cs="Times New Roman"/>
          <w:sz w:val="24"/>
          <w:szCs w:val="24"/>
        </w:rPr>
        <w:t xml:space="preserve">Проведенный мониторинг по </w:t>
      </w:r>
      <w:r w:rsidRPr="00F35BEE">
        <w:rPr>
          <w:rFonts w:ascii="Times New Roman" w:eastAsia="Times New Roman" w:hAnsi="Times New Roman" w:cs="Times New Roman"/>
          <w:sz w:val="24"/>
          <w:szCs w:val="24"/>
        </w:rPr>
        <w:t xml:space="preserve">образовательной области «Физическое развитие» </w:t>
      </w:r>
      <w:r w:rsidRPr="00F35BEE">
        <w:rPr>
          <w:rFonts w:ascii="Times New Roman" w:hAnsi="Times New Roman" w:cs="Times New Roman"/>
          <w:sz w:val="24"/>
          <w:szCs w:val="24"/>
        </w:rPr>
        <w:t>показал следующие результаты:</w:t>
      </w:r>
    </w:p>
    <w:p w:rsidR="009C46E5" w:rsidRPr="00275FB9" w:rsidRDefault="009C46E5" w:rsidP="00EA271B">
      <w:pPr>
        <w:spacing w:after="0" w:line="240" w:lineRule="auto"/>
        <w:jc w:val="center"/>
        <w:rPr>
          <w:rFonts w:ascii="Times New Roman" w:hAnsi="Times New Roman" w:cs="Times New Roman"/>
          <w:b/>
          <w:sz w:val="24"/>
          <w:szCs w:val="24"/>
        </w:rPr>
      </w:pPr>
      <w:r w:rsidRPr="00275FB9">
        <w:rPr>
          <w:rFonts w:ascii="Times New Roman" w:hAnsi="Times New Roman" w:cs="Times New Roman"/>
          <w:b/>
          <w:sz w:val="24"/>
          <w:szCs w:val="24"/>
        </w:rPr>
        <w:t>Мониторинг физического развития</w:t>
      </w:r>
    </w:p>
    <w:tbl>
      <w:tblPr>
        <w:tblW w:w="9782" w:type="dxa"/>
        <w:tblInd w:w="108"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0A0"/>
      </w:tblPr>
      <w:tblGrid>
        <w:gridCol w:w="1949"/>
        <w:gridCol w:w="1276"/>
        <w:gridCol w:w="1275"/>
        <w:gridCol w:w="1170"/>
        <w:gridCol w:w="1239"/>
        <w:gridCol w:w="1455"/>
        <w:gridCol w:w="1418"/>
      </w:tblGrid>
      <w:tr w:rsidR="009C46E5" w:rsidRPr="00275FB9" w:rsidTr="00250B01">
        <w:tc>
          <w:tcPr>
            <w:tcW w:w="1949" w:type="dxa"/>
            <w:vMerge w:val="restart"/>
            <w:tcBorders>
              <w:top w:val="single" w:sz="8" w:space="0" w:color="C0504D"/>
              <w:left w:val="single" w:sz="8" w:space="0" w:color="C0504D"/>
              <w:bottom w:val="single" w:sz="8" w:space="0" w:color="C0504D"/>
              <w:right w:val="single" w:sz="8" w:space="0" w:color="C0504D"/>
            </w:tcBorders>
            <w:shd w:val="clear" w:color="auto" w:fill="FFFFFF"/>
            <w:hideMark/>
          </w:tcPr>
          <w:p w:rsidR="009C46E5" w:rsidRPr="00275FB9" w:rsidRDefault="009C46E5" w:rsidP="00EA271B">
            <w:pPr>
              <w:pStyle w:val="11"/>
              <w:jc w:val="both"/>
              <w:rPr>
                <w:b/>
                <w:sz w:val="22"/>
                <w:szCs w:val="22"/>
              </w:rPr>
            </w:pPr>
          </w:p>
        </w:tc>
        <w:tc>
          <w:tcPr>
            <w:tcW w:w="7833" w:type="dxa"/>
            <w:gridSpan w:val="6"/>
            <w:tcBorders>
              <w:top w:val="single" w:sz="8" w:space="0" w:color="C0504D"/>
              <w:left w:val="single" w:sz="8" w:space="0" w:color="C0504D"/>
              <w:bottom w:val="single" w:sz="8" w:space="0" w:color="C0504D"/>
              <w:right w:val="single" w:sz="8" w:space="0" w:color="C0504D"/>
            </w:tcBorders>
            <w:shd w:val="clear" w:color="auto" w:fill="FFFFFF"/>
            <w:hideMark/>
          </w:tcPr>
          <w:p w:rsidR="009C46E5" w:rsidRPr="00275FB9" w:rsidRDefault="009C46E5" w:rsidP="00EA271B">
            <w:pPr>
              <w:pStyle w:val="11"/>
              <w:jc w:val="center"/>
              <w:rPr>
                <w:b/>
                <w:sz w:val="22"/>
                <w:szCs w:val="22"/>
              </w:rPr>
            </w:pPr>
            <w:r w:rsidRPr="00275FB9">
              <w:rPr>
                <w:b/>
                <w:sz w:val="22"/>
                <w:szCs w:val="22"/>
              </w:rPr>
              <w:t>Возрастные группы</w:t>
            </w:r>
          </w:p>
        </w:tc>
      </w:tr>
      <w:tr w:rsidR="00940D7F" w:rsidRPr="00275FB9" w:rsidTr="00250B01">
        <w:trPr>
          <w:trHeight w:val="800"/>
        </w:trPr>
        <w:tc>
          <w:tcPr>
            <w:tcW w:w="1949" w:type="dxa"/>
            <w:vMerge/>
            <w:tcBorders>
              <w:top w:val="single" w:sz="8" w:space="0" w:color="C0504D"/>
              <w:left w:val="single" w:sz="8" w:space="0" w:color="C0504D"/>
              <w:bottom w:val="single" w:sz="8" w:space="0" w:color="C0504D"/>
              <w:right w:val="single" w:sz="8" w:space="0" w:color="C0504D"/>
            </w:tcBorders>
            <w:vAlign w:val="center"/>
            <w:hideMark/>
          </w:tcPr>
          <w:p w:rsidR="00940D7F" w:rsidRPr="00275FB9" w:rsidRDefault="00940D7F" w:rsidP="00EA271B">
            <w:pPr>
              <w:spacing w:after="0" w:line="240" w:lineRule="auto"/>
              <w:rPr>
                <w:rFonts w:ascii="Times New Roman" w:eastAsia="Times New Roman" w:hAnsi="Times New Roman" w:cs="Times New Roman"/>
                <w:b/>
              </w:rPr>
            </w:pPr>
          </w:p>
        </w:tc>
        <w:tc>
          <w:tcPr>
            <w:tcW w:w="1276" w:type="dxa"/>
            <w:tcBorders>
              <w:top w:val="single" w:sz="8" w:space="0" w:color="C0504D"/>
              <w:left w:val="single" w:sz="8" w:space="0" w:color="C0504D"/>
              <w:bottom w:val="single" w:sz="8" w:space="0" w:color="C0504D"/>
              <w:right w:val="single" w:sz="8" w:space="0" w:color="C0504D"/>
            </w:tcBorders>
            <w:shd w:val="clear" w:color="auto" w:fill="FFFFFF"/>
            <w:hideMark/>
          </w:tcPr>
          <w:p w:rsidR="00940D7F" w:rsidRPr="00C91C93" w:rsidRDefault="00940D7F" w:rsidP="00BD2310">
            <w:pPr>
              <w:pStyle w:val="11"/>
              <w:spacing w:line="276" w:lineRule="auto"/>
              <w:jc w:val="both"/>
              <w:rPr>
                <w:b/>
                <w:sz w:val="22"/>
                <w:szCs w:val="22"/>
              </w:rPr>
            </w:pPr>
            <w:r w:rsidRPr="00C91C93">
              <w:rPr>
                <w:b/>
                <w:sz w:val="22"/>
                <w:szCs w:val="22"/>
              </w:rPr>
              <w:t>Вторая младшая</w:t>
            </w:r>
          </w:p>
          <w:p w:rsidR="00940D7F" w:rsidRPr="00C91C93" w:rsidRDefault="00940D7F" w:rsidP="00BD2310">
            <w:pPr>
              <w:pStyle w:val="11"/>
              <w:spacing w:line="276" w:lineRule="auto"/>
              <w:jc w:val="both"/>
              <w:rPr>
                <w:b/>
                <w:sz w:val="22"/>
                <w:szCs w:val="22"/>
              </w:rPr>
            </w:pPr>
            <w:r w:rsidRPr="00C91C93">
              <w:rPr>
                <w:b/>
                <w:sz w:val="22"/>
                <w:szCs w:val="22"/>
              </w:rPr>
              <w:t>группа</w:t>
            </w:r>
          </w:p>
        </w:tc>
        <w:tc>
          <w:tcPr>
            <w:tcW w:w="1275" w:type="dxa"/>
            <w:tcBorders>
              <w:top w:val="single" w:sz="8" w:space="0" w:color="C0504D"/>
              <w:left w:val="single" w:sz="8" w:space="0" w:color="C0504D"/>
              <w:bottom w:val="single" w:sz="8" w:space="0" w:color="C0504D"/>
              <w:right w:val="single" w:sz="8" w:space="0" w:color="C0504D"/>
            </w:tcBorders>
            <w:shd w:val="clear" w:color="auto" w:fill="FFFFFF"/>
            <w:hideMark/>
          </w:tcPr>
          <w:p w:rsidR="00940D7F" w:rsidRPr="00C91C93" w:rsidRDefault="00940D7F" w:rsidP="00BD2310">
            <w:pPr>
              <w:pStyle w:val="11"/>
              <w:spacing w:line="276" w:lineRule="auto"/>
              <w:jc w:val="both"/>
              <w:rPr>
                <w:b/>
                <w:sz w:val="22"/>
                <w:szCs w:val="22"/>
              </w:rPr>
            </w:pPr>
            <w:r w:rsidRPr="00C91C93">
              <w:rPr>
                <w:b/>
                <w:sz w:val="22"/>
                <w:szCs w:val="22"/>
              </w:rPr>
              <w:t>Средняя группа</w:t>
            </w:r>
          </w:p>
        </w:tc>
        <w:tc>
          <w:tcPr>
            <w:tcW w:w="1170" w:type="dxa"/>
            <w:tcBorders>
              <w:top w:val="single" w:sz="8" w:space="0" w:color="C0504D"/>
              <w:left w:val="single" w:sz="8" w:space="0" w:color="C0504D"/>
              <w:bottom w:val="single" w:sz="8" w:space="0" w:color="C0504D"/>
              <w:right w:val="single" w:sz="8" w:space="0" w:color="C0504D"/>
            </w:tcBorders>
            <w:shd w:val="clear" w:color="auto" w:fill="FFFFFF"/>
            <w:hideMark/>
          </w:tcPr>
          <w:p w:rsidR="00940D7F" w:rsidRPr="00C91C93" w:rsidRDefault="00940D7F" w:rsidP="00BD2310">
            <w:pPr>
              <w:pStyle w:val="11"/>
              <w:spacing w:line="276" w:lineRule="auto"/>
              <w:jc w:val="both"/>
              <w:rPr>
                <w:b/>
                <w:sz w:val="22"/>
                <w:szCs w:val="22"/>
              </w:rPr>
            </w:pPr>
            <w:r w:rsidRPr="00C91C93">
              <w:rPr>
                <w:b/>
                <w:sz w:val="22"/>
                <w:szCs w:val="22"/>
              </w:rPr>
              <w:t>Средняя группа</w:t>
            </w:r>
          </w:p>
        </w:tc>
        <w:tc>
          <w:tcPr>
            <w:tcW w:w="1239" w:type="dxa"/>
            <w:tcBorders>
              <w:top w:val="single" w:sz="8" w:space="0" w:color="C0504D"/>
              <w:left w:val="single" w:sz="8" w:space="0" w:color="C0504D"/>
              <w:bottom w:val="single" w:sz="8" w:space="0" w:color="C0504D"/>
              <w:right w:val="single" w:sz="8" w:space="0" w:color="C0504D"/>
            </w:tcBorders>
            <w:shd w:val="clear" w:color="auto" w:fill="FFFFFF"/>
            <w:hideMark/>
          </w:tcPr>
          <w:p w:rsidR="00940D7F" w:rsidRPr="00C91C93" w:rsidRDefault="00940D7F" w:rsidP="00BD2310">
            <w:pPr>
              <w:pStyle w:val="11"/>
              <w:spacing w:line="276" w:lineRule="auto"/>
              <w:jc w:val="both"/>
              <w:rPr>
                <w:b/>
                <w:sz w:val="22"/>
                <w:szCs w:val="22"/>
              </w:rPr>
            </w:pPr>
            <w:r w:rsidRPr="00C91C93">
              <w:rPr>
                <w:b/>
                <w:sz w:val="22"/>
                <w:szCs w:val="22"/>
              </w:rPr>
              <w:t>Старшая группа</w:t>
            </w:r>
          </w:p>
        </w:tc>
        <w:tc>
          <w:tcPr>
            <w:tcW w:w="1455" w:type="dxa"/>
            <w:tcBorders>
              <w:top w:val="single" w:sz="8" w:space="0" w:color="C0504D"/>
              <w:left w:val="single" w:sz="8" w:space="0" w:color="C0504D"/>
              <w:bottom w:val="single" w:sz="8" w:space="0" w:color="C0504D"/>
              <w:right w:val="single" w:sz="8" w:space="0" w:color="C0504D"/>
            </w:tcBorders>
            <w:shd w:val="clear" w:color="auto" w:fill="FFFFFF"/>
            <w:hideMark/>
          </w:tcPr>
          <w:p w:rsidR="00940D7F" w:rsidRPr="00C91C93" w:rsidRDefault="00940D7F" w:rsidP="00BD2310">
            <w:pPr>
              <w:pStyle w:val="11"/>
              <w:spacing w:line="276" w:lineRule="auto"/>
              <w:jc w:val="both"/>
              <w:rPr>
                <w:b/>
                <w:sz w:val="22"/>
                <w:szCs w:val="22"/>
              </w:rPr>
            </w:pPr>
            <w:r w:rsidRPr="00C91C93">
              <w:rPr>
                <w:b/>
                <w:sz w:val="22"/>
                <w:szCs w:val="22"/>
              </w:rPr>
              <w:t>Подготовительная группа</w:t>
            </w:r>
          </w:p>
        </w:tc>
        <w:tc>
          <w:tcPr>
            <w:tcW w:w="1418" w:type="dxa"/>
            <w:tcBorders>
              <w:top w:val="single" w:sz="8" w:space="0" w:color="C0504D"/>
              <w:left w:val="single" w:sz="8" w:space="0" w:color="C0504D"/>
              <w:bottom w:val="single" w:sz="8" w:space="0" w:color="C0504D"/>
              <w:right w:val="single" w:sz="8" w:space="0" w:color="C0504D"/>
            </w:tcBorders>
            <w:shd w:val="clear" w:color="auto" w:fill="FFFFFF"/>
            <w:hideMark/>
          </w:tcPr>
          <w:p w:rsidR="00940D7F" w:rsidRPr="00C91C93" w:rsidRDefault="00940D7F" w:rsidP="00BD2310">
            <w:pPr>
              <w:pStyle w:val="11"/>
              <w:spacing w:line="276" w:lineRule="auto"/>
              <w:jc w:val="both"/>
              <w:rPr>
                <w:b/>
                <w:sz w:val="22"/>
                <w:szCs w:val="22"/>
              </w:rPr>
            </w:pPr>
            <w:r w:rsidRPr="00C91C93">
              <w:rPr>
                <w:b/>
                <w:sz w:val="22"/>
                <w:szCs w:val="22"/>
              </w:rPr>
              <w:t>Подготовительная группа</w:t>
            </w:r>
          </w:p>
        </w:tc>
      </w:tr>
      <w:tr w:rsidR="009C46E5" w:rsidRPr="00275FB9" w:rsidTr="00250B01">
        <w:tc>
          <w:tcPr>
            <w:tcW w:w="1949" w:type="dxa"/>
            <w:tcBorders>
              <w:top w:val="single" w:sz="8" w:space="0" w:color="C0504D"/>
              <w:left w:val="single" w:sz="8" w:space="0" w:color="C0504D"/>
              <w:bottom w:val="single" w:sz="8" w:space="0" w:color="C0504D"/>
              <w:right w:val="single" w:sz="8" w:space="0" w:color="C0504D"/>
            </w:tcBorders>
            <w:shd w:val="clear" w:color="auto" w:fill="FFFFFF"/>
            <w:hideMark/>
          </w:tcPr>
          <w:p w:rsidR="009C46E5" w:rsidRPr="00275FB9" w:rsidRDefault="009C46E5" w:rsidP="00250B01">
            <w:pPr>
              <w:spacing w:after="0" w:line="240" w:lineRule="auto"/>
              <w:jc w:val="center"/>
              <w:rPr>
                <w:rFonts w:ascii="Times New Roman" w:eastAsia="Times New Roman" w:hAnsi="Times New Roman" w:cs="Times New Roman"/>
              </w:rPr>
            </w:pPr>
            <w:r w:rsidRPr="00275FB9">
              <w:rPr>
                <w:rFonts w:ascii="Times New Roman" w:eastAsia="Times New Roman" w:hAnsi="Times New Roman" w:cs="Times New Roman"/>
              </w:rPr>
              <w:t>Начало года</w:t>
            </w:r>
          </w:p>
        </w:tc>
        <w:tc>
          <w:tcPr>
            <w:tcW w:w="1276"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9C46E5" w:rsidRPr="0090177A" w:rsidRDefault="0090177A" w:rsidP="00250B01">
            <w:pPr>
              <w:pStyle w:val="11"/>
              <w:spacing w:line="276" w:lineRule="auto"/>
              <w:jc w:val="both"/>
              <w:rPr>
                <w:sz w:val="22"/>
                <w:szCs w:val="22"/>
              </w:rPr>
            </w:pPr>
            <w:r w:rsidRPr="0090177A">
              <w:rPr>
                <w:sz w:val="22"/>
                <w:szCs w:val="22"/>
              </w:rPr>
              <w:t>58,27%</w:t>
            </w:r>
          </w:p>
        </w:tc>
        <w:tc>
          <w:tcPr>
            <w:tcW w:w="1275"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9C46E5" w:rsidRPr="0090177A" w:rsidRDefault="0090177A" w:rsidP="00250B01">
            <w:pPr>
              <w:pStyle w:val="11"/>
              <w:spacing w:line="276" w:lineRule="auto"/>
              <w:jc w:val="both"/>
              <w:rPr>
                <w:sz w:val="22"/>
                <w:szCs w:val="22"/>
              </w:rPr>
            </w:pPr>
            <w:r w:rsidRPr="0090177A">
              <w:rPr>
                <w:sz w:val="22"/>
                <w:szCs w:val="22"/>
              </w:rPr>
              <w:t>54,65%</w:t>
            </w:r>
          </w:p>
        </w:tc>
        <w:tc>
          <w:tcPr>
            <w:tcW w:w="1170"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9C46E5" w:rsidRPr="005D63A1" w:rsidRDefault="005D63A1" w:rsidP="00250B01">
            <w:pPr>
              <w:pStyle w:val="11"/>
              <w:spacing w:line="276" w:lineRule="auto"/>
              <w:jc w:val="both"/>
              <w:rPr>
                <w:sz w:val="22"/>
                <w:szCs w:val="22"/>
              </w:rPr>
            </w:pPr>
            <w:r w:rsidRPr="005D63A1">
              <w:rPr>
                <w:sz w:val="22"/>
                <w:szCs w:val="22"/>
              </w:rPr>
              <w:t>64,28%</w:t>
            </w:r>
          </w:p>
        </w:tc>
        <w:tc>
          <w:tcPr>
            <w:tcW w:w="1239"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9C46E5" w:rsidRPr="009B6752" w:rsidRDefault="009B6752" w:rsidP="00250B01">
            <w:pPr>
              <w:pStyle w:val="11"/>
              <w:spacing w:line="276" w:lineRule="auto"/>
              <w:jc w:val="both"/>
              <w:rPr>
                <w:sz w:val="22"/>
                <w:szCs w:val="22"/>
              </w:rPr>
            </w:pPr>
            <w:r w:rsidRPr="009B6752">
              <w:rPr>
                <w:sz w:val="22"/>
                <w:szCs w:val="22"/>
              </w:rPr>
              <w:t>75,36%</w:t>
            </w:r>
          </w:p>
        </w:tc>
        <w:tc>
          <w:tcPr>
            <w:tcW w:w="1455"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9C46E5" w:rsidRPr="009B6752" w:rsidRDefault="009B6752" w:rsidP="00250B01">
            <w:pPr>
              <w:pStyle w:val="11"/>
              <w:spacing w:line="276" w:lineRule="auto"/>
              <w:jc w:val="both"/>
              <w:rPr>
                <w:sz w:val="22"/>
                <w:szCs w:val="22"/>
              </w:rPr>
            </w:pPr>
            <w:r w:rsidRPr="009B6752">
              <w:rPr>
                <w:sz w:val="22"/>
                <w:szCs w:val="22"/>
              </w:rPr>
              <w:t>76,76%</w:t>
            </w:r>
          </w:p>
        </w:tc>
        <w:tc>
          <w:tcPr>
            <w:tcW w:w="1418"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9C46E5" w:rsidRPr="00D5004E" w:rsidRDefault="00D5004E" w:rsidP="00250B01">
            <w:pPr>
              <w:pStyle w:val="11"/>
              <w:spacing w:line="276" w:lineRule="auto"/>
              <w:jc w:val="both"/>
              <w:rPr>
                <w:sz w:val="22"/>
                <w:szCs w:val="22"/>
              </w:rPr>
            </w:pPr>
            <w:r w:rsidRPr="00D5004E">
              <w:rPr>
                <w:sz w:val="22"/>
                <w:szCs w:val="22"/>
              </w:rPr>
              <w:t>74,49%</w:t>
            </w:r>
          </w:p>
        </w:tc>
      </w:tr>
      <w:tr w:rsidR="009C46E5" w:rsidRPr="00275FB9" w:rsidTr="00250B01">
        <w:tc>
          <w:tcPr>
            <w:tcW w:w="1949" w:type="dxa"/>
            <w:tcBorders>
              <w:top w:val="single" w:sz="8" w:space="0" w:color="C0504D"/>
              <w:left w:val="single" w:sz="8" w:space="0" w:color="C0504D"/>
              <w:bottom w:val="single" w:sz="8" w:space="0" w:color="C0504D"/>
              <w:right w:val="single" w:sz="8" w:space="0" w:color="C0504D"/>
            </w:tcBorders>
            <w:shd w:val="clear" w:color="auto" w:fill="FFFFFF"/>
            <w:hideMark/>
          </w:tcPr>
          <w:p w:rsidR="009C46E5" w:rsidRPr="00275FB9" w:rsidRDefault="009C46E5" w:rsidP="00250B01">
            <w:pPr>
              <w:spacing w:after="0" w:line="240" w:lineRule="auto"/>
              <w:jc w:val="center"/>
              <w:rPr>
                <w:rFonts w:ascii="Times New Roman" w:eastAsia="Times New Roman" w:hAnsi="Times New Roman" w:cs="Times New Roman"/>
              </w:rPr>
            </w:pPr>
            <w:r w:rsidRPr="00275FB9">
              <w:rPr>
                <w:rFonts w:ascii="Times New Roman" w:eastAsia="Times New Roman" w:hAnsi="Times New Roman" w:cs="Times New Roman"/>
              </w:rPr>
              <w:t>Конец года</w:t>
            </w:r>
          </w:p>
        </w:tc>
        <w:tc>
          <w:tcPr>
            <w:tcW w:w="1276"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9C46E5" w:rsidRPr="00213FD6" w:rsidRDefault="00213FD6" w:rsidP="00250B01">
            <w:pPr>
              <w:pStyle w:val="11"/>
              <w:spacing w:line="276" w:lineRule="auto"/>
              <w:jc w:val="both"/>
              <w:rPr>
                <w:sz w:val="22"/>
                <w:szCs w:val="22"/>
              </w:rPr>
            </w:pPr>
            <w:r w:rsidRPr="00213FD6">
              <w:rPr>
                <w:sz w:val="22"/>
                <w:szCs w:val="22"/>
              </w:rPr>
              <w:t>71,48</w:t>
            </w:r>
            <w:r w:rsidR="00400B9B" w:rsidRPr="00213FD6">
              <w:rPr>
                <w:sz w:val="22"/>
                <w:szCs w:val="22"/>
              </w:rPr>
              <w:t>%</w:t>
            </w:r>
          </w:p>
        </w:tc>
        <w:tc>
          <w:tcPr>
            <w:tcW w:w="1275"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9C46E5" w:rsidRPr="00AB27D1" w:rsidRDefault="00AB27D1" w:rsidP="00250B01">
            <w:pPr>
              <w:pStyle w:val="11"/>
              <w:spacing w:line="276" w:lineRule="auto"/>
              <w:jc w:val="both"/>
              <w:rPr>
                <w:sz w:val="22"/>
                <w:szCs w:val="22"/>
              </w:rPr>
            </w:pPr>
            <w:r w:rsidRPr="00AB27D1">
              <w:rPr>
                <w:sz w:val="22"/>
                <w:szCs w:val="22"/>
              </w:rPr>
              <w:t>82,21%</w:t>
            </w:r>
          </w:p>
        </w:tc>
        <w:tc>
          <w:tcPr>
            <w:tcW w:w="1170"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9C46E5" w:rsidRPr="00AB27D1" w:rsidRDefault="00AB27D1" w:rsidP="00250B01">
            <w:pPr>
              <w:pStyle w:val="11"/>
              <w:spacing w:line="276" w:lineRule="auto"/>
              <w:jc w:val="both"/>
              <w:rPr>
                <w:sz w:val="22"/>
                <w:szCs w:val="22"/>
              </w:rPr>
            </w:pPr>
            <w:r w:rsidRPr="00AB27D1">
              <w:rPr>
                <w:sz w:val="22"/>
                <w:szCs w:val="22"/>
              </w:rPr>
              <w:t>94,27%</w:t>
            </w:r>
          </w:p>
        </w:tc>
        <w:tc>
          <w:tcPr>
            <w:tcW w:w="1239"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9C46E5" w:rsidRPr="00E55728" w:rsidRDefault="00E55728" w:rsidP="00250B01">
            <w:pPr>
              <w:pStyle w:val="11"/>
              <w:spacing w:line="276" w:lineRule="auto"/>
              <w:jc w:val="both"/>
              <w:rPr>
                <w:sz w:val="22"/>
                <w:szCs w:val="22"/>
              </w:rPr>
            </w:pPr>
            <w:r w:rsidRPr="00E55728">
              <w:rPr>
                <w:sz w:val="22"/>
                <w:szCs w:val="22"/>
              </w:rPr>
              <w:t>84,16%</w:t>
            </w:r>
          </w:p>
        </w:tc>
        <w:tc>
          <w:tcPr>
            <w:tcW w:w="1455"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9C46E5" w:rsidRPr="00E55728" w:rsidRDefault="00E55728" w:rsidP="00250B01">
            <w:pPr>
              <w:pStyle w:val="11"/>
              <w:spacing w:line="276" w:lineRule="auto"/>
              <w:jc w:val="both"/>
              <w:rPr>
                <w:sz w:val="22"/>
                <w:szCs w:val="22"/>
              </w:rPr>
            </w:pPr>
            <w:r w:rsidRPr="00E55728">
              <w:rPr>
                <w:sz w:val="22"/>
                <w:szCs w:val="22"/>
              </w:rPr>
              <w:t>92,21%</w:t>
            </w:r>
          </w:p>
        </w:tc>
        <w:tc>
          <w:tcPr>
            <w:tcW w:w="1418" w:type="dxa"/>
            <w:tcBorders>
              <w:top w:val="single" w:sz="8" w:space="0" w:color="C0504D"/>
              <w:left w:val="single" w:sz="8" w:space="0" w:color="C0504D"/>
              <w:bottom w:val="single" w:sz="8" w:space="0" w:color="C0504D"/>
              <w:right w:val="single" w:sz="8" w:space="0" w:color="C0504D"/>
            </w:tcBorders>
            <w:shd w:val="clear" w:color="auto" w:fill="FFFFFF"/>
            <w:vAlign w:val="center"/>
            <w:hideMark/>
          </w:tcPr>
          <w:p w:rsidR="009C46E5" w:rsidRPr="00E55728" w:rsidRDefault="00E55728" w:rsidP="00250B01">
            <w:pPr>
              <w:pStyle w:val="11"/>
              <w:spacing w:line="276" w:lineRule="auto"/>
              <w:jc w:val="both"/>
              <w:rPr>
                <w:sz w:val="22"/>
                <w:szCs w:val="22"/>
              </w:rPr>
            </w:pPr>
            <w:r w:rsidRPr="00E55728">
              <w:rPr>
                <w:sz w:val="22"/>
                <w:szCs w:val="22"/>
              </w:rPr>
              <w:t>91,07%</w:t>
            </w:r>
          </w:p>
        </w:tc>
      </w:tr>
    </w:tbl>
    <w:p w:rsidR="003958AE" w:rsidRDefault="003958AE" w:rsidP="00275FB9">
      <w:pPr>
        <w:pStyle w:val="ab"/>
        <w:ind w:firstLine="709"/>
        <w:jc w:val="both"/>
        <w:rPr>
          <w:rFonts w:ascii="Times New Roman" w:eastAsia="Times New Roman" w:hAnsi="Times New Roman" w:cs="Times New Roman"/>
          <w:i w:val="0"/>
          <w:iCs w:val="0"/>
          <w:sz w:val="24"/>
          <w:szCs w:val="24"/>
          <w:lang w:val="ru-RU" w:bidi="ar-SA"/>
        </w:rPr>
      </w:pPr>
    </w:p>
    <w:p w:rsidR="00275FB9" w:rsidRPr="006136C3" w:rsidRDefault="00F97A69" w:rsidP="00275FB9">
      <w:pPr>
        <w:pStyle w:val="ab"/>
        <w:ind w:firstLine="709"/>
        <w:jc w:val="both"/>
        <w:rPr>
          <w:rFonts w:ascii="Times New Roman" w:hAnsi="Times New Roman" w:cs="Times New Roman"/>
          <w:i w:val="0"/>
          <w:iCs w:val="0"/>
          <w:sz w:val="24"/>
          <w:szCs w:val="24"/>
          <w:lang w:val="ru-RU" w:bidi="ar-SA"/>
        </w:rPr>
      </w:pPr>
      <w:r w:rsidRPr="006136C3">
        <w:rPr>
          <w:rFonts w:ascii="Times New Roman" w:hAnsi="Times New Roman" w:cs="Times New Roman"/>
          <w:i w:val="0"/>
          <w:iCs w:val="0"/>
          <w:sz w:val="24"/>
          <w:szCs w:val="24"/>
          <w:lang w:val="ru-RU" w:bidi="ar-SA"/>
        </w:rPr>
        <w:t>Анализ данных мониторинга уровня развития детей показал средни</w:t>
      </w:r>
      <w:r w:rsidR="00275FB9" w:rsidRPr="006136C3">
        <w:rPr>
          <w:rFonts w:ascii="Times New Roman" w:hAnsi="Times New Roman" w:cs="Times New Roman"/>
          <w:i w:val="0"/>
          <w:iCs w:val="0"/>
          <w:sz w:val="24"/>
          <w:szCs w:val="24"/>
          <w:lang w:val="ru-RU" w:bidi="ar-SA"/>
        </w:rPr>
        <w:t xml:space="preserve">е результаты в младших, </w:t>
      </w:r>
      <w:r w:rsidR="002526AF">
        <w:rPr>
          <w:rFonts w:ascii="Times New Roman" w:hAnsi="Times New Roman" w:cs="Times New Roman"/>
          <w:i w:val="0"/>
          <w:iCs w:val="0"/>
          <w:sz w:val="24"/>
          <w:szCs w:val="24"/>
          <w:lang w:val="ru-RU" w:bidi="ar-SA"/>
        </w:rPr>
        <w:t xml:space="preserve">в средней, </w:t>
      </w:r>
      <w:r w:rsidR="00275FB9" w:rsidRPr="006136C3">
        <w:rPr>
          <w:rFonts w:ascii="Times New Roman" w:hAnsi="Times New Roman" w:cs="Times New Roman"/>
          <w:i w:val="0"/>
          <w:iCs w:val="0"/>
          <w:sz w:val="24"/>
          <w:szCs w:val="24"/>
          <w:lang w:val="ru-RU" w:bidi="ar-SA"/>
        </w:rPr>
        <w:t>старш</w:t>
      </w:r>
      <w:r w:rsidR="002526AF">
        <w:rPr>
          <w:rFonts w:ascii="Times New Roman" w:hAnsi="Times New Roman" w:cs="Times New Roman"/>
          <w:i w:val="0"/>
          <w:iCs w:val="0"/>
          <w:sz w:val="24"/>
          <w:szCs w:val="24"/>
          <w:lang w:val="ru-RU" w:bidi="ar-SA"/>
        </w:rPr>
        <w:t>их</w:t>
      </w:r>
      <w:r w:rsidR="00275FB9" w:rsidRPr="006136C3">
        <w:rPr>
          <w:rFonts w:ascii="Times New Roman" w:hAnsi="Times New Roman" w:cs="Times New Roman"/>
          <w:i w:val="0"/>
          <w:iCs w:val="0"/>
          <w:sz w:val="24"/>
          <w:szCs w:val="24"/>
          <w:lang w:val="ru-RU" w:bidi="ar-SA"/>
        </w:rPr>
        <w:t xml:space="preserve"> групп</w:t>
      </w:r>
      <w:r w:rsidR="002526AF">
        <w:rPr>
          <w:rFonts w:ascii="Times New Roman" w:hAnsi="Times New Roman" w:cs="Times New Roman"/>
          <w:i w:val="0"/>
          <w:iCs w:val="0"/>
          <w:sz w:val="24"/>
          <w:szCs w:val="24"/>
          <w:lang w:val="ru-RU" w:bidi="ar-SA"/>
        </w:rPr>
        <w:t>ах</w:t>
      </w:r>
      <w:r w:rsidRPr="006136C3">
        <w:rPr>
          <w:rFonts w:ascii="Times New Roman" w:hAnsi="Times New Roman" w:cs="Times New Roman"/>
          <w:i w:val="0"/>
          <w:iCs w:val="0"/>
          <w:sz w:val="24"/>
          <w:szCs w:val="24"/>
          <w:lang w:val="ru-RU" w:bidi="ar-SA"/>
        </w:rPr>
        <w:t xml:space="preserve">, и хорошие результаты </w:t>
      </w:r>
      <w:r w:rsidR="003958AE" w:rsidRPr="006136C3">
        <w:rPr>
          <w:rFonts w:ascii="Times New Roman" w:hAnsi="Times New Roman" w:cs="Times New Roman"/>
          <w:i w:val="0"/>
          <w:iCs w:val="0"/>
          <w:sz w:val="24"/>
          <w:szCs w:val="24"/>
          <w:lang w:val="ru-RU" w:bidi="ar-SA"/>
        </w:rPr>
        <w:t xml:space="preserve">в </w:t>
      </w:r>
      <w:r w:rsidR="002526AF">
        <w:rPr>
          <w:rFonts w:ascii="Times New Roman" w:hAnsi="Times New Roman" w:cs="Times New Roman"/>
          <w:i w:val="0"/>
          <w:iCs w:val="0"/>
          <w:sz w:val="24"/>
          <w:szCs w:val="24"/>
          <w:lang w:val="ru-RU" w:bidi="ar-SA"/>
        </w:rPr>
        <w:t>подготовительной</w:t>
      </w:r>
      <w:r w:rsidR="00D62C56" w:rsidRPr="006136C3">
        <w:rPr>
          <w:rFonts w:ascii="Times New Roman" w:hAnsi="Times New Roman" w:cs="Times New Roman"/>
          <w:i w:val="0"/>
          <w:iCs w:val="0"/>
          <w:sz w:val="24"/>
          <w:szCs w:val="24"/>
          <w:lang w:val="ru-RU" w:bidi="ar-SA"/>
        </w:rPr>
        <w:t xml:space="preserve"> группе</w:t>
      </w:r>
      <w:r w:rsidRPr="006136C3">
        <w:rPr>
          <w:rFonts w:ascii="Times New Roman" w:hAnsi="Times New Roman" w:cs="Times New Roman"/>
          <w:i w:val="0"/>
          <w:iCs w:val="0"/>
          <w:sz w:val="24"/>
          <w:szCs w:val="24"/>
          <w:lang w:val="ru-RU" w:bidi="ar-SA"/>
        </w:rPr>
        <w:t>.</w:t>
      </w:r>
      <w:r w:rsidR="00275FB9" w:rsidRPr="006136C3">
        <w:rPr>
          <w:rFonts w:ascii="Times New Roman" w:hAnsi="Times New Roman" w:cs="Times New Roman"/>
          <w:i w:val="0"/>
          <w:iCs w:val="0"/>
          <w:sz w:val="24"/>
          <w:szCs w:val="24"/>
          <w:lang w:val="ru-RU" w:bidi="ar-SA"/>
        </w:rPr>
        <w:t xml:space="preserve"> Несмотря на это совершенствование работы </w:t>
      </w:r>
      <w:r w:rsidR="006136C3" w:rsidRPr="006136C3">
        <w:rPr>
          <w:rFonts w:ascii="Times New Roman" w:hAnsi="Times New Roman" w:cs="Times New Roman"/>
          <w:i w:val="0"/>
          <w:iCs w:val="0"/>
          <w:sz w:val="24"/>
          <w:szCs w:val="24"/>
          <w:lang w:val="ru-RU" w:bidi="ar-SA"/>
        </w:rPr>
        <w:t xml:space="preserve">по обеспечению охраны жизни, укрепления физического здоровья детей, реализация системы мероприятий, направленных на оздоровление и психологическое развитие детей, формируя основы безопасного поведения и потребности в здоровом образе жизни </w:t>
      </w:r>
      <w:r w:rsidR="00275FB9" w:rsidRPr="006136C3">
        <w:rPr>
          <w:rFonts w:ascii="Times New Roman" w:hAnsi="Times New Roman" w:cs="Times New Roman"/>
          <w:i w:val="0"/>
          <w:iCs w:val="0"/>
          <w:sz w:val="24"/>
          <w:szCs w:val="24"/>
          <w:lang w:val="ru-RU" w:bidi="ar-SA"/>
        </w:rPr>
        <w:t>остается одной из г</w:t>
      </w:r>
      <w:r w:rsidR="003958AE" w:rsidRPr="006136C3">
        <w:rPr>
          <w:rFonts w:ascii="Times New Roman" w:hAnsi="Times New Roman" w:cs="Times New Roman"/>
          <w:i w:val="0"/>
          <w:iCs w:val="0"/>
          <w:sz w:val="24"/>
          <w:szCs w:val="24"/>
          <w:lang w:val="ru-RU" w:bidi="ar-SA"/>
        </w:rPr>
        <w:t>лавных задач в новом учебном году.</w:t>
      </w:r>
    </w:p>
    <w:p w:rsidR="002526AF" w:rsidRDefault="002526AF" w:rsidP="00B9056A">
      <w:pPr>
        <w:jc w:val="center"/>
        <w:rPr>
          <w:rFonts w:ascii="Times New Roman" w:hAnsi="Times New Roman" w:cs="Times New Roman"/>
          <w:b/>
          <w:i/>
          <w:sz w:val="24"/>
          <w:szCs w:val="24"/>
          <w:u w:val="single"/>
        </w:rPr>
      </w:pPr>
    </w:p>
    <w:p w:rsidR="00B9056A" w:rsidRPr="00B9056A" w:rsidRDefault="00B9056A" w:rsidP="00B9056A">
      <w:pPr>
        <w:jc w:val="center"/>
        <w:rPr>
          <w:rFonts w:ascii="Times New Roman" w:hAnsi="Times New Roman" w:cs="Times New Roman"/>
          <w:b/>
          <w:i/>
          <w:sz w:val="24"/>
          <w:szCs w:val="24"/>
          <w:u w:val="single"/>
        </w:rPr>
      </w:pPr>
      <w:r w:rsidRPr="00B9056A">
        <w:rPr>
          <w:rFonts w:ascii="Times New Roman" w:hAnsi="Times New Roman" w:cs="Times New Roman"/>
          <w:b/>
          <w:i/>
          <w:sz w:val="24"/>
          <w:szCs w:val="24"/>
          <w:u w:val="single"/>
        </w:rPr>
        <w:t>Медицинское обслуживание</w:t>
      </w:r>
    </w:p>
    <w:p w:rsidR="00B9056A" w:rsidRPr="00ED1103" w:rsidRDefault="00B9056A" w:rsidP="00B9056A">
      <w:pPr>
        <w:autoSpaceDE w:val="0"/>
        <w:autoSpaceDN w:val="0"/>
        <w:spacing w:after="0" w:line="240" w:lineRule="auto"/>
        <w:jc w:val="both"/>
        <w:rPr>
          <w:rFonts w:ascii="Times New Roman" w:hAnsi="Times New Roman" w:cs="Times New Roman"/>
          <w:sz w:val="24"/>
          <w:szCs w:val="24"/>
        </w:rPr>
      </w:pPr>
      <w:r w:rsidRPr="00904339">
        <w:rPr>
          <w:rFonts w:ascii="Times New Roman" w:hAnsi="Times New Roman" w:cs="Times New Roman"/>
          <w:bCs/>
          <w:iCs/>
          <w:kern w:val="32"/>
          <w:sz w:val="28"/>
          <w:szCs w:val="28"/>
        </w:rPr>
        <w:tab/>
      </w:r>
      <w:r w:rsidRPr="00B9056A">
        <w:rPr>
          <w:rFonts w:ascii="Times New Roman" w:hAnsi="Times New Roman" w:cs="Times New Roman"/>
          <w:sz w:val="24"/>
          <w:szCs w:val="24"/>
        </w:rPr>
        <w:t xml:space="preserve">Мониторинг состояния здоровья детей в МАДОУ «Детский сад №294» осуществляется систематически, что позволяет вовремя выявить отклонения в состоянии здоровья и </w:t>
      </w:r>
      <w:r w:rsidRPr="00ED1103">
        <w:rPr>
          <w:rFonts w:ascii="Times New Roman" w:hAnsi="Times New Roman" w:cs="Times New Roman"/>
          <w:sz w:val="24"/>
          <w:szCs w:val="24"/>
        </w:rPr>
        <w:t xml:space="preserve">скорректировать профилактическую работу.  </w:t>
      </w:r>
    </w:p>
    <w:p w:rsidR="00B9056A" w:rsidRPr="00ED1103" w:rsidRDefault="00940D7F" w:rsidP="00EA271B">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В 2021-2022</w:t>
      </w:r>
      <w:r w:rsidR="00B9056A" w:rsidRPr="00ED1103">
        <w:rPr>
          <w:rFonts w:ascii="Times New Roman" w:hAnsi="Times New Roman" w:cs="Times New Roman"/>
          <w:sz w:val="24"/>
          <w:szCs w:val="24"/>
        </w:rPr>
        <w:t xml:space="preserve"> учебном году детским педиатром и старшей медицинской сестрой </w:t>
      </w:r>
      <w:r w:rsidR="000253E9" w:rsidRPr="000253E9">
        <w:rPr>
          <w:rFonts w:ascii="Times New Roman" w:hAnsi="Times New Roman" w:cs="Times New Roman"/>
          <w:sz w:val="24"/>
          <w:szCs w:val="24"/>
        </w:rPr>
        <w:t xml:space="preserve">Валовой Т.А. </w:t>
      </w:r>
      <w:r w:rsidR="00B9056A" w:rsidRPr="000253E9">
        <w:rPr>
          <w:rFonts w:ascii="Times New Roman" w:hAnsi="Times New Roman" w:cs="Times New Roman"/>
          <w:sz w:val="24"/>
          <w:szCs w:val="24"/>
        </w:rPr>
        <w:t>проводилась работа по обследованию физического здоровья детей. Уч</w:t>
      </w:r>
      <w:r w:rsidR="00B9056A" w:rsidRPr="00ED1103">
        <w:rPr>
          <w:rFonts w:ascii="Times New Roman" w:hAnsi="Times New Roman" w:cs="Times New Roman"/>
          <w:sz w:val="24"/>
          <w:szCs w:val="24"/>
        </w:rPr>
        <w:t>итывая индивидуальные особенности состояния здоровья, были определены группы здоровья детей и на каждого ребенка составлен листок здоровья.</w:t>
      </w:r>
    </w:p>
    <w:p w:rsidR="00B9056A" w:rsidRPr="00ED1103" w:rsidRDefault="00B9056A" w:rsidP="00EA271B">
      <w:pPr>
        <w:spacing w:after="0" w:line="240" w:lineRule="auto"/>
        <w:ind w:firstLine="426"/>
        <w:jc w:val="center"/>
        <w:rPr>
          <w:rFonts w:ascii="Times New Roman" w:hAnsi="Times New Roman" w:cs="Times New Roman"/>
          <w:b/>
          <w:sz w:val="24"/>
          <w:szCs w:val="24"/>
        </w:rPr>
      </w:pPr>
    </w:p>
    <w:p w:rsidR="00DD1C29" w:rsidRDefault="00DD1C29" w:rsidP="00EA271B">
      <w:pPr>
        <w:spacing w:after="0" w:line="240" w:lineRule="auto"/>
        <w:ind w:firstLine="426"/>
        <w:jc w:val="center"/>
        <w:rPr>
          <w:rFonts w:ascii="Times New Roman" w:hAnsi="Times New Roman" w:cs="Times New Roman"/>
          <w:b/>
          <w:sz w:val="24"/>
          <w:szCs w:val="24"/>
        </w:rPr>
      </w:pPr>
    </w:p>
    <w:p w:rsidR="00DD1C29" w:rsidRDefault="00DD1C29" w:rsidP="00EA271B">
      <w:pPr>
        <w:spacing w:after="0" w:line="240" w:lineRule="auto"/>
        <w:ind w:firstLine="426"/>
        <w:jc w:val="center"/>
        <w:rPr>
          <w:rFonts w:ascii="Times New Roman" w:hAnsi="Times New Roman" w:cs="Times New Roman"/>
          <w:b/>
          <w:sz w:val="24"/>
          <w:szCs w:val="24"/>
        </w:rPr>
      </w:pPr>
    </w:p>
    <w:p w:rsidR="00DD1C29" w:rsidRDefault="00DD1C29" w:rsidP="00EA271B">
      <w:pPr>
        <w:spacing w:after="0" w:line="240" w:lineRule="auto"/>
        <w:ind w:firstLine="426"/>
        <w:jc w:val="center"/>
        <w:rPr>
          <w:rFonts w:ascii="Times New Roman" w:hAnsi="Times New Roman" w:cs="Times New Roman"/>
          <w:b/>
          <w:sz w:val="24"/>
          <w:szCs w:val="24"/>
        </w:rPr>
      </w:pPr>
    </w:p>
    <w:p w:rsidR="00B9056A" w:rsidRPr="00DD1C29" w:rsidRDefault="00B9056A" w:rsidP="00EA271B">
      <w:pPr>
        <w:spacing w:after="0" w:line="240" w:lineRule="auto"/>
        <w:ind w:firstLine="426"/>
        <w:jc w:val="center"/>
        <w:rPr>
          <w:rFonts w:ascii="Times New Roman" w:hAnsi="Times New Roman" w:cs="Times New Roman"/>
          <w:b/>
          <w:sz w:val="24"/>
          <w:szCs w:val="24"/>
        </w:rPr>
      </w:pPr>
      <w:r w:rsidRPr="00DD1C29">
        <w:rPr>
          <w:rFonts w:ascii="Times New Roman" w:hAnsi="Times New Roman" w:cs="Times New Roman"/>
          <w:b/>
          <w:sz w:val="24"/>
          <w:szCs w:val="24"/>
        </w:rPr>
        <w:lastRenderedPageBreak/>
        <w:t>Анализ здоровья детей (данные по группам здоровья детей)</w:t>
      </w:r>
    </w:p>
    <w:p w:rsidR="00B9056A" w:rsidRPr="00ED1103" w:rsidRDefault="00B9056A" w:rsidP="00EA271B">
      <w:pPr>
        <w:spacing w:after="0" w:line="240" w:lineRule="auto"/>
        <w:ind w:firstLine="426"/>
        <w:jc w:val="center"/>
        <w:rPr>
          <w:rFonts w:ascii="Times New Roman" w:hAnsi="Times New Roman" w:cs="Times New Roman"/>
          <w:b/>
          <w:sz w:val="24"/>
          <w:szCs w:val="24"/>
        </w:rPr>
      </w:pPr>
    </w:p>
    <w:tbl>
      <w:tblPr>
        <w:tblStyle w:val="a3"/>
        <w:tblW w:w="0" w:type="auto"/>
        <w:tblLook w:val="04A0"/>
      </w:tblPr>
      <w:tblGrid>
        <w:gridCol w:w="1594"/>
        <w:gridCol w:w="1596"/>
        <w:gridCol w:w="1595"/>
        <w:gridCol w:w="1595"/>
        <w:gridCol w:w="1595"/>
        <w:gridCol w:w="1595"/>
      </w:tblGrid>
      <w:tr w:rsidR="00B9056A" w:rsidRPr="00ED1103" w:rsidTr="00250B01">
        <w:tc>
          <w:tcPr>
            <w:tcW w:w="1594" w:type="dxa"/>
          </w:tcPr>
          <w:p w:rsidR="00B9056A" w:rsidRPr="00ED1103" w:rsidRDefault="00B9056A" w:rsidP="00EA271B">
            <w:pPr>
              <w:jc w:val="center"/>
              <w:rPr>
                <w:rFonts w:ascii="Times New Roman" w:hAnsi="Times New Roman" w:cs="Times New Roman"/>
                <w:sz w:val="24"/>
                <w:szCs w:val="24"/>
              </w:rPr>
            </w:pPr>
            <w:r w:rsidRPr="00ED1103">
              <w:rPr>
                <w:rFonts w:ascii="Times New Roman" w:hAnsi="Times New Roman" w:cs="Times New Roman"/>
                <w:sz w:val="24"/>
                <w:szCs w:val="24"/>
              </w:rPr>
              <w:t>Года</w:t>
            </w:r>
          </w:p>
        </w:tc>
        <w:tc>
          <w:tcPr>
            <w:tcW w:w="1596" w:type="dxa"/>
          </w:tcPr>
          <w:p w:rsidR="00B9056A" w:rsidRPr="00ED1103" w:rsidRDefault="00B9056A" w:rsidP="00EA271B">
            <w:pPr>
              <w:jc w:val="center"/>
              <w:rPr>
                <w:rFonts w:ascii="Times New Roman" w:hAnsi="Times New Roman" w:cs="Times New Roman"/>
                <w:sz w:val="24"/>
                <w:szCs w:val="24"/>
              </w:rPr>
            </w:pPr>
            <w:r w:rsidRPr="00ED1103">
              <w:rPr>
                <w:rFonts w:ascii="Times New Roman" w:hAnsi="Times New Roman" w:cs="Times New Roman"/>
                <w:sz w:val="24"/>
                <w:szCs w:val="24"/>
              </w:rPr>
              <w:t>Списочный состав</w:t>
            </w:r>
          </w:p>
        </w:tc>
        <w:tc>
          <w:tcPr>
            <w:tcW w:w="1595" w:type="dxa"/>
          </w:tcPr>
          <w:p w:rsidR="00B9056A" w:rsidRPr="00ED1103" w:rsidRDefault="00B9056A" w:rsidP="00EA271B">
            <w:pPr>
              <w:jc w:val="center"/>
              <w:rPr>
                <w:rFonts w:ascii="Times New Roman" w:hAnsi="Times New Roman" w:cs="Times New Roman"/>
                <w:sz w:val="24"/>
                <w:szCs w:val="24"/>
              </w:rPr>
            </w:pPr>
            <w:r w:rsidRPr="00ED1103">
              <w:rPr>
                <w:rFonts w:ascii="Times New Roman" w:hAnsi="Times New Roman" w:cs="Times New Roman"/>
                <w:sz w:val="24"/>
                <w:szCs w:val="24"/>
              </w:rPr>
              <w:t xml:space="preserve"> 1 группа</w:t>
            </w:r>
          </w:p>
        </w:tc>
        <w:tc>
          <w:tcPr>
            <w:tcW w:w="1595" w:type="dxa"/>
          </w:tcPr>
          <w:p w:rsidR="00B9056A" w:rsidRPr="00ED1103" w:rsidRDefault="00B9056A" w:rsidP="00EA271B">
            <w:pPr>
              <w:jc w:val="center"/>
              <w:rPr>
                <w:rFonts w:ascii="Times New Roman" w:hAnsi="Times New Roman" w:cs="Times New Roman"/>
                <w:sz w:val="24"/>
                <w:szCs w:val="24"/>
              </w:rPr>
            </w:pPr>
            <w:r w:rsidRPr="00ED1103">
              <w:rPr>
                <w:rFonts w:ascii="Times New Roman" w:hAnsi="Times New Roman" w:cs="Times New Roman"/>
                <w:sz w:val="24"/>
                <w:szCs w:val="24"/>
              </w:rPr>
              <w:t>2 группа</w:t>
            </w:r>
          </w:p>
        </w:tc>
        <w:tc>
          <w:tcPr>
            <w:tcW w:w="1595" w:type="dxa"/>
          </w:tcPr>
          <w:p w:rsidR="00B9056A" w:rsidRPr="00ED1103" w:rsidRDefault="00B9056A" w:rsidP="00EA271B">
            <w:pPr>
              <w:jc w:val="center"/>
              <w:rPr>
                <w:rFonts w:ascii="Times New Roman" w:hAnsi="Times New Roman" w:cs="Times New Roman"/>
                <w:sz w:val="24"/>
                <w:szCs w:val="24"/>
              </w:rPr>
            </w:pPr>
            <w:r w:rsidRPr="00ED1103">
              <w:rPr>
                <w:rFonts w:ascii="Times New Roman" w:hAnsi="Times New Roman" w:cs="Times New Roman"/>
                <w:sz w:val="24"/>
                <w:szCs w:val="24"/>
              </w:rPr>
              <w:t>3 группа</w:t>
            </w:r>
          </w:p>
        </w:tc>
        <w:tc>
          <w:tcPr>
            <w:tcW w:w="1595" w:type="dxa"/>
          </w:tcPr>
          <w:p w:rsidR="00B9056A" w:rsidRPr="00ED1103" w:rsidRDefault="00B9056A" w:rsidP="00EA271B">
            <w:pPr>
              <w:jc w:val="center"/>
              <w:rPr>
                <w:rFonts w:ascii="Times New Roman" w:hAnsi="Times New Roman" w:cs="Times New Roman"/>
                <w:sz w:val="24"/>
                <w:szCs w:val="24"/>
              </w:rPr>
            </w:pPr>
            <w:r w:rsidRPr="00ED1103">
              <w:rPr>
                <w:rFonts w:ascii="Times New Roman" w:hAnsi="Times New Roman" w:cs="Times New Roman"/>
                <w:sz w:val="24"/>
                <w:szCs w:val="24"/>
              </w:rPr>
              <w:t>4 группа</w:t>
            </w:r>
          </w:p>
        </w:tc>
      </w:tr>
      <w:tr w:rsidR="00DE1194" w:rsidRPr="00ED1103" w:rsidTr="00250B01">
        <w:tc>
          <w:tcPr>
            <w:tcW w:w="1594" w:type="dxa"/>
          </w:tcPr>
          <w:p w:rsidR="00DE1194" w:rsidRPr="00ED1103" w:rsidRDefault="00DE1194" w:rsidP="00EA271B">
            <w:pPr>
              <w:spacing w:line="360" w:lineRule="auto"/>
              <w:jc w:val="center"/>
              <w:rPr>
                <w:rFonts w:ascii="Times New Roman" w:hAnsi="Times New Roman" w:cs="Times New Roman"/>
                <w:sz w:val="24"/>
                <w:szCs w:val="24"/>
              </w:rPr>
            </w:pPr>
            <w:r>
              <w:rPr>
                <w:rFonts w:ascii="Times New Roman" w:hAnsi="Times New Roman" w:cs="Times New Roman"/>
                <w:sz w:val="24"/>
                <w:szCs w:val="24"/>
              </w:rPr>
              <w:t>2019-2020</w:t>
            </w:r>
          </w:p>
        </w:tc>
        <w:tc>
          <w:tcPr>
            <w:tcW w:w="1596" w:type="dxa"/>
          </w:tcPr>
          <w:p w:rsidR="00DE1194" w:rsidRPr="00ED1103" w:rsidRDefault="00DE1194" w:rsidP="00EA271B">
            <w:pPr>
              <w:spacing w:line="360" w:lineRule="auto"/>
              <w:jc w:val="center"/>
              <w:rPr>
                <w:rFonts w:ascii="Times New Roman" w:hAnsi="Times New Roman" w:cs="Times New Roman"/>
                <w:sz w:val="24"/>
                <w:szCs w:val="24"/>
              </w:rPr>
            </w:pPr>
            <w:r>
              <w:rPr>
                <w:rFonts w:ascii="Times New Roman" w:hAnsi="Times New Roman" w:cs="Times New Roman"/>
                <w:sz w:val="24"/>
                <w:szCs w:val="24"/>
              </w:rPr>
              <w:t>137</w:t>
            </w:r>
          </w:p>
        </w:tc>
        <w:tc>
          <w:tcPr>
            <w:tcW w:w="1595" w:type="dxa"/>
          </w:tcPr>
          <w:p w:rsidR="00DE1194" w:rsidRPr="00ED1103" w:rsidRDefault="00DE1194" w:rsidP="00EA271B">
            <w:pPr>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595" w:type="dxa"/>
          </w:tcPr>
          <w:p w:rsidR="00DE1194" w:rsidRPr="00ED1103" w:rsidRDefault="00DE1194" w:rsidP="00EA271B">
            <w:pPr>
              <w:spacing w:line="360" w:lineRule="auto"/>
              <w:jc w:val="center"/>
              <w:rPr>
                <w:rFonts w:ascii="Times New Roman" w:hAnsi="Times New Roman" w:cs="Times New Roman"/>
                <w:sz w:val="24"/>
                <w:szCs w:val="24"/>
              </w:rPr>
            </w:pPr>
            <w:r>
              <w:rPr>
                <w:rFonts w:ascii="Times New Roman" w:hAnsi="Times New Roman" w:cs="Times New Roman"/>
                <w:sz w:val="24"/>
                <w:szCs w:val="24"/>
              </w:rPr>
              <w:t>108</w:t>
            </w:r>
          </w:p>
        </w:tc>
        <w:tc>
          <w:tcPr>
            <w:tcW w:w="1595" w:type="dxa"/>
          </w:tcPr>
          <w:p w:rsidR="00DE1194" w:rsidRPr="00ED1103" w:rsidRDefault="00DE1194" w:rsidP="00EA271B">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95" w:type="dxa"/>
          </w:tcPr>
          <w:p w:rsidR="00DE1194" w:rsidRPr="00ED1103" w:rsidRDefault="00DE1194" w:rsidP="00EA271B">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A4A43" w:rsidRPr="000A4A43" w:rsidTr="00250B01">
        <w:tc>
          <w:tcPr>
            <w:tcW w:w="1594" w:type="dxa"/>
          </w:tcPr>
          <w:p w:rsidR="00063DA6" w:rsidRPr="000A4A43" w:rsidRDefault="00063DA6" w:rsidP="00EA271B">
            <w:pPr>
              <w:spacing w:line="360" w:lineRule="auto"/>
              <w:jc w:val="center"/>
              <w:rPr>
                <w:rFonts w:ascii="Times New Roman" w:hAnsi="Times New Roman" w:cs="Times New Roman"/>
                <w:sz w:val="24"/>
                <w:szCs w:val="24"/>
              </w:rPr>
            </w:pPr>
            <w:r w:rsidRPr="000A4A43">
              <w:rPr>
                <w:rFonts w:ascii="Times New Roman" w:hAnsi="Times New Roman" w:cs="Times New Roman"/>
                <w:sz w:val="24"/>
                <w:szCs w:val="24"/>
              </w:rPr>
              <w:t>2020-2021</w:t>
            </w:r>
          </w:p>
        </w:tc>
        <w:tc>
          <w:tcPr>
            <w:tcW w:w="1596" w:type="dxa"/>
          </w:tcPr>
          <w:p w:rsidR="00063DA6" w:rsidRPr="000A4A43" w:rsidRDefault="00063DA6" w:rsidP="00EA271B">
            <w:pPr>
              <w:spacing w:line="360" w:lineRule="auto"/>
              <w:jc w:val="center"/>
              <w:rPr>
                <w:rFonts w:ascii="Times New Roman" w:hAnsi="Times New Roman" w:cs="Times New Roman"/>
                <w:sz w:val="24"/>
                <w:szCs w:val="24"/>
              </w:rPr>
            </w:pPr>
            <w:r w:rsidRPr="000A4A43">
              <w:rPr>
                <w:rFonts w:ascii="Times New Roman" w:hAnsi="Times New Roman" w:cs="Times New Roman"/>
                <w:sz w:val="24"/>
                <w:szCs w:val="24"/>
              </w:rPr>
              <w:t>144</w:t>
            </w:r>
          </w:p>
        </w:tc>
        <w:tc>
          <w:tcPr>
            <w:tcW w:w="1595" w:type="dxa"/>
          </w:tcPr>
          <w:p w:rsidR="00063DA6" w:rsidRPr="000A4A43" w:rsidRDefault="000122B4" w:rsidP="00EA271B">
            <w:pPr>
              <w:spacing w:line="360" w:lineRule="auto"/>
              <w:jc w:val="center"/>
              <w:rPr>
                <w:rFonts w:ascii="Times New Roman" w:hAnsi="Times New Roman" w:cs="Times New Roman"/>
                <w:sz w:val="24"/>
                <w:szCs w:val="24"/>
              </w:rPr>
            </w:pPr>
            <w:r w:rsidRPr="000A4A43">
              <w:rPr>
                <w:rFonts w:ascii="Times New Roman" w:hAnsi="Times New Roman" w:cs="Times New Roman"/>
                <w:sz w:val="24"/>
                <w:szCs w:val="24"/>
              </w:rPr>
              <w:t>25</w:t>
            </w:r>
          </w:p>
        </w:tc>
        <w:tc>
          <w:tcPr>
            <w:tcW w:w="1595" w:type="dxa"/>
          </w:tcPr>
          <w:p w:rsidR="00063DA6" w:rsidRPr="000A4A43" w:rsidRDefault="000A4A43" w:rsidP="00EA271B">
            <w:pPr>
              <w:spacing w:line="360" w:lineRule="auto"/>
              <w:jc w:val="center"/>
              <w:rPr>
                <w:rFonts w:ascii="Times New Roman" w:hAnsi="Times New Roman" w:cs="Times New Roman"/>
                <w:sz w:val="24"/>
                <w:szCs w:val="24"/>
              </w:rPr>
            </w:pPr>
            <w:r w:rsidRPr="000A4A43">
              <w:rPr>
                <w:rFonts w:ascii="Times New Roman" w:hAnsi="Times New Roman" w:cs="Times New Roman"/>
                <w:sz w:val="24"/>
                <w:szCs w:val="24"/>
              </w:rPr>
              <w:t>112</w:t>
            </w:r>
          </w:p>
        </w:tc>
        <w:tc>
          <w:tcPr>
            <w:tcW w:w="1595" w:type="dxa"/>
          </w:tcPr>
          <w:p w:rsidR="00063DA6" w:rsidRPr="000A4A43" w:rsidRDefault="000122B4" w:rsidP="00EA271B">
            <w:pPr>
              <w:spacing w:line="360" w:lineRule="auto"/>
              <w:jc w:val="center"/>
              <w:rPr>
                <w:rFonts w:ascii="Times New Roman" w:hAnsi="Times New Roman" w:cs="Times New Roman"/>
                <w:sz w:val="24"/>
                <w:szCs w:val="24"/>
              </w:rPr>
            </w:pPr>
            <w:r w:rsidRPr="000A4A43">
              <w:rPr>
                <w:rFonts w:ascii="Times New Roman" w:hAnsi="Times New Roman" w:cs="Times New Roman"/>
                <w:sz w:val="24"/>
                <w:szCs w:val="24"/>
              </w:rPr>
              <w:t>7</w:t>
            </w:r>
          </w:p>
        </w:tc>
        <w:tc>
          <w:tcPr>
            <w:tcW w:w="1595" w:type="dxa"/>
          </w:tcPr>
          <w:p w:rsidR="00063DA6" w:rsidRPr="000A4A43" w:rsidRDefault="000122B4" w:rsidP="00EA271B">
            <w:pPr>
              <w:spacing w:line="360" w:lineRule="auto"/>
              <w:jc w:val="center"/>
              <w:rPr>
                <w:rFonts w:ascii="Times New Roman" w:hAnsi="Times New Roman" w:cs="Times New Roman"/>
                <w:sz w:val="24"/>
                <w:szCs w:val="24"/>
              </w:rPr>
            </w:pPr>
            <w:r w:rsidRPr="000A4A43">
              <w:rPr>
                <w:rFonts w:ascii="Times New Roman" w:hAnsi="Times New Roman" w:cs="Times New Roman"/>
                <w:sz w:val="24"/>
                <w:szCs w:val="24"/>
              </w:rPr>
              <w:t>-</w:t>
            </w:r>
          </w:p>
        </w:tc>
      </w:tr>
      <w:tr w:rsidR="00940D7F" w:rsidRPr="005E3347" w:rsidTr="00250B01">
        <w:tc>
          <w:tcPr>
            <w:tcW w:w="1594" w:type="dxa"/>
          </w:tcPr>
          <w:p w:rsidR="00940D7F" w:rsidRPr="005E3347" w:rsidRDefault="00940D7F" w:rsidP="00EA271B">
            <w:pPr>
              <w:spacing w:line="360" w:lineRule="auto"/>
              <w:jc w:val="center"/>
              <w:rPr>
                <w:rFonts w:ascii="Times New Roman" w:hAnsi="Times New Roman" w:cs="Times New Roman"/>
                <w:sz w:val="24"/>
                <w:szCs w:val="24"/>
              </w:rPr>
            </w:pPr>
            <w:r w:rsidRPr="005E3347">
              <w:rPr>
                <w:rFonts w:ascii="Times New Roman" w:hAnsi="Times New Roman" w:cs="Times New Roman"/>
                <w:sz w:val="24"/>
                <w:szCs w:val="24"/>
              </w:rPr>
              <w:t>2021-2022</w:t>
            </w:r>
          </w:p>
        </w:tc>
        <w:tc>
          <w:tcPr>
            <w:tcW w:w="1596" w:type="dxa"/>
          </w:tcPr>
          <w:p w:rsidR="00940D7F" w:rsidRPr="005E3347" w:rsidRDefault="005E3347" w:rsidP="00EA271B">
            <w:pPr>
              <w:spacing w:line="360" w:lineRule="auto"/>
              <w:jc w:val="center"/>
              <w:rPr>
                <w:rFonts w:ascii="Times New Roman" w:hAnsi="Times New Roman" w:cs="Times New Roman"/>
                <w:sz w:val="24"/>
                <w:szCs w:val="24"/>
              </w:rPr>
            </w:pPr>
            <w:r w:rsidRPr="005E3347">
              <w:rPr>
                <w:rFonts w:ascii="Times New Roman" w:hAnsi="Times New Roman" w:cs="Times New Roman"/>
                <w:sz w:val="24"/>
                <w:szCs w:val="24"/>
              </w:rPr>
              <w:t>142</w:t>
            </w:r>
          </w:p>
        </w:tc>
        <w:tc>
          <w:tcPr>
            <w:tcW w:w="1595" w:type="dxa"/>
          </w:tcPr>
          <w:p w:rsidR="00940D7F" w:rsidRPr="005E3347" w:rsidRDefault="005E3347" w:rsidP="00EA271B">
            <w:pPr>
              <w:spacing w:line="360" w:lineRule="auto"/>
              <w:jc w:val="center"/>
              <w:rPr>
                <w:rFonts w:ascii="Times New Roman" w:hAnsi="Times New Roman" w:cs="Times New Roman"/>
                <w:sz w:val="24"/>
                <w:szCs w:val="24"/>
              </w:rPr>
            </w:pPr>
            <w:r w:rsidRPr="005E3347">
              <w:rPr>
                <w:rFonts w:ascii="Times New Roman" w:hAnsi="Times New Roman" w:cs="Times New Roman"/>
                <w:sz w:val="24"/>
                <w:szCs w:val="24"/>
              </w:rPr>
              <w:t>30</w:t>
            </w:r>
          </w:p>
        </w:tc>
        <w:tc>
          <w:tcPr>
            <w:tcW w:w="1595" w:type="dxa"/>
          </w:tcPr>
          <w:p w:rsidR="00940D7F" w:rsidRPr="005E3347" w:rsidRDefault="005E3347" w:rsidP="00EA271B">
            <w:pPr>
              <w:spacing w:line="360" w:lineRule="auto"/>
              <w:jc w:val="center"/>
              <w:rPr>
                <w:rFonts w:ascii="Times New Roman" w:hAnsi="Times New Roman" w:cs="Times New Roman"/>
                <w:sz w:val="24"/>
                <w:szCs w:val="24"/>
              </w:rPr>
            </w:pPr>
            <w:r w:rsidRPr="005E3347">
              <w:rPr>
                <w:rFonts w:ascii="Times New Roman" w:hAnsi="Times New Roman" w:cs="Times New Roman"/>
                <w:sz w:val="24"/>
                <w:szCs w:val="24"/>
              </w:rPr>
              <w:t>100</w:t>
            </w:r>
          </w:p>
        </w:tc>
        <w:tc>
          <w:tcPr>
            <w:tcW w:w="1595" w:type="dxa"/>
          </w:tcPr>
          <w:p w:rsidR="00940D7F" w:rsidRPr="005E3347" w:rsidRDefault="005E3347" w:rsidP="00EA271B">
            <w:pPr>
              <w:spacing w:line="360" w:lineRule="auto"/>
              <w:jc w:val="center"/>
              <w:rPr>
                <w:rFonts w:ascii="Times New Roman" w:hAnsi="Times New Roman" w:cs="Times New Roman"/>
                <w:sz w:val="24"/>
                <w:szCs w:val="24"/>
              </w:rPr>
            </w:pPr>
            <w:r w:rsidRPr="005E3347">
              <w:rPr>
                <w:rFonts w:ascii="Times New Roman" w:hAnsi="Times New Roman" w:cs="Times New Roman"/>
                <w:sz w:val="24"/>
                <w:szCs w:val="24"/>
              </w:rPr>
              <w:t>12</w:t>
            </w:r>
          </w:p>
        </w:tc>
        <w:tc>
          <w:tcPr>
            <w:tcW w:w="1595" w:type="dxa"/>
          </w:tcPr>
          <w:p w:rsidR="00940D7F" w:rsidRPr="005E3347" w:rsidRDefault="005E3347" w:rsidP="00EA271B">
            <w:pPr>
              <w:spacing w:line="360" w:lineRule="auto"/>
              <w:jc w:val="center"/>
              <w:rPr>
                <w:rFonts w:ascii="Times New Roman" w:hAnsi="Times New Roman" w:cs="Times New Roman"/>
                <w:sz w:val="24"/>
                <w:szCs w:val="24"/>
              </w:rPr>
            </w:pPr>
            <w:r w:rsidRPr="005E3347">
              <w:rPr>
                <w:rFonts w:ascii="Times New Roman" w:hAnsi="Times New Roman" w:cs="Times New Roman"/>
                <w:sz w:val="24"/>
                <w:szCs w:val="24"/>
              </w:rPr>
              <w:t>-</w:t>
            </w:r>
          </w:p>
        </w:tc>
      </w:tr>
    </w:tbl>
    <w:p w:rsidR="00B9056A" w:rsidRDefault="00B9056A" w:rsidP="00EA271B">
      <w:pPr>
        <w:spacing w:after="0" w:line="240" w:lineRule="auto"/>
        <w:ind w:firstLine="426"/>
        <w:jc w:val="center"/>
        <w:rPr>
          <w:rFonts w:ascii="Times New Roman" w:hAnsi="Times New Roman" w:cs="Times New Roman"/>
          <w:sz w:val="28"/>
          <w:szCs w:val="28"/>
          <w:lang w:val="tt-RU"/>
        </w:rPr>
      </w:pPr>
    </w:p>
    <w:p w:rsidR="00B9056A" w:rsidRDefault="00B9056A" w:rsidP="00B9056A">
      <w:pPr>
        <w:jc w:val="both"/>
        <w:rPr>
          <w:sz w:val="28"/>
          <w:szCs w:val="28"/>
        </w:rPr>
      </w:pPr>
      <w:r w:rsidRPr="00E369BF">
        <w:rPr>
          <w:rFonts w:ascii="Times New Roman" w:hAnsi="Times New Roman" w:cs="Times New Roman"/>
          <w:noProof/>
          <w:sz w:val="28"/>
          <w:szCs w:val="28"/>
        </w:rPr>
        <w:drawing>
          <wp:inline distT="0" distB="0" distL="0" distR="0">
            <wp:extent cx="5715000" cy="2171700"/>
            <wp:effectExtent l="0" t="0" r="0" b="0"/>
            <wp:docPr id="8"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E3347" w:rsidRPr="005E3347" w:rsidRDefault="00B9056A" w:rsidP="00550C27">
      <w:pPr>
        <w:widowControl w:val="0"/>
        <w:tabs>
          <w:tab w:val="left" w:pos="709"/>
        </w:tabs>
        <w:spacing w:before="100" w:beforeAutospacing="1" w:after="100" w:afterAutospacing="1"/>
        <w:ind w:firstLine="709"/>
        <w:contextualSpacing/>
        <w:jc w:val="both"/>
        <w:rPr>
          <w:rFonts w:ascii="Times New Roman" w:hAnsi="Times New Roman" w:cs="Times New Roman"/>
          <w:sz w:val="24"/>
          <w:szCs w:val="24"/>
        </w:rPr>
      </w:pPr>
      <w:r w:rsidRPr="005E3347">
        <w:rPr>
          <w:rFonts w:ascii="Times New Roman" w:hAnsi="Times New Roman" w:cs="Times New Roman"/>
          <w:sz w:val="24"/>
          <w:szCs w:val="24"/>
        </w:rPr>
        <w:t>Изучение врачом и старшей медсестрой медицинск</w:t>
      </w:r>
      <w:r w:rsidR="001C569E" w:rsidRPr="005E3347">
        <w:rPr>
          <w:rFonts w:ascii="Times New Roman" w:hAnsi="Times New Roman" w:cs="Times New Roman"/>
          <w:sz w:val="24"/>
          <w:szCs w:val="24"/>
        </w:rPr>
        <w:t>их карт воспитанников</w:t>
      </w:r>
      <w:r w:rsidR="00023D77" w:rsidRPr="005E3347">
        <w:rPr>
          <w:rFonts w:ascii="Times New Roman" w:hAnsi="Times New Roman" w:cs="Times New Roman"/>
          <w:sz w:val="24"/>
          <w:szCs w:val="24"/>
        </w:rPr>
        <w:t xml:space="preserve"> позволили</w:t>
      </w:r>
      <w:r w:rsidRPr="005E3347">
        <w:rPr>
          <w:rFonts w:ascii="Times New Roman" w:hAnsi="Times New Roman" w:cs="Times New Roman"/>
          <w:sz w:val="24"/>
          <w:szCs w:val="24"/>
        </w:rPr>
        <w:t xml:space="preserve"> сделать вывод, что количество абсолютно здор</w:t>
      </w:r>
      <w:r w:rsidR="00D53BC2" w:rsidRPr="005E3347">
        <w:rPr>
          <w:rFonts w:ascii="Times New Roman" w:hAnsi="Times New Roman" w:cs="Times New Roman"/>
          <w:sz w:val="24"/>
          <w:szCs w:val="24"/>
        </w:rPr>
        <w:t xml:space="preserve">овых детей (I группа здоровья) по сравнению с прошлым годом </w:t>
      </w:r>
      <w:r w:rsidR="005E3347" w:rsidRPr="005E3347">
        <w:rPr>
          <w:rFonts w:ascii="Times New Roman" w:hAnsi="Times New Roman" w:cs="Times New Roman"/>
          <w:sz w:val="24"/>
          <w:szCs w:val="24"/>
        </w:rPr>
        <w:t>увеличилось</w:t>
      </w:r>
      <w:r w:rsidR="00D53BC2" w:rsidRPr="005E3347">
        <w:rPr>
          <w:rFonts w:ascii="Times New Roman" w:hAnsi="Times New Roman" w:cs="Times New Roman"/>
          <w:sz w:val="24"/>
          <w:szCs w:val="24"/>
        </w:rPr>
        <w:t>, а</w:t>
      </w:r>
      <w:r w:rsidRPr="005E3347">
        <w:rPr>
          <w:rFonts w:ascii="Times New Roman" w:hAnsi="Times New Roman" w:cs="Times New Roman"/>
          <w:sz w:val="24"/>
          <w:szCs w:val="24"/>
        </w:rPr>
        <w:t xml:space="preserve"> количество детей, рискующих приобрести какие-либо отклонения в состоянии здоровья (II</w:t>
      </w:r>
      <w:r w:rsidR="003468AE" w:rsidRPr="005E3347">
        <w:rPr>
          <w:rFonts w:ascii="Times New Roman" w:hAnsi="Times New Roman" w:cs="Times New Roman"/>
          <w:sz w:val="24"/>
          <w:szCs w:val="24"/>
        </w:rPr>
        <w:t xml:space="preserve"> </w:t>
      </w:r>
      <w:r w:rsidRPr="005E3347">
        <w:rPr>
          <w:rFonts w:ascii="Times New Roman" w:hAnsi="Times New Roman" w:cs="Times New Roman"/>
          <w:sz w:val="24"/>
          <w:szCs w:val="24"/>
        </w:rPr>
        <w:t xml:space="preserve">группа здоровья) </w:t>
      </w:r>
      <w:r w:rsidR="005E3347" w:rsidRPr="005E3347">
        <w:rPr>
          <w:rFonts w:ascii="Times New Roman" w:hAnsi="Times New Roman" w:cs="Times New Roman"/>
          <w:sz w:val="24"/>
          <w:szCs w:val="24"/>
        </w:rPr>
        <w:t>уменьшилось</w:t>
      </w:r>
      <w:r w:rsidRPr="005E3347">
        <w:rPr>
          <w:rFonts w:ascii="Times New Roman" w:hAnsi="Times New Roman" w:cs="Times New Roman"/>
          <w:sz w:val="24"/>
          <w:szCs w:val="24"/>
        </w:rPr>
        <w:t>.</w:t>
      </w:r>
      <w:r w:rsidR="005E3347" w:rsidRPr="005E3347">
        <w:rPr>
          <w:rFonts w:ascii="Times New Roman" w:hAnsi="Times New Roman" w:cs="Times New Roman"/>
          <w:sz w:val="24"/>
          <w:szCs w:val="24"/>
        </w:rPr>
        <w:t xml:space="preserve"> Так же увеличилось число детей </w:t>
      </w:r>
      <w:r w:rsidRPr="005E3347">
        <w:rPr>
          <w:rFonts w:ascii="Times New Roman" w:hAnsi="Times New Roman" w:cs="Times New Roman"/>
          <w:sz w:val="24"/>
          <w:szCs w:val="24"/>
        </w:rPr>
        <w:t xml:space="preserve"> </w:t>
      </w:r>
      <w:r w:rsidR="005E3347" w:rsidRPr="005E3347">
        <w:rPr>
          <w:rFonts w:ascii="Times New Roman" w:hAnsi="Times New Roman" w:cs="Times New Roman"/>
          <w:sz w:val="24"/>
          <w:szCs w:val="24"/>
        </w:rPr>
        <w:t xml:space="preserve">III группа здоровья. </w:t>
      </w:r>
    </w:p>
    <w:p w:rsidR="00B9056A" w:rsidRPr="005E3347" w:rsidRDefault="00B9056A" w:rsidP="00550C27">
      <w:pPr>
        <w:widowControl w:val="0"/>
        <w:tabs>
          <w:tab w:val="left" w:pos="709"/>
        </w:tabs>
        <w:spacing w:before="100" w:beforeAutospacing="1" w:after="100" w:afterAutospacing="1"/>
        <w:ind w:firstLine="709"/>
        <w:contextualSpacing/>
        <w:jc w:val="both"/>
        <w:rPr>
          <w:rFonts w:ascii="Times New Roman" w:hAnsi="Times New Roman" w:cs="Times New Roman"/>
          <w:sz w:val="24"/>
          <w:szCs w:val="24"/>
          <w:lang w:val="tt-RU"/>
        </w:rPr>
      </w:pPr>
      <w:r w:rsidRPr="005E3347">
        <w:rPr>
          <w:rFonts w:ascii="Times New Roman" w:hAnsi="Times New Roman" w:cs="Times New Roman"/>
          <w:sz w:val="24"/>
          <w:szCs w:val="24"/>
        </w:rPr>
        <w:t>Дети с 1 и 2 группой здоровья относятся группе достаточно благополучного состояния физического здоровья. Данное обстоятельство говорит о возможности проведения полноценных занятий по физической культуре с воспитанниками.</w:t>
      </w:r>
    </w:p>
    <w:p w:rsidR="00B9056A" w:rsidRPr="000A4A43" w:rsidRDefault="00B9056A" w:rsidP="00B9056A">
      <w:pPr>
        <w:spacing w:after="0" w:line="240" w:lineRule="auto"/>
        <w:ind w:firstLine="426"/>
        <w:jc w:val="center"/>
        <w:rPr>
          <w:rFonts w:ascii="Times New Roman" w:hAnsi="Times New Roman" w:cs="Times New Roman"/>
          <w:sz w:val="28"/>
          <w:szCs w:val="28"/>
          <w:lang w:val="tt-RU"/>
        </w:rPr>
      </w:pPr>
    </w:p>
    <w:p w:rsidR="00B9056A" w:rsidRPr="000A4A43" w:rsidRDefault="00B9056A" w:rsidP="00B9056A">
      <w:pPr>
        <w:spacing w:after="0" w:line="240" w:lineRule="auto"/>
        <w:ind w:firstLine="426"/>
        <w:jc w:val="center"/>
        <w:rPr>
          <w:rFonts w:ascii="Times New Roman" w:hAnsi="Times New Roman" w:cs="Times New Roman"/>
          <w:b/>
          <w:sz w:val="24"/>
          <w:szCs w:val="24"/>
        </w:rPr>
      </w:pPr>
      <w:r w:rsidRPr="000A4A43">
        <w:rPr>
          <w:rFonts w:ascii="Times New Roman" w:hAnsi="Times New Roman" w:cs="Times New Roman"/>
          <w:b/>
          <w:sz w:val="24"/>
          <w:szCs w:val="24"/>
        </w:rPr>
        <w:t>Анализ заболеваемости воспитанников</w:t>
      </w:r>
    </w:p>
    <w:tbl>
      <w:tblPr>
        <w:tblStyle w:val="a3"/>
        <w:tblW w:w="9570" w:type="dxa"/>
        <w:tblLook w:val="04A0"/>
      </w:tblPr>
      <w:tblGrid>
        <w:gridCol w:w="3190"/>
        <w:gridCol w:w="3190"/>
        <w:gridCol w:w="3190"/>
      </w:tblGrid>
      <w:tr w:rsidR="00AA4C46" w:rsidRPr="00AA4C46" w:rsidTr="00940D7F">
        <w:tc>
          <w:tcPr>
            <w:tcW w:w="3190" w:type="dxa"/>
          </w:tcPr>
          <w:p w:rsidR="00940D7F" w:rsidRPr="00AA4C46" w:rsidRDefault="00940D7F" w:rsidP="00EB3EC6">
            <w:pPr>
              <w:jc w:val="center"/>
              <w:rPr>
                <w:rFonts w:ascii="Times New Roman" w:hAnsi="Times New Roman" w:cs="Times New Roman"/>
                <w:sz w:val="24"/>
                <w:szCs w:val="24"/>
              </w:rPr>
            </w:pPr>
            <w:r w:rsidRPr="00AA4C46">
              <w:rPr>
                <w:rFonts w:ascii="Times New Roman" w:hAnsi="Times New Roman" w:cs="Times New Roman"/>
                <w:sz w:val="24"/>
                <w:szCs w:val="24"/>
              </w:rPr>
              <w:t>2019</w:t>
            </w:r>
            <w:r w:rsidR="00136BA1">
              <w:rPr>
                <w:rFonts w:ascii="Times New Roman" w:hAnsi="Times New Roman" w:cs="Times New Roman"/>
                <w:sz w:val="24"/>
                <w:szCs w:val="24"/>
              </w:rPr>
              <w:t>г.</w:t>
            </w:r>
          </w:p>
        </w:tc>
        <w:tc>
          <w:tcPr>
            <w:tcW w:w="3190" w:type="dxa"/>
          </w:tcPr>
          <w:p w:rsidR="00940D7F" w:rsidRPr="00AA4C46" w:rsidRDefault="00EB3EC6" w:rsidP="00BD2310">
            <w:pPr>
              <w:jc w:val="center"/>
              <w:rPr>
                <w:rFonts w:ascii="Times New Roman" w:hAnsi="Times New Roman" w:cs="Times New Roman"/>
                <w:sz w:val="24"/>
                <w:szCs w:val="24"/>
              </w:rPr>
            </w:pPr>
            <w:r>
              <w:rPr>
                <w:rFonts w:ascii="Times New Roman" w:hAnsi="Times New Roman" w:cs="Times New Roman"/>
                <w:sz w:val="24"/>
                <w:szCs w:val="24"/>
              </w:rPr>
              <w:t>2020</w:t>
            </w:r>
            <w:r w:rsidR="00136BA1">
              <w:rPr>
                <w:rFonts w:ascii="Times New Roman" w:hAnsi="Times New Roman" w:cs="Times New Roman"/>
                <w:sz w:val="24"/>
                <w:szCs w:val="24"/>
              </w:rPr>
              <w:t>г.</w:t>
            </w:r>
          </w:p>
        </w:tc>
        <w:tc>
          <w:tcPr>
            <w:tcW w:w="3190" w:type="dxa"/>
          </w:tcPr>
          <w:p w:rsidR="00940D7F" w:rsidRPr="00AA4C46" w:rsidRDefault="00EB3EC6" w:rsidP="00B5776A">
            <w:pPr>
              <w:jc w:val="center"/>
              <w:rPr>
                <w:rFonts w:ascii="Times New Roman" w:hAnsi="Times New Roman" w:cs="Times New Roman"/>
                <w:sz w:val="24"/>
                <w:szCs w:val="24"/>
              </w:rPr>
            </w:pPr>
            <w:r>
              <w:rPr>
                <w:rFonts w:ascii="Times New Roman" w:hAnsi="Times New Roman" w:cs="Times New Roman"/>
                <w:sz w:val="24"/>
                <w:szCs w:val="24"/>
              </w:rPr>
              <w:t>2021</w:t>
            </w:r>
            <w:r w:rsidR="00136BA1">
              <w:rPr>
                <w:rFonts w:ascii="Times New Roman" w:hAnsi="Times New Roman" w:cs="Times New Roman"/>
                <w:sz w:val="24"/>
                <w:szCs w:val="24"/>
              </w:rPr>
              <w:t>г.</w:t>
            </w:r>
          </w:p>
        </w:tc>
      </w:tr>
      <w:tr w:rsidR="00940D7F" w:rsidRPr="004F1E46" w:rsidTr="00940D7F">
        <w:tc>
          <w:tcPr>
            <w:tcW w:w="3190" w:type="dxa"/>
          </w:tcPr>
          <w:p w:rsidR="00940D7F" w:rsidRPr="004F1E46" w:rsidRDefault="00940D7F" w:rsidP="00BD2310">
            <w:pPr>
              <w:jc w:val="center"/>
              <w:rPr>
                <w:rFonts w:ascii="Times New Roman" w:hAnsi="Times New Roman" w:cs="Times New Roman"/>
                <w:sz w:val="24"/>
                <w:szCs w:val="24"/>
              </w:rPr>
            </w:pPr>
            <w:r w:rsidRPr="004F1E46">
              <w:rPr>
                <w:rFonts w:ascii="Times New Roman" w:hAnsi="Times New Roman" w:cs="Times New Roman"/>
                <w:sz w:val="24"/>
                <w:szCs w:val="24"/>
              </w:rPr>
              <w:t>6,7</w:t>
            </w:r>
          </w:p>
        </w:tc>
        <w:tc>
          <w:tcPr>
            <w:tcW w:w="3190" w:type="dxa"/>
          </w:tcPr>
          <w:p w:rsidR="00940D7F" w:rsidRPr="004F1E46" w:rsidRDefault="00940D7F" w:rsidP="00BD2310">
            <w:pPr>
              <w:jc w:val="center"/>
              <w:rPr>
                <w:rFonts w:ascii="Times New Roman" w:hAnsi="Times New Roman" w:cs="Times New Roman"/>
                <w:sz w:val="24"/>
                <w:szCs w:val="24"/>
              </w:rPr>
            </w:pPr>
            <w:r w:rsidRPr="004F1E46">
              <w:rPr>
                <w:rFonts w:ascii="Times New Roman" w:hAnsi="Times New Roman" w:cs="Times New Roman"/>
                <w:sz w:val="24"/>
                <w:szCs w:val="24"/>
              </w:rPr>
              <w:t>5,8</w:t>
            </w:r>
          </w:p>
        </w:tc>
        <w:tc>
          <w:tcPr>
            <w:tcW w:w="3190" w:type="dxa"/>
          </w:tcPr>
          <w:p w:rsidR="00940D7F" w:rsidRPr="004F1E46" w:rsidRDefault="004053E6" w:rsidP="00B5776A">
            <w:pPr>
              <w:jc w:val="center"/>
              <w:rPr>
                <w:rFonts w:ascii="Times New Roman" w:hAnsi="Times New Roman" w:cs="Times New Roman"/>
                <w:sz w:val="24"/>
                <w:szCs w:val="24"/>
              </w:rPr>
            </w:pPr>
            <w:r>
              <w:rPr>
                <w:rFonts w:ascii="Times New Roman" w:hAnsi="Times New Roman" w:cs="Times New Roman"/>
                <w:sz w:val="24"/>
                <w:szCs w:val="24"/>
              </w:rPr>
              <w:t>5,7</w:t>
            </w:r>
          </w:p>
        </w:tc>
      </w:tr>
    </w:tbl>
    <w:p w:rsidR="00EA271B" w:rsidRPr="002B50F7" w:rsidRDefault="00EA271B" w:rsidP="00EA271B">
      <w:pPr>
        <w:pStyle w:val="2"/>
        <w:spacing w:before="0" w:beforeAutospacing="0" w:after="0" w:afterAutospacing="0"/>
        <w:ind w:left="709" w:firstLine="284"/>
        <w:jc w:val="center"/>
        <w:rPr>
          <w:color w:val="FF0000"/>
          <w:sz w:val="24"/>
          <w:szCs w:val="24"/>
          <w:lang w:val="tt-RU"/>
        </w:rPr>
      </w:pPr>
    </w:p>
    <w:p w:rsidR="00B9056A" w:rsidRPr="000A4A43" w:rsidRDefault="00B9056A" w:rsidP="00EA271B">
      <w:pPr>
        <w:pStyle w:val="2"/>
        <w:spacing w:before="0" w:beforeAutospacing="0" w:after="0" w:afterAutospacing="0"/>
        <w:jc w:val="center"/>
        <w:rPr>
          <w:sz w:val="24"/>
          <w:szCs w:val="24"/>
        </w:rPr>
      </w:pPr>
      <w:r w:rsidRPr="000A4A43">
        <w:rPr>
          <w:sz w:val="24"/>
          <w:szCs w:val="24"/>
        </w:rPr>
        <w:t>Структура общей заболеваемости</w:t>
      </w:r>
    </w:p>
    <w:tbl>
      <w:tblPr>
        <w:tblStyle w:val="a3"/>
        <w:tblW w:w="0" w:type="auto"/>
        <w:tblInd w:w="108" w:type="dxa"/>
        <w:tblLook w:val="04A0"/>
      </w:tblPr>
      <w:tblGrid>
        <w:gridCol w:w="4742"/>
        <w:gridCol w:w="4687"/>
      </w:tblGrid>
      <w:tr w:rsidR="000A4A43" w:rsidRPr="000A4A43" w:rsidTr="00250B01">
        <w:tc>
          <w:tcPr>
            <w:tcW w:w="4742" w:type="dxa"/>
          </w:tcPr>
          <w:p w:rsidR="00B9056A" w:rsidRPr="000A4A43" w:rsidRDefault="00B9056A" w:rsidP="00EA271B">
            <w:pPr>
              <w:pStyle w:val="2"/>
              <w:spacing w:before="0" w:beforeAutospacing="0" w:after="0" w:afterAutospacing="0"/>
              <w:jc w:val="center"/>
              <w:outlineLvl w:val="1"/>
              <w:rPr>
                <w:rFonts w:eastAsiaTheme="minorEastAsia"/>
                <w:bCs w:val="0"/>
                <w:sz w:val="24"/>
                <w:szCs w:val="24"/>
              </w:rPr>
            </w:pPr>
            <w:r w:rsidRPr="000A4A43">
              <w:rPr>
                <w:rFonts w:eastAsiaTheme="minorEastAsia"/>
                <w:bCs w:val="0"/>
                <w:sz w:val="24"/>
                <w:szCs w:val="24"/>
              </w:rPr>
              <w:t>Заболевания</w:t>
            </w:r>
          </w:p>
        </w:tc>
        <w:tc>
          <w:tcPr>
            <w:tcW w:w="4687" w:type="dxa"/>
          </w:tcPr>
          <w:p w:rsidR="00B9056A" w:rsidRPr="000A4A43" w:rsidRDefault="00B9056A" w:rsidP="00EA271B">
            <w:pPr>
              <w:pStyle w:val="2"/>
              <w:spacing w:before="0" w:beforeAutospacing="0" w:after="0" w:afterAutospacing="0"/>
              <w:jc w:val="center"/>
              <w:outlineLvl w:val="1"/>
              <w:rPr>
                <w:rFonts w:eastAsiaTheme="minorEastAsia"/>
                <w:bCs w:val="0"/>
                <w:sz w:val="24"/>
                <w:szCs w:val="24"/>
              </w:rPr>
            </w:pPr>
            <w:r w:rsidRPr="000A4A43">
              <w:rPr>
                <w:rFonts w:eastAsiaTheme="minorEastAsia"/>
                <w:bCs w:val="0"/>
                <w:sz w:val="24"/>
                <w:szCs w:val="24"/>
              </w:rPr>
              <w:t>Всего болевших детей</w:t>
            </w:r>
          </w:p>
        </w:tc>
      </w:tr>
      <w:tr w:rsidR="000A4A43" w:rsidRPr="00806FD3" w:rsidTr="00250B01">
        <w:tc>
          <w:tcPr>
            <w:tcW w:w="4742" w:type="dxa"/>
          </w:tcPr>
          <w:p w:rsidR="00B9056A" w:rsidRPr="00806FD3" w:rsidRDefault="00806FD3" w:rsidP="00EA271B">
            <w:pPr>
              <w:pStyle w:val="2"/>
              <w:spacing w:before="0" w:beforeAutospacing="0" w:after="0" w:afterAutospacing="0"/>
              <w:outlineLvl w:val="1"/>
              <w:rPr>
                <w:rFonts w:eastAsiaTheme="minorEastAsia"/>
                <w:b w:val="0"/>
                <w:bCs w:val="0"/>
                <w:sz w:val="24"/>
                <w:szCs w:val="24"/>
              </w:rPr>
            </w:pPr>
            <w:r w:rsidRPr="00806FD3">
              <w:rPr>
                <w:rFonts w:eastAsiaTheme="minorEastAsia"/>
                <w:b w:val="0"/>
                <w:bCs w:val="0"/>
                <w:sz w:val="24"/>
                <w:szCs w:val="24"/>
              </w:rPr>
              <w:t>ОРВИ</w:t>
            </w:r>
          </w:p>
        </w:tc>
        <w:tc>
          <w:tcPr>
            <w:tcW w:w="4687" w:type="dxa"/>
          </w:tcPr>
          <w:p w:rsidR="00B9056A" w:rsidRPr="00806FD3" w:rsidRDefault="000122B4" w:rsidP="00EA271B">
            <w:pPr>
              <w:pStyle w:val="2"/>
              <w:spacing w:before="0" w:beforeAutospacing="0" w:after="0" w:afterAutospacing="0"/>
              <w:jc w:val="center"/>
              <w:outlineLvl w:val="1"/>
              <w:rPr>
                <w:rFonts w:eastAsiaTheme="minorEastAsia"/>
                <w:b w:val="0"/>
                <w:bCs w:val="0"/>
                <w:sz w:val="24"/>
                <w:szCs w:val="24"/>
              </w:rPr>
            </w:pPr>
            <w:r w:rsidRPr="00806FD3">
              <w:rPr>
                <w:rFonts w:eastAsiaTheme="minorEastAsia"/>
                <w:b w:val="0"/>
                <w:bCs w:val="0"/>
                <w:sz w:val="24"/>
                <w:szCs w:val="24"/>
              </w:rPr>
              <w:t>1</w:t>
            </w:r>
            <w:r w:rsidR="00806FD3" w:rsidRPr="00806FD3">
              <w:rPr>
                <w:rFonts w:eastAsiaTheme="minorEastAsia"/>
                <w:b w:val="0"/>
                <w:bCs w:val="0"/>
                <w:sz w:val="24"/>
                <w:szCs w:val="24"/>
              </w:rPr>
              <w:t>01</w:t>
            </w:r>
          </w:p>
        </w:tc>
      </w:tr>
      <w:tr w:rsidR="00806FD3" w:rsidRPr="00806FD3" w:rsidTr="00250B01">
        <w:tc>
          <w:tcPr>
            <w:tcW w:w="4742" w:type="dxa"/>
          </w:tcPr>
          <w:p w:rsidR="00806FD3" w:rsidRPr="00806FD3" w:rsidRDefault="00806FD3" w:rsidP="00F30DC9">
            <w:pPr>
              <w:pStyle w:val="2"/>
              <w:spacing w:before="0" w:beforeAutospacing="0" w:after="0" w:afterAutospacing="0"/>
              <w:outlineLvl w:val="1"/>
              <w:rPr>
                <w:rFonts w:eastAsiaTheme="minorEastAsia"/>
                <w:b w:val="0"/>
                <w:bCs w:val="0"/>
                <w:sz w:val="24"/>
                <w:szCs w:val="24"/>
              </w:rPr>
            </w:pPr>
            <w:r w:rsidRPr="00806FD3">
              <w:rPr>
                <w:rFonts w:eastAsiaTheme="minorEastAsia"/>
                <w:b w:val="0"/>
                <w:bCs w:val="0"/>
                <w:sz w:val="24"/>
                <w:szCs w:val="24"/>
              </w:rPr>
              <w:t>Ветрянка</w:t>
            </w:r>
          </w:p>
        </w:tc>
        <w:tc>
          <w:tcPr>
            <w:tcW w:w="4687" w:type="dxa"/>
          </w:tcPr>
          <w:p w:rsidR="00806FD3" w:rsidRPr="00806FD3" w:rsidRDefault="00806FD3" w:rsidP="00F30DC9">
            <w:pPr>
              <w:pStyle w:val="2"/>
              <w:spacing w:before="0" w:beforeAutospacing="0" w:after="0" w:afterAutospacing="0"/>
              <w:jc w:val="center"/>
              <w:outlineLvl w:val="1"/>
              <w:rPr>
                <w:rFonts w:eastAsiaTheme="minorEastAsia"/>
                <w:b w:val="0"/>
                <w:bCs w:val="0"/>
                <w:sz w:val="24"/>
                <w:szCs w:val="24"/>
              </w:rPr>
            </w:pPr>
            <w:r w:rsidRPr="00806FD3">
              <w:rPr>
                <w:rFonts w:eastAsiaTheme="minorEastAsia"/>
                <w:b w:val="0"/>
                <w:bCs w:val="0"/>
                <w:sz w:val="24"/>
                <w:szCs w:val="24"/>
              </w:rPr>
              <w:t>18</w:t>
            </w:r>
          </w:p>
        </w:tc>
      </w:tr>
      <w:tr w:rsidR="00806FD3" w:rsidRPr="00806FD3" w:rsidTr="00250B01">
        <w:tc>
          <w:tcPr>
            <w:tcW w:w="4742" w:type="dxa"/>
          </w:tcPr>
          <w:p w:rsidR="00806FD3" w:rsidRPr="00806FD3" w:rsidRDefault="00806FD3" w:rsidP="00EA271B">
            <w:pPr>
              <w:pStyle w:val="2"/>
              <w:spacing w:before="0" w:beforeAutospacing="0" w:after="0" w:afterAutospacing="0"/>
              <w:outlineLvl w:val="1"/>
              <w:rPr>
                <w:rFonts w:eastAsiaTheme="minorEastAsia"/>
                <w:b w:val="0"/>
                <w:bCs w:val="0"/>
                <w:sz w:val="24"/>
                <w:szCs w:val="24"/>
              </w:rPr>
            </w:pPr>
            <w:r w:rsidRPr="00806FD3">
              <w:rPr>
                <w:rFonts w:eastAsiaTheme="minorEastAsia"/>
                <w:b w:val="0"/>
                <w:bCs w:val="0"/>
                <w:sz w:val="24"/>
                <w:szCs w:val="24"/>
              </w:rPr>
              <w:t>Фарингит</w:t>
            </w:r>
          </w:p>
        </w:tc>
        <w:tc>
          <w:tcPr>
            <w:tcW w:w="4687" w:type="dxa"/>
          </w:tcPr>
          <w:p w:rsidR="00806FD3" w:rsidRPr="00806FD3" w:rsidRDefault="00806FD3" w:rsidP="00806FD3">
            <w:pPr>
              <w:pStyle w:val="2"/>
              <w:spacing w:before="0" w:beforeAutospacing="0" w:after="0" w:afterAutospacing="0"/>
              <w:jc w:val="center"/>
              <w:outlineLvl w:val="1"/>
              <w:rPr>
                <w:rFonts w:eastAsiaTheme="minorEastAsia"/>
                <w:b w:val="0"/>
                <w:bCs w:val="0"/>
                <w:sz w:val="24"/>
                <w:szCs w:val="24"/>
              </w:rPr>
            </w:pPr>
            <w:r w:rsidRPr="00806FD3">
              <w:rPr>
                <w:rFonts w:eastAsiaTheme="minorEastAsia"/>
                <w:b w:val="0"/>
                <w:bCs w:val="0"/>
                <w:sz w:val="24"/>
                <w:szCs w:val="24"/>
              </w:rPr>
              <w:t>4</w:t>
            </w:r>
          </w:p>
        </w:tc>
      </w:tr>
      <w:tr w:rsidR="00806FD3" w:rsidRPr="00806FD3" w:rsidTr="00250B01">
        <w:tc>
          <w:tcPr>
            <w:tcW w:w="4742" w:type="dxa"/>
          </w:tcPr>
          <w:p w:rsidR="00806FD3" w:rsidRPr="00806FD3" w:rsidRDefault="00806FD3" w:rsidP="00F30DC9">
            <w:pPr>
              <w:pStyle w:val="2"/>
              <w:spacing w:before="0" w:beforeAutospacing="0" w:after="0" w:afterAutospacing="0"/>
              <w:outlineLvl w:val="1"/>
              <w:rPr>
                <w:rFonts w:eastAsiaTheme="minorEastAsia"/>
                <w:b w:val="0"/>
                <w:bCs w:val="0"/>
                <w:sz w:val="24"/>
                <w:szCs w:val="24"/>
              </w:rPr>
            </w:pPr>
            <w:r w:rsidRPr="00806FD3">
              <w:rPr>
                <w:rFonts w:eastAsiaTheme="minorEastAsia"/>
                <w:b w:val="0"/>
                <w:bCs w:val="0"/>
                <w:sz w:val="24"/>
                <w:szCs w:val="24"/>
              </w:rPr>
              <w:t>Отит</w:t>
            </w:r>
          </w:p>
        </w:tc>
        <w:tc>
          <w:tcPr>
            <w:tcW w:w="4687" w:type="dxa"/>
          </w:tcPr>
          <w:p w:rsidR="00806FD3" w:rsidRPr="00806FD3" w:rsidRDefault="00806FD3" w:rsidP="00F30DC9">
            <w:pPr>
              <w:pStyle w:val="2"/>
              <w:spacing w:before="0" w:beforeAutospacing="0" w:after="0" w:afterAutospacing="0"/>
              <w:jc w:val="center"/>
              <w:outlineLvl w:val="1"/>
              <w:rPr>
                <w:rFonts w:eastAsiaTheme="minorEastAsia"/>
                <w:b w:val="0"/>
                <w:bCs w:val="0"/>
                <w:sz w:val="24"/>
                <w:szCs w:val="24"/>
              </w:rPr>
            </w:pPr>
            <w:r w:rsidRPr="00806FD3">
              <w:rPr>
                <w:rFonts w:eastAsiaTheme="minorEastAsia"/>
                <w:b w:val="0"/>
                <w:bCs w:val="0"/>
                <w:sz w:val="24"/>
                <w:szCs w:val="24"/>
              </w:rPr>
              <w:t>4</w:t>
            </w:r>
          </w:p>
        </w:tc>
      </w:tr>
      <w:tr w:rsidR="00806FD3" w:rsidRPr="00806FD3" w:rsidTr="00250B01">
        <w:tc>
          <w:tcPr>
            <w:tcW w:w="4742" w:type="dxa"/>
          </w:tcPr>
          <w:p w:rsidR="00806FD3" w:rsidRPr="00806FD3" w:rsidRDefault="00806FD3" w:rsidP="00F30DC9">
            <w:pPr>
              <w:pStyle w:val="2"/>
              <w:spacing w:before="0" w:beforeAutospacing="0" w:after="0" w:afterAutospacing="0"/>
              <w:outlineLvl w:val="1"/>
              <w:rPr>
                <w:rFonts w:eastAsiaTheme="minorEastAsia"/>
                <w:b w:val="0"/>
                <w:bCs w:val="0"/>
                <w:sz w:val="24"/>
                <w:szCs w:val="24"/>
              </w:rPr>
            </w:pPr>
            <w:r w:rsidRPr="00806FD3">
              <w:rPr>
                <w:rFonts w:eastAsiaTheme="minorEastAsia"/>
                <w:b w:val="0"/>
                <w:bCs w:val="0"/>
                <w:sz w:val="24"/>
                <w:szCs w:val="24"/>
              </w:rPr>
              <w:t>Бронхит</w:t>
            </w:r>
          </w:p>
        </w:tc>
        <w:tc>
          <w:tcPr>
            <w:tcW w:w="4687" w:type="dxa"/>
          </w:tcPr>
          <w:p w:rsidR="00806FD3" w:rsidRPr="00806FD3" w:rsidRDefault="00806FD3" w:rsidP="00F30DC9">
            <w:pPr>
              <w:pStyle w:val="2"/>
              <w:spacing w:before="0" w:beforeAutospacing="0" w:after="0" w:afterAutospacing="0"/>
              <w:jc w:val="center"/>
              <w:outlineLvl w:val="1"/>
              <w:rPr>
                <w:rFonts w:eastAsiaTheme="minorEastAsia"/>
                <w:b w:val="0"/>
                <w:bCs w:val="0"/>
                <w:sz w:val="24"/>
                <w:szCs w:val="24"/>
              </w:rPr>
            </w:pPr>
            <w:r w:rsidRPr="00806FD3">
              <w:rPr>
                <w:rFonts w:eastAsiaTheme="minorEastAsia"/>
                <w:b w:val="0"/>
                <w:bCs w:val="0"/>
                <w:sz w:val="24"/>
                <w:szCs w:val="24"/>
              </w:rPr>
              <w:t>3</w:t>
            </w:r>
          </w:p>
        </w:tc>
      </w:tr>
      <w:tr w:rsidR="00806FD3" w:rsidRPr="00806FD3" w:rsidTr="00250B01">
        <w:tc>
          <w:tcPr>
            <w:tcW w:w="4742" w:type="dxa"/>
          </w:tcPr>
          <w:p w:rsidR="00806FD3" w:rsidRPr="00806FD3" w:rsidRDefault="00806FD3" w:rsidP="00EA271B">
            <w:pPr>
              <w:pStyle w:val="2"/>
              <w:spacing w:before="0" w:beforeAutospacing="0" w:after="0" w:afterAutospacing="0"/>
              <w:outlineLvl w:val="1"/>
              <w:rPr>
                <w:rFonts w:eastAsiaTheme="minorEastAsia"/>
                <w:b w:val="0"/>
                <w:bCs w:val="0"/>
                <w:sz w:val="24"/>
                <w:szCs w:val="24"/>
              </w:rPr>
            </w:pPr>
            <w:r w:rsidRPr="00806FD3">
              <w:rPr>
                <w:rFonts w:eastAsiaTheme="minorEastAsia"/>
                <w:b w:val="0"/>
                <w:bCs w:val="0"/>
                <w:sz w:val="24"/>
                <w:szCs w:val="24"/>
              </w:rPr>
              <w:t>Микроспория</w:t>
            </w:r>
          </w:p>
        </w:tc>
        <w:tc>
          <w:tcPr>
            <w:tcW w:w="4687" w:type="dxa"/>
          </w:tcPr>
          <w:p w:rsidR="00806FD3" w:rsidRPr="00806FD3" w:rsidRDefault="00806FD3" w:rsidP="00806FD3">
            <w:pPr>
              <w:pStyle w:val="2"/>
              <w:spacing w:before="0" w:beforeAutospacing="0" w:after="0" w:afterAutospacing="0"/>
              <w:jc w:val="center"/>
              <w:outlineLvl w:val="1"/>
              <w:rPr>
                <w:rFonts w:eastAsiaTheme="minorEastAsia"/>
                <w:b w:val="0"/>
                <w:bCs w:val="0"/>
                <w:sz w:val="24"/>
                <w:szCs w:val="24"/>
              </w:rPr>
            </w:pPr>
            <w:r w:rsidRPr="00806FD3">
              <w:rPr>
                <w:rFonts w:eastAsiaTheme="minorEastAsia"/>
                <w:b w:val="0"/>
                <w:bCs w:val="0"/>
                <w:sz w:val="24"/>
                <w:szCs w:val="24"/>
              </w:rPr>
              <w:t>1</w:t>
            </w:r>
          </w:p>
        </w:tc>
      </w:tr>
      <w:tr w:rsidR="00806FD3" w:rsidRPr="00806FD3" w:rsidTr="00250B01">
        <w:tc>
          <w:tcPr>
            <w:tcW w:w="4742" w:type="dxa"/>
          </w:tcPr>
          <w:p w:rsidR="00806FD3" w:rsidRPr="00806FD3" w:rsidRDefault="00806FD3" w:rsidP="00EA271B">
            <w:pPr>
              <w:pStyle w:val="2"/>
              <w:spacing w:before="0" w:beforeAutospacing="0" w:after="0" w:afterAutospacing="0"/>
              <w:outlineLvl w:val="1"/>
              <w:rPr>
                <w:rFonts w:eastAsiaTheme="minorEastAsia"/>
                <w:b w:val="0"/>
                <w:bCs w:val="0"/>
                <w:sz w:val="24"/>
                <w:szCs w:val="24"/>
              </w:rPr>
            </w:pPr>
            <w:r w:rsidRPr="00806FD3">
              <w:rPr>
                <w:rFonts w:eastAsiaTheme="minorEastAsia"/>
                <w:b w:val="0"/>
                <w:bCs w:val="0"/>
                <w:sz w:val="24"/>
                <w:szCs w:val="24"/>
              </w:rPr>
              <w:t>НКВИ</w:t>
            </w:r>
          </w:p>
        </w:tc>
        <w:tc>
          <w:tcPr>
            <w:tcW w:w="4687" w:type="dxa"/>
          </w:tcPr>
          <w:p w:rsidR="00806FD3" w:rsidRPr="00806FD3" w:rsidRDefault="00806FD3" w:rsidP="00806FD3">
            <w:pPr>
              <w:pStyle w:val="2"/>
              <w:spacing w:before="0" w:beforeAutospacing="0" w:after="0" w:afterAutospacing="0"/>
              <w:jc w:val="center"/>
              <w:outlineLvl w:val="1"/>
              <w:rPr>
                <w:rFonts w:eastAsiaTheme="minorEastAsia"/>
                <w:b w:val="0"/>
                <w:bCs w:val="0"/>
                <w:sz w:val="24"/>
                <w:szCs w:val="24"/>
              </w:rPr>
            </w:pPr>
            <w:r w:rsidRPr="00806FD3">
              <w:rPr>
                <w:rFonts w:eastAsiaTheme="minorEastAsia"/>
                <w:b w:val="0"/>
                <w:bCs w:val="0"/>
                <w:sz w:val="24"/>
                <w:szCs w:val="24"/>
              </w:rPr>
              <w:t>7</w:t>
            </w:r>
          </w:p>
        </w:tc>
      </w:tr>
      <w:tr w:rsidR="00806FD3" w:rsidRPr="00806FD3" w:rsidTr="00250B01">
        <w:tc>
          <w:tcPr>
            <w:tcW w:w="4742" w:type="dxa"/>
          </w:tcPr>
          <w:p w:rsidR="00806FD3" w:rsidRPr="00806FD3" w:rsidRDefault="00806FD3" w:rsidP="00250B01">
            <w:pPr>
              <w:pStyle w:val="2"/>
              <w:outlineLvl w:val="1"/>
              <w:rPr>
                <w:rFonts w:eastAsiaTheme="minorEastAsia"/>
                <w:b w:val="0"/>
                <w:bCs w:val="0"/>
                <w:sz w:val="24"/>
                <w:szCs w:val="24"/>
              </w:rPr>
            </w:pPr>
            <w:r w:rsidRPr="00806FD3">
              <w:rPr>
                <w:rFonts w:eastAsiaTheme="minorEastAsia"/>
                <w:b w:val="0"/>
                <w:bCs w:val="0"/>
                <w:sz w:val="24"/>
                <w:szCs w:val="24"/>
              </w:rPr>
              <w:t>Итого</w:t>
            </w:r>
          </w:p>
        </w:tc>
        <w:tc>
          <w:tcPr>
            <w:tcW w:w="4687" w:type="dxa"/>
          </w:tcPr>
          <w:p w:rsidR="00806FD3" w:rsidRPr="00806FD3" w:rsidRDefault="00806FD3" w:rsidP="00806FD3">
            <w:pPr>
              <w:pStyle w:val="2"/>
              <w:jc w:val="center"/>
              <w:outlineLvl w:val="1"/>
              <w:rPr>
                <w:rFonts w:eastAsiaTheme="minorEastAsia"/>
                <w:b w:val="0"/>
                <w:bCs w:val="0"/>
                <w:sz w:val="24"/>
                <w:szCs w:val="24"/>
              </w:rPr>
            </w:pPr>
            <w:r w:rsidRPr="00806FD3">
              <w:rPr>
                <w:rFonts w:eastAsiaTheme="minorEastAsia"/>
                <w:b w:val="0"/>
                <w:bCs w:val="0"/>
                <w:sz w:val="24"/>
                <w:szCs w:val="24"/>
              </w:rPr>
              <w:t>138</w:t>
            </w:r>
          </w:p>
        </w:tc>
      </w:tr>
    </w:tbl>
    <w:p w:rsidR="00B9056A" w:rsidRPr="001D2DB0" w:rsidRDefault="00B9056A" w:rsidP="00B9056A">
      <w:pPr>
        <w:spacing w:after="0" w:line="240" w:lineRule="auto"/>
        <w:ind w:firstLine="311"/>
        <w:jc w:val="both"/>
        <w:rPr>
          <w:rFonts w:ascii="Times New Roman" w:hAnsi="Times New Roman" w:cs="Times New Roman"/>
          <w:sz w:val="24"/>
          <w:szCs w:val="24"/>
        </w:rPr>
      </w:pPr>
    </w:p>
    <w:p w:rsidR="00806FD3" w:rsidRDefault="00806FD3" w:rsidP="0090555F">
      <w:pPr>
        <w:spacing w:after="0" w:line="240" w:lineRule="auto"/>
        <w:ind w:firstLine="311"/>
        <w:jc w:val="both"/>
        <w:rPr>
          <w:rFonts w:ascii="Times New Roman" w:hAnsi="Times New Roman" w:cs="Times New Roman"/>
          <w:sz w:val="24"/>
          <w:szCs w:val="24"/>
        </w:rPr>
      </w:pPr>
    </w:p>
    <w:p w:rsidR="00B9056A" w:rsidRPr="001D2DB0" w:rsidRDefault="00B9056A" w:rsidP="0090555F">
      <w:pPr>
        <w:spacing w:after="0" w:line="240" w:lineRule="auto"/>
        <w:ind w:firstLine="311"/>
        <w:jc w:val="both"/>
        <w:rPr>
          <w:rFonts w:ascii="Times New Roman" w:hAnsi="Times New Roman" w:cs="Times New Roman"/>
          <w:b/>
          <w:sz w:val="24"/>
          <w:szCs w:val="24"/>
        </w:rPr>
      </w:pPr>
      <w:r w:rsidRPr="001D2DB0">
        <w:rPr>
          <w:rFonts w:ascii="Times New Roman" w:hAnsi="Times New Roman" w:cs="Times New Roman"/>
          <w:sz w:val="24"/>
          <w:szCs w:val="24"/>
        </w:rPr>
        <w:t xml:space="preserve">Количество травм, происшедших с </w:t>
      </w:r>
      <w:r w:rsidR="00BA3569" w:rsidRPr="001D2DB0">
        <w:rPr>
          <w:rFonts w:ascii="Times New Roman" w:hAnsi="Times New Roman" w:cs="Times New Roman"/>
          <w:sz w:val="24"/>
          <w:szCs w:val="24"/>
        </w:rPr>
        <w:t>детьми в ДОУ в отчетном году нет</w:t>
      </w:r>
      <w:r w:rsidRPr="001D2DB0">
        <w:rPr>
          <w:rFonts w:ascii="Times New Roman" w:hAnsi="Times New Roman" w:cs="Times New Roman"/>
          <w:sz w:val="24"/>
          <w:szCs w:val="24"/>
        </w:rPr>
        <w:t>.</w:t>
      </w:r>
    </w:p>
    <w:p w:rsidR="00B9056A" w:rsidRPr="001D2DB0" w:rsidRDefault="0090555F" w:rsidP="00B9056A">
      <w:pPr>
        <w:spacing w:after="0" w:line="240" w:lineRule="auto"/>
        <w:ind w:firstLine="311"/>
        <w:jc w:val="both"/>
        <w:rPr>
          <w:rFonts w:ascii="Times New Roman" w:hAnsi="Times New Roman" w:cs="Times New Roman"/>
          <w:sz w:val="24"/>
          <w:szCs w:val="24"/>
        </w:rPr>
      </w:pPr>
      <w:r w:rsidRPr="001D2DB0">
        <w:rPr>
          <w:rFonts w:ascii="Times New Roman" w:hAnsi="Times New Roman" w:cs="Times New Roman"/>
          <w:b/>
        </w:rPr>
        <w:t xml:space="preserve">Вывод. </w:t>
      </w:r>
      <w:r w:rsidR="00B9056A" w:rsidRPr="001D2DB0">
        <w:rPr>
          <w:rFonts w:ascii="Times New Roman" w:hAnsi="Times New Roman" w:cs="Times New Roman"/>
          <w:sz w:val="24"/>
          <w:szCs w:val="24"/>
        </w:rPr>
        <w:t xml:space="preserve">Анализ данных по физическому здоровью воспитанников показал следующее: </w:t>
      </w:r>
    </w:p>
    <w:p w:rsidR="00B9056A" w:rsidRPr="001D2DB0" w:rsidRDefault="00B9056A" w:rsidP="00B9056A">
      <w:pPr>
        <w:spacing w:after="0" w:line="240" w:lineRule="auto"/>
        <w:ind w:firstLine="709"/>
        <w:jc w:val="both"/>
        <w:rPr>
          <w:rFonts w:ascii="Times New Roman" w:hAnsi="Times New Roman" w:cs="Times New Roman"/>
          <w:sz w:val="24"/>
          <w:szCs w:val="24"/>
        </w:rPr>
      </w:pPr>
      <w:r w:rsidRPr="001D2DB0">
        <w:rPr>
          <w:rFonts w:ascii="Times New Roman" w:hAnsi="Times New Roman" w:cs="Times New Roman"/>
          <w:sz w:val="24"/>
          <w:szCs w:val="24"/>
        </w:rPr>
        <w:lastRenderedPageBreak/>
        <w:t>- наибольшая часть детей, посещающих ДОУ, от</w:t>
      </w:r>
      <w:r w:rsidR="003E7DFE" w:rsidRPr="001D2DB0">
        <w:rPr>
          <w:rFonts w:ascii="Times New Roman" w:hAnsi="Times New Roman" w:cs="Times New Roman"/>
          <w:sz w:val="24"/>
          <w:szCs w:val="24"/>
        </w:rPr>
        <w:t>носится к 1 и 2 группе здоровья;</w:t>
      </w:r>
    </w:p>
    <w:p w:rsidR="00B9056A" w:rsidRPr="001D2DB0" w:rsidRDefault="00B9056A" w:rsidP="00B9056A">
      <w:pPr>
        <w:spacing w:after="0" w:line="240" w:lineRule="auto"/>
        <w:ind w:firstLine="709"/>
        <w:jc w:val="both"/>
        <w:rPr>
          <w:rFonts w:ascii="Times New Roman" w:hAnsi="Times New Roman"/>
          <w:sz w:val="24"/>
          <w:szCs w:val="24"/>
        </w:rPr>
      </w:pPr>
      <w:r w:rsidRPr="001D2DB0">
        <w:rPr>
          <w:rFonts w:ascii="Times New Roman" w:hAnsi="Times New Roman"/>
          <w:sz w:val="24"/>
          <w:szCs w:val="24"/>
        </w:rPr>
        <w:t>- наибольшую д</w:t>
      </w:r>
      <w:r w:rsidR="003E7DFE" w:rsidRPr="001D2DB0">
        <w:rPr>
          <w:rFonts w:ascii="Times New Roman" w:hAnsi="Times New Roman"/>
          <w:sz w:val="24"/>
          <w:szCs w:val="24"/>
        </w:rPr>
        <w:t>олю заболеваний составляют ОРВИ и ветрянка;</w:t>
      </w:r>
      <w:r w:rsidR="0090555F" w:rsidRPr="001D2DB0">
        <w:rPr>
          <w:rFonts w:ascii="Times New Roman" w:hAnsi="Times New Roman"/>
          <w:sz w:val="24"/>
          <w:szCs w:val="24"/>
        </w:rPr>
        <w:t xml:space="preserve"> необходимо организовать профилактические мероприятия по предупреждению заб</w:t>
      </w:r>
      <w:r w:rsidR="0057216A" w:rsidRPr="001D2DB0">
        <w:rPr>
          <w:rFonts w:ascii="Times New Roman" w:hAnsi="Times New Roman"/>
          <w:sz w:val="24"/>
          <w:szCs w:val="24"/>
        </w:rPr>
        <w:t>олеваний в осенне-зимний период, соблюдать требования по профилактике коронавирусной инфекции.</w:t>
      </w:r>
    </w:p>
    <w:p w:rsidR="00B9056A" w:rsidRPr="001D2DB0" w:rsidRDefault="00B9056A" w:rsidP="0090555F">
      <w:pPr>
        <w:spacing w:after="0" w:line="240" w:lineRule="auto"/>
        <w:ind w:firstLine="709"/>
        <w:jc w:val="both"/>
        <w:rPr>
          <w:rFonts w:ascii="Times New Roman" w:hAnsi="Times New Roman"/>
          <w:sz w:val="24"/>
          <w:szCs w:val="24"/>
        </w:rPr>
      </w:pPr>
      <w:r w:rsidRPr="001D2DB0">
        <w:rPr>
          <w:rFonts w:ascii="Times New Roman" w:hAnsi="Times New Roman"/>
          <w:sz w:val="24"/>
          <w:szCs w:val="24"/>
        </w:rPr>
        <w:t xml:space="preserve">- </w:t>
      </w:r>
      <w:r w:rsidR="003E7DFE" w:rsidRPr="001D2DB0">
        <w:rPr>
          <w:rFonts w:ascii="Times New Roman" w:hAnsi="Times New Roman"/>
          <w:sz w:val="24"/>
          <w:szCs w:val="24"/>
        </w:rPr>
        <w:t>з</w:t>
      </w:r>
      <w:r w:rsidRPr="001D2DB0">
        <w:rPr>
          <w:rFonts w:ascii="Times New Roman" w:hAnsi="Times New Roman"/>
          <w:sz w:val="24"/>
          <w:szCs w:val="24"/>
        </w:rPr>
        <w:t xml:space="preserve">аболеваемость  </w:t>
      </w:r>
      <w:r w:rsidR="0057216A" w:rsidRPr="001D2DB0">
        <w:rPr>
          <w:rFonts w:ascii="Times New Roman" w:hAnsi="Times New Roman"/>
          <w:sz w:val="24"/>
          <w:szCs w:val="24"/>
        </w:rPr>
        <w:t xml:space="preserve">по сравнению с прошлым учебном годом увеличилась, </w:t>
      </w:r>
      <w:r w:rsidRPr="001D2DB0">
        <w:rPr>
          <w:rFonts w:ascii="Times New Roman" w:hAnsi="Times New Roman"/>
          <w:sz w:val="24"/>
          <w:szCs w:val="24"/>
        </w:rPr>
        <w:t xml:space="preserve">в целом по ДОУ на удовлетворительном уровне, </w:t>
      </w:r>
      <w:r w:rsidR="003E7DFE" w:rsidRPr="001D2DB0">
        <w:rPr>
          <w:rFonts w:ascii="Times New Roman" w:hAnsi="Times New Roman"/>
          <w:sz w:val="24"/>
          <w:szCs w:val="24"/>
        </w:rPr>
        <w:t>немного</w:t>
      </w:r>
      <w:r w:rsidRPr="001D2DB0">
        <w:rPr>
          <w:rFonts w:ascii="Times New Roman" w:hAnsi="Times New Roman"/>
          <w:sz w:val="24"/>
          <w:szCs w:val="24"/>
        </w:rPr>
        <w:t xml:space="preserve"> </w:t>
      </w:r>
      <w:r w:rsidR="0057216A" w:rsidRPr="001D2DB0">
        <w:rPr>
          <w:rFonts w:ascii="Times New Roman" w:hAnsi="Times New Roman"/>
          <w:sz w:val="24"/>
          <w:szCs w:val="24"/>
        </w:rPr>
        <w:t>выше</w:t>
      </w:r>
      <w:r w:rsidRPr="001D2DB0">
        <w:rPr>
          <w:rFonts w:ascii="Times New Roman" w:hAnsi="Times New Roman"/>
          <w:sz w:val="24"/>
          <w:szCs w:val="24"/>
        </w:rPr>
        <w:t xml:space="preserve"> заболеваемости по Московскому району.</w:t>
      </w:r>
    </w:p>
    <w:p w:rsidR="00563B70" w:rsidRPr="001D2DB0" w:rsidRDefault="00563B70" w:rsidP="00563B70">
      <w:pPr>
        <w:shd w:val="clear" w:color="auto" w:fill="FFFFFF"/>
        <w:spacing w:after="0" w:line="240" w:lineRule="auto"/>
        <w:ind w:left="6" w:firstLine="533"/>
        <w:jc w:val="both"/>
        <w:rPr>
          <w:rFonts w:ascii="Times New Roman" w:hAnsi="Times New Roman" w:cs="Times New Roman"/>
          <w:sz w:val="24"/>
          <w:szCs w:val="24"/>
        </w:rPr>
      </w:pPr>
    </w:p>
    <w:p w:rsidR="007B77F5" w:rsidRPr="00C334F0" w:rsidRDefault="003518D7" w:rsidP="00970ABD">
      <w:pPr>
        <w:spacing w:after="0" w:line="240" w:lineRule="auto"/>
        <w:jc w:val="center"/>
        <w:rPr>
          <w:rFonts w:ascii="Times New Roman" w:hAnsi="Times New Roman" w:cs="Times New Roman"/>
          <w:b/>
          <w:sz w:val="24"/>
          <w:szCs w:val="24"/>
        </w:rPr>
      </w:pPr>
      <w:r w:rsidRPr="00C334F0">
        <w:rPr>
          <w:rFonts w:ascii="Times New Roman" w:hAnsi="Times New Roman" w:cs="Times New Roman"/>
          <w:b/>
          <w:sz w:val="24"/>
          <w:szCs w:val="24"/>
        </w:rPr>
        <w:t>Психологическое сопровождение детей</w:t>
      </w:r>
    </w:p>
    <w:p w:rsidR="00970ABD" w:rsidRPr="00C334F0" w:rsidRDefault="00970ABD" w:rsidP="00970ABD">
      <w:pPr>
        <w:spacing w:after="0" w:line="240" w:lineRule="auto"/>
        <w:ind w:firstLine="708"/>
        <w:jc w:val="both"/>
        <w:rPr>
          <w:rFonts w:ascii="Times New Roman" w:hAnsi="Times New Roman" w:cs="Times New Roman"/>
          <w:sz w:val="24"/>
          <w:szCs w:val="24"/>
        </w:rPr>
      </w:pPr>
      <w:r w:rsidRPr="00C334F0">
        <w:rPr>
          <w:rFonts w:ascii="Times New Roman" w:hAnsi="Times New Roman" w:cs="Times New Roman"/>
          <w:sz w:val="24"/>
          <w:szCs w:val="24"/>
        </w:rPr>
        <w:t>Одним из направлений в работе детского сада является изучение состояния здоровья вновь поступивших воспитанников, что важно для своевременного выявления отклонения в их здоровье. В целях сокращения сроков адаптации и уменьшения отрицательных проявлений у детей при поступлении в детский сад осуществляется чёткая организация медико-педагогического обслуживания в соответствии с учётом возраста, состояния здоровья, пола, индивидуальных особенностей детей. Для установления тесной связи между семьёй и детским садом проводятся индивидуальные беседы с родителями вновь поступивших детей, где выясняются условия жизни, режима, питания, ухода и воспитания ребёнка в семье. Сбор информации, организация гибкого режима посещения  и наблюдения за каждым ребёнком помогают ребёнку и родителю легче перенести период адаптации. Важную роль в этом игр</w:t>
      </w:r>
      <w:r w:rsidR="00340341">
        <w:rPr>
          <w:rFonts w:ascii="Times New Roman" w:hAnsi="Times New Roman" w:cs="Times New Roman"/>
          <w:sz w:val="24"/>
          <w:szCs w:val="24"/>
        </w:rPr>
        <w:t>али воспитатели  младших групп</w:t>
      </w:r>
      <w:r w:rsidRPr="00C334F0">
        <w:rPr>
          <w:rFonts w:ascii="Times New Roman" w:hAnsi="Times New Roman" w:cs="Times New Roman"/>
          <w:sz w:val="24"/>
          <w:szCs w:val="24"/>
        </w:rPr>
        <w:t xml:space="preserve"> </w:t>
      </w:r>
      <w:r w:rsidR="00CC646A">
        <w:rPr>
          <w:rFonts w:ascii="Times New Roman" w:hAnsi="Times New Roman" w:cs="Times New Roman"/>
          <w:sz w:val="24"/>
          <w:szCs w:val="24"/>
        </w:rPr>
        <w:t>Хафизова Г.К.</w:t>
      </w:r>
      <w:r w:rsidR="00904096" w:rsidRPr="00C334F0">
        <w:rPr>
          <w:rFonts w:ascii="Times New Roman" w:hAnsi="Times New Roman" w:cs="Times New Roman"/>
          <w:sz w:val="24"/>
          <w:szCs w:val="24"/>
        </w:rPr>
        <w:t xml:space="preserve">, </w:t>
      </w:r>
      <w:r w:rsidR="00DD1C29">
        <w:rPr>
          <w:rFonts w:ascii="Times New Roman" w:hAnsi="Times New Roman" w:cs="Times New Roman"/>
          <w:sz w:val="24"/>
          <w:szCs w:val="24"/>
        </w:rPr>
        <w:t>Федорова З.Р.</w:t>
      </w:r>
      <w:r w:rsidR="00A1712F">
        <w:rPr>
          <w:rFonts w:ascii="Times New Roman" w:hAnsi="Times New Roman" w:cs="Times New Roman"/>
          <w:sz w:val="24"/>
          <w:szCs w:val="24"/>
        </w:rPr>
        <w:t xml:space="preserve"> и педагог-</w:t>
      </w:r>
      <w:r w:rsidRPr="00C334F0">
        <w:rPr>
          <w:rFonts w:ascii="Times New Roman" w:hAnsi="Times New Roman" w:cs="Times New Roman"/>
          <w:sz w:val="24"/>
          <w:szCs w:val="24"/>
        </w:rPr>
        <w:t xml:space="preserve">психолог </w:t>
      </w:r>
      <w:r w:rsidR="00500439" w:rsidRPr="00C334F0">
        <w:rPr>
          <w:rFonts w:ascii="Times New Roman" w:hAnsi="Times New Roman" w:cs="Times New Roman"/>
          <w:sz w:val="24"/>
          <w:szCs w:val="24"/>
        </w:rPr>
        <w:t>Иштуганова З.Р.</w:t>
      </w:r>
    </w:p>
    <w:p w:rsidR="00970ABD" w:rsidRDefault="005B741D" w:rsidP="00E7634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течени</w:t>
      </w:r>
      <w:r w:rsidR="00630309">
        <w:rPr>
          <w:rFonts w:ascii="Times New Roman" w:hAnsi="Times New Roman" w:cs="Times New Roman"/>
          <w:sz w:val="24"/>
          <w:szCs w:val="24"/>
        </w:rPr>
        <w:t>е</w:t>
      </w:r>
      <w:r w:rsidR="00DD1C29">
        <w:rPr>
          <w:rFonts w:ascii="Times New Roman" w:hAnsi="Times New Roman" w:cs="Times New Roman"/>
          <w:sz w:val="24"/>
          <w:szCs w:val="24"/>
        </w:rPr>
        <w:t xml:space="preserve"> 2021</w:t>
      </w:r>
      <w:r w:rsidR="00CC646A">
        <w:rPr>
          <w:rFonts w:ascii="Times New Roman" w:hAnsi="Times New Roman" w:cs="Times New Roman"/>
          <w:sz w:val="24"/>
          <w:szCs w:val="24"/>
        </w:rPr>
        <w:t>-202</w:t>
      </w:r>
      <w:r w:rsidR="00DD1C29">
        <w:rPr>
          <w:rFonts w:ascii="Times New Roman" w:hAnsi="Times New Roman" w:cs="Times New Roman"/>
          <w:sz w:val="24"/>
          <w:szCs w:val="24"/>
        </w:rPr>
        <w:t>2</w:t>
      </w:r>
      <w:r w:rsidR="00970ABD" w:rsidRPr="00C334F0">
        <w:rPr>
          <w:rFonts w:ascii="Times New Roman" w:hAnsi="Times New Roman" w:cs="Times New Roman"/>
          <w:sz w:val="24"/>
          <w:szCs w:val="24"/>
        </w:rPr>
        <w:t xml:space="preserve"> учебного года педагогом-психологом выполнялись следующие виды работ в соответствии с годовым планом: </w:t>
      </w:r>
      <w:r w:rsidR="00787EED">
        <w:rPr>
          <w:rFonts w:ascii="Times New Roman" w:hAnsi="Times New Roman" w:cs="Times New Roman"/>
          <w:sz w:val="24"/>
          <w:szCs w:val="24"/>
        </w:rPr>
        <w:t xml:space="preserve">консультации </w:t>
      </w:r>
      <w:r w:rsidR="00787EED" w:rsidRPr="00E76347">
        <w:rPr>
          <w:rFonts w:ascii="Times New Roman" w:hAnsi="Times New Roman" w:cs="Times New Roman"/>
          <w:sz w:val="24"/>
          <w:szCs w:val="24"/>
        </w:rPr>
        <w:t xml:space="preserve">«Мой малыш пошел в детский сад»,  </w:t>
      </w:r>
      <w:r w:rsidR="00E76347" w:rsidRPr="00E76347">
        <w:rPr>
          <w:rFonts w:ascii="Times New Roman" w:hAnsi="Times New Roman" w:cs="Times New Roman"/>
          <w:sz w:val="24"/>
          <w:szCs w:val="24"/>
        </w:rPr>
        <w:t xml:space="preserve">«Как облегчить процесс адаптации», «Десять заповедей для родителей», «Как повысить уровень логического мышления», «Как научить ребенка владеть собой?», «Готов ли ваш ребенок к школе?», </w:t>
      </w:r>
      <w:r w:rsidR="00970ABD" w:rsidRPr="00E76347">
        <w:rPr>
          <w:rFonts w:ascii="Times New Roman" w:hAnsi="Times New Roman" w:cs="Times New Roman"/>
          <w:sz w:val="24"/>
          <w:szCs w:val="24"/>
        </w:rPr>
        <w:t>анкетирование родителей  «</w:t>
      </w:r>
      <w:r w:rsidR="00787EED" w:rsidRPr="00E76347">
        <w:rPr>
          <w:rFonts w:ascii="Times New Roman" w:hAnsi="Times New Roman" w:cs="Times New Roman"/>
          <w:sz w:val="24"/>
          <w:szCs w:val="24"/>
        </w:rPr>
        <w:t>Особенности воспитания ребенка в семье, его склонности и интересы</w:t>
      </w:r>
      <w:r w:rsidR="00970ABD" w:rsidRPr="00E76347">
        <w:rPr>
          <w:rFonts w:ascii="Times New Roman" w:hAnsi="Times New Roman" w:cs="Times New Roman"/>
          <w:sz w:val="24"/>
          <w:szCs w:val="24"/>
        </w:rPr>
        <w:t xml:space="preserve">»;  </w:t>
      </w:r>
      <w:r w:rsidR="00E76347" w:rsidRPr="00E76347">
        <w:rPr>
          <w:rFonts w:ascii="Times New Roman" w:hAnsi="Times New Roman" w:cs="Times New Roman"/>
          <w:sz w:val="24"/>
          <w:szCs w:val="24"/>
        </w:rPr>
        <w:t>опросник для воспитателей для анализа эффективности формирования познавательной деятельности дошкольников</w:t>
      </w:r>
      <w:r w:rsidR="00970ABD" w:rsidRPr="00C334F0">
        <w:rPr>
          <w:rFonts w:ascii="Times New Roman" w:hAnsi="Times New Roman" w:cs="Times New Roman"/>
          <w:sz w:val="24"/>
          <w:szCs w:val="24"/>
        </w:rPr>
        <w:t xml:space="preserve">; оформление  </w:t>
      </w:r>
      <w:r w:rsidR="00500439" w:rsidRPr="00C334F0">
        <w:rPr>
          <w:rFonts w:ascii="Times New Roman" w:hAnsi="Times New Roman" w:cs="Times New Roman"/>
          <w:sz w:val="24"/>
          <w:szCs w:val="24"/>
        </w:rPr>
        <w:t>психолого-</w:t>
      </w:r>
      <w:r w:rsidR="00970ABD" w:rsidRPr="00C334F0">
        <w:rPr>
          <w:rFonts w:ascii="Times New Roman" w:hAnsi="Times New Roman" w:cs="Times New Roman"/>
          <w:sz w:val="24"/>
          <w:szCs w:val="24"/>
        </w:rPr>
        <w:t>педагогической  информации для родителей на стендах и сайте  ДОУ</w:t>
      </w:r>
      <w:r w:rsidR="00787EED">
        <w:rPr>
          <w:rFonts w:ascii="Times New Roman" w:hAnsi="Times New Roman" w:cs="Times New Roman"/>
          <w:sz w:val="24"/>
          <w:szCs w:val="24"/>
        </w:rPr>
        <w:t xml:space="preserve"> и индивидуальные кон</w:t>
      </w:r>
      <w:r w:rsidR="00E76347">
        <w:rPr>
          <w:rFonts w:ascii="Times New Roman" w:hAnsi="Times New Roman" w:cs="Times New Roman"/>
          <w:sz w:val="24"/>
          <w:szCs w:val="24"/>
        </w:rPr>
        <w:t>сультации по запросам родителей и др.</w:t>
      </w:r>
    </w:p>
    <w:p w:rsidR="00970ABD" w:rsidRPr="008671EF" w:rsidRDefault="00970ABD" w:rsidP="00970ABD">
      <w:pPr>
        <w:spacing w:after="0" w:line="240" w:lineRule="auto"/>
        <w:ind w:firstLine="567"/>
        <w:jc w:val="both"/>
        <w:rPr>
          <w:rFonts w:ascii="Times New Roman" w:hAnsi="Times New Roman" w:cs="Times New Roman"/>
          <w:sz w:val="24"/>
          <w:szCs w:val="24"/>
        </w:rPr>
      </w:pPr>
      <w:r w:rsidRPr="008671EF">
        <w:rPr>
          <w:rFonts w:ascii="Times New Roman" w:hAnsi="Times New Roman" w:cs="Times New Roman"/>
          <w:sz w:val="24"/>
          <w:szCs w:val="24"/>
        </w:rPr>
        <w:t>В начале учебного года велась работа с детьми дошкольного возраста по адаптации детей к условиям ДОУ. Во время адаптации оказывалась психологическая поддержка всем участником образовательного процесса. Работа по адаптации детей к пребыванию в ДОУ строилась исходя из конкретной ситуации (трудностей у ребенка, эмоциональных проявлений, поведенческих реакций). Проводились адаптационные игры; организовывались консультации с родителями и педагогами по вопросам помощи ребёнку в период адаптации к детскому саду. В процессе наблюдения за адаптационным процессом велось наблюдение за детьми в группах, на прогулке, во время занятий. Было проведено анкетирование родителей, заполнение листов адаптации на каждого ребёнка. В работе с детьми использовались методы игровой деятельности, тактильный контакт и т. д.</w:t>
      </w:r>
    </w:p>
    <w:p w:rsidR="00AE2DB7" w:rsidRPr="008671EF" w:rsidRDefault="00970ABD" w:rsidP="00AE2DB7">
      <w:pPr>
        <w:spacing w:after="0" w:line="240" w:lineRule="auto"/>
        <w:ind w:firstLine="567"/>
        <w:jc w:val="both"/>
        <w:rPr>
          <w:rFonts w:ascii="Times New Roman" w:hAnsi="Times New Roman" w:cs="Times New Roman"/>
          <w:sz w:val="24"/>
          <w:szCs w:val="24"/>
        </w:rPr>
      </w:pPr>
      <w:r w:rsidRPr="008671EF">
        <w:rPr>
          <w:rFonts w:ascii="Times New Roman" w:hAnsi="Times New Roman" w:cs="Times New Roman"/>
          <w:sz w:val="24"/>
          <w:szCs w:val="24"/>
        </w:rPr>
        <w:t xml:space="preserve">Согласно годовому плану, в начале учебного года, педагогом-психологом </w:t>
      </w:r>
      <w:r w:rsidR="00500439" w:rsidRPr="008671EF">
        <w:rPr>
          <w:rFonts w:ascii="Times New Roman" w:hAnsi="Times New Roman" w:cs="Times New Roman"/>
          <w:sz w:val="24"/>
          <w:szCs w:val="24"/>
        </w:rPr>
        <w:t>Иштугановой З.Р.</w:t>
      </w:r>
      <w:r w:rsidRPr="008671EF">
        <w:rPr>
          <w:rFonts w:ascii="Times New Roman" w:hAnsi="Times New Roman" w:cs="Times New Roman"/>
          <w:sz w:val="24"/>
          <w:szCs w:val="24"/>
        </w:rPr>
        <w:t xml:space="preserve"> была проведена  диагностика  адаптации детей раннего возраста. </w:t>
      </w:r>
    </w:p>
    <w:p w:rsidR="00970ABD" w:rsidRPr="008671EF" w:rsidRDefault="00970ABD" w:rsidP="00970ABD">
      <w:pPr>
        <w:spacing w:after="0" w:line="240" w:lineRule="auto"/>
        <w:ind w:firstLine="567"/>
        <w:jc w:val="both"/>
        <w:rPr>
          <w:rFonts w:ascii="Times New Roman" w:hAnsi="Times New Roman" w:cs="Times New Roman"/>
          <w:sz w:val="24"/>
          <w:szCs w:val="24"/>
        </w:rPr>
      </w:pPr>
      <w:r w:rsidRPr="008671EF">
        <w:rPr>
          <w:rFonts w:ascii="Times New Roman" w:hAnsi="Times New Roman" w:cs="Times New Roman"/>
          <w:sz w:val="24"/>
          <w:szCs w:val="24"/>
        </w:rPr>
        <w:t>Была выявлена следующая картина степени адаптации:</w:t>
      </w:r>
    </w:p>
    <w:p w:rsidR="00970ABD" w:rsidRPr="00ED58DC" w:rsidRDefault="00970ABD" w:rsidP="00ED58DC">
      <w:pPr>
        <w:spacing w:after="0" w:line="240" w:lineRule="auto"/>
        <w:ind w:firstLine="567"/>
        <w:jc w:val="both"/>
        <w:rPr>
          <w:rFonts w:ascii="Times New Roman" w:hAnsi="Times New Roman" w:cs="Times New Roman"/>
          <w:sz w:val="24"/>
          <w:szCs w:val="24"/>
        </w:rPr>
      </w:pPr>
    </w:p>
    <w:tbl>
      <w:tblPr>
        <w:tblW w:w="10005" w:type="dxa"/>
        <w:jc w:val="center"/>
        <w:tblInd w:w="-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36"/>
        <w:gridCol w:w="857"/>
        <w:gridCol w:w="992"/>
        <w:gridCol w:w="1105"/>
        <w:gridCol w:w="1320"/>
        <w:gridCol w:w="2475"/>
        <w:gridCol w:w="1133"/>
        <w:gridCol w:w="1387"/>
      </w:tblGrid>
      <w:tr w:rsidR="00505175" w:rsidRPr="00402ED9" w:rsidTr="00EC44A2">
        <w:trPr>
          <w:jc w:val="center"/>
        </w:trPr>
        <w:tc>
          <w:tcPr>
            <w:tcW w:w="736" w:type="dxa"/>
            <w:vMerge w:val="restart"/>
            <w:tcBorders>
              <w:top w:val="single" w:sz="4" w:space="0" w:color="auto"/>
              <w:left w:val="single" w:sz="4" w:space="0" w:color="auto"/>
              <w:bottom w:val="single" w:sz="4" w:space="0" w:color="auto"/>
              <w:right w:val="single" w:sz="4" w:space="0" w:color="auto"/>
            </w:tcBorders>
            <w:hideMark/>
          </w:tcPr>
          <w:p w:rsidR="00505175" w:rsidRPr="00402ED9" w:rsidRDefault="00505175" w:rsidP="00ED58DC">
            <w:pPr>
              <w:spacing w:after="0" w:line="240" w:lineRule="auto"/>
              <w:ind w:right="113"/>
              <w:rPr>
                <w:rFonts w:ascii="Times New Roman" w:eastAsia="Calibri" w:hAnsi="Times New Roman" w:cs="Times New Roman"/>
                <w:b/>
                <w:sz w:val="20"/>
                <w:szCs w:val="20"/>
              </w:rPr>
            </w:pPr>
            <w:r w:rsidRPr="00402ED9">
              <w:rPr>
                <w:rFonts w:ascii="Times New Roman" w:eastAsia="Calibri" w:hAnsi="Times New Roman" w:cs="Times New Roman"/>
                <w:b/>
                <w:sz w:val="20"/>
                <w:szCs w:val="20"/>
              </w:rPr>
              <w:t>№</w:t>
            </w:r>
          </w:p>
          <w:p w:rsidR="00505175" w:rsidRPr="00402ED9" w:rsidRDefault="00505175" w:rsidP="00ED58DC">
            <w:pPr>
              <w:spacing w:after="0" w:line="240" w:lineRule="auto"/>
              <w:ind w:right="113"/>
              <w:rPr>
                <w:rFonts w:ascii="Times New Roman" w:eastAsia="Calibri" w:hAnsi="Times New Roman" w:cs="Times New Roman"/>
                <w:b/>
                <w:sz w:val="20"/>
                <w:szCs w:val="20"/>
                <w:lang w:eastAsia="en-US"/>
              </w:rPr>
            </w:pPr>
            <w:r w:rsidRPr="00402ED9">
              <w:rPr>
                <w:rFonts w:ascii="Times New Roman" w:eastAsia="Calibri" w:hAnsi="Times New Roman" w:cs="Times New Roman"/>
                <w:b/>
                <w:sz w:val="20"/>
                <w:szCs w:val="20"/>
              </w:rPr>
              <w:t>Гр.</w:t>
            </w:r>
          </w:p>
        </w:tc>
        <w:tc>
          <w:tcPr>
            <w:tcW w:w="857" w:type="dxa"/>
            <w:vMerge w:val="restart"/>
            <w:tcBorders>
              <w:top w:val="single" w:sz="4" w:space="0" w:color="auto"/>
              <w:left w:val="single" w:sz="4" w:space="0" w:color="auto"/>
              <w:bottom w:val="single" w:sz="4" w:space="0" w:color="auto"/>
              <w:right w:val="single" w:sz="4" w:space="0" w:color="auto"/>
            </w:tcBorders>
            <w:hideMark/>
          </w:tcPr>
          <w:p w:rsidR="00505175" w:rsidRPr="00402ED9" w:rsidRDefault="00402ED9" w:rsidP="00ED58DC">
            <w:pPr>
              <w:spacing w:after="0" w:line="240" w:lineRule="auto"/>
              <w:ind w:right="113"/>
              <w:rPr>
                <w:rFonts w:ascii="Times New Roman" w:eastAsia="Calibri" w:hAnsi="Times New Roman" w:cs="Times New Roman"/>
                <w:b/>
                <w:sz w:val="20"/>
                <w:szCs w:val="20"/>
                <w:lang w:eastAsia="en-US"/>
              </w:rPr>
            </w:pPr>
            <w:r>
              <w:rPr>
                <w:rFonts w:ascii="Times New Roman" w:eastAsia="Calibri" w:hAnsi="Times New Roman" w:cs="Times New Roman"/>
                <w:b/>
                <w:sz w:val="20"/>
                <w:szCs w:val="20"/>
              </w:rPr>
              <w:t>Количество д</w:t>
            </w:r>
            <w:r w:rsidR="00505175" w:rsidRPr="00402ED9">
              <w:rPr>
                <w:rFonts w:ascii="Times New Roman" w:eastAsia="Calibri" w:hAnsi="Times New Roman" w:cs="Times New Roman"/>
                <w:b/>
                <w:sz w:val="20"/>
                <w:szCs w:val="20"/>
              </w:rPr>
              <w:t>ет</w:t>
            </w:r>
            <w:r>
              <w:rPr>
                <w:rFonts w:ascii="Times New Roman" w:eastAsia="Calibri" w:hAnsi="Times New Roman" w:cs="Times New Roman"/>
                <w:b/>
                <w:sz w:val="20"/>
                <w:szCs w:val="20"/>
              </w:rPr>
              <w:t>ей</w:t>
            </w:r>
          </w:p>
        </w:tc>
        <w:tc>
          <w:tcPr>
            <w:tcW w:w="3417" w:type="dxa"/>
            <w:gridSpan w:val="3"/>
            <w:tcBorders>
              <w:top w:val="single" w:sz="4" w:space="0" w:color="auto"/>
              <w:left w:val="single" w:sz="4" w:space="0" w:color="auto"/>
              <w:bottom w:val="single" w:sz="4" w:space="0" w:color="auto"/>
              <w:right w:val="single" w:sz="4" w:space="0" w:color="auto"/>
            </w:tcBorders>
            <w:hideMark/>
          </w:tcPr>
          <w:p w:rsidR="00505175" w:rsidRPr="00402ED9" w:rsidRDefault="00505175" w:rsidP="00BC4AE7">
            <w:pPr>
              <w:spacing w:after="0" w:line="240" w:lineRule="auto"/>
              <w:jc w:val="center"/>
              <w:rPr>
                <w:rFonts w:ascii="Times New Roman" w:eastAsia="Calibri" w:hAnsi="Times New Roman" w:cs="Times New Roman"/>
                <w:b/>
                <w:sz w:val="20"/>
                <w:szCs w:val="20"/>
                <w:lang w:eastAsia="en-US"/>
              </w:rPr>
            </w:pPr>
            <w:r w:rsidRPr="00402ED9">
              <w:rPr>
                <w:rFonts w:ascii="Times New Roman" w:eastAsia="Calibri" w:hAnsi="Times New Roman" w:cs="Times New Roman"/>
                <w:b/>
                <w:sz w:val="20"/>
                <w:szCs w:val="20"/>
              </w:rPr>
              <w:t>Адаптация</w:t>
            </w:r>
          </w:p>
        </w:tc>
        <w:tc>
          <w:tcPr>
            <w:tcW w:w="2475" w:type="dxa"/>
            <w:vMerge w:val="restart"/>
            <w:tcBorders>
              <w:top w:val="single" w:sz="4" w:space="0" w:color="auto"/>
              <w:left w:val="single" w:sz="4" w:space="0" w:color="auto"/>
              <w:bottom w:val="single" w:sz="4" w:space="0" w:color="auto"/>
              <w:right w:val="single" w:sz="4" w:space="0" w:color="auto"/>
            </w:tcBorders>
            <w:hideMark/>
          </w:tcPr>
          <w:p w:rsidR="00505175" w:rsidRPr="00402ED9" w:rsidRDefault="00505175" w:rsidP="00ED58DC">
            <w:pPr>
              <w:spacing w:after="0" w:line="240" w:lineRule="auto"/>
              <w:rPr>
                <w:rFonts w:ascii="Times New Roman" w:eastAsia="Calibri" w:hAnsi="Times New Roman" w:cs="Times New Roman"/>
                <w:b/>
                <w:sz w:val="20"/>
                <w:szCs w:val="20"/>
                <w:lang w:eastAsia="en-US"/>
              </w:rPr>
            </w:pPr>
            <w:r w:rsidRPr="00402ED9">
              <w:rPr>
                <w:rFonts w:ascii="Times New Roman" w:eastAsia="Calibri" w:hAnsi="Times New Roman" w:cs="Times New Roman"/>
                <w:b/>
                <w:sz w:val="20"/>
                <w:szCs w:val="20"/>
              </w:rPr>
              <w:t>Мероприятия по изучению адаптации и профилактике дезадаптации детей в ДОУ</w:t>
            </w:r>
          </w:p>
        </w:tc>
        <w:tc>
          <w:tcPr>
            <w:tcW w:w="1133" w:type="dxa"/>
            <w:vMerge w:val="restart"/>
            <w:tcBorders>
              <w:top w:val="single" w:sz="4" w:space="0" w:color="auto"/>
              <w:left w:val="single" w:sz="4" w:space="0" w:color="auto"/>
              <w:bottom w:val="single" w:sz="4" w:space="0" w:color="auto"/>
              <w:right w:val="single" w:sz="4" w:space="0" w:color="auto"/>
            </w:tcBorders>
            <w:hideMark/>
          </w:tcPr>
          <w:p w:rsidR="00505175" w:rsidRPr="00402ED9" w:rsidRDefault="00505175" w:rsidP="00ED58DC">
            <w:pPr>
              <w:spacing w:after="0" w:line="240" w:lineRule="auto"/>
              <w:rPr>
                <w:rFonts w:ascii="Times New Roman" w:eastAsia="Calibri" w:hAnsi="Times New Roman" w:cs="Times New Roman"/>
                <w:b/>
                <w:sz w:val="20"/>
                <w:szCs w:val="20"/>
                <w:lang w:eastAsia="en-US"/>
              </w:rPr>
            </w:pPr>
            <w:r w:rsidRPr="00402ED9">
              <w:rPr>
                <w:rFonts w:ascii="Times New Roman" w:eastAsia="Calibri" w:hAnsi="Times New Roman" w:cs="Times New Roman"/>
                <w:b/>
                <w:sz w:val="20"/>
                <w:szCs w:val="20"/>
              </w:rPr>
              <w:t>Сроки проведения методик</w:t>
            </w:r>
          </w:p>
        </w:tc>
        <w:tc>
          <w:tcPr>
            <w:tcW w:w="1387" w:type="dxa"/>
            <w:vMerge w:val="restart"/>
            <w:tcBorders>
              <w:top w:val="single" w:sz="4" w:space="0" w:color="auto"/>
              <w:left w:val="single" w:sz="4" w:space="0" w:color="auto"/>
              <w:bottom w:val="single" w:sz="4" w:space="0" w:color="auto"/>
              <w:right w:val="single" w:sz="4" w:space="0" w:color="auto"/>
            </w:tcBorders>
            <w:hideMark/>
          </w:tcPr>
          <w:p w:rsidR="00505175" w:rsidRPr="00402ED9" w:rsidRDefault="00505175" w:rsidP="003E3A96">
            <w:pPr>
              <w:spacing w:after="0" w:line="240" w:lineRule="auto"/>
              <w:ind w:right="-135"/>
              <w:rPr>
                <w:rFonts w:ascii="Times New Roman" w:eastAsia="Calibri" w:hAnsi="Times New Roman" w:cs="Times New Roman"/>
                <w:b/>
                <w:sz w:val="20"/>
                <w:szCs w:val="20"/>
                <w:lang w:eastAsia="en-US"/>
              </w:rPr>
            </w:pPr>
            <w:r w:rsidRPr="00402ED9">
              <w:rPr>
                <w:rFonts w:ascii="Times New Roman" w:eastAsia="Calibri" w:hAnsi="Times New Roman" w:cs="Times New Roman"/>
                <w:b/>
                <w:sz w:val="20"/>
                <w:szCs w:val="20"/>
              </w:rPr>
              <w:t>План и программа по преодолению тяж.степени адаптации</w:t>
            </w:r>
          </w:p>
        </w:tc>
      </w:tr>
      <w:tr w:rsidR="00505175" w:rsidRPr="00402ED9" w:rsidTr="002E68FC">
        <w:trPr>
          <w:trHeight w:val="892"/>
          <w:jc w:val="center"/>
        </w:trPr>
        <w:tc>
          <w:tcPr>
            <w:tcW w:w="736" w:type="dxa"/>
            <w:vMerge/>
            <w:tcBorders>
              <w:top w:val="single" w:sz="4" w:space="0" w:color="auto"/>
              <w:left w:val="single" w:sz="4" w:space="0" w:color="auto"/>
              <w:bottom w:val="single" w:sz="4" w:space="0" w:color="auto"/>
              <w:right w:val="single" w:sz="4" w:space="0" w:color="auto"/>
            </w:tcBorders>
            <w:vAlign w:val="center"/>
            <w:hideMark/>
          </w:tcPr>
          <w:p w:rsidR="00505175" w:rsidRPr="00402ED9" w:rsidRDefault="00505175" w:rsidP="00ED58DC">
            <w:pPr>
              <w:spacing w:after="0" w:line="240" w:lineRule="auto"/>
              <w:rPr>
                <w:rFonts w:ascii="Times New Roman" w:eastAsia="Calibri" w:hAnsi="Times New Roman" w:cs="Times New Roman"/>
                <w:sz w:val="20"/>
                <w:szCs w:val="20"/>
                <w:lang w:eastAsia="en-US"/>
              </w:rPr>
            </w:pPr>
          </w:p>
        </w:tc>
        <w:tc>
          <w:tcPr>
            <w:tcW w:w="857" w:type="dxa"/>
            <w:vMerge/>
            <w:tcBorders>
              <w:top w:val="single" w:sz="4" w:space="0" w:color="auto"/>
              <w:left w:val="single" w:sz="4" w:space="0" w:color="auto"/>
              <w:bottom w:val="single" w:sz="4" w:space="0" w:color="auto"/>
              <w:right w:val="single" w:sz="4" w:space="0" w:color="auto"/>
            </w:tcBorders>
            <w:vAlign w:val="center"/>
            <w:hideMark/>
          </w:tcPr>
          <w:p w:rsidR="00505175" w:rsidRPr="00402ED9" w:rsidRDefault="00505175" w:rsidP="00ED58DC">
            <w:pPr>
              <w:spacing w:after="0" w:line="240" w:lineRule="auto"/>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505175" w:rsidRPr="00402ED9" w:rsidRDefault="00505175" w:rsidP="00ED58DC">
            <w:pPr>
              <w:spacing w:after="0" w:line="240" w:lineRule="auto"/>
              <w:rPr>
                <w:rFonts w:ascii="Times New Roman" w:eastAsia="Calibri" w:hAnsi="Times New Roman" w:cs="Times New Roman"/>
                <w:b/>
                <w:sz w:val="20"/>
                <w:szCs w:val="20"/>
                <w:lang w:val="en-US" w:eastAsia="en-US"/>
              </w:rPr>
            </w:pPr>
            <w:r w:rsidRPr="00402ED9">
              <w:rPr>
                <w:rFonts w:ascii="Times New Roman" w:eastAsia="Calibri" w:hAnsi="Times New Roman" w:cs="Times New Roman"/>
                <w:b/>
                <w:sz w:val="20"/>
                <w:szCs w:val="20"/>
              </w:rPr>
              <w:t>легкая</w:t>
            </w:r>
          </w:p>
        </w:tc>
        <w:tc>
          <w:tcPr>
            <w:tcW w:w="1105" w:type="dxa"/>
            <w:tcBorders>
              <w:top w:val="single" w:sz="4" w:space="0" w:color="auto"/>
              <w:left w:val="single" w:sz="4" w:space="0" w:color="auto"/>
              <w:bottom w:val="single" w:sz="4" w:space="0" w:color="auto"/>
              <w:right w:val="single" w:sz="4" w:space="0" w:color="auto"/>
            </w:tcBorders>
            <w:hideMark/>
          </w:tcPr>
          <w:p w:rsidR="00505175" w:rsidRPr="00402ED9" w:rsidRDefault="00505175" w:rsidP="00ED58DC">
            <w:pPr>
              <w:spacing w:after="0" w:line="240" w:lineRule="auto"/>
              <w:ind w:right="-79"/>
              <w:rPr>
                <w:rFonts w:ascii="Times New Roman" w:eastAsia="Calibri" w:hAnsi="Times New Roman" w:cs="Times New Roman"/>
                <w:b/>
                <w:sz w:val="20"/>
                <w:szCs w:val="20"/>
                <w:lang w:eastAsia="en-US"/>
              </w:rPr>
            </w:pPr>
            <w:r w:rsidRPr="00402ED9">
              <w:rPr>
                <w:rFonts w:ascii="Times New Roman" w:eastAsia="Calibri" w:hAnsi="Times New Roman" w:cs="Times New Roman"/>
                <w:b/>
                <w:sz w:val="20"/>
                <w:szCs w:val="20"/>
              </w:rPr>
              <w:t>средняя</w:t>
            </w:r>
          </w:p>
        </w:tc>
        <w:tc>
          <w:tcPr>
            <w:tcW w:w="1320" w:type="dxa"/>
            <w:tcBorders>
              <w:top w:val="single" w:sz="4" w:space="0" w:color="auto"/>
              <w:left w:val="single" w:sz="4" w:space="0" w:color="auto"/>
              <w:bottom w:val="single" w:sz="4" w:space="0" w:color="auto"/>
              <w:right w:val="single" w:sz="4" w:space="0" w:color="auto"/>
            </w:tcBorders>
            <w:hideMark/>
          </w:tcPr>
          <w:p w:rsidR="00505175" w:rsidRPr="00402ED9" w:rsidRDefault="00505175" w:rsidP="00ED58DC">
            <w:pPr>
              <w:spacing w:after="0" w:line="240" w:lineRule="auto"/>
              <w:rPr>
                <w:rFonts w:ascii="Times New Roman" w:eastAsia="Calibri" w:hAnsi="Times New Roman" w:cs="Times New Roman"/>
                <w:b/>
                <w:sz w:val="20"/>
                <w:szCs w:val="20"/>
                <w:lang w:eastAsia="en-US"/>
              </w:rPr>
            </w:pPr>
            <w:r w:rsidRPr="00402ED9">
              <w:rPr>
                <w:rFonts w:ascii="Times New Roman" w:eastAsia="Calibri" w:hAnsi="Times New Roman" w:cs="Times New Roman"/>
                <w:b/>
                <w:sz w:val="20"/>
                <w:szCs w:val="20"/>
              </w:rPr>
              <w:t>тяжелая</w:t>
            </w:r>
          </w:p>
        </w:tc>
        <w:tc>
          <w:tcPr>
            <w:tcW w:w="2475" w:type="dxa"/>
            <w:vMerge/>
            <w:tcBorders>
              <w:top w:val="single" w:sz="4" w:space="0" w:color="auto"/>
              <w:left w:val="single" w:sz="4" w:space="0" w:color="auto"/>
              <w:bottom w:val="single" w:sz="4" w:space="0" w:color="auto"/>
              <w:right w:val="single" w:sz="4" w:space="0" w:color="auto"/>
            </w:tcBorders>
            <w:vAlign w:val="center"/>
            <w:hideMark/>
          </w:tcPr>
          <w:p w:rsidR="00505175" w:rsidRPr="00402ED9" w:rsidRDefault="00505175" w:rsidP="00ED58DC">
            <w:pPr>
              <w:spacing w:after="0" w:line="240" w:lineRule="auto"/>
              <w:rPr>
                <w:rFonts w:ascii="Times New Roman" w:eastAsia="Calibri" w:hAnsi="Times New Roman" w:cs="Times New Roman"/>
                <w:sz w:val="20"/>
                <w:szCs w:val="20"/>
                <w:lang w:eastAsia="en-US"/>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505175" w:rsidRPr="00402ED9" w:rsidRDefault="00505175" w:rsidP="00ED58DC">
            <w:pPr>
              <w:spacing w:after="0" w:line="240" w:lineRule="auto"/>
              <w:rPr>
                <w:rFonts w:ascii="Times New Roman" w:eastAsia="Calibri" w:hAnsi="Times New Roman" w:cs="Times New Roman"/>
                <w:sz w:val="20"/>
                <w:szCs w:val="20"/>
                <w:lang w:eastAsia="en-US"/>
              </w:rPr>
            </w:pPr>
          </w:p>
        </w:tc>
        <w:tc>
          <w:tcPr>
            <w:tcW w:w="1387" w:type="dxa"/>
            <w:vMerge/>
            <w:tcBorders>
              <w:top w:val="single" w:sz="4" w:space="0" w:color="auto"/>
              <w:left w:val="single" w:sz="4" w:space="0" w:color="auto"/>
              <w:bottom w:val="single" w:sz="4" w:space="0" w:color="auto"/>
              <w:right w:val="single" w:sz="4" w:space="0" w:color="auto"/>
            </w:tcBorders>
            <w:vAlign w:val="center"/>
            <w:hideMark/>
          </w:tcPr>
          <w:p w:rsidR="00505175" w:rsidRPr="00402ED9" w:rsidRDefault="00505175" w:rsidP="00ED58DC">
            <w:pPr>
              <w:spacing w:after="0" w:line="240" w:lineRule="auto"/>
              <w:rPr>
                <w:rFonts w:ascii="Times New Roman" w:eastAsia="Calibri" w:hAnsi="Times New Roman" w:cs="Times New Roman"/>
                <w:sz w:val="20"/>
                <w:szCs w:val="20"/>
                <w:lang w:eastAsia="en-US"/>
              </w:rPr>
            </w:pPr>
          </w:p>
        </w:tc>
      </w:tr>
      <w:tr w:rsidR="0021085B" w:rsidRPr="0021085B" w:rsidTr="00023154">
        <w:trPr>
          <w:cantSplit/>
          <w:trHeight w:val="3380"/>
          <w:jc w:val="center"/>
        </w:trPr>
        <w:tc>
          <w:tcPr>
            <w:tcW w:w="736" w:type="dxa"/>
            <w:tcBorders>
              <w:top w:val="single" w:sz="4" w:space="0" w:color="auto"/>
              <w:left w:val="single" w:sz="4" w:space="0" w:color="auto"/>
              <w:right w:val="single" w:sz="4" w:space="0" w:color="auto"/>
            </w:tcBorders>
          </w:tcPr>
          <w:p w:rsidR="0021085B" w:rsidRPr="0021085B" w:rsidRDefault="0021085B" w:rsidP="00CA079D">
            <w:pPr>
              <w:spacing w:after="0" w:line="240" w:lineRule="auto"/>
              <w:jc w:val="center"/>
              <w:rPr>
                <w:rFonts w:ascii="Times New Roman" w:eastAsia="Calibri" w:hAnsi="Times New Roman" w:cs="Times New Roman"/>
                <w:sz w:val="20"/>
                <w:szCs w:val="20"/>
              </w:rPr>
            </w:pPr>
            <w:r w:rsidRPr="0021085B">
              <w:rPr>
                <w:rFonts w:ascii="Times New Roman" w:eastAsia="Calibri" w:hAnsi="Times New Roman" w:cs="Times New Roman"/>
                <w:sz w:val="20"/>
                <w:szCs w:val="20"/>
              </w:rPr>
              <w:lastRenderedPageBreak/>
              <w:t>01</w:t>
            </w:r>
          </w:p>
        </w:tc>
        <w:tc>
          <w:tcPr>
            <w:tcW w:w="857" w:type="dxa"/>
            <w:tcBorders>
              <w:top w:val="single" w:sz="4" w:space="0" w:color="auto"/>
              <w:left w:val="single" w:sz="4" w:space="0" w:color="auto"/>
              <w:right w:val="single" w:sz="4" w:space="0" w:color="auto"/>
            </w:tcBorders>
          </w:tcPr>
          <w:p w:rsidR="0021085B" w:rsidRPr="0021085B" w:rsidRDefault="0021085B" w:rsidP="00CA079D">
            <w:pPr>
              <w:spacing w:after="0" w:line="240" w:lineRule="auto"/>
              <w:jc w:val="center"/>
              <w:rPr>
                <w:rFonts w:ascii="Times New Roman" w:eastAsia="Calibri" w:hAnsi="Times New Roman" w:cs="Times New Roman"/>
                <w:sz w:val="20"/>
                <w:szCs w:val="20"/>
              </w:rPr>
            </w:pPr>
            <w:r w:rsidRPr="0021085B">
              <w:rPr>
                <w:rFonts w:ascii="Times New Roman" w:eastAsia="Calibri" w:hAnsi="Times New Roman" w:cs="Times New Roman"/>
                <w:sz w:val="20"/>
                <w:szCs w:val="20"/>
              </w:rPr>
              <w:t>21</w:t>
            </w:r>
          </w:p>
        </w:tc>
        <w:tc>
          <w:tcPr>
            <w:tcW w:w="992" w:type="dxa"/>
            <w:tcBorders>
              <w:top w:val="single" w:sz="4" w:space="0" w:color="auto"/>
              <w:left w:val="single" w:sz="4" w:space="0" w:color="auto"/>
              <w:right w:val="single" w:sz="4" w:space="0" w:color="auto"/>
            </w:tcBorders>
          </w:tcPr>
          <w:p w:rsidR="0021085B" w:rsidRPr="0021085B" w:rsidRDefault="0021085B" w:rsidP="00CA079D">
            <w:pPr>
              <w:spacing w:after="0" w:line="240" w:lineRule="auto"/>
              <w:jc w:val="center"/>
              <w:rPr>
                <w:rFonts w:ascii="Times New Roman" w:eastAsia="Calibri" w:hAnsi="Times New Roman" w:cs="Times New Roman"/>
                <w:sz w:val="20"/>
                <w:szCs w:val="20"/>
              </w:rPr>
            </w:pPr>
            <w:r w:rsidRPr="0021085B">
              <w:rPr>
                <w:rFonts w:ascii="Times New Roman" w:eastAsia="Calibri" w:hAnsi="Times New Roman" w:cs="Times New Roman"/>
                <w:sz w:val="20"/>
                <w:szCs w:val="20"/>
              </w:rPr>
              <w:t>95 %</w:t>
            </w:r>
          </w:p>
          <w:p w:rsidR="0021085B" w:rsidRPr="0021085B" w:rsidRDefault="0021085B" w:rsidP="00CA079D">
            <w:pPr>
              <w:spacing w:after="0" w:line="240" w:lineRule="auto"/>
              <w:jc w:val="center"/>
              <w:rPr>
                <w:rFonts w:ascii="Times New Roman" w:eastAsia="Calibri" w:hAnsi="Times New Roman" w:cs="Times New Roman"/>
                <w:sz w:val="20"/>
                <w:szCs w:val="20"/>
              </w:rPr>
            </w:pPr>
            <w:r w:rsidRPr="0021085B">
              <w:rPr>
                <w:rFonts w:ascii="Times New Roman" w:eastAsia="Calibri" w:hAnsi="Times New Roman" w:cs="Times New Roman"/>
                <w:sz w:val="20"/>
                <w:szCs w:val="20"/>
              </w:rPr>
              <w:t>(20 дет.)</w:t>
            </w:r>
          </w:p>
        </w:tc>
        <w:tc>
          <w:tcPr>
            <w:tcW w:w="1105" w:type="dxa"/>
            <w:tcBorders>
              <w:top w:val="single" w:sz="4" w:space="0" w:color="auto"/>
              <w:left w:val="single" w:sz="4" w:space="0" w:color="auto"/>
              <w:right w:val="single" w:sz="4" w:space="0" w:color="auto"/>
            </w:tcBorders>
          </w:tcPr>
          <w:p w:rsidR="0021085B" w:rsidRPr="0021085B" w:rsidRDefault="0021085B" w:rsidP="00CA079D">
            <w:pPr>
              <w:spacing w:after="0" w:line="240" w:lineRule="auto"/>
              <w:jc w:val="center"/>
              <w:rPr>
                <w:rFonts w:ascii="Times New Roman" w:eastAsia="Calibri" w:hAnsi="Times New Roman" w:cs="Times New Roman"/>
                <w:sz w:val="20"/>
                <w:szCs w:val="20"/>
              </w:rPr>
            </w:pPr>
            <w:r w:rsidRPr="0021085B">
              <w:rPr>
                <w:rFonts w:ascii="Times New Roman" w:eastAsia="Calibri" w:hAnsi="Times New Roman" w:cs="Times New Roman"/>
                <w:sz w:val="20"/>
                <w:szCs w:val="20"/>
              </w:rPr>
              <w:t>5%</w:t>
            </w:r>
          </w:p>
          <w:p w:rsidR="0021085B" w:rsidRPr="0021085B" w:rsidRDefault="0021085B" w:rsidP="00CA079D">
            <w:pPr>
              <w:spacing w:after="0" w:line="240" w:lineRule="auto"/>
              <w:jc w:val="center"/>
              <w:rPr>
                <w:rFonts w:ascii="Times New Roman" w:eastAsia="Calibri" w:hAnsi="Times New Roman" w:cs="Times New Roman"/>
                <w:sz w:val="20"/>
                <w:szCs w:val="20"/>
              </w:rPr>
            </w:pPr>
            <w:r w:rsidRPr="0021085B">
              <w:rPr>
                <w:rFonts w:ascii="Times New Roman" w:eastAsia="Calibri" w:hAnsi="Times New Roman" w:cs="Times New Roman"/>
                <w:sz w:val="20"/>
                <w:szCs w:val="20"/>
              </w:rPr>
              <w:t>(1 реб.)</w:t>
            </w:r>
          </w:p>
        </w:tc>
        <w:tc>
          <w:tcPr>
            <w:tcW w:w="1320" w:type="dxa"/>
            <w:tcBorders>
              <w:top w:val="single" w:sz="4" w:space="0" w:color="auto"/>
              <w:left w:val="single" w:sz="4" w:space="0" w:color="auto"/>
              <w:right w:val="single" w:sz="4" w:space="0" w:color="auto"/>
            </w:tcBorders>
          </w:tcPr>
          <w:p w:rsidR="0021085B" w:rsidRPr="0021085B" w:rsidRDefault="0021085B" w:rsidP="00CA079D">
            <w:pPr>
              <w:spacing w:after="0" w:line="240" w:lineRule="auto"/>
              <w:jc w:val="center"/>
              <w:rPr>
                <w:rFonts w:ascii="Times New Roman" w:eastAsia="Calibri" w:hAnsi="Times New Roman" w:cs="Times New Roman"/>
                <w:sz w:val="20"/>
                <w:szCs w:val="20"/>
              </w:rPr>
            </w:pPr>
            <w:r w:rsidRPr="0021085B">
              <w:rPr>
                <w:rFonts w:ascii="Times New Roman" w:eastAsia="Calibri" w:hAnsi="Times New Roman" w:cs="Times New Roman"/>
                <w:sz w:val="20"/>
                <w:szCs w:val="20"/>
              </w:rPr>
              <w:t>0 %</w:t>
            </w:r>
          </w:p>
          <w:p w:rsidR="0021085B" w:rsidRPr="0021085B" w:rsidRDefault="0021085B" w:rsidP="00CA079D">
            <w:pPr>
              <w:spacing w:after="0" w:line="240" w:lineRule="auto"/>
              <w:jc w:val="center"/>
              <w:rPr>
                <w:rFonts w:ascii="Times New Roman" w:eastAsia="Calibri" w:hAnsi="Times New Roman" w:cs="Times New Roman"/>
                <w:sz w:val="20"/>
                <w:szCs w:val="20"/>
              </w:rPr>
            </w:pPr>
          </w:p>
        </w:tc>
        <w:tc>
          <w:tcPr>
            <w:tcW w:w="2475" w:type="dxa"/>
            <w:tcBorders>
              <w:left w:val="single" w:sz="4" w:space="0" w:color="auto"/>
              <w:right w:val="single" w:sz="4" w:space="0" w:color="auto"/>
            </w:tcBorders>
          </w:tcPr>
          <w:p w:rsidR="0021085B" w:rsidRPr="0021085B" w:rsidRDefault="0021085B" w:rsidP="0021085B">
            <w:pPr>
              <w:spacing w:after="0" w:line="240" w:lineRule="auto"/>
              <w:jc w:val="center"/>
              <w:rPr>
                <w:rFonts w:ascii="Times New Roman" w:eastAsia="Calibri" w:hAnsi="Times New Roman" w:cs="Times New Roman"/>
                <w:sz w:val="20"/>
                <w:szCs w:val="20"/>
              </w:rPr>
            </w:pPr>
            <w:r w:rsidRPr="0021085B">
              <w:rPr>
                <w:rFonts w:ascii="Times New Roman" w:eastAsia="Calibri" w:hAnsi="Times New Roman" w:cs="Times New Roman"/>
                <w:sz w:val="20"/>
                <w:szCs w:val="20"/>
              </w:rPr>
              <w:t>1. Психологическое просвещение родителей и воспитателей по вопросу: «Психологические особенности развития детей в период раннего детства»</w:t>
            </w:r>
          </w:p>
          <w:p w:rsidR="0021085B" w:rsidRPr="0021085B" w:rsidRDefault="0021085B" w:rsidP="0021085B">
            <w:pPr>
              <w:spacing w:after="0" w:line="240" w:lineRule="auto"/>
              <w:jc w:val="center"/>
              <w:rPr>
                <w:rFonts w:ascii="Times New Roman" w:eastAsia="Calibri" w:hAnsi="Times New Roman" w:cs="Times New Roman"/>
                <w:sz w:val="20"/>
                <w:szCs w:val="20"/>
              </w:rPr>
            </w:pPr>
            <w:r w:rsidRPr="0021085B">
              <w:rPr>
                <w:rFonts w:ascii="Times New Roman" w:eastAsia="Calibri" w:hAnsi="Times New Roman" w:cs="Times New Roman"/>
                <w:sz w:val="20"/>
                <w:szCs w:val="20"/>
              </w:rPr>
              <w:t>2. Групповые занятия по программе «Адаптация к дошкольному учреждению детей 2-4 лет», А.С. Роньжина</w:t>
            </w:r>
          </w:p>
          <w:p w:rsidR="0021085B" w:rsidRPr="0021085B" w:rsidRDefault="0021085B" w:rsidP="0021085B">
            <w:pPr>
              <w:spacing w:after="0" w:line="240" w:lineRule="auto"/>
              <w:jc w:val="center"/>
              <w:rPr>
                <w:rFonts w:ascii="Times New Roman" w:eastAsia="Calibri" w:hAnsi="Times New Roman" w:cs="Times New Roman"/>
                <w:sz w:val="20"/>
                <w:szCs w:val="20"/>
              </w:rPr>
            </w:pPr>
            <w:r w:rsidRPr="0021085B">
              <w:rPr>
                <w:rFonts w:ascii="Times New Roman" w:eastAsia="Calibri" w:hAnsi="Times New Roman" w:cs="Times New Roman"/>
                <w:sz w:val="20"/>
                <w:szCs w:val="20"/>
              </w:rPr>
              <w:t>3. Оформление памяток для родительского уголка</w:t>
            </w:r>
          </w:p>
        </w:tc>
        <w:tc>
          <w:tcPr>
            <w:tcW w:w="1133" w:type="dxa"/>
            <w:tcBorders>
              <w:left w:val="single" w:sz="4" w:space="0" w:color="auto"/>
              <w:right w:val="single" w:sz="4" w:space="0" w:color="auto"/>
            </w:tcBorders>
            <w:vAlign w:val="center"/>
          </w:tcPr>
          <w:p w:rsidR="0021085B" w:rsidRPr="0021085B" w:rsidRDefault="0021085B" w:rsidP="0021085B">
            <w:pPr>
              <w:spacing w:after="0" w:line="240" w:lineRule="auto"/>
              <w:jc w:val="center"/>
              <w:rPr>
                <w:rFonts w:ascii="Times New Roman" w:eastAsia="Calibri" w:hAnsi="Times New Roman" w:cs="Times New Roman"/>
                <w:sz w:val="20"/>
                <w:szCs w:val="20"/>
              </w:rPr>
            </w:pPr>
          </w:p>
          <w:p w:rsidR="0021085B" w:rsidRPr="0021085B" w:rsidRDefault="0021085B" w:rsidP="0021085B">
            <w:pPr>
              <w:spacing w:after="0" w:line="240" w:lineRule="auto"/>
              <w:jc w:val="center"/>
              <w:rPr>
                <w:rFonts w:ascii="Times New Roman" w:eastAsia="Calibri" w:hAnsi="Times New Roman" w:cs="Times New Roman"/>
                <w:sz w:val="20"/>
                <w:szCs w:val="20"/>
              </w:rPr>
            </w:pPr>
            <w:r w:rsidRPr="0021085B">
              <w:rPr>
                <w:rFonts w:ascii="Times New Roman" w:eastAsia="Calibri" w:hAnsi="Times New Roman" w:cs="Times New Roman"/>
                <w:sz w:val="20"/>
                <w:szCs w:val="20"/>
              </w:rPr>
              <w:t>сентябрь-октябрь</w:t>
            </w:r>
          </w:p>
          <w:p w:rsidR="0021085B" w:rsidRPr="0021085B" w:rsidRDefault="0021085B" w:rsidP="0021085B">
            <w:pPr>
              <w:spacing w:after="0" w:line="240" w:lineRule="auto"/>
              <w:jc w:val="center"/>
              <w:rPr>
                <w:rFonts w:ascii="Times New Roman" w:eastAsia="Calibri" w:hAnsi="Times New Roman" w:cs="Times New Roman"/>
                <w:sz w:val="20"/>
                <w:szCs w:val="20"/>
              </w:rPr>
            </w:pPr>
            <w:r w:rsidRPr="0021085B">
              <w:rPr>
                <w:rFonts w:ascii="Times New Roman" w:eastAsia="Calibri" w:hAnsi="Times New Roman" w:cs="Times New Roman"/>
                <w:sz w:val="20"/>
                <w:szCs w:val="20"/>
              </w:rPr>
              <w:t>202</w:t>
            </w:r>
            <w:r>
              <w:rPr>
                <w:rFonts w:ascii="Times New Roman" w:eastAsia="Calibri" w:hAnsi="Times New Roman" w:cs="Times New Roman"/>
                <w:sz w:val="20"/>
                <w:szCs w:val="20"/>
              </w:rPr>
              <w:t>1</w:t>
            </w:r>
            <w:r w:rsidRPr="0021085B">
              <w:rPr>
                <w:rFonts w:ascii="Times New Roman" w:eastAsia="Calibri" w:hAnsi="Times New Roman" w:cs="Times New Roman"/>
                <w:sz w:val="20"/>
                <w:szCs w:val="20"/>
              </w:rPr>
              <w:t>г.</w:t>
            </w:r>
          </w:p>
        </w:tc>
        <w:tc>
          <w:tcPr>
            <w:tcW w:w="1387" w:type="dxa"/>
            <w:tcBorders>
              <w:left w:val="single" w:sz="4" w:space="0" w:color="auto"/>
              <w:right w:val="single" w:sz="4" w:space="0" w:color="auto"/>
            </w:tcBorders>
            <w:vAlign w:val="center"/>
          </w:tcPr>
          <w:p w:rsidR="0021085B" w:rsidRPr="0021085B" w:rsidRDefault="0021085B" w:rsidP="0021085B">
            <w:pPr>
              <w:spacing w:after="0" w:line="240" w:lineRule="auto"/>
              <w:jc w:val="center"/>
              <w:rPr>
                <w:rFonts w:ascii="Times New Roman" w:eastAsia="Calibri" w:hAnsi="Times New Roman" w:cs="Times New Roman"/>
                <w:sz w:val="20"/>
                <w:szCs w:val="20"/>
              </w:rPr>
            </w:pPr>
            <w:r w:rsidRPr="0021085B">
              <w:rPr>
                <w:rFonts w:ascii="Times New Roman" w:eastAsia="Calibri" w:hAnsi="Times New Roman" w:cs="Times New Roman"/>
                <w:sz w:val="20"/>
                <w:szCs w:val="20"/>
              </w:rPr>
              <w:t>Индивидуальные консультации родителей и воспитателей гр. раннего возраста по преодолению адаптации</w:t>
            </w:r>
          </w:p>
        </w:tc>
      </w:tr>
    </w:tbl>
    <w:p w:rsidR="00924F71" w:rsidRDefault="00924F71" w:rsidP="00EC44A2">
      <w:pPr>
        <w:spacing w:after="0" w:line="240" w:lineRule="auto"/>
        <w:ind w:firstLine="567"/>
        <w:jc w:val="both"/>
        <w:rPr>
          <w:rFonts w:ascii="Times New Roman" w:eastAsia="Calibri" w:hAnsi="Times New Roman" w:cs="Times New Roman"/>
          <w:sz w:val="24"/>
          <w:szCs w:val="24"/>
        </w:rPr>
      </w:pPr>
    </w:p>
    <w:p w:rsidR="00EC44A2" w:rsidRDefault="00EC44A2" w:rsidP="00EC44A2">
      <w:pPr>
        <w:spacing w:after="0" w:line="240" w:lineRule="auto"/>
        <w:ind w:firstLine="567"/>
        <w:jc w:val="both"/>
        <w:rPr>
          <w:rFonts w:ascii="Times New Roman" w:eastAsia="Calibri" w:hAnsi="Times New Roman" w:cs="Times New Roman"/>
          <w:sz w:val="24"/>
          <w:szCs w:val="24"/>
        </w:rPr>
      </w:pPr>
      <w:r w:rsidRPr="00EC44A2">
        <w:rPr>
          <w:rFonts w:ascii="Times New Roman" w:eastAsia="Calibri" w:hAnsi="Times New Roman" w:cs="Times New Roman"/>
          <w:sz w:val="24"/>
          <w:szCs w:val="24"/>
        </w:rPr>
        <w:t xml:space="preserve">По результатам адаптации детей к условиям детского сада </w:t>
      </w:r>
      <w:r w:rsidR="00AE2DB7" w:rsidRPr="00EC44A2">
        <w:rPr>
          <w:rFonts w:ascii="Times New Roman" w:eastAsia="Calibri" w:hAnsi="Times New Roman" w:cs="Times New Roman"/>
          <w:sz w:val="24"/>
          <w:szCs w:val="24"/>
        </w:rPr>
        <w:t xml:space="preserve">были выявлены следующие результаты. </w:t>
      </w:r>
      <w:r w:rsidRPr="00EC44A2">
        <w:rPr>
          <w:rFonts w:ascii="Times New Roman" w:eastAsia="Calibri" w:hAnsi="Times New Roman" w:cs="Times New Roman"/>
          <w:sz w:val="24"/>
          <w:szCs w:val="24"/>
        </w:rPr>
        <w:t xml:space="preserve">В легкой форме в группе №01 </w:t>
      </w:r>
      <w:r w:rsidR="00023154">
        <w:rPr>
          <w:rFonts w:ascii="Times New Roman" w:eastAsia="Calibri" w:hAnsi="Times New Roman" w:cs="Times New Roman"/>
          <w:sz w:val="24"/>
          <w:szCs w:val="24"/>
        </w:rPr>
        <w:t>к условиям ДОУ адаптировалось 20</w:t>
      </w:r>
      <w:r w:rsidRPr="00EC44A2">
        <w:rPr>
          <w:rFonts w:ascii="Times New Roman" w:eastAsia="Calibri" w:hAnsi="Times New Roman" w:cs="Times New Roman"/>
          <w:sz w:val="24"/>
          <w:szCs w:val="24"/>
        </w:rPr>
        <w:t xml:space="preserve"> </w:t>
      </w:r>
      <w:r w:rsidR="00924F71">
        <w:rPr>
          <w:rFonts w:ascii="Times New Roman" w:eastAsia="Calibri" w:hAnsi="Times New Roman" w:cs="Times New Roman"/>
          <w:sz w:val="24"/>
          <w:szCs w:val="24"/>
        </w:rPr>
        <w:t>ребенок, что составляет  95</w:t>
      </w:r>
      <w:r w:rsidRPr="00EC44A2">
        <w:rPr>
          <w:rFonts w:ascii="Times New Roman" w:eastAsia="Calibri" w:hAnsi="Times New Roman" w:cs="Times New Roman"/>
          <w:sz w:val="24"/>
          <w:szCs w:val="24"/>
        </w:rPr>
        <w:t>%. Они адекватно вели себя в коллективе. В характере наблюдалось спокойствие. В общении с взрослыми и сверстниками они активны и эмоциональны.</w:t>
      </w:r>
    </w:p>
    <w:p w:rsidR="00251F6D" w:rsidRPr="00EC44A2" w:rsidRDefault="00924F71" w:rsidP="00251F6D">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У 1</w:t>
      </w:r>
      <w:r w:rsidR="00251F6D" w:rsidRPr="00EC44A2">
        <w:rPr>
          <w:rFonts w:ascii="Times New Roman" w:eastAsia="Calibri" w:hAnsi="Times New Roman" w:cs="Times New Roman"/>
          <w:sz w:val="24"/>
          <w:szCs w:val="24"/>
        </w:rPr>
        <w:t> </w:t>
      </w:r>
      <w:r>
        <w:rPr>
          <w:rFonts w:ascii="Times New Roman" w:eastAsia="Calibri" w:hAnsi="Times New Roman" w:cs="Times New Roman"/>
          <w:sz w:val="24"/>
          <w:szCs w:val="24"/>
        </w:rPr>
        <w:t>ребенка</w:t>
      </w:r>
      <w:r w:rsidR="00251F6D" w:rsidRPr="00EC44A2">
        <w:rPr>
          <w:rFonts w:ascii="Times New Roman" w:eastAsia="Calibri" w:hAnsi="Times New Roman" w:cs="Times New Roman"/>
          <w:sz w:val="24"/>
          <w:szCs w:val="24"/>
        </w:rPr>
        <w:t> наблюдалась средняя степень адаптации, что с</w:t>
      </w:r>
      <w:r>
        <w:rPr>
          <w:rFonts w:ascii="Times New Roman" w:eastAsia="Calibri" w:hAnsi="Times New Roman" w:cs="Times New Roman"/>
          <w:sz w:val="24"/>
          <w:szCs w:val="24"/>
        </w:rPr>
        <w:t>оставляет 5</w:t>
      </w:r>
      <w:r w:rsidR="00251F6D" w:rsidRPr="00EC44A2">
        <w:rPr>
          <w:rFonts w:ascii="Times New Roman" w:eastAsia="Calibri" w:hAnsi="Times New Roman" w:cs="Times New Roman"/>
          <w:sz w:val="24"/>
          <w:szCs w:val="24"/>
        </w:rPr>
        <w:t>%, у них наблюдал</w:t>
      </w:r>
      <w:r>
        <w:rPr>
          <w:rFonts w:ascii="Times New Roman" w:eastAsia="Calibri" w:hAnsi="Times New Roman" w:cs="Times New Roman"/>
          <w:sz w:val="24"/>
          <w:szCs w:val="24"/>
        </w:rPr>
        <w:t>ся</w:t>
      </w:r>
      <w:r w:rsidR="00251F6D" w:rsidRPr="00EC44A2">
        <w:rPr>
          <w:rFonts w:ascii="Times New Roman" w:eastAsia="Calibri" w:hAnsi="Times New Roman" w:cs="Times New Roman"/>
          <w:sz w:val="24"/>
          <w:szCs w:val="24"/>
        </w:rPr>
        <w:t xml:space="preserve"> признак тревожности: плаксивость, упрямство, капризность, боязливость, не желание общаться и играть как с детьми, так и с взрослыми, отказ от сна или приема пищи. Но по истечению 1 месяца, показатели физического и психического здоровья нормализовались. Общий эмоциональный фон и поведение детей улучшилось.</w:t>
      </w:r>
    </w:p>
    <w:p w:rsidR="00251F6D" w:rsidRPr="00EC44A2" w:rsidRDefault="00251F6D" w:rsidP="00251F6D">
      <w:pPr>
        <w:spacing w:after="0" w:line="240" w:lineRule="auto"/>
        <w:ind w:firstLine="567"/>
        <w:contextualSpacing/>
        <w:mirrorIndents/>
        <w:jc w:val="both"/>
        <w:rPr>
          <w:rFonts w:ascii="Times New Roman" w:eastAsia="Calibri" w:hAnsi="Times New Roman" w:cs="Times New Roman"/>
          <w:sz w:val="24"/>
          <w:szCs w:val="24"/>
        </w:rPr>
      </w:pPr>
      <w:r w:rsidRPr="00EC44A2">
        <w:rPr>
          <w:rFonts w:ascii="Times New Roman" w:eastAsia="Calibri" w:hAnsi="Times New Roman" w:cs="Times New Roman"/>
          <w:sz w:val="24"/>
          <w:szCs w:val="24"/>
        </w:rPr>
        <w:t>Тяжелой адаптации у детей не наблюдалось.</w:t>
      </w:r>
    </w:p>
    <w:p w:rsidR="007529E1" w:rsidRPr="007529E1" w:rsidRDefault="007529E1" w:rsidP="007529E1">
      <w:pPr>
        <w:spacing w:after="0" w:line="240" w:lineRule="auto"/>
        <w:ind w:firstLine="567"/>
        <w:contextualSpacing/>
        <w:mirrorIndents/>
        <w:jc w:val="both"/>
        <w:rPr>
          <w:rFonts w:ascii="Times New Roman" w:eastAsia="Calibri" w:hAnsi="Times New Roman" w:cs="Times New Roman"/>
          <w:sz w:val="24"/>
          <w:szCs w:val="24"/>
        </w:rPr>
      </w:pPr>
      <w:r w:rsidRPr="007529E1">
        <w:rPr>
          <w:rFonts w:ascii="Times New Roman" w:eastAsia="Calibri" w:hAnsi="Times New Roman" w:cs="Times New Roman"/>
          <w:sz w:val="24"/>
          <w:szCs w:val="24"/>
        </w:rPr>
        <w:t>В целях профилактики с детьми со средней степенью адаптации было проведено дальнейшее психологическое сопровождение, адаптационные игры, также групповые занятия по программе «Адаптация к дошкольному учреждению детей 2-4 лет», А.С. Роньжина.</w:t>
      </w:r>
    </w:p>
    <w:p w:rsidR="00924F71" w:rsidRDefault="00924F71" w:rsidP="00ED58DC">
      <w:pPr>
        <w:spacing w:after="0" w:line="240" w:lineRule="auto"/>
        <w:ind w:firstLine="567"/>
        <w:jc w:val="both"/>
        <w:rPr>
          <w:rFonts w:ascii="Times New Roman" w:eastAsia="Calibri" w:hAnsi="Times New Roman" w:cs="Times New Roman"/>
          <w:sz w:val="24"/>
          <w:szCs w:val="24"/>
        </w:rPr>
      </w:pPr>
    </w:p>
    <w:p w:rsidR="000263FE" w:rsidRPr="00236457" w:rsidRDefault="000263FE" w:rsidP="00ED58DC">
      <w:pPr>
        <w:pStyle w:val="a8"/>
        <w:tabs>
          <w:tab w:val="left" w:pos="851"/>
        </w:tabs>
        <w:spacing w:after="0" w:line="240" w:lineRule="auto"/>
        <w:ind w:left="0" w:firstLine="426"/>
        <w:jc w:val="center"/>
        <w:rPr>
          <w:rFonts w:ascii="Times New Roman" w:eastAsiaTheme="minorHAnsi" w:hAnsi="Times New Roman"/>
          <w:b/>
          <w:sz w:val="24"/>
          <w:szCs w:val="24"/>
        </w:rPr>
      </w:pPr>
      <w:r w:rsidRPr="00236457">
        <w:rPr>
          <w:rFonts w:ascii="Times New Roman" w:eastAsiaTheme="minorHAnsi" w:hAnsi="Times New Roman"/>
          <w:b/>
          <w:sz w:val="24"/>
          <w:szCs w:val="24"/>
        </w:rPr>
        <w:t>Психологическая готовность к обучению в школе.</w:t>
      </w:r>
    </w:p>
    <w:p w:rsidR="00DB3548" w:rsidRPr="00A7387A" w:rsidRDefault="00DB3548" w:rsidP="00ED58DC">
      <w:pPr>
        <w:spacing w:after="0" w:line="240" w:lineRule="auto"/>
        <w:ind w:left="360"/>
        <w:contextualSpacing/>
        <w:jc w:val="center"/>
        <w:rPr>
          <w:rFonts w:ascii="Times New Roman" w:eastAsia="Calibri" w:hAnsi="Times New Roman" w:cs="Times New Roman"/>
          <w:b/>
          <w:sz w:val="24"/>
          <w:szCs w:val="24"/>
        </w:rPr>
      </w:pPr>
      <w:r w:rsidRPr="00A7387A">
        <w:rPr>
          <w:rFonts w:ascii="Times New Roman" w:eastAsia="Calibri" w:hAnsi="Times New Roman" w:cs="Times New Roman"/>
          <w:b/>
          <w:sz w:val="24"/>
          <w:szCs w:val="24"/>
        </w:rPr>
        <w:t>Итоги диагностики психологической готовности дошкольников к обучению в школе</w:t>
      </w:r>
    </w:p>
    <w:tbl>
      <w:tblPr>
        <w:tblW w:w="8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90"/>
        <w:gridCol w:w="1189"/>
        <w:gridCol w:w="1904"/>
        <w:gridCol w:w="1855"/>
        <w:gridCol w:w="2032"/>
      </w:tblGrid>
      <w:tr w:rsidR="00A7387A" w:rsidRPr="00A7387A" w:rsidTr="00DB3548">
        <w:trPr>
          <w:trHeight w:val="327"/>
          <w:jc w:val="center"/>
        </w:trPr>
        <w:tc>
          <w:tcPr>
            <w:tcW w:w="1190" w:type="dxa"/>
            <w:vMerge w:val="restart"/>
            <w:tcBorders>
              <w:top w:val="single" w:sz="4" w:space="0" w:color="auto"/>
              <w:left w:val="single" w:sz="4" w:space="0" w:color="auto"/>
              <w:bottom w:val="single" w:sz="4" w:space="0" w:color="auto"/>
              <w:right w:val="single" w:sz="4" w:space="0" w:color="auto"/>
            </w:tcBorders>
            <w:hideMark/>
          </w:tcPr>
          <w:p w:rsidR="00DB3548" w:rsidRPr="00A7387A" w:rsidRDefault="00DB3548" w:rsidP="00FA67F0">
            <w:pPr>
              <w:spacing w:after="0" w:line="240" w:lineRule="auto"/>
              <w:jc w:val="center"/>
              <w:rPr>
                <w:rFonts w:ascii="Times New Roman" w:eastAsia="Calibri" w:hAnsi="Times New Roman" w:cs="Times New Roman"/>
                <w:sz w:val="20"/>
                <w:szCs w:val="20"/>
                <w:lang w:eastAsia="en-US"/>
              </w:rPr>
            </w:pPr>
            <w:r w:rsidRPr="00A7387A">
              <w:rPr>
                <w:rFonts w:ascii="Times New Roman" w:eastAsia="Calibri" w:hAnsi="Times New Roman" w:cs="Times New Roman"/>
                <w:sz w:val="20"/>
                <w:szCs w:val="20"/>
              </w:rPr>
              <w:t>№ гр</w:t>
            </w:r>
          </w:p>
        </w:tc>
        <w:tc>
          <w:tcPr>
            <w:tcW w:w="1189" w:type="dxa"/>
            <w:vMerge w:val="restart"/>
            <w:tcBorders>
              <w:top w:val="single" w:sz="4" w:space="0" w:color="auto"/>
              <w:left w:val="single" w:sz="4" w:space="0" w:color="auto"/>
              <w:bottom w:val="single" w:sz="4" w:space="0" w:color="auto"/>
              <w:right w:val="single" w:sz="4" w:space="0" w:color="auto"/>
            </w:tcBorders>
            <w:hideMark/>
          </w:tcPr>
          <w:p w:rsidR="00DB3548" w:rsidRPr="00A7387A" w:rsidRDefault="00DB3548" w:rsidP="00FA67F0">
            <w:pPr>
              <w:spacing w:after="0" w:line="240" w:lineRule="auto"/>
              <w:jc w:val="center"/>
              <w:rPr>
                <w:rFonts w:ascii="Times New Roman" w:eastAsia="Calibri" w:hAnsi="Times New Roman" w:cs="Times New Roman"/>
                <w:sz w:val="20"/>
                <w:szCs w:val="20"/>
                <w:lang w:eastAsia="en-US"/>
              </w:rPr>
            </w:pPr>
            <w:r w:rsidRPr="00A7387A">
              <w:rPr>
                <w:rFonts w:ascii="Times New Roman" w:eastAsia="Calibri" w:hAnsi="Times New Roman" w:cs="Times New Roman"/>
                <w:sz w:val="20"/>
                <w:szCs w:val="20"/>
              </w:rPr>
              <w:t>Кол-во детей</w:t>
            </w:r>
          </w:p>
        </w:tc>
        <w:tc>
          <w:tcPr>
            <w:tcW w:w="5791" w:type="dxa"/>
            <w:gridSpan w:val="3"/>
            <w:tcBorders>
              <w:top w:val="single" w:sz="4" w:space="0" w:color="auto"/>
              <w:left w:val="single" w:sz="4" w:space="0" w:color="auto"/>
              <w:bottom w:val="single" w:sz="4" w:space="0" w:color="auto"/>
              <w:right w:val="single" w:sz="4" w:space="0" w:color="auto"/>
            </w:tcBorders>
            <w:hideMark/>
          </w:tcPr>
          <w:p w:rsidR="00DB3548" w:rsidRPr="00A7387A" w:rsidRDefault="00DB3548" w:rsidP="00FA67F0">
            <w:pPr>
              <w:spacing w:after="0" w:line="240" w:lineRule="auto"/>
              <w:jc w:val="center"/>
              <w:rPr>
                <w:rFonts w:ascii="Times New Roman" w:eastAsia="Calibri" w:hAnsi="Times New Roman" w:cs="Times New Roman"/>
                <w:sz w:val="20"/>
                <w:szCs w:val="20"/>
                <w:lang w:eastAsia="en-US"/>
              </w:rPr>
            </w:pPr>
            <w:r w:rsidRPr="00A7387A">
              <w:rPr>
                <w:rFonts w:ascii="Times New Roman" w:eastAsia="Calibri" w:hAnsi="Times New Roman" w:cs="Times New Roman"/>
                <w:sz w:val="20"/>
                <w:szCs w:val="20"/>
              </w:rPr>
              <w:t>Октябрь</w:t>
            </w:r>
          </w:p>
        </w:tc>
      </w:tr>
      <w:tr w:rsidR="00A7387A" w:rsidRPr="00A7387A" w:rsidTr="008C61DF">
        <w:trPr>
          <w:trHeight w:val="297"/>
          <w:jc w:val="center"/>
        </w:trPr>
        <w:tc>
          <w:tcPr>
            <w:tcW w:w="1190" w:type="dxa"/>
            <w:vMerge/>
            <w:tcBorders>
              <w:top w:val="single" w:sz="4" w:space="0" w:color="auto"/>
              <w:left w:val="single" w:sz="4" w:space="0" w:color="auto"/>
              <w:bottom w:val="single" w:sz="4" w:space="0" w:color="auto"/>
              <w:right w:val="single" w:sz="4" w:space="0" w:color="auto"/>
            </w:tcBorders>
            <w:vAlign w:val="center"/>
            <w:hideMark/>
          </w:tcPr>
          <w:p w:rsidR="00DB3548" w:rsidRPr="00A7387A" w:rsidRDefault="00DB3548" w:rsidP="00FA67F0">
            <w:pPr>
              <w:spacing w:after="0" w:line="240" w:lineRule="auto"/>
              <w:jc w:val="center"/>
              <w:rPr>
                <w:rFonts w:ascii="Times New Roman" w:eastAsia="Calibri" w:hAnsi="Times New Roman" w:cs="Times New Roman"/>
                <w:sz w:val="20"/>
                <w:szCs w:val="20"/>
                <w:lang w:eastAsia="en-US"/>
              </w:rPr>
            </w:pPr>
          </w:p>
        </w:tc>
        <w:tc>
          <w:tcPr>
            <w:tcW w:w="1189" w:type="dxa"/>
            <w:vMerge/>
            <w:tcBorders>
              <w:top w:val="single" w:sz="4" w:space="0" w:color="auto"/>
              <w:left w:val="single" w:sz="4" w:space="0" w:color="auto"/>
              <w:bottom w:val="single" w:sz="4" w:space="0" w:color="auto"/>
              <w:right w:val="single" w:sz="4" w:space="0" w:color="auto"/>
            </w:tcBorders>
            <w:vAlign w:val="center"/>
            <w:hideMark/>
          </w:tcPr>
          <w:p w:rsidR="00DB3548" w:rsidRPr="00A7387A" w:rsidRDefault="00DB3548" w:rsidP="00FA67F0">
            <w:pPr>
              <w:spacing w:after="0" w:line="240" w:lineRule="auto"/>
              <w:jc w:val="center"/>
              <w:rPr>
                <w:rFonts w:ascii="Times New Roman" w:eastAsia="Calibri" w:hAnsi="Times New Roman" w:cs="Times New Roman"/>
                <w:sz w:val="20"/>
                <w:szCs w:val="20"/>
                <w:lang w:eastAsia="en-US"/>
              </w:rPr>
            </w:pPr>
          </w:p>
        </w:tc>
        <w:tc>
          <w:tcPr>
            <w:tcW w:w="1904" w:type="dxa"/>
            <w:tcBorders>
              <w:top w:val="single" w:sz="4" w:space="0" w:color="auto"/>
              <w:left w:val="single" w:sz="4" w:space="0" w:color="auto"/>
              <w:bottom w:val="single" w:sz="4" w:space="0" w:color="auto"/>
              <w:right w:val="single" w:sz="4" w:space="0" w:color="auto"/>
            </w:tcBorders>
            <w:hideMark/>
          </w:tcPr>
          <w:p w:rsidR="00DB3548" w:rsidRPr="00A7387A" w:rsidRDefault="00DB3548" w:rsidP="00FA67F0">
            <w:pPr>
              <w:spacing w:after="0" w:line="240" w:lineRule="auto"/>
              <w:jc w:val="center"/>
              <w:rPr>
                <w:rFonts w:ascii="Times New Roman" w:eastAsia="Calibri" w:hAnsi="Times New Roman" w:cs="Times New Roman"/>
                <w:b/>
                <w:sz w:val="20"/>
                <w:szCs w:val="20"/>
                <w:lang w:eastAsia="en-US"/>
              </w:rPr>
            </w:pPr>
            <w:r w:rsidRPr="00A7387A">
              <w:rPr>
                <w:rFonts w:ascii="Times New Roman" w:eastAsia="Calibri" w:hAnsi="Times New Roman" w:cs="Times New Roman"/>
                <w:sz w:val="20"/>
                <w:szCs w:val="20"/>
              </w:rPr>
              <w:t>Выс. уровень</w:t>
            </w:r>
          </w:p>
        </w:tc>
        <w:tc>
          <w:tcPr>
            <w:tcW w:w="1855" w:type="dxa"/>
            <w:tcBorders>
              <w:top w:val="single" w:sz="4" w:space="0" w:color="auto"/>
              <w:left w:val="single" w:sz="4" w:space="0" w:color="auto"/>
              <w:bottom w:val="single" w:sz="4" w:space="0" w:color="auto"/>
              <w:right w:val="single" w:sz="4" w:space="0" w:color="auto"/>
            </w:tcBorders>
            <w:hideMark/>
          </w:tcPr>
          <w:p w:rsidR="00DB3548" w:rsidRPr="00A7387A" w:rsidRDefault="00DB3548" w:rsidP="00FA67F0">
            <w:pPr>
              <w:spacing w:after="0" w:line="240" w:lineRule="auto"/>
              <w:jc w:val="center"/>
              <w:rPr>
                <w:rFonts w:ascii="Times New Roman" w:eastAsia="Calibri" w:hAnsi="Times New Roman" w:cs="Times New Roman"/>
                <w:b/>
                <w:sz w:val="20"/>
                <w:szCs w:val="20"/>
                <w:lang w:eastAsia="en-US"/>
              </w:rPr>
            </w:pPr>
            <w:r w:rsidRPr="00A7387A">
              <w:rPr>
                <w:rFonts w:ascii="Times New Roman" w:eastAsia="Calibri" w:hAnsi="Times New Roman" w:cs="Times New Roman"/>
                <w:sz w:val="20"/>
                <w:szCs w:val="20"/>
              </w:rPr>
              <w:t>Сред.уровень</w:t>
            </w:r>
          </w:p>
        </w:tc>
        <w:tc>
          <w:tcPr>
            <w:tcW w:w="2032" w:type="dxa"/>
            <w:tcBorders>
              <w:top w:val="single" w:sz="4" w:space="0" w:color="auto"/>
              <w:left w:val="single" w:sz="4" w:space="0" w:color="auto"/>
              <w:bottom w:val="single" w:sz="4" w:space="0" w:color="auto"/>
              <w:right w:val="single" w:sz="4" w:space="0" w:color="auto"/>
            </w:tcBorders>
            <w:hideMark/>
          </w:tcPr>
          <w:p w:rsidR="00DB3548" w:rsidRPr="00A7387A" w:rsidRDefault="00DB3548" w:rsidP="00FA67F0">
            <w:pPr>
              <w:spacing w:after="0" w:line="240" w:lineRule="auto"/>
              <w:jc w:val="center"/>
              <w:rPr>
                <w:rFonts w:ascii="Times New Roman" w:eastAsia="Calibri" w:hAnsi="Times New Roman" w:cs="Times New Roman"/>
                <w:b/>
                <w:sz w:val="20"/>
                <w:szCs w:val="20"/>
                <w:lang w:eastAsia="en-US"/>
              </w:rPr>
            </w:pPr>
            <w:r w:rsidRPr="00A7387A">
              <w:rPr>
                <w:rFonts w:ascii="Times New Roman" w:eastAsia="Calibri" w:hAnsi="Times New Roman" w:cs="Times New Roman"/>
                <w:bCs/>
                <w:iCs/>
                <w:sz w:val="20"/>
                <w:szCs w:val="20"/>
              </w:rPr>
              <w:t>Низ.уровень</w:t>
            </w:r>
          </w:p>
        </w:tc>
      </w:tr>
      <w:tr w:rsidR="00FA67F0" w:rsidRPr="00FA67F0" w:rsidTr="008C61DF">
        <w:trPr>
          <w:trHeight w:val="543"/>
          <w:jc w:val="center"/>
        </w:trPr>
        <w:tc>
          <w:tcPr>
            <w:tcW w:w="1190" w:type="dxa"/>
            <w:tcBorders>
              <w:top w:val="single" w:sz="4" w:space="0" w:color="auto"/>
              <w:left w:val="single" w:sz="4" w:space="0" w:color="auto"/>
              <w:bottom w:val="single" w:sz="4" w:space="0" w:color="auto"/>
              <w:right w:val="single" w:sz="4" w:space="0" w:color="auto"/>
            </w:tcBorders>
          </w:tcPr>
          <w:p w:rsidR="00FA67F0" w:rsidRPr="00FA67F0" w:rsidRDefault="00FA67F0" w:rsidP="00FA67F0">
            <w:pPr>
              <w:spacing w:after="0" w:line="240" w:lineRule="auto"/>
              <w:jc w:val="center"/>
              <w:rPr>
                <w:rFonts w:ascii="Times New Roman" w:eastAsia="Calibri" w:hAnsi="Times New Roman" w:cs="Times New Roman"/>
                <w:sz w:val="20"/>
                <w:szCs w:val="20"/>
              </w:rPr>
            </w:pPr>
            <w:r w:rsidRPr="00FA67F0">
              <w:rPr>
                <w:rFonts w:ascii="Times New Roman" w:eastAsia="Calibri" w:hAnsi="Times New Roman" w:cs="Times New Roman"/>
                <w:sz w:val="20"/>
                <w:szCs w:val="20"/>
              </w:rPr>
              <w:t>05</w:t>
            </w:r>
          </w:p>
        </w:tc>
        <w:tc>
          <w:tcPr>
            <w:tcW w:w="1189" w:type="dxa"/>
            <w:tcBorders>
              <w:top w:val="single" w:sz="4" w:space="0" w:color="auto"/>
              <w:left w:val="single" w:sz="4" w:space="0" w:color="auto"/>
              <w:bottom w:val="single" w:sz="4" w:space="0" w:color="auto"/>
              <w:right w:val="single" w:sz="4" w:space="0" w:color="auto"/>
            </w:tcBorders>
          </w:tcPr>
          <w:p w:rsidR="00FA67F0" w:rsidRPr="00FA67F0" w:rsidRDefault="00FA67F0" w:rsidP="00FA67F0">
            <w:pPr>
              <w:spacing w:after="0" w:line="240" w:lineRule="auto"/>
              <w:jc w:val="center"/>
              <w:rPr>
                <w:rFonts w:ascii="Times New Roman" w:eastAsia="Calibri" w:hAnsi="Times New Roman" w:cs="Times New Roman"/>
                <w:sz w:val="20"/>
                <w:szCs w:val="20"/>
              </w:rPr>
            </w:pPr>
            <w:r w:rsidRPr="00FA67F0">
              <w:rPr>
                <w:rFonts w:ascii="Times New Roman" w:eastAsia="Calibri" w:hAnsi="Times New Roman" w:cs="Times New Roman"/>
                <w:sz w:val="20"/>
                <w:szCs w:val="20"/>
              </w:rPr>
              <w:t>24</w:t>
            </w:r>
          </w:p>
        </w:tc>
        <w:tc>
          <w:tcPr>
            <w:tcW w:w="1904" w:type="dxa"/>
            <w:tcBorders>
              <w:top w:val="single" w:sz="4" w:space="0" w:color="auto"/>
              <w:left w:val="single" w:sz="4" w:space="0" w:color="auto"/>
              <w:bottom w:val="single" w:sz="4" w:space="0" w:color="auto"/>
              <w:right w:val="single" w:sz="4" w:space="0" w:color="auto"/>
            </w:tcBorders>
          </w:tcPr>
          <w:p w:rsidR="00FA67F0" w:rsidRPr="00FA67F0" w:rsidRDefault="00FA67F0" w:rsidP="00FA67F0">
            <w:pPr>
              <w:spacing w:after="0" w:line="240" w:lineRule="auto"/>
              <w:jc w:val="center"/>
              <w:rPr>
                <w:rFonts w:ascii="Times New Roman" w:eastAsia="Calibri" w:hAnsi="Times New Roman" w:cs="Times New Roman"/>
                <w:sz w:val="20"/>
                <w:szCs w:val="20"/>
              </w:rPr>
            </w:pPr>
            <w:r w:rsidRPr="00FA67F0">
              <w:rPr>
                <w:rFonts w:ascii="Times New Roman" w:eastAsia="Calibri" w:hAnsi="Times New Roman" w:cs="Times New Roman"/>
                <w:sz w:val="20"/>
                <w:szCs w:val="20"/>
              </w:rPr>
              <w:t>66,7%</w:t>
            </w:r>
          </w:p>
          <w:p w:rsidR="00FA67F0" w:rsidRPr="00FA67F0" w:rsidRDefault="00FA67F0" w:rsidP="00FA67F0">
            <w:pPr>
              <w:spacing w:after="0" w:line="240" w:lineRule="auto"/>
              <w:jc w:val="center"/>
              <w:rPr>
                <w:rFonts w:ascii="Times New Roman" w:eastAsia="Calibri" w:hAnsi="Times New Roman" w:cs="Times New Roman"/>
                <w:sz w:val="20"/>
                <w:szCs w:val="20"/>
              </w:rPr>
            </w:pPr>
            <w:r w:rsidRPr="00FA67F0">
              <w:rPr>
                <w:rFonts w:ascii="Times New Roman" w:eastAsia="Calibri" w:hAnsi="Times New Roman" w:cs="Times New Roman"/>
                <w:sz w:val="20"/>
                <w:szCs w:val="20"/>
              </w:rPr>
              <w:t>(16 дет.)</w:t>
            </w:r>
          </w:p>
        </w:tc>
        <w:tc>
          <w:tcPr>
            <w:tcW w:w="1855" w:type="dxa"/>
            <w:tcBorders>
              <w:top w:val="single" w:sz="4" w:space="0" w:color="auto"/>
              <w:left w:val="single" w:sz="4" w:space="0" w:color="auto"/>
              <w:bottom w:val="single" w:sz="4" w:space="0" w:color="auto"/>
              <w:right w:val="single" w:sz="4" w:space="0" w:color="auto"/>
            </w:tcBorders>
          </w:tcPr>
          <w:p w:rsidR="00FA67F0" w:rsidRPr="00FA67F0" w:rsidRDefault="00FA67F0" w:rsidP="00FA67F0">
            <w:pPr>
              <w:spacing w:after="0" w:line="240" w:lineRule="auto"/>
              <w:jc w:val="center"/>
              <w:rPr>
                <w:rFonts w:ascii="Times New Roman" w:eastAsia="Calibri" w:hAnsi="Times New Roman" w:cs="Times New Roman"/>
                <w:sz w:val="20"/>
                <w:szCs w:val="20"/>
              </w:rPr>
            </w:pPr>
            <w:r w:rsidRPr="00FA67F0">
              <w:rPr>
                <w:rFonts w:ascii="Times New Roman" w:eastAsia="Calibri" w:hAnsi="Times New Roman" w:cs="Times New Roman"/>
                <w:sz w:val="20"/>
                <w:szCs w:val="20"/>
              </w:rPr>
              <w:t>33,3%</w:t>
            </w:r>
          </w:p>
          <w:p w:rsidR="00FA67F0" w:rsidRPr="00FA67F0" w:rsidRDefault="00FA67F0" w:rsidP="00FA67F0">
            <w:pPr>
              <w:spacing w:after="0" w:line="240" w:lineRule="auto"/>
              <w:jc w:val="center"/>
              <w:rPr>
                <w:rFonts w:ascii="Times New Roman" w:eastAsia="Calibri" w:hAnsi="Times New Roman" w:cs="Times New Roman"/>
                <w:sz w:val="20"/>
                <w:szCs w:val="20"/>
              </w:rPr>
            </w:pPr>
            <w:r w:rsidRPr="00FA67F0">
              <w:rPr>
                <w:rFonts w:ascii="Times New Roman" w:eastAsia="Calibri" w:hAnsi="Times New Roman" w:cs="Times New Roman"/>
                <w:sz w:val="20"/>
                <w:szCs w:val="20"/>
              </w:rPr>
              <w:t>(8 дет.)</w:t>
            </w:r>
          </w:p>
        </w:tc>
        <w:tc>
          <w:tcPr>
            <w:tcW w:w="2032" w:type="dxa"/>
            <w:tcBorders>
              <w:top w:val="single" w:sz="4" w:space="0" w:color="auto"/>
              <w:left w:val="single" w:sz="4" w:space="0" w:color="auto"/>
              <w:bottom w:val="single" w:sz="4" w:space="0" w:color="auto"/>
              <w:right w:val="single" w:sz="4" w:space="0" w:color="auto"/>
            </w:tcBorders>
          </w:tcPr>
          <w:p w:rsidR="00FA67F0" w:rsidRPr="00FA67F0" w:rsidRDefault="00FA67F0" w:rsidP="00FA67F0">
            <w:pPr>
              <w:spacing w:after="0" w:line="240" w:lineRule="auto"/>
              <w:jc w:val="center"/>
              <w:rPr>
                <w:rFonts w:ascii="Times New Roman" w:eastAsia="Calibri" w:hAnsi="Times New Roman" w:cs="Times New Roman"/>
                <w:sz w:val="20"/>
                <w:szCs w:val="20"/>
              </w:rPr>
            </w:pPr>
            <w:r w:rsidRPr="00FA67F0">
              <w:rPr>
                <w:rFonts w:ascii="Times New Roman" w:eastAsia="Calibri" w:hAnsi="Times New Roman" w:cs="Times New Roman"/>
                <w:sz w:val="20"/>
                <w:szCs w:val="20"/>
              </w:rPr>
              <w:t>0%</w:t>
            </w:r>
          </w:p>
          <w:p w:rsidR="00FA67F0" w:rsidRPr="00FA67F0" w:rsidRDefault="00FA67F0" w:rsidP="00FA67F0">
            <w:pPr>
              <w:spacing w:after="0" w:line="240" w:lineRule="auto"/>
              <w:jc w:val="center"/>
              <w:rPr>
                <w:rFonts w:ascii="Times New Roman" w:eastAsia="Calibri" w:hAnsi="Times New Roman" w:cs="Times New Roman"/>
                <w:sz w:val="20"/>
                <w:szCs w:val="20"/>
              </w:rPr>
            </w:pPr>
            <w:r w:rsidRPr="00FA67F0">
              <w:rPr>
                <w:rFonts w:ascii="Times New Roman" w:eastAsia="Calibri" w:hAnsi="Times New Roman" w:cs="Times New Roman"/>
                <w:sz w:val="20"/>
                <w:szCs w:val="20"/>
              </w:rPr>
              <w:t>(0 дет)</w:t>
            </w:r>
          </w:p>
        </w:tc>
      </w:tr>
      <w:tr w:rsidR="00FA67F0" w:rsidRPr="00FA67F0" w:rsidTr="00FA67F0">
        <w:trPr>
          <w:trHeight w:val="543"/>
          <w:jc w:val="center"/>
        </w:trPr>
        <w:tc>
          <w:tcPr>
            <w:tcW w:w="1190" w:type="dxa"/>
            <w:tcBorders>
              <w:top w:val="single" w:sz="4" w:space="0" w:color="auto"/>
              <w:left w:val="single" w:sz="4" w:space="0" w:color="auto"/>
              <w:bottom w:val="single" w:sz="4" w:space="0" w:color="auto"/>
              <w:right w:val="single" w:sz="4" w:space="0" w:color="auto"/>
            </w:tcBorders>
          </w:tcPr>
          <w:p w:rsidR="00FA67F0" w:rsidRPr="00FA67F0" w:rsidRDefault="00FA67F0" w:rsidP="00FA67F0">
            <w:pPr>
              <w:spacing w:after="0" w:line="240" w:lineRule="auto"/>
              <w:jc w:val="center"/>
              <w:rPr>
                <w:rFonts w:ascii="Times New Roman" w:eastAsia="Calibri" w:hAnsi="Times New Roman" w:cs="Times New Roman"/>
                <w:sz w:val="20"/>
                <w:szCs w:val="20"/>
              </w:rPr>
            </w:pPr>
            <w:r w:rsidRPr="00FA67F0">
              <w:rPr>
                <w:rFonts w:ascii="Times New Roman" w:eastAsia="Calibri" w:hAnsi="Times New Roman" w:cs="Times New Roman"/>
                <w:sz w:val="20"/>
                <w:szCs w:val="20"/>
              </w:rPr>
              <w:t>06</w:t>
            </w:r>
          </w:p>
        </w:tc>
        <w:tc>
          <w:tcPr>
            <w:tcW w:w="1189" w:type="dxa"/>
            <w:tcBorders>
              <w:top w:val="single" w:sz="4" w:space="0" w:color="auto"/>
              <w:left w:val="single" w:sz="4" w:space="0" w:color="auto"/>
              <w:bottom w:val="single" w:sz="4" w:space="0" w:color="auto"/>
              <w:right w:val="single" w:sz="4" w:space="0" w:color="auto"/>
            </w:tcBorders>
          </w:tcPr>
          <w:p w:rsidR="00FA67F0" w:rsidRPr="00FA67F0" w:rsidRDefault="00FA67F0" w:rsidP="00FA67F0">
            <w:pPr>
              <w:spacing w:after="0" w:line="240" w:lineRule="auto"/>
              <w:jc w:val="center"/>
              <w:rPr>
                <w:rFonts w:ascii="Times New Roman" w:eastAsia="Calibri" w:hAnsi="Times New Roman" w:cs="Times New Roman"/>
                <w:sz w:val="20"/>
                <w:szCs w:val="20"/>
              </w:rPr>
            </w:pPr>
            <w:r w:rsidRPr="00FA67F0">
              <w:rPr>
                <w:rFonts w:ascii="Times New Roman" w:eastAsia="Calibri" w:hAnsi="Times New Roman" w:cs="Times New Roman"/>
                <w:sz w:val="20"/>
                <w:szCs w:val="20"/>
              </w:rPr>
              <w:t>21</w:t>
            </w:r>
          </w:p>
        </w:tc>
        <w:tc>
          <w:tcPr>
            <w:tcW w:w="1904" w:type="dxa"/>
            <w:tcBorders>
              <w:top w:val="single" w:sz="4" w:space="0" w:color="auto"/>
              <w:left w:val="single" w:sz="4" w:space="0" w:color="auto"/>
              <w:bottom w:val="single" w:sz="4" w:space="0" w:color="auto"/>
              <w:right w:val="single" w:sz="4" w:space="0" w:color="auto"/>
            </w:tcBorders>
          </w:tcPr>
          <w:p w:rsidR="00FA67F0" w:rsidRPr="00FA67F0" w:rsidRDefault="00FA67F0" w:rsidP="00FA67F0">
            <w:pPr>
              <w:spacing w:after="0" w:line="240" w:lineRule="auto"/>
              <w:jc w:val="center"/>
              <w:rPr>
                <w:rFonts w:ascii="Times New Roman" w:eastAsia="Calibri" w:hAnsi="Times New Roman" w:cs="Times New Roman"/>
                <w:sz w:val="20"/>
                <w:szCs w:val="20"/>
              </w:rPr>
            </w:pPr>
            <w:r w:rsidRPr="00FA67F0">
              <w:rPr>
                <w:rFonts w:ascii="Times New Roman" w:eastAsia="Calibri" w:hAnsi="Times New Roman" w:cs="Times New Roman"/>
                <w:sz w:val="20"/>
                <w:szCs w:val="20"/>
              </w:rPr>
              <w:t>62%</w:t>
            </w:r>
          </w:p>
          <w:p w:rsidR="00FA67F0" w:rsidRPr="00FA67F0" w:rsidRDefault="00FA67F0" w:rsidP="00FA67F0">
            <w:pPr>
              <w:spacing w:after="0" w:line="240" w:lineRule="auto"/>
              <w:jc w:val="center"/>
              <w:rPr>
                <w:rFonts w:ascii="Times New Roman" w:eastAsia="Calibri" w:hAnsi="Times New Roman" w:cs="Times New Roman"/>
                <w:sz w:val="20"/>
                <w:szCs w:val="20"/>
              </w:rPr>
            </w:pPr>
            <w:r w:rsidRPr="00FA67F0">
              <w:rPr>
                <w:rFonts w:ascii="Times New Roman" w:eastAsia="Calibri" w:hAnsi="Times New Roman" w:cs="Times New Roman"/>
                <w:sz w:val="20"/>
                <w:szCs w:val="20"/>
              </w:rPr>
              <w:t>(13реб.)</w:t>
            </w:r>
          </w:p>
        </w:tc>
        <w:tc>
          <w:tcPr>
            <w:tcW w:w="1855" w:type="dxa"/>
            <w:tcBorders>
              <w:top w:val="single" w:sz="4" w:space="0" w:color="auto"/>
              <w:left w:val="single" w:sz="4" w:space="0" w:color="auto"/>
              <w:bottom w:val="single" w:sz="4" w:space="0" w:color="auto"/>
              <w:right w:val="single" w:sz="4" w:space="0" w:color="auto"/>
            </w:tcBorders>
          </w:tcPr>
          <w:p w:rsidR="00FA67F0" w:rsidRPr="00FA67F0" w:rsidRDefault="00FA67F0" w:rsidP="00FA67F0">
            <w:pPr>
              <w:spacing w:after="0" w:line="240" w:lineRule="auto"/>
              <w:jc w:val="center"/>
              <w:rPr>
                <w:rFonts w:ascii="Times New Roman" w:eastAsia="Calibri" w:hAnsi="Times New Roman" w:cs="Times New Roman"/>
                <w:sz w:val="20"/>
                <w:szCs w:val="20"/>
              </w:rPr>
            </w:pPr>
            <w:r w:rsidRPr="00FA67F0">
              <w:rPr>
                <w:rFonts w:ascii="Times New Roman" w:eastAsia="Calibri" w:hAnsi="Times New Roman" w:cs="Times New Roman"/>
                <w:sz w:val="20"/>
                <w:szCs w:val="20"/>
              </w:rPr>
              <w:t>38%</w:t>
            </w:r>
          </w:p>
          <w:p w:rsidR="00FA67F0" w:rsidRPr="00FA67F0" w:rsidRDefault="00FA67F0" w:rsidP="00FA67F0">
            <w:pPr>
              <w:spacing w:after="0" w:line="240" w:lineRule="auto"/>
              <w:jc w:val="center"/>
              <w:rPr>
                <w:rFonts w:ascii="Times New Roman" w:eastAsia="Calibri" w:hAnsi="Times New Roman" w:cs="Times New Roman"/>
                <w:sz w:val="20"/>
                <w:szCs w:val="20"/>
              </w:rPr>
            </w:pPr>
            <w:r w:rsidRPr="00FA67F0">
              <w:rPr>
                <w:rFonts w:ascii="Times New Roman" w:eastAsia="Calibri" w:hAnsi="Times New Roman" w:cs="Times New Roman"/>
                <w:sz w:val="20"/>
                <w:szCs w:val="20"/>
              </w:rPr>
              <w:t>(8 реб.)</w:t>
            </w:r>
          </w:p>
        </w:tc>
        <w:tc>
          <w:tcPr>
            <w:tcW w:w="2032" w:type="dxa"/>
            <w:tcBorders>
              <w:top w:val="single" w:sz="4" w:space="0" w:color="auto"/>
              <w:left w:val="single" w:sz="4" w:space="0" w:color="auto"/>
              <w:bottom w:val="single" w:sz="4" w:space="0" w:color="auto"/>
              <w:right w:val="single" w:sz="4" w:space="0" w:color="auto"/>
            </w:tcBorders>
          </w:tcPr>
          <w:p w:rsidR="00FA67F0" w:rsidRPr="00FA67F0" w:rsidRDefault="00FA67F0" w:rsidP="00FA67F0">
            <w:pPr>
              <w:spacing w:after="0" w:line="240" w:lineRule="auto"/>
              <w:jc w:val="center"/>
              <w:rPr>
                <w:rFonts w:ascii="Times New Roman" w:eastAsia="Calibri" w:hAnsi="Times New Roman" w:cs="Times New Roman"/>
                <w:sz w:val="20"/>
                <w:szCs w:val="20"/>
              </w:rPr>
            </w:pPr>
            <w:r w:rsidRPr="00FA67F0">
              <w:rPr>
                <w:rFonts w:ascii="Times New Roman" w:eastAsia="Calibri" w:hAnsi="Times New Roman" w:cs="Times New Roman"/>
                <w:sz w:val="20"/>
                <w:szCs w:val="20"/>
              </w:rPr>
              <w:t>0%</w:t>
            </w:r>
          </w:p>
          <w:p w:rsidR="00FA67F0" w:rsidRPr="00FA67F0" w:rsidRDefault="00FA67F0" w:rsidP="00FA67F0">
            <w:pPr>
              <w:spacing w:after="0" w:line="240" w:lineRule="auto"/>
              <w:jc w:val="center"/>
              <w:rPr>
                <w:rFonts w:ascii="Times New Roman" w:eastAsia="Calibri" w:hAnsi="Times New Roman" w:cs="Times New Roman"/>
                <w:sz w:val="20"/>
                <w:szCs w:val="20"/>
              </w:rPr>
            </w:pPr>
            <w:r w:rsidRPr="00FA67F0">
              <w:rPr>
                <w:rFonts w:ascii="Times New Roman" w:eastAsia="Calibri" w:hAnsi="Times New Roman" w:cs="Times New Roman"/>
                <w:sz w:val="20"/>
                <w:szCs w:val="20"/>
              </w:rPr>
              <w:t>(0 дет)</w:t>
            </w:r>
          </w:p>
        </w:tc>
      </w:tr>
    </w:tbl>
    <w:p w:rsidR="00A7387A" w:rsidRDefault="00A7387A" w:rsidP="00FA67F0">
      <w:pPr>
        <w:spacing w:after="0" w:line="240" w:lineRule="auto"/>
        <w:ind w:firstLine="709"/>
        <w:jc w:val="both"/>
        <w:rPr>
          <w:rFonts w:ascii="Times New Roman" w:eastAsia="Calibri" w:hAnsi="Times New Roman" w:cs="Times New Roman"/>
          <w:color w:val="FF0000"/>
          <w:sz w:val="24"/>
          <w:szCs w:val="24"/>
        </w:rPr>
      </w:pPr>
    </w:p>
    <w:p w:rsidR="000D24D5" w:rsidRPr="000D24D5" w:rsidRDefault="000D24D5" w:rsidP="000D24D5">
      <w:pPr>
        <w:spacing w:after="0" w:line="240" w:lineRule="auto"/>
        <w:ind w:firstLine="709"/>
        <w:contextualSpacing/>
        <w:mirrorIndents/>
        <w:jc w:val="both"/>
        <w:rPr>
          <w:rFonts w:ascii="Times New Roman" w:eastAsia="Calibri" w:hAnsi="Times New Roman" w:cs="Times New Roman"/>
          <w:sz w:val="24"/>
          <w:szCs w:val="24"/>
        </w:rPr>
      </w:pPr>
      <w:r w:rsidRPr="000D24D5">
        <w:rPr>
          <w:rFonts w:ascii="Times New Roman" w:eastAsia="Calibri" w:hAnsi="Times New Roman" w:cs="Times New Roman"/>
          <w:sz w:val="24"/>
          <w:szCs w:val="24"/>
        </w:rPr>
        <w:t xml:space="preserve">По результатам мониторинга психологической готовности дошкольников к обучению в школе в 05 подготовительной группе были выявлены следующие результаты: </w:t>
      </w:r>
    </w:p>
    <w:p w:rsidR="00DB3548" w:rsidRPr="00992614" w:rsidRDefault="00DB3548" w:rsidP="00ED58DC">
      <w:pPr>
        <w:spacing w:after="0" w:line="240" w:lineRule="auto"/>
        <w:ind w:firstLine="709"/>
        <w:contextualSpacing/>
        <w:mirrorIndents/>
        <w:jc w:val="both"/>
        <w:rPr>
          <w:rFonts w:ascii="Times New Roman" w:eastAsia="Calibri" w:hAnsi="Times New Roman" w:cs="Times New Roman"/>
          <w:sz w:val="24"/>
          <w:szCs w:val="24"/>
        </w:rPr>
      </w:pPr>
      <w:r w:rsidRPr="00992614">
        <w:rPr>
          <w:rFonts w:ascii="Times New Roman" w:eastAsia="Calibri" w:hAnsi="Times New Roman" w:cs="Times New Roman"/>
          <w:b/>
          <w:sz w:val="24"/>
          <w:szCs w:val="24"/>
        </w:rPr>
        <w:t xml:space="preserve">на начало </w:t>
      </w:r>
      <w:r w:rsidR="00C47764" w:rsidRPr="00992614">
        <w:rPr>
          <w:rFonts w:ascii="Times New Roman" w:eastAsia="Calibri" w:hAnsi="Times New Roman" w:cs="Times New Roman"/>
          <w:b/>
          <w:sz w:val="24"/>
          <w:szCs w:val="24"/>
        </w:rPr>
        <w:t xml:space="preserve">учебного </w:t>
      </w:r>
      <w:r w:rsidRPr="00992614">
        <w:rPr>
          <w:rFonts w:ascii="Times New Roman" w:eastAsia="Calibri" w:hAnsi="Times New Roman" w:cs="Times New Roman"/>
          <w:b/>
          <w:sz w:val="24"/>
          <w:szCs w:val="24"/>
        </w:rPr>
        <w:t>года</w:t>
      </w:r>
      <w:r w:rsidRPr="00992614">
        <w:rPr>
          <w:rFonts w:ascii="Times New Roman" w:eastAsia="Calibri" w:hAnsi="Times New Roman" w:cs="Times New Roman"/>
          <w:sz w:val="24"/>
          <w:szCs w:val="24"/>
        </w:rPr>
        <w:t>:</w:t>
      </w:r>
    </w:p>
    <w:p w:rsidR="000E0514" w:rsidRPr="000E0514" w:rsidRDefault="00992614" w:rsidP="000E0514">
      <w:pPr>
        <w:spacing w:after="0" w:line="240" w:lineRule="auto"/>
        <w:ind w:firstLine="709"/>
        <w:contextualSpacing/>
        <w:mirrorIndents/>
        <w:jc w:val="both"/>
        <w:rPr>
          <w:rFonts w:ascii="Times New Roman" w:eastAsia="Calibri" w:hAnsi="Times New Roman" w:cs="Times New Roman"/>
          <w:sz w:val="24"/>
          <w:szCs w:val="24"/>
        </w:rPr>
      </w:pPr>
      <w:r w:rsidRPr="00992614">
        <w:rPr>
          <w:rFonts w:ascii="Times New Roman" w:eastAsia="Calibri" w:hAnsi="Times New Roman" w:cs="Times New Roman"/>
          <w:sz w:val="24"/>
          <w:szCs w:val="24"/>
        </w:rPr>
        <w:t xml:space="preserve">к обучению в школе готовы – </w:t>
      </w:r>
      <w:r w:rsidR="000D24D5" w:rsidRPr="000D24D5">
        <w:rPr>
          <w:rFonts w:ascii="Times New Roman" w:eastAsia="Calibri" w:hAnsi="Times New Roman" w:cs="Times New Roman"/>
          <w:sz w:val="24"/>
          <w:szCs w:val="24"/>
        </w:rPr>
        <w:t>16 детей (66,7%)</w:t>
      </w:r>
    </w:p>
    <w:p w:rsidR="00DB3548" w:rsidRPr="00992614" w:rsidRDefault="00DB3548" w:rsidP="000E0514">
      <w:pPr>
        <w:spacing w:after="0" w:line="240" w:lineRule="auto"/>
        <w:ind w:firstLine="709"/>
        <w:contextualSpacing/>
        <w:mirrorIndents/>
        <w:jc w:val="both"/>
        <w:rPr>
          <w:rFonts w:ascii="Times New Roman" w:eastAsia="Calibri" w:hAnsi="Times New Roman" w:cs="Times New Roman"/>
          <w:sz w:val="24"/>
          <w:szCs w:val="24"/>
        </w:rPr>
      </w:pPr>
      <w:r w:rsidRPr="00992614">
        <w:rPr>
          <w:rFonts w:ascii="Times New Roman" w:eastAsia="Calibri" w:hAnsi="Times New Roman" w:cs="Times New Roman"/>
          <w:sz w:val="24"/>
          <w:szCs w:val="24"/>
        </w:rPr>
        <w:t>частично</w:t>
      </w:r>
      <w:r w:rsidR="00992614" w:rsidRPr="00992614">
        <w:rPr>
          <w:rFonts w:ascii="Times New Roman" w:eastAsia="Calibri" w:hAnsi="Times New Roman" w:cs="Times New Roman"/>
          <w:sz w:val="24"/>
          <w:szCs w:val="24"/>
        </w:rPr>
        <w:t xml:space="preserve"> готовы                      –</w:t>
      </w:r>
      <w:r w:rsidR="000D24D5">
        <w:rPr>
          <w:rFonts w:ascii="Times New Roman" w:eastAsia="Calibri" w:hAnsi="Times New Roman" w:cs="Times New Roman"/>
          <w:sz w:val="24"/>
          <w:szCs w:val="24"/>
        </w:rPr>
        <w:t xml:space="preserve"> </w:t>
      </w:r>
      <w:r w:rsidR="000D24D5" w:rsidRPr="000D24D5">
        <w:rPr>
          <w:rFonts w:ascii="Times New Roman" w:eastAsia="Calibri" w:hAnsi="Times New Roman" w:cs="Times New Roman"/>
          <w:sz w:val="24"/>
          <w:szCs w:val="24"/>
        </w:rPr>
        <w:t>8 детей (33,3%)</w:t>
      </w:r>
    </w:p>
    <w:p w:rsidR="00DB3548" w:rsidRDefault="00DB3548" w:rsidP="000E0514">
      <w:pPr>
        <w:spacing w:after="0" w:line="240" w:lineRule="auto"/>
        <w:ind w:firstLine="709"/>
        <w:contextualSpacing/>
        <w:mirrorIndents/>
        <w:jc w:val="both"/>
        <w:rPr>
          <w:rFonts w:ascii="Times New Roman" w:eastAsia="Calibri" w:hAnsi="Times New Roman" w:cs="Times New Roman"/>
          <w:sz w:val="24"/>
          <w:szCs w:val="24"/>
        </w:rPr>
      </w:pPr>
      <w:r w:rsidRPr="00992614">
        <w:rPr>
          <w:rFonts w:ascii="Times New Roman" w:eastAsia="Calibri" w:hAnsi="Times New Roman" w:cs="Times New Roman"/>
          <w:sz w:val="24"/>
          <w:szCs w:val="24"/>
        </w:rPr>
        <w:t xml:space="preserve">не готовы             </w:t>
      </w:r>
      <w:r w:rsidR="00391413" w:rsidRPr="00992614">
        <w:rPr>
          <w:rFonts w:ascii="Times New Roman" w:eastAsia="Calibri" w:hAnsi="Times New Roman" w:cs="Times New Roman"/>
          <w:sz w:val="24"/>
          <w:szCs w:val="24"/>
        </w:rPr>
        <w:t xml:space="preserve">                      – 0 дет. – </w:t>
      </w:r>
      <w:r w:rsidRPr="00992614">
        <w:rPr>
          <w:rFonts w:ascii="Times New Roman" w:eastAsia="Calibri" w:hAnsi="Times New Roman" w:cs="Times New Roman"/>
          <w:sz w:val="24"/>
          <w:szCs w:val="24"/>
        </w:rPr>
        <w:t xml:space="preserve"> 0%</w:t>
      </w:r>
    </w:p>
    <w:p w:rsidR="000D24D5" w:rsidRPr="000D24D5" w:rsidRDefault="000D24D5" w:rsidP="000D24D5">
      <w:pPr>
        <w:ind w:firstLine="709"/>
        <w:rPr>
          <w:rFonts w:ascii="Times New Roman" w:eastAsia="Calibri" w:hAnsi="Times New Roman" w:cs="Times New Roman"/>
          <w:sz w:val="24"/>
          <w:szCs w:val="24"/>
        </w:rPr>
      </w:pPr>
      <w:r w:rsidRPr="000D24D5">
        <w:rPr>
          <w:rFonts w:ascii="Times New Roman" w:eastAsia="Calibri" w:hAnsi="Times New Roman" w:cs="Times New Roman"/>
          <w:sz w:val="24"/>
          <w:szCs w:val="24"/>
        </w:rPr>
        <w:t>2 ребенка не прошли мониторинг, по причине непосещения детского сада.</w:t>
      </w:r>
    </w:p>
    <w:p w:rsidR="000D24D5" w:rsidRPr="000D24D5" w:rsidRDefault="000D24D5" w:rsidP="000D24D5">
      <w:pPr>
        <w:spacing w:after="0" w:line="240" w:lineRule="auto"/>
        <w:ind w:firstLine="709"/>
        <w:contextualSpacing/>
        <w:mirrorIndents/>
        <w:jc w:val="both"/>
        <w:rPr>
          <w:rFonts w:ascii="Times New Roman" w:eastAsia="Calibri" w:hAnsi="Times New Roman" w:cs="Times New Roman"/>
          <w:sz w:val="24"/>
          <w:szCs w:val="24"/>
        </w:rPr>
      </w:pPr>
      <w:r w:rsidRPr="000D24D5">
        <w:rPr>
          <w:rFonts w:ascii="Times New Roman" w:eastAsia="Calibri" w:hAnsi="Times New Roman" w:cs="Times New Roman"/>
          <w:sz w:val="24"/>
          <w:szCs w:val="24"/>
        </w:rPr>
        <w:t>По результатам мониторинга психологической готовности дошкольников к обучению в школе в 06 подготовительной группе в начале года были выявлены следующие результаты. У 8 детей средний результат (38%), у 13 детей (62%)  высокий результат.</w:t>
      </w:r>
    </w:p>
    <w:p w:rsidR="000E252D" w:rsidRPr="00992614" w:rsidRDefault="000E252D" w:rsidP="000E252D">
      <w:pPr>
        <w:spacing w:after="0" w:line="240" w:lineRule="auto"/>
        <w:ind w:firstLine="709"/>
        <w:contextualSpacing/>
        <w:mirrorIndents/>
        <w:jc w:val="both"/>
        <w:rPr>
          <w:rFonts w:ascii="Times New Roman" w:eastAsia="Calibri" w:hAnsi="Times New Roman" w:cs="Times New Roman"/>
          <w:sz w:val="24"/>
          <w:szCs w:val="24"/>
        </w:rPr>
      </w:pPr>
      <w:r w:rsidRPr="00992614">
        <w:rPr>
          <w:rFonts w:ascii="Times New Roman" w:eastAsia="Calibri" w:hAnsi="Times New Roman" w:cs="Times New Roman"/>
          <w:b/>
          <w:sz w:val="24"/>
          <w:szCs w:val="24"/>
        </w:rPr>
        <w:t>на начало учебного года</w:t>
      </w:r>
      <w:r w:rsidRPr="00992614">
        <w:rPr>
          <w:rFonts w:ascii="Times New Roman" w:eastAsia="Calibri" w:hAnsi="Times New Roman" w:cs="Times New Roman"/>
          <w:sz w:val="24"/>
          <w:szCs w:val="24"/>
        </w:rPr>
        <w:t>:</w:t>
      </w:r>
    </w:p>
    <w:p w:rsidR="000E252D" w:rsidRPr="000E0514" w:rsidRDefault="000E252D" w:rsidP="000E252D">
      <w:pPr>
        <w:spacing w:after="0" w:line="240" w:lineRule="auto"/>
        <w:ind w:firstLine="709"/>
        <w:contextualSpacing/>
        <w:mirrorIndents/>
        <w:jc w:val="both"/>
        <w:rPr>
          <w:rFonts w:ascii="Times New Roman" w:eastAsia="Calibri" w:hAnsi="Times New Roman" w:cs="Times New Roman"/>
          <w:sz w:val="24"/>
          <w:szCs w:val="24"/>
        </w:rPr>
      </w:pPr>
      <w:r w:rsidRPr="00992614">
        <w:rPr>
          <w:rFonts w:ascii="Times New Roman" w:eastAsia="Calibri" w:hAnsi="Times New Roman" w:cs="Times New Roman"/>
          <w:sz w:val="24"/>
          <w:szCs w:val="24"/>
        </w:rPr>
        <w:t xml:space="preserve">к обучению в школе готовы – </w:t>
      </w:r>
      <w:r>
        <w:rPr>
          <w:rFonts w:ascii="Times New Roman" w:eastAsia="Calibri" w:hAnsi="Times New Roman" w:cs="Times New Roman"/>
          <w:sz w:val="24"/>
          <w:szCs w:val="24"/>
        </w:rPr>
        <w:t>13 детей (62</w:t>
      </w:r>
      <w:r w:rsidRPr="000D24D5">
        <w:rPr>
          <w:rFonts w:ascii="Times New Roman" w:eastAsia="Calibri" w:hAnsi="Times New Roman" w:cs="Times New Roman"/>
          <w:sz w:val="24"/>
          <w:szCs w:val="24"/>
        </w:rPr>
        <w:t>%)</w:t>
      </w:r>
    </w:p>
    <w:p w:rsidR="000E252D" w:rsidRPr="00992614" w:rsidRDefault="000E252D" w:rsidP="000E252D">
      <w:pPr>
        <w:spacing w:after="0" w:line="240" w:lineRule="auto"/>
        <w:ind w:firstLine="709"/>
        <w:contextualSpacing/>
        <w:mirrorIndents/>
        <w:jc w:val="both"/>
        <w:rPr>
          <w:rFonts w:ascii="Times New Roman" w:eastAsia="Calibri" w:hAnsi="Times New Roman" w:cs="Times New Roman"/>
          <w:sz w:val="24"/>
          <w:szCs w:val="24"/>
        </w:rPr>
      </w:pPr>
      <w:r w:rsidRPr="00992614">
        <w:rPr>
          <w:rFonts w:ascii="Times New Roman" w:eastAsia="Calibri" w:hAnsi="Times New Roman" w:cs="Times New Roman"/>
          <w:sz w:val="24"/>
          <w:szCs w:val="24"/>
        </w:rPr>
        <w:t>частично готовы                      –</w:t>
      </w:r>
      <w:r>
        <w:rPr>
          <w:rFonts w:ascii="Times New Roman" w:eastAsia="Calibri" w:hAnsi="Times New Roman" w:cs="Times New Roman"/>
          <w:sz w:val="24"/>
          <w:szCs w:val="24"/>
        </w:rPr>
        <w:t xml:space="preserve"> 8 детей (38</w:t>
      </w:r>
      <w:r w:rsidRPr="000D24D5">
        <w:rPr>
          <w:rFonts w:ascii="Times New Roman" w:eastAsia="Calibri" w:hAnsi="Times New Roman" w:cs="Times New Roman"/>
          <w:sz w:val="24"/>
          <w:szCs w:val="24"/>
        </w:rPr>
        <w:t>%)</w:t>
      </w:r>
    </w:p>
    <w:p w:rsidR="000E252D" w:rsidRDefault="000E252D" w:rsidP="000E252D">
      <w:pPr>
        <w:spacing w:after="0" w:line="240" w:lineRule="auto"/>
        <w:ind w:firstLine="709"/>
        <w:contextualSpacing/>
        <w:mirrorIndents/>
        <w:jc w:val="both"/>
        <w:rPr>
          <w:rFonts w:ascii="Times New Roman" w:eastAsia="Calibri" w:hAnsi="Times New Roman" w:cs="Times New Roman"/>
          <w:sz w:val="24"/>
          <w:szCs w:val="24"/>
        </w:rPr>
      </w:pPr>
      <w:r w:rsidRPr="00992614">
        <w:rPr>
          <w:rFonts w:ascii="Times New Roman" w:eastAsia="Calibri" w:hAnsi="Times New Roman" w:cs="Times New Roman"/>
          <w:sz w:val="24"/>
          <w:szCs w:val="24"/>
        </w:rPr>
        <w:t>не готовы                                   – 0 дет. –  0%</w:t>
      </w:r>
    </w:p>
    <w:tbl>
      <w:tblPr>
        <w:tblW w:w="8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90"/>
        <w:gridCol w:w="1189"/>
        <w:gridCol w:w="1904"/>
        <w:gridCol w:w="1713"/>
        <w:gridCol w:w="2460"/>
      </w:tblGrid>
      <w:tr w:rsidR="00B1060C" w:rsidRPr="00B1060C" w:rsidTr="002E7E80">
        <w:trPr>
          <w:trHeight w:val="327"/>
          <w:jc w:val="center"/>
        </w:trPr>
        <w:tc>
          <w:tcPr>
            <w:tcW w:w="1190" w:type="dxa"/>
            <w:vMerge w:val="restart"/>
            <w:tcBorders>
              <w:top w:val="single" w:sz="4" w:space="0" w:color="auto"/>
              <w:left w:val="single" w:sz="4" w:space="0" w:color="auto"/>
              <w:bottom w:val="single" w:sz="4" w:space="0" w:color="auto"/>
              <w:right w:val="single" w:sz="4" w:space="0" w:color="auto"/>
            </w:tcBorders>
            <w:hideMark/>
          </w:tcPr>
          <w:p w:rsidR="00DB3548" w:rsidRPr="00B1060C" w:rsidRDefault="00DB3548" w:rsidP="002E7E80">
            <w:pPr>
              <w:spacing w:after="0" w:line="240" w:lineRule="auto"/>
              <w:jc w:val="center"/>
              <w:rPr>
                <w:rFonts w:ascii="Times New Roman" w:eastAsia="Calibri" w:hAnsi="Times New Roman" w:cs="Times New Roman"/>
                <w:sz w:val="20"/>
                <w:szCs w:val="20"/>
                <w:lang w:eastAsia="en-US"/>
              </w:rPr>
            </w:pPr>
            <w:r w:rsidRPr="00B1060C">
              <w:rPr>
                <w:rFonts w:ascii="Times New Roman" w:eastAsia="Calibri" w:hAnsi="Times New Roman" w:cs="Times New Roman"/>
                <w:sz w:val="20"/>
                <w:szCs w:val="20"/>
              </w:rPr>
              <w:lastRenderedPageBreak/>
              <w:t>№ гр</w:t>
            </w:r>
          </w:p>
        </w:tc>
        <w:tc>
          <w:tcPr>
            <w:tcW w:w="1189" w:type="dxa"/>
            <w:vMerge w:val="restart"/>
            <w:tcBorders>
              <w:top w:val="single" w:sz="4" w:space="0" w:color="auto"/>
              <w:left w:val="single" w:sz="4" w:space="0" w:color="auto"/>
              <w:bottom w:val="single" w:sz="4" w:space="0" w:color="auto"/>
              <w:right w:val="single" w:sz="4" w:space="0" w:color="auto"/>
            </w:tcBorders>
            <w:hideMark/>
          </w:tcPr>
          <w:p w:rsidR="00DB3548" w:rsidRPr="00B1060C" w:rsidRDefault="00DB3548" w:rsidP="002E7E80">
            <w:pPr>
              <w:spacing w:after="0" w:line="240" w:lineRule="auto"/>
              <w:jc w:val="center"/>
              <w:rPr>
                <w:rFonts w:ascii="Times New Roman" w:eastAsia="Calibri" w:hAnsi="Times New Roman" w:cs="Times New Roman"/>
                <w:sz w:val="20"/>
                <w:szCs w:val="20"/>
                <w:lang w:eastAsia="en-US"/>
              </w:rPr>
            </w:pPr>
            <w:r w:rsidRPr="00B1060C">
              <w:rPr>
                <w:rFonts w:ascii="Times New Roman" w:eastAsia="Calibri" w:hAnsi="Times New Roman" w:cs="Times New Roman"/>
                <w:sz w:val="20"/>
                <w:szCs w:val="20"/>
              </w:rPr>
              <w:t>Кол-во детей</w:t>
            </w:r>
          </w:p>
        </w:tc>
        <w:tc>
          <w:tcPr>
            <w:tcW w:w="6077" w:type="dxa"/>
            <w:gridSpan w:val="3"/>
            <w:tcBorders>
              <w:top w:val="single" w:sz="4" w:space="0" w:color="auto"/>
              <w:left w:val="single" w:sz="4" w:space="0" w:color="auto"/>
              <w:bottom w:val="single" w:sz="4" w:space="0" w:color="auto"/>
              <w:right w:val="single" w:sz="4" w:space="0" w:color="auto"/>
            </w:tcBorders>
            <w:hideMark/>
          </w:tcPr>
          <w:p w:rsidR="00DB3548" w:rsidRPr="000E252D" w:rsidRDefault="00DB3548" w:rsidP="002E7E80">
            <w:pPr>
              <w:spacing w:after="0" w:line="240" w:lineRule="auto"/>
              <w:jc w:val="center"/>
              <w:rPr>
                <w:rFonts w:ascii="Times New Roman" w:eastAsia="Calibri" w:hAnsi="Times New Roman" w:cs="Times New Roman"/>
                <w:b/>
                <w:sz w:val="20"/>
                <w:szCs w:val="20"/>
                <w:lang w:eastAsia="en-US"/>
              </w:rPr>
            </w:pPr>
            <w:r w:rsidRPr="000E252D">
              <w:rPr>
                <w:rFonts w:ascii="Times New Roman" w:eastAsia="Calibri" w:hAnsi="Times New Roman" w:cs="Times New Roman"/>
                <w:b/>
                <w:sz w:val="20"/>
                <w:szCs w:val="20"/>
              </w:rPr>
              <w:t>Май</w:t>
            </w:r>
          </w:p>
        </w:tc>
      </w:tr>
      <w:tr w:rsidR="00B1060C" w:rsidRPr="00B1060C" w:rsidTr="002E7E80">
        <w:trPr>
          <w:trHeight w:val="275"/>
          <w:jc w:val="center"/>
        </w:trPr>
        <w:tc>
          <w:tcPr>
            <w:tcW w:w="1190" w:type="dxa"/>
            <w:vMerge/>
            <w:tcBorders>
              <w:top w:val="single" w:sz="4" w:space="0" w:color="auto"/>
              <w:left w:val="single" w:sz="4" w:space="0" w:color="auto"/>
              <w:bottom w:val="single" w:sz="4" w:space="0" w:color="auto"/>
              <w:right w:val="single" w:sz="4" w:space="0" w:color="auto"/>
            </w:tcBorders>
            <w:vAlign w:val="center"/>
            <w:hideMark/>
          </w:tcPr>
          <w:p w:rsidR="00DB3548" w:rsidRPr="00B1060C" w:rsidRDefault="00DB3548" w:rsidP="002E7E80">
            <w:pPr>
              <w:spacing w:after="0" w:line="240" w:lineRule="auto"/>
              <w:jc w:val="center"/>
              <w:rPr>
                <w:rFonts w:ascii="Times New Roman" w:eastAsia="Calibri" w:hAnsi="Times New Roman" w:cs="Times New Roman"/>
                <w:sz w:val="20"/>
                <w:szCs w:val="20"/>
                <w:lang w:eastAsia="en-US"/>
              </w:rPr>
            </w:pPr>
          </w:p>
        </w:tc>
        <w:tc>
          <w:tcPr>
            <w:tcW w:w="1189" w:type="dxa"/>
            <w:vMerge/>
            <w:tcBorders>
              <w:top w:val="single" w:sz="4" w:space="0" w:color="auto"/>
              <w:left w:val="single" w:sz="4" w:space="0" w:color="auto"/>
              <w:bottom w:val="single" w:sz="4" w:space="0" w:color="auto"/>
              <w:right w:val="single" w:sz="4" w:space="0" w:color="auto"/>
            </w:tcBorders>
            <w:vAlign w:val="center"/>
            <w:hideMark/>
          </w:tcPr>
          <w:p w:rsidR="00DB3548" w:rsidRPr="00B1060C" w:rsidRDefault="00DB3548" w:rsidP="002E7E80">
            <w:pPr>
              <w:spacing w:after="0" w:line="240" w:lineRule="auto"/>
              <w:jc w:val="center"/>
              <w:rPr>
                <w:rFonts w:ascii="Times New Roman" w:eastAsia="Calibri" w:hAnsi="Times New Roman" w:cs="Times New Roman"/>
                <w:sz w:val="20"/>
                <w:szCs w:val="20"/>
                <w:lang w:eastAsia="en-US"/>
              </w:rPr>
            </w:pPr>
          </w:p>
        </w:tc>
        <w:tc>
          <w:tcPr>
            <w:tcW w:w="1904" w:type="dxa"/>
            <w:tcBorders>
              <w:top w:val="single" w:sz="4" w:space="0" w:color="auto"/>
              <w:left w:val="single" w:sz="4" w:space="0" w:color="auto"/>
              <w:bottom w:val="single" w:sz="4" w:space="0" w:color="auto"/>
              <w:right w:val="single" w:sz="4" w:space="0" w:color="auto"/>
            </w:tcBorders>
            <w:hideMark/>
          </w:tcPr>
          <w:p w:rsidR="00DB3548" w:rsidRPr="00B1060C" w:rsidRDefault="00DB3548" w:rsidP="002E7E80">
            <w:pPr>
              <w:spacing w:after="0" w:line="240" w:lineRule="auto"/>
              <w:jc w:val="center"/>
              <w:rPr>
                <w:rFonts w:ascii="Times New Roman" w:eastAsia="Calibri" w:hAnsi="Times New Roman" w:cs="Times New Roman"/>
                <w:b/>
                <w:sz w:val="20"/>
                <w:szCs w:val="20"/>
                <w:lang w:eastAsia="en-US"/>
              </w:rPr>
            </w:pPr>
            <w:r w:rsidRPr="00B1060C">
              <w:rPr>
                <w:rFonts w:ascii="Times New Roman" w:eastAsia="Calibri" w:hAnsi="Times New Roman" w:cs="Times New Roman"/>
                <w:sz w:val="20"/>
                <w:szCs w:val="20"/>
              </w:rPr>
              <w:t>Выс. уровень</w:t>
            </w:r>
          </w:p>
        </w:tc>
        <w:tc>
          <w:tcPr>
            <w:tcW w:w="1713" w:type="dxa"/>
            <w:tcBorders>
              <w:top w:val="single" w:sz="4" w:space="0" w:color="auto"/>
              <w:left w:val="single" w:sz="4" w:space="0" w:color="auto"/>
              <w:bottom w:val="single" w:sz="4" w:space="0" w:color="auto"/>
              <w:right w:val="single" w:sz="4" w:space="0" w:color="auto"/>
            </w:tcBorders>
            <w:hideMark/>
          </w:tcPr>
          <w:p w:rsidR="00DB3548" w:rsidRPr="00B1060C" w:rsidRDefault="00DB3548" w:rsidP="002E7E80">
            <w:pPr>
              <w:spacing w:after="0" w:line="240" w:lineRule="auto"/>
              <w:jc w:val="center"/>
              <w:rPr>
                <w:rFonts w:ascii="Times New Roman" w:eastAsia="Calibri" w:hAnsi="Times New Roman" w:cs="Times New Roman"/>
                <w:b/>
                <w:sz w:val="20"/>
                <w:szCs w:val="20"/>
                <w:lang w:eastAsia="en-US"/>
              </w:rPr>
            </w:pPr>
            <w:r w:rsidRPr="00B1060C">
              <w:rPr>
                <w:rFonts w:ascii="Times New Roman" w:eastAsia="Calibri" w:hAnsi="Times New Roman" w:cs="Times New Roman"/>
                <w:sz w:val="20"/>
                <w:szCs w:val="20"/>
              </w:rPr>
              <w:t>Сред.уровень</w:t>
            </w:r>
          </w:p>
        </w:tc>
        <w:tc>
          <w:tcPr>
            <w:tcW w:w="2460" w:type="dxa"/>
            <w:tcBorders>
              <w:top w:val="single" w:sz="4" w:space="0" w:color="auto"/>
              <w:left w:val="single" w:sz="4" w:space="0" w:color="auto"/>
              <w:bottom w:val="single" w:sz="4" w:space="0" w:color="auto"/>
              <w:right w:val="single" w:sz="4" w:space="0" w:color="auto"/>
            </w:tcBorders>
            <w:hideMark/>
          </w:tcPr>
          <w:p w:rsidR="00DB3548" w:rsidRPr="00B1060C" w:rsidRDefault="00DB3548" w:rsidP="002E7E80">
            <w:pPr>
              <w:spacing w:after="0" w:line="240" w:lineRule="auto"/>
              <w:jc w:val="center"/>
              <w:rPr>
                <w:rFonts w:ascii="Times New Roman" w:eastAsia="Calibri" w:hAnsi="Times New Roman" w:cs="Times New Roman"/>
                <w:b/>
                <w:sz w:val="20"/>
                <w:szCs w:val="20"/>
                <w:lang w:eastAsia="en-US"/>
              </w:rPr>
            </w:pPr>
            <w:r w:rsidRPr="00B1060C">
              <w:rPr>
                <w:rFonts w:ascii="Times New Roman" w:eastAsia="Calibri" w:hAnsi="Times New Roman" w:cs="Times New Roman"/>
                <w:bCs/>
                <w:iCs/>
                <w:sz w:val="20"/>
                <w:szCs w:val="20"/>
              </w:rPr>
              <w:t>Низ.уровень</w:t>
            </w:r>
          </w:p>
        </w:tc>
      </w:tr>
      <w:tr w:rsidR="000E252D" w:rsidRPr="000E252D" w:rsidTr="002E7E80">
        <w:trPr>
          <w:trHeight w:val="421"/>
          <w:jc w:val="center"/>
        </w:trPr>
        <w:tc>
          <w:tcPr>
            <w:tcW w:w="1190" w:type="dxa"/>
            <w:tcBorders>
              <w:top w:val="single" w:sz="4" w:space="0" w:color="auto"/>
              <w:left w:val="single" w:sz="4" w:space="0" w:color="auto"/>
              <w:bottom w:val="single" w:sz="4" w:space="0" w:color="auto"/>
              <w:right w:val="single" w:sz="4" w:space="0" w:color="auto"/>
            </w:tcBorders>
          </w:tcPr>
          <w:p w:rsidR="000E252D" w:rsidRPr="000E252D" w:rsidRDefault="000E252D" w:rsidP="000E252D">
            <w:pPr>
              <w:spacing w:after="0" w:line="240" w:lineRule="auto"/>
              <w:jc w:val="center"/>
              <w:rPr>
                <w:rFonts w:ascii="Times New Roman" w:eastAsia="Calibri" w:hAnsi="Times New Roman" w:cs="Times New Roman"/>
                <w:sz w:val="20"/>
                <w:szCs w:val="20"/>
              </w:rPr>
            </w:pPr>
            <w:r w:rsidRPr="000E252D">
              <w:rPr>
                <w:rFonts w:ascii="Times New Roman" w:eastAsia="Calibri" w:hAnsi="Times New Roman" w:cs="Times New Roman"/>
                <w:sz w:val="20"/>
                <w:szCs w:val="20"/>
              </w:rPr>
              <w:t>05</w:t>
            </w:r>
          </w:p>
        </w:tc>
        <w:tc>
          <w:tcPr>
            <w:tcW w:w="1189" w:type="dxa"/>
            <w:tcBorders>
              <w:top w:val="single" w:sz="4" w:space="0" w:color="auto"/>
              <w:left w:val="single" w:sz="4" w:space="0" w:color="auto"/>
              <w:bottom w:val="single" w:sz="4" w:space="0" w:color="auto"/>
              <w:right w:val="single" w:sz="4" w:space="0" w:color="auto"/>
            </w:tcBorders>
          </w:tcPr>
          <w:p w:rsidR="000E252D" w:rsidRPr="000E252D" w:rsidRDefault="000E252D" w:rsidP="000E252D">
            <w:pPr>
              <w:spacing w:after="0" w:line="240" w:lineRule="auto"/>
              <w:jc w:val="center"/>
              <w:rPr>
                <w:rFonts w:ascii="Times New Roman" w:eastAsia="Calibri" w:hAnsi="Times New Roman" w:cs="Times New Roman"/>
                <w:sz w:val="20"/>
                <w:szCs w:val="20"/>
              </w:rPr>
            </w:pPr>
            <w:r w:rsidRPr="000E252D">
              <w:rPr>
                <w:rFonts w:ascii="Times New Roman" w:eastAsia="Calibri" w:hAnsi="Times New Roman" w:cs="Times New Roman"/>
                <w:sz w:val="20"/>
                <w:szCs w:val="20"/>
              </w:rPr>
              <w:t>18</w:t>
            </w:r>
          </w:p>
        </w:tc>
        <w:tc>
          <w:tcPr>
            <w:tcW w:w="1904" w:type="dxa"/>
            <w:tcBorders>
              <w:top w:val="single" w:sz="4" w:space="0" w:color="auto"/>
              <w:left w:val="single" w:sz="4" w:space="0" w:color="auto"/>
              <w:bottom w:val="single" w:sz="4" w:space="0" w:color="auto"/>
              <w:right w:val="single" w:sz="4" w:space="0" w:color="auto"/>
            </w:tcBorders>
          </w:tcPr>
          <w:p w:rsidR="000E252D" w:rsidRPr="000E252D" w:rsidRDefault="000E252D" w:rsidP="000E252D">
            <w:pPr>
              <w:spacing w:after="0" w:line="240" w:lineRule="auto"/>
              <w:jc w:val="center"/>
              <w:rPr>
                <w:rFonts w:ascii="Times New Roman" w:eastAsia="Calibri" w:hAnsi="Times New Roman" w:cs="Times New Roman"/>
                <w:sz w:val="20"/>
                <w:szCs w:val="20"/>
              </w:rPr>
            </w:pPr>
            <w:r w:rsidRPr="000E252D">
              <w:rPr>
                <w:rFonts w:ascii="Times New Roman" w:eastAsia="Calibri" w:hAnsi="Times New Roman" w:cs="Times New Roman"/>
                <w:sz w:val="20"/>
                <w:szCs w:val="20"/>
              </w:rPr>
              <w:t>94%</w:t>
            </w:r>
          </w:p>
          <w:p w:rsidR="000E252D" w:rsidRPr="000E252D" w:rsidRDefault="000E252D" w:rsidP="000E252D">
            <w:pPr>
              <w:spacing w:after="0" w:line="240" w:lineRule="auto"/>
              <w:jc w:val="center"/>
              <w:rPr>
                <w:rFonts w:ascii="Times New Roman" w:eastAsia="Calibri" w:hAnsi="Times New Roman" w:cs="Times New Roman"/>
                <w:sz w:val="20"/>
                <w:szCs w:val="20"/>
              </w:rPr>
            </w:pPr>
            <w:r w:rsidRPr="000E252D">
              <w:rPr>
                <w:rFonts w:ascii="Times New Roman" w:eastAsia="Calibri" w:hAnsi="Times New Roman" w:cs="Times New Roman"/>
                <w:sz w:val="20"/>
                <w:szCs w:val="20"/>
              </w:rPr>
              <w:t>(17 дет.)</w:t>
            </w:r>
          </w:p>
        </w:tc>
        <w:tc>
          <w:tcPr>
            <w:tcW w:w="1713" w:type="dxa"/>
            <w:tcBorders>
              <w:top w:val="single" w:sz="4" w:space="0" w:color="auto"/>
              <w:left w:val="single" w:sz="4" w:space="0" w:color="auto"/>
              <w:bottom w:val="single" w:sz="4" w:space="0" w:color="auto"/>
              <w:right w:val="single" w:sz="4" w:space="0" w:color="auto"/>
            </w:tcBorders>
          </w:tcPr>
          <w:p w:rsidR="000E252D" w:rsidRPr="000E252D" w:rsidRDefault="000E252D" w:rsidP="000E252D">
            <w:pPr>
              <w:spacing w:after="0" w:line="240" w:lineRule="auto"/>
              <w:jc w:val="center"/>
              <w:rPr>
                <w:rFonts w:ascii="Times New Roman" w:eastAsia="Calibri" w:hAnsi="Times New Roman" w:cs="Times New Roman"/>
                <w:sz w:val="20"/>
                <w:szCs w:val="20"/>
              </w:rPr>
            </w:pPr>
            <w:r w:rsidRPr="000E252D">
              <w:rPr>
                <w:rFonts w:ascii="Times New Roman" w:eastAsia="Calibri" w:hAnsi="Times New Roman" w:cs="Times New Roman"/>
                <w:sz w:val="20"/>
                <w:szCs w:val="20"/>
              </w:rPr>
              <w:t>6%</w:t>
            </w:r>
          </w:p>
          <w:p w:rsidR="000E252D" w:rsidRPr="000E252D" w:rsidRDefault="000E252D" w:rsidP="000E252D">
            <w:pPr>
              <w:spacing w:after="0" w:line="240" w:lineRule="auto"/>
              <w:jc w:val="center"/>
              <w:rPr>
                <w:rFonts w:ascii="Times New Roman" w:eastAsia="Calibri" w:hAnsi="Times New Roman" w:cs="Times New Roman"/>
                <w:sz w:val="20"/>
                <w:szCs w:val="20"/>
              </w:rPr>
            </w:pPr>
            <w:r w:rsidRPr="000E252D">
              <w:rPr>
                <w:rFonts w:ascii="Times New Roman" w:eastAsia="Calibri" w:hAnsi="Times New Roman" w:cs="Times New Roman"/>
                <w:sz w:val="20"/>
                <w:szCs w:val="20"/>
              </w:rPr>
              <w:t>(1 реб.)</w:t>
            </w:r>
          </w:p>
        </w:tc>
        <w:tc>
          <w:tcPr>
            <w:tcW w:w="2460" w:type="dxa"/>
            <w:tcBorders>
              <w:top w:val="single" w:sz="4" w:space="0" w:color="auto"/>
              <w:left w:val="single" w:sz="4" w:space="0" w:color="auto"/>
              <w:bottom w:val="single" w:sz="4" w:space="0" w:color="auto"/>
              <w:right w:val="single" w:sz="4" w:space="0" w:color="auto"/>
            </w:tcBorders>
          </w:tcPr>
          <w:p w:rsidR="000E252D" w:rsidRPr="000E252D" w:rsidRDefault="000E252D" w:rsidP="000E252D">
            <w:pPr>
              <w:spacing w:after="0" w:line="240" w:lineRule="auto"/>
              <w:jc w:val="center"/>
              <w:rPr>
                <w:rFonts w:ascii="Times New Roman" w:eastAsia="Calibri" w:hAnsi="Times New Roman" w:cs="Times New Roman"/>
                <w:sz w:val="20"/>
                <w:szCs w:val="20"/>
              </w:rPr>
            </w:pPr>
            <w:r w:rsidRPr="000E252D">
              <w:rPr>
                <w:rFonts w:ascii="Times New Roman" w:eastAsia="Calibri" w:hAnsi="Times New Roman" w:cs="Times New Roman"/>
                <w:sz w:val="20"/>
                <w:szCs w:val="20"/>
              </w:rPr>
              <w:t>0%</w:t>
            </w:r>
          </w:p>
          <w:p w:rsidR="000E252D" w:rsidRPr="000E252D" w:rsidRDefault="000E252D" w:rsidP="000E252D">
            <w:pPr>
              <w:spacing w:after="0" w:line="240" w:lineRule="auto"/>
              <w:jc w:val="center"/>
              <w:rPr>
                <w:rFonts w:ascii="Times New Roman" w:eastAsia="Calibri" w:hAnsi="Times New Roman" w:cs="Times New Roman"/>
                <w:sz w:val="20"/>
                <w:szCs w:val="20"/>
              </w:rPr>
            </w:pPr>
            <w:r w:rsidRPr="000E252D">
              <w:rPr>
                <w:rFonts w:ascii="Times New Roman" w:eastAsia="Calibri" w:hAnsi="Times New Roman" w:cs="Times New Roman"/>
                <w:sz w:val="20"/>
                <w:szCs w:val="20"/>
              </w:rPr>
              <w:t>(0 дет)</w:t>
            </w:r>
          </w:p>
        </w:tc>
      </w:tr>
      <w:tr w:rsidR="000E252D" w:rsidRPr="000E252D" w:rsidTr="002E7E80">
        <w:trPr>
          <w:trHeight w:val="421"/>
          <w:jc w:val="center"/>
        </w:trPr>
        <w:tc>
          <w:tcPr>
            <w:tcW w:w="1190" w:type="dxa"/>
            <w:tcBorders>
              <w:top w:val="single" w:sz="4" w:space="0" w:color="auto"/>
              <w:left w:val="single" w:sz="4" w:space="0" w:color="auto"/>
              <w:bottom w:val="single" w:sz="4" w:space="0" w:color="auto"/>
              <w:right w:val="single" w:sz="4" w:space="0" w:color="auto"/>
            </w:tcBorders>
          </w:tcPr>
          <w:p w:rsidR="000E252D" w:rsidRPr="000E252D" w:rsidRDefault="000E252D" w:rsidP="000E252D">
            <w:pPr>
              <w:spacing w:after="0" w:line="240" w:lineRule="auto"/>
              <w:jc w:val="center"/>
              <w:rPr>
                <w:rFonts w:ascii="Times New Roman" w:eastAsia="Calibri" w:hAnsi="Times New Roman" w:cs="Times New Roman"/>
                <w:sz w:val="20"/>
                <w:szCs w:val="20"/>
              </w:rPr>
            </w:pPr>
            <w:r w:rsidRPr="000E252D">
              <w:rPr>
                <w:rFonts w:ascii="Times New Roman" w:eastAsia="Calibri" w:hAnsi="Times New Roman" w:cs="Times New Roman"/>
                <w:sz w:val="20"/>
                <w:szCs w:val="20"/>
              </w:rPr>
              <w:t>06</w:t>
            </w:r>
          </w:p>
        </w:tc>
        <w:tc>
          <w:tcPr>
            <w:tcW w:w="1189" w:type="dxa"/>
            <w:tcBorders>
              <w:top w:val="single" w:sz="4" w:space="0" w:color="auto"/>
              <w:left w:val="single" w:sz="4" w:space="0" w:color="auto"/>
              <w:bottom w:val="single" w:sz="4" w:space="0" w:color="auto"/>
              <w:right w:val="single" w:sz="4" w:space="0" w:color="auto"/>
            </w:tcBorders>
          </w:tcPr>
          <w:p w:rsidR="000E252D" w:rsidRPr="000E252D" w:rsidRDefault="000E252D" w:rsidP="000E252D">
            <w:pPr>
              <w:spacing w:after="0" w:line="240" w:lineRule="auto"/>
              <w:jc w:val="center"/>
              <w:rPr>
                <w:rFonts w:ascii="Times New Roman" w:eastAsia="Calibri" w:hAnsi="Times New Roman" w:cs="Times New Roman"/>
                <w:sz w:val="20"/>
                <w:szCs w:val="20"/>
              </w:rPr>
            </w:pPr>
            <w:r w:rsidRPr="000E252D">
              <w:rPr>
                <w:rFonts w:ascii="Times New Roman" w:eastAsia="Calibri" w:hAnsi="Times New Roman" w:cs="Times New Roman"/>
                <w:sz w:val="20"/>
                <w:szCs w:val="20"/>
              </w:rPr>
              <w:t>19</w:t>
            </w:r>
          </w:p>
        </w:tc>
        <w:tc>
          <w:tcPr>
            <w:tcW w:w="1904" w:type="dxa"/>
            <w:tcBorders>
              <w:top w:val="single" w:sz="4" w:space="0" w:color="auto"/>
              <w:left w:val="single" w:sz="4" w:space="0" w:color="auto"/>
              <w:bottom w:val="single" w:sz="4" w:space="0" w:color="auto"/>
              <w:right w:val="single" w:sz="4" w:space="0" w:color="auto"/>
            </w:tcBorders>
          </w:tcPr>
          <w:p w:rsidR="000E252D" w:rsidRPr="000E252D" w:rsidRDefault="000E252D" w:rsidP="000E252D">
            <w:pPr>
              <w:spacing w:after="0" w:line="240" w:lineRule="auto"/>
              <w:jc w:val="center"/>
              <w:rPr>
                <w:rFonts w:ascii="Times New Roman" w:eastAsia="Calibri" w:hAnsi="Times New Roman" w:cs="Times New Roman"/>
                <w:sz w:val="20"/>
                <w:szCs w:val="20"/>
              </w:rPr>
            </w:pPr>
            <w:r w:rsidRPr="000E252D">
              <w:rPr>
                <w:rFonts w:ascii="Times New Roman" w:eastAsia="Calibri" w:hAnsi="Times New Roman" w:cs="Times New Roman"/>
                <w:sz w:val="20"/>
                <w:szCs w:val="20"/>
              </w:rPr>
              <w:t>89%</w:t>
            </w:r>
          </w:p>
          <w:p w:rsidR="000E252D" w:rsidRPr="000E252D" w:rsidRDefault="000E252D" w:rsidP="000E252D">
            <w:pPr>
              <w:spacing w:after="0" w:line="240" w:lineRule="auto"/>
              <w:jc w:val="center"/>
              <w:rPr>
                <w:rFonts w:ascii="Times New Roman" w:eastAsia="Calibri" w:hAnsi="Times New Roman" w:cs="Times New Roman"/>
                <w:sz w:val="20"/>
                <w:szCs w:val="20"/>
              </w:rPr>
            </w:pPr>
            <w:r w:rsidRPr="000E252D">
              <w:rPr>
                <w:rFonts w:ascii="Times New Roman" w:eastAsia="Calibri" w:hAnsi="Times New Roman" w:cs="Times New Roman"/>
                <w:sz w:val="20"/>
                <w:szCs w:val="20"/>
              </w:rPr>
              <w:t>(17 дет.)</w:t>
            </w:r>
          </w:p>
        </w:tc>
        <w:tc>
          <w:tcPr>
            <w:tcW w:w="1713" w:type="dxa"/>
            <w:tcBorders>
              <w:top w:val="single" w:sz="4" w:space="0" w:color="auto"/>
              <w:left w:val="single" w:sz="4" w:space="0" w:color="auto"/>
              <w:bottom w:val="single" w:sz="4" w:space="0" w:color="auto"/>
              <w:right w:val="single" w:sz="4" w:space="0" w:color="auto"/>
            </w:tcBorders>
          </w:tcPr>
          <w:p w:rsidR="000E252D" w:rsidRPr="000E252D" w:rsidRDefault="000E252D" w:rsidP="000E252D">
            <w:pPr>
              <w:spacing w:after="0" w:line="240" w:lineRule="auto"/>
              <w:jc w:val="center"/>
              <w:rPr>
                <w:rFonts w:ascii="Times New Roman" w:eastAsia="Calibri" w:hAnsi="Times New Roman" w:cs="Times New Roman"/>
                <w:sz w:val="20"/>
                <w:szCs w:val="20"/>
              </w:rPr>
            </w:pPr>
            <w:r w:rsidRPr="000E252D">
              <w:rPr>
                <w:rFonts w:ascii="Times New Roman" w:eastAsia="Calibri" w:hAnsi="Times New Roman" w:cs="Times New Roman"/>
                <w:sz w:val="20"/>
                <w:szCs w:val="20"/>
              </w:rPr>
              <w:t>11%</w:t>
            </w:r>
          </w:p>
          <w:p w:rsidR="000E252D" w:rsidRPr="000E252D" w:rsidRDefault="000E252D" w:rsidP="000E252D">
            <w:pPr>
              <w:spacing w:after="0" w:line="240" w:lineRule="auto"/>
              <w:jc w:val="center"/>
              <w:rPr>
                <w:rFonts w:ascii="Times New Roman" w:eastAsia="Calibri" w:hAnsi="Times New Roman" w:cs="Times New Roman"/>
                <w:sz w:val="20"/>
                <w:szCs w:val="20"/>
              </w:rPr>
            </w:pPr>
            <w:r w:rsidRPr="000E252D">
              <w:rPr>
                <w:rFonts w:ascii="Times New Roman" w:eastAsia="Calibri" w:hAnsi="Times New Roman" w:cs="Times New Roman"/>
                <w:sz w:val="20"/>
                <w:szCs w:val="20"/>
              </w:rPr>
              <w:t>(2 реб.)</w:t>
            </w:r>
          </w:p>
        </w:tc>
        <w:tc>
          <w:tcPr>
            <w:tcW w:w="2460" w:type="dxa"/>
            <w:tcBorders>
              <w:top w:val="single" w:sz="4" w:space="0" w:color="auto"/>
              <w:left w:val="single" w:sz="4" w:space="0" w:color="auto"/>
              <w:bottom w:val="single" w:sz="4" w:space="0" w:color="auto"/>
              <w:right w:val="single" w:sz="4" w:space="0" w:color="auto"/>
            </w:tcBorders>
          </w:tcPr>
          <w:p w:rsidR="000E252D" w:rsidRPr="000E252D" w:rsidRDefault="000E252D" w:rsidP="000E252D">
            <w:pPr>
              <w:spacing w:after="0" w:line="240" w:lineRule="auto"/>
              <w:jc w:val="center"/>
              <w:rPr>
                <w:rFonts w:ascii="Times New Roman" w:eastAsia="Calibri" w:hAnsi="Times New Roman" w:cs="Times New Roman"/>
                <w:sz w:val="20"/>
                <w:szCs w:val="20"/>
              </w:rPr>
            </w:pPr>
            <w:r w:rsidRPr="000E252D">
              <w:rPr>
                <w:rFonts w:ascii="Times New Roman" w:eastAsia="Calibri" w:hAnsi="Times New Roman" w:cs="Times New Roman"/>
                <w:sz w:val="20"/>
                <w:szCs w:val="20"/>
              </w:rPr>
              <w:t>0%</w:t>
            </w:r>
          </w:p>
          <w:p w:rsidR="000E252D" w:rsidRPr="000E252D" w:rsidRDefault="000E252D" w:rsidP="000E252D">
            <w:pPr>
              <w:spacing w:after="0" w:line="240" w:lineRule="auto"/>
              <w:jc w:val="center"/>
              <w:rPr>
                <w:rFonts w:ascii="Times New Roman" w:eastAsia="Calibri" w:hAnsi="Times New Roman" w:cs="Times New Roman"/>
                <w:sz w:val="20"/>
                <w:szCs w:val="20"/>
              </w:rPr>
            </w:pPr>
            <w:r w:rsidRPr="000E252D">
              <w:rPr>
                <w:rFonts w:ascii="Times New Roman" w:eastAsia="Calibri" w:hAnsi="Times New Roman" w:cs="Times New Roman"/>
                <w:sz w:val="20"/>
                <w:szCs w:val="20"/>
              </w:rPr>
              <w:t>(0 дет)</w:t>
            </w:r>
          </w:p>
        </w:tc>
      </w:tr>
    </w:tbl>
    <w:p w:rsidR="00992614" w:rsidRPr="00992614" w:rsidRDefault="00992614" w:rsidP="00ED58DC">
      <w:pPr>
        <w:spacing w:after="0" w:line="240" w:lineRule="auto"/>
        <w:ind w:firstLine="709"/>
        <w:contextualSpacing/>
        <w:mirrorIndents/>
        <w:jc w:val="both"/>
        <w:rPr>
          <w:rFonts w:ascii="Times New Roman" w:eastAsia="Calibri" w:hAnsi="Times New Roman" w:cs="Times New Roman"/>
          <w:color w:val="FF0000"/>
          <w:sz w:val="24"/>
          <w:szCs w:val="24"/>
        </w:rPr>
      </w:pPr>
    </w:p>
    <w:p w:rsidR="000E252D" w:rsidRPr="000E252D" w:rsidRDefault="000E252D" w:rsidP="0079688F">
      <w:pPr>
        <w:spacing w:after="0" w:line="240" w:lineRule="auto"/>
        <w:ind w:firstLine="709"/>
        <w:contextualSpacing/>
        <w:mirrorIndents/>
        <w:jc w:val="both"/>
        <w:rPr>
          <w:rFonts w:ascii="Times New Roman" w:eastAsia="Calibri" w:hAnsi="Times New Roman" w:cs="Times New Roman"/>
          <w:sz w:val="24"/>
          <w:szCs w:val="24"/>
        </w:rPr>
      </w:pPr>
      <w:r w:rsidRPr="000E252D">
        <w:rPr>
          <w:rFonts w:ascii="Times New Roman" w:eastAsia="Calibri" w:hAnsi="Times New Roman" w:cs="Times New Roman"/>
          <w:sz w:val="24"/>
          <w:szCs w:val="24"/>
        </w:rPr>
        <w:t>По результатам мониторинга психологической готовности дошкольников к обучению в школе в 05 подготовительной группе были выявлены следующие результаты:</w:t>
      </w:r>
    </w:p>
    <w:p w:rsidR="000E252D" w:rsidRDefault="000E252D" w:rsidP="000E252D">
      <w:pPr>
        <w:spacing w:after="0" w:line="240" w:lineRule="auto"/>
        <w:ind w:firstLine="709"/>
        <w:contextualSpacing/>
        <w:mirrorIndents/>
        <w:jc w:val="both"/>
        <w:rPr>
          <w:rFonts w:ascii="Times New Roman" w:eastAsia="Calibri" w:hAnsi="Times New Roman" w:cs="Times New Roman"/>
          <w:sz w:val="28"/>
          <w:szCs w:val="28"/>
        </w:rPr>
      </w:pPr>
      <w:r>
        <w:rPr>
          <w:rFonts w:ascii="Times New Roman" w:eastAsia="Calibri" w:hAnsi="Times New Roman" w:cs="Times New Roman"/>
          <w:b/>
          <w:sz w:val="28"/>
          <w:szCs w:val="28"/>
        </w:rPr>
        <w:t>на конец года</w:t>
      </w:r>
      <w:r>
        <w:rPr>
          <w:rFonts w:ascii="Times New Roman" w:eastAsia="Calibri" w:hAnsi="Times New Roman" w:cs="Times New Roman"/>
          <w:sz w:val="28"/>
          <w:szCs w:val="28"/>
        </w:rPr>
        <w:t>:</w:t>
      </w:r>
    </w:p>
    <w:p w:rsidR="009D3334" w:rsidRPr="009245FA" w:rsidRDefault="009245FA" w:rsidP="000E252D">
      <w:pPr>
        <w:spacing w:after="0" w:line="240" w:lineRule="auto"/>
        <w:ind w:firstLine="709"/>
        <w:contextualSpacing/>
        <w:mirrorIndents/>
        <w:jc w:val="both"/>
        <w:rPr>
          <w:rFonts w:ascii="Times New Roman" w:eastAsia="Calibri" w:hAnsi="Times New Roman" w:cs="Times New Roman"/>
          <w:sz w:val="24"/>
          <w:szCs w:val="24"/>
        </w:rPr>
      </w:pPr>
      <w:r w:rsidRPr="009245FA">
        <w:rPr>
          <w:rFonts w:ascii="Times New Roman" w:eastAsia="Calibri" w:hAnsi="Times New Roman" w:cs="Times New Roman"/>
          <w:sz w:val="24"/>
          <w:szCs w:val="24"/>
        </w:rPr>
        <w:t xml:space="preserve">к обучению в школе готовы – </w:t>
      </w:r>
      <w:r w:rsidR="000E252D" w:rsidRPr="000E252D">
        <w:rPr>
          <w:rFonts w:ascii="Times New Roman" w:eastAsia="Calibri" w:hAnsi="Times New Roman" w:cs="Times New Roman"/>
          <w:sz w:val="24"/>
          <w:szCs w:val="24"/>
        </w:rPr>
        <w:t>17 детей (94%)</w:t>
      </w:r>
    </w:p>
    <w:p w:rsidR="009D3334" w:rsidRPr="009245FA" w:rsidRDefault="009D3334" w:rsidP="000E252D">
      <w:pPr>
        <w:spacing w:after="0" w:line="240" w:lineRule="auto"/>
        <w:ind w:firstLine="709"/>
        <w:contextualSpacing/>
        <w:mirrorIndents/>
        <w:jc w:val="both"/>
        <w:rPr>
          <w:rFonts w:ascii="Times New Roman" w:eastAsia="Calibri" w:hAnsi="Times New Roman" w:cs="Times New Roman"/>
          <w:sz w:val="24"/>
          <w:szCs w:val="24"/>
        </w:rPr>
      </w:pPr>
      <w:r w:rsidRPr="009245FA">
        <w:rPr>
          <w:rFonts w:ascii="Times New Roman" w:eastAsia="Calibri" w:hAnsi="Times New Roman" w:cs="Times New Roman"/>
          <w:sz w:val="24"/>
          <w:szCs w:val="24"/>
        </w:rPr>
        <w:t xml:space="preserve">частично готовы  </w:t>
      </w:r>
      <w:r w:rsidR="009245FA" w:rsidRPr="009245FA">
        <w:rPr>
          <w:rFonts w:ascii="Times New Roman" w:eastAsia="Calibri" w:hAnsi="Times New Roman" w:cs="Times New Roman"/>
          <w:sz w:val="24"/>
          <w:szCs w:val="24"/>
        </w:rPr>
        <w:t xml:space="preserve">                    – </w:t>
      </w:r>
      <w:r w:rsidR="000E252D" w:rsidRPr="000E252D">
        <w:rPr>
          <w:rFonts w:ascii="Times New Roman" w:eastAsia="Calibri" w:hAnsi="Times New Roman" w:cs="Times New Roman"/>
          <w:sz w:val="24"/>
          <w:szCs w:val="24"/>
        </w:rPr>
        <w:t>1 ребенок (6%)</w:t>
      </w:r>
    </w:p>
    <w:p w:rsidR="009D3334" w:rsidRDefault="009D3334" w:rsidP="000E252D">
      <w:pPr>
        <w:spacing w:after="0" w:line="240" w:lineRule="auto"/>
        <w:ind w:firstLine="709"/>
        <w:contextualSpacing/>
        <w:mirrorIndents/>
        <w:jc w:val="both"/>
        <w:rPr>
          <w:rFonts w:ascii="Times New Roman" w:eastAsia="Calibri" w:hAnsi="Times New Roman" w:cs="Times New Roman"/>
          <w:sz w:val="24"/>
          <w:szCs w:val="24"/>
        </w:rPr>
      </w:pPr>
      <w:r w:rsidRPr="009245FA">
        <w:rPr>
          <w:rFonts w:ascii="Times New Roman" w:eastAsia="Calibri" w:hAnsi="Times New Roman" w:cs="Times New Roman"/>
          <w:sz w:val="24"/>
          <w:szCs w:val="24"/>
        </w:rPr>
        <w:t xml:space="preserve">не готовы      </w:t>
      </w:r>
      <w:r w:rsidR="0079688F">
        <w:rPr>
          <w:rFonts w:ascii="Times New Roman" w:eastAsia="Calibri" w:hAnsi="Times New Roman" w:cs="Times New Roman"/>
          <w:sz w:val="24"/>
          <w:szCs w:val="24"/>
        </w:rPr>
        <w:t xml:space="preserve">                             – </w:t>
      </w:r>
      <w:r w:rsidR="0079688F" w:rsidRPr="00992614">
        <w:rPr>
          <w:rFonts w:ascii="Times New Roman" w:eastAsia="Calibri" w:hAnsi="Times New Roman" w:cs="Times New Roman"/>
          <w:sz w:val="24"/>
          <w:szCs w:val="24"/>
        </w:rPr>
        <w:t>0 дет. –  0%</w:t>
      </w:r>
    </w:p>
    <w:p w:rsidR="00081033" w:rsidRDefault="00081033" w:rsidP="00081033">
      <w:pPr>
        <w:spacing w:after="0" w:line="240" w:lineRule="auto"/>
        <w:ind w:firstLine="709"/>
        <w:contextualSpacing/>
        <w:mirrorIndents/>
        <w:jc w:val="both"/>
        <w:rPr>
          <w:rFonts w:ascii="Times New Roman" w:eastAsia="Calibri" w:hAnsi="Times New Roman" w:cs="Times New Roman"/>
          <w:sz w:val="24"/>
          <w:szCs w:val="24"/>
        </w:rPr>
      </w:pPr>
    </w:p>
    <w:p w:rsidR="00081033" w:rsidRDefault="00081033" w:rsidP="00081033">
      <w:pPr>
        <w:spacing w:after="0" w:line="240" w:lineRule="auto"/>
        <w:ind w:firstLine="709"/>
        <w:contextualSpacing/>
        <w:mirrorIndents/>
        <w:jc w:val="both"/>
        <w:rPr>
          <w:rFonts w:ascii="Times New Roman" w:eastAsia="Calibri" w:hAnsi="Times New Roman" w:cs="Times New Roman"/>
          <w:sz w:val="24"/>
          <w:szCs w:val="24"/>
        </w:rPr>
      </w:pPr>
      <w:r w:rsidRPr="00081033">
        <w:rPr>
          <w:rFonts w:ascii="Times New Roman" w:eastAsia="Calibri" w:hAnsi="Times New Roman" w:cs="Times New Roman"/>
          <w:sz w:val="24"/>
          <w:szCs w:val="24"/>
        </w:rPr>
        <w:t>По результатам мониторинга психологической готовности дошкольников к обучению в школе в 06 подготовительной группе в конце года были выявлены следующие результаты. У 17 детей высокий результат (89%)  средний результат у 2 детей (11%), низких результатов нет.</w:t>
      </w:r>
    </w:p>
    <w:p w:rsidR="00AD1547" w:rsidRDefault="00AD1547" w:rsidP="00AD1547">
      <w:pPr>
        <w:spacing w:after="0" w:line="240" w:lineRule="auto"/>
        <w:ind w:firstLine="709"/>
        <w:contextualSpacing/>
        <w:mirrorIndents/>
        <w:jc w:val="both"/>
        <w:rPr>
          <w:rFonts w:ascii="Times New Roman" w:eastAsia="Calibri" w:hAnsi="Times New Roman" w:cs="Times New Roman"/>
          <w:sz w:val="28"/>
          <w:szCs w:val="28"/>
        </w:rPr>
      </w:pPr>
      <w:r>
        <w:rPr>
          <w:rFonts w:ascii="Times New Roman" w:eastAsia="Calibri" w:hAnsi="Times New Roman" w:cs="Times New Roman"/>
          <w:b/>
          <w:sz w:val="28"/>
          <w:szCs w:val="28"/>
        </w:rPr>
        <w:t>на конец года</w:t>
      </w:r>
      <w:r>
        <w:rPr>
          <w:rFonts w:ascii="Times New Roman" w:eastAsia="Calibri" w:hAnsi="Times New Roman" w:cs="Times New Roman"/>
          <w:sz w:val="28"/>
          <w:szCs w:val="28"/>
        </w:rPr>
        <w:t>:</w:t>
      </w:r>
    </w:p>
    <w:p w:rsidR="00AD1547" w:rsidRPr="009245FA" w:rsidRDefault="00AD1547" w:rsidP="00AD1547">
      <w:pPr>
        <w:spacing w:after="0" w:line="240" w:lineRule="auto"/>
        <w:ind w:firstLine="709"/>
        <w:contextualSpacing/>
        <w:mirrorIndents/>
        <w:jc w:val="both"/>
        <w:rPr>
          <w:rFonts w:ascii="Times New Roman" w:eastAsia="Calibri" w:hAnsi="Times New Roman" w:cs="Times New Roman"/>
          <w:sz w:val="24"/>
          <w:szCs w:val="24"/>
        </w:rPr>
      </w:pPr>
      <w:r w:rsidRPr="009245FA">
        <w:rPr>
          <w:rFonts w:ascii="Times New Roman" w:eastAsia="Calibri" w:hAnsi="Times New Roman" w:cs="Times New Roman"/>
          <w:sz w:val="24"/>
          <w:szCs w:val="24"/>
        </w:rPr>
        <w:t xml:space="preserve">к обучению в школе готовы – </w:t>
      </w:r>
      <w:r w:rsidR="00A54680">
        <w:rPr>
          <w:rFonts w:ascii="Times New Roman" w:eastAsia="Calibri" w:hAnsi="Times New Roman" w:cs="Times New Roman"/>
          <w:sz w:val="24"/>
          <w:szCs w:val="24"/>
        </w:rPr>
        <w:t>17 детей (89</w:t>
      </w:r>
      <w:r w:rsidRPr="000E252D">
        <w:rPr>
          <w:rFonts w:ascii="Times New Roman" w:eastAsia="Calibri" w:hAnsi="Times New Roman" w:cs="Times New Roman"/>
          <w:sz w:val="24"/>
          <w:szCs w:val="24"/>
        </w:rPr>
        <w:t>%)</w:t>
      </w:r>
    </w:p>
    <w:p w:rsidR="00AD1547" w:rsidRPr="009245FA" w:rsidRDefault="00AD1547" w:rsidP="00AD1547">
      <w:pPr>
        <w:spacing w:after="0" w:line="240" w:lineRule="auto"/>
        <w:ind w:firstLine="709"/>
        <w:contextualSpacing/>
        <w:mirrorIndents/>
        <w:jc w:val="both"/>
        <w:rPr>
          <w:rFonts w:ascii="Times New Roman" w:eastAsia="Calibri" w:hAnsi="Times New Roman" w:cs="Times New Roman"/>
          <w:sz w:val="24"/>
          <w:szCs w:val="24"/>
        </w:rPr>
      </w:pPr>
      <w:r w:rsidRPr="009245FA">
        <w:rPr>
          <w:rFonts w:ascii="Times New Roman" w:eastAsia="Calibri" w:hAnsi="Times New Roman" w:cs="Times New Roman"/>
          <w:sz w:val="24"/>
          <w:szCs w:val="24"/>
        </w:rPr>
        <w:t xml:space="preserve">частично готовы                      – </w:t>
      </w:r>
      <w:r w:rsidR="00A54680">
        <w:rPr>
          <w:rFonts w:ascii="Times New Roman" w:eastAsia="Calibri" w:hAnsi="Times New Roman" w:cs="Times New Roman"/>
          <w:sz w:val="24"/>
          <w:szCs w:val="24"/>
        </w:rPr>
        <w:t>2 ребенок (11</w:t>
      </w:r>
      <w:r w:rsidRPr="000E252D">
        <w:rPr>
          <w:rFonts w:ascii="Times New Roman" w:eastAsia="Calibri" w:hAnsi="Times New Roman" w:cs="Times New Roman"/>
          <w:sz w:val="24"/>
          <w:szCs w:val="24"/>
        </w:rPr>
        <w:t>%)</w:t>
      </w:r>
    </w:p>
    <w:p w:rsidR="00AD1547" w:rsidRDefault="00AD1547" w:rsidP="00AD1547">
      <w:pPr>
        <w:spacing w:after="0" w:line="240" w:lineRule="auto"/>
        <w:ind w:firstLine="709"/>
        <w:contextualSpacing/>
        <w:mirrorIndents/>
        <w:jc w:val="both"/>
        <w:rPr>
          <w:rFonts w:ascii="Times New Roman" w:eastAsia="Calibri" w:hAnsi="Times New Roman" w:cs="Times New Roman"/>
          <w:sz w:val="24"/>
          <w:szCs w:val="24"/>
        </w:rPr>
      </w:pPr>
      <w:r w:rsidRPr="009245FA">
        <w:rPr>
          <w:rFonts w:ascii="Times New Roman" w:eastAsia="Calibri" w:hAnsi="Times New Roman" w:cs="Times New Roman"/>
          <w:sz w:val="24"/>
          <w:szCs w:val="24"/>
        </w:rPr>
        <w:t xml:space="preserve">не готовы      </w:t>
      </w:r>
      <w:r>
        <w:rPr>
          <w:rFonts w:ascii="Times New Roman" w:eastAsia="Calibri" w:hAnsi="Times New Roman" w:cs="Times New Roman"/>
          <w:sz w:val="24"/>
          <w:szCs w:val="24"/>
        </w:rPr>
        <w:t xml:space="preserve">                             – </w:t>
      </w:r>
      <w:r w:rsidRPr="00992614">
        <w:rPr>
          <w:rFonts w:ascii="Times New Roman" w:eastAsia="Calibri" w:hAnsi="Times New Roman" w:cs="Times New Roman"/>
          <w:sz w:val="24"/>
          <w:szCs w:val="24"/>
        </w:rPr>
        <w:t>0 дет. –  0%</w:t>
      </w:r>
    </w:p>
    <w:p w:rsidR="00A54680" w:rsidRPr="00A54680" w:rsidRDefault="00A54680" w:rsidP="00A54680">
      <w:pPr>
        <w:ind w:firstLine="709"/>
        <w:rPr>
          <w:rFonts w:ascii="Times New Roman" w:eastAsia="Calibri" w:hAnsi="Times New Roman" w:cs="Times New Roman"/>
          <w:sz w:val="24"/>
          <w:szCs w:val="24"/>
        </w:rPr>
      </w:pPr>
      <w:r w:rsidRPr="00A54680">
        <w:rPr>
          <w:rFonts w:ascii="Times New Roman" w:eastAsia="Calibri" w:hAnsi="Times New Roman" w:cs="Times New Roman"/>
          <w:sz w:val="24"/>
          <w:szCs w:val="24"/>
        </w:rPr>
        <w:t>3 ребенка не прошли мониторинг, по причине непосещения детского сада.</w:t>
      </w:r>
    </w:p>
    <w:p w:rsidR="007D4EE9" w:rsidRPr="0079688F" w:rsidRDefault="00C21886" w:rsidP="00127C58">
      <w:pPr>
        <w:spacing w:after="0" w:line="240" w:lineRule="auto"/>
        <w:ind w:left="-142"/>
        <w:jc w:val="center"/>
        <w:rPr>
          <w:rFonts w:ascii="Times New Roman" w:eastAsia="Calibri" w:hAnsi="Times New Roman" w:cs="Times New Roman"/>
          <w:sz w:val="24"/>
          <w:szCs w:val="24"/>
        </w:rPr>
      </w:pPr>
      <w:r w:rsidRPr="00E369BF">
        <w:rPr>
          <w:rFonts w:eastAsiaTheme="minorHAnsi"/>
          <w:noProof/>
        </w:rPr>
        <w:drawing>
          <wp:inline distT="0" distB="0" distL="0" distR="0">
            <wp:extent cx="6277970" cy="2442950"/>
            <wp:effectExtent l="0" t="0" r="8890" b="0"/>
            <wp:docPr id="1"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D4EE9" w:rsidRDefault="00DB3548" w:rsidP="00127C58">
      <w:pPr>
        <w:spacing w:after="0" w:line="240" w:lineRule="auto"/>
        <w:ind w:left="-142"/>
        <w:jc w:val="center"/>
        <w:rPr>
          <w:rFonts w:ascii="Times New Roman" w:eastAsia="Calibri" w:hAnsi="Times New Roman" w:cs="Times New Roman"/>
          <w:b/>
          <w:bCs/>
          <w:iCs/>
          <w:sz w:val="24"/>
          <w:szCs w:val="24"/>
        </w:rPr>
      </w:pPr>
      <w:r w:rsidRPr="00127C58">
        <w:rPr>
          <w:rFonts w:ascii="Times New Roman" w:eastAsia="Calibri" w:hAnsi="Times New Roman" w:cs="Times New Roman"/>
          <w:b/>
          <w:bCs/>
          <w:iCs/>
          <w:sz w:val="24"/>
          <w:szCs w:val="24"/>
        </w:rPr>
        <w:t>Исследование тревожности. Мет</w:t>
      </w:r>
      <w:r w:rsidR="007D4EE9">
        <w:rPr>
          <w:rFonts w:ascii="Times New Roman" w:eastAsia="Calibri" w:hAnsi="Times New Roman" w:cs="Times New Roman"/>
          <w:b/>
          <w:bCs/>
          <w:iCs/>
          <w:sz w:val="24"/>
          <w:szCs w:val="24"/>
        </w:rPr>
        <w:t xml:space="preserve">одика «Несуществующее животное» и </w:t>
      </w:r>
    </w:p>
    <w:p w:rsidR="00DB3548" w:rsidRPr="00127C58" w:rsidRDefault="007D4EE9" w:rsidP="00B97F23">
      <w:pPr>
        <w:spacing w:after="0"/>
        <w:ind w:left="-142"/>
        <w:jc w:val="center"/>
        <w:rPr>
          <w:rFonts w:ascii="Times New Roman" w:eastAsia="Calibri" w:hAnsi="Times New Roman" w:cs="Times New Roman"/>
          <w:b/>
          <w:bCs/>
          <w:iCs/>
          <w:sz w:val="24"/>
          <w:szCs w:val="24"/>
        </w:rPr>
      </w:pPr>
      <w:r w:rsidRPr="007D4EE9">
        <w:rPr>
          <w:rFonts w:ascii="Times New Roman" w:eastAsia="Calibri" w:hAnsi="Times New Roman" w:cs="Times New Roman"/>
          <w:b/>
          <w:bCs/>
          <w:iCs/>
          <w:sz w:val="24"/>
          <w:szCs w:val="24"/>
        </w:rPr>
        <w:t>«Дом. Дерево.</w:t>
      </w:r>
      <w:r w:rsidR="00023102">
        <w:rPr>
          <w:rFonts w:ascii="Times New Roman" w:eastAsia="Calibri" w:hAnsi="Times New Roman" w:cs="Times New Roman"/>
          <w:b/>
          <w:bCs/>
          <w:iCs/>
          <w:sz w:val="24"/>
          <w:szCs w:val="24"/>
        </w:rPr>
        <w:t xml:space="preserve"> </w:t>
      </w:r>
      <w:r w:rsidRPr="007D4EE9">
        <w:rPr>
          <w:rFonts w:ascii="Times New Roman" w:eastAsia="Calibri" w:hAnsi="Times New Roman" w:cs="Times New Roman"/>
          <w:b/>
          <w:bCs/>
          <w:iCs/>
          <w:sz w:val="24"/>
          <w:szCs w:val="24"/>
        </w:rPr>
        <w:t>Человек»</w:t>
      </w:r>
      <w:r w:rsidR="00B97F23">
        <w:rPr>
          <w:rFonts w:ascii="Times New Roman" w:eastAsia="Calibri" w:hAnsi="Times New Roman" w:cs="Times New Roman"/>
          <w:b/>
          <w:bCs/>
          <w:iCs/>
          <w:sz w:val="24"/>
          <w:szCs w:val="24"/>
        </w:rPr>
        <w:t xml:space="preserve"> </w:t>
      </w:r>
      <w:r w:rsidR="00B97F23" w:rsidRPr="00B97F23">
        <w:rPr>
          <w:rFonts w:ascii="Times New Roman" w:eastAsia="Calibri" w:hAnsi="Times New Roman" w:cs="Times New Roman"/>
          <w:b/>
          <w:bCs/>
          <w:iCs/>
          <w:sz w:val="24"/>
          <w:szCs w:val="24"/>
        </w:rPr>
        <w:t>(ноябрь)</w:t>
      </w:r>
    </w:p>
    <w:tbl>
      <w:tblPr>
        <w:tblW w:w="8889" w:type="dxa"/>
        <w:jc w:val="center"/>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56"/>
        <w:gridCol w:w="1369"/>
        <w:gridCol w:w="1701"/>
        <w:gridCol w:w="1778"/>
        <w:gridCol w:w="1985"/>
      </w:tblGrid>
      <w:tr w:rsidR="00C21886" w:rsidRPr="004A685C" w:rsidTr="00C21886">
        <w:trPr>
          <w:trHeight w:val="557"/>
          <w:jc w:val="center"/>
        </w:trPr>
        <w:tc>
          <w:tcPr>
            <w:tcW w:w="2056" w:type="dxa"/>
            <w:tcBorders>
              <w:top w:val="single" w:sz="4" w:space="0" w:color="auto"/>
              <w:left w:val="single" w:sz="4" w:space="0" w:color="auto"/>
              <w:bottom w:val="single" w:sz="4" w:space="0" w:color="auto"/>
              <w:right w:val="single" w:sz="4" w:space="0" w:color="auto"/>
            </w:tcBorders>
            <w:hideMark/>
          </w:tcPr>
          <w:p w:rsidR="00C21886" w:rsidRPr="004A685C" w:rsidRDefault="00C21886" w:rsidP="004A685C">
            <w:pPr>
              <w:spacing w:after="0" w:line="240" w:lineRule="auto"/>
              <w:jc w:val="center"/>
              <w:rPr>
                <w:rFonts w:ascii="Times New Roman" w:eastAsia="Calibri" w:hAnsi="Times New Roman" w:cs="Times New Roman"/>
                <w:b/>
                <w:bCs/>
                <w:iCs/>
                <w:sz w:val="20"/>
                <w:szCs w:val="20"/>
                <w:lang w:eastAsia="en-US"/>
              </w:rPr>
            </w:pPr>
            <w:r>
              <w:rPr>
                <w:rFonts w:ascii="Times New Roman" w:eastAsia="Calibri" w:hAnsi="Times New Roman" w:cs="Times New Roman"/>
                <w:b/>
                <w:bCs/>
                <w:iCs/>
                <w:sz w:val="20"/>
                <w:szCs w:val="20"/>
              </w:rPr>
              <w:t>Группы</w:t>
            </w:r>
          </w:p>
        </w:tc>
        <w:tc>
          <w:tcPr>
            <w:tcW w:w="1369" w:type="dxa"/>
            <w:tcBorders>
              <w:top w:val="single" w:sz="4" w:space="0" w:color="auto"/>
              <w:left w:val="single" w:sz="4" w:space="0" w:color="auto"/>
              <w:bottom w:val="single" w:sz="4" w:space="0" w:color="auto"/>
              <w:right w:val="single" w:sz="4" w:space="0" w:color="auto"/>
            </w:tcBorders>
          </w:tcPr>
          <w:p w:rsidR="00C21886" w:rsidRDefault="00C21886" w:rsidP="00C21886">
            <w:pPr>
              <w:spacing w:after="0" w:line="240" w:lineRule="auto"/>
              <w:ind w:left="-128" w:right="-136"/>
              <w:jc w:val="center"/>
              <w:rPr>
                <w:rFonts w:ascii="Times New Roman" w:eastAsia="Calibri" w:hAnsi="Times New Roman" w:cs="Times New Roman"/>
                <w:b/>
                <w:bCs/>
                <w:iCs/>
                <w:sz w:val="20"/>
                <w:szCs w:val="20"/>
              </w:rPr>
            </w:pPr>
            <w:r>
              <w:rPr>
                <w:rFonts w:ascii="Times New Roman" w:eastAsia="Calibri" w:hAnsi="Times New Roman" w:cs="Times New Roman"/>
                <w:b/>
                <w:bCs/>
                <w:iCs/>
                <w:sz w:val="20"/>
                <w:szCs w:val="20"/>
              </w:rPr>
              <w:t xml:space="preserve">Количество </w:t>
            </w:r>
          </w:p>
          <w:p w:rsidR="00C21886" w:rsidRPr="004A685C" w:rsidRDefault="00C21886" w:rsidP="00C21886">
            <w:pPr>
              <w:spacing w:after="0" w:line="240" w:lineRule="auto"/>
              <w:ind w:left="-128" w:right="-136"/>
              <w:jc w:val="center"/>
              <w:rPr>
                <w:rFonts w:ascii="Times New Roman" w:eastAsia="Calibri" w:hAnsi="Times New Roman" w:cs="Times New Roman"/>
                <w:b/>
                <w:bCs/>
                <w:iCs/>
                <w:sz w:val="20"/>
                <w:szCs w:val="20"/>
              </w:rPr>
            </w:pPr>
            <w:r>
              <w:rPr>
                <w:rFonts w:ascii="Times New Roman" w:eastAsia="Calibri" w:hAnsi="Times New Roman" w:cs="Times New Roman"/>
                <w:b/>
                <w:bCs/>
                <w:iCs/>
                <w:sz w:val="20"/>
                <w:szCs w:val="20"/>
              </w:rPr>
              <w:t>детей</w:t>
            </w:r>
          </w:p>
        </w:tc>
        <w:tc>
          <w:tcPr>
            <w:tcW w:w="1701" w:type="dxa"/>
            <w:tcBorders>
              <w:top w:val="single" w:sz="4" w:space="0" w:color="auto"/>
              <w:left w:val="single" w:sz="4" w:space="0" w:color="auto"/>
              <w:bottom w:val="single" w:sz="4" w:space="0" w:color="auto"/>
              <w:right w:val="single" w:sz="4" w:space="0" w:color="auto"/>
            </w:tcBorders>
          </w:tcPr>
          <w:p w:rsidR="00C21886" w:rsidRPr="004A685C" w:rsidRDefault="00C21886" w:rsidP="00621600">
            <w:pPr>
              <w:spacing w:after="0" w:line="240" w:lineRule="auto"/>
              <w:jc w:val="center"/>
              <w:rPr>
                <w:rFonts w:ascii="Times New Roman" w:eastAsia="Calibri" w:hAnsi="Times New Roman" w:cs="Times New Roman"/>
                <w:b/>
                <w:bCs/>
                <w:iCs/>
                <w:sz w:val="20"/>
                <w:szCs w:val="20"/>
              </w:rPr>
            </w:pPr>
            <w:r w:rsidRPr="004A685C">
              <w:rPr>
                <w:rFonts w:ascii="Times New Roman" w:eastAsia="Calibri" w:hAnsi="Times New Roman" w:cs="Times New Roman"/>
                <w:b/>
                <w:bCs/>
                <w:iCs/>
                <w:sz w:val="20"/>
                <w:szCs w:val="20"/>
              </w:rPr>
              <w:t>Низкая тревожность</w:t>
            </w:r>
          </w:p>
        </w:tc>
        <w:tc>
          <w:tcPr>
            <w:tcW w:w="1778" w:type="dxa"/>
            <w:tcBorders>
              <w:top w:val="single" w:sz="4" w:space="0" w:color="auto"/>
              <w:left w:val="single" w:sz="4" w:space="0" w:color="auto"/>
              <w:bottom w:val="single" w:sz="4" w:space="0" w:color="auto"/>
              <w:right w:val="single" w:sz="4" w:space="0" w:color="auto"/>
            </w:tcBorders>
            <w:hideMark/>
          </w:tcPr>
          <w:p w:rsidR="00C21886" w:rsidRPr="004A685C" w:rsidRDefault="00C21886" w:rsidP="004A685C">
            <w:pPr>
              <w:spacing w:after="0" w:line="240" w:lineRule="auto"/>
              <w:jc w:val="center"/>
              <w:rPr>
                <w:rFonts w:ascii="Times New Roman" w:eastAsia="Calibri" w:hAnsi="Times New Roman" w:cs="Times New Roman"/>
                <w:b/>
                <w:bCs/>
                <w:iCs/>
                <w:sz w:val="20"/>
                <w:szCs w:val="20"/>
              </w:rPr>
            </w:pPr>
            <w:r w:rsidRPr="004A685C">
              <w:rPr>
                <w:rFonts w:ascii="Times New Roman" w:eastAsia="Calibri" w:hAnsi="Times New Roman" w:cs="Times New Roman"/>
                <w:b/>
                <w:bCs/>
                <w:iCs/>
                <w:sz w:val="20"/>
                <w:szCs w:val="20"/>
              </w:rPr>
              <w:t>Средняя тревожность</w:t>
            </w:r>
          </w:p>
        </w:tc>
        <w:tc>
          <w:tcPr>
            <w:tcW w:w="1985" w:type="dxa"/>
            <w:tcBorders>
              <w:top w:val="single" w:sz="4" w:space="0" w:color="auto"/>
              <w:left w:val="single" w:sz="4" w:space="0" w:color="auto"/>
              <w:bottom w:val="single" w:sz="4" w:space="0" w:color="auto"/>
              <w:right w:val="single" w:sz="4" w:space="0" w:color="auto"/>
            </w:tcBorders>
            <w:hideMark/>
          </w:tcPr>
          <w:p w:rsidR="00C21886" w:rsidRPr="004A685C" w:rsidRDefault="00C21886" w:rsidP="004A685C">
            <w:pPr>
              <w:spacing w:after="0" w:line="240" w:lineRule="auto"/>
              <w:jc w:val="center"/>
              <w:rPr>
                <w:rFonts w:ascii="Times New Roman" w:eastAsia="Calibri" w:hAnsi="Times New Roman" w:cs="Times New Roman"/>
                <w:b/>
                <w:bCs/>
                <w:iCs/>
                <w:sz w:val="20"/>
                <w:szCs w:val="20"/>
              </w:rPr>
            </w:pPr>
            <w:r w:rsidRPr="004A685C">
              <w:rPr>
                <w:rFonts w:ascii="Times New Roman" w:eastAsia="Calibri" w:hAnsi="Times New Roman" w:cs="Times New Roman"/>
                <w:b/>
                <w:bCs/>
                <w:iCs/>
                <w:sz w:val="20"/>
                <w:szCs w:val="20"/>
              </w:rPr>
              <w:t>Высокая тревожность</w:t>
            </w:r>
          </w:p>
        </w:tc>
      </w:tr>
      <w:tr w:rsidR="00900E88" w:rsidRPr="00900E88" w:rsidTr="00FC4930">
        <w:trPr>
          <w:trHeight w:val="273"/>
          <w:jc w:val="center"/>
        </w:trPr>
        <w:tc>
          <w:tcPr>
            <w:tcW w:w="2056" w:type="dxa"/>
            <w:tcBorders>
              <w:top w:val="single" w:sz="4" w:space="0" w:color="auto"/>
              <w:left w:val="single" w:sz="4" w:space="0" w:color="auto"/>
              <w:bottom w:val="single" w:sz="4" w:space="0" w:color="auto"/>
              <w:right w:val="single" w:sz="4" w:space="0" w:color="auto"/>
            </w:tcBorders>
            <w:hideMark/>
          </w:tcPr>
          <w:p w:rsidR="00900E88" w:rsidRPr="00900E88" w:rsidRDefault="00900E88">
            <w:pPr>
              <w:spacing w:after="160"/>
              <w:jc w:val="center"/>
              <w:rPr>
                <w:rFonts w:ascii="Times New Roman" w:eastAsia="Calibri" w:hAnsi="Times New Roman" w:cs="Times New Roman"/>
                <w:bCs/>
                <w:iCs/>
                <w:sz w:val="20"/>
                <w:szCs w:val="20"/>
              </w:rPr>
            </w:pPr>
            <w:r w:rsidRPr="00900E88">
              <w:rPr>
                <w:rFonts w:ascii="Times New Roman" w:eastAsia="Calibri" w:hAnsi="Times New Roman" w:cs="Times New Roman"/>
                <w:bCs/>
                <w:iCs/>
                <w:sz w:val="20"/>
                <w:szCs w:val="20"/>
              </w:rPr>
              <w:t>02</w:t>
            </w:r>
          </w:p>
        </w:tc>
        <w:tc>
          <w:tcPr>
            <w:tcW w:w="1369" w:type="dxa"/>
            <w:tcBorders>
              <w:top w:val="single" w:sz="4" w:space="0" w:color="auto"/>
              <w:left w:val="single" w:sz="4" w:space="0" w:color="auto"/>
              <w:bottom w:val="single" w:sz="4" w:space="0" w:color="auto"/>
              <w:right w:val="single" w:sz="4" w:space="0" w:color="auto"/>
            </w:tcBorders>
            <w:hideMark/>
          </w:tcPr>
          <w:p w:rsidR="00900E88" w:rsidRPr="00900E88" w:rsidRDefault="00900E88">
            <w:pPr>
              <w:spacing w:after="160"/>
              <w:jc w:val="center"/>
              <w:rPr>
                <w:rFonts w:ascii="Times New Roman" w:eastAsia="Calibri" w:hAnsi="Times New Roman" w:cs="Times New Roman"/>
                <w:bCs/>
                <w:iCs/>
                <w:sz w:val="20"/>
                <w:szCs w:val="20"/>
              </w:rPr>
            </w:pPr>
            <w:r w:rsidRPr="00900E88">
              <w:rPr>
                <w:rFonts w:ascii="Times New Roman" w:eastAsia="Calibri" w:hAnsi="Times New Roman" w:cs="Times New Roman"/>
                <w:bCs/>
                <w:iCs/>
                <w:sz w:val="20"/>
                <w:szCs w:val="20"/>
              </w:rPr>
              <w:t>24</w:t>
            </w:r>
          </w:p>
        </w:tc>
        <w:tc>
          <w:tcPr>
            <w:tcW w:w="1701" w:type="dxa"/>
            <w:tcBorders>
              <w:top w:val="single" w:sz="4" w:space="0" w:color="auto"/>
              <w:left w:val="single" w:sz="4" w:space="0" w:color="auto"/>
              <w:bottom w:val="single" w:sz="4" w:space="0" w:color="auto"/>
              <w:right w:val="single" w:sz="4" w:space="0" w:color="auto"/>
            </w:tcBorders>
          </w:tcPr>
          <w:p w:rsidR="00900E88" w:rsidRPr="00900E88" w:rsidRDefault="00900E88">
            <w:pPr>
              <w:spacing w:after="160"/>
              <w:jc w:val="center"/>
              <w:rPr>
                <w:rFonts w:ascii="Times New Roman" w:eastAsia="Calibri" w:hAnsi="Times New Roman" w:cs="Times New Roman"/>
                <w:bCs/>
                <w:iCs/>
                <w:sz w:val="20"/>
                <w:szCs w:val="20"/>
              </w:rPr>
            </w:pPr>
            <w:r w:rsidRPr="00900E88">
              <w:rPr>
                <w:rFonts w:ascii="Times New Roman" w:eastAsia="Calibri" w:hAnsi="Times New Roman" w:cs="Times New Roman"/>
                <w:bCs/>
                <w:iCs/>
                <w:sz w:val="20"/>
                <w:szCs w:val="20"/>
              </w:rPr>
              <w:t>92% (22 реб.)</w:t>
            </w:r>
          </w:p>
        </w:tc>
        <w:tc>
          <w:tcPr>
            <w:tcW w:w="1778" w:type="dxa"/>
            <w:tcBorders>
              <w:top w:val="single" w:sz="4" w:space="0" w:color="auto"/>
              <w:left w:val="single" w:sz="4" w:space="0" w:color="auto"/>
              <w:bottom w:val="single" w:sz="4" w:space="0" w:color="auto"/>
              <w:right w:val="single" w:sz="4" w:space="0" w:color="auto"/>
            </w:tcBorders>
          </w:tcPr>
          <w:p w:rsidR="00900E88" w:rsidRPr="00900E88" w:rsidRDefault="00900E88">
            <w:pPr>
              <w:spacing w:after="160"/>
              <w:jc w:val="center"/>
              <w:rPr>
                <w:rFonts w:ascii="Times New Roman" w:eastAsia="Calibri" w:hAnsi="Times New Roman" w:cs="Times New Roman"/>
                <w:bCs/>
                <w:iCs/>
                <w:sz w:val="20"/>
                <w:szCs w:val="20"/>
              </w:rPr>
            </w:pPr>
            <w:r w:rsidRPr="00900E88">
              <w:rPr>
                <w:rFonts w:ascii="Times New Roman" w:eastAsia="Calibri" w:hAnsi="Times New Roman" w:cs="Times New Roman"/>
                <w:bCs/>
                <w:iCs/>
                <w:sz w:val="20"/>
                <w:szCs w:val="20"/>
              </w:rPr>
              <w:t>8% (2 реб.)</w:t>
            </w:r>
          </w:p>
        </w:tc>
        <w:tc>
          <w:tcPr>
            <w:tcW w:w="1985" w:type="dxa"/>
            <w:tcBorders>
              <w:top w:val="single" w:sz="4" w:space="0" w:color="auto"/>
              <w:left w:val="single" w:sz="4" w:space="0" w:color="auto"/>
              <w:bottom w:val="single" w:sz="4" w:space="0" w:color="auto"/>
              <w:right w:val="single" w:sz="4" w:space="0" w:color="auto"/>
            </w:tcBorders>
          </w:tcPr>
          <w:p w:rsidR="00900E88" w:rsidRPr="00900E88" w:rsidRDefault="00900E88">
            <w:pPr>
              <w:spacing w:after="160"/>
              <w:jc w:val="center"/>
              <w:rPr>
                <w:rFonts w:ascii="Times New Roman" w:eastAsia="Calibri" w:hAnsi="Times New Roman" w:cs="Times New Roman"/>
                <w:bCs/>
                <w:iCs/>
                <w:sz w:val="20"/>
                <w:szCs w:val="20"/>
              </w:rPr>
            </w:pPr>
            <w:r w:rsidRPr="00900E88">
              <w:rPr>
                <w:rFonts w:ascii="Times New Roman" w:eastAsia="Calibri" w:hAnsi="Times New Roman" w:cs="Times New Roman"/>
                <w:bCs/>
                <w:iCs/>
                <w:sz w:val="20"/>
                <w:szCs w:val="20"/>
              </w:rPr>
              <w:t>-</w:t>
            </w:r>
          </w:p>
        </w:tc>
      </w:tr>
      <w:tr w:rsidR="00900E88" w:rsidRPr="00900E88" w:rsidTr="00C21886">
        <w:trPr>
          <w:trHeight w:val="273"/>
          <w:jc w:val="center"/>
        </w:trPr>
        <w:tc>
          <w:tcPr>
            <w:tcW w:w="2056" w:type="dxa"/>
            <w:tcBorders>
              <w:top w:val="single" w:sz="4" w:space="0" w:color="auto"/>
              <w:left w:val="single" w:sz="4" w:space="0" w:color="auto"/>
              <w:bottom w:val="single" w:sz="4" w:space="0" w:color="auto"/>
              <w:right w:val="single" w:sz="4" w:space="0" w:color="auto"/>
            </w:tcBorders>
          </w:tcPr>
          <w:p w:rsidR="00900E88" w:rsidRPr="00900E88" w:rsidRDefault="00900E88">
            <w:pPr>
              <w:spacing w:after="160"/>
              <w:jc w:val="center"/>
              <w:rPr>
                <w:rFonts w:ascii="Times New Roman" w:eastAsia="Calibri" w:hAnsi="Times New Roman" w:cs="Times New Roman"/>
                <w:bCs/>
                <w:iCs/>
                <w:sz w:val="20"/>
                <w:szCs w:val="20"/>
              </w:rPr>
            </w:pPr>
            <w:r w:rsidRPr="00900E88">
              <w:rPr>
                <w:rFonts w:ascii="Times New Roman" w:eastAsia="Calibri" w:hAnsi="Times New Roman" w:cs="Times New Roman"/>
                <w:bCs/>
                <w:iCs/>
                <w:sz w:val="20"/>
                <w:szCs w:val="20"/>
              </w:rPr>
              <w:t>03</w:t>
            </w:r>
          </w:p>
        </w:tc>
        <w:tc>
          <w:tcPr>
            <w:tcW w:w="1369" w:type="dxa"/>
            <w:tcBorders>
              <w:top w:val="single" w:sz="4" w:space="0" w:color="auto"/>
              <w:left w:val="single" w:sz="4" w:space="0" w:color="auto"/>
              <w:bottom w:val="single" w:sz="4" w:space="0" w:color="auto"/>
              <w:right w:val="single" w:sz="4" w:space="0" w:color="auto"/>
            </w:tcBorders>
          </w:tcPr>
          <w:p w:rsidR="00900E88" w:rsidRPr="00900E88" w:rsidRDefault="00900E88">
            <w:pPr>
              <w:spacing w:after="160"/>
              <w:jc w:val="center"/>
              <w:rPr>
                <w:rFonts w:ascii="Times New Roman" w:eastAsia="Calibri" w:hAnsi="Times New Roman" w:cs="Times New Roman"/>
                <w:bCs/>
                <w:iCs/>
                <w:sz w:val="20"/>
                <w:szCs w:val="20"/>
              </w:rPr>
            </w:pPr>
            <w:r w:rsidRPr="00900E88">
              <w:rPr>
                <w:rFonts w:ascii="Times New Roman" w:eastAsia="Calibri" w:hAnsi="Times New Roman" w:cs="Times New Roman"/>
                <w:bCs/>
                <w:iCs/>
                <w:sz w:val="20"/>
                <w:szCs w:val="20"/>
              </w:rPr>
              <w:t>20</w:t>
            </w:r>
          </w:p>
        </w:tc>
        <w:tc>
          <w:tcPr>
            <w:tcW w:w="1701" w:type="dxa"/>
            <w:tcBorders>
              <w:top w:val="single" w:sz="4" w:space="0" w:color="auto"/>
              <w:left w:val="single" w:sz="4" w:space="0" w:color="auto"/>
              <w:bottom w:val="single" w:sz="4" w:space="0" w:color="auto"/>
              <w:right w:val="single" w:sz="4" w:space="0" w:color="auto"/>
            </w:tcBorders>
          </w:tcPr>
          <w:p w:rsidR="00900E88" w:rsidRPr="00900E88" w:rsidRDefault="00900E88">
            <w:pPr>
              <w:spacing w:after="160"/>
              <w:jc w:val="center"/>
              <w:rPr>
                <w:rFonts w:ascii="Times New Roman" w:eastAsia="Calibri" w:hAnsi="Times New Roman" w:cs="Times New Roman"/>
                <w:bCs/>
                <w:iCs/>
                <w:sz w:val="20"/>
                <w:szCs w:val="20"/>
              </w:rPr>
            </w:pPr>
            <w:r w:rsidRPr="00900E88">
              <w:rPr>
                <w:rFonts w:ascii="Times New Roman" w:eastAsia="Calibri" w:hAnsi="Times New Roman" w:cs="Times New Roman"/>
                <w:bCs/>
                <w:iCs/>
                <w:sz w:val="20"/>
                <w:szCs w:val="20"/>
              </w:rPr>
              <w:t>95% (19 дет.)</w:t>
            </w:r>
          </w:p>
        </w:tc>
        <w:tc>
          <w:tcPr>
            <w:tcW w:w="1778" w:type="dxa"/>
            <w:tcBorders>
              <w:top w:val="single" w:sz="4" w:space="0" w:color="auto"/>
              <w:left w:val="single" w:sz="4" w:space="0" w:color="auto"/>
              <w:bottom w:val="single" w:sz="4" w:space="0" w:color="auto"/>
              <w:right w:val="single" w:sz="4" w:space="0" w:color="auto"/>
            </w:tcBorders>
          </w:tcPr>
          <w:p w:rsidR="00900E88" w:rsidRPr="00900E88" w:rsidRDefault="00900E88">
            <w:pPr>
              <w:spacing w:after="160"/>
              <w:jc w:val="center"/>
              <w:rPr>
                <w:rFonts w:ascii="Times New Roman" w:eastAsia="Calibri" w:hAnsi="Times New Roman" w:cs="Times New Roman"/>
                <w:bCs/>
                <w:iCs/>
                <w:sz w:val="20"/>
                <w:szCs w:val="20"/>
              </w:rPr>
            </w:pPr>
            <w:r w:rsidRPr="00900E88">
              <w:rPr>
                <w:rFonts w:ascii="Times New Roman" w:eastAsia="Calibri" w:hAnsi="Times New Roman" w:cs="Times New Roman"/>
                <w:bCs/>
                <w:iCs/>
                <w:sz w:val="20"/>
                <w:szCs w:val="20"/>
              </w:rPr>
              <w:t>5 % (1 реб.)</w:t>
            </w:r>
          </w:p>
        </w:tc>
        <w:tc>
          <w:tcPr>
            <w:tcW w:w="1985" w:type="dxa"/>
            <w:tcBorders>
              <w:top w:val="single" w:sz="4" w:space="0" w:color="auto"/>
              <w:left w:val="single" w:sz="4" w:space="0" w:color="auto"/>
              <w:bottom w:val="single" w:sz="4" w:space="0" w:color="auto"/>
              <w:right w:val="single" w:sz="4" w:space="0" w:color="auto"/>
            </w:tcBorders>
          </w:tcPr>
          <w:p w:rsidR="00900E88" w:rsidRPr="00900E88" w:rsidRDefault="00900E88">
            <w:pPr>
              <w:spacing w:after="160"/>
              <w:jc w:val="center"/>
              <w:rPr>
                <w:rFonts w:ascii="Times New Roman" w:eastAsia="Calibri" w:hAnsi="Times New Roman" w:cs="Times New Roman"/>
                <w:bCs/>
                <w:iCs/>
                <w:sz w:val="20"/>
                <w:szCs w:val="20"/>
              </w:rPr>
            </w:pPr>
            <w:r w:rsidRPr="00900E88">
              <w:rPr>
                <w:rFonts w:ascii="Times New Roman" w:eastAsia="Calibri" w:hAnsi="Times New Roman" w:cs="Times New Roman"/>
                <w:bCs/>
                <w:iCs/>
                <w:sz w:val="20"/>
                <w:szCs w:val="20"/>
              </w:rPr>
              <w:t>-</w:t>
            </w:r>
          </w:p>
        </w:tc>
      </w:tr>
      <w:tr w:rsidR="00900E88" w:rsidRPr="00900E88" w:rsidTr="00C21886">
        <w:trPr>
          <w:trHeight w:val="273"/>
          <w:jc w:val="center"/>
        </w:trPr>
        <w:tc>
          <w:tcPr>
            <w:tcW w:w="2056" w:type="dxa"/>
            <w:tcBorders>
              <w:top w:val="single" w:sz="4" w:space="0" w:color="auto"/>
              <w:left w:val="single" w:sz="4" w:space="0" w:color="auto"/>
              <w:bottom w:val="single" w:sz="4" w:space="0" w:color="auto"/>
              <w:right w:val="single" w:sz="4" w:space="0" w:color="auto"/>
            </w:tcBorders>
          </w:tcPr>
          <w:p w:rsidR="00900E88" w:rsidRPr="00900E88" w:rsidRDefault="00900E88">
            <w:pPr>
              <w:spacing w:after="160"/>
              <w:jc w:val="center"/>
              <w:rPr>
                <w:rFonts w:ascii="Times New Roman" w:eastAsia="Calibri" w:hAnsi="Times New Roman" w:cs="Times New Roman"/>
                <w:bCs/>
                <w:iCs/>
                <w:sz w:val="20"/>
                <w:szCs w:val="20"/>
              </w:rPr>
            </w:pPr>
            <w:r w:rsidRPr="00900E88">
              <w:rPr>
                <w:rFonts w:ascii="Times New Roman" w:eastAsia="Calibri" w:hAnsi="Times New Roman" w:cs="Times New Roman"/>
                <w:bCs/>
                <w:iCs/>
                <w:sz w:val="20"/>
                <w:szCs w:val="20"/>
              </w:rPr>
              <w:t>04</w:t>
            </w:r>
          </w:p>
        </w:tc>
        <w:tc>
          <w:tcPr>
            <w:tcW w:w="1369" w:type="dxa"/>
            <w:tcBorders>
              <w:top w:val="single" w:sz="4" w:space="0" w:color="auto"/>
              <w:left w:val="single" w:sz="4" w:space="0" w:color="auto"/>
              <w:bottom w:val="single" w:sz="4" w:space="0" w:color="auto"/>
              <w:right w:val="single" w:sz="4" w:space="0" w:color="auto"/>
            </w:tcBorders>
          </w:tcPr>
          <w:p w:rsidR="00900E88" w:rsidRPr="00900E88" w:rsidRDefault="00900E88">
            <w:pPr>
              <w:spacing w:after="160"/>
              <w:jc w:val="center"/>
              <w:rPr>
                <w:rFonts w:ascii="Times New Roman" w:eastAsia="Calibri" w:hAnsi="Times New Roman" w:cs="Times New Roman"/>
                <w:bCs/>
                <w:iCs/>
                <w:sz w:val="20"/>
                <w:szCs w:val="20"/>
              </w:rPr>
            </w:pPr>
            <w:r w:rsidRPr="00900E88">
              <w:rPr>
                <w:rFonts w:ascii="Times New Roman" w:eastAsia="Calibri" w:hAnsi="Times New Roman" w:cs="Times New Roman"/>
                <w:bCs/>
                <w:iCs/>
                <w:sz w:val="20"/>
                <w:szCs w:val="20"/>
              </w:rPr>
              <w:t>24</w:t>
            </w:r>
          </w:p>
        </w:tc>
        <w:tc>
          <w:tcPr>
            <w:tcW w:w="1701" w:type="dxa"/>
            <w:tcBorders>
              <w:top w:val="single" w:sz="4" w:space="0" w:color="auto"/>
              <w:left w:val="single" w:sz="4" w:space="0" w:color="auto"/>
              <w:bottom w:val="single" w:sz="4" w:space="0" w:color="auto"/>
              <w:right w:val="single" w:sz="4" w:space="0" w:color="auto"/>
            </w:tcBorders>
          </w:tcPr>
          <w:p w:rsidR="00900E88" w:rsidRPr="00900E88" w:rsidRDefault="00900E88">
            <w:pPr>
              <w:spacing w:after="160"/>
              <w:jc w:val="center"/>
              <w:rPr>
                <w:rFonts w:ascii="Times New Roman" w:eastAsia="Calibri" w:hAnsi="Times New Roman" w:cs="Times New Roman"/>
                <w:bCs/>
                <w:iCs/>
                <w:sz w:val="20"/>
                <w:szCs w:val="20"/>
              </w:rPr>
            </w:pPr>
            <w:r w:rsidRPr="00900E88">
              <w:rPr>
                <w:rFonts w:ascii="Times New Roman" w:eastAsia="Calibri" w:hAnsi="Times New Roman" w:cs="Times New Roman"/>
                <w:bCs/>
                <w:iCs/>
                <w:sz w:val="20"/>
                <w:szCs w:val="20"/>
              </w:rPr>
              <w:t>100% (24 дет.)</w:t>
            </w:r>
          </w:p>
        </w:tc>
        <w:tc>
          <w:tcPr>
            <w:tcW w:w="1778" w:type="dxa"/>
            <w:tcBorders>
              <w:top w:val="single" w:sz="4" w:space="0" w:color="auto"/>
              <w:left w:val="single" w:sz="4" w:space="0" w:color="auto"/>
              <w:bottom w:val="single" w:sz="4" w:space="0" w:color="auto"/>
              <w:right w:val="single" w:sz="4" w:space="0" w:color="auto"/>
            </w:tcBorders>
          </w:tcPr>
          <w:p w:rsidR="00900E88" w:rsidRPr="00900E88" w:rsidRDefault="00900E88">
            <w:pPr>
              <w:spacing w:after="160"/>
              <w:jc w:val="center"/>
              <w:rPr>
                <w:rFonts w:ascii="Times New Roman" w:eastAsia="Calibri" w:hAnsi="Times New Roman" w:cs="Times New Roman"/>
                <w:bCs/>
                <w:iCs/>
                <w:sz w:val="20"/>
                <w:szCs w:val="20"/>
              </w:rPr>
            </w:pPr>
            <w:r w:rsidRPr="00900E88">
              <w:rPr>
                <w:rFonts w:ascii="Times New Roman" w:eastAsia="Calibri" w:hAnsi="Times New Roman" w:cs="Times New Roman"/>
                <w:bCs/>
                <w:iCs/>
                <w:sz w:val="20"/>
                <w:szCs w:val="20"/>
              </w:rPr>
              <w:t>-</w:t>
            </w:r>
          </w:p>
        </w:tc>
        <w:tc>
          <w:tcPr>
            <w:tcW w:w="1985" w:type="dxa"/>
            <w:tcBorders>
              <w:top w:val="single" w:sz="4" w:space="0" w:color="auto"/>
              <w:left w:val="single" w:sz="4" w:space="0" w:color="auto"/>
              <w:bottom w:val="single" w:sz="4" w:space="0" w:color="auto"/>
              <w:right w:val="single" w:sz="4" w:space="0" w:color="auto"/>
            </w:tcBorders>
          </w:tcPr>
          <w:p w:rsidR="00900E88" w:rsidRPr="00900E88" w:rsidRDefault="00900E88">
            <w:pPr>
              <w:spacing w:after="160"/>
              <w:jc w:val="center"/>
              <w:rPr>
                <w:rFonts w:ascii="Times New Roman" w:eastAsia="Calibri" w:hAnsi="Times New Roman" w:cs="Times New Roman"/>
                <w:bCs/>
                <w:iCs/>
                <w:sz w:val="20"/>
                <w:szCs w:val="20"/>
              </w:rPr>
            </w:pPr>
            <w:r w:rsidRPr="00900E88">
              <w:rPr>
                <w:rFonts w:ascii="Times New Roman" w:eastAsia="Calibri" w:hAnsi="Times New Roman" w:cs="Times New Roman"/>
                <w:bCs/>
                <w:iCs/>
                <w:sz w:val="20"/>
                <w:szCs w:val="20"/>
              </w:rPr>
              <w:t>-</w:t>
            </w:r>
          </w:p>
        </w:tc>
      </w:tr>
    </w:tbl>
    <w:p w:rsidR="00EA271B" w:rsidRPr="00900E88" w:rsidRDefault="00EA271B" w:rsidP="00AA4E8D">
      <w:pPr>
        <w:spacing w:after="0" w:line="240" w:lineRule="auto"/>
        <w:ind w:firstLine="709"/>
        <w:contextualSpacing/>
        <w:mirrorIndents/>
        <w:jc w:val="both"/>
        <w:rPr>
          <w:rFonts w:ascii="Times New Roman" w:eastAsia="Calibri" w:hAnsi="Times New Roman" w:cs="Times New Roman"/>
          <w:bCs/>
          <w:iCs/>
          <w:sz w:val="20"/>
          <w:szCs w:val="20"/>
        </w:rPr>
      </w:pPr>
    </w:p>
    <w:p w:rsidR="00900E88" w:rsidRPr="00900E88" w:rsidRDefault="00900E88" w:rsidP="00900E88">
      <w:pPr>
        <w:spacing w:after="0" w:line="240" w:lineRule="auto"/>
        <w:ind w:firstLine="709"/>
        <w:mirrorIndents/>
        <w:jc w:val="both"/>
        <w:rPr>
          <w:rFonts w:ascii="Times New Roman" w:eastAsia="Calibri" w:hAnsi="Times New Roman" w:cs="Times New Roman"/>
          <w:bCs/>
          <w:iCs/>
          <w:sz w:val="24"/>
          <w:szCs w:val="24"/>
        </w:rPr>
      </w:pPr>
      <w:r w:rsidRPr="00900E88">
        <w:rPr>
          <w:rFonts w:ascii="Times New Roman" w:eastAsia="Calibri" w:hAnsi="Times New Roman" w:cs="Times New Roman"/>
          <w:bCs/>
          <w:iCs/>
          <w:sz w:val="24"/>
          <w:szCs w:val="24"/>
        </w:rPr>
        <w:t xml:space="preserve">По результатам оценки тревожности в старшей группе 02 средний уровень тревожности был выявлен у 2 детей (8%), низкий показатель выявился у 22 детей (92%). </w:t>
      </w:r>
    </w:p>
    <w:p w:rsidR="00900E88" w:rsidRPr="00900E88" w:rsidRDefault="00900E88" w:rsidP="00900E88">
      <w:pPr>
        <w:spacing w:after="0" w:line="240" w:lineRule="auto"/>
        <w:ind w:firstLine="709"/>
        <w:mirrorIndents/>
        <w:jc w:val="both"/>
        <w:rPr>
          <w:rFonts w:ascii="Times New Roman" w:eastAsia="Calibri" w:hAnsi="Times New Roman" w:cs="Times New Roman"/>
          <w:bCs/>
          <w:iCs/>
          <w:sz w:val="24"/>
          <w:szCs w:val="24"/>
        </w:rPr>
      </w:pPr>
      <w:r w:rsidRPr="00900E88">
        <w:rPr>
          <w:rFonts w:ascii="Times New Roman" w:eastAsia="Calibri" w:hAnsi="Times New Roman" w:cs="Times New Roman"/>
          <w:bCs/>
          <w:iCs/>
          <w:sz w:val="24"/>
          <w:szCs w:val="24"/>
        </w:rPr>
        <w:t>В средней группе 03 были выявлены следующие результаты. Средний показатель тревожности выявился у 1 ребенка (5%), у остальных 19 детей выявился низкий показатель (95%).  Высокая тревожность не была замечена.</w:t>
      </w:r>
    </w:p>
    <w:p w:rsidR="00900E88" w:rsidRPr="00900E88" w:rsidRDefault="00900E88" w:rsidP="00900E88">
      <w:pPr>
        <w:spacing w:after="0" w:line="240" w:lineRule="auto"/>
        <w:ind w:firstLine="709"/>
        <w:mirrorIndents/>
        <w:jc w:val="both"/>
        <w:rPr>
          <w:rFonts w:ascii="Times New Roman" w:eastAsia="Calibri" w:hAnsi="Times New Roman" w:cs="Times New Roman"/>
          <w:bCs/>
          <w:iCs/>
          <w:sz w:val="24"/>
          <w:szCs w:val="24"/>
        </w:rPr>
      </w:pPr>
      <w:r w:rsidRPr="00900E88">
        <w:rPr>
          <w:rFonts w:ascii="Times New Roman" w:eastAsia="Calibri" w:hAnsi="Times New Roman" w:cs="Times New Roman"/>
          <w:bCs/>
          <w:iCs/>
          <w:sz w:val="24"/>
          <w:szCs w:val="24"/>
        </w:rPr>
        <w:lastRenderedPageBreak/>
        <w:t xml:space="preserve">По результатам оценки тревожности в 04 средней группе средние и высокие результаты не были выявлены. Низкая тревожность у 24 детей (100%). </w:t>
      </w:r>
    </w:p>
    <w:p w:rsidR="007D4EE9" w:rsidRDefault="007D4EE9" w:rsidP="007D4EE9">
      <w:pPr>
        <w:spacing w:after="0" w:line="240" w:lineRule="auto"/>
        <w:ind w:firstLine="709"/>
        <w:contextualSpacing/>
        <w:mirrorIndents/>
        <w:jc w:val="both"/>
        <w:rPr>
          <w:rFonts w:ascii="Times New Roman" w:eastAsia="Calibri" w:hAnsi="Times New Roman" w:cs="Times New Roman"/>
          <w:bCs/>
          <w:iCs/>
          <w:sz w:val="24"/>
          <w:szCs w:val="24"/>
        </w:rPr>
      </w:pPr>
      <w:r w:rsidRPr="007D4EE9">
        <w:rPr>
          <w:rFonts w:ascii="Times New Roman" w:eastAsia="Calibri" w:hAnsi="Times New Roman" w:cs="Times New Roman"/>
          <w:bCs/>
          <w:iCs/>
          <w:sz w:val="24"/>
          <w:szCs w:val="24"/>
        </w:rPr>
        <w:t>С детьми, имеющими средний показатель</w:t>
      </w:r>
      <w:r>
        <w:rPr>
          <w:rFonts w:ascii="Times New Roman" w:eastAsia="Calibri" w:hAnsi="Times New Roman" w:cs="Times New Roman"/>
          <w:bCs/>
          <w:iCs/>
          <w:sz w:val="24"/>
          <w:szCs w:val="24"/>
        </w:rPr>
        <w:t>,</w:t>
      </w:r>
      <w:r w:rsidRPr="007D4EE9">
        <w:rPr>
          <w:rFonts w:ascii="Times New Roman" w:eastAsia="Calibri" w:hAnsi="Times New Roman" w:cs="Times New Roman"/>
          <w:bCs/>
          <w:iCs/>
          <w:sz w:val="24"/>
          <w:szCs w:val="24"/>
        </w:rPr>
        <w:t xml:space="preserve"> проводились коррекционные работы.  </w:t>
      </w:r>
    </w:p>
    <w:p w:rsidR="00AA4E8D" w:rsidRDefault="00AA4E8D" w:rsidP="00212F90">
      <w:pPr>
        <w:pStyle w:val="ab"/>
        <w:jc w:val="center"/>
        <w:rPr>
          <w:rFonts w:ascii="Times New Roman" w:hAnsi="Times New Roman" w:cs="Times New Roman"/>
          <w:b/>
          <w:i w:val="0"/>
          <w:sz w:val="24"/>
          <w:szCs w:val="24"/>
          <w:lang w:val="ru-RU"/>
        </w:rPr>
      </w:pPr>
    </w:p>
    <w:p w:rsidR="00E43924" w:rsidRPr="001A3D84" w:rsidRDefault="00E43924" w:rsidP="00212F90">
      <w:pPr>
        <w:pStyle w:val="ab"/>
        <w:jc w:val="center"/>
        <w:rPr>
          <w:rFonts w:ascii="Times New Roman" w:hAnsi="Times New Roman" w:cs="Times New Roman"/>
          <w:b/>
          <w:i w:val="0"/>
          <w:sz w:val="24"/>
          <w:szCs w:val="24"/>
          <w:lang w:val="ru-RU"/>
        </w:rPr>
      </w:pPr>
      <w:r w:rsidRPr="001A3D84">
        <w:rPr>
          <w:rFonts w:ascii="Times New Roman" w:hAnsi="Times New Roman" w:cs="Times New Roman"/>
          <w:b/>
          <w:i w:val="0"/>
          <w:sz w:val="24"/>
          <w:szCs w:val="24"/>
          <w:lang w:val="ru-RU"/>
        </w:rPr>
        <w:t>Коррекция речи</w:t>
      </w:r>
    </w:p>
    <w:p w:rsidR="004F5141" w:rsidRPr="00241BB9" w:rsidRDefault="004F5141" w:rsidP="004F5141">
      <w:pPr>
        <w:pStyle w:val="ab"/>
        <w:ind w:firstLine="709"/>
        <w:jc w:val="both"/>
        <w:rPr>
          <w:rFonts w:ascii="Times New Roman" w:hAnsi="Times New Roman" w:cs="Times New Roman"/>
          <w:i w:val="0"/>
          <w:sz w:val="24"/>
          <w:szCs w:val="24"/>
          <w:lang w:val="ru-RU"/>
        </w:rPr>
      </w:pPr>
      <w:r w:rsidRPr="00241BB9">
        <w:rPr>
          <w:rFonts w:ascii="Times New Roman" w:hAnsi="Times New Roman" w:cs="Times New Roman"/>
          <w:i w:val="0"/>
          <w:sz w:val="24"/>
          <w:szCs w:val="24"/>
          <w:lang w:val="ru-RU"/>
        </w:rPr>
        <w:t>Одним из важных аспектов деятельности ДОУ является коррекция речевого развития детей, имеющих общее недоразвитие речи, стертую форму дизартрией.</w:t>
      </w:r>
    </w:p>
    <w:p w:rsidR="00D53351" w:rsidRDefault="004F5141" w:rsidP="00D53351">
      <w:pPr>
        <w:pStyle w:val="ab"/>
        <w:ind w:firstLine="709"/>
        <w:jc w:val="both"/>
        <w:rPr>
          <w:rFonts w:ascii="Times New Roman" w:hAnsi="Times New Roman" w:cs="Times New Roman"/>
          <w:i w:val="0"/>
          <w:sz w:val="24"/>
          <w:szCs w:val="24"/>
          <w:lang w:val="ru-RU"/>
        </w:rPr>
      </w:pPr>
      <w:r w:rsidRPr="00241BB9">
        <w:rPr>
          <w:rFonts w:ascii="Times New Roman" w:hAnsi="Times New Roman" w:cs="Times New Roman"/>
          <w:i w:val="0"/>
          <w:sz w:val="24"/>
          <w:szCs w:val="24"/>
          <w:lang w:val="ru-RU"/>
        </w:rPr>
        <w:t>В детском саду функционирует логопедическая группа. Коррекционная работа в них строится на основе «Адаптированной основной образовательной программы для детей с тяжелыми нарушениями речи МАДОУ «Детский сад №294», разработанная в соответствии ФГОС ДО и «Примерной адаптированной программы коррекционно-развивающей работы в логопедической группе детского сада для детей с тяжелыми нарушениями речи (общим недоразвитием речи) от 3-х до 7 лет» Нищевой Н.В; возрастными и индивидуальными особенностями дошкольников, на основе педагогической диагностики и обследования логопеда.</w:t>
      </w:r>
      <w:r w:rsidRPr="004F5141">
        <w:rPr>
          <w:rFonts w:ascii="Times New Roman" w:hAnsi="Times New Roman" w:cs="Times New Roman"/>
          <w:i w:val="0"/>
          <w:sz w:val="24"/>
          <w:szCs w:val="24"/>
          <w:lang w:val="ru-RU"/>
        </w:rPr>
        <w:t xml:space="preserve"> </w:t>
      </w:r>
    </w:p>
    <w:p w:rsidR="004F5141" w:rsidRPr="00D53351" w:rsidRDefault="004F5141" w:rsidP="0002125D">
      <w:pPr>
        <w:pStyle w:val="ab"/>
        <w:ind w:firstLine="709"/>
        <w:jc w:val="both"/>
        <w:rPr>
          <w:rFonts w:ascii="Times New Roman" w:hAnsi="Times New Roman" w:cs="Times New Roman"/>
          <w:i w:val="0"/>
          <w:sz w:val="24"/>
          <w:szCs w:val="24"/>
          <w:lang w:val="ru-RU"/>
        </w:rPr>
      </w:pPr>
      <w:r w:rsidRPr="00D53351">
        <w:rPr>
          <w:rFonts w:ascii="Times New Roman" w:hAnsi="Times New Roman" w:cs="Times New Roman"/>
          <w:i w:val="0"/>
          <w:iCs w:val="0"/>
          <w:sz w:val="24"/>
          <w:szCs w:val="24"/>
          <w:lang w:val="ru-RU"/>
        </w:rPr>
        <w:t xml:space="preserve">Созданы условия для работы – кабинет логопеда для индивидуальных занятий и логопедический центр в группе «Будем говорить правильно» с пособиями, наделенными на коррекцию речи детей с проблемами в развитии. </w:t>
      </w:r>
      <w:r w:rsidRPr="00B67D37">
        <w:rPr>
          <w:rFonts w:ascii="Times New Roman" w:hAnsi="Times New Roman" w:cs="Times New Roman"/>
          <w:i w:val="0"/>
          <w:iCs w:val="0"/>
          <w:sz w:val="24"/>
          <w:szCs w:val="24"/>
          <w:lang w:val="ru-RU"/>
        </w:rPr>
        <w:t>Из-за нехватки места и оснащенности кабинет логопеда используется только для проведения маленьких подгрупповых и индивидуальных работ с детьми. Основная образовательная деятельность проводится в группе.</w:t>
      </w:r>
    </w:p>
    <w:p w:rsidR="00E43924" w:rsidRPr="00241BB9" w:rsidRDefault="00E43924" w:rsidP="0002125D">
      <w:pPr>
        <w:pStyle w:val="ab"/>
        <w:ind w:firstLine="709"/>
        <w:jc w:val="both"/>
        <w:rPr>
          <w:rFonts w:ascii="Times New Roman" w:hAnsi="Times New Roman" w:cs="Times New Roman"/>
          <w:i w:val="0"/>
          <w:sz w:val="24"/>
          <w:szCs w:val="24"/>
          <w:lang w:val="ru-RU"/>
        </w:rPr>
      </w:pPr>
      <w:r w:rsidRPr="00241BB9">
        <w:rPr>
          <w:rFonts w:ascii="Times New Roman" w:hAnsi="Times New Roman" w:cs="Times New Roman"/>
          <w:i w:val="0"/>
          <w:sz w:val="24"/>
          <w:szCs w:val="24"/>
          <w:lang w:val="ru-RU"/>
        </w:rPr>
        <w:t xml:space="preserve">По итогам изучения речевой готовности выпускников в группах для детей с нарушением речи отмечено: хорошее качество исправления звукопроизношения, сформировано фонематическое восприятие, отсутствие нарушений слоговой структуры слова, сформирован звуко-слоговой анализ и синтез, овладение навыками письма и чтения. Особое внимание в текущем году уделено работе с детьми группы «риска» в части коррекции эмоционально-волевой сферы, разработке коррекционно-развивающих маршрутов. </w:t>
      </w:r>
    </w:p>
    <w:p w:rsidR="002C4BF7" w:rsidRPr="005B2131" w:rsidRDefault="00F734BC" w:rsidP="009B2621">
      <w:pPr>
        <w:pStyle w:val="ab"/>
        <w:ind w:firstLine="709"/>
        <w:jc w:val="both"/>
        <w:rPr>
          <w:rFonts w:ascii="Times New Roman" w:hAnsi="Times New Roman" w:cs="Times New Roman"/>
          <w:i w:val="0"/>
          <w:sz w:val="24"/>
          <w:szCs w:val="24"/>
          <w:lang w:val="ru-RU"/>
        </w:rPr>
      </w:pPr>
      <w:r>
        <w:rPr>
          <w:rFonts w:ascii="Times New Roman" w:hAnsi="Times New Roman" w:cs="Times New Roman"/>
          <w:i w:val="0"/>
          <w:sz w:val="24"/>
          <w:szCs w:val="24"/>
          <w:lang w:val="ru-RU"/>
        </w:rPr>
        <w:t>В 2021-2022</w:t>
      </w:r>
      <w:r w:rsidR="00E43924" w:rsidRPr="005B2131">
        <w:rPr>
          <w:rFonts w:ascii="Times New Roman" w:hAnsi="Times New Roman" w:cs="Times New Roman"/>
          <w:i w:val="0"/>
          <w:sz w:val="24"/>
          <w:szCs w:val="24"/>
          <w:lang w:val="ru-RU"/>
        </w:rPr>
        <w:t xml:space="preserve"> учебном году ПМПК </w:t>
      </w:r>
      <w:r w:rsidR="009E18CB" w:rsidRPr="005B2131">
        <w:rPr>
          <w:rFonts w:ascii="Times New Roman" w:hAnsi="Times New Roman" w:cs="Times New Roman"/>
          <w:i w:val="0"/>
          <w:sz w:val="24"/>
          <w:szCs w:val="24"/>
          <w:lang w:val="ru-RU"/>
        </w:rPr>
        <w:t xml:space="preserve">было </w:t>
      </w:r>
      <w:r w:rsidR="00E43924" w:rsidRPr="005B2131">
        <w:rPr>
          <w:rFonts w:ascii="Times New Roman" w:hAnsi="Times New Roman" w:cs="Times New Roman"/>
          <w:i w:val="0"/>
          <w:sz w:val="24"/>
          <w:szCs w:val="24"/>
          <w:lang w:val="ru-RU"/>
        </w:rPr>
        <w:t xml:space="preserve">в логопедическую группу было зачислено </w:t>
      </w:r>
      <w:r w:rsidR="00B36402">
        <w:rPr>
          <w:rFonts w:ascii="Times New Roman" w:hAnsi="Times New Roman" w:cs="Times New Roman"/>
          <w:i w:val="0"/>
          <w:sz w:val="24"/>
          <w:szCs w:val="24"/>
          <w:lang w:val="ru-RU"/>
        </w:rPr>
        <w:t>10</w:t>
      </w:r>
      <w:r w:rsidR="00E43924" w:rsidRPr="005B2131">
        <w:rPr>
          <w:rFonts w:ascii="Times New Roman" w:hAnsi="Times New Roman" w:cs="Times New Roman"/>
          <w:i w:val="0"/>
          <w:sz w:val="24"/>
          <w:szCs w:val="24"/>
          <w:lang w:val="ru-RU"/>
        </w:rPr>
        <w:t xml:space="preserve"> детей</w:t>
      </w:r>
      <w:r w:rsidR="00A30A1B" w:rsidRPr="005B2131">
        <w:rPr>
          <w:rFonts w:ascii="Times New Roman" w:hAnsi="Times New Roman" w:cs="Times New Roman"/>
          <w:i w:val="0"/>
          <w:sz w:val="24"/>
          <w:szCs w:val="24"/>
          <w:lang w:val="ru-RU"/>
        </w:rPr>
        <w:t xml:space="preserve"> </w:t>
      </w:r>
      <w:r w:rsidR="00E43924" w:rsidRPr="005B2131">
        <w:rPr>
          <w:rFonts w:ascii="Times New Roman" w:hAnsi="Times New Roman" w:cs="Times New Roman"/>
          <w:i w:val="0"/>
          <w:sz w:val="24"/>
          <w:szCs w:val="24"/>
          <w:lang w:val="ru-RU"/>
        </w:rPr>
        <w:t>старшего возра</w:t>
      </w:r>
      <w:r w:rsidR="00B36402">
        <w:rPr>
          <w:rFonts w:ascii="Times New Roman" w:hAnsi="Times New Roman" w:cs="Times New Roman"/>
          <w:i w:val="0"/>
          <w:sz w:val="24"/>
          <w:szCs w:val="24"/>
          <w:lang w:val="ru-RU"/>
        </w:rPr>
        <w:t>ста (8 – с заключением ОНР, 2</w:t>
      </w:r>
      <w:r w:rsidR="00E43924" w:rsidRPr="005B2131">
        <w:rPr>
          <w:rFonts w:ascii="Times New Roman" w:hAnsi="Times New Roman" w:cs="Times New Roman"/>
          <w:i w:val="0"/>
          <w:sz w:val="24"/>
          <w:szCs w:val="24"/>
          <w:lang w:val="ru-RU"/>
        </w:rPr>
        <w:t xml:space="preserve"> </w:t>
      </w:r>
      <w:r w:rsidR="00851BBB" w:rsidRPr="005B2131">
        <w:rPr>
          <w:rFonts w:ascii="Times New Roman" w:hAnsi="Times New Roman" w:cs="Times New Roman"/>
          <w:i w:val="0"/>
          <w:sz w:val="24"/>
          <w:szCs w:val="24"/>
          <w:lang w:val="ru-RU"/>
        </w:rPr>
        <w:t xml:space="preserve">– </w:t>
      </w:r>
      <w:r w:rsidR="00E43924" w:rsidRPr="005B2131">
        <w:rPr>
          <w:rFonts w:ascii="Times New Roman" w:hAnsi="Times New Roman" w:cs="Times New Roman"/>
          <w:i w:val="0"/>
          <w:sz w:val="24"/>
          <w:szCs w:val="24"/>
          <w:lang w:val="ru-RU"/>
        </w:rPr>
        <w:t>ФФН</w:t>
      </w:r>
      <w:r w:rsidR="009E18CB" w:rsidRPr="005B2131">
        <w:rPr>
          <w:rFonts w:ascii="Times New Roman" w:hAnsi="Times New Roman" w:cs="Times New Roman"/>
          <w:i w:val="0"/>
          <w:sz w:val="24"/>
          <w:szCs w:val="24"/>
          <w:lang w:val="ru-RU"/>
        </w:rPr>
        <w:t>, дизартрия), 10</w:t>
      </w:r>
      <w:r w:rsidR="00851BBB" w:rsidRPr="005B2131">
        <w:rPr>
          <w:rFonts w:ascii="Times New Roman" w:hAnsi="Times New Roman" w:cs="Times New Roman"/>
          <w:i w:val="0"/>
          <w:sz w:val="24"/>
          <w:szCs w:val="24"/>
          <w:lang w:val="ru-RU"/>
        </w:rPr>
        <w:t xml:space="preserve"> – в подготовительную </w:t>
      </w:r>
      <w:r w:rsidR="00B36402">
        <w:rPr>
          <w:rFonts w:ascii="Times New Roman" w:hAnsi="Times New Roman" w:cs="Times New Roman"/>
          <w:i w:val="0"/>
          <w:sz w:val="24"/>
          <w:szCs w:val="24"/>
          <w:lang w:val="ru-RU"/>
        </w:rPr>
        <w:t>группу (7</w:t>
      </w:r>
      <w:r w:rsidR="00EF4C07" w:rsidRPr="005B2131">
        <w:rPr>
          <w:rFonts w:ascii="Times New Roman" w:hAnsi="Times New Roman" w:cs="Times New Roman"/>
          <w:i w:val="0"/>
          <w:sz w:val="24"/>
          <w:szCs w:val="24"/>
          <w:lang w:val="ru-RU"/>
        </w:rPr>
        <w:t xml:space="preserve"> – с заключением ОНР</w:t>
      </w:r>
      <w:r w:rsidR="00B36402">
        <w:rPr>
          <w:rFonts w:ascii="Times New Roman" w:hAnsi="Times New Roman" w:cs="Times New Roman"/>
          <w:i w:val="0"/>
          <w:sz w:val="24"/>
          <w:szCs w:val="24"/>
          <w:lang w:val="ru-RU"/>
        </w:rPr>
        <w:t>, 3</w:t>
      </w:r>
      <w:r w:rsidR="00851BBB" w:rsidRPr="005B2131">
        <w:rPr>
          <w:rFonts w:ascii="Times New Roman" w:hAnsi="Times New Roman" w:cs="Times New Roman"/>
          <w:i w:val="0"/>
          <w:sz w:val="24"/>
          <w:szCs w:val="24"/>
          <w:lang w:val="ru-RU"/>
        </w:rPr>
        <w:t xml:space="preserve"> – ФФН, дизартрия</w:t>
      </w:r>
      <w:r w:rsidR="00C36D65" w:rsidRPr="005B2131">
        <w:rPr>
          <w:rFonts w:ascii="Times New Roman" w:hAnsi="Times New Roman" w:cs="Times New Roman"/>
          <w:i w:val="0"/>
          <w:sz w:val="24"/>
          <w:szCs w:val="24"/>
          <w:lang w:val="ru-RU"/>
        </w:rPr>
        <w:t>)</w:t>
      </w:r>
      <w:r w:rsidR="00851BBB" w:rsidRPr="005B2131">
        <w:rPr>
          <w:rFonts w:ascii="Times New Roman" w:hAnsi="Times New Roman" w:cs="Times New Roman"/>
          <w:i w:val="0"/>
          <w:sz w:val="24"/>
          <w:szCs w:val="24"/>
          <w:lang w:val="ru-RU"/>
        </w:rPr>
        <w:t xml:space="preserve">. </w:t>
      </w:r>
    </w:p>
    <w:p w:rsidR="00056C3D" w:rsidRPr="005B2131" w:rsidRDefault="009E18CB" w:rsidP="002C4BF7">
      <w:pPr>
        <w:pStyle w:val="ab"/>
        <w:ind w:firstLine="709"/>
        <w:jc w:val="both"/>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 xml:space="preserve">По результатам </w:t>
      </w:r>
      <w:r w:rsidR="005B2131" w:rsidRPr="005B2131">
        <w:rPr>
          <w:rFonts w:ascii="Times New Roman" w:hAnsi="Times New Roman" w:cs="Times New Roman"/>
          <w:i w:val="0"/>
          <w:sz w:val="24"/>
          <w:szCs w:val="24"/>
          <w:lang w:val="ru-RU"/>
        </w:rPr>
        <w:t xml:space="preserve">ПМПК </w:t>
      </w:r>
      <w:r w:rsidR="005B2131">
        <w:rPr>
          <w:rFonts w:ascii="Times New Roman" w:hAnsi="Times New Roman" w:cs="Times New Roman"/>
          <w:i w:val="0"/>
          <w:sz w:val="24"/>
          <w:szCs w:val="24"/>
          <w:lang w:val="ru-RU"/>
        </w:rPr>
        <w:t xml:space="preserve">по </w:t>
      </w:r>
      <w:r w:rsidR="005B2131" w:rsidRPr="005B2131">
        <w:rPr>
          <w:rFonts w:ascii="Times New Roman" w:hAnsi="Times New Roman" w:cs="Times New Roman"/>
          <w:i w:val="0"/>
          <w:sz w:val="24"/>
          <w:szCs w:val="24"/>
          <w:lang w:val="ru-RU"/>
        </w:rPr>
        <w:t>выпуску все дети выпущены в масс</w:t>
      </w:r>
      <w:r w:rsidR="005B2131">
        <w:rPr>
          <w:rFonts w:ascii="Times New Roman" w:hAnsi="Times New Roman" w:cs="Times New Roman"/>
          <w:i w:val="0"/>
          <w:sz w:val="24"/>
          <w:szCs w:val="24"/>
          <w:lang w:val="ru-RU"/>
        </w:rPr>
        <w:t>о</w:t>
      </w:r>
      <w:r w:rsidR="005B2131" w:rsidRPr="005B2131">
        <w:rPr>
          <w:rFonts w:ascii="Times New Roman" w:hAnsi="Times New Roman" w:cs="Times New Roman"/>
          <w:i w:val="0"/>
          <w:sz w:val="24"/>
          <w:szCs w:val="24"/>
          <w:lang w:val="ru-RU"/>
        </w:rPr>
        <w:t>вую школу</w:t>
      </w:r>
      <w:r w:rsidR="00B36402">
        <w:rPr>
          <w:rFonts w:ascii="Times New Roman" w:hAnsi="Times New Roman" w:cs="Times New Roman"/>
          <w:i w:val="0"/>
          <w:sz w:val="24"/>
          <w:szCs w:val="24"/>
          <w:lang w:val="ru-RU"/>
        </w:rPr>
        <w:t xml:space="preserve"> 9 детей </w:t>
      </w:r>
      <w:r w:rsidR="005B2131" w:rsidRPr="005B2131">
        <w:rPr>
          <w:rFonts w:ascii="Times New Roman" w:hAnsi="Times New Roman" w:cs="Times New Roman"/>
          <w:i w:val="0"/>
          <w:sz w:val="24"/>
          <w:szCs w:val="24"/>
          <w:lang w:val="ru-RU"/>
        </w:rPr>
        <w:t>(6</w:t>
      </w:r>
      <w:r w:rsidR="005B2131">
        <w:rPr>
          <w:rFonts w:ascii="Times New Roman" w:hAnsi="Times New Roman" w:cs="Times New Roman"/>
          <w:i w:val="0"/>
          <w:sz w:val="24"/>
          <w:szCs w:val="24"/>
          <w:lang w:val="ru-RU"/>
        </w:rPr>
        <w:t xml:space="preserve"> </w:t>
      </w:r>
      <w:r w:rsidR="00B36402">
        <w:rPr>
          <w:rFonts w:ascii="Times New Roman" w:hAnsi="Times New Roman" w:cs="Times New Roman"/>
          <w:i w:val="0"/>
          <w:sz w:val="24"/>
          <w:szCs w:val="24"/>
          <w:lang w:val="ru-RU"/>
        </w:rPr>
        <w:t>– с хорошей речью, 3</w:t>
      </w:r>
      <w:r w:rsidR="005B2131" w:rsidRPr="005B2131">
        <w:rPr>
          <w:rFonts w:ascii="Times New Roman" w:hAnsi="Times New Roman" w:cs="Times New Roman"/>
          <w:i w:val="0"/>
          <w:sz w:val="24"/>
          <w:szCs w:val="24"/>
          <w:lang w:val="ru-RU"/>
        </w:rPr>
        <w:t xml:space="preserve"> – со значительным улучшением).</w:t>
      </w:r>
    </w:p>
    <w:p w:rsidR="002C4BF7" w:rsidRPr="005B2131" w:rsidRDefault="002C4BF7" w:rsidP="002C4BF7">
      <w:pPr>
        <w:pStyle w:val="ab"/>
        <w:ind w:firstLine="709"/>
        <w:jc w:val="both"/>
        <w:rPr>
          <w:rFonts w:ascii="Times New Roman" w:hAnsi="Times New Roman" w:cs="Times New Roman"/>
          <w:i w:val="0"/>
          <w:sz w:val="24"/>
          <w:szCs w:val="24"/>
          <w:lang w:val="ru-RU"/>
        </w:rPr>
      </w:pPr>
    </w:p>
    <w:tbl>
      <w:tblPr>
        <w:tblStyle w:val="a3"/>
        <w:tblW w:w="0" w:type="auto"/>
        <w:tblLook w:val="04A0"/>
      </w:tblPr>
      <w:tblGrid>
        <w:gridCol w:w="1018"/>
        <w:gridCol w:w="763"/>
        <w:gridCol w:w="959"/>
        <w:gridCol w:w="561"/>
        <w:gridCol w:w="695"/>
        <w:gridCol w:w="561"/>
        <w:gridCol w:w="695"/>
        <w:gridCol w:w="590"/>
        <w:gridCol w:w="695"/>
        <w:gridCol w:w="503"/>
        <w:gridCol w:w="695"/>
        <w:gridCol w:w="501"/>
        <w:gridCol w:w="695"/>
        <w:gridCol w:w="512"/>
        <w:gridCol w:w="695"/>
      </w:tblGrid>
      <w:tr w:rsidR="00B7052B" w:rsidRPr="005B2131" w:rsidTr="00C47764">
        <w:tc>
          <w:tcPr>
            <w:tcW w:w="1018" w:type="dxa"/>
            <w:vMerge w:val="restart"/>
          </w:tcPr>
          <w:p w:rsidR="002C4BF7" w:rsidRPr="005B2131" w:rsidRDefault="002C4BF7" w:rsidP="00C47764">
            <w:pPr>
              <w:pStyle w:val="ab"/>
              <w:jc w:val="both"/>
              <w:rPr>
                <w:rFonts w:ascii="Times New Roman" w:hAnsi="Times New Roman" w:cs="Times New Roman"/>
                <w:i w:val="0"/>
                <w:sz w:val="22"/>
                <w:szCs w:val="22"/>
                <w:lang w:val="ru-RU"/>
              </w:rPr>
            </w:pPr>
            <w:r w:rsidRPr="005B2131">
              <w:rPr>
                <w:rFonts w:ascii="Times New Roman" w:hAnsi="Times New Roman" w:cs="Times New Roman"/>
                <w:i w:val="0"/>
                <w:sz w:val="22"/>
                <w:szCs w:val="22"/>
                <w:lang w:val="ru-RU"/>
              </w:rPr>
              <w:t>Дата</w:t>
            </w:r>
          </w:p>
          <w:p w:rsidR="002C4BF7" w:rsidRPr="005B2131" w:rsidRDefault="002C4BF7" w:rsidP="00C47764">
            <w:pPr>
              <w:pStyle w:val="ab"/>
              <w:jc w:val="both"/>
              <w:rPr>
                <w:rFonts w:ascii="Times New Roman" w:hAnsi="Times New Roman" w:cs="Times New Roman"/>
                <w:i w:val="0"/>
                <w:sz w:val="22"/>
                <w:szCs w:val="22"/>
                <w:lang w:val="ru-RU"/>
              </w:rPr>
            </w:pPr>
            <w:r w:rsidRPr="005B2131">
              <w:rPr>
                <w:rFonts w:ascii="Times New Roman" w:hAnsi="Times New Roman" w:cs="Times New Roman"/>
                <w:i w:val="0"/>
                <w:sz w:val="22"/>
                <w:szCs w:val="22"/>
                <w:lang w:val="ru-RU"/>
              </w:rPr>
              <w:t>комп.</w:t>
            </w:r>
          </w:p>
          <w:p w:rsidR="002C4BF7" w:rsidRPr="005B2131" w:rsidRDefault="002C4BF7" w:rsidP="00C47764">
            <w:pPr>
              <w:pStyle w:val="ab"/>
              <w:jc w:val="both"/>
              <w:rPr>
                <w:rFonts w:ascii="Times New Roman" w:hAnsi="Times New Roman" w:cs="Times New Roman"/>
                <w:i w:val="0"/>
                <w:sz w:val="22"/>
                <w:szCs w:val="22"/>
                <w:lang w:val="ru-RU"/>
              </w:rPr>
            </w:pPr>
            <w:r w:rsidRPr="005B2131">
              <w:rPr>
                <w:rFonts w:ascii="Times New Roman" w:hAnsi="Times New Roman" w:cs="Times New Roman"/>
                <w:i w:val="0"/>
                <w:sz w:val="22"/>
                <w:szCs w:val="22"/>
                <w:lang w:val="ru-RU"/>
              </w:rPr>
              <w:t>груп</w:t>
            </w:r>
          </w:p>
        </w:tc>
        <w:tc>
          <w:tcPr>
            <w:tcW w:w="714" w:type="dxa"/>
            <w:vMerge w:val="restart"/>
          </w:tcPr>
          <w:p w:rsidR="002C4BF7" w:rsidRPr="005B2131" w:rsidRDefault="002C4BF7" w:rsidP="00C47764">
            <w:pPr>
              <w:pStyle w:val="ab"/>
              <w:jc w:val="both"/>
              <w:rPr>
                <w:rFonts w:ascii="Times New Roman" w:hAnsi="Times New Roman" w:cs="Times New Roman"/>
                <w:i w:val="0"/>
                <w:sz w:val="22"/>
                <w:szCs w:val="22"/>
                <w:lang w:val="ru-RU"/>
              </w:rPr>
            </w:pPr>
            <w:r w:rsidRPr="005B2131">
              <w:rPr>
                <w:rFonts w:ascii="Times New Roman" w:hAnsi="Times New Roman" w:cs="Times New Roman"/>
                <w:i w:val="0"/>
                <w:sz w:val="22"/>
                <w:szCs w:val="22"/>
                <w:lang w:val="ru-RU"/>
              </w:rPr>
              <w:t>Кол-во</w:t>
            </w:r>
          </w:p>
          <w:p w:rsidR="002C4BF7" w:rsidRPr="005B2131" w:rsidRDefault="002C4BF7" w:rsidP="00C47764">
            <w:pPr>
              <w:pStyle w:val="ab"/>
              <w:jc w:val="both"/>
              <w:rPr>
                <w:rFonts w:ascii="Times New Roman" w:hAnsi="Times New Roman" w:cs="Times New Roman"/>
                <w:i w:val="0"/>
                <w:sz w:val="22"/>
                <w:szCs w:val="22"/>
                <w:lang w:val="ru-RU"/>
              </w:rPr>
            </w:pPr>
            <w:r w:rsidRPr="005B2131">
              <w:rPr>
                <w:rFonts w:ascii="Times New Roman" w:hAnsi="Times New Roman" w:cs="Times New Roman"/>
                <w:i w:val="0"/>
                <w:sz w:val="22"/>
                <w:szCs w:val="22"/>
                <w:lang w:val="ru-RU"/>
              </w:rPr>
              <w:t>реч.</w:t>
            </w:r>
          </w:p>
          <w:p w:rsidR="002C4BF7" w:rsidRPr="005B2131" w:rsidRDefault="002C4BF7" w:rsidP="00C47764">
            <w:pPr>
              <w:pStyle w:val="ab"/>
              <w:jc w:val="both"/>
              <w:rPr>
                <w:rFonts w:ascii="Times New Roman" w:hAnsi="Times New Roman" w:cs="Times New Roman"/>
                <w:i w:val="0"/>
                <w:sz w:val="22"/>
                <w:szCs w:val="22"/>
                <w:lang w:val="ru-RU"/>
              </w:rPr>
            </w:pPr>
            <w:r w:rsidRPr="005B2131">
              <w:rPr>
                <w:rFonts w:ascii="Times New Roman" w:hAnsi="Times New Roman" w:cs="Times New Roman"/>
                <w:i w:val="0"/>
                <w:sz w:val="22"/>
                <w:szCs w:val="22"/>
                <w:lang w:val="ru-RU"/>
              </w:rPr>
              <w:t>групп</w:t>
            </w:r>
          </w:p>
        </w:tc>
        <w:tc>
          <w:tcPr>
            <w:tcW w:w="892" w:type="dxa"/>
            <w:vMerge w:val="restart"/>
          </w:tcPr>
          <w:p w:rsidR="002C4BF7" w:rsidRPr="005B2131" w:rsidRDefault="002C4BF7" w:rsidP="00C47764">
            <w:pPr>
              <w:pStyle w:val="ab"/>
              <w:jc w:val="both"/>
              <w:rPr>
                <w:rFonts w:ascii="Times New Roman" w:hAnsi="Times New Roman" w:cs="Times New Roman"/>
                <w:i w:val="0"/>
                <w:sz w:val="22"/>
                <w:szCs w:val="22"/>
                <w:lang w:val="ru-RU"/>
              </w:rPr>
            </w:pPr>
            <w:r w:rsidRPr="005B2131">
              <w:rPr>
                <w:rFonts w:ascii="Times New Roman" w:hAnsi="Times New Roman" w:cs="Times New Roman"/>
                <w:i w:val="0"/>
                <w:sz w:val="22"/>
                <w:szCs w:val="22"/>
                <w:lang w:val="ru-RU"/>
              </w:rPr>
              <w:t>Обслед.</w:t>
            </w:r>
          </w:p>
          <w:p w:rsidR="002C4BF7" w:rsidRPr="005B2131" w:rsidRDefault="002C4BF7" w:rsidP="00C47764">
            <w:pPr>
              <w:pStyle w:val="ab"/>
              <w:jc w:val="both"/>
              <w:rPr>
                <w:rFonts w:ascii="Times New Roman" w:hAnsi="Times New Roman" w:cs="Times New Roman"/>
                <w:i w:val="0"/>
                <w:sz w:val="22"/>
                <w:szCs w:val="22"/>
                <w:lang w:val="ru-RU"/>
              </w:rPr>
            </w:pPr>
            <w:r w:rsidRPr="005B2131">
              <w:rPr>
                <w:rFonts w:ascii="Times New Roman" w:hAnsi="Times New Roman" w:cs="Times New Roman"/>
                <w:i w:val="0"/>
                <w:sz w:val="22"/>
                <w:szCs w:val="22"/>
                <w:lang w:val="ru-RU"/>
              </w:rPr>
              <w:t>Детей по д/с</w:t>
            </w:r>
          </w:p>
        </w:tc>
        <w:tc>
          <w:tcPr>
            <w:tcW w:w="2564" w:type="dxa"/>
            <w:gridSpan w:val="4"/>
          </w:tcPr>
          <w:p w:rsidR="002C4BF7" w:rsidRPr="005B2131" w:rsidRDefault="002C4BF7" w:rsidP="00C47764">
            <w:pPr>
              <w:pStyle w:val="ab"/>
              <w:jc w:val="center"/>
              <w:rPr>
                <w:rFonts w:ascii="Times New Roman" w:hAnsi="Times New Roman" w:cs="Times New Roman"/>
                <w:i w:val="0"/>
                <w:sz w:val="22"/>
                <w:szCs w:val="22"/>
                <w:lang w:val="ru-RU"/>
              </w:rPr>
            </w:pPr>
            <w:r w:rsidRPr="005B2131">
              <w:rPr>
                <w:rFonts w:ascii="Times New Roman" w:hAnsi="Times New Roman" w:cs="Times New Roman"/>
                <w:i w:val="0"/>
                <w:sz w:val="22"/>
                <w:szCs w:val="22"/>
                <w:lang w:val="ru-RU"/>
              </w:rPr>
              <w:t>Зачислено</w:t>
            </w:r>
          </w:p>
        </w:tc>
        <w:tc>
          <w:tcPr>
            <w:tcW w:w="4382" w:type="dxa"/>
            <w:gridSpan w:val="8"/>
          </w:tcPr>
          <w:p w:rsidR="002C4BF7" w:rsidRPr="005B2131" w:rsidRDefault="002C4BF7" w:rsidP="00C47764">
            <w:pPr>
              <w:pStyle w:val="ab"/>
              <w:jc w:val="center"/>
              <w:rPr>
                <w:rFonts w:ascii="Times New Roman" w:hAnsi="Times New Roman" w:cs="Times New Roman"/>
                <w:i w:val="0"/>
                <w:sz w:val="22"/>
                <w:szCs w:val="22"/>
                <w:lang w:val="ru-RU"/>
              </w:rPr>
            </w:pPr>
            <w:r w:rsidRPr="005B2131">
              <w:rPr>
                <w:rFonts w:ascii="Times New Roman" w:hAnsi="Times New Roman" w:cs="Times New Roman"/>
                <w:i w:val="0"/>
                <w:sz w:val="22"/>
                <w:szCs w:val="22"/>
                <w:lang w:val="ru-RU"/>
              </w:rPr>
              <w:t>По дефектам</w:t>
            </w:r>
          </w:p>
        </w:tc>
      </w:tr>
      <w:tr w:rsidR="00B7052B" w:rsidRPr="005B2131" w:rsidTr="00C47764">
        <w:tc>
          <w:tcPr>
            <w:tcW w:w="1018" w:type="dxa"/>
            <w:vMerge/>
          </w:tcPr>
          <w:p w:rsidR="002C4BF7" w:rsidRPr="005B2131" w:rsidRDefault="002C4BF7" w:rsidP="00C47764">
            <w:pPr>
              <w:pStyle w:val="ab"/>
              <w:jc w:val="both"/>
              <w:rPr>
                <w:rFonts w:ascii="Times New Roman" w:hAnsi="Times New Roman" w:cs="Times New Roman"/>
                <w:i w:val="0"/>
                <w:lang w:val="ru-RU"/>
              </w:rPr>
            </w:pPr>
          </w:p>
        </w:tc>
        <w:tc>
          <w:tcPr>
            <w:tcW w:w="714" w:type="dxa"/>
            <w:vMerge/>
          </w:tcPr>
          <w:p w:rsidR="002C4BF7" w:rsidRPr="005B2131" w:rsidRDefault="002C4BF7" w:rsidP="00C47764">
            <w:pPr>
              <w:pStyle w:val="ab"/>
              <w:jc w:val="both"/>
              <w:rPr>
                <w:rFonts w:ascii="Times New Roman" w:hAnsi="Times New Roman" w:cs="Times New Roman"/>
                <w:i w:val="0"/>
                <w:lang w:val="ru-RU"/>
              </w:rPr>
            </w:pPr>
          </w:p>
        </w:tc>
        <w:tc>
          <w:tcPr>
            <w:tcW w:w="892" w:type="dxa"/>
            <w:vMerge/>
          </w:tcPr>
          <w:p w:rsidR="002C4BF7" w:rsidRPr="005B2131" w:rsidRDefault="002C4BF7" w:rsidP="00C47764">
            <w:pPr>
              <w:pStyle w:val="ab"/>
              <w:jc w:val="both"/>
              <w:rPr>
                <w:rFonts w:ascii="Times New Roman" w:hAnsi="Times New Roman" w:cs="Times New Roman"/>
                <w:i w:val="0"/>
                <w:lang w:val="ru-RU"/>
              </w:rPr>
            </w:pPr>
          </w:p>
        </w:tc>
        <w:tc>
          <w:tcPr>
            <w:tcW w:w="1282" w:type="dxa"/>
            <w:gridSpan w:val="2"/>
          </w:tcPr>
          <w:p w:rsidR="002C4BF7" w:rsidRPr="005B2131" w:rsidRDefault="002C4BF7" w:rsidP="00C47764">
            <w:pPr>
              <w:pStyle w:val="ab"/>
              <w:jc w:val="center"/>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Всего</w:t>
            </w:r>
          </w:p>
        </w:tc>
        <w:tc>
          <w:tcPr>
            <w:tcW w:w="1282" w:type="dxa"/>
            <w:gridSpan w:val="2"/>
          </w:tcPr>
          <w:p w:rsidR="002C4BF7" w:rsidRPr="005B2131" w:rsidRDefault="002C4BF7" w:rsidP="00C47764">
            <w:pPr>
              <w:pStyle w:val="ab"/>
              <w:jc w:val="center"/>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Вновь</w:t>
            </w:r>
          </w:p>
        </w:tc>
        <w:tc>
          <w:tcPr>
            <w:tcW w:w="1321" w:type="dxa"/>
            <w:gridSpan w:val="2"/>
          </w:tcPr>
          <w:p w:rsidR="002C4BF7" w:rsidRPr="005B2131" w:rsidRDefault="002C4BF7" w:rsidP="00C47764">
            <w:pPr>
              <w:pStyle w:val="ab"/>
              <w:ind w:left="-129" w:right="-102"/>
              <w:jc w:val="center"/>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Нар.произ.</w:t>
            </w:r>
          </w:p>
        </w:tc>
        <w:tc>
          <w:tcPr>
            <w:tcW w:w="1013" w:type="dxa"/>
            <w:gridSpan w:val="2"/>
          </w:tcPr>
          <w:p w:rsidR="002C4BF7" w:rsidRPr="005B2131" w:rsidRDefault="002C4BF7" w:rsidP="00C47764">
            <w:pPr>
              <w:pStyle w:val="ab"/>
              <w:jc w:val="center"/>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ФФН</w:t>
            </w:r>
          </w:p>
        </w:tc>
        <w:tc>
          <w:tcPr>
            <w:tcW w:w="1009" w:type="dxa"/>
            <w:gridSpan w:val="2"/>
          </w:tcPr>
          <w:p w:rsidR="002C4BF7" w:rsidRPr="005B2131" w:rsidRDefault="002C4BF7" w:rsidP="00C47764">
            <w:pPr>
              <w:pStyle w:val="ab"/>
              <w:jc w:val="center"/>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ОНР</w:t>
            </w:r>
          </w:p>
        </w:tc>
        <w:tc>
          <w:tcPr>
            <w:tcW w:w="1039" w:type="dxa"/>
            <w:gridSpan w:val="2"/>
          </w:tcPr>
          <w:p w:rsidR="002C4BF7" w:rsidRPr="005B2131" w:rsidRDefault="002C4BF7" w:rsidP="00C47764">
            <w:pPr>
              <w:pStyle w:val="ab"/>
              <w:jc w:val="center"/>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Заикание</w:t>
            </w:r>
          </w:p>
        </w:tc>
      </w:tr>
      <w:tr w:rsidR="00B7052B" w:rsidRPr="005B2131" w:rsidTr="00C47764">
        <w:tc>
          <w:tcPr>
            <w:tcW w:w="1018" w:type="dxa"/>
            <w:vMerge/>
          </w:tcPr>
          <w:p w:rsidR="002C4BF7" w:rsidRPr="005B2131" w:rsidRDefault="002C4BF7" w:rsidP="00C47764">
            <w:pPr>
              <w:pStyle w:val="ab"/>
              <w:jc w:val="both"/>
              <w:rPr>
                <w:rFonts w:ascii="Times New Roman" w:hAnsi="Times New Roman" w:cs="Times New Roman"/>
                <w:i w:val="0"/>
                <w:lang w:val="ru-RU"/>
              </w:rPr>
            </w:pPr>
          </w:p>
        </w:tc>
        <w:tc>
          <w:tcPr>
            <w:tcW w:w="714" w:type="dxa"/>
            <w:vMerge/>
          </w:tcPr>
          <w:p w:rsidR="002C4BF7" w:rsidRPr="005B2131" w:rsidRDefault="002C4BF7" w:rsidP="00C47764">
            <w:pPr>
              <w:pStyle w:val="ab"/>
              <w:jc w:val="both"/>
              <w:rPr>
                <w:rFonts w:ascii="Times New Roman" w:hAnsi="Times New Roman" w:cs="Times New Roman"/>
                <w:i w:val="0"/>
                <w:lang w:val="ru-RU"/>
              </w:rPr>
            </w:pPr>
          </w:p>
        </w:tc>
        <w:tc>
          <w:tcPr>
            <w:tcW w:w="892" w:type="dxa"/>
            <w:vMerge/>
          </w:tcPr>
          <w:p w:rsidR="002C4BF7" w:rsidRPr="005B2131" w:rsidRDefault="002C4BF7" w:rsidP="00C47764">
            <w:pPr>
              <w:pStyle w:val="ab"/>
              <w:jc w:val="both"/>
              <w:rPr>
                <w:rFonts w:ascii="Times New Roman" w:hAnsi="Times New Roman" w:cs="Times New Roman"/>
                <w:i w:val="0"/>
                <w:lang w:val="ru-RU"/>
              </w:rPr>
            </w:pPr>
          </w:p>
        </w:tc>
        <w:tc>
          <w:tcPr>
            <w:tcW w:w="587" w:type="dxa"/>
          </w:tcPr>
          <w:p w:rsidR="002C4BF7" w:rsidRPr="005B2131" w:rsidRDefault="002C4BF7" w:rsidP="00C47764">
            <w:pPr>
              <w:pStyle w:val="ab"/>
              <w:jc w:val="both"/>
              <w:rPr>
                <w:rFonts w:ascii="Times New Roman" w:hAnsi="Times New Roman" w:cs="Times New Roman"/>
                <w:i w:val="0"/>
                <w:lang w:val="ru-RU"/>
              </w:rPr>
            </w:pPr>
            <w:r w:rsidRPr="005B2131">
              <w:rPr>
                <w:rFonts w:ascii="Times New Roman" w:hAnsi="Times New Roman" w:cs="Times New Roman"/>
                <w:i w:val="0"/>
                <w:lang w:val="ru-RU"/>
              </w:rPr>
              <w:t>Ст.</w:t>
            </w:r>
          </w:p>
        </w:tc>
        <w:tc>
          <w:tcPr>
            <w:tcW w:w="695" w:type="dxa"/>
          </w:tcPr>
          <w:p w:rsidR="002C4BF7" w:rsidRPr="005B2131" w:rsidRDefault="002C4BF7" w:rsidP="00C47764">
            <w:pPr>
              <w:pStyle w:val="ab"/>
              <w:jc w:val="both"/>
              <w:rPr>
                <w:rFonts w:ascii="Times New Roman" w:hAnsi="Times New Roman" w:cs="Times New Roman"/>
                <w:i w:val="0"/>
                <w:lang w:val="ru-RU"/>
              </w:rPr>
            </w:pPr>
            <w:r w:rsidRPr="005B2131">
              <w:rPr>
                <w:rFonts w:ascii="Times New Roman" w:hAnsi="Times New Roman" w:cs="Times New Roman"/>
                <w:i w:val="0"/>
                <w:lang w:val="ru-RU"/>
              </w:rPr>
              <w:t>Подг.</w:t>
            </w:r>
          </w:p>
        </w:tc>
        <w:tc>
          <w:tcPr>
            <w:tcW w:w="587" w:type="dxa"/>
          </w:tcPr>
          <w:p w:rsidR="002C4BF7" w:rsidRPr="005B2131" w:rsidRDefault="002C4BF7" w:rsidP="00C47764">
            <w:pPr>
              <w:pStyle w:val="ab"/>
              <w:jc w:val="both"/>
              <w:rPr>
                <w:rFonts w:ascii="Times New Roman" w:hAnsi="Times New Roman" w:cs="Times New Roman"/>
                <w:i w:val="0"/>
                <w:lang w:val="ru-RU"/>
              </w:rPr>
            </w:pPr>
            <w:r w:rsidRPr="005B2131">
              <w:rPr>
                <w:rFonts w:ascii="Times New Roman" w:hAnsi="Times New Roman" w:cs="Times New Roman"/>
                <w:i w:val="0"/>
                <w:lang w:val="ru-RU"/>
              </w:rPr>
              <w:t>Ст.</w:t>
            </w:r>
          </w:p>
        </w:tc>
        <w:tc>
          <w:tcPr>
            <w:tcW w:w="695" w:type="dxa"/>
          </w:tcPr>
          <w:p w:rsidR="002C4BF7" w:rsidRPr="005B2131" w:rsidRDefault="002C4BF7" w:rsidP="00C47764">
            <w:pPr>
              <w:pStyle w:val="ab"/>
              <w:jc w:val="both"/>
              <w:rPr>
                <w:rFonts w:ascii="Times New Roman" w:hAnsi="Times New Roman" w:cs="Times New Roman"/>
                <w:i w:val="0"/>
                <w:lang w:val="ru-RU"/>
              </w:rPr>
            </w:pPr>
            <w:r w:rsidRPr="005B2131">
              <w:rPr>
                <w:rFonts w:ascii="Times New Roman" w:hAnsi="Times New Roman" w:cs="Times New Roman"/>
                <w:i w:val="0"/>
                <w:lang w:val="ru-RU"/>
              </w:rPr>
              <w:t>Подг.</w:t>
            </w:r>
          </w:p>
        </w:tc>
        <w:tc>
          <w:tcPr>
            <w:tcW w:w="626" w:type="dxa"/>
          </w:tcPr>
          <w:p w:rsidR="002C4BF7" w:rsidRPr="005B2131" w:rsidRDefault="002C4BF7" w:rsidP="00C47764">
            <w:pPr>
              <w:pStyle w:val="ab"/>
              <w:jc w:val="both"/>
              <w:rPr>
                <w:rFonts w:ascii="Times New Roman" w:hAnsi="Times New Roman" w:cs="Times New Roman"/>
                <w:i w:val="0"/>
                <w:lang w:val="ru-RU"/>
              </w:rPr>
            </w:pPr>
            <w:r w:rsidRPr="005B2131">
              <w:rPr>
                <w:rFonts w:ascii="Times New Roman" w:hAnsi="Times New Roman" w:cs="Times New Roman"/>
                <w:i w:val="0"/>
                <w:lang w:val="ru-RU"/>
              </w:rPr>
              <w:t>Ст.</w:t>
            </w:r>
          </w:p>
        </w:tc>
        <w:tc>
          <w:tcPr>
            <w:tcW w:w="695" w:type="dxa"/>
          </w:tcPr>
          <w:p w:rsidR="002C4BF7" w:rsidRPr="005B2131" w:rsidRDefault="002C4BF7" w:rsidP="00C47764">
            <w:pPr>
              <w:pStyle w:val="ab"/>
              <w:jc w:val="both"/>
              <w:rPr>
                <w:rFonts w:ascii="Times New Roman" w:hAnsi="Times New Roman" w:cs="Times New Roman"/>
                <w:i w:val="0"/>
                <w:lang w:val="ru-RU"/>
              </w:rPr>
            </w:pPr>
            <w:r w:rsidRPr="005B2131">
              <w:rPr>
                <w:rFonts w:ascii="Times New Roman" w:hAnsi="Times New Roman" w:cs="Times New Roman"/>
                <w:i w:val="0"/>
                <w:lang w:val="ru-RU"/>
              </w:rPr>
              <w:t>Подг.</w:t>
            </w:r>
          </w:p>
        </w:tc>
        <w:tc>
          <w:tcPr>
            <w:tcW w:w="509" w:type="dxa"/>
          </w:tcPr>
          <w:p w:rsidR="002C4BF7" w:rsidRPr="005B2131" w:rsidRDefault="002C4BF7" w:rsidP="00C47764">
            <w:pPr>
              <w:pStyle w:val="ab"/>
              <w:jc w:val="both"/>
              <w:rPr>
                <w:rFonts w:ascii="Times New Roman" w:hAnsi="Times New Roman" w:cs="Times New Roman"/>
                <w:i w:val="0"/>
                <w:lang w:val="ru-RU"/>
              </w:rPr>
            </w:pPr>
            <w:r w:rsidRPr="005B2131">
              <w:rPr>
                <w:rFonts w:ascii="Times New Roman" w:hAnsi="Times New Roman" w:cs="Times New Roman"/>
                <w:i w:val="0"/>
                <w:lang w:val="ru-RU"/>
              </w:rPr>
              <w:t>Ст.</w:t>
            </w:r>
          </w:p>
        </w:tc>
        <w:tc>
          <w:tcPr>
            <w:tcW w:w="504" w:type="dxa"/>
          </w:tcPr>
          <w:p w:rsidR="002C4BF7" w:rsidRPr="005B2131" w:rsidRDefault="002C4BF7" w:rsidP="00C47764">
            <w:pPr>
              <w:pStyle w:val="ab"/>
              <w:jc w:val="both"/>
              <w:rPr>
                <w:rFonts w:ascii="Times New Roman" w:hAnsi="Times New Roman" w:cs="Times New Roman"/>
                <w:i w:val="0"/>
                <w:lang w:val="ru-RU"/>
              </w:rPr>
            </w:pPr>
            <w:r w:rsidRPr="005B2131">
              <w:rPr>
                <w:rFonts w:ascii="Times New Roman" w:hAnsi="Times New Roman" w:cs="Times New Roman"/>
                <w:i w:val="0"/>
                <w:lang w:val="ru-RU"/>
              </w:rPr>
              <w:t>Подг.</w:t>
            </w:r>
          </w:p>
        </w:tc>
        <w:tc>
          <w:tcPr>
            <w:tcW w:w="506" w:type="dxa"/>
          </w:tcPr>
          <w:p w:rsidR="002C4BF7" w:rsidRPr="005B2131" w:rsidRDefault="002C4BF7" w:rsidP="00C47764">
            <w:pPr>
              <w:pStyle w:val="ab"/>
              <w:jc w:val="both"/>
              <w:rPr>
                <w:rFonts w:ascii="Times New Roman" w:hAnsi="Times New Roman" w:cs="Times New Roman"/>
                <w:i w:val="0"/>
                <w:lang w:val="ru-RU"/>
              </w:rPr>
            </w:pPr>
            <w:r w:rsidRPr="005B2131">
              <w:rPr>
                <w:rFonts w:ascii="Times New Roman" w:hAnsi="Times New Roman" w:cs="Times New Roman"/>
                <w:i w:val="0"/>
                <w:lang w:val="ru-RU"/>
              </w:rPr>
              <w:t>Ст.</w:t>
            </w:r>
          </w:p>
        </w:tc>
        <w:tc>
          <w:tcPr>
            <w:tcW w:w="503" w:type="dxa"/>
          </w:tcPr>
          <w:p w:rsidR="002C4BF7" w:rsidRPr="005B2131" w:rsidRDefault="002C4BF7" w:rsidP="00C47764">
            <w:pPr>
              <w:pStyle w:val="ab"/>
              <w:jc w:val="both"/>
              <w:rPr>
                <w:rFonts w:ascii="Times New Roman" w:hAnsi="Times New Roman" w:cs="Times New Roman"/>
                <w:i w:val="0"/>
                <w:lang w:val="ru-RU"/>
              </w:rPr>
            </w:pPr>
            <w:r w:rsidRPr="005B2131">
              <w:rPr>
                <w:rFonts w:ascii="Times New Roman" w:hAnsi="Times New Roman" w:cs="Times New Roman"/>
                <w:i w:val="0"/>
                <w:lang w:val="ru-RU"/>
              </w:rPr>
              <w:t>Подг.</w:t>
            </w:r>
          </w:p>
        </w:tc>
        <w:tc>
          <w:tcPr>
            <w:tcW w:w="521" w:type="dxa"/>
          </w:tcPr>
          <w:p w:rsidR="002C4BF7" w:rsidRPr="005B2131" w:rsidRDefault="002C4BF7" w:rsidP="00C47764">
            <w:pPr>
              <w:pStyle w:val="ab"/>
              <w:jc w:val="both"/>
              <w:rPr>
                <w:rFonts w:ascii="Times New Roman" w:hAnsi="Times New Roman" w:cs="Times New Roman"/>
                <w:i w:val="0"/>
                <w:lang w:val="ru-RU"/>
              </w:rPr>
            </w:pPr>
            <w:r w:rsidRPr="005B2131">
              <w:rPr>
                <w:rFonts w:ascii="Times New Roman" w:hAnsi="Times New Roman" w:cs="Times New Roman"/>
                <w:i w:val="0"/>
                <w:lang w:val="ru-RU"/>
              </w:rPr>
              <w:t>Ст.</w:t>
            </w:r>
          </w:p>
        </w:tc>
        <w:tc>
          <w:tcPr>
            <w:tcW w:w="518" w:type="dxa"/>
          </w:tcPr>
          <w:p w:rsidR="002C4BF7" w:rsidRPr="005B2131" w:rsidRDefault="002C4BF7" w:rsidP="00C47764">
            <w:pPr>
              <w:pStyle w:val="ab"/>
              <w:jc w:val="both"/>
              <w:rPr>
                <w:rFonts w:ascii="Times New Roman" w:hAnsi="Times New Roman" w:cs="Times New Roman"/>
                <w:i w:val="0"/>
                <w:lang w:val="ru-RU"/>
              </w:rPr>
            </w:pPr>
            <w:r w:rsidRPr="005B2131">
              <w:rPr>
                <w:rFonts w:ascii="Times New Roman" w:hAnsi="Times New Roman" w:cs="Times New Roman"/>
                <w:i w:val="0"/>
                <w:lang w:val="ru-RU"/>
              </w:rPr>
              <w:t>Подг.</w:t>
            </w:r>
          </w:p>
        </w:tc>
      </w:tr>
      <w:tr w:rsidR="00C17282" w:rsidRPr="005B2131" w:rsidTr="00C47764">
        <w:tc>
          <w:tcPr>
            <w:tcW w:w="1018" w:type="dxa"/>
          </w:tcPr>
          <w:p w:rsidR="002C4BF7" w:rsidRPr="005B2131" w:rsidRDefault="00C17282" w:rsidP="00C47764">
            <w:pPr>
              <w:pStyle w:val="ab"/>
              <w:jc w:val="both"/>
              <w:rPr>
                <w:rFonts w:ascii="Times New Roman" w:hAnsi="Times New Roman" w:cs="Times New Roman"/>
                <w:i w:val="0"/>
                <w:lang w:val="ru-RU"/>
              </w:rPr>
            </w:pPr>
            <w:r w:rsidRPr="005B2131">
              <w:rPr>
                <w:rFonts w:ascii="Times New Roman" w:hAnsi="Times New Roman" w:cs="Times New Roman"/>
                <w:i w:val="0"/>
                <w:lang w:val="ru-RU"/>
              </w:rPr>
              <w:t>1.09.20</w:t>
            </w:r>
            <w:r w:rsidR="00B36402">
              <w:rPr>
                <w:rFonts w:ascii="Times New Roman" w:hAnsi="Times New Roman" w:cs="Times New Roman"/>
                <w:i w:val="0"/>
                <w:lang w:val="ru-RU"/>
              </w:rPr>
              <w:t>21</w:t>
            </w:r>
          </w:p>
        </w:tc>
        <w:tc>
          <w:tcPr>
            <w:tcW w:w="714" w:type="dxa"/>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1</w:t>
            </w:r>
          </w:p>
        </w:tc>
        <w:tc>
          <w:tcPr>
            <w:tcW w:w="892" w:type="dxa"/>
          </w:tcPr>
          <w:p w:rsidR="002C4BF7" w:rsidRPr="005B2131" w:rsidRDefault="009E18CB"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3</w:t>
            </w:r>
            <w:r w:rsidR="00EF4C07" w:rsidRPr="005B2131">
              <w:rPr>
                <w:rFonts w:ascii="Times New Roman" w:hAnsi="Times New Roman" w:cs="Times New Roman"/>
                <w:i w:val="0"/>
                <w:lang w:val="ru-RU"/>
              </w:rPr>
              <w:t>0</w:t>
            </w:r>
          </w:p>
        </w:tc>
        <w:tc>
          <w:tcPr>
            <w:tcW w:w="587" w:type="dxa"/>
          </w:tcPr>
          <w:p w:rsidR="002C4BF7" w:rsidRPr="005B2131" w:rsidRDefault="00B36402" w:rsidP="00C47764">
            <w:pPr>
              <w:pStyle w:val="ab"/>
              <w:jc w:val="center"/>
              <w:rPr>
                <w:rFonts w:ascii="Times New Roman" w:hAnsi="Times New Roman" w:cs="Times New Roman"/>
                <w:i w:val="0"/>
                <w:lang w:val="ru-RU"/>
              </w:rPr>
            </w:pPr>
            <w:r>
              <w:rPr>
                <w:rFonts w:ascii="Times New Roman" w:hAnsi="Times New Roman" w:cs="Times New Roman"/>
                <w:i w:val="0"/>
                <w:lang w:val="ru-RU"/>
              </w:rPr>
              <w:t>10</w:t>
            </w:r>
          </w:p>
        </w:tc>
        <w:tc>
          <w:tcPr>
            <w:tcW w:w="695" w:type="dxa"/>
          </w:tcPr>
          <w:p w:rsidR="002C4BF7" w:rsidRPr="005B2131" w:rsidRDefault="00EF4C0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1</w:t>
            </w:r>
            <w:r w:rsidR="009E18CB" w:rsidRPr="005B2131">
              <w:rPr>
                <w:rFonts w:ascii="Times New Roman" w:hAnsi="Times New Roman" w:cs="Times New Roman"/>
                <w:i w:val="0"/>
                <w:lang w:val="ru-RU"/>
              </w:rPr>
              <w:t>0</w:t>
            </w:r>
          </w:p>
        </w:tc>
        <w:tc>
          <w:tcPr>
            <w:tcW w:w="587" w:type="dxa"/>
          </w:tcPr>
          <w:p w:rsidR="002C4BF7" w:rsidRPr="005B2131" w:rsidRDefault="00B36402" w:rsidP="00EF4C07">
            <w:pPr>
              <w:pStyle w:val="ab"/>
              <w:rPr>
                <w:rFonts w:ascii="Times New Roman" w:hAnsi="Times New Roman" w:cs="Times New Roman"/>
                <w:i w:val="0"/>
                <w:lang w:val="ru-RU"/>
              </w:rPr>
            </w:pPr>
            <w:r>
              <w:rPr>
                <w:rFonts w:ascii="Times New Roman" w:hAnsi="Times New Roman" w:cs="Times New Roman"/>
                <w:i w:val="0"/>
                <w:lang w:val="ru-RU"/>
              </w:rPr>
              <w:t>9</w:t>
            </w:r>
          </w:p>
        </w:tc>
        <w:tc>
          <w:tcPr>
            <w:tcW w:w="695" w:type="dxa"/>
          </w:tcPr>
          <w:p w:rsidR="002C4BF7" w:rsidRPr="005B2131" w:rsidRDefault="00B36402" w:rsidP="00C47764">
            <w:pPr>
              <w:pStyle w:val="ab"/>
              <w:jc w:val="center"/>
              <w:rPr>
                <w:rFonts w:ascii="Times New Roman" w:hAnsi="Times New Roman" w:cs="Times New Roman"/>
                <w:i w:val="0"/>
                <w:lang w:val="ru-RU"/>
              </w:rPr>
            </w:pPr>
            <w:r>
              <w:rPr>
                <w:rFonts w:ascii="Times New Roman" w:hAnsi="Times New Roman" w:cs="Times New Roman"/>
                <w:i w:val="0"/>
                <w:lang w:val="ru-RU"/>
              </w:rPr>
              <w:t>1</w:t>
            </w:r>
          </w:p>
        </w:tc>
        <w:tc>
          <w:tcPr>
            <w:tcW w:w="626" w:type="dxa"/>
          </w:tcPr>
          <w:p w:rsidR="002C4BF7" w:rsidRPr="005B2131" w:rsidRDefault="002C4BF7" w:rsidP="00C47764">
            <w:pPr>
              <w:pStyle w:val="ab"/>
              <w:jc w:val="both"/>
              <w:rPr>
                <w:rFonts w:ascii="Times New Roman" w:hAnsi="Times New Roman" w:cs="Times New Roman"/>
                <w:i w:val="0"/>
                <w:lang w:val="ru-RU"/>
              </w:rPr>
            </w:pPr>
            <w:r w:rsidRPr="005B2131">
              <w:rPr>
                <w:rFonts w:ascii="Times New Roman" w:hAnsi="Times New Roman" w:cs="Times New Roman"/>
                <w:i w:val="0"/>
                <w:lang w:val="ru-RU"/>
              </w:rPr>
              <w:t>-</w:t>
            </w:r>
          </w:p>
        </w:tc>
        <w:tc>
          <w:tcPr>
            <w:tcW w:w="695" w:type="dxa"/>
          </w:tcPr>
          <w:p w:rsidR="002C4BF7" w:rsidRPr="005B2131" w:rsidRDefault="002C4BF7" w:rsidP="00C47764">
            <w:pPr>
              <w:pStyle w:val="ab"/>
              <w:jc w:val="both"/>
              <w:rPr>
                <w:rFonts w:ascii="Times New Roman" w:hAnsi="Times New Roman" w:cs="Times New Roman"/>
                <w:i w:val="0"/>
                <w:lang w:val="ru-RU"/>
              </w:rPr>
            </w:pPr>
            <w:r w:rsidRPr="005B2131">
              <w:rPr>
                <w:rFonts w:ascii="Times New Roman" w:hAnsi="Times New Roman" w:cs="Times New Roman"/>
                <w:i w:val="0"/>
                <w:lang w:val="ru-RU"/>
              </w:rPr>
              <w:t>-</w:t>
            </w:r>
          </w:p>
        </w:tc>
        <w:tc>
          <w:tcPr>
            <w:tcW w:w="509" w:type="dxa"/>
          </w:tcPr>
          <w:p w:rsidR="002C4BF7" w:rsidRPr="005B2131" w:rsidRDefault="00B36402" w:rsidP="00C47764">
            <w:pPr>
              <w:pStyle w:val="ab"/>
              <w:jc w:val="both"/>
              <w:rPr>
                <w:rFonts w:ascii="Times New Roman" w:hAnsi="Times New Roman" w:cs="Times New Roman"/>
                <w:i w:val="0"/>
                <w:lang w:val="ru-RU"/>
              </w:rPr>
            </w:pPr>
            <w:r>
              <w:rPr>
                <w:rFonts w:ascii="Times New Roman" w:hAnsi="Times New Roman" w:cs="Times New Roman"/>
                <w:i w:val="0"/>
                <w:lang w:val="ru-RU"/>
              </w:rPr>
              <w:t>2</w:t>
            </w:r>
          </w:p>
        </w:tc>
        <w:tc>
          <w:tcPr>
            <w:tcW w:w="504" w:type="dxa"/>
          </w:tcPr>
          <w:p w:rsidR="002C4BF7" w:rsidRPr="005B2131" w:rsidRDefault="00B36402" w:rsidP="00C47764">
            <w:pPr>
              <w:pStyle w:val="ab"/>
              <w:jc w:val="both"/>
              <w:rPr>
                <w:rFonts w:ascii="Times New Roman" w:hAnsi="Times New Roman" w:cs="Times New Roman"/>
                <w:i w:val="0"/>
                <w:lang w:val="ru-RU"/>
              </w:rPr>
            </w:pPr>
            <w:r>
              <w:rPr>
                <w:rFonts w:ascii="Times New Roman" w:hAnsi="Times New Roman" w:cs="Times New Roman"/>
                <w:i w:val="0"/>
                <w:lang w:val="ru-RU"/>
              </w:rPr>
              <w:t>3</w:t>
            </w:r>
          </w:p>
        </w:tc>
        <w:tc>
          <w:tcPr>
            <w:tcW w:w="506" w:type="dxa"/>
          </w:tcPr>
          <w:p w:rsidR="002C4BF7" w:rsidRPr="005B2131" w:rsidRDefault="00B36402" w:rsidP="00C47764">
            <w:pPr>
              <w:pStyle w:val="ab"/>
              <w:jc w:val="both"/>
              <w:rPr>
                <w:rFonts w:ascii="Times New Roman" w:hAnsi="Times New Roman" w:cs="Times New Roman"/>
                <w:i w:val="0"/>
                <w:lang w:val="ru-RU"/>
              </w:rPr>
            </w:pPr>
            <w:r>
              <w:rPr>
                <w:rFonts w:ascii="Times New Roman" w:hAnsi="Times New Roman" w:cs="Times New Roman"/>
                <w:i w:val="0"/>
                <w:lang w:val="ru-RU"/>
              </w:rPr>
              <w:t>8</w:t>
            </w:r>
          </w:p>
        </w:tc>
        <w:tc>
          <w:tcPr>
            <w:tcW w:w="503" w:type="dxa"/>
          </w:tcPr>
          <w:p w:rsidR="002C4BF7" w:rsidRPr="005B2131" w:rsidRDefault="00B36402" w:rsidP="00C47764">
            <w:pPr>
              <w:pStyle w:val="ab"/>
              <w:jc w:val="both"/>
              <w:rPr>
                <w:rFonts w:ascii="Times New Roman" w:hAnsi="Times New Roman" w:cs="Times New Roman"/>
                <w:i w:val="0"/>
                <w:lang w:val="ru-RU"/>
              </w:rPr>
            </w:pPr>
            <w:r>
              <w:rPr>
                <w:rFonts w:ascii="Times New Roman" w:hAnsi="Times New Roman" w:cs="Times New Roman"/>
                <w:i w:val="0"/>
                <w:lang w:val="ru-RU"/>
              </w:rPr>
              <w:t>7</w:t>
            </w:r>
          </w:p>
        </w:tc>
        <w:tc>
          <w:tcPr>
            <w:tcW w:w="521" w:type="dxa"/>
          </w:tcPr>
          <w:p w:rsidR="002C4BF7" w:rsidRPr="005B2131" w:rsidRDefault="002C4BF7" w:rsidP="00C47764">
            <w:pPr>
              <w:pStyle w:val="ab"/>
              <w:jc w:val="both"/>
              <w:rPr>
                <w:rFonts w:ascii="Times New Roman" w:hAnsi="Times New Roman" w:cs="Times New Roman"/>
                <w:i w:val="0"/>
                <w:lang w:val="ru-RU"/>
              </w:rPr>
            </w:pPr>
            <w:r w:rsidRPr="005B2131">
              <w:rPr>
                <w:rFonts w:ascii="Times New Roman" w:hAnsi="Times New Roman" w:cs="Times New Roman"/>
                <w:i w:val="0"/>
                <w:lang w:val="ru-RU"/>
              </w:rPr>
              <w:t>-</w:t>
            </w:r>
          </w:p>
        </w:tc>
        <w:tc>
          <w:tcPr>
            <w:tcW w:w="518" w:type="dxa"/>
          </w:tcPr>
          <w:p w:rsidR="002C4BF7" w:rsidRPr="005B2131" w:rsidRDefault="002C4BF7" w:rsidP="00C47764">
            <w:pPr>
              <w:pStyle w:val="ab"/>
              <w:jc w:val="both"/>
              <w:rPr>
                <w:rFonts w:ascii="Times New Roman" w:hAnsi="Times New Roman" w:cs="Times New Roman"/>
                <w:i w:val="0"/>
                <w:lang w:val="ru-RU"/>
              </w:rPr>
            </w:pPr>
            <w:r w:rsidRPr="005B2131">
              <w:rPr>
                <w:rFonts w:ascii="Times New Roman" w:hAnsi="Times New Roman" w:cs="Times New Roman"/>
                <w:i w:val="0"/>
                <w:lang w:val="ru-RU"/>
              </w:rPr>
              <w:t>-</w:t>
            </w:r>
          </w:p>
        </w:tc>
      </w:tr>
    </w:tbl>
    <w:p w:rsidR="002C4BF7" w:rsidRPr="005B2131" w:rsidRDefault="002C4BF7" w:rsidP="002C4BF7">
      <w:pPr>
        <w:pStyle w:val="ab"/>
        <w:ind w:firstLine="709"/>
        <w:jc w:val="both"/>
        <w:rPr>
          <w:rFonts w:ascii="Times New Roman" w:hAnsi="Times New Roman" w:cs="Times New Roman"/>
          <w:i w:val="0"/>
          <w:sz w:val="28"/>
          <w:szCs w:val="28"/>
          <w:lang w:val="ru-RU"/>
        </w:rPr>
      </w:pPr>
    </w:p>
    <w:tbl>
      <w:tblPr>
        <w:tblStyle w:val="a3"/>
        <w:tblW w:w="0" w:type="auto"/>
        <w:tblLook w:val="04A0"/>
      </w:tblPr>
      <w:tblGrid>
        <w:gridCol w:w="732"/>
        <w:gridCol w:w="739"/>
        <w:gridCol w:w="733"/>
        <w:gridCol w:w="739"/>
        <w:gridCol w:w="733"/>
        <w:gridCol w:w="739"/>
        <w:gridCol w:w="733"/>
        <w:gridCol w:w="739"/>
        <w:gridCol w:w="733"/>
        <w:gridCol w:w="739"/>
        <w:gridCol w:w="1096"/>
        <w:gridCol w:w="821"/>
        <w:gridCol w:w="862"/>
      </w:tblGrid>
      <w:tr w:rsidR="00B7052B" w:rsidRPr="005B2131" w:rsidTr="0017631D">
        <w:tc>
          <w:tcPr>
            <w:tcW w:w="1471" w:type="dxa"/>
            <w:gridSpan w:val="2"/>
            <w:vMerge w:val="restart"/>
          </w:tcPr>
          <w:p w:rsidR="002C4BF7" w:rsidRPr="005B2131" w:rsidRDefault="002C4BF7" w:rsidP="00C47764">
            <w:pPr>
              <w:pStyle w:val="ab"/>
              <w:jc w:val="center"/>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Выпущено</w:t>
            </w:r>
          </w:p>
        </w:tc>
        <w:tc>
          <w:tcPr>
            <w:tcW w:w="5888" w:type="dxa"/>
            <w:gridSpan w:val="8"/>
          </w:tcPr>
          <w:p w:rsidR="002C4BF7" w:rsidRPr="005B2131" w:rsidRDefault="002C4BF7" w:rsidP="00C47764">
            <w:pPr>
              <w:pStyle w:val="ab"/>
              <w:jc w:val="center"/>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По дефектам</w:t>
            </w:r>
          </w:p>
        </w:tc>
        <w:tc>
          <w:tcPr>
            <w:tcW w:w="2779" w:type="dxa"/>
            <w:gridSpan w:val="3"/>
          </w:tcPr>
          <w:p w:rsidR="002C4BF7" w:rsidRPr="005B2131" w:rsidRDefault="002C4BF7" w:rsidP="00C47764">
            <w:pPr>
              <w:pStyle w:val="ab"/>
              <w:jc w:val="center"/>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Качество работы</w:t>
            </w:r>
          </w:p>
        </w:tc>
      </w:tr>
      <w:tr w:rsidR="00B7052B" w:rsidRPr="005B2131" w:rsidTr="0017631D">
        <w:tc>
          <w:tcPr>
            <w:tcW w:w="1471" w:type="dxa"/>
            <w:gridSpan w:val="2"/>
            <w:vMerge/>
          </w:tcPr>
          <w:p w:rsidR="002C4BF7" w:rsidRPr="005B2131" w:rsidRDefault="002C4BF7" w:rsidP="00C47764">
            <w:pPr>
              <w:pStyle w:val="ab"/>
              <w:jc w:val="center"/>
              <w:rPr>
                <w:rFonts w:ascii="Times New Roman" w:hAnsi="Times New Roman" w:cs="Times New Roman"/>
                <w:i w:val="0"/>
                <w:lang w:val="ru-RU"/>
              </w:rPr>
            </w:pPr>
          </w:p>
        </w:tc>
        <w:tc>
          <w:tcPr>
            <w:tcW w:w="1472" w:type="dxa"/>
            <w:gridSpan w:val="2"/>
          </w:tcPr>
          <w:p w:rsidR="002C4BF7" w:rsidRPr="005B2131" w:rsidRDefault="002C4BF7" w:rsidP="00C47764">
            <w:pPr>
              <w:pStyle w:val="ab"/>
              <w:jc w:val="center"/>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Нар.произ.</w:t>
            </w:r>
          </w:p>
        </w:tc>
        <w:tc>
          <w:tcPr>
            <w:tcW w:w="1472" w:type="dxa"/>
            <w:gridSpan w:val="2"/>
          </w:tcPr>
          <w:p w:rsidR="002C4BF7" w:rsidRPr="005B2131" w:rsidRDefault="002C4BF7" w:rsidP="00C47764">
            <w:pPr>
              <w:pStyle w:val="ab"/>
              <w:jc w:val="center"/>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ФФН</w:t>
            </w:r>
          </w:p>
        </w:tc>
        <w:tc>
          <w:tcPr>
            <w:tcW w:w="1472" w:type="dxa"/>
            <w:gridSpan w:val="2"/>
          </w:tcPr>
          <w:p w:rsidR="002C4BF7" w:rsidRPr="005B2131" w:rsidRDefault="002C4BF7" w:rsidP="00C47764">
            <w:pPr>
              <w:pStyle w:val="ab"/>
              <w:jc w:val="center"/>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ОНР</w:t>
            </w:r>
          </w:p>
        </w:tc>
        <w:tc>
          <w:tcPr>
            <w:tcW w:w="1472" w:type="dxa"/>
            <w:gridSpan w:val="2"/>
          </w:tcPr>
          <w:p w:rsidR="002C4BF7" w:rsidRPr="005B2131" w:rsidRDefault="002C4BF7" w:rsidP="00C47764">
            <w:pPr>
              <w:pStyle w:val="ab"/>
              <w:jc w:val="center"/>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Заикание</w:t>
            </w:r>
          </w:p>
        </w:tc>
        <w:tc>
          <w:tcPr>
            <w:tcW w:w="1096" w:type="dxa"/>
            <w:vMerge w:val="restart"/>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С хор.речью</w:t>
            </w:r>
          </w:p>
        </w:tc>
        <w:tc>
          <w:tcPr>
            <w:tcW w:w="821" w:type="dxa"/>
            <w:vMerge w:val="restart"/>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Со знач.</w:t>
            </w:r>
          </w:p>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улучш.</w:t>
            </w:r>
          </w:p>
        </w:tc>
        <w:tc>
          <w:tcPr>
            <w:tcW w:w="862" w:type="dxa"/>
            <w:vMerge w:val="restart"/>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Без</w:t>
            </w:r>
          </w:p>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Улучш.</w:t>
            </w:r>
          </w:p>
        </w:tc>
      </w:tr>
      <w:tr w:rsidR="00B7052B" w:rsidRPr="005B2131" w:rsidTr="0017631D">
        <w:tc>
          <w:tcPr>
            <w:tcW w:w="732" w:type="dxa"/>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Стар.</w:t>
            </w:r>
          </w:p>
        </w:tc>
        <w:tc>
          <w:tcPr>
            <w:tcW w:w="739" w:type="dxa"/>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Подг.</w:t>
            </w:r>
          </w:p>
        </w:tc>
        <w:tc>
          <w:tcPr>
            <w:tcW w:w="733" w:type="dxa"/>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Стар.</w:t>
            </w:r>
          </w:p>
        </w:tc>
        <w:tc>
          <w:tcPr>
            <w:tcW w:w="739" w:type="dxa"/>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Подг.</w:t>
            </w:r>
          </w:p>
        </w:tc>
        <w:tc>
          <w:tcPr>
            <w:tcW w:w="733" w:type="dxa"/>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Стар.</w:t>
            </w:r>
          </w:p>
        </w:tc>
        <w:tc>
          <w:tcPr>
            <w:tcW w:w="739" w:type="dxa"/>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Подг.</w:t>
            </w:r>
          </w:p>
        </w:tc>
        <w:tc>
          <w:tcPr>
            <w:tcW w:w="733" w:type="dxa"/>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Стар.</w:t>
            </w:r>
          </w:p>
        </w:tc>
        <w:tc>
          <w:tcPr>
            <w:tcW w:w="739" w:type="dxa"/>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Подг.</w:t>
            </w:r>
          </w:p>
        </w:tc>
        <w:tc>
          <w:tcPr>
            <w:tcW w:w="733" w:type="dxa"/>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Стар.</w:t>
            </w:r>
          </w:p>
        </w:tc>
        <w:tc>
          <w:tcPr>
            <w:tcW w:w="739" w:type="dxa"/>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Подг.</w:t>
            </w:r>
          </w:p>
        </w:tc>
        <w:tc>
          <w:tcPr>
            <w:tcW w:w="1096" w:type="dxa"/>
            <w:vMerge/>
          </w:tcPr>
          <w:p w:rsidR="002C4BF7" w:rsidRPr="005B2131" w:rsidRDefault="002C4BF7" w:rsidP="00C47764">
            <w:pPr>
              <w:pStyle w:val="ab"/>
              <w:jc w:val="center"/>
              <w:rPr>
                <w:rFonts w:ascii="Times New Roman" w:hAnsi="Times New Roman" w:cs="Times New Roman"/>
                <w:i w:val="0"/>
                <w:lang w:val="ru-RU"/>
              </w:rPr>
            </w:pPr>
          </w:p>
        </w:tc>
        <w:tc>
          <w:tcPr>
            <w:tcW w:w="821" w:type="dxa"/>
            <w:vMerge/>
          </w:tcPr>
          <w:p w:rsidR="002C4BF7" w:rsidRPr="005B2131" w:rsidRDefault="002C4BF7" w:rsidP="00C47764">
            <w:pPr>
              <w:pStyle w:val="ab"/>
              <w:jc w:val="center"/>
              <w:rPr>
                <w:rFonts w:ascii="Times New Roman" w:hAnsi="Times New Roman" w:cs="Times New Roman"/>
                <w:i w:val="0"/>
                <w:lang w:val="ru-RU"/>
              </w:rPr>
            </w:pPr>
          </w:p>
        </w:tc>
        <w:tc>
          <w:tcPr>
            <w:tcW w:w="862" w:type="dxa"/>
            <w:vMerge/>
          </w:tcPr>
          <w:p w:rsidR="002C4BF7" w:rsidRPr="005B2131" w:rsidRDefault="002C4BF7" w:rsidP="00C47764">
            <w:pPr>
              <w:pStyle w:val="ab"/>
              <w:jc w:val="center"/>
              <w:rPr>
                <w:rFonts w:ascii="Times New Roman" w:hAnsi="Times New Roman" w:cs="Times New Roman"/>
                <w:i w:val="0"/>
                <w:lang w:val="ru-RU"/>
              </w:rPr>
            </w:pPr>
          </w:p>
        </w:tc>
      </w:tr>
      <w:tr w:rsidR="002C4BF7" w:rsidRPr="005B2131" w:rsidTr="0017631D">
        <w:tc>
          <w:tcPr>
            <w:tcW w:w="732" w:type="dxa"/>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w:t>
            </w:r>
          </w:p>
        </w:tc>
        <w:tc>
          <w:tcPr>
            <w:tcW w:w="739" w:type="dxa"/>
          </w:tcPr>
          <w:p w:rsidR="002C4BF7" w:rsidRPr="005B2131" w:rsidRDefault="00B36402" w:rsidP="00C47764">
            <w:pPr>
              <w:pStyle w:val="ab"/>
              <w:jc w:val="center"/>
              <w:rPr>
                <w:rFonts w:ascii="Times New Roman" w:hAnsi="Times New Roman" w:cs="Times New Roman"/>
                <w:i w:val="0"/>
                <w:lang w:val="ru-RU"/>
              </w:rPr>
            </w:pPr>
            <w:r>
              <w:rPr>
                <w:rFonts w:ascii="Times New Roman" w:hAnsi="Times New Roman" w:cs="Times New Roman"/>
                <w:i w:val="0"/>
                <w:lang w:val="ru-RU"/>
              </w:rPr>
              <w:t>8</w:t>
            </w:r>
          </w:p>
        </w:tc>
        <w:tc>
          <w:tcPr>
            <w:tcW w:w="733" w:type="dxa"/>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w:t>
            </w:r>
          </w:p>
        </w:tc>
        <w:tc>
          <w:tcPr>
            <w:tcW w:w="739" w:type="dxa"/>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w:t>
            </w:r>
          </w:p>
        </w:tc>
        <w:tc>
          <w:tcPr>
            <w:tcW w:w="733" w:type="dxa"/>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w:t>
            </w:r>
          </w:p>
        </w:tc>
        <w:tc>
          <w:tcPr>
            <w:tcW w:w="739" w:type="dxa"/>
          </w:tcPr>
          <w:p w:rsidR="002C4BF7" w:rsidRPr="005B2131" w:rsidRDefault="009E18CB"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2</w:t>
            </w:r>
          </w:p>
        </w:tc>
        <w:tc>
          <w:tcPr>
            <w:tcW w:w="733" w:type="dxa"/>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w:t>
            </w:r>
          </w:p>
        </w:tc>
        <w:tc>
          <w:tcPr>
            <w:tcW w:w="739" w:type="dxa"/>
          </w:tcPr>
          <w:p w:rsidR="002C4BF7" w:rsidRPr="005B2131" w:rsidRDefault="00B36402" w:rsidP="00C47764">
            <w:pPr>
              <w:pStyle w:val="ab"/>
              <w:jc w:val="center"/>
              <w:rPr>
                <w:rFonts w:ascii="Times New Roman" w:hAnsi="Times New Roman" w:cs="Times New Roman"/>
                <w:i w:val="0"/>
                <w:lang w:val="ru-RU"/>
              </w:rPr>
            </w:pPr>
            <w:r>
              <w:rPr>
                <w:rFonts w:ascii="Times New Roman" w:hAnsi="Times New Roman" w:cs="Times New Roman"/>
                <w:i w:val="0"/>
                <w:lang w:val="ru-RU"/>
              </w:rPr>
              <w:t>7</w:t>
            </w:r>
          </w:p>
        </w:tc>
        <w:tc>
          <w:tcPr>
            <w:tcW w:w="733" w:type="dxa"/>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w:t>
            </w:r>
          </w:p>
        </w:tc>
        <w:tc>
          <w:tcPr>
            <w:tcW w:w="739" w:type="dxa"/>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w:t>
            </w:r>
          </w:p>
        </w:tc>
        <w:tc>
          <w:tcPr>
            <w:tcW w:w="1096" w:type="dxa"/>
          </w:tcPr>
          <w:p w:rsidR="002C4BF7" w:rsidRPr="005B2131" w:rsidRDefault="009E18CB"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6</w:t>
            </w:r>
          </w:p>
        </w:tc>
        <w:tc>
          <w:tcPr>
            <w:tcW w:w="821" w:type="dxa"/>
          </w:tcPr>
          <w:p w:rsidR="002C4BF7" w:rsidRPr="005B2131" w:rsidRDefault="00B36402" w:rsidP="00C47764">
            <w:pPr>
              <w:pStyle w:val="ab"/>
              <w:jc w:val="center"/>
              <w:rPr>
                <w:rFonts w:ascii="Times New Roman" w:hAnsi="Times New Roman" w:cs="Times New Roman"/>
                <w:i w:val="0"/>
                <w:lang w:val="ru-RU"/>
              </w:rPr>
            </w:pPr>
            <w:r>
              <w:rPr>
                <w:rFonts w:ascii="Times New Roman" w:hAnsi="Times New Roman" w:cs="Times New Roman"/>
                <w:i w:val="0"/>
                <w:lang w:val="ru-RU"/>
              </w:rPr>
              <w:t>3</w:t>
            </w:r>
          </w:p>
        </w:tc>
        <w:tc>
          <w:tcPr>
            <w:tcW w:w="862" w:type="dxa"/>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w:t>
            </w:r>
          </w:p>
        </w:tc>
      </w:tr>
    </w:tbl>
    <w:p w:rsidR="003D59BC" w:rsidRPr="005B2131" w:rsidRDefault="003D59BC" w:rsidP="002C4BF7">
      <w:pPr>
        <w:pStyle w:val="ab"/>
        <w:ind w:firstLine="709"/>
        <w:jc w:val="both"/>
        <w:rPr>
          <w:rFonts w:ascii="Times New Roman" w:hAnsi="Times New Roman" w:cs="Times New Roman"/>
          <w:i w:val="0"/>
          <w:sz w:val="28"/>
          <w:szCs w:val="28"/>
          <w:lang w:val="ru-RU"/>
        </w:rPr>
      </w:pPr>
    </w:p>
    <w:tbl>
      <w:tblPr>
        <w:tblStyle w:val="a3"/>
        <w:tblW w:w="0" w:type="auto"/>
        <w:jc w:val="center"/>
        <w:tblLayout w:type="fixed"/>
        <w:tblLook w:val="04A0"/>
      </w:tblPr>
      <w:tblGrid>
        <w:gridCol w:w="534"/>
        <w:gridCol w:w="538"/>
        <w:gridCol w:w="495"/>
        <w:gridCol w:w="698"/>
        <w:gridCol w:w="765"/>
        <w:gridCol w:w="330"/>
        <w:gridCol w:w="598"/>
        <w:gridCol w:w="432"/>
        <w:gridCol w:w="598"/>
        <w:gridCol w:w="432"/>
        <w:gridCol w:w="598"/>
        <w:gridCol w:w="432"/>
        <w:gridCol w:w="598"/>
        <w:gridCol w:w="432"/>
        <w:gridCol w:w="598"/>
        <w:gridCol w:w="432"/>
        <w:gridCol w:w="598"/>
        <w:gridCol w:w="432"/>
        <w:gridCol w:w="598"/>
      </w:tblGrid>
      <w:tr w:rsidR="00B7052B" w:rsidRPr="005B2131" w:rsidTr="009E06B6">
        <w:trPr>
          <w:jc w:val="center"/>
        </w:trPr>
        <w:tc>
          <w:tcPr>
            <w:tcW w:w="3030" w:type="dxa"/>
            <w:gridSpan w:val="5"/>
          </w:tcPr>
          <w:p w:rsidR="002C4BF7" w:rsidRPr="005B2131" w:rsidRDefault="002C4BF7" w:rsidP="00C47764">
            <w:pPr>
              <w:pStyle w:val="ab"/>
              <w:jc w:val="both"/>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Рекомендовано направить</w:t>
            </w:r>
          </w:p>
        </w:tc>
        <w:tc>
          <w:tcPr>
            <w:tcW w:w="4018" w:type="dxa"/>
            <w:gridSpan w:val="8"/>
          </w:tcPr>
          <w:p w:rsidR="002C4BF7" w:rsidRPr="005B2131" w:rsidRDefault="002C4BF7" w:rsidP="00C47764">
            <w:pPr>
              <w:pStyle w:val="ab"/>
              <w:jc w:val="center"/>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Оставлены</w:t>
            </w:r>
          </w:p>
        </w:tc>
        <w:tc>
          <w:tcPr>
            <w:tcW w:w="3090" w:type="dxa"/>
            <w:gridSpan w:val="6"/>
          </w:tcPr>
          <w:p w:rsidR="002C4BF7" w:rsidRPr="005B2131" w:rsidRDefault="002C4BF7" w:rsidP="00C47764">
            <w:pPr>
              <w:pStyle w:val="ab"/>
              <w:jc w:val="center"/>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Выбыли</w:t>
            </w:r>
          </w:p>
        </w:tc>
      </w:tr>
      <w:tr w:rsidR="00B7052B" w:rsidRPr="005B2131" w:rsidTr="009E06B6">
        <w:trPr>
          <w:jc w:val="center"/>
        </w:trPr>
        <w:tc>
          <w:tcPr>
            <w:tcW w:w="534" w:type="dxa"/>
            <w:vMerge w:val="restart"/>
          </w:tcPr>
          <w:p w:rsidR="002C4BF7" w:rsidRPr="005B2131" w:rsidRDefault="002C4BF7" w:rsidP="004068F7">
            <w:pPr>
              <w:pStyle w:val="ab"/>
              <w:ind w:left="-142" w:right="-115"/>
              <w:jc w:val="center"/>
              <w:rPr>
                <w:rFonts w:ascii="Times New Roman" w:hAnsi="Times New Roman" w:cs="Times New Roman"/>
                <w:i w:val="0"/>
                <w:lang w:val="ru-RU"/>
              </w:rPr>
            </w:pPr>
            <w:r w:rsidRPr="005B2131">
              <w:rPr>
                <w:rFonts w:ascii="Times New Roman" w:hAnsi="Times New Roman" w:cs="Times New Roman"/>
                <w:i w:val="0"/>
                <w:lang w:val="ru-RU"/>
              </w:rPr>
              <w:t>В масс</w:t>
            </w:r>
          </w:p>
          <w:p w:rsidR="002C4BF7" w:rsidRPr="005B2131" w:rsidRDefault="002C4BF7" w:rsidP="00C47764">
            <w:pPr>
              <w:pStyle w:val="ab"/>
              <w:ind w:right="-35"/>
              <w:jc w:val="center"/>
              <w:rPr>
                <w:rFonts w:ascii="Times New Roman" w:hAnsi="Times New Roman" w:cs="Times New Roman"/>
                <w:i w:val="0"/>
                <w:lang w:val="ru-RU"/>
              </w:rPr>
            </w:pPr>
            <w:r w:rsidRPr="005B2131">
              <w:rPr>
                <w:rFonts w:ascii="Times New Roman" w:hAnsi="Times New Roman" w:cs="Times New Roman"/>
                <w:i w:val="0"/>
                <w:lang w:val="ru-RU"/>
              </w:rPr>
              <w:t>шк.</w:t>
            </w:r>
          </w:p>
        </w:tc>
        <w:tc>
          <w:tcPr>
            <w:tcW w:w="538" w:type="dxa"/>
            <w:vMerge w:val="restart"/>
          </w:tcPr>
          <w:p w:rsidR="002C4BF7" w:rsidRPr="005B2131" w:rsidRDefault="002C4BF7" w:rsidP="00C47764">
            <w:pPr>
              <w:pStyle w:val="ab"/>
              <w:ind w:left="-66"/>
              <w:jc w:val="both"/>
              <w:rPr>
                <w:rFonts w:ascii="Times New Roman" w:hAnsi="Times New Roman" w:cs="Times New Roman"/>
                <w:i w:val="0"/>
                <w:lang w:val="ru-RU"/>
              </w:rPr>
            </w:pPr>
            <w:r w:rsidRPr="005B2131">
              <w:rPr>
                <w:rFonts w:ascii="Times New Roman" w:hAnsi="Times New Roman" w:cs="Times New Roman"/>
                <w:i w:val="0"/>
                <w:lang w:val="ru-RU"/>
              </w:rPr>
              <w:t>Шк.</w:t>
            </w:r>
          </w:p>
          <w:p w:rsidR="002C4BF7" w:rsidRPr="005B2131" w:rsidRDefault="002C4BF7" w:rsidP="00C47764">
            <w:pPr>
              <w:pStyle w:val="ab"/>
              <w:jc w:val="both"/>
              <w:rPr>
                <w:rFonts w:ascii="Times New Roman" w:hAnsi="Times New Roman" w:cs="Times New Roman"/>
                <w:i w:val="0"/>
                <w:lang w:val="ru-RU"/>
              </w:rPr>
            </w:pPr>
            <w:r w:rsidRPr="005B2131">
              <w:rPr>
                <w:rFonts w:ascii="Times New Roman" w:hAnsi="Times New Roman" w:cs="Times New Roman"/>
                <w:i w:val="0"/>
                <w:lang w:val="ru-RU"/>
              </w:rPr>
              <w:t>логоп.</w:t>
            </w:r>
          </w:p>
        </w:tc>
        <w:tc>
          <w:tcPr>
            <w:tcW w:w="495" w:type="dxa"/>
            <w:vMerge w:val="restart"/>
          </w:tcPr>
          <w:p w:rsidR="002C4BF7" w:rsidRPr="005B2131" w:rsidRDefault="002C4BF7" w:rsidP="00C47764">
            <w:pPr>
              <w:pStyle w:val="ab"/>
              <w:jc w:val="both"/>
              <w:rPr>
                <w:rFonts w:ascii="Times New Roman" w:hAnsi="Times New Roman" w:cs="Times New Roman"/>
                <w:i w:val="0"/>
                <w:lang w:val="ru-RU"/>
              </w:rPr>
            </w:pPr>
            <w:r w:rsidRPr="005B2131">
              <w:rPr>
                <w:rFonts w:ascii="Times New Roman" w:hAnsi="Times New Roman" w:cs="Times New Roman"/>
                <w:i w:val="0"/>
                <w:lang w:val="ru-RU"/>
              </w:rPr>
              <w:t>Реч.</w:t>
            </w:r>
          </w:p>
          <w:p w:rsidR="002C4BF7" w:rsidRPr="005B2131" w:rsidRDefault="002C4BF7" w:rsidP="00C47764">
            <w:pPr>
              <w:pStyle w:val="ab"/>
              <w:jc w:val="both"/>
              <w:rPr>
                <w:rFonts w:ascii="Times New Roman" w:hAnsi="Times New Roman" w:cs="Times New Roman"/>
                <w:i w:val="0"/>
                <w:lang w:val="ru-RU"/>
              </w:rPr>
            </w:pPr>
            <w:r w:rsidRPr="005B2131">
              <w:rPr>
                <w:rFonts w:ascii="Times New Roman" w:hAnsi="Times New Roman" w:cs="Times New Roman"/>
                <w:i w:val="0"/>
                <w:lang w:val="ru-RU"/>
              </w:rPr>
              <w:t>шк</w:t>
            </w:r>
          </w:p>
        </w:tc>
        <w:tc>
          <w:tcPr>
            <w:tcW w:w="698" w:type="dxa"/>
            <w:vMerge w:val="restart"/>
          </w:tcPr>
          <w:p w:rsidR="002C4BF7" w:rsidRPr="005B2131" w:rsidRDefault="002C4BF7" w:rsidP="00C47764">
            <w:pPr>
              <w:pStyle w:val="ab"/>
              <w:jc w:val="both"/>
              <w:rPr>
                <w:rFonts w:ascii="Times New Roman" w:hAnsi="Times New Roman" w:cs="Times New Roman"/>
                <w:i w:val="0"/>
                <w:lang w:val="ru-RU"/>
              </w:rPr>
            </w:pPr>
            <w:r w:rsidRPr="005B2131">
              <w:rPr>
                <w:rFonts w:ascii="Times New Roman" w:hAnsi="Times New Roman" w:cs="Times New Roman"/>
                <w:i w:val="0"/>
                <w:lang w:val="ru-RU"/>
              </w:rPr>
              <w:t>Вспом.</w:t>
            </w:r>
          </w:p>
          <w:p w:rsidR="002C4BF7" w:rsidRPr="005B2131" w:rsidRDefault="002C4BF7" w:rsidP="00C47764">
            <w:pPr>
              <w:pStyle w:val="ab"/>
              <w:jc w:val="both"/>
              <w:rPr>
                <w:rFonts w:ascii="Times New Roman" w:hAnsi="Times New Roman" w:cs="Times New Roman"/>
                <w:i w:val="0"/>
                <w:lang w:val="ru-RU"/>
              </w:rPr>
            </w:pPr>
            <w:r w:rsidRPr="005B2131">
              <w:rPr>
                <w:rFonts w:ascii="Times New Roman" w:hAnsi="Times New Roman" w:cs="Times New Roman"/>
                <w:i w:val="0"/>
                <w:lang w:val="ru-RU"/>
              </w:rPr>
              <w:t>шк</w:t>
            </w:r>
          </w:p>
        </w:tc>
        <w:tc>
          <w:tcPr>
            <w:tcW w:w="765" w:type="dxa"/>
            <w:vMerge w:val="restart"/>
          </w:tcPr>
          <w:p w:rsidR="002C4BF7" w:rsidRPr="005B2131" w:rsidRDefault="002C4BF7" w:rsidP="00C47764">
            <w:pPr>
              <w:pStyle w:val="ab"/>
              <w:jc w:val="both"/>
              <w:rPr>
                <w:rFonts w:ascii="Times New Roman" w:hAnsi="Times New Roman" w:cs="Times New Roman"/>
                <w:i w:val="0"/>
                <w:lang w:val="ru-RU"/>
              </w:rPr>
            </w:pPr>
            <w:r w:rsidRPr="005B2131">
              <w:rPr>
                <w:rFonts w:ascii="Times New Roman" w:hAnsi="Times New Roman" w:cs="Times New Roman"/>
                <w:i w:val="0"/>
                <w:lang w:val="ru-RU"/>
              </w:rPr>
              <w:t>Массов.</w:t>
            </w:r>
          </w:p>
          <w:p w:rsidR="002C4BF7" w:rsidRPr="005B2131" w:rsidRDefault="002C4BF7" w:rsidP="00C47764">
            <w:pPr>
              <w:pStyle w:val="ab"/>
              <w:jc w:val="both"/>
              <w:rPr>
                <w:rFonts w:ascii="Times New Roman" w:hAnsi="Times New Roman" w:cs="Times New Roman"/>
                <w:i w:val="0"/>
                <w:lang w:val="ru-RU"/>
              </w:rPr>
            </w:pPr>
            <w:r w:rsidRPr="005B2131">
              <w:rPr>
                <w:rFonts w:ascii="Times New Roman" w:hAnsi="Times New Roman" w:cs="Times New Roman"/>
                <w:i w:val="0"/>
                <w:lang w:val="ru-RU"/>
              </w:rPr>
              <w:t>гр</w:t>
            </w:r>
          </w:p>
        </w:tc>
        <w:tc>
          <w:tcPr>
            <w:tcW w:w="2988" w:type="dxa"/>
            <w:gridSpan w:val="6"/>
          </w:tcPr>
          <w:p w:rsidR="002C4BF7" w:rsidRPr="005B2131" w:rsidRDefault="002C4BF7" w:rsidP="00C47764">
            <w:pPr>
              <w:pStyle w:val="ab"/>
              <w:jc w:val="both"/>
              <w:rPr>
                <w:rFonts w:ascii="Times New Roman" w:hAnsi="Times New Roman" w:cs="Times New Roman"/>
                <w:i w:val="0"/>
                <w:lang w:val="ru-RU"/>
              </w:rPr>
            </w:pPr>
            <w:r w:rsidRPr="005B2131">
              <w:rPr>
                <w:rFonts w:ascii="Times New Roman" w:hAnsi="Times New Roman" w:cs="Times New Roman"/>
                <w:i w:val="0"/>
                <w:lang w:val="ru-RU"/>
              </w:rPr>
              <w:t>Для прод. обучения</w:t>
            </w:r>
          </w:p>
        </w:tc>
        <w:tc>
          <w:tcPr>
            <w:tcW w:w="1030" w:type="dxa"/>
            <w:gridSpan w:val="2"/>
            <w:vMerge w:val="restart"/>
          </w:tcPr>
          <w:p w:rsidR="002C4BF7" w:rsidRPr="005B2131" w:rsidRDefault="002C4BF7" w:rsidP="00C47764">
            <w:pPr>
              <w:pStyle w:val="ab"/>
              <w:jc w:val="both"/>
              <w:rPr>
                <w:rFonts w:ascii="Times New Roman" w:hAnsi="Times New Roman" w:cs="Times New Roman"/>
                <w:i w:val="0"/>
                <w:lang w:val="ru-RU"/>
              </w:rPr>
            </w:pPr>
            <w:r w:rsidRPr="005B2131">
              <w:rPr>
                <w:rFonts w:ascii="Times New Roman" w:hAnsi="Times New Roman" w:cs="Times New Roman"/>
                <w:i w:val="0"/>
                <w:lang w:val="ru-RU"/>
              </w:rPr>
              <w:t>На повт.</w:t>
            </w:r>
          </w:p>
          <w:p w:rsidR="002C4BF7" w:rsidRPr="005B2131" w:rsidRDefault="002C4BF7" w:rsidP="00C47764">
            <w:pPr>
              <w:pStyle w:val="ab"/>
              <w:jc w:val="both"/>
              <w:rPr>
                <w:rFonts w:ascii="Times New Roman" w:hAnsi="Times New Roman" w:cs="Times New Roman"/>
                <w:i w:val="0"/>
                <w:lang w:val="ru-RU"/>
              </w:rPr>
            </w:pPr>
            <w:r w:rsidRPr="005B2131">
              <w:rPr>
                <w:rFonts w:ascii="Times New Roman" w:hAnsi="Times New Roman" w:cs="Times New Roman"/>
                <w:i w:val="0"/>
                <w:lang w:val="ru-RU"/>
              </w:rPr>
              <w:t>обуч.</w:t>
            </w:r>
          </w:p>
        </w:tc>
        <w:tc>
          <w:tcPr>
            <w:tcW w:w="1030" w:type="dxa"/>
            <w:gridSpan w:val="2"/>
            <w:vMerge w:val="restart"/>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ФФН</w:t>
            </w:r>
          </w:p>
        </w:tc>
        <w:tc>
          <w:tcPr>
            <w:tcW w:w="1030" w:type="dxa"/>
            <w:gridSpan w:val="2"/>
            <w:vMerge w:val="restart"/>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ОНР</w:t>
            </w:r>
          </w:p>
        </w:tc>
        <w:tc>
          <w:tcPr>
            <w:tcW w:w="1030" w:type="dxa"/>
            <w:gridSpan w:val="2"/>
            <w:vMerge w:val="restart"/>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Заикание</w:t>
            </w:r>
          </w:p>
        </w:tc>
      </w:tr>
      <w:tr w:rsidR="00B7052B" w:rsidRPr="005B2131" w:rsidTr="009E06B6">
        <w:trPr>
          <w:jc w:val="center"/>
        </w:trPr>
        <w:tc>
          <w:tcPr>
            <w:tcW w:w="534" w:type="dxa"/>
            <w:vMerge/>
          </w:tcPr>
          <w:p w:rsidR="002C4BF7" w:rsidRPr="005B2131" w:rsidRDefault="002C4BF7" w:rsidP="00C47764">
            <w:pPr>
              <w:pStyle w:val="ab"/>
              <w:jc w:val="both"/>
              <w:rPr>
                <w:rFonts w:ascii="Times New Roman" w:hAnsi="Times New Roman" w:cs="Times New Roman"/>
                <w:i w:val="0"/>
                <w:lang w:val="ru-RU"/>
              </w:rPr>
            </w:pPr>
          </w:p>
        </w:tc>
        <w:tc>
          <w:tcPr>
            <w:tcW w:w="538" w:type="dxa"/>
            <w:vMerge/>
          </w:tcPr>
          <w:p w:rsidR="002C4BF7" w:rsidRPr="005B2131" w:rsidRDefault="002C4BF7" w:rsidP="00C47764">
            <w:pPr>
              <w:pStyle w:val="ab"/>
              <w:jc w:val="both"/>
              <w:rPr>
                <w:rFonts w:ascii="Times New Roman" w:hAnsi="Times New Roman" w:cs="Times New Roman"/>
                <w:i w:val="0"/>
                <w:lang w:val="ru-RU"/>
              </w:rPr>
            </w:pPr>
          </w:p>
        </w:tc>
        <w:tc>
          <w:tcPr>
            <w:tcW w:w="495" w:type="dxa"/>
            <w:vMerge/>
          </w:tcPr>
          <w:p w:rsidR="002C4BF7" w:rsidRPr="005B2131" w:rsidRDefault="002C4BF7" w:rsidP="00C47764">
            <w:pPr>
              <w:pStyle w:val="ab"/>
              <w:jc w:val="both"/>
              <w:rPr>
                <w:rFonts w:ascii="Times New Roman" w:hAnsi="Times New Roman" w:cs="Times New Roman"/>
                <w:i w:val="0"/>
                <w:lang w:val="ru-RU"/>
              </w:rPr>
            </w:pPr>
          </w:p>
        </w:tc>
        <w:tc>
          <w:tcPr>
            <w:tcW w:w="698" w:type="dxa"/>
            <w:vMerge/>
          </w:tcPr>
          <w:p w:rsidR="002C4BF7" w:rsidRPr="005B2131" w:rsidRDefault="002C4BF7" w:rsidP="00C47764">
            <w:pPr>
              <w:pStyle w:val="ab"/>
              <w:jc w:val="both"/>
              <w:rPr>
                <w:rFonts w:ascii="Times New Roman" w:hAnsi="Times New Roman" w:cs="Times New Roman"/>
                <w:i w:val="0"/>
                <w:lang w:val="ru-RU"/>
              </w:rPr>
            </w:pPr>
          </w:p>
        </w:tc>
        <w:tc>
          <w:tcPr>
            <w:tcW w:w="765" w:type="dxa"/>
            <w:vMerge/>
          </w:tcPr>
          <w:p w:rsidR="002C4BF7" w:rsidRPr="005B2131" w:rsidRDefault="002C4BF7" w:rsidP="00C47764">
            <w:pPr>
              <w:pStyle w:val="ab"/>
              <w:jc w:val="both"/>
              <w:rPr>
                <w:rFonts w:ascii="Times New Roman" w:hAnsi="Times New Roman" w:cs="Times New Roman"/>
                <w:i w:val="0"/>
                <w:lang w:val="ru-RU"/>
              </w:rPr>
            </w:pPr>
          </w:p>
        </w:tc>
        <w:tc>
          <w:tcPr>
            <w:tcW w:w="928" w:type="dxa"/>
            <w:gridSpan w:val="2"/>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ФФН</w:t>
            </w:r>
          </w:p>
        </w:tc>
        <w:tc>
          <w:tcPr>
            <w:tcW w:w="1030" w:type="dxa"/>
            <w:gridSpan w:val="2"/>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ОНР</w:t>
            </w:r>
          </w:p>
        </w:tc>
        <w:tc>
          <w:tcPr>
            <w:tcW w:w="1030" w:type="dxa"/>
            <w:gridSpan w:val="2"/>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Заикание</w:t>
            </w:r>
          </w:p>
        </w:tc>
        <w:tc>
          <w:tcPr>
            <w:tcW w:w="1030" w:type="dxa"/>
            <w:gridSpan w:val="2"/>
            <w:vMerge/>
          </w:tcPr>
          <w:p w:rsidR="002C4BF7" w:rsidRPr="005B2131" w:rsidRDefault="002C4BF7" w:rsidP="00C47764">
            <w:pPr>
              <w:pStyle w:val="ab"/>
              <w:jc w:val="both"/>
              <w:rPr>
                <w:rFonts w:ascii="Times New Roman" w:hAnsi="Times New Roman" w:cs="Times New Roman"/>
                <w:i w:val="0"/>
                <w:lang w:val="ru-RU"/>
              </w:rPr>
            </w:pPr>
          </w:p>
        </w:tc>
        <w:tc>
          <w:tcPr>
            <w:tcW w:w="1030" w:type="dxa"/>
            <w:gridSpan w:val="2"/>
            <w:vMerge/>
          </w:tcPr>
          <w:p w:rsidR="002C4BF7" w:rsidRPr="005B2131" w:rsidRDefault="002C4BF7" w:rsidP="00C47764">
            <w:pPr>
              <w:pStyle w:val="ab"/>
              <w:jc w:val="both"/>
              <w:rPr>
                <w:rFonts w:ascii="Times New Roman" w:hAnsi="Times New Roman" w:cs="Times New Roman"/>
                <w:i w:val="0"/>
                <w:lang w:val="ru-RU"/>
              </w:rPr>
            </w:pPr>
          </w:p>
        </w:tc>
        <w:tc>
          <w:tcPr>
            <w:tcW w:w="1030" w:type="dxa"/>
            <w:gridSpan w:val="2"/>
            <w:vMerge/>
          </w:tcPr>
          <w:p w:rsidR="002C4BF7" w:rsidRPr="005B2131" w:rsidRDefault="002C4BF7" w:rsidP="00C47764">
            <w:pPr>
              <w:pStyle w:val="ab"/>
              <w:jc w:val="both"/>
              <w:rPr>
                <w:rFonts w:ascii="Times New Roman" w:hAnsi="Times New Roman" w:cs="Times New Roman"/>
                <w:i w:val="0"/>
                <w:lang w:val="ru-RU"/>
              </w:rPr>
            </w:pPr>
          </w:p>
        </w:tc>
        <w:tc>
          <w:tcPr>
            <w:tcW w:w="1030" w:type="dxa"/>
            <w:gridSpan w:val="2"/>
            <w:vMerge/>
          </w:tcPr>
          <w:p w:rsidR="002C4BF7" w:rsidRPr="005B2131" w:rsidRDefault="002C4BF7" w:rsidP="00C47764">
            <w:pPr>
              <w:pStyle w:val="ab"/>
              <w:jc w:val="both"/>
              <w:rPr>
                <w:rFonts w:ascii="Times New Roman" w:hAnsi="Times New Roman" w:cs="Times New Roman"/>
                <w:i w:val="0"/>
                <w:lang w:val="ru-RU"/>
              </w:rPr>
            </w:pPr>
          </w:p>
        </w:tc>
      </w:tr>
      <w:tr w:rsidR="00B7052B" w:rsidRPr="005B2131" w:rsidTr="009E06B6">
        <w:trPr>
          <w:jc w:val="center"/>
        </w:trPr>
        <w:tc>
          <w:tcPr>
            <w:tcW w:w="534" w:type="dxa"/>
            <w:vMerge/>
          </w:tcPr>
          <w:p w:rsidR="002C4BF7" w:rsidRPr="005B2131" w:rsidRDefault="002C4BF7" w:rsidP="00C47764">
            <w:pPr>
              <w:pStyle w:val="ab"/>
              <w:jc w:val="both"/>
              <w:rPr>
                <w:rFonts w:ascii="Times New Roman" w:hAnsi="Times New Roman" w:cs="Times New Roman"/>
                <w:i w:val="0"/>
                <w:lang w:val="ru-RU"/>
              </w:rPr>
            </w:pPr>
          </w:p>
        </w:tc>
        <w:tc>
          <w:tcPr>
            <w:tcW w:w="538" w:type="dxa"/>
            <w:vMerge/>
          </w:tcPr>
          <w:p w:rsidR="002C4BF7" w:rsidRPr="005B2131" w:rsidRDefault="002C4BF7" w:rsidP="00C47764">
            <w:pPr>
              <w:pStyle w:val="ab"/>
              <w:jc w:val="both"/>
              <w:rPr>
                <w:rFonts w:ascii="Times New Roman" w:hAnsi="Times New Roman" w:cs="Times New Roman"/>
                <w:i w:val="0"/>
                <w:lang w:val="ru-RU"/>
              </w:rPr>
            </w:pPr>
          </w:p>
        </w:tc>
        <w:tc>
          <w:tcPr>
            <w:tcW w:w="495" w:type="dxa"/>
            <w:vMerge/>
          </w:tcPr>
          <w:p w:rsidR="002C4BF7" w:rsidRPr="005B2131" w:rsidRDefault="002C4BF7" w:rsidP="00C47764">
            <w:pPr>
              <w:pStyle w:val="ab"/>
              <w:jc w:val="both"/>
              <w:rPr>
                <w:rFonts w:ascii="Times New Roman" w:hAnsi="Times New Roman" w:cs="Times New Roman"/>
                <w:i w:val="0"/>
                <w:lang w:val="ru-RU"/>
              </w:rPr>
            </w:pPr>
          </w:p>
        </w:tc>
        <w:tc>
          <w:tcPr>
            <w:tcW w:w="698" w:type="dxa"/>
            <w:vMerge/>
          </w:tcPr>
          <w:p w:rsidR="002C4BF7" w:rsidRPr="005B2131" w:rsidRDefault="002C4BF7" w:rsidP="00C47764">
            <w:pPr>
              <w:pStyle w:val="ab"/>
              <w:jc w:val="both"/>
              <w:rPr>
                <w:rFonts w:ascii="Times New Roman" w:hAnsi="Times New Roman" w:cs="Times New Roman"/>
                <w:i w:val="0"/>
                <w:lang w:val="ru-RU"/>
              </w:rPr>
            </w:pPr>
          </w:p>
        </w:tc>
        <w:tc>
          <w:tcPr>
            <w:tcW w:w="765" w:type="dxa"/>
            <w:vMerge/>
          </w:tcPr>
          <w:p w:rsidR="002C4BF7" w:rsidRPr="005B2131" w:rsidRDefault="002C4BF7" w:rsidP="00C47764">
            <w:pPr>
              <w:pStyle w:val="ab"/>
              <w:jc w:val="both"/>
              <w:rPr>
                <w:rFonts w:ascii="Times New Roman" w:hAnsi="Times New Roman" w:cs="Times New Roman"/>
                <w:i w:val="0"/>
                <w:lang w:val="ru-RU"/>
              </w:rPr>
            </w:pPr>
          </w:p>
        </w:tc>
        <w:tc>
          <w:tcPr>
            <w:tcW w:w="330" w:type="dxa"/>
          </w:tcPr>
          <w:p w:rsidR="002C4BF7" w:rsidRPr="005B2131" w:rsidRDefault="002C4BF7" w:rsidP="00C47764">
            <w:pPr>
              <w:pStyle w:val="ab"/>
              <w:ind w:right="-128"/>
              <w:jc w:val="center"/>
              <w:rPr>
                <w:rFonts w:ascii="Times New Roman" w:hAnsi="Times New Roman" w:cs="Times New Roman"/>
                <w:i w:val="0"/>
                <w:lang w:val="ru-RU"/>
              </w:rPr>
            </w:pPr>
            <w:r w:rsidRPr="005B2131">
              <w:rPr>
                <w:rFonts w:ascii="Times New Roman" w:hAnsi="Times New Roman" w:cs="Times New Roman"/>
                <w:i w:val="0"/>
                <w:lang w:val="ru-RU"/>
              </w:rPr>
              <w:t>Ст.</w:t>
            </w:r>
          </w:p>
        </w:tc>
        <w:tc>
          <w:tcPr>
            <w:tcW w:w="598" w:type="dxa"/>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Подг.</w:t>
            </w:r>
          </w:p>
        </w:tc>
        <w:tc>
          <w:tcPr>
            <w:tcW w:w="432" w:type="dxa"/>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Ст.</w:t>
            </w:r>
          </w:p>
        </w:tc>
        <w:tc>
          <w:tcPr>
            <w:tcW w:w="598" w:type="dxa"/>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Подг.</w:t>
            </w:r>
          </w:p>
        </w:tc>
        <w:tc>
          <w:tcPr>
            <w:tcW w:w="432" w:type="dxa"/>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Ст.</w:t>
            </w:r>
          </w:p>
        </w:tc>
        <w:tc>
          <w:tcPr>
            <w:tcW w:w="598" w:type="dxa"/>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Подг.</w:t>
            </w:r>
          </w:p>
        </w:tc>
        <w:tc>
          <w:tcPr>
            <w:tcW w:w="432" w:type="dxa"/>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Ст.</w:t>
            </w:r>
          </w:p>
        </w:tc>
        <w:tc>
          <w:tcPr>
            <w:tcW w:w="598" w:type="dxa"/>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Подг.</w:t>
            </w:r>
          </w:p>
        </w:tc>
        <w:tc>
          <w:tcPr>
            <w:tcW w:w="432" w:type="dxa"/>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Ст.</w:t>
            </w:r>
          </w:p>
        </w:tc>
        <w:tc>
          <w:tcPr>
            <w:tcW w:w="598" w:type="dxa"/>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Подг.</w:t>
            </w:r>
          </w:p>
        </w:tc>
        <w:tc>
          <w:tcPr>
            <w:tcW w:w="432" w:type="dxa"/>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Ст.</w:t>
            </w:r>
          </w:p>
        </w:tc>
        <w:tc>
          <w:tcPr>
            <w:tcW w:w="598" w:type="dxa"/>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Подг.</w:t>
            </w:r>
          </w:p>
        </w:tc>
        <w:tc>
          <w:tcPr>
            <w:tcW w:w="432" w:type="dxa"/>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Ст.</w:t>
            </w:r>
          </w:p>
        </w:tc>
        <w:tc>
          <w:tcPr>
            <w:tcW w:w="598" w:type="dxa"/>
          </w:tcPr>
          <w:p w:rsidR="002C4BF7" w:rsidRPr="005B2131" w:rsidRDefault="002C4BF7" w:rsidP="00C47764">
            <w:pPr>
              <w:pStyle w:val="ab"/>
              <w:jc w:val="center"/>
              <w:rPr>
                <w:rFonts w:ascii="Times New Roman" w:hAnsi="Times New Roman" w:cs="Times New Roman"/>
                <w:i w:val="0"/>
                <w:lang w:val="ru-RU"/>
              </w:rPr>
            </w:pPr>
            <w:r w:rsidRPr="005B2131">
              <w:rPr>
                <w:rFonts w:ascii="Times New Roman" w:hAnsi="Times New Roman" w:cs="Times New Roman"/>
                <w:i w:val="0"/>
                <w:lang w:val="ru-RU"/>
              </w:rPr>
              <w:t>Подг.</w:t>
            </w:r>
          </w:p>
        </w:tc>
      </w:tr>
      <w:tr w:rsidR="00B7052B" w:rsidRPr="005B2131" w:rsidTr="009E06B6">
        <w:trPr>
          <w:jc w:val="center"/>
        </w:trPr>
        <w:tc>
          <w:tcPr>
            <w:tcW w:w="534" w:type="dxa"/>
          </w:tcPr>
          <w:p w:rsidR="002C4BF7" w:rsidRPr="005B2131" w:rsidRDefault="00B36402" w:rsidP="00C47764">
            <w:pPr>
              <w:pStyle w:val="ab"/>
              <w:jc w:val="center"/>
              <w:rPr>
                <w:rFonts w:ascii="Times New Roman" w:hAnsi="Times New Roman" w:cs="Times New Roman"/>
                <w:i w:val="0"/>
                <w:sz w:val="24"/>
                <w:szCs w:val="24"/>
                <w:lang w:val="ru-RU"/>
              </w:rPr>
            </w:pPr>
            <w:r>
              <w:rPr>
                <w:rFonts w:ascii="Times New Roman" w:hAnsi="Times New Roman" w:cs="Times New Roman"/>
                <w:i w:val="0"/>
                <w:sz w:val="24"/>
                <w:szCs w:val="24"/>
                <w:lang w:val="ru-RU"/>
              </w:rPr>
              <w:t>9</w:t>
            </w:r>
          </w:p>
        </w:tc>
        <w:tc>
          <w:tcPr>
            <w:tcW w:w="538" w:type="dxa"/>
          </w:tcPr>
          <w:p w:rsidR="002C4BF7" w:rsidRPr="005B2131" w:rsidRDefault="009E18CB" w:rsidP="00C47764">
            <w:pPr>
              <w:pStyle w:val="ab"/>
              <w:jc w:val="center"/>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w:t>
            </w:r>
          </w:p>
        </w:tc>
        <w:tc>
          <w:tcPr>
            <w:tcW w:w="495" w:type="dxa"/>
          </w:tcPr>
          <w:p w:rsidR="002C4BF7" w:rsidRPr="005B2131" w:rsidRDefault="002C4BF7" w:rsidP="00C47764">
            <w:pPr>
              <w:pStyle w:val="ab"/>
              <w:jc w:val="center"/>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w:t>
            </w:r>
          </w:p>
        </w:tc>
        <w:tc>
          <w:tcPr>
            <w:tcW w:w="698" w:type="dxa"/>
          </w:tcPr>
          <w:p w:rsidR="002C4BF7" w:rsidRPr="005B2131" w:rsidRDefault="002C4BF7" w:rsidP="00C47764">
            <w:pPr>
              <w:pStyle w:val="ab"/>
              <w:jc w:val="center"/>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w:t>
            </w:r>
          </w:p>
        </w:tc>
        <w:tc>
          <w:tcPr>
            <w:tcW w:w="765" w:type="dxa"/>
          </w:tcPr>
          <w:p w:rsidR="002C4BF7" w:rsidRPr="005B2131" w:rsidRDefault="009E06B6" w:rsidP="00C47764">
            <w:pPr>
              <w:pStyle w:val="ab"/>
              <w:jc w:val="center"/>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w:t>
            </w:r>
          </w:p>
        </w:tc>
        <w:tc>
          <w:tcPr>
            <w:tcW w:w="330" w:type="dxa"/>
          </w:tcPr>
          <w:p w:rsidR="002C4BF7" w:rsidRPr="005B2131" w:rsidRDefault="00B36402" w:rsidP="00C47764">
            <w:pPr>
              <w:pStyle w:val="ab"/>
              <w:jc w:val="center"/>
              <w:rPr>
                <w:rFonts w:ascii="Times New Roman" w:hAnsi="Times New Roman" w:cs="Times New Roman"/>
                <w:i w:val="0"/>
                <w:sz w:val="24"/>
                <w:szCs w:val="24"/>
                <w:lang w:val="ru-RU"/>
              </w:rPr>
            </w:pPr>
            <w:r>
              <w:rPr>
                <w:rFonts w:ascii="Times New Roman" w:hAnsi="Times New Roman" w:cs="Times New Roman"/>
                <w:i w:val="0"/>
                <w:sz w:val="24"/>
                <w:szCs w:val="24"/>
                <w:lang w:val="ru-RU"/>
              </w:rPr>
              <w:t>2</w:t>
            </w:r>
          </w:p>
        </w:tc>
        <w:tc>
          <w:tcPr>
            <w:tcW w:w="598" w:type="dxa"/>
          </w:tcPr>
          <w:p w:rsidR="002C4BF7" w:rsidRPr="005B2131" w:rsidRDefault="002C4BF7" w:rsidP="00C47764">
            <w:pPr>
              <w:pStyle w:val="ab"/>
              <w:jc w:val="center"/>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w:t>
            </w:r>
          </w:p>
        </w:tc>
        <w:tc>
          <w:tcPr>
            <w:tcW w:w="432" w:type="dxa"/>
          </w:tcPr>
          <w:p w:rsidR="002C4BF7" w:rsidRPr="005B2131" w:rsidRDefault="009E18CB" w:rsidP="00C47764">
            <w:pPr>
              <w:pStyle w:val="ab"/>
              <w:jc w:val="center"/>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6</w:t>
            </w:r>
          </w:p>
        </w:tc>
        <w:tc>
          <w:tcPr>
            <w:tcW w:w="598" w:type="dxa"/>
          </w:tcPr>
          <w:p w:rsidR="002C4BF7" w:rsidRPr="005B2131" w:rsidRDefault="002C4BF7" w:rsidP="00C47764">
            <w:pPr>
              <w:pStyle w:val="ab"/>
              <w:jc w:val="center"/>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w:t>
            </w:r>
          </w:p>
        </w:tc>
        <w:tc>
          <w:tcPr>
            <w:tcW w:w="432" w:type="dxa"/>
          </w:tcPr>
          <w:p w:rsidR="002C4BF7" w:rsidRPr="005B2131" w:rsidRDefault="002C4BF7" w:rsidP="00C47764">
            <w:pPr>
              <w:pStyle w:val="ab"/>
              <w:jc w:val="center"/>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w:t>
            </w:r>
          </w:p>
        </w:tc>
        <w:tc>
          <w:tcPr>
            <w:tcW w:w="598" w:type="dxa"/>
          </w:tcPr>
          <w:p w:rsidR="002C4BF7" w:rsidRPr="005B2131" w:rsidRDefault="002C4BF7" w:rsidP="00C47764">
            <w:pPr>
              <w:pStyle w:val="ab"/>
              <w:jc w:val="center"/>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w:t>
            </w:r>
          </w:p>
        </w:tc>
        <w:tc>
          <w:tcPr>
            <w:tcW w:w="432" w:type="dxa"/>
          </w:tcPr>
          <w:p w:rsidR="002C4BF7" w:rsidRPr="005B2131" w:rsidRDefault="009E06B6" w:rsidP="00C47764">
            <w:pPr>
              <w:pStyle w:val="ab"/>
              <w:jc w:val="center"/>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w:t>
            </w:r>
          </w:p>
        </w:tc>
        <w:tc>
          <w:tcPr>
            <w:tcW w:w="598" w:type="dxa"/>
          </w:tcPr>
          <w:p w:rsidR="002C4BF7" w:rsidRPr="005B2131" w:rsidRDefault="00B36402" w:rsidP="00C47764">
            <w:pPr>
              <w:pStyle w:val="ab"/>
              <w:jc w:val="center"/>
              <w:rPr>
                <w:rFonts w:ascii="Times New Roman" w:hAnsi="Times New Roman" w:cs="Times New Roman"/>
                <w:i w:val="0"/>
                <w:sz w:val="24"/>
                <w:szCs w:val="24"/>
                <w:lang w:val="ru-RU"/>
              </w:rPr>
            </w:pPr>
            <w:r>
              <w:rPr>
                <w:rFonts w:ascii="Times New Roman" w:hAnsi="Times New Roman" w:cs="Times New Roman"/>
                <w:i w:val="0"/>
                <w:sz w:val="24"/>
                <w:szCs w:val="24"/>
                <w:lang w:val="ru-RU"/>
              </w:rPr>
              <w:t>1</w:t>
            </w:r>
          </w:p>
        </w:tc>
        <w:tc>
          <w:tcPr>
            <w:tcW w:w="432" w:type="dxa"/>
          </w:tcPr>
          <w:p w:rsidR="002C4BF7" w:rsidRPr="005B2131" w:rsidRDefault="00B36402" w:rsidP="00C47764">
            <w:pPr>
              <w:pStyle w:val="ab"/>
              <w:jc w:val="center"/>
              <w:rPr>
                <w:rFonts w:ascii="Times New Roman" w:hAnsi="Times New Roman" w:cs="Times New Roman"/>
                <w:i w:val="0"/>
                <w:sz w:val="24"/>
                <w:szCs w:val="24"/>
                <w:lang w:val="ru-RU"/>
              </w:rPr>
            </w:pPr>
            <w:r>
              <w:rPr>
                <w:rFonts w:ascii="Times New Roman" w:hAnsi="Times New Roman" w:cs="Times New Roman"/>
                <w:i w:val="0"/>
                <w:sz w:val="24"/>
                <w:szCs w:val="24"/>
                <w:lang w:val="ru-RU"/>
              </w:rPr>
              <w:t>2</w:t>
            </w:r>
          </w:p>
        </w:tc>
        <w:tc>
          <w:tcPr>
            <w:tcW w:w="598" w:type="dxa"/>
          </w:tcPr>
          <w:p w:rsidR="002C4BF7" w:rsidRPr="005B2131" w:rsidRDefault="009E06B6" w:rsidP="00C47764">
            <w:pPr>
              <w:pStyle w:val="ab"/>
              <w:jc w:val="center"/>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w:t>
            </w:r>
          </w:p>
        </w:tc>
        <w:tc>
          <w:tcPr>
            <w:tcW w:w="432" w:type="dxa"/>
          </w:tcPr>
          <w:p w:rsidR="002C4BF7" w:rsidRPr="005B2131" w:rsidRDefault="009E18CB" w:rsidP="00C47764">
            <w:pPr>
              <w:pStyle w:val="ab"/>
              <w:jc w:val="center"/>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w:t>
            </w:r>
          </w:p>
        </w:tc>
        <w:tc>
          <w:tcPr>
            <w:tcW w:w="598" w:type="dxa"/>
          </w:tcPr>
          <w:p w:rsidR="002C4BF7" w:rsidRPr="005B2131" w:rsidRDefault="009E18CB" w:rsidP="00C47764">
            <w:pPr>
              <w:pStyle w:val="ab"/>
              <w:jc w:val="center"/>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w:t>
            </w:r>
          </w:p>
        </w:tc>
        <w:tc>
          <w:tcPr>
            <w:tcW w:w="432" w:type="dxa"/>
          </w:tcPr>
          <w:p w:rsidR="002C4BF7" w:rsidRPr="005B2131" w:rsidRDefault="002C4BF7" w:rsidP="00C47764">
            <w:pPr>
              <w:pStyle w:val="ab"/>
              <w:jc w:val="center"/>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w:t>
            </w:r>
          </w:p>
        </w:tc>
        <w:tc>
          <w:tcPr>
            <w:tcW w:w="598" w:type="dxa"/>
          </w:tcPr>
          <w:p w:rsidR="002C4BF7" w:rsidRPr="005B2131" w:rsidRDefault="002C4BF7" w:rsidP="00C47764">
            <w:pPr>
              <w:pStyle w:val="ab"/>
              <w:jc w:val="center"/>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w:t>
            </w:r>
          </w:p>
        </w:tc>
      </w:tr>
    </w:tbl>
    <w:p w:rsidR="002C4BF7" w:rsidRPr="005B2131" w:rsidRDefault="00A56C41" w:rsidP="00E72A20">
      <w:pPr>
        <w:pStyle w:val="ab"/>
        <w:ind w:firstLine="709"/>
        <w:jc w:val="both"/>
        <w:rPr>
          <w:rFonts w:ascii="Times New Roman" w:hAnsi="Times New Roman" w:cs="Times New Roman"/>
          <w:i w:val="0"/>
          <w:sz w:val="24"/>
          <w:szCs w:val="24"/>
          <w:lang w:val="ru-RU"/>
        </w:rPr>
      </w:pPr>
      <w:r w:rsidRPr="005B2131">
        <w:rPr>
          <w:rFonts w:ascii="Times New Roman" w:hAnsi="Times New Roman" w:cs="Times New Roman"/>
          <w:i w:val="0"/>
          <w:sz w:val="24"/>
          <w:szCs w:val="24"/>
          <w:lang w:val="ru-RU"/>
        </w:rPr>
        <w:t>В течении года с</w:t>
      </w:r>
      <w:r w:rsidR="00E43924" w:rsidRPr="005B2131">
        <w:rPr>
          <w:rFonts w:ascii="Times New Roman" w:hAnsi="Times New Roman" w:cs="Times New Roman"/>
          <w:i w:val="0"/>
          <w:sz w:val="24"/>
          <w:szCs w:val="24"/>
          <w:lang w:val="ru-RU"/>
        </w:rPr>
        <w:t xml:space="preserve"> родителями детей ОВЗ (ТНР) периодически (на собраниях, консультациях) проводились беседы. На </w:t>
      </w:r>
      <w:r w:rsidR="002C4BF7" w:rsidRPr="005B2131">
        <w:rPr>
          <w:rFonts w:ascii="Times New Roman" w:hAnsi="Times New Roman" w:cs="Times New Roman"/>
          <w:i w:val="0"/>
          <w:sz w:val="24"/>
          <w:szCs w:val="24"/>
          <w:lang w:val="ru-RU"/>
        </w:rPr>
        <w:t>общем родительском собрании</w:t>
      </w:r>
      <w:r w:rsidR="00AE3F17" w:rsidRPr="005B2131">
        <w:rPr>
          <w:rFonts w:ascii="Times New Roman" w:hAnsi="Times New Roman" w:cs="Times New Roman"/>
          <w:i w:val="0"/>
          <w:sz w:val="24"/>
          <w:szCs w:val="24"/>
          <w:lang w:val="ru-RU"/>
        </w:rPr>
        <w:t xml:space="preserve"> </w:t>
      </w:r>
      <w:r w:rsidR="002C4BF7" w:rsidRPr="005B2131">
        <w:rPr>
          <w:rFonts w:ascii="Times New Roman" w:hAnsi="Times New Roman" w:cs="Times New Roman"/>
          <w:i w:val="0"/>
          <w:sz w:val="24"/>
          <w:szCs w:val="24"/>
          <w:lang w:val="ru-RU"/>
        </w:rPr>
        <w:t xml:space="preserve">было выступление на тему «Причины речевых нарушений у детей дошкольного возраста», </w:t>
      </w:r>
      <w:r w:rsidR="00E43924" w:rsidRPr="005B2131">
        <w:rPr>
          <w:rFonts w:ascii="Times New Roman" w:hAnsi="Times New Roman" w:cs="Times New Roman"/>
          <w:i w:val="0"/>
          <w:sz w:val="24"/>
          <w:szCs w:val="24"/>
          <w:lang w:val="ru-RU"/>
        </w:rPr>
        <w:t xml:space="preserve">родители были </w:t>
      </w:r>
      <w:r w:rsidR="00E43924" w:rsidRPr="005B2131">
        <w:rPr>
          <w:rFonts w:ascii="Times New Roman" w:hAnsi="Times New Roman" w:cs="Times New Roman"/>
          <w:i w:val="0"/>
          <w:sz w:val="24"/>
          <w:szCs w:val="24"/>
          <w:lang w:val="ru-RU"/>
        </w:rPr>
        <w:lastRenderedPageBreak/>
        <w:t xml:space="preserve">ознакомлены с результатами обследования, далее с результатами работы в </w:t>
      </w:r>
      <w:r w:rsidR="00E43924" w:rsidRPr="005B2131">
        <w:rPr>
          <w:rFonts w:ascii="Times New Roman" w:hAnsi="Times New Roman" w:cs="Times New Roman"/>
          <w:i w:val="0"/>
          <w:sz w:val="24"/>
          <w:szCs w:val="24"/>
        </w:rPr>
        <w:t>I</w:t>
      </w:r>
      <w:r w:rsidR="00E43924" w:rsidRPr="005B2131">
        <w:rPr>
          <w:rFonts w:ascii="Times New Roman" w:hAnsi="Times New Roman" w:cs="Times New Roman"/>
          <w:i w:val="0"/>
          <w:sz w:val="24"/>
          <w:szCs w:val="24"/>
          <w:lang w:val="ru-RU"/>
        </w:rPr>
        <w:t xml:space="preserve">, </w:t>
      </w:r>
      <w:r w:rsidR="00E43924" w:rsidRPr="005B2131">
        <w:rPr>
          <w:rFonts w:ascii="Times New Roman" w:hAnsi="Times New Roman" w:cs="Times New Roman"/>
          <w:i w:val="0"/>
          <w:sz w:val="24"/>
          <w:szCs w:val="24"/>
        </w:rPr>
        <w:t>II</w:t>
      </w:r>
      <w:r w:rsidR="00E43924" w:rsidRPr="005B2131">
        <w:rPr>
          <w:rFonts w:ascii="Times New Roman" w:hAnsi="Times New Roman" w:cs="Times New Roman"/>
          <w:i w:val="0"/>
          <w:sz w:val="24"/>
          <w:szCs w:val="24"/>
          <w:lang w:val="ru-RU"/>
        </w:rPr>
        <w:t xml:space="preserve"> и </w:t>
      </w:r>
      <w:r w:rsidR="00E43924" w:rsidRPr="005B2131">
        <w:rPr>
          <w:rFonts w:ascii="Times New Roman" w:hAnsi="Times New Roman" w:cs="Times New Roman"/>
          <w:i w:val="0"/>
          <w:sz w:val="24"/>
          <w:szCs w:val="24"/>
        </w:rPr>
        <w:t>III</w:t>
      </w:r>
      <w:r w:rsidR="00E43924" w:rsidRPr="005B2131">
        <w:rPr>
          <w:rFonts w:ascii="Times New Roman" w:hAnsi="Times New Roman" w:cs="Times New Roman"/>
          <w:i w:val="0"/>
          <w:sz w:val="24"/>
          <w:szCs w:val="24"/>
          <w:lang w:val="ru-RU"/>
        </w:rPr>
        <w:t xml:space="preserve"> периоде. </w:t>
      </w:r>
      <w:r w:rsidR="002C4BF7" w:rsidRPr="005B2131">
        <w:rPr>
          <w:rFonts w:ascii="Times New Roman" w:hAnsi="Times New Roman" w:cs="Times New Roman"/>
          <w:i w:val="0"/>
          <w:sz w:val="24"/>
          <w:szCs w:val="24"/>
          <w:lang w:val="ru-RU"/>
        </w:rPr>
        <w:t>Были проведены консультации для родителей воспитанников по теме «Профилактика дисграфии и дислексии», «Школа заботливых родителей».</w:t>
      </w:r>
    </w:p>
    <w:p w:rsidR="005376FB" w:rsidRPr="00905225" w:rsidRDefault="005376FB" w:rsidP="00CE4D38">
      <w:pPr>
        <w:spacing w:after="0" w:line="240" w:lineRule="auto"/>
        <w:jc w:val="both"/>
        <w:rPr>
          <w:rFonts w:ascii="Times New Roman" w:eastAsia="Times New Roman" w:hAnsi="Times New Roman" w:cs="Times New Roman"/>
          <w:color w:val="000000"/>
          <w:sz w:val="24"/>
          <w:szCs w:val="24"/>
        </w:rPr>
      </w:pPr>
      <w:r w:rsidRPr="005B2131">
        <w:rPr>
          <w:rFonts w:ascii="Times New Roman" w:eastAsia="Times New Roman" w:hAnsi="Times New Roman" w:cs="Times New Roman"/>
          <w:sz w:val="24"/>
          <w:szCs w:val="24"/>
        </w:rPr>
        <w:t xml:space="preserve">            По итогам коррекционно – воспитательной работы необходимо</w:t>
      </w:r>
      <w:r w:rsidRPr="00905225">
        <w:rPr>
          <w:rFonts w:ascii="Times New Roman" w:eastAsia="Times New Roman" w:hAnsi="Times New Roman" w:cs="Times New Roman"/>
          <w:color w:val="000000"/>
          <w:sz w:val="24"/>
          <w:szCs w:val="24"/>
        </w:rPr>
        <w:t xml:space="preserve"> отметить, что всем детям были поставлены звуки, значительно увеличился словарный запас. Был сформирован грамматический строй речи. В целях сохранения положительных результатов логопедической работы, родителям были даны необходимые рекомендации. </w:t>
      </w:r>
    </w:p>
    <w:p w:rsidR="00CE4D38" w:rsidRDefault="00CE4D38" w:rsidP="00086862">
      <w:pPr>
        <w:spacing w:after="0" w:line="240" w:lineRule="auto"/>
        <w:jc w:val="center"/>
        <w:rPr>
          <w:rFonts w:ascii="Times New Roman" w:hAnsi="Times New Roman" w:cs="Times New Roman"/>
          <w:b/>
          <w:iCs/>
          <w:sz w:val="24"/>
          <w:szCs w:val="24"/>
          <w:lang w:bidi="en-US"/>
        </w:rPr>
      </w:pPr>
    </w:p>
    <w:p w:rsidR="00382A95" w:rsidRPr="00B73F22" w:rsidRDefault="00086862" w:rsidP="00086862">
      <w:pPr>
        <w:spacing w:after="0" w:line="240" w:lineRule="auto"/>
        <w:jc w:val="center"/>
        <w:rPr>
          <w:rFonts w:ascii="Times New Roman" w:hAnsi="Times New Roman" w:cs="Times New Roman"/>
          <w:b/>
          <w:iCs/>
          <w:sz w:val="24"/>
          <w:szCs w:val="24"/>
          <w:lang w:bidi="en-US"/>
        </w:rPr>
      </w:pPr>
      <w:r w:rsidRPr="00B73F22">
        <w:rPr>
          <w:rFonts w:ascii="Times New Roman" w:hAnsi="Times New Roman" w:cs="Times New Roman"/>
          <w:b/>
          <w:iCs/>
          <w:sz w:val="24"/>
          <w:szCs w:val="24"/>
          <w:lang w:bidi="en-US"/>
        </w:rPr>
        <w:t>Работа по реализации УМК «Татарча сөйләшәбез», «Туган телдә сөйләшәбез»</w:t>
      </w:r>
      <w:r w:rsidRPr="00B73F22">
        <w:rPr>
          <w:rFonts w:ascii="Times New Roman" w:hAnsi="Times New Roman" w:cs="Times New Roman"/>
          <w:b/>
          <w:iCs/>
          <w:sz w:val="28"/>
          <w:szCs w:val="28"/>
          <w:lang w:bidi="en-US"/>
        </w:rPr>
        <w:t xml:space="preserve"> </w:t>
      </w:r>
    </w:p>
    <w:p w:rsidR="00086862" w:rsidRPr="00B73F22" w:rsidRDefault="00086862" w:rsidP="00086862">
      <w:pPr>
        <w:spacing w:after="0" w:line="240" w:lineRule="auto"/>
        <w:jc w:val="center"/>
        <w:rPr>
          <w:rFonts w:ascii="Times New Roman" w:hAnsi="Times New Roman" w:cs="Times New Roman"/>
          <w:b/>
          <w:iCs/>
          <w:sz w:val="24"/>
          <w:szCs w:val="24"/>
          <w:lang w:bidi="en-US"/>
        </w:rPr>
      </w:pPr>
      <w:r w:rsidRPr="00B73F22">
        <w:rPr>
          <w:rFonts w:ascii="Times New Roman" w:hAnsi="Times New Roman" w:cs="Times New Roman"/>
          <w:b/>
          <w:iCs/>
          <w:sz w:val="24"/>
          <w:szCs w:val="24"/>
          <w:lang w:bidi="en-US"/>
        </w:rPr>
        <w:t>в контексте этнокультурной региональной составляющей</w:t>
      </w:r>
    </w:p>
    <w:p w:rsidR="00086862" w:rsidRPr="00704B9F" w:rsidRDefault="00086862" w:rsidP="009D1BF0">
      <w:pPr>
        <w:pStyle w:val="ab"/>
        <w:ind w:firstLine="709"/>
        <w:jc w:val="both"/>
        <w:rPr>
          <w:rFonts w:ascii="Times New Roman" w:hAnsi="Times New Roman" w:cs="Times New Roman"/>
          <w:i w:val="0"/>
          <w:sz w:val="24"/>
          <w:szCs w:val="24"/>
          <w:lang w:val="ru-RU"/>
        </w:rPr>
      </w:pPr>
      <w:r w:rsidRPr="00704B9F">
        <w:rPr>
          <w:rFonts w:ascii="Times New Roman" w:hAnsi="Times New Roman" w:cs="Times New Roman"/>
          <w:i w:val="0"/>
          <w:sz w:val="24"/>
          <w:szCs w:val="24"/>
          <w:lang w:val="ru-RU"/>
        </w:rPr>
        <w:t>В  МАДОУ  созданы  необходимые условия для организац</w:t>
      </w:r>
      <w:r w:rsidR="009D1BF0" w:rsidRPr="00704B9F">
        <w:rPr>
          <w:rFonts w:ascii="Times New Roman" w:hAnsi="Times New Roman" w:cs="Times New Roman"/>
          <w:i w:val="0"/>
          <w:sz w:val="24"/>
          <w:szCs w:val="24"/>
          <w:lang w:val="ru-RU"/>
        </w:rPr>
        <w:t>ии работы по использованию УМК. На протяжении всего учебного года активно велась работа по следующим направлениям:</w:t>
      </w:r>
    </w:p>
    <w:p w:rsidR="009D1BF0" w:rsidRPr="00704B9F" w:rsidRDefault="009D1BF0" w:rsidP="00A320E7">
      <w:pPr>
        <w:numPr>
          <w:ilvl w:val="0"/>
          <w:numId w:val="30"/>
        </w:numPr>
        <w:spacing w:after="0" w:line="240" w:lineRule="auto"/>
        <w:jc w:val="both"/>
        <w:rPr>
          <w:rFonts w:ascii="Times New Roman" w:hAnsi="Times New Roman" w:cs="Times New Roman"/>
          <w:iCs/>
          <w:sz w:val="24"/>
          <w:szCs w:val="24"/>
          <w:lang w:bidi="en-US"/>
        </w:rPr>
      </w:pPr>
      <w:r w:rsidRPr="00704B9F">
        <w:rPr>
          <w:rFonts w:ascii="Times New Roman" w:hAnsi="Times New Roman" w:cs="Times New Roman"/>
          <w:iCs/>
          <w:sz w:val="24"/>
          <w:szCs w:val="24"/>
          <w:lang w:bidi="en-US"/>
        </w:rPr>
        <w:t>Работа с детьми по изучению родного и татарского языка;</w:t>
      </w:r>
    </w:p>
    <w:p w:rsidR="009D1BF0" w:rsidRPr="00704B9F" w:rsidRDefault="009D1BF0" w:rsidP="00A320E7">
      <w:pPr>
        <w:numPr>
          <w:ilvl w:val="0"/>
          <w:numId w:val="30"/>
        </w:numPr>
        <w:spacing w:after="0" w:line="240" w:lineRule="auto"/>
        <w:jc w:val="both"/>
        <w:rPr>
          <w:rFonts w:ascii="Times New Roman" w:hAnsi="Times New Roman" w:cs="Times New Roman"/>
          <w:iCs/>
          <w:sz w:val="24"/>
          <w:szCs w:val="24"/>
          <w:lang w:bidi="en-US"/>
        </w:rPr>
      </w:pPr>
      <w:r w:rsidRPr="00704B9F">
        <w:rPr>
          <w:rFonts w:ascii="Times New Roman" w:hAnsi="Times New Roman" w:cs="Times New Roman"/>
          <w:iCs/>
          <w:sz w:val="24"/>
          <w:szCs w:val="24"/>
          <w:lang w:bidi="en-US"/>
        </w:rPr>
        <w:t xml:space="preserve">Повышение квалификации педагогов с целью реализации УМК; </w:t>
      </w:r>
    </w:p>
    <w:p w:rsidR="009D1BF0" w:rsidRPr="00704B9F" w:rsidRDefault="009D1BF0" w:rsidP="00A320E7">
      <w:pPr>
        <w:numPr>
          <w:ilvl w:val="0"/>
          <w:numId w:val="30"/>
        </w:numPr>
        <w:spacing w:after="0" w:line="240" w:lineRule="auto"/>
        <w:jc w:val="both"/>
        <w:rPr>
          <w:rFonts w:ascii="Times New Roman" w:hAnsi="Times New Roman" w:cs="Times New Roman"/>
          <w:iCs/>
          <w:sz w:val="24"/>
          <w:szCs w:val="24"/>
          <w:lang w:bidi="en-US"/>
        </w:rPr>
      </w:pPr>
      <w:r w:rsidRPr="00704B9F">
        <w:rPr>
          <w:rFonts w:ascii="Times New Roman" w:hAnsi="Times New Roman" w:cs="Times New Roman"/>
          <w:iCs/>
          <w:sz w:val="24"/>
          <w:szCs w:val="24"/>
          <w:lang w:bidi="en-US"/>
        </w:rPr>
        <w:t>Укрепление взаимосвязи в работе воспитателя по обучению детей татарскому языку, воспитателей групп и специалистов;</w:t>
      </w:r>
    </w:p>
    <w:p w:rsidR="009D1BF0" w:rsidRPr="00704B9F" w:rsidRDefault="009D1BF0" w:rsidP="00A320E7">
      <w:pPr>
        <w:numPr>
          <w:ilvl w:val="0"/>
          <w:numId w:val="30"/>
        </w:numPr>
        <w:spacing w:after="0" w:line="240" w:lineRule="auto"/>
        <w:jc w:val="both"/>
        <w:rPr>
          <w:rFonts w:ascii="Times New Roman" w:hAnsi="Times New Roman" w:cs="Times New Roman"/>
          <w:iCs/>
          <w:sz w:val="24"/>
          <w:szCs w:val="24"/>
          <w:lang w:bidi="en-US"/>
        </w:rPr>
      </w:pPr>
      <w:r w:rsidRPr="00704B9F">
        <w:rPr>
          <w:rFonts w:ascii="Times New Roman" w:hAnsi="Times New Roman" w:cs="Times New Roman"/>
          <w:iCs/>
          <w:sz w:val="24"/>
          <w:szCs w:val="24"/>
          <w:lang w:bidi="en-US"/>
        </w:rPr>
        <w:t>Педагогическое просвещение и вовлечение родителей в процесс реализации УМК;</w:t>
      </w:r>
    </w:p>
    <w:p w:rsidR="009D1BF0" w:rsidRPr="00704B9F" w:rsidRDefault="009D1BF0" w:rsidP="00A320E7">
      <w:pPr>
        <w:numPr>
          <w:ilvl w:val="0"/>
          <w:numId w:val="30"/>
        </w:numPr>
        <w:spacing w:after="0" w:line="240" w:lineRule="auto"/>
        <w:jc w:val="both"/>
        <w:rPr>
          <w:rFonts w:ascii="Times New Roman" w:hAnsi="Times New Roman" w:cs="Times New Roman"/>
          <w:iCs/>
          <w:sz w:val="24"/>
          <w:szCs w:val="24"/>
          <w:lang w:bidi="en-US"/>
        </w:rPr>
      </w:pPr>
      <w:r w:rsidRPr="00704B9F">
        <w:rPr>
          <w:rFonts w:ascii="Times New Roman" w:hAnsi="Times New Roman" w:cs="Times New Roman"/>
          <w:iCs/>
          <w:sz w:val="24"/>
          <w:szCs w:val="24"/>
          <w:lang w:bidi="en-US"/>
        </w:rPr>
        <w:t>Контроль над реализацией УМК в воспитательно-образовательном процессе.</w:t>
      </w:r>
    </w:p>
    <w:p w:rsidR="00086862" w:rsidRPr="00704B9F" w:rsidRDefault="00086862" w:rsidP="00086862">
      <w:pPr>
        <w:pStyle w:val="ab"/>
        <w:ind w:firstLine="709"/>
        <w:jc w:val="both"/>
        <w:rPr>
          <w:rFonts w:ascii="Times New Roman" w:hAnsi="Times New Roman" w:cs="Times New Roman"/>
          <w:i w:val="0"/>
          <w:sz w:val="24"/>
          <w:szCs w:val="24"/>
          <w:lang w:val="ru-RU"/>
        </w:rPr>
      </w:pPr>
    </w:p>
    <w:p w:rsidR="00704B9F" w:rsidRPr="00704B9F" w:rsidRDefault="00704B9F" w:rsidP="00382A95">
      <w:pPr>
        <w:spacing w:after="0" w:line="240" w:lineRule="auto"/>
        <w:ind w:firstLine="709"/>
        <w:jc w:val="both"/>
        <w:rPr>
          <w:rFonts w:ascii="Times New Roman" w:hAnsi="Times New Roman" w:cs="Times New Roman"/>
          <w:iCs/>
          <w:sz w:val="24"/>
          <w:szCs w:val="24"/>
          <w:lang w:bidi="en-US"/>
        </w:rPr>
      </w:pPr>
      <w:r w:rsidRPr="00704B9F">
        <w:rPr>
          <w:rFonts w:ascii="Times New Roman" w:hAnsi="Times New Roman" w:cs="Times New Roman"/>
          <w:iCs/>
          <w:sz w:val="24"/>
          <w:szCs w:val="24"/>
          <w:lang w:bidi="en-US"/>
        </w:rPr>
        <w:t>В кабинете татарского языка созданы благоприятные условия для изучения языка. Учебно-методические комплекты, аудио-видео материалы зарегистрированы и  заламинированы. Предметно-развивающая среда в кабинете оформлена эстетично, весь материал расположен рационально и в доступном месте. В наличии имеется весь методический комплект</w:t>
      </w:r>
      <w:r w:rsidR="00EB6F2C">
        <w:rPr>
          <w:rFonts w:ascii="Times New Roman" w:hAnsi="Times New Roman" w:cs="Times New Roman"/>
          <w:iCs/>
          <w:sz w:val="24"/>
          <w:szCs w:val="24"/>
          <w:lang w:bidi="en-US"/>
        </w:rPr>
        <w:t>ы</w:t>
      </w:r>
      <w:r w:rsidRPr="00704B9F">
        <w:rPr>
          <w:rFonts w:ascii="Times New Roman" w:hAnsi="Times New Roman" w:cs="Times New Roman"/>
          <w:iCs/>
          <w:sz w:val="24"/>
          <w:szCs w:val="24"/>
          <w:lang w:bidi="en-US"/>
        </w:rPr>
        <w:t xml:space="preserve"> по УМК и региональная   программа  Р. К. Шаеховой</w:t>
      </w:r>
      <w:r w:rsidR="0016787A">
        <w:rPr>
          <w:rFonts w:ascii="Times New Roman" w:hAnsi="Times New Roman" w:cs="Times New Roman"/>
          <w:iCs/>
          <w:sz w:val="24"/>
          <w:szCs w:val="24"/>
          <w:lang w:bidi="en-US"/>
        </w:rPr>
        <w:t xml:space="preserve"> «Радость познания – Сөенеч»</w:t>
      </w:r>
      <w:r w:rsidRPr="00704B9F">
        <w:rPr>
          <w:rFonts w:ascii="Times New Roman" w:hAnsi="Times New Roman" w:cs="Times New Roman"/>
          <w:iCs/>
          <w:sz w:val="24"/>
          <w:szCs w:val="24"/>
          <w:lang w:bidi="en-US"/>
        </w:rPr>
        <w:t>. Дидактические игры систематизированы и разложены в специальные коробки с обозначением названий игр. Демонстрационные картины уложены в файловые папки, что очень удобно в использовании  и содержании материала в надлежащем виде. На полке расположена символика Республики Татарстан: герб, флаг, гимн и портрет президента. Куклы в национальных костюмах и персонажи УМК расположены на видном месте. Таким образом, предметно-развивающая среда кабинета оборудована. Однако для проведения образовательной деятельности с группой/подгруппой детьми в кабинете не хватает места и оснащенности. Поэтому кабинет татарского языка используется для проведения  только маленьких подгрупповых и индивидуальных работ с детьми. Основная образовательная деятельность проводится в группе.</w:t>
      </w:r>
    </w:p>
    <w:p w:rsidR="00B95F1D" w:rsidRPr="00704B9F" w:rsidRDefault="00B95F1D" w:rsidP="00382A95">
      <w:pPr>
        <w:spacing w:after="0" w:line="240" w:lineRule="auto"/>
        <w:ind w:firstLine="709"/>
        <w:jc w:val="both"/>
        <w:rPr>
          <w:rFonts w:ascii="Times New Roman" w:hAnsi="Times New Roman" w:cs="Times New Roman"/>
          <w:iCs/>
          <w:sz w:val="24"/>
          <w:szCs w:val="24"/>
          <w:lang w:bidi="en-US"/>
        </w:rPr>
      </w:pPr>
      <w:r w:rsidRPr="00704B9F">
        <w:rPr>
          <w:rFonts w:ascii="Times New Roman" w:hAnsi="Times New Roman" w:cs="Times New Roman"/>
          <w:iCs/>
          <w:sz w:val="24"/>
          <w:szCs w:val="24"/>
          <w:lang w:bidi="en-US"/>
        </w:rPr>
        <w:t>Воспитатель по обучению детей татарскому  языку воспитательно-о</w:t>
      </w:r>
      <w:r w:rsidR="00637253">
        <w:rPr>
          <w:rFonts w:ascii="Times New Roman" w:hAnsi="Times New Roman" w:cs="Times New Roman"/>
          <w:iCs/>
          <w:sz w:val="24"/>
          <w:szCs w:val="24"/>
          <w:lang w:bidi="en-US"/>
        </w:rPr>
        <w:t>бразовательный процесс организу</w:t>
      </w:r>
      <w:r w:rsidR="00637253">
        <w:rPr>
          <w:rFonts w:ascii="Times New Roman" w:hAnsi="Times New Roman" w:cs="Times New Roman"/>
          <w:iCs/>
          <w:sz w:val="24"/>
          <w:szCs w:val="24"/>
          <w:lang w:val="en-US" w:bidi="en-US"/>
        </w:rPr>
        <w:t>e</w:t>
      </w:r>
      <w:r w:rsidRPr="00704B9F">
        <w:rPr>
          <w:rFonts w:ascii="Times New Roman" w:hAnsi="Times New Roman" w:cs="Times New Roman"/>
          <w:iCs/>
          <w:sz w:val="24"/>
          <w:szCs w:val="24"/>
          <w:lang w:bidi="en-US"/>
        </w:rPr>
        <w:t>т следующими способами:</w:t>
      </w:r>
    </w:p>
    <w:p w:rsidR="00B95F1D" w:rsidRPr="00704B9F" w:rsidRDefault="00704B9F" w:rsidP="00382A95">
      <w:pPr>
        <w:spacing w:after="0" w:line="240" w:lineRule="auto"/>
        <w:ind w:firstLine="709"/>
        <w:jc w:val="both"/>
        <w:rPr>
          <w:rFonts w:ascii="Times New Roman" w:hAnsi="Times New Roman" w:cs="Times New Roman"/>
          <w:iCs/>
          <w:sz w:val="24"/>
          <w:szCs w:val="24"/>
          <w:lang w:bidi="en-US"/>
        </w:rPr>
      </w:pPr>
      <w:r w:rsidRPr="00704B9F">
        <w:rPr>
          <w:rFonts w:ascii="Times New Roman" w:hAnsi="Times New Roman" w:cs="Times New Roman"/>
          <w:iCs/>
          <w:sz w:val="24"/>
          <w:szCs w:val="24"/>
          <w:lang w:bidi="en-US"/>
        </w:rPr>
        <w:t>- проводи</w:t>
      </w:r>
      <w:r w:rsidR="00B95F1D" w:rsidRPr="00704B9F">
        <w:rPr>
          <w:rFonts w:ascii="Times New Roman" w:hAnsi="Times New Roman" w:cs="Times New Roman"/>
          <w:iCs/>
          <w:sz w:val="24"/>
          <w:szCs w:val="24"/>
          <w:lang w:bidi="en-US"/>
        </w:rPr>
        <w:t>т образовательную деятельность по сетке занятий длительностью  от 15  до 30 минут, в зависимости от возраста детей;</w:t>
      </w:r>
    </w:p>
    <w:p w:rsidR="00B95F1D" w:rsidRPr="00704B9F" w:rsidRDefault="00B95F1D" w:rsidP="00382A95">
      <w:pPr>
        <w:spacing w:after="0" w:line="240" w:lineRule="auto"/>
        <w:ind w:firstLine="709"/>
        <w:jc w:val="both"/>
        <w:rPr>
          <w:rFonts w:ascii="Times New Roman" w:hAnsi="Times New Roman" w:cs="Times New Roman"/>
          <w:iCs/>
          <w:sz w:val="24"/>
          <w:szCs w:val="24"/>
          <w:lang w:bidi="en-US"/>
        </w:rPr>
      </w:pPr>
      <w:r w:rsidRPr="00704B9F">
        <w:rPr>
          <w:rFonts w:ascii="Times New Roman" w:hAnsi="Times New Roman" w:cs="Times New Roman"/>
          <w:iCs/>
          <w:sz w:val="24"/>
          <w:szCs w:val="24"/>
          <w:lang w:bidi="en-US"/>
        </w:rPr>
        <w:t xml:space="preserve">- в режимных моментах, в ходе свободных игр, в непосредственном общении с детьми </w:t>
      </w:r>
      <w:r w:rsidR="00704B9F" w:rsidRPr="00704B9F">
        <w:rPr>
          <w:rFonts w:ascii="Times New Roman" w:hAnsi="Times New Roman" w:cs="Times New Roman"/>
          <w:iCs/>
          <w:sz w:val="24"/>
          <w:szCs w:val="24"/>
          <w:lang w:bidi="en-US"/>
        </w:rPr>
        <w:t>вводи</w:t>
      </w:r>
      <w:r w:rsidRPr="00704B9F">
        <w:rPr>
          <w:rFonts w:ascii="Times New Roman" w:hAnsi="Times New Roman" w:cs="Times New Roman"/>
          <w:iCs/>
          <w:sz w:val="24"/>
          <w:szCs w:val="24"/>
          <w:lang w:bidi="en-US"/>
        </w:rPr>
        <w:t>т и активизирует речевые конструкции разговорной речи;</w:t>
      </w:r>
    </w:p>
    <w:p w:rsidR="00B95F1D" w:rsidRPr="00704B9F" w:rsidRDefault="00B95F1D" w:rsidP="00382A95">
      <w:pPr>
        <w:spacing w:after="0" w:line="240" w:lineRule="auto"/>
        <w:ind w:firstLine="709"/>
        <w:jc w:val="both"/>
        <w:rPr>
          <w:rFonts w:ascii="Times New Roman" w:hAnsi="Times New Roman" w:cs="Times New Roman"/>
          <w:iCs/>
          <w:sz w:val="24"/>
          <w:szCs w:val="24"/>
          <w:lang w:bidi="en-US"/>
        </w:rPr>
      </w:pPr>
      <w:r w:rsidRPr="00704B9F">
        <w:rPr>
          <w:rFonts w:ascii="Times New Roman" w:hAnsi="Times New Roman" w:cs="Times New Roman"/>
          <w:iCs/>
          <w:sz w:val="24"/>
          <w:szCs w:val="24"/>
          <w:lang w:bidi="en-US"/>
        </w:rPr>
        <w:t>- индивидуально, с малой группой, с подгруппой, со всей группой ведут беседы по интерактивным играм и игрушкам, иллюстрированным книгам, рассматривая с детьми  игрушки;</w:t>
      </w:r>
    </w:p>
    <w:p w:rsidR="00B95F1D" w:rsidRPr="00704B9F" w:rsidRDefault="00B95F1D" w:rsidP="00382A95">
      <w:pPr>
        <w:spacing w:after="0" w:line="240" w:lineRule="auto"/>
        <w:ind w:firstLine="709"/>
        <w:jc w:val="both"/>
        <w:rPr>
          <w:rFonts w:ascii="Times New Roman" w:hAnsi="Times New Roman" w:cs="Times New Roman"/>
          <w:iCs/>
          <w:sz w:val="24"/>
          <w:szCs w:val="24"/>
          <w:lang w:bidi="en-US"/>
        </w:rPr>
      </w:pPr>
      <w:r w:rsidRPr="00704B9F">
        <w:rPr>
          <w:rFonts w:ascii="Times New Roman" w:hAnsi="Times New Roman" w:cs="Times New Roman"/>
          <w:iCs/>
          <w:sz w:val="24"/>
          <w:szCs w:val="24"/>
          <w:lang w:bidi="en-US"/>
        </w:rPr>
        <w:t>-  в</w:t>
      </w:r>
      <w:r w:rsidR="00704B9F" w:rsidRPr="00704B9F">
        <w:rPr>
          <w:rFonts w:ascii="Times New Roman" w:hAnsi="Times New Roman" w:cs="Times New Roman"/>
          <w:iCs/>
          <w:sz w:val="24"/>
          <w:szCs w:val="24"/>
          <w:lang w:bidi="en-US"/>
        </w:rPr>
        <w:t>о время</w:t>
      </w:r>
      <w:r w:rsidRPr="00704B9F">
        <w:rPr>
          <w:rFonts w:ascii="Times New Roman" w:hAnsi="Times New Roman" w:cs="Times New Roman"/>
          <w:iCs/>
          <w:sz w:val="24"/>
          <w:szCs w:val="24"/>
          <w:lang w:bidi="en-US"/>
        </w:rPr>
        <w:t xml:space="preserve"> образовательной деятельности по обучению детей татарскому и родному языку, а так же в режимных моментах  используют наглядный материал, индивидуальные карточки, игрушки, плакаты, различные предметы, много внимания уделяют прослушиванию и просматриванию  аудио и </w:t>
      </w:r>
      <w:r w:rsidR="00926231" w:rsidRPr="00704B9F">
        <w:rPr>
          <w:rFonts w:ascii="Times New Roman" w:hAnsi="Times New Roman" w:cs="Times New Roman"/>
          <w:iCs/>
          <w:sz w:val="24"/>
          <w:szCs w:val="24"/>
          <w:lang w:bidi="en-US"/>
        </w:rPr>
        <w:t>видеозаписей</w:t>
      </w:r>
      <w:r w:rsidRPr="00704B9F">
        <w:rPr>
          <w:rFonts w:ascii="Times New Roman" w:hAnsi="Times New Roman" w:cs="Times New Roman"/>
          <w:iCs/>
          <w:sz w:val="24"/>
          <w:szCs w:val="24"/>
          <w:lang w:bidi="en-US"/>
        </w:rPr>
        <w:t xml:space="preserve"> и мультфильм</w:t>
      </w:r>
      <w:r w:rsidR="00637253">
        <w:rPr>
          <w:rFonts w:ascii="Times New Roman" w:hAnsi="Times New Roman" w:cs="Times New Roman"/>
          <w:iCs/>
          <w:sz w:val="24"/>
          <w:szCs w:val="24"/>
          <w:lang w:bidi="en-US"/>
        </w:rPr>
        <w:t>ов на татарском языке. Используе</w:t>
      </w:r>
      <w:r w:rsidRPr="00704B9F">
        <w:rPr>
          <w:rFonts w:ascii="Times New Roman" w:hAnsi="Times New Roman" w:cs="Times New Roman"/>
          <w:iCs/>
          <w:sz w:val="24"/>
          <w:szCs w:val="24"/>
          <w:lang w:bidi="en-US"/>
        </w:rPr>
        <w:t>т для этого диски с записями сказок, игр, песен по темам; включают выполнение заданий   в рабочих тетрадях, которые включены в УМК по обучению детей татарскому языку.</w:t>
      </w:r>
    </w:p>
    <w:p w:rsidR="00B95F1D" w:rsidRDefault="00704B9F" w:rsidP="00382A95">
      <w:pPr>
        <w:spacing w:after="0" w:line="240" w:lineRule="auto"/>
        <w:ind w:firstLine="709"/>
        <w:jc w:val="both"/>
        <w:rPr>
          <w:rFonts w:ascii="Times New Roman" w:hAnsi="Times New Roman" w:cs="Times New Roman"/>
          <w:iCs/>
          <w:sz w:val="24"/>
          <w:szCs w:val="24"/>
          <w:lang w:bidi="en-US"/>
        </w:rPr>
      </w:pPr>
      <w:r w:rsidRPr="00704B9F">
        <w:rPr>
          <w:rFonts w:ascii="Times New Roman" w:hAnsi="Times New Roman" w:cs="Times New Roman"/>
          <w:iCs/>
          <w:sz w:val="24"/>
          <w:szCs w:val="24"/>
          <w:lang w:bidi="en-US"/>
        </w:rPr>
        <w:t>- реализуе</w:t>
      </w:r>
      <w:r w:rsidR="00B95F1D" w:rsidRPr="00704B9F">
        <w:rPr>
          <w:rFonts w:ascii="Times New Roman" w:hAnsi="Times New Roman" w:cs="Times New Roman"/>
          <w:iCs/>
          <w:sz w:val="24"/>
          <w:szCs w:val="24"/>
          <w:lang w:bidi="en-US"/>
        </w:rPr>
        <w:t xml:space="preserve">т знание языка на праздниках: привлекая детей к чтению стихов, показ инсценировок, пению песен на татарском языке. </w:t>
      </w:r>
    </w:p>
    <w:p w:rsidR="005B6905" w:rsidRPr="005B6905" w:rsidRDefault="005B6905" w:rsidP="005B6905">
      <w:pPr>
        <w:spacing w:after="0" w:line="240" w:lineRule="auto"/>
        <w:ind w:firstLine="709"/>
        <w:jc w:val="both"/>
        <w:rPr>
          <w:rFonts w:ascii="Times New Roman" w:hAnsi="Times New Roman" w:cs="Times New Roman"/>
          <w:iCs/>
          <w:sz w:val="24"/>
          <w:szCs w:val="24"/>
          <w:lang w:bidi="en-US"/>
        </w:rPr>
      </w:pPr>
      <w:r w:rsidRPr="005B6905">
        <w:rPr>
          <w:rFonts w:ascii="Times New Roman" w:hAnsi="Times New Roman" w:cs="Times New Roman"/>
          <w:iCs/>
          <w:sz w:val="24"/>
          <w:szCs w:val="24"/>
          <w:lang w:bidi="en-US"/>
        </w:rPr>
        <w:lastRenderedPageBreak/>
        <w:t>В течении всего учебного года велась работа консультативного пункта с русскоязычными педагогами по обучению и закреплению пройденного материала по УМК. Воспитатель по обучению татарскому языку проводила консультации с воспитателями групп по календарно-тематическому  планированию, организации предметно-развивающей среды в группах, проведению индивидуальной работы с детьми, закреплению пройденного материала.</w:t>
      </w:r>
    </w:p>
    <w:p w:rsidR="00205C0C" w:rsidRDefault="005A61FD" w:rsidP="00205C0C">
      <w:pPr>
        <w:ind w:firstLine="708"/>
        <w:jc w:val="both"/>
        <w:rPr>
          <w:rFonts w:ascii="Times New Roman" w:hAnsi="Times New Roman" w:cs="Times New Roman"/>
          <w:iCs/>
          <w:sz w:val="24"/>
          <w:szCs w:val="24"/>
          <w:lang w:bidi="en-US"/>
        </w:rPr>
      </w:pPr>
      <w:r>
        <w:rPr>
          <w:rFonts w:ascii="Times New Roman" w:hAnsi="Times New Roman" w:cs="Times New Roman"/>
          <w:iCs/>
          <w:sz w:val="24"/>
          <w:szCs w:val="24"/>
          <w:lang w:bidi="en-US"/>
        </w:rPr>
        <w:t>М</w:t>
      </w:r>
      <w:r w:rsidR="00205C0C" w:rsidRPr="005A61FD">
        <w:rPr>
          <w:rFonts w:ascii="Times New Roman" w:hAnsi="Times New Roman" w:cs="Times New Roman"/>
          <w:iCs/>
          <w:sz w:val="24"/>
          <w:szCs w:val="24"/>
          <w:lang w:bidi="en-US"/>
        </w:rPr>
        <w:t xml:space="preserve">ониторинг  освоения детьми татарского и родного языка в </w:t>
      </w:r>
      <w:r w:rsidR="00A3762E">
        <w:rPr>
          <w:rFonts w:ascii="Times New Roman" w:hAnsi="Times New Roman" w:cs="Times New Roman"/>
          <w:iCs/>
          <w:sz w:val="24"/>
          <w:szCs w:val="24"/>
          <w:lang w:bidi="en-US"/>
        </w:rPr>
        <w:t>начале</w:t>
      </w:r>
      <w:r w:rsidR="00227752">
        <w:rPr>
          <w:rFonts w:ascii="Times New Roman" w:hAnsi="Times New Roman" w:cs="Times New Roman"/>
          <w:iCs/>
          <w:sz w:val="24"/>
          <w:szCs w:val="24"/>
          <w:lang w:bidi="en-US"/>
        </w:rPr>
        <w:t xml:space="preserve"> 2021-2022</w:t>
      </w:r>
      <w:r w:rsidR="00205C0C" w:rsidRPr="005A61FD">
        <w:rPr>
          <w:rFonts w:ascii="Times New Roman" w:hAnsi="Times New Roman" w:cs="Times New Roman"/>
          <w:iCs/>
          <w:sz w:val="24"/>
          <w:szCs w:val="24"/>
          <w:lang w:bidi="en-US"/>
        </w:rPr>
        <w:t xml:space="preserve"> учебного года показал следующие результаты:</w:t>
      </w:r>
    </w:p>
    <w:tbl>
      <w:tblPr>
        <w:tblW w:w="9923" w:type="dxa"/>
        <w:tblInd w:w="108" w:type="dxa"/>
        <w:tblLayout w:type="fixed"/>
        <w:tblLook w:val="04A0"/>
      </w:tblPr>
      <w:tblGrid>
        <w:gridCol w:w="1276"/>
        <w:gridCol w:w="1276"/>
        <w:gridCol w:w="851"/>
        <w:gridCol w:w="1276"/>
        <w:gridCol w:w="850"/>
        <w:gridCol w:w="1275"/>
        <w:gridCol w:w="851"/>
        <w:gridCol w:w="1276"/>
        <w:gridCol w:w="992"/>
      </w:tblGrid>
      <w:tr w:rsidR="00E10D11" w:rsidRPr="00E10D11" w:rsidTr="00E10D11">
        <w:tc>
          <w:tcPr>
            <w:tcW w:w="1276" w:type="dxa"/>
            <w:vMerge w:val="restart"/>
            <w:tcBorders>
              <w:top w:val="single" w:sz="4" w:space="0" w:color="000000"/>
              <w:left w:val="single" w:sz="4" w:space="0" w:color="000000"/>
              <w:bottom w:val="single" w:sz="4" w:space="0" w:color="000000"/>
              <w:right w:val="nil"/>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группа</w:t>
            </w:r>
          </w:p>
        </w:tc>
        <w:tc>
          <w:tcPr>
            <w:tcW w:w="2127" w:type="dxa"/>
            <w:gridSpan w:val="2"/>
            <w:tcBorders>
              <w:top w:val="single" w:sz="4" w:space="0" w:color="000000"/>
              <w:left w:val="single" w:sz="4" w:space="0" w:color="000000"/>
              <w:bottom w:val="single" w:sz="4" w:space="0" w:color="000000"/>
              <w:right w:val="nil"/>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№3,4 (средняя)</w:t>
            </w:r>
          </w:p>
        </w:tc>
        <w:tc>
          <w:tcPr>
            <w:tcW w:w="2126" w:type="dxa"/>
            <w:gridSpan w:val="2"/>
            <w:tcBorders>
              <w:top w:val="single" w:sz="4" w:space="0" w:color="000000"/>
              <w:left w:val="single" w:sz="4" w:space="0" w:color="000000"/>
              <w:bottom w:val="single" w:sz="4" w:space="0" w:color="000000"/>
              <w:right w:val="nil"/>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№2 (старшая)</w:t>
            </w:r>
          </w:p>
        </w:tc>
        <w:tc>
          <w:tcPr>
            <w:tcW w:w="2126" w:type="dxa"/>
            <w:gridSpan w:val="2"/>
            <w:tcBorders>
              <w:top w:val="single" w:sz="4" w:space="0" w:color="000000"/>
              <w:left w:val="single" w:sz="4" w:space="0" w:color="000000"/>
              <w:bottom w:val="single" w:sz="4" w:space="0" w:color="000000"/>
              <w:right w:val="nil"/>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№5 (под</w:t>
            </w:r>
            <w:r>
              <w:rPr>
                <w:rFonts w:ascii="Times New Roman" w:hAnsi="Times New Roman" w:cs="Times New Roman"/>
                <w:sz w:val="24"/>
                <w:szCs w:val="24"/>
                <w:lang w:val="tt-RU"/>
              </w:rPr>
              <w:t>г.</w:t>
            </w:r>
            <w:r w:rsidRPr="00E10D11">
              <w:rPr>
                <w:rFonts w:ascii="Times New Roman" w:hAnsi="Times New Roman" w:cs="Times New Roman"/>
                <w:sz w:val="24"/>
                <w:szCs w:val="24"/>
                <w:lang w:val="tt-RU"/>
              </w:rPr>
              <w:t>)</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№6 (под</w:t>
            </w:r>
            <w:r>
              <w:rPr>
                <w:rFonts w:ascii="Times New Roman" w:hAnsi="Times New Roman" w:cs="Times New Roman"/>
                <w:sz w:val="24"/>
                <w:szCs w:val="24"/>
                <w:lang w:val="tt-RU"/>
              </w:rPr>
              <w:t>г</w:t>
            </w:r>
            <w:r w:rsidRPr="00E10D11">
              <w:rPr>
                <w:rFonts w:ascii="Times New Roman" w:hAnsi="Times New Roman" w:cs="Times New Roman"/>
                <w:sz w:val="24"/>
                <w:szCs w:val="24"/>
                <w:lang w:val="tt-RU"/>
              </w:rPr>
              <w:t>.)</w:t>
            </w:r>
          </w:p>
        </w:tc>
      </w:tr>
      <w:tr w:rsidR="00E10D11" w:rsidRPr="00E10D11" w:rsidTr="00DD54EF">
        <w:tc>
          <w:tcPr>
            <w:tcW w:w="1276" w:type="dxa"/>
            <w:vMerge/>
            <w:tcBorders>
              <w:top w:val="single" w:sz="4" w:space="0" w:color="000000"/>
              <w:left w:val="single" w:sz="4" w:space="0" w:color="000000"/>
              <w:bottom w:val="single" w:sz="4" w:space="0" w:color="000000"/>
              <w:right w:val="nil"/>
            </w:tcBorders>
            <w:vAlign w:val="center"/>
            <w:hideMark/>
          </w:tcPr>
          <w:p w:rsidR="00E10D11" w:rsidRPr="00E10D11" w:rsidRDefault="00E10D11" w:rsidP="00E10D11">
            <w:pPr>
              <w:spacing w:after="0" w:line="240" w:lineRule="auto"/>
              <w:rPr>
                <w:rFonts w:ascii="Times New Roman" w:hAnsi="Times New Roman" w:cs="Times New Roman"/>
                <w:sz w:val="24"/>
                <w:szCs w:val="24"/>
                <w:lang w:val="tt-RU"/>
              </w:rPr>
            </w:pPr>
          </w:p>
        </w:tc>
        <w:tc>
          <w:tcPr>
            <w:tcW w:w="1276" w:type="dxa"/>
            <w:tcBorders>
              <w:top w:val="single" w:sz="4" w:space="0" w:color="000000"/>
              <w:left w:val="single" w:sz="4" w:space="0" w:color="000000"/>
              <w:bottom w:val="single" w:sz="4" w:space="0" w:color="000000"/>
              <w:right w:val="nil"/>
            </w:tcBorders>
            <w:hideMark/>
          </w:tcPr>
          <w:p w:rsidR="00E10D11" w:rsidRPr="00E10D11" w:rsidRDefault="00E10D11" w:rsidP="00E10D11">
            <w:pPr>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Списоч.</w:t>
            </w:r>
          </w:p>
          <w:p w:rsidR="00E10D11" w:rsidRPr="00E10D11" w:rsidRDefault="00E10D11" w:rsidP="00E10D11">
            <w:pPr>
              <w:snapToGrid w:val="0"/>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w:t>
            </w:r>
            <w:r w:rsidRPr="00E10D11">
              <w:rPr>
                <w:rFonts w:ascii="Times New Roman" w:hAnsi="Times New Roman" w:cs="Times New Roman"/>
                <w:sz w:val="24"/>
                <w:szCs w:val="24"/>
                <w:lang w:val="tt-RU"/>
              </w:rPr>
              <w:t>ос</w:t>
            </w:r>
            <w:r>
              <w:rPr>
                <w:rFonts w:ascii="Times New Roman" w:hAnsi="Times New Roman" w:cs="Times New Roman"/>
                <w:sz w:val="24"/>
                <w:szCs w:val="24"/>
                <w:lang w:val="tt-RU"/>
              </w:rPr>
              <w:t>т.</w:t>
            </w:r>
            <w:r w:rsidRPr="00E10D11">
              <w:rPr>
                <w:rFonts w:ascii="Times New Roman" w:hAnsi="Times New Roman" w:cs="Times New Roman"/>
                <w:sz w:val="24"/>
                <w:szCs w:val="24"/>
                <w:lang w:val="tt-RU"/>
              </w:rPr>
              <w:t>дет.</w:t>
            </w:r>
          </w:p>
        </w:tc>
        <w:tc>
          <w:tcPr>
            <w:tcW w:w="851" w:type="dxa"/>
            <w:tcBorders>
              <w:top w:val="single" w:sz="4" w:space="0" w:color="000000"/>
              <w:left w:val="single" w:sz="4" w:space="0" w:color="000000"/>
              <w:bottom w:val="single" w:sz="4" w:space="0" w:color="000000"/>
              <w:right w:val="nil"/>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w:t>
            </w:r>
          </w:p>
        </w:tc>
        <w:tc>
          <w:tcPr>
            <w:tcW w:w="1276" w:type="dxa"/>
            <w:tcBorders>
              <w:top w:val="single" w:sz="4" w:space="0" w:color="000000"/>
              <w:left w:val="single" w:sz="4" w:space="0" w:color="000000"/>
              <w:bottom w:val="single" w:sz="4" w:space="0" w:color="000000"/>
              <w:right w:val="nil"/>
            </w:tcBorders>
            <w:hideMark/>
          </w:tcPr>
          <w:p w:rsidR="00E10D11" w:rsidRPr="00E10D11" w:rsidRDefault="00E10D11" w:rsidP="00E10D11">
            <w:pPr>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Списоч.</w:t>
            </w:r>
          </w:p>
          <w:p w:rsidR="00E10D11" w:rsidRPr="00E10D11" w:rsidRDefault="00E10D11" w:rsidP="00E10D11">
            <w:pPr>
              <w:snapToGrid w:val="0"/>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w:t>
            </w:r>
            <w:r w:rsidRPr="00E10D11">
              <w:rPr>
                <w:rFonts w:ascii="Times New Roman" w:hAnsi="Times New Roman" w:cs="Times New Roman"/>
                <w:sz w:val="24"/>
                <w:szCs w:val="24"/>
                <w:lang w:val="tt-RU"/>
              </w:rPr>
              <w:t>ос</w:t>
            </w:r>
            <w:r>
              <w:rPr>
                <w:rFonts w:ascii="Times New Roman" w:hAnsi="Times New Roman" w:cs="Times New Roman"/>
                <w:sz w:val="24"/>
                <w:szCs w:val="24"/>
                <w:lang w:val="tt-RU"/>
              </w:rPr>
              <w:t>т.</w:t>
            </w:r>
            <w:r w:rsidRPr="00E10D11">
              <w:rPr>
                <w:rFonts w:ascii="Times New Roman" w:hAnsi="Times New Roman" w:cs="Times New Roman"/>
                <w:sz w:val="24"/>
                <w:szCs w:val="24"/>
                <w:lang w:val="tt-RU"/>
              </w:rPr>
              <w:t>дет.</w:t>
            </w:r>
          </w:p>
        </w:tc>
        <w:tc>
          <w:tcPr>
            <w:tcW w:w="850" w:type="dxa"/>
            <w:tcBorders>
              <w:top w:val="single" w:sz="4" w:space="0" w:color="000000"/>
              <w:left w:val="single" w:sz="4" w:space="0" w:color="000000"/>
              <w:bottom w:val="single" w:sz="4" w:space="0" w:color="000000"/>
              <w:right w:val="nil"/>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 xml:space="preserve">% </w:t>
            </w:r>
          </w:p>
        </w:tc>
        <w:tc>
          <w:tcPr>
            <w:tcW w:w="1275" w:type="dxa"/>
            <w:tcBorders>
              <w:top w:val="single" w:sz="4" w:space="0" w:color="000000"/>
              <w:left w:val="single" w:sz="4" w:space="0" w:color="000000"/>
              <w:bottom w:val="single" w:sz="4" w:space="0" w:color="000000"/>
              <w:right w:val="nil"/>
            </w:tcBorders>
            <w:hideMark/>
          </w:tcPr>
          <w:p w:rsidR="00E10D11" w:rsidRPr="00E10D11" w:rsidRDefault="00E10D11" w:rsidP="00E10D11">
            <w:pPr>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Списоч.</w:t>
            </w:r>
          </w:p>
          <w:p w:rsidR="00E10D11" w:rsidRPr="00E10D11" w:rsidRDefault="00E10D11" w:rsidP="00E10D11">
            <w:pPr>
              <w:snapToGrid w:val="0"/>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w:t>
            </w:r>
            <w:r w:rsidRPr="00E10D11">
              <w:rPr>
                <w:rFonts w:ascii="Times New Roman" w:hAnsi="Times New Roman" w:cs="Times New Roman"/>
                <w:sz w:val="24"/>
                <w:szCs w:val="24"/>
                <w:lang w:val="tt-RU"/>
              </w:rPr>
              <w:t>ос</w:t>
            </w:r>
            <w:r>
              <w:rPr>
                <w:rFonts w:ascii="Times New Roman" w:hAnsi="Times New Roman" w:cs="Times New Roman"/>
                <w:sz w:val="24"/>
                <w:szCs w:val="24"/>
                <w:lang w:val="tt-RU"/>
              </w:rPr>
              <w:t>т.</w:t>
            </w:r>
            <w:r w:rsidRPr="00E10D11">
              <w:rPr>
                <w:rFonts w:ascii="Times New Roman" w:hAnsi="Times New Roman" w:cs="Times New Roman"/>
                <w:sz w:val="24"/>
                <w:szCs w:val="24"/>
                <w:lang w:val="tt-RU"/>
              </w:rPr>
              <w:t>дет.</w:t>
            </w:r>
          </w:p>
        </w:tc>
        <w:tc>
          <w:tcPr>
            <w:tcW w:w="851" w:type="dxa"/>
            <w:tcBorders>
              <w:top w:val="single" w:sz="4" w:space="0" w:color="000000"/>
              <w:left w:val="single" w:sz="4" w:space="0" w:color="000000"/>
              <w:bottom w:val="single" w:sz="4" w:space="0" w:color="000000"/>
              <w:right w:val="nil"/>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 xml:space="preserve">% </w:t>
            </w:r>
          </w:p>
        </w:tc>
        <w:tc>
          <w:tcPr>
            <w:tcW w:w="1276" w:type="dxa"/>
            <w:tcBorders>
              <w:top w:val="single" w:sz="4" w:space="0" w:color="000000"/>
              <w:left w:val="single" w:sz="4" w:space="0" w:color="000000"/>
              <w:bottom w:val="single" w:sz="4" w:space="0" w:color="000000"/>
              <w:right w:val="nil"/>
            </w:tcBorders>
            <w:hideMark/>
          </w:tcPr>
          <w:p w:rsidR="00E10D11" w:rsidRPr="00E10D11" w:rsidRDefault="00E10D11" w:rsidP="00E10D11">
            <w:pPr>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Списоч.</w:t>
            </w:r>
          </w:p>
          <w:p w:rsidR="00E10D11" w:rsidRPr="00E10D11" w:rsidRDefault="00E10D11" w:rsidP="00E10D11">
            <w:pPr>
              <w:snapToGrid w:val="0"/>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w:t>
            </w:r>
            <w:r w:rsidRPr="00E10D11">
              <w:rPr>
                <w:rFonts w:ascii="Times New Roman" w:hAnsi="Times New Roman" w:cs="Times New Roman"/>
                <w:sz w:val="24"/>
                <w:szCs w:val="24"/>
                <w:lang w:val="tt-RU"/>
              </w:rPr>
              <w:t>ос</w:t>
            </w:r>
            <w:r>
              <w:rPr>
                <w:rFonts w:ascii="Times New Roman" w:hAnsi="Times New Roman" w:cs="Times New Roman"/>
                <w:sz w:val="24"/>
                <w:szCs w:val="24"/>
                <w:lang w:val="tt-RU"/>
              </w:rPr>
              <w:t>т.</w:t>
            </w:r>
            <w:r w:rsidRPr="00E10D11">
              <w:rPr>
                <w:rFonts w:ascii="Times New Roman" w:hAnsi="Times New Roman" w:cs="Times New Roman"/>
                <w:sz w:val="24"/>
                <w:szCs w:val="24"/>
                <w:lang w:val="tt-RU"/>
              </w:rPr>
              <w:t>дет.</w:t>
            </w:r>
          </w:p>
        </w:tc>
        <w:tc>
          <w:tcPr>
            <w:tcW w:w="992" w:type="dxa"/>
            <w:tcBorders>
              <w:top w:val="single" w:sz="4" w:space="0" w:color="000000"/>
              <w:left w:val="single" w:sz="4" w:space="0" w:color="000000"/>
              <w:bottom w:val="single" w:sz="4" w:space="0" w:color="000000"/>
              <w:right w:val="single" w:sz="4" w:space="0" w:color="000000"/>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 xml:space="preserve">% </w:t>
            </w:r>
          </w:p>
        </w:tc>
      </w:tr>
      <w:tr w:rsidR="00E10D11" w:rsidRPr="00E10D11" w:rsidTr="00DD54EF">
        <w:tc>
          <w:tcPr>
            <w:tcW w:w="1276" w:type="dxa"/>
            <w:tcBorders>
              <w:top w:val="single" w:sz="4" w:space="0" w:color="000000"/>
              <w:left w:val="single" w:sz="4" w:space="0" w:color="000000"/>
              <w:bottom w:val="single" w:sz="4" w:space="0" w:color="000000"/>
              <w:right w:val="nil"/>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Высокий</w:t>
            </w:r>
          </w:p>
        </w:tc>
        <w:tc>
          <w:tcPr>
            <w:tcW w:w="1276" w:type="dxa"/>
            <w:tcBorders>
              <w:top w:val="single" w:sz="4" w:space="0" w:color="000000"/>
              <w:left w:val="single" w:sz="4" w:space="0" w:color="000000"/>
              <w:bottom w:val="single" w:sz="4" w:space="0" w:color="000000"/>
              <w:right w:val="nil"/>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4</w:t>
            </w:r>
          </w:p>
        </w:tc>
        <w:tc>
          <w:tcPr>
            <w:tcW w:w="851" w:type="dxa"/>
            <w:tcBorders>
              <w:top w:val="single" w:sz="4" w:space="0" w:color="000000"/>
              <w:left w:val="single" w:sz="4" w:space="0" w:color="000000"/>
              <w:bottom w:val="single" w:sz="4" w:space="0" w:color="000000"/>
              <w:right w:val="nil"/>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16</w:t>
            </w:r>
            <w:r w:rsidR="00581F3F" w:rsidRPr="00E10D11">
              <w:rPr>
                <w:rFonts w:ascii="Times New Roman" w:hAnsi="Times New Roman" w:cs="Times New Roman"/>
                <w:sz w:val="24"/>
                <w:szCs w:val="24"/>
                <w:lang w:val="tt-RU"/>
              </w:rPr>
              <w:t>%</w:t>
            </w:r>
          </w:p>
        </w:tc>
        <w:tc>
          <w:tcPr>
            <w:tcW w:w="1276" w:type="dxa"/>
            <w:tcBorders>
              <w:top w:val="single" w:sz="4" w:space="0" w:color="000000"/>
              <w:left w:val="single" w:sz="4" w:space="0" w:color="000000"/>
              <w:bottom w:val="single" w:sz="4" w:space="0" w:color="000000"/>
              <w:right w:val="nil"/>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4</w:t>
            </w:r>
          </w:p>
        </w:tc>
        <w:tc>
          <w:tcPr>
            <w:tcW w:w="850" w:type="dxa"/>
            <w:tcBorders>
              <w:top w:val="single" w:sz="4" w:space="0" w:color="000000"/>
              <w:left w:val="single" w:sz="4" w:space="0" w:color="000000"/>
              <w:bottom w:val="single" w:sz="4" w:space="0" w:color="000000"/>
              <w:right w:val="nil"/>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18</w:t>
            </w:r>
            <w:r w:rsidR="00581F3F" w:rsidRPr="00E10D11">
              <w:rPr>
                <w:rFonts w:ascii="Times New Roman" w:hAnsi="Times New Roman" w:cs="Times New Roman"/>
                <w:sz w:val="24"/>
                <w:szCs w:val="24"/>
                <w:lang w:val="tt-RU"/>
              </w:rPr>
              <w:t>%</w:t>
            </w:r>
          </w:p>
        </w:tc>
        <w:tc>
          <w:tcPr>
            <w:tcW w:w="1275" w:type="dxa"/>
            <w:tcBorders>
              <w:top w:val="single" w:sz="4" w:space="0" w:color="000000"/>
              <w:left w:val="single" w:sz="4" w:space="0" w:color="000000"/>
              <w:bottom w:val="single" w:sz="4" w:space="0" w:color="000000"/>
              <w:right w:val="nil"/>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5</w:t>
            </w:r>
          </w:p>
        </w:tc>
        <w:tc>
          <w:tcPr>
            <w:tcW w:w="851" w:type="dxa"/>
            <w:tcBorders>
              <w:top w:val="single" w:sz="4" w:space="0" w:color="000000"/>
              <w:left w:val="single" w:sz="4" w:space="0" w:color="000000"/>
              <w:bottom w:val="single" w:sz="4" w:space="0" w:color="000000"/>
              <w:right w:val="nil"/>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22</w:t>
            </w:r>
            <w:r w:rsidR="00581F3F" w:rsidRPr="00E10D11">
              <w:rPr>
                <w:rFonts w:ascii="Times New Roman" w:hAnsi="Times New Roman" w:cs="Times New Roman"/>
                <w:sz w:val="24"/>
                <w:szCs w:val="24"/>
                <w:lang w:val="tt-RU"/>
              </w:rPr>
              <w:t>%</w:t>
            </w:r>
          </w:p>
        </w:tc>
        <w:tc>
          <w:tcPr>
            <w:tcW w:w="1276" w:type="dxa"/>
            <w:tcBorders>
              <w:top w:val="single" w:sz="4" w:space="0" w:color="000000"/>
              <w:left w:val="single" w:sz="4" w:space="0" w:color="000000"/>
              <w:bottom w:val="single" w:sz="4" w:space="0" w:color="000000"/>
              <w:right w:val="nil"/>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2</w:t>
            </w:r>
          </w:p>
        </w:tc>
        <w:tc>
          <w:tcPr>
            <w:tcW w:w="992" w:type="dxa"/>
            <w:tcBorders>
              <w:top w:val="single" w:sz="4" w:space="0" w:color="000000"/>
              <w:left w:val="single" w:sz="4" w:space="0" w:color="000000"/>
              <w:bottom w:val="single" w:sz="4" w:space="0" w:color="000000"/>
              <w:right w:val="single" w:sz="4" w:space="0" w:color="000000"/>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9</w:t>
            </w:r>
            <w:r w:rsidR="00581F3F" w:rsidRPr="00E10D11">
              <w:rPr>
                <w:rFonts w:ascii="Times New Roman" w:hAnsi="Times New Roman" w:cs="Times New Roman"/>
                <w:sz w:val="24"/>
                <w:szCs w:val="24"/>
                <w:lang w:val="tt-RU"/>
              </w:rPr>
              <w:t>%</w:t>
            </w:r>
          </w:p>
        </w:tc>
      </w:tr>
      <w:tr w:rsidR="00E10D11" w:rsidRPr="00E10D11" w:rsidTr="00DD54EF">
        <w:tc>
          <w:tcPr>
            <w:tcW w:w="1276" w:type="dxa"/>
            <w:tcBorders>
              <w:top w:val="single" w:sz="4" w:space="0" w:color="000000"/>
              <w:left w:val="single" w:sz="4" w:space="0" w:color="000000"/>
              <w:bottom w:val="single" w:sz="4" w:space="0" w:color="000000"/>
              <w:right w:val="nil"/>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Средний</w:t>
            </w:r>
          </w:p>
        </w:tc>
        <w:tc>
          <w:tcPr>
            <w:tcW w:w="1276" w:type="dxa"/>
            <w:tcBorders>
              <w:top w:val="single" w:sz="4" w:space="0" w:color="000000"/>
              <w:left w:val="single" w:sz="4" w:space="0" w:color="000000"/>
              <w:bottom w:val="single" w:sz="4" w:space="0" w:color="000000"/>
              <w:right w:val="nil"/>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17</w:t>
            </w:r>
          </w:p>
        </w:tc>
        <w:tc>
          <w:tcPr>
            <w:tcW w:w="851" w:type="dxa"/>
            <w:tcBorders>
              <w:top w:val="single" w:sz="4" w:space="0" w:color="000000"/>
              <w:left w:val="single" w:sz="4" w:space="0" w:color="000000"/>
              <w:bottom w:val="single" w:sz="4" w:space="0" w:color="000000"/>
              <w:right w:val="nil"/>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68</w:t>
            </w:r>
            <w:r w:rsidR="00581F3F" w:rsidRPr="00E10D11">
              <w:rPr>
                <w:rFonts w:ascii="Times New Roman" w:hAnsi="Times New Roman" w:cs="Times New Roman"/>
                <w:sz w:val="24"/>
                <w:szCs w:val="24"/>
                <w:lang w:val="tt-RU"/>
              </w:rPr>
              <w:t>%</w:t>
            </w:r>
          </w:p>
        </w:tc>
        <w:tc>
          <w:tcPr>
            <w:tcW w:w="1276" w:type="dxa"/>
            <w:tcBorders>
              <w:top w:val="single" w:sz="4" w:space="0" w:color="000000"/>
              <w:left w:val="single" w:sz="4" w:space="0" w:color="000000"/>
              <w:bottom w:val="single" w:sz="4" w:space="0" w:color="000000"/>
              <w:right w:val="nil"/>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16</w:t>
            </w:r>
          </w:p>
        </w:tc>
        <w:tc>
          <w:tcPr>
            <w:tcW w:w="850" w:type="dxa"/>
            <w:tcBorders>
              <w:top w:val="single" w:sz="4" w:space="0" w:color="000000"/>
              <w:left w:val="single" w:sz="4" w:space="0" w:color="000000"/>
              <w:bottom w:val="single" w:sz="4" w:space="0" w:color="000000"/>
              <w:right w:val="nil"/>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73</w:t>
            </w:r>
            <w:r w:rsidR="00581F3F" w:rsidRPr="00E10D11">
              <w:rPr>
                <w:rFonts w:ascii="Times New Roman" w:hAnsi="Times New Roman" w:cs="Times New Roman"/>
                <w:sz w:val="24"/>
                <w:szCs w:val="24"/>
                <w:lang w:val="tt-RU"/>
              </w:rPr>
              <w:t>%</w:t>
            </w:r>
          </w:p>
        </w:tc>
        <w:tc>
          <w:tcPr>
            <w:tcW w:w="1275" w:type="dxa"/>
            <w:tcBorders>
              <w:top w:val="single" w:sz="4" w:space="0" w:color="000000"/>
              <w:left w:val="single" w:sz="4" w:space="0" w:color="000000"/>
              <w:bottom w:val="single" w:sz="4" w:space="0" w:color="000000"/>
              <w:right w:val="nil"/>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17</w:t>
            </w:r>
          </w:p>
        </w:tc>
        <w:tc>
          <w:tcPr>
            <w:tcW w:w="851" w:type="dxa"/>
            <w:tcBorders>
              <w:top w:val="single" w:sz="4" w:space="0" w:color="000000"/>
              <w:left w:val="single" w:sz="4" w:space="0" w:color="000000"/>
              <w:bottom w:val="single" w:sz="4" w:space="0" w:color="000000"/>
              <w:right w:val="nil"/>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74</w:t>
            </w:r>
            <w:r w:rsidR="00581F3F" w:rsidRPr="00E10D11">
              <w:rPr>
                <w:rFonts w:ascii="Times New Roman" w:hAnsi="Times New Roman" w:cs="Times New Roman"/>
                <w:sz w:val="24"/>
                <w:szCs w:val="24"/>
                <w:lang w:val="tt-RU"/>
              </w:rPr>
              <w:t>%</w:t>
            </w:r>
          </w:p>
        </w:tc>
        <w:tc>
          <w:tcPr>
            <w:tcW w:w="1276" w:type="dxa"/>
            <w:tcBorders>
              <w:top w:val="single" w:sz="4" w:space="0" w:color="000000"/>
              <w:left w:val="single" w:sz="4" w:space="0" w:color="000000"/>
              <w:bottom w:val="single" w:sz="4" w:space="0" w:color="000000"/>
              <w:right w:val="nil"/>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18</w:t>
            </w:r>
          </w:p>
        </w:tc>
        <w:tc>
          <w:tcPr>
            <w:tcW w:w="992" w:type="dxa"/>
            <w:tcBorders>
              <w:top w:val="single" w:sz="4" w:space="0" w:color="000000"/>
              <w:left w:val="single" w:sz="4" w:space="0" w:color="000000"/>
              <w:bottom w:val="single" w:sz="4" w:space="0" w:color="000000"/>
              <w:right w:val="single" w:sz="4" w:space="0" w:color="000000"/>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78</w:t>
            </w:r>
            <w:r w:rsidR="00581F3F" w:rsidRPr="00E10D11">
              <w:rPr>
                <w:rFonts w:ascii="Times New Roman" w:hAnsi="Times New Roman" w:cs="Times New Roman"/>
                <w:sz w:val="24"/>
                <w:szCs w:val="24"/>
                <w:lang w:val="tt-RU"/>
              </w:rPr>
              <w:t>%</w:t>
            </w:r>
          </w:p>
        </w:tc>
      </w:tr>
      <w:tr w:rsidR="00E10D11" w:rsidRPr="00E10D11" w:rsidTr="00DD54EF">
        <w:tc>
          <w:tcPr>
            <w:tcW w:w="1276" w:type="dxa"/>
            <w:tcBorders>
              <w:top w:val="single" w:sz="4" w:space="0" w:color="000000"/>
              <w:left w:val="single" w:sz="4" w:space="0" w:color="000000"/>
              <w:bottom w:val="single" w:sz="4" w:space="0" w:color="000000"/>
              <w:right w:val="nil"/>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Ниже среднего</w:t>
            </w:r>
          </w:p>
        </w:tc>
        <w:tc>
          <w:tcPr>
            <w:tcW w:w="1276" w:type="dxa"/>
            <w:tcBorders>
              <w:top w:val="single" w:sz="4" w:space="0" w:color="000000"/>
              <w:left w:val="single" w:sz="4" w:space="0" w:color="000000"/>
              <w:bottom w:val="single" w:sz="4" w:space="0" w:color="000000"/>
              <w:right w:val="nil"/>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4</w:t>
            </w:r>
          </w:p>
        </w:tc>
        <w:tc>
          <w:tcPr>
            <w:tcW w:w="851" w:type="dxa"/>
            <w:tcBorders>
              <w:top w:val="single" w:sz="4" w:space="0" w:color="000000"/>
              <w:left w:val="single" w:sz="4" w:space="0" w:color="000000"/>
              <w:bottom w:val="single" w:sz="4" w:space="0" w:color="000000"/>
              <w:right w:val="nil"/>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16</w:t>
            </w:r>
            <w:r w:rsidR="00581F3F" w:rsidRPr="00E10D11">
              <w:rPr>
                <w:rFonts w:ascii="Times New Roman" w:hAnsi="Times New Roman" w:cs="Times New Roman"/>
                <w:sz w:val="24"/>
                <w:szCs w:val="24"/>
                <w:lang w:val="tt-RU"/>
              </w:rPr>
              <w:t>%</w:t>
            </w:r>
          </w:p>
        </w:tc>
        <w:tc>
          <w:tcPr>
            <w:tcW w:w="1276" w:type="dxa"/>
            <w:tcBorders>
              <w:top w:val="single" w:sz="4" w:space="0" w:color="000000"/>
              <w:left w:val="single" w:sz="4" w:space="0" w:color="000000"/>
              <w:bottom w:val="single" w:sz="4" w:space="0" w:color="000000"/>
              <w:right w:val="nil"/>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2</w:t>
            </w:r>
          </w:p>
        </w:tc>
        <w:tc>
          <w:tcPr>
            <w:tcW w:w="850" w:type="dxa"/>
            <w:tcBorders>
              <w:top w:val="single" w:sz="4" w:space="0" w:color="000000"/>
              <w:left w:val="single" w:sz="4" w:space="0" w:color="000000"/>
              <w:bottom w:val="single" w:sz="4" w:space="0" w:color="000000"/>
              <w:right w:val="nil"/>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9</w:t>
            </w:r>
            <w:r w:rsidR="00581F3F" w:rsidRPr="00E10D11">
              <w:rPr>
                <w:rFonts w:ascii="Times New Roman" w:hAnsi="Times New Roman" w:cs="Times New Roman"/>
                <w:sz w:val="24"/>
                <w:szCs w:val="24"/>
                <w:lang w:val="tt-RU"/>
              </w:rPr>
              <w:t>%</w:t>
            </w:r>
          </w:p>
        </w:tc>
        <w:tc>
          <w:tcPr>
            <w:tcW w:w="1275" w:type="dxa"/>
            <w:tcBorders>
              <w:top w:val="single" w:sz="4" w:space="0" w:color="000000"/>
              <w:left w:val="single" w:sz="4" w:space="0" w:color="000000"/>
              <w:bottom w:val="single" w:sz="4" w:space="0" w:color="000000"/>
              <w:right w:val="nil"/>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1</w:t>
            </w:r>
          </w:p>
        </w:tc>
        <w:tc>
          <w:tcPr>
            <w:tcW w:w="851" w:type="dxa"/>
            <w:tcBorders>
              <w:top w:val="single" w:sz="4" w:space="0" w:color="000000"/>
              <w:left w:val="single" w:sz="4" w:space="0" w:color="000000"/>
              <w:bottom w:val="single" w:sz="4" w:space="0" w:color="000000"/>
              <w:right w:val="nil"/>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4</w:t>
            </w:r>
            <w:r w:rsidR="00581F3F" w:rsidRPr="00E10D11">
              <w:rPr>
                <w:rFonts w:ascii="Times New Roman" w:hAnsi="Times New Roman" w:cs="Times New Roman"/>
                <w:sz w:val="24"/>
                <w:szCs w:val="24"/>
                <w:lang w:val="tt-RU"/>
              </w:rPr>
              <w:t>%</w:t>
            </w:r>
          </w:p>
        </w:tc>
        <w:tc>
          <w:tcPr>
            <w:tcW w:w="1276" w:type="dxa"/>
            <w:tcBorders>
              <w:top w:val="single" w:sz="4" w:space="0" w:color="000000"/>
              <w:left w:val="single" w:sz="4" w:space="0" w:color="000000"/>
              <w:bottom w:val="single" w:sz="4" w:space="0" w:color="000000"/>
              <w:right w:val="nil"/>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3</w:t>
            </w:r>
          </w:p>
        </w:tc>
        <w:tc>
          <w:tcPr>
            <w:tcW w:w="992" w:type="dxa"/>
            <w:tcBorders>
              <w:top w:val="single" w:sz="4" w:space="0" w:color="000000"/>
              <w:left w:val="single" w:sz="4" w:space="0" w:color="000000"/>
              <w:bottom w:val="single" w:sz="4" w:space="0" w:color="000000"/>
              <w:right w:val="single" w:sz="4" w:space="0" w:color="000000"/>
            </w:tcBorders>
            <w:hideMark/>
          </w:tcPr>
          <w:p w:rsidR="00E10D11" w:rsidRPr="00E10D11" w:rsidRDefault="00E10D11" w:rsidP="00E10D11">
            <w:pPr>
              <w:suppressAutoHyphens/>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13</w:t>
            </w:r>
            <w:r w:rsidR="00581F3F" w:rsidRPr="00E10D11">
              <w:rPr>
                <w:rFonts w:ascii="Times New Roman" w:hAnsi="Times New Roman" w:cs="Times New Roman"/>
                <w:sz w:val="24"/>
                <w:szCs w:val="24"/>
                <w:lang w:val="tt-RU"/>
              </w:rPr>
              <w:t>%</w:t>
            </w:r>
          </w:p>
        </w:tc>
      </w:tr>
    </w:tbl>
    <w:p w:rsidR="00A3762E" w:rsidRPr="00102541" w:rsidRDefault="00A3762E" w:rsidP="00A3762E">
      <w:pPr>
        <w:spacing w:after="0" w:line="240" w:lineRule="auto"/>
        <w:ind w:left="360"/>
        <w:rPr>
          <w:rFonts w:ascii="Times New Roman" w:hAnsi="Times New Roman" w:cs="Times New Roman"/>
          <w:sz w:val="24"/>
          <w:szCs w:val="24"/>
        </w:rPr>
      </w:pPr>
    </w:p>
    <w:p w:rsidR="00510BCF" w:rsidRDefault="00510BCF" w:rsidP="00510BCF">
      <w:pPr>
        <w:ind w:left="360"/>
        <w:rPr>
          <w:rFonts w:ascii="Times New Roman" w:hAnsi="Times New Roman" w:cs="Times New Roman"/>
          <w:iCs/>
          <w:sz w:val="24"/>
          <w:szCs w:val="24"/>
          <w:lang w:bidi="en-US"/>
        </w:rPr>
      </w:pPr>
      <w:r w:rsidRPr="00102541">
        <w:rPr>
          <w:rFonts w:ascii="Times New Roman" w:hAnsi="Times New Roman" w:cs="Times New Roman"/>
          <w:iCs/>
          <w:sz w:val="24"/>
          <w:szCs w:val="24"/>
          <w:lang w:bidi="en-US"/>
        </w:rPr>
        <w:t xml:space="preserve"> В конце года показатели были следующими:</w:t>
      </w:r>
    </w:p>
    <w:tbl>
      <w:tblPr>
        <w:tblW w:w="9923" w:type="dxa"/>
        <w:tblInd w:w="108" w:type="dxa"/>
        <w:tblLayout w:type="fixed"/>
        <w:tblLook w:val="04A0"/>
      </w:tblPr>
      <w:tblGrid>
        <w:gridCol w:w="1276"/>
        <w:gridCol w:w="1276"/>
        <w:gridCol w:w="850"/>
        <w:gridCol w:w="1276"/>
        <w:gridCol w:w="850"/>
        <w:gridCol w:w="1276"/>
        <w:gridCol w:w="850"/>
        <w:gridCol w:w="1277"/>
        <w:gridCol w:w="992"/>
      </w:tblGrid>
      <w:tr w:rsidR="00E10D11" w:rsidRPr="00DD54EF" w:rsidTr="00DD54EF">
        <w:tc>
          <w:tcPr>
            <w:tcW w:w="1276" w:type="dxa"/>
            <w:vMerge w:val="restart"/>
            <w:tcBorders>
              <w:top w:val="single" w:sz="4" w:space="0" w:color="000000"/>
              <w:left w:val="single" w:sz="4" w:space="0" w:color="000000"/>
              <w:bottom w:val="single" w:sz="4" w:space="0" w:color="000000"/>
              <w:right w:val="nil"/>
            </w:tcBorders>
            <w:hideMark/>
          </w:tcPr>
          <w:p w:rsidR="00E10D11" w:rsidRPr="00DD54EF" w:rsidRDefault="00E10D11"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группа</w:t>
            </w:r>
          </w:p>
        </w:tc>
        <w:tc>
          <w:tcPr>
            <w:tcW w:w="2126" w:type="dxa"/>
            <w:gridSpan w:val="2"/>
            <w:tcBorders>
              <w:top w:val="single" w:sz="4" w:space="0" w:color="000000"/>
              <w:left w:val="single" w:sz="4" w:space="0" w:color="000000"/>
              <w:bottom w:val="single" w:sz="4" w:space="0" w:color="000000"/>
              <w:right w:val="nil"/>
            </w:tcBorders>
            <w:hideMark/>
          </w:tcPr>
          <w:p w:rsidR="00E10D11" w:rsidRPr="00DD54EF" w:rsidRDefault="00E10D11"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№3,4 (средняя)</w:t>
            </w:r>
          </w:p>
        </w:tc>
        <w:tc>
          <w:tcPr>
            <w:tcW w:w="2126" w:type="dxa"/>
            <w:gridSpan w:val="2"/>
            <w:tcBorders>
              <w:top w:val="single" w:sz="4" w:space="0" w:color="000000"/>
              <w:left w:val="single" w:sz="4" w:space="0" w:color="000000"/>
              <w:bottom w:val="single" w:sz="4" w:space="0" w:color="000000"/>
              <w:right w:val="nil"/>
            </w:tcBorders>
            <w:hideMark/>
          </w:tcPr>
          <w:p w:rsidR="00E10D11" w:rsidRPr="00DD54EF" w:rsidRDefault="00E10D11"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№2(старшая)</w:t>
            </w:r>
          </w:p>
        </w:tc>
        <w:tc>
          <w:tcPr>
            <w:tcW w:w="2126" w:type="dxa"/>
            <w:gridSpan w:val="2"/>
            <w:tcBorders>
              <w:top w:val="single" w:sz="4" w:space="0" w:color="000000"/>
              <w:left w:val="single" w:sz="4" w:space="0" w:color="000000"/>
              <w:bottom w:val="single" w:sz="4" w:space="0" w:color="000000"/>
              <w:right w:val="nil"/>
            </w:tcBorders>
            <w:hideMark/>
          </w:tcPr>
          <w:p w:rsidR="00E10D11" w:rsidRPr="00DD54EF" w:rsidRDefault="00E10D11"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№5 (под.ная)</w:t>
            </w:r>
          </w:p>
        </w:tc>
        <w:tc>
          <w:tcPr>
            <w:tcW w:w="2269" w:type="dxa"/>
            <w:gridSpan w:val="2"/>
            <w:tcBorders>
              <w:top w:val="single" w:sz="4" w:space="0" w:color="000000"/>
              <w:left w:val="single" w:sz="4" w:space="0" w:color="000000"/>
              <w:bottom w:val="single" w:sz="4" w:space="0" w:color="000000"/>
              <w:right w:val="single" w:sz="4" w:space="0" w:color="000000"/>
            </w:tcBorders>
            <w:hideMark/>
          </w:tcPr>
          <w:p w:rsidR="00E10D11" w:rsidRPr="00DD54EF" w:rsidRDefault="00E10D11"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№6(под.ная)</w:t>
            </w:r>
          </w:p>
        </w:tc>
      </w:tr>
      <w:tr w:rsidR="00DD54EF" w:rsidRPr="00DD54EF" w:rsidTr="00DD54EF">
        <w:tc>
          <w:tcPr>
            <w:tcW w:w="1276" w:type="dxa"/>
            <w:vMerge/>
            <w:tcBorders>
              <w:top w:val="single" w:sz="4" w:space="0" w:color="000000"/>
              <w:left w:val="single" w:sz="4" w:space="0" w:color="000000"/>
              <w:bottom w:val="single" w:sz="4" w:space="0" w:color="000000"/>
              <w:right w:val="nil"/>
            </w:tcBorders>
            <w:vAlign w:val="center"/>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p>
        </w:tc>
        <w:tc>
          <w:tcPr>
            <w:tcW w:w="1276"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Списоч.</w:t>
            </w:r>
          </w:p>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Сосдет.</w:t>
            </w:r>
          </w:p>
        </w:tc>
        <w:tc>
          <w:tcPr>
            <w:tcW w:w="850"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 xml:space="preserve">% </w:t>
            </w:r>
          </w:p>
        </w:tc>
        <w:tc>
          <w:tcPr>
            <w:tcW w:w="1276" w:type="dxa"/>
            <w:tcBorders>
              <w:top w:val="single" w:sz="4" w:space="0" w:color="000000"/>
              <w:left w:val="single" w:sz="4" w:space="0" w:color="000000"/>
              <w:bottom w:val="single" w:sz="4" w:space="0" w:color="000000"/>
              <w:right w:val="nil"/>
            </w:tcBorders>
          </w:tcPr>
          <w:p w:rsidR="00DD54EF" w:rsidRPr="00E10D11" w:rsidRDefault="00DD54EF" w:rsidP="00AA4C46">
            <w:pPr>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Списоч.</w:t>
            </w:r>
          </w:p>
          <w:p w:rsidR="00DD54EF" w:rsidRPr="00E10D11" w:rsidRDefault="00DD54EF" w:rsidP="00AA4C46">
            <w:pPr>
              <w:snapToGrid w:val="0"/>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w:t>
            </w:r>
            <w:r w:rsidRPr="00E10D11">
              <w:rPr>
                <w:rFonts w:ascii="Times New Roman" w:hAnsi="Times New Roman" w:cs="Times New Roman"/>
                <w:sz w:val="24"/>
                <w:szCs w:val="24"/>
                <w:lang w:val="tt-RU"/>
              </w:rPr>
              <w:t>ос</w:t>
            </w:r>
            <w:r>
              <w:rPr>
                <w:rFonts w:ascii="Times New Roman" w:hAnsi="Times New Roman" w:cs="Times New Roman"/>
                <w:sz w:val="24"/>
                <w:szCs w:val="24"/>
                <w:lang w:val="tt-RU"/>
              </w:rPr>
              <w:t>т.</w:t>
            </w:r>
            <w:r w:rsidRPr="00E10D11">
              <w:rPr>
                <w:rFonts w:ascii="Times New Roman" w:hAnsi="Times New Roman" w:cs="Times New Roman"/>
                <w:sz w:val="24"/>
                <w:szCs w:val="24"/>
                <w:lang w:val="tt-RU"/>
              </w:rPr>
              <w:t>дет.</w:t>
            </w:r>
          </w:p>
        </w:tc>
        <w:tc>
          <w:tcPr>
            <w:tcW w:w="850"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 xml:space="preserve">% </w:t>
            </w:r>
          </w:p>
        </w:tc>
        <w:tc>
          <w:tcPr>
            <w:tcW w:w="1276" w:type="dxa"/>
            <w:tcBorders>
              <w:top w:val="single" w:sz="4" w:space="0" w:color="000000"/>
              <w:left w:val="single" w:sz="4" w:space="0" w:color="000000"/>
              <w:bottom w:val="single" w:sz="4" w:space="0" w:color="000000"/>
              <w:right w:val="nil"/>
            </w:tcBorders>
          </w:tcPr>
          <w:p w:rsidR="00DD54EF" w:rsidRPr="00E10D11" w:rsidRDefault="00DD54EF" w:rsidP="00AA4C46">
            <w:pPr>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Списоч.</w:t>
            </w:r>
          </w:p>
          <w:p w:rsidR="00DD54EF" w:rsidRPr="00E10D11" w:rsidRDefault="00DD54EF" w:rsidP="00AA4C46">
            <w:pPr>
              <w:snapToGrid w:val="0"/>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w:t>
            </w:r>
            <w:r w:rsidRPr="00E10D11">
              <w:rPr>
                <w:rFonts w:ascii="Times New Roman" w:hAnsi="Times New Roman" w:cs="Times New Roman"/>
                <w:sz w:val="24"/>
                <w:szCs w:val="24"/>
                <w:lang w:val="tt-RU"/>
              </w:rPr>
              <w:t>ос</w:t>
            </w:r>
            <w:r>
              <w:rPr>
                <w:rFonts w:ascii="Times New Roman" w:hAnsi="Times New Roman" w:cs="Times New Roman"/>
                <w:sz w:val="24"/>
                <w:szCs w:val="24"/>
                <w:lang w:val="tt-RU"/>
              </w:rPr>
              <w:t>т.</w:t>
            </w:r>
            <w:r w:rsidRPr="00E10D11">
              <w:rPr>
                <w:rFonts w:ascii="Times New Roman" w:hAnsi="Times New Roman" w:cs="Times New Roman"/>
                <w:sz w:val="24"/>
                <w:szCs w:val="24"/>
                <w:lang w:val="tt-RU"/>
              </w:rPr>
              <w:t>дет.</w:t>
            </w:r>
          </w:p>
        </w:tc>
        <w:tc>
          <w:tcPr>
            <w:tcW w:w="850"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 xml:space="preserve">% </w:t>
            </w:r>
          </w:p>
        </w:tc>
        <w:tc>
          <w:tcPr>
            <w:tcW w:w="1277" w:type="dxa"/>
            <w:tcBorders>
              <w:top w:val="single" w:sz="4" w:space="0" w:color="000000"/>
              <w:left w:val="single" w:sz="4" w:space="0" w:color="000000"/>
              <w:bottom w:val="single" w:sz="4" w:space="0" w:color="000000"/>
              <w:right w:val="nil"/>
            </w:tcBorders>
            <w:hideMark/>
          </w:tcPr>
          <w:p w:rsidR="00DD54EF" w:rsidRPr="00E10D11" w:rsidRDefault="00DD54EF" w:rsidP="00AA4C46">
            <w:pPr>
              <w:snapToGrid w:val="0"/>
              <w:spacing w:after="0" w:line="240" w:lineRule="auto"/>
              <w:jc w:val="center"/>
              <w:rPr>
                <w:rFonts w:ascii="Times New Roman" w:hAnsi="Times New Roman" w:cs="Times New Roman"/>
                <w:sz w:val="24"/>
                <w:szCs w:val="24"/>
                <w:lang w:val="tt-RU"/>
              </w:rPr>
            </w:pPr>
            <w:r w:rsidRPr="00E10D11">
              <w:rPr>
                <w:rFonts w:ascii="Times New Roman" w:hAnsi="Times New Roman" w:cs="Times New Roman"/>
                <w:sz w:val="24"/>
                <w:szCs w:val="24"/>
                <w:lang w:val="tt-RU"/>
              </w:rPr>
              <w:t>Списоч.</w:t>
            </w:r>
          </w:p>
          <w:p w:rsidR="00DD54EF" w:rsidRPr="00E10D11" w:rsidRDefault="00DD54EF" w:rsidP="00AA4C46">
            <w:pPr>
              <w:snapToGrid w:val="0"/>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w:t>
            </w:r>
            <w:r w:rsidRPr="00E10D11">
              <w:rPr>
                <w:rFonts w:ascii="Times New Roman" w:hAnsi="Times New Roman" w:cs="Times New Roman"/>
                <w:sz w:val="24"/>
                <w:szCs w:val="24"/>
                <w:lang w:val="tt-RU"/>
              </w:rPr>
              <w:t>ос</w:t>
            </w:r>
            <w:r>
              <w:rPr>
                <w:rFonts w:ascii="Times New Roman" w:hAnsi="Times New Roman" w:cs="Times New Roman"/>
                <w:sz w:val="24"/>
                <w:szCs w:val="24"/>
                <w:lang w:val="tt-RU"/>
              </w:rPr>
              <w:t>т.</w:t>
            </w:r>
            <w:r w:rsidRPr="00E10D11">
              <w:rPr>
                <w:rFonts w:ascii="Times New Roman" w:hAnsi="Times New Roman" w:cs="Times New Roman"/>
                <w:sz w:val="24"/>
                <w:szCs w:val="24"/>
                <w:lang w:val="tt-RU"/>
              </w:rPr>
              <w:t>дет.</w:t>
            </w:r>
          </w:p>
        </w:tc>
        <w:tc>
          <w:tcPr>
            <w:tcW w:w="992" w:type="dxa"/>
            <w:tcBorders>
              <w:top w:val="single" w:sz="4" w:space="0" w:color="000000"/>
              <w:left w:val="single" w:sz="4" w:space="0" w:color="000000"/>
              <w:bottom w:val="single" w:sz="4" w:space="0" w:color="000000"/>
              <w:right w:val="single" w:sz="4" w:space="0" w:color="000000"/>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w:t>
            </w:r>
          </w:p>
        </w:tc>
      </w:tr>
      <w:tr w:rsidR="00DD54EF" w:rsidRPr="00DD54EF" w:rsidTr="00DD54EF">
        <w:tc>
          <w:tcPr>
            <w:tcW w:w="1276"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Высокий</w:t>
            </w:r>
          </w:p>
        </w:tc>
        <w:tc>
          <w:tcPr>
            <w:tcW w:w="1276"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7</w:t>
            </w:r>
          </w:p>
        </w:tc>
        <w:tc>
          <w:tcPr>
            <w:tcW w:w="850"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19%</w:t>
            </w:r>
          </w:p>
        </w:tc>
        <w:tc>
          <w:tcPr>
            <w:tcW w:w="1276"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3</w:t>
            </w:r>
          </w:p>
        </w:tc>
        <w:tc>
          <w:tcPr>
            <w:tcW w:w="850"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14%</w:t>
            </w:r>
          </w:p>
        </w:tc>
        <w:tc>
          <w:tcPr>
            <w:tcW w:w="1276"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7</w:t>
            </w:r>
          </w:p>
        </w:tc>
        <w:tc>
          <w:tcPr>
            <w:tcW w:w="850"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33%</w:t>
            </w:r>
          </w:p>
        </w:tc>
        <w:tc>
          <w:tcPr>
            <w:tcW w:w="1277"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6</w:t>
            </w:r>
          </w:p>
        </w:tc>
        <w:tc>
          <w:tcPr>
            <w:tcW w:w="992" w:type="dxa"/>
            <w:tcBorders>
              <w:top w:val="single" w:sz="4" w:space="0" w:color="000000"/>
              <w:left w:val="single" w:sz="4" w:space="0" w:color="000000"/>
              <w:bottom w:val="single" w:sz="4" w:space="0" w:color="000000"/>
              <w:right w:val="single" w:sz="4" w:space="0" w:color="000000"/>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25%</w:t>
            </w:r>
          </w:p>
        </w:tc>
      </w:tr>
      <w:tr w:rsidR="00DD54EF" w:rsidRPr="00DD54EF" w:rsidTr="00DD54EF">
        <w:tc>
          <w:tcPr>
            <w:tcW w:w="1276"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Средний</w:t>
            </w:r>
          </w:p>
        </w:tc>
        <w:tc>
          <w:tcPr>
            <w:tcW w:w="1276"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26</w:t>
            </w:r>
          </w:p>
        </w:tc>
        <w:tc>
          <w:tcPr>
            <w:tcW w:w="850"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70%</w:t>
            </w:r>
          </w:p>
        </w:tc>
        <w:tc>
          <w:tcPr>
            <w:tcW w:w="1276"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17</w:t>
            </w:r>
          </w:p>
        </w:tc>
        <w:tc>
          <w:tcPr>
            <w:tcW w:w="850"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77%</w:t>
            </w:r>
          </w:p>
        </w:tc>
        <w:tc>
          <w:tcPr>
            <w:tcW w:w="1276"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14</w:t>
            </w:r>
          </w:p>
        </w:tc>
        <w:tc>
          <w:tcPr>
            <w:tcW w:w="850"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67%</w:t>
            </w:r>
          </w:p>
        </w:tc>
        <w:tc>
          <w:tcPr>
            <w:tcW w:w="1277"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18</w:t>
            </w:r>
          </w:p>
        </w:tc>
        <w:tc>
          <w:tcPr>
            <w:tcW w:w="992" w:type="dxa"/>
            <w:tcBorders>
              <w:top w:val="single" w:sz="4" w:space="0" w:color="000000"/>
              <w:left w:val="single" w:sz="4" w:space="0" w:color="000000"/>
              <w:bottom w:val="single" w:sz="4" w:space="0" w:color="000000"/>
              <w:right w:val="single" w:sz="4" w:space="0" w:color="000000"/>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75%</w:t>
            </w:r>
          </w:p>
        </w:tc>
      </w:tr>
      <w:tr w:rsidR="00DD54EF" w:rsidRPr="00DD54EF" w:rsidTr="00DD54EF">
        <w:tc>
          <w:tcPr>
            <w:tcW w:w="1276"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Ниже сред.</w:t>
            </w:r>
          </w:p>
        </w:tc>
        <w:tc>
          <w:tcPr>
            <w:tcW w:w="1276"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4</w:t>
            </w:r>
          </w:p>
        </w:tc>
        <w:tc>
          <w:tcPr>
            <w:tcW w:w="850"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11%</w:t>
            </w:r>
          </w:p>
        </w:tc>
        <w:tc>
          <w:tcPr>
            <w:tcW w:w="1276"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2</w:t>
            </w:r>
          </w:p>
        </w:tc>
        <w:tc>
          <w:tcPr>
            <w:tcW w:w="850"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9%</w:t>
            </w:r>
          </w:p>
        </w:tc>
        <w:tc>
          <w:tcPr>
            <w:tcW w:w="1276"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w:t>
            </w:r>
          </w:p>
        </w:tc>
        <w:tc>
          <w:tcPr>
            <w:tcW w:w="850"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w:t>
            </w:r>
          </w:p>
        </w:tc>
        <w:tc>
          <w:tcPr>
            <w:tcW w:w="1277"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w:t>
            </w:r>
          </w:p>
        </w:tc>
        <w:tc>
          <w:tcPr>
            <w:tcW w:w="992" w:type="dxa"/>
            <w:tcBorders>
              <w:top w:val="single" w:sz="4" w:space="0" w:color="000000"/>
              <w:left w:val="single" w:sz="4" w:space="0" w:color="000000"/>
              <w:bottom w:val="single" w:sz="4" w:space="0" w:color="000000"/>
              <w:right w:val="single" w:sz="4" w:space="0" w:color="000000"/>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w:t>
            </w:r>
          </w:p>
        </w:tc>
      </w:tr>
    </w:tbl>
    <w:p w:rsidR="00E10D11" w:rsidRPr="00DD54EF" w:rsidRDefault="00E10D11" w:rsidP="00510BCF">
      <w:pPr>
        <w:ind w:left="360"/>
        <w:rPr>
          <w:rFonts w:ascii="Times New Roman" w:hAnsi="Times New Roman" w:cs="Times New Roman"/>
          <w:iCs/>
          <w:sz w:val="24"/>
          <w:szCs w:val="24"/>
          <w:lang w:bidi="en-US"/>
        </w:rPr>
      </w:pPr>
    </w:p>
    <w:tbl>
      <w:tblPr>
        <w:tblW w:w="0" w:type="auto"/>
        <w:jc w:val="center"/>
        <w:tblInd w:w="108" w:type="dxa"/>
        <w:tblLayout w:type="fixed"/>
        <w:tblLook w:val="04A0"/>
      </w:tblPr>
      <w:tblGrid>
        <w:gridCol w:w="2268"/>
        <w:gridCol w:w="1701"/>
        <w:gridCol w:w="851"/>
        <w:gridCol w:w="1559"/>
        <w:gridCol w:w="851"/>
      </w:tblGrid>
      <w:tr w:rsidR="00DD54EF" w:rsidRPr="00DD54EF" w:rsidTr="005510A4">
        <w:trPr>
          <w:jc w:val="center"/>
        </w:trPr>
        <w:tc>
          <w:tcPr>
            <w:tcW w:w="2268" w:type="dxa"/>
            <w:vMerge w:val="restart"/>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eastAsia="ar-SA"/>
              </w:rPr>
            </w:pPr>
            <w:r w:rsidRPr="00DD54EF">
              <w:rPr>
                <w:rFonts w:ascii="Times New Roman" w:hAnsi="Times New Roman" w:cs="Times New Roman"/>
                <w:sz w:val="24"/>
                <w:szCs w:val="24"/>
              </w:rPr>
              <w:t>По саду</w:t>
            </w:r>
          </w:p>
        </w:tc>
        <w:tc>
          <w:tcPr>
            <w:tcW w:w="2552" w:type="dxa"/>
            <w:gridSpan w:val="2"/>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rPr>
                <w:rFonts w:ascii="Times New Roman" w:hAnsi="Times New Roman" w:cs="Times New Roman"/>
                <w:sz w:val="24"/>
                <w:szCs w:val="24"/>
                <w:lang w:eastAsia="ar-SA"/>
              </w:rPr>
            </w:pPr>
            <w:r w:rsidRPr="00DD54EF">
              <w:rPr>
                <w:rFonts w:ascii="Times New Roman" w:hAnsi="Times New Roman" w:cs="Times New Roman"/>
                <w:sz w:val="24"/>
                <w:szCs w:val="24"/>
              </w:rPr>
              <w:t>В начале года</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eastAsia="ar-SA"/>
              </w:rPr>
            </w:pPr>
            <w:r w:rsidRPr="00DD54EF">
              <w:rPr>
                <w:rFonts w:ascii="Times New Roman" w:hAnsi="Times New Roman" w:cs="Times New Roman"/>
                <w:sz w:val="24"/>
                <w:szCs w:val="24"/>
              </w:rPr>
              <w:t>В конце года</w:t>
            </w:r>
          </w:p>
        </w:tc>
      </w:tr>
      <w:tr w:rsidR="00DD54EF" w:rsidRPr="00DD54EF" w:rsidTr="005510A4">
        <w:trPr>
          <w:jc w:val="center"/>
        </w:trPr>
        <w:tc>
          <w:tcPr>
            <w:tcW w:w="2268" w:type="dxa"/>
            <w:vMerge/>
            <w:tcBorders>
              <w:top w:val="single" w:sz="4" w:space="0" w:color="000000"/>
              <w:left w:val="single" w:sz="4" w:space="0" w:color="000000"/>
              <w:bottom w:val="single" w:sz="4" w:space="0" w:color="000000"/>
              <w:right w:val="nil"/>
            </w:tcBorders>
            <w:vAlign w:val="center"/>
            <w:hideMark/>
          </w:tcPr>
          <w:p w:rsidR="00DD54EF" w:rsidRPr="00DD54EF" w:rsidRDefault="00DD54EF" w:rsidP="00DD54EF">
            <w:pPr>
              <w:spacing w:after="0" w:line="240" w:lineRule="auto"/>
              <w:rPr>
                <w:rFonts w:ascii="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hideMark/>
          </w:tcPr>
          <w:p w:rsidR="00DD54EF" w:rsidRPr="00DD54EF" w:rsidRDefault="00DD54EF" w:rsidP="00AA4C46">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Списоч.</w:t>
            </w:r>
          </w:p>
          <w:p w:rsidR="00DD54EF" w:rsidRPr="00DD54EF" w:rsidRDefault="00DD54EF" w:rsidP="00AA4C46">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Сосдет.</w:t>
            </w:r>
          </w:p>
        </w:tc>
        <w:tc>
          <w:tcPr>
            <w:tcW w:w="851"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eastAsia="ar-SA"/>
              </w:rPr>
            </w:pPr>
            <w:r w:rsidRPr="00DD54EF">
              <w:rPr>
                <w:rFonts w:ascii="Times New Roman" w:hAnsi="Times New Roman" w:cs="Times New Roman"/>
                <w:sz w:val="24"/>
                <w:szCs w:val="24"/>
                <w:lang w:val="tt-RU"/>
              </w:rPr>
              <w:t>%</w:t>
            </w:r>
          </w:p>
        </w:tc>
        <w:tc>
          <w:tcPr>
            <w:tcW w:w="1559" w:type="dxa"/>
            <w:tcBorders>
              <w:top w:val="single" w:sz="4" w:space="0" w:color="000000"/>
              <w:left w:val="single" w:sz="4" w:space="0" w:color="000000"/>
              <w:bottom w:val="single" w:sz="4" w:space="0" w:color="000000"/>
              <w:right w:val="nil"/>
            </w:tcBorders>
          </w:tcPr>
          <w:p w:rsidR="00DD54EF" w:rsidRPr="00DD54EF" w:rsidRDefault="00DD54EF" w:rsidP="00AA4C46">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Списоч.</w:t>
            </w:r>
          </w:p>
          <w:p w:rsidR="00DD54EF" w:rsidRPr="00DD54EF" w:rsidRDefault="00DD54EF" w:rsidP="00AA4C46">
            <w:pPr>
              <w:suppressAutoHyphens/>
              <w:snapToGrid w:val="0"/>
              <w:spacing w:after="0" w:line="240" w:lineRule="auto"/>
              <w:jc w:val="center"/>
              <w:rPr>
                <w:rFonts w:ascii="Times New Roman" w:hAnsi="Times New Roman" w:cs="Times New Roman"/>
                <w:sz w:val="24"/>
                <w:szCs w:val="24"/>
                <w:lang w:val="tt-RU"/>
              </w:rPr>
            </w:pPr>
            <w:r w:rsidRPr="00DD54EF">
              <w:rPr>
                <w:rFonts w:ascii="Times New Roman" w:hAnsi="Times New Roman" w:cs="Times New Roman"/>
                <w:sz w:val="24"/>
                <w:szCs w:val="24"/>
                <w:lang w:val="tt-RU"/>
              </w:rPr>
              <w:t>Сосдет.</w:t>
            </w:r>
          </w:p>
        </w:tc>
        <w:tc>
          <w:tcPr>
            <w:tcW w:w="851" w:type="dxa"/>
            <w:tcBorders>
              <w:top w:val="single" w:sz="4" w:space="0" w:color="000000"/>
              <w:left w:val="single" w:sz="4" w:space="0" w:color="000000"/>
              <w:bottom w:val="single" w:sz="4" w:space="0" w:color="000000"/>
              <w:right w:val="single" w:sz="4" w:space="0" w:color="000000"/>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eastAsia="ar-SA"/>
              </w:rPr>
            </w:pPr>
            <w:r w:rsidRPr="00DD54EF">
              <w:rPr>
                <w:rFonts w:ascii="Times New Roman" w:hAnsi="Times New Roman" w:cs="Times New Roman"/>
                <w:sz w:val="24"/>
                <w:szCs w:val="24"/>
              </w:rPr>
              <w:t>%</w:t>
            </w:r>
          </w:p>
        </w:tc>
      </w:tr>
      <w:tr w:rsidR="00DD54EF" w:rsidRPr="00DD54EF" w:rsidTr="005510A4">
        <w:trPr>
          <w:jc w:val="center"/>
        </w:trPr>
        <w:tc>
          <w:tcPr>
            <w:tcW w:w="2268"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eastAsia="ar-SA"/>
              </w:rPr>
            </w:pPr>
            <w:r w:rsidRPr="00DD54EF">
              <w:rPr>
                <w:rFonts w:ascii="Times New Roman" w:hAnsi="Times New Roman" w:cs="Times New Roman"/>
                <w:sz w:val="24"/>
                <w:szCs w:val="24"/>
              </w:rPr>
              <w:t>Высокий</w:t>
            </w:r>
          </w:p>
        </w:tc>
        <w:tc>
          <w:tcPr>
            <w:tcW w:w="1701"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eastAsia="ar-SA"/>
              </w:rPr>
            </w:pPr>
            <w:r w:rsidRPr="00DD54EF">
              <w:rPr>
                <w:rFonts w:ascii="Times New Roman" w:hAnsi="Times New Roman" w:cs="Times New Roman"/>
                <w:sz w:val="24"/>
                <w:szCs w:val="24"/>
                <w:lang w:val="tt-RU"/>
              </w:rPr>
              <w:t>15</w:t>
            </w:r>
          </w:p>
        </w:tc>
        <w:tc>
          <w:tcPr>
            <w:tcW w:w="851"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eastAsia="ar-SA"/>
              </w:rPr>
            </w:pPr>
            <w:r w:rsidRPr="00DD54EF">
              <w:rPr>
                <w:rFonts w:ascii="Times New Roman" w:hAnsi="Times New Roman" w:cs="Times New Roman"/>
                <w:sz w:val="24"/>
                <w:szCs w:val="24"/>
                <w:lang w:val="tt-RU"/>
              </w:rPr>
              <w:t>16%</w:t>
            </w:r>
          </w:p>
        </w:tc>
        <w:tc>
          <w:tcPr>
            <w:tcW w:w="1559"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eastAsia="ar-SA"/>
              </w:rPr>
            </w:pPr>
            <w:r w:rsidRPr="00DD54EF">
              <w:rPr>
                <w:rFonts w:ascii="Times New Roman" w:hAnsi="Times New Roman" w:cs="Times New Roman"/>
                <w:sz w:val="24"/>
                <w:szCs w:val="24"/>
                <w:lang w:val="tt-RU"/>
              </w:rPr>
              <w:t>23</w:t>
            </w:r>
          </w:p>
        </w:tc>
        <w:tc>
          <w:tcPr>
            <w:tcW w:w="851" w:type="dxa"/>
            <w:tcBorders>
              <w:top w:val="single" w:sz="4" w:space="0" w:color="000000"/>
              <w:left w:val="single" w:sz="4" w:space="0" w:color="000000"/>
              <w:bottom w:val="single" w:sz="4" w:space="0" w:color="000000"/>
              <w:right w:val="single" w:sz="4" w:space="0" w:color="000000"/>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eastAsia="ar-SA"/>
              </w:rPr>
            </w:pPr>
            <w:r w:rsidRPr="00DD54EF">
              <w:rPr>
                <w:rFonts w:ascii="Times New Roman" w:hAnsi="Times New Roman" w:cs="Times New Roman"/>
                <w:sz w:val="24"/>
                <w:szCs w:val="24"/>
              </w:rPr>
              <w:t>2</w:t>
            </w:r>
            <w:r w:rsidRPr="00DD54EF">
              <w:rPr>
                <w:rFonts w:ascii="Times New Roman" w:hAnsi="Times New Roman" w:cs="Times New Roman"/>
                <w:sz w:val="24"/>
                <w:szCs w:val="24"/>
                <w:lang w:val="tt-RU"/>
              </w:rPr>
              <w:t>2%</w:t>
            </w:r>
          </w:p>
        </w:tc>
      </w:tr>
      <w:tr w:rsidR="00DD54EF" w:rsidRPr="00DD54EF" w:rsidTr="005510A4">
        <w:trPr>
          <w:jc w:val="center"/>
        </w:trPr>
        <w:tc>
          <w:tcPr>
            <w:tcW w:w="2268"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eastAsia="ar-SA"/>
              </w:rPr>
            </w:pPr>
            <w:r w:rsidRPr="00DD54EF">
              <w:rPr>
                <w:rFonts w:ascii="Times New Roman" w:hAnsi="Times New Roman" w:cs="Times New Roman"/>
                <w:sz w:val="24"/>
                <w:szCs w:val="24"/>
              </w:rPr>
              <w:t>Средний</w:t>
            </w:r>
          </w:p>
        </w:tc>
        <w:tc>
          <w:tcPr>
            <w:tcW w:w="1701"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eastAsia="ar-SA"/>
              </w:rPr>
            </w:pPr>
            <w:r w:rsidRPr="00DD54EF">
              <w:rPr>
                <w:rFonts w:ascii="Times New Roman" w:hAnsi="Times New Roman" w:cs="Times New Roman"/>
                <w:sz w:val="24"/>
                <w:szCs w:val="24"/>
                <w:lang w:val="tt-RU"/>
              </w:rPr>
              <w:t>68</w:t>
            </w:r>
          </w:p>
        </w:tc>
        <w:tc>
          <w:tcPr>
            <w:tcW w:w="851"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eastAsia="ar-SA"/>
              </w:rPr>
            </w:pPr>
            <w:r w:rsidRPr="00DD54EF">
              <w:rPr>
                <w:rFonts w:ascii="Times New Roman" w:hAnsi="Times New Roman" w:cs="Times New Roman"/>
                <w:sz w:val="24"/>
                <w:szCs w:val="24"/>
              </w:rPr>
              <w:t>73</w:t>
            </w:r>
            <w:r w:rsidRPr="00DD54EF">
              <w:rPr>
                <w:rFonts w:ascii="Times New Roman" w:hAnsi="Times New Roman" w:cs="Times New Roman"/>
                <w:sz w:val="24"/>
                <w:szCs w:val="24"/>
                <w:lang w:val="tt-RU"/>
              </w:rPr>
              <w:t>%</w:t>
            </w:r>
          </w:p>
        </w:tc>
        <w:tc>
          <w:tcPr>
            <w:tcW w:w="1559"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eastAsia="ar-SA"/>
              </w:rPr>
            </w:pPr>
            <w:r w:rsidRPr="00DD54EF">
              <w:rPr>
                <w:rFonts w:ascii="Times New Roman" w:hAnsi="Times New Roman" w:cs="Times New Roman"/>
                <w:sz w:val="24"/>
                <w:szCs w:val="24"/>
                <w:lang w:val="tt-RU"/>
              </w:rPr>
              <w:t>75</w:t>
            </w:r>
          </w:p>
        </w:tc>
        <w:tc>
          <w:tcPr>
            <w:tcW w:w="851" w:type="dxa"/>
            <w:tcBorders>
              <w:top w:val="single" w:sz="4" w:space="0" w:color="000000"/>
              <w:left w:val="single" w:sz="4" w:space="0" w:color="000000"/>
              <w:bottom w:val="single" w:sz="4" w:space="0" w:color="000000"/>
              <w:right w:val="single" w:sz="4" w:space="0" w:color="000000"/>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eastAsia="ar-SA"/>
              </w:rPr>
            </w:pPr>
            <w:r w:rsidRPr="00DD54EF">
              <w:rPr>
                <w:rFonts w:ascii="Times New Roman" w:hAnsi="Times New Roman" w:cs="Times New Roman"/>
                <w:sz w:val="24"/>
                <w:szCs w:val="24"/>
                <w:lang w:val="tt-RU"/>
              </w:rPr>
              <w:t>72%</w:t>
            </w:r>
          </w:p>
        </w:tc>
      </w:tr>
      <w:tr w:rsidR="00DD54EF" w:rsidRPr="00DD54EF" w:rsidTr="005510A4">
        <w:trPr>
          <w:jc w:val="center"/>
        </w:trPr>
        <w:tc>
          <w:tcPr>
            <w:tcW w:w="2268"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eastAsia="ar-SA"/>
              </w:rPr>
            </w:pPr>
            <w:r w:rsidRPr="00DD54EF">
              <w:rPr>
                <w:rFonts w:ascii="Times New Roman" w:hAnsi="Times New Roman" w:cs="Times New Roman"/>
                <w:sz w:val="24"/>
                <w:szCs w:val="24"/>
              </w:rPr>
              <w:t>Ниже среднего</w:t>
            </w:r>
          </w:p>
        </w:tc>
        <w:tc>
          <w:tcPr>
            <w:tcW w:w="1701"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eastAsia="ar-SA"/>
              </w:rPr>
            </w:pPr>
            <w:r w:rsidRPr="00DD54EF">
              <w:rPr>
                <w:rFonts w:ascii="Times New Roman" w:hAnsi="Times New Roman" w:cs="Times New Roman"/>
                <w:sz w:val="24"/>
                <w:szCs w:val="24"/>
                <w:lang w:val="tt-RU"/>
              </w:rPr>
              <w:t>10</w:t>
            </w:r>
          </w:p>
        </w:tc>
        <w:tc>
          <w:tcPr>
            <w:tcW w:w="851"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eastAsia="ar-SA"/>
              </w:rPr>
            </w:pPr>
            <w:r w:rsidRPr="00DD54EF">
              <w:rPr>
                <w:rFonts w:ascii="Times New Roman" w:hAnsi="Times New Roman" w:cs="Times New Roman"/>
                <w:sz w:val="24"/>
                <w:szCs w:val="24"/>
              </w:rPr>
              <w:t>1</w:t>
            </w:r>
            <w:r w:rsidRPr="00DD54EF">
              <w:rPr>
                <w:rFonts w:ascii="Times New Roman" w:hAnsi="Times New Roman" w:cs="Times New Roman"/>
                <w:sz w:val="24"/>
                <w:szCs w:val="24"/>
                <w:lang w:val="tt-RU"/>
              </w:rPr>
              <w:t>1%</w:t>
            </w:r>
          </w:p>
        </w:tc>
        <w:tc>
          <w:tcPr>
            <w:tcW w:w="1559" w:type="dxa"/>
            <w:tcBorders>
              <w:top w:val="single" w:sz="4" w:space="0" w:color="000000"/>
              <w:left w:val="single" w:sz="4" w:space="0" w:color="000000"/>
              <w:bottom w:val="single" w:sz="4" w:space="0" w:color="000000"/>
              <w:right w:val="nil"/>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eastAsia="ar-SA"/>
              </w:rPr>
            </w:pPr>
            <w:r w:rsidRPr="00DD54EF">
              <w:rPr>
                <w:rFonts w:ascii="Times New Roman" w:hAnsi="Times New Roman" w:cs="Times New Roman"/>
                <w:sz w:val="24"/>
                <w:szCs w:val="24"/>
                <w:lang w:val="tt-RU"/>
              </w:rPr>
              <w:t>6</w:t>
            </w:r>
          </w:p>
        </w:tc>
        <w:tc>
          <w:tcPr>
            <w:tcW w:w="851" w:type="dxa"/>
            <w:tcBorders>
              <w:top w:val="single" w:sz="4" w:space="0" w:color="000000"/>
              <w:left w:val="single" w:sz="4" w:space="0" w:color="000000"/>
              <w:bottom w:val="single" w:sz="4" w:space="0" w:color="000000"/>
              <w:right w:val="single" w:sz="4" w:space="0" w:color="000000"/>
            </w:tcBorders>
            <w:hideMark/>
          </w:tcPr>
          <w:p w:rsidR="00DD54EF" w:rsidRPr="00DD54EF" w:rsidRDefault="00DD54EF" w:rsidP="00DD54EF">
            <w:pPr>
              <w:suppressAutoHyphens/>
              <w:snapToGrid w:val="0"/>
              <w:spacing w:after="0" w:line="240" w:lineRule="auto"/>
              <w:jc w:val="center"/>
              <w:rPr>
                <w:rFonts w:ascii="Times New Roman" w:hAnsi="Times New Roman" w:cs="Times New Roman"/>
                <w:sz w:val="24"/>
                <w:szCs w:val="24"/>
                <w:lang w:val="tt-RU" w:eastAsia="ar-SA"/>
              </w:rPr>
            </w:pPr>
            <w:r w:rsidRPr="00DD54EF">
              <w:rPr>
                <w:rFonts w:ascii="Times New Roman" w:hAnsi="Times New Roman" w:cs="Times New Roman"/>
                <w:sz w:val="24"/>
                <w:szCs w:val="24"/>
                <w:lang w:val="tt-RU"/>
              </w:rPr>
              <w:t>6%</w:t>
            </w:r>
          </w:p>
        </w:tc>
      </w:tr>
    </w:tbl>
    <w:p w:rsidR="00304BAD" w:rsidRDefault="00304BAD" w:rsidP="00311C0D">
      <w:pPr>
        <w:shd w:val="clear" w:color="auto" w:fill="FFFFFF"/>
        <w:spacing w:after="0" w:line="240" w:lineRule="auto"/>
        <w:ind w:left="11" w:firstLine="698"/>
        <w:jc w:val="both"/>
        <w:rPr>
          <w:rFonts w:ascii="Times New Roman" w:hAnsi="Times New Roman" w:cs="Times New Roman"/>
          <w:iCs/>
          <w:sz w:val="24"/>
          <w:szCs w:val="24"/>
          <w:lang w:bidi="en-US"/>
        </w:rPr>
      </w:pPr>
    </w:p>
    <w:p w:rsidR="00DF3A3A" w:rsidRPr="00311C0D" w:rsidRDefault="00C53844" w:rsidP="00311C0D">
      <w:pPr>
        <w:shd w:val="clear" w:color="auto" w:fill="FFFFFF"/>
        <w:spacing w:after="0" w:line="240" w:lineRule="auto"/>
        <w:ind w:left="11" w:firstLine="698"/>
        <w:jc w:val="both"/>
        <w:rPr>
          <w:rFonts w:ascii="Times New Roman" w:hAnsi="Times New Roman" w:cs="Times New Roman"/>
          <w:iCs/>
          <w:sz w:val="24"/>
          <w:szCs w:val="24"/>
          <w:lang w:bidi="en-US"/>
        </w:rPr>
      </w:pPr>
      <w:r w:rsidRPr="00311C0D">
        <w:rPr>
          <w:rFonts w:ascii="Times New Roman" w:hAnsi="Times New Roman" w:cs="Times New Roman"/>
          <w:iCs/>
          <w:sz w:val="24"/>
          <w:szCs w:val="24"/>
          <w:lang w:bidi="en-US"/>
        </w:rPr>
        <w:t>В дальнейшем с детьми, у которых результаты ниже среднего</w:t>
      </w:r>
      <w:r w:rsidR="00DF3A3A" w:rsidRPr="00311C0D">
        <w:rPr>
          <w:rFonts w:ascii="Times New Roman" w:hAnsi="Times New Roman" w:cs="Times New Roman"/>
          <w:iCs/>
          <w:sz w:val="24"/>
          <w:szCs w:val="24"/>
          <w:lang w:bidi="en-US"/>
        </w:rPr>
        <w:t xml:space="preserve"> запланирована индивидуальная работа и коррекционная работа по УМК.</w:t>
      </w:r>
    </w:p>
    <w:p w:rsidR="00317799" w:rsidRPr="00384118" w:rsidRDefault="00322F63" w:rsidP="003E3487">
      <w:pPr>
        <w:spacing w:after="0" w:line="240" w:lineRule="auto"/>
        <w:ind w:firstLine="709"/>
        <w:jc w:val="both"/>
        <w:rPr>
          <w:rFonts w:ascii="Times New Roman" w:hAnsi="Times New Roman" w:cs="Times New Roman"/>
          <w:iCs/>
          <w:sz w:val="24"/>
          <w:szCs w:val="24"/>
          <w:lang w:bidi="en-US"/>
        </w:rPr>
      </w:pPr>
      <w:r w:rsidRPr="00384118">
        <w:rPr>
          <w:rFonts w:ascii="Times New Roman" w:hAnsi="Times New Roman" w:cs="Times New Roman"/>
          <w:iCs/>
          <w:sz w:val="24"/>
          <w:szCs w:val="24"/>
          <w:lang w:bidi="en-US"/>
        </w:rPr>
        <w:t>Результаты диагностики усвоения детьми программного материала по татарскому языку показали, что в основном дети программный материал усвоили.</w:t>
      </w:r>
      <w:r w:rsidR="003E3487" w:rsidRPr="00384118">
        <w:rPr>
          <w:rFonts w:ascii="Times New Roman" w:hAnsi="Times New Roman" w:cs="Times New Roman"/>
          <w:iCs/>
          <w:sz w:val="24"/>
          <w:szCs w:val="24"/>
          <w:lang w:bidi="en-US"/>
        </w:rPr>
        <w:t xml:space="preserve"> </w:t>
      </w:r>
    </w:p>
    <w:p w:rsidR="00337B8C" w:rsidRPr="00337B8C" w:rsidRDefault="00317799" w:rsidP="00384118">
      <w:pPr>
        <w:spacing w:after="0" w:line="240" w:lineRule="auto"/>
        <w:ind w:firstLine="708"/>
        <w:jc w:val="both"/>
        <w:rPr>
          <w:rFonts w:ascii="Times New Roman" w:hAnsi="Times New Roman" w:cs="Times New Roman"/>
          <w:iCs/>
          <w:sz w:val="24"/>
          <w:szCs w:val="24"/>
          <w:lang w:bidi="en-US"/>
        </w:rPr>
      </w:pPr>
      <w:r w:rsidRPr="00337B8C">
        <w:rPr>
          <w:rFonts w:ascii="Times New Roman" w:hAnsi="Times New Roman" w:cs="Times New Roman"/>
          <w:iCs/>
          <w:sz w:val="24"/>
          <w:szCs w:val="24"/>
          <w:lang w:bidi="en-US"/>
        </w:rPr>
        <w:t xml:space="preserve">В текущем учебном году </w:t>
      </w:r>
      <w:r w:rsidR="00384118" w:rsidRPr="00337B8C">
        <w:rPr>
          <w:rFonts w:ascii="Times New Roman" w:hAnsi="Times New Roman" w:cs="Times New Roman"/>
          <w:iCs/>
          <w:sz w:val="24"/>
          <w:szCs w:val="24"/>
          <w:lang w:bidi="en-US"/>
        </w:rPr>
        <w:t xml:space="preserve">детский сад активно сотрудничал с детским телеканалом Шаян ТВ. </w:t>
      </w:r>
    </w:p>
    <w:p w:rsidR="00337B8C" w:rsidRPr="00337B8C" w:rsidRDefault="00337B8C" w:rsidP="00337B8C">
      <w:pPr>
        <w:spacing w:after="0" w:line="240" w:lineRule="auto"/>
        <w:ind w:firstLine="708"/>
        <w:jc w:val="both"/>
        <w:rPr>
          <w:rFonts w:ascii="Times New Roman" w:hAnsi="Times New Roman" w:cs="Times New Roman"/>
          <w:iCs/>
          <w:sz w:val="24"/>
          <w:szCs w:val="24"/>
          <w:lang w:bidi="en-US"/>
        </w:rPr>
      </w:pPr>
      <w:r w:rsidRPr="00337B8C">
        <w:rPr>
          <w:rFonts w:ascii="Times New Roman" w:hAnsi="Times New Roman" w:cs="Times New Roman"/>
          <w:iCs/>
          <w:sz w:val="24"/>
          <w:szCs w:val="24"/>
          <w:lang w:bidi="en-US"/>
        </w:rPr>
        <w:t>Результативность участия воспитанников МАДОУ</w:t>
      </w:r>
      <w:r>
        <w:rPr>
          <w:rFonts w:ascii="Times New Roman" w:hAnsi="Times New Roman" w:cs="Times New Roman"/>
          <w:iCs/>
          <w:sz w:val="24"/>
          <w:szCs w:val="24"/>
          <w:lang w:bidi="en-US"/>
        </w:rPr>
        <w:t xml:space="preserve"> «Детский сад №294» в конкурсах б</w:t>
      </w:r>
      <w:r w:rsidRPr="00337B8C">
        <w:rPr>
          <w:rFonts w:ascii="Times New Roman" w:hAnsi="Times New Roman" w:cs="Times New Roman"/>
          <w:iCs/>
          <w:sz w:val="24"/>
          <w:szCs w:val="24"/>
          <w:lang w:bidi="en-US"/>
        </w:rPr>
        <w:t xml:space="preserve">ыло на высоком уровне: </w:t>
      </w:r>
    </w:p>
    <w:p w:rsidR="00337B8C" w:rsidRPr="00337B8C" w:rsidRDefault="00337B8C" w:rsidP="00337B8C">
      <w:pPr>
        <w:pStyle w:val="a8"/>
        <w:numPr>
          <w:ilvl w:val="0"/>
          <w:numId w:val="49"/>
        </w:numPr>
        <w:spacing w:after="0" w:line="240" w:lineRule="auto"/>
        <w:jc w:val="both"/>
        <w:rPr>
          <w:rFonts w:ascii="Times New Roman" w:eastAsiaTheme="minorHAnsi" w:hAnsi="Times New Roman" w:cstheme="minorBidi"/>
          <w:sz w:val="24"/>
          <w:szCs w:val="24"/>
          <w:lang w:eastAsia="en-US"/>
        </w:rPr>
      </w:pPr>
      <w:r>
        <w:rPr>
          <w:rFonts w:ascii="Times New Roman" w:eastAsiaTheme="minorHAnsi" w:hAnsi="Times New Roman" w:cstheme="minorBidi"/>
          <w:sz w:val="24"/>
          <w:szCs w:val="24"/>
          <w:lang w:eastAsia="en-US"/>
        </w:rPr>
        <w:t>Победитель</w:t>
      </w:r>
      <w:r w:rsidRPr="00337B8C">
        <w:rPr>
          <w:rFonts w:ascii="Times New Roman" w:eastAsiaTheme="minorHAnsi" w:hAnsi="Times New Roman" w:cstheme="minorBidi"/>
          <w:sz w:val="24"/>
          <w:szCs w:val="24"/>
          <w:lang w:eastAsia="en-US"/>
        </w:rPr>
        <w:t xml:space="preserve"> районного этапа городского конкурса «Татар малае – 2022», диплом за 2 место.</w:t>
      </w:r>
    </w:p>
    <w:p w:rsidR="00337B8C" w:rsidRPr="00337B8C" w:rsidRDefault="00337B8C" w:rsidP="00337B8C">
      <w:pPr>
        <w:pStyle w:val="a8"/>
        <w:numPr>
          <w:ilvl w:val="0"/>
          <w:numId w:val="49"/>
        </w:numPr>
        <w:spacing w:after="0" w:line="240" w:lineRule="auto"/>
        <w:jc w:val="both"/>
        <w:rPr>
          <w:rFonts w:ascii="Times New Roman" w:eastAsiaTheme="minorHAnsi" w:hAnsi="Times New Roman" w:cstheme="minorBidi"/>
          <w:sz w:val="24"/>
          <w:szCs w:val="24"/>
          <w:lang w:eastAsia="en-US"/>
        </w:rPr>
      </w:pPr>
      <w:r w:rsidRPr="00337B8C">
        <w:rPr>
          <w:rFonts w:ascii="Times New Roman" w:eastAsiaTheme="minorHAnsi" w:hAnsi="Times New Roman" w:cstheme="minorBidi"/>
          <w:sz w:val="24"/>
          <w:szCs w:val="24"/>
          <w:lang w:eastAsia="en-US"/>
        </w:rPr>
        <w:t>Победитель городского конкурса юных чтецов «Звездный билет», диплом за 3 место.</w:t>
      </w:r>
    </w:p>
    <w:p w:rsidR="00337B8C" w:rsidRPr="00337B8C" w:rsidRDefault="00337B8C" w:rsidP="00337B8C">
      <w:pPr>
        <w:pStyle w:val="a8"/>
        <w:numPr>
          <w:ilvl w:val="0"/>
          <w:numId w:val="49"/>
        </w:numPr>
        <w:spacing w:after="0" w:line="240" w:lineRule="auto"/>
        <w:jc w:val="both"/>
        <w:rPr>
          <w:rFonts w:ascii="Times New Roman" w:eastAsiaTheme="minorHAnsi" w:hAnsi="Times New Roman" w:cstheme="minorBidi"/>
          <w:sz w:val="24"/>
          <w:szCs w:val="24"/>
          <w:lang w:eastAsia="en-US"/>
        </w:rPr>
      </w:pPr>
      <w:r w:rsidRPr="00337B8C">
        <w:rPr>
          <w:rFonts w:ascii="Times New Roman" w:eastAsiaTheme="minorHAnsi" w:hAnsi="Times New Roman" w:cstheme="minorBidi"/>
          <w:sz w:val="24"/>
          <w:szCs w:val="24"/>
          <w:lang w:eastAsia="en-US"/>
        </w:rPr>
        <w:t>Победитель районного этапа городского конкурса «Поэтическая весна», диплом, гран-при.</w:t>
      </w:r>
    </w:p>
    <w:p w:rsidR="00337B8C" w:rsidRPr="00337B8C" w:rsidRDefault="00337B8C" w:rsidP="00337B8C">
      <w:pPr>
        <w:pStyle w:val="a8"/>
        <w:numPr>
          <w:ilvl w:val="0"/>
          <w:numId w:val="49"/>
        </w:numPr>
        <w:spacing w:after="0" w:line="240" w:lineRule="auto"/>
        <w:jc w:val="both"/>
        <w:rPr>
          <w:rFonts w:ascii="Times New Roman" w:eastAsiaTheme="minorHAnsi" w:hAnsi="Times New Roman" w:cstheme="minorBidi"/>
          <w:sz w:val="24"/>
          <w:szCs w:val="24"/>
          <w:lang w:eastAsia="en-US"/>
        </w:rPr>
      </w:pPr>
      <w:r w:rsidRPr="00337B8C">
        <w:rPr>
          <w:rFonts w:ascii="Times New Roman" w:eastAsiaTheme="minorHAnsi" w:hAnsi="Times New Roman" w:cstheme="minorBidi"/>
          <w:sz w:val="24"/>
          <w:szCs w:val="24"/>
          <w:lang w:eastAsia="en-US"/>
        </w:rPr>
        <w:t>Победитель районного этапа городского конкурса «Юный экскурсовод», диплом за 1 место.</w:t>
      </w:r>
    </w:p>
    <w:p w:rsidR="00337B8C" w:rsidRPr="00337B8C" w:rsidRDefault="00337B8C" w:rsidP="00337B8C">
      <w:pPr>
        <w:pStyle w:val="a8"/>
        <w:numPr>
          <w:ilvl w:val="0"/>
          <w:numId w:val="49"/>
        </w:numPr>
        <w:spacing w:after="0" w:line="240" w:lineRule="auto"/>
        <w:jc w:val="both"/>
        <w:rPr>
          <w:rFonts w:ascii="Times New Roman" w:eastAsiaTheme="minorHAnsi" w:hAnsi="Times New Roman" w:cstheme="minorBidi"/>
          <w:sz w:val="24"/>
          <w:szCs w:val="24"/>
          <w:lang w:eastAsia="en-US"/>
        </w:rPr>
      </w:pPr>
      <w:r w:rsidRPr="00337B8C">
        <w:rPr>
          <w:rFonts w:ascii="Times New Roman" w:eastAsiaTheme="minorHAnsi" w:hAnsi="Times New Roman" w:cstheme="minorBidi"/>
          <w:sz w:val="24"/>
          <w:szCs w:val="24"/>
          <w:lang w:eastAsia="en-US"/>
        </w:rPr>
        <w:t>Победитель районного конкурса «Подвижные игры народов России», диплом за 2 место.</w:t>
      </w:r>
    </w:p>
    <w:p w:rsidR="00337B8C" w:rsidRPr="00337B8C" w:rsidRDefault="00337B8C" w:rsidP="00337B8C">
      <w:pPr>
        <w:pStyle w:val="a8"/>
        <w:numPr>
          <w:ilvl w:val="0"/>
          <w:numId w:val="49"/>
        </w:numPr>
        <w:spacing w:after="0" w:line="240" w:lineRule="auto"/>
        <w:jc w:val="both"/>
        <w:rPr>
          <w:rFonts w:ascii="Times New Roman" w:eastAsiaTheme="minorHAnsi" w:hAnsi="Times New Roman" w:cstheme="minorBidi"/>
          <w:sz w:val="24"/>
          <w:szCs w:val="24"/>
          <w:lang w:eastAsia="en-US"/>
        </w:rPr>
      </w:pPr>
      <w:r w:rsidRPr="00337B8C">
        <w:rPr>
          <w:rFonts w:ascii="Times New Roman" w:eastAsiaTheme="minorHAnsi" w:hAnsi="Times New Roman" w:cstheme="minorBidi"/>
          <w:sz w:val="24"/>
          <w:szCs w:val="24"/>
          <w:lang w:eastAsia="en-US"/>
        </w:rPr>
        <w:lastRenderedPageBreak/>
        <w:t>Победитель районного этапа республиканского конкурса «Джалиловские чтения», диплом за 2 и 3 место.</w:t>
      </w:r>
    </w:p>
    <w:p w:rsidR="00337B8C" w:rsidRPr="00337B8C" w:rsidRDefault="00337B8C" w:rsidP="00337B8C">
      <w:pPr>
        <w:pStyle w:val="a8"/>
        <w:numPr>
          <w:ilvl w:val="0"/>
          <w:numId w:val="49"/>
        </w:numPr>
        <w:spacing w:after="0" w:line="240" w:lineRule="auto"/>
        <w:jc w:val="both"/>
        <w:rPr>
          <w:rFonts w:ascii="Times New Roman" w:eastAsiaTheme="minorHAnsi" w:hAnsi="Times New Roman" w:cstheme="minorBidi"/>
          <w:sz w:val="24"/>
          <w:szCs w:val="24"/>
          <w:lang w:eastAsia="en-US"/>
        </w:rPr>
      </w:pPr>
      <w:r w:rsidRPr="00337B8C">
        <w:rPr>
          <w:rFonts w:ascii="Times New Roman" w:eastAsiaTheme="minorHAnsi" w:hAnsi="Times New Roman" w:cstheme="minorBidi"/>
          <w:sz w:val="24"/>
          <w:szCs w:val="24"/>
          <w:lang w:eastAsia="en-US"/>
        </w:rPr>
        <w:t>Победитель районного конкурса чтецов «Туган тел». Посвященный дню рождения Г.Тукая, диплом за 2 место.</w:t>
      </w:r>
    </w:p>
    <w:p w:rsidR="00337B8C" w:rsidRDefault="00337B8C" w:rsidP="00337B8C">
      <w:pPr>
        <w:pStyle w:val="a8"/>
        <w:numPr>
          <w:ilvl w:val="0"/>
          <w:numId w:val="49"/>
        </w:numPr>
        <w:spacing w:after="0" w:line="240" w:lineRule="auto"/>
        <w:jc w:val="both"/>
        <w:rPr>
          <w:rFonts w:ascii="Times New Roman" w:eastAsiaTheme="minorHAnsi" w:hAnsi="Times New Roman" w:cstheme="minorBidi"/>
          <w:sz w:val="24"/>
          <w:szCs w:val="24"/>
          <w:lang w:eastAsia="en-US"/>
        </w:rPr>
      </w:pPr>
      <w:r w:rsidRPr="00337B8C">
        <w:rPr>
          <w:rFonts w:ascii="Times New Roman" w:eastAsiaTheme="minorHAnsi" w:hAnsi="Times New Roman" w:cstheme="minorBidi"/>
          <w:sz w:val="24"/>
          <w:szCs w:val="24"/>
          <w:lang w:eastAsia="en-US"/>
        </w:rPr>
        <w:t xml:space="preserve">Победитель онлайн-конкурса видеофильмов детских спектаклей младших школьников «Здравствуй, детский театр», диплом 2 степени </w:t>
      </w:r>
    </w:p>
    <w:p w:rsidR="00337B8C" w:rsidRPr="00337B8C" w:rsidRDefault="00337B8C" w:rsidP="00337B8C">
      <w:pPr>
        <w:pStyle w:val="a8"/>
        <w:numPr>
          <w:ilvl w:val="0"/>
          <w:numId w:val="49"/>
        </w:numPr>
        <w:spacing w:after="0" w:line="240" w:lineRule="auto"/>
        <w:jc w:val="both"/>
        <w:rPr>
          <w:rFonts w:ascii="Times New Roman" w:eastAsiaTheme="minorHAnsi" w:hAnsi="Times New Roman" w:cstheme="minorBidi"/>
          <w:sz w:val="24"/>
          <w:szCs w:val="24"/>
          <w:lang w:eastAsia="en-US"/>
        </w:rPr>
      </w:pPr>
      <w:r w:rsidRPr="00337B8C">
        <w:rPr>
          <w:rFonts w:ascii="Times New Roman" w:eastAsiaTheme="minorHAnsi" w:hAnsi="Times New Roman" w:cstheme="minorBidi"/>
          <w:sz w:val="24"/>
          <w:szCs w:val="24"/>
          <w:lang w:eastAsia="en-US"/>
        </w:rPr>
        <w:t>Победитель Международного онлайн конкурс-фестиваля театрального творчества имени Ш.Биктимирова «Наследники Альмандара», дипломы 1 и 2 степени.</w:t>
      </w:r>
    </w:p>
    <w:p w:rsidR="00337B8C" w:rsidRDefault="00337B8C" w:rsidP="00337B8C">
      <w:pPr>
        <w:pStyle w:val="a8"/>
        <w:numPr>
          <w:ilvl w:val="0"/>
          <w:numId w:val="49"/>
        </w:numPr>
        <w:spacing w:after="0" w:line="240" w:lineRule="auto"/>
        <w:jc w:val="both"/>
        <w:rPr>
          <w:rFonts w:ascii="Times New Roman" w:eastAsiaTheme="minorHAnsi" w:hAnsi="Times New Roman" w:cstheme="minorBidi"/>
          <w:sz w:val="24"/>
          <w:szCs w:val="24"/>
          <w:lang w:eastAsia="en-US"/>
        </w:rPr>
      </w:pPr>
      <w:r w:rsidRPr="00337B8C">
        <w:rPr>
          <w:rFonts w:ascii="Times New Roman" w:eastAsiaTheme="minorHAnsi" w:hAnsi="Times New Roman" w:cstheme="minorBidi"/>
          <w:sz w:val="24"/>
          <w:szCs w:val="24"/>
          <w:lang w:eastAsia="en-US"/>
        </w:rPr>
        <w:t>Победитель фестиваля национальных культур «Алтын сәгать», дипломы 1 и 2 степени.</w:t>
      </w:r>
    </w:p>
    <w:p w:rsidR="00337B8C" w:rsidRPr="00337B8C" w:rsidRDefault="00337B8C" w:rsidP="00337B8C">
      <w:pPr>
        <w:pStyle w:val="a8"/>
        <w:numPr>
          <w:ilvl w:val="0"/>
          <w:numId w:val="49"/>
        </w:numPr>
        <w:spacing w:after="0" w:line="240" w:lineRule="auto"/>
        <w:jc w:val="both"/>
        <w:rPr>
          <w:rFonts w:ascii="Times New Roman" w:eastAsiaTheme="minorHAnsi" w:hAnsi="Times New Roman" w:cstheme="minorBidi"/>
          <w:sz w:val="24"/>
          <w:szCs w:val="24"/>
          <w:lang w:eastAsia="en-US"/>
        </w:rPr>
      </w:pPr>
      <w:r w:rsidRPr="00337B8C">
        <w:rPr>
          <w:rFonts w:ascii="Times New Roman" w:eastAsiaTheme="minorHAnsi" w:hAnsi="Times New Roman" w:cstheme="minorBidi"/>
          <w:sz w:val="24"/>
          <w:szCs w:val="24"/>
          <w:lang w:eastAsia="en-US"/>
        </w:rPr>
        <w:t>Театрализованное представление детей «Праздник Сабантуй» приняло участие в научно-практической конференции ЕССЕ-РЕГИОН Онлайн «Воспитание дошкольников на основе традиционных духовно-нравственных ценностей народов РФ».</w:t>
      </w:r>
    </w:p>
    <w:p w:rsidR="00337B8C" w:rsidRPr="00337B8C" w:rsidRDefault="00337B8C" w:rsidP="00337B8C">
      <w:pPr>
        <w:spacing w:after="0" w:line="240" w:lineRule="auto"/>
        <w:ind w:firstLine="709"/>
        <w:jc w:val="both"/>
        <w:rPr>
          <w:rFonts w:ascii="Times New Roman" w:hAnsi="Times New Roman"/>
          <w:sz w:val="24"/>
          <w:szCs w:val="24"/>
        </w:rPr>
      </w:pPr>
      <w:r w:rsidRPr="00337B8C">
        <w:rPr>
          <w:rFonts w:ascii="Times New Roman" w:eastAsiaTheme="minorHAnsi" w:hAnsi="Times New Roman"/>
          <w:sz w:val="24"/>
          <w:szCs w:val="24"/>
          <w:lang w:eastAsia="en-US"/>
        </w:rPr>
        <w:t>С начала учебного года были подписаны договора о сетевом</w:t>
      </w:r>
      <w:r w:rsidRPr="00337B8C">
        <w:rPr>
          <w:rFonts w:ascii="Times New Roman" w:hAnsi="Times New Roman"/>
          <w:sz w:val="24"/>
          <w:szCs w:val="24"/>
        </w:rPr>
        <w:t xml:space="preserve">  взаимодействии со следующими социальными партнерами: ГБУ «Ресурсный центр внедрения инноваций и сохранения традиций в сфере культуры Республики Татарстан», РМОО «Молодежная Ассамблея народов Татарстана», ГБУК РТ «Республиканская детская библиотека». Получено рекомендательное письмо ГБУ «Дом дружбы народов Татарстана» о поддержке  образовательного учреждения в организации и реализации проектов, направленных на сохранение и развитие языков, традиций, культур народов, проживающих на территории Республики Татарстан. В рамках сетевого взаимодействия была проведена игровая театрализованная программа для детей детского сада «Игры народов Республики Татарстан» с участием представителей проекта «UenFest». Был проведен праздник с участниками Дома дружбы народов, направленный на  сохранение и развитие языков, традиций, культур народов, проживающих на территории Республики Татарстан.</w:t>
      </w:r>
    </w:p>
    <w:p w:rsidR="00337B8C" w:rsidRDefault="00337B8C" w:rsidP="00337B8C">
      <w:pPr>
        <w:spacing w:after="0" w:line="240" w:lineRule="auto"/>
        <w:ind w:firstLine="709"/>
        <w:jc w:val="both"/>
        <w:rPr>
          <w:rFonts w:ascii="Times New Roman" w:hAnsi="Times New Roman"/>
          <w:sz w:val="28"/>
          <w:szCs w:val="28"/>
        </w:rPr>
      </w:pPr>
      <w:r w:rsidRPr="00337B8C">
        <w:rPr>
          <w:rFonts w:ascii="Times New Roman" w:hAnsi="Times New Roman"/>
          <w:sz w:val="24"/>
          <w:szCs w:val="24"/>
        </w:rPr>
        <w:t>На основе договора между детским садом и Республиканской детской библиотекой созданы условия для временного использования книг библиотечного фонда, что дает возможность педагогам и воспитанникам знакомиться с авторами и произведения народов Республики Татарстан</w:t>
      </w:r>
      <w:r>
        <w:rPr>
          <w:rFonts w:ascii="Times New Roman" w:hAnsi="Times New Roman"/>
          <w:sz w:val="28"/>
          <w:szCs w:val="28"/>
        </w:rPr>
        <w:t>.</w:t>
      </w:r>
    </w:p>
    <w:p w:rsidR="00337B8C" w:rsidRPr="00FE2F70" w:rsidRDefault="00FE2F70" w:rsidP="00384118">
      <w:pPr>
        <w:spacing w:after="0" w:line="240" w:lineRule="auto"/>
        <w:ind w:firstLine="708"/>
        <w:jc w:val="both"/>
        <w:rPr>
          <w:rFonts w:ascii="Times New Roman" w:hAnsi="Times New Roman"/>
          <w:sz w:val="24"/>
          <w:szCs w:val="24"/>
        </w:rPr>
      </w:pPr>
      <w:r w:rsidRPr="00FE2F70">
        <w:rPr>
          <w:rFonts w:ascii="Times New Roman" w:hAnsi="Times New Roman"/>
          <w:sz w:val="24"/>
          <w:szCs w:val="24"/>
        </w:rPr>
        <w:t>Организация встреч, литературных вечеров с современными писателями имеют положительный отклик у детей, педагогов и родителей. С целью ознакомления педагогов татарских детских садов Московского и Кировского района с опытом работы был проведен семинар-практикум по теме «Төрле методлар һәм алымнар аша балаларны татар язучыларының иҗаты белән таныштыру», где приняли участие детские татарские писатели Ленар Шаех и Рифат Салах. Были продемонстрированы такие приемы как стихотворная композиция, пантомима, стихотворения с Qr-кодами, нейропсихологические упражнения, мнемотехника, театрализованная деятельность и др.</w:t>
      </w:r>
    </w:p>
    <w:p w:rsidR="002C1BC0" w:rsidRDefault="00ED6EC6" w:rsidP="000E2F22">
      <w:pPr>
        <w:spacing w:after="0" w:line="240" w:lineRule="auto"/>
        <w:ind w:firstLine="709"/>
        <w:jc w:val="both"/>
        <w:rPr>
          <w:rFonts w:ascii="Times New Roman" w:hAnsi="Times New Roman" w:cs="Times New Roman"/>
          <w:iCs/>
          <w:sz w:val="24"/>
          <w:szCs w:val="24"/>
          <w:lang w:bidi="en-US"/>
        </w:rPr>
      </w:pPr>
      <w:r w:rsidRPr="00384118">
        <w:rPr>
          <w:rFonts w:ascii="Times New Roman" w:hAnsi="Times New Roman" w:cs="Times New Roman"/>
          <w:iCs/>
          <w:sz w:val="24"/>
          <w:szCs w:val="24"/>
          <w:lang w:bidi="en-US"/>
        </w:rPr>
        <w:t xml:space="preserve">В течение всего учебного года много внимания уделялось созданию в МАДОУ специальной языковой, предметно-развивающей среды по приобщению детей к истокам татарской национальной культуры и обучению родному (татарскому) языку, </w:t>
      </w:r>
      <w:r w:rsidR="000F48ED" w:rsidRPr="00384118">
        <w:rPr>
          <w:rFonts w:ascii="Times New Roman" w:hAnsi="Times New Roman" w:cs="Times New Roman"/>
          <w:iCs/>
          <w:sz w:val="24"/>
          <w:szCs w:val="24"/>
          <w:lang w:bidi="en-US"/>
        </w:rPr>
        <w:t xml:space="preserve">ознакомлению детей культурой народов Поволжья,  прослушиванию аудио и просматриванию  видеозаписей,  мультфильмов, знакомству детей с национальными праздниками, достопримечательностями Татарстана, широко использовался фольклор народов Поволжья. </w:t>
      </w:r>
      <w:r w:rsidR="000F48ED" w:rsidRPr="002C1BC0">
        <w:rPr>
          <w:rFonts w:ascii="Times New Roman" w:hAnsi="Times New Roman" w:cs="Times New Roman"/>
          <w:iCs/>
          <w:sz w:val="24"/>
          <w:szCs w:val="24"/>
          <w:lang w:bidi="en-US"/>
        </w:rPr>
        <w:t>Проводились праздники: «Сөмбелә», «</w:t>
      </w:r>
      <w:r w:rsidRPr="002C1BC0">
        <w:rPr>
          <w:rFonts w:ascii="Times New Roman" w:hAnsi="Times New Roman" w:cs="Times New Roman"/>
          <w:iCs/>
          <w:sz w:val="24"/>
          <w:szCs w:val="24"/>
          <w:lang w:bidi="en-US"/>
        </w:rPr>
        <w:t>День народного единства</w:t>
      </w:r>
      <w:r w:rsidR="000F48ED" w:rsidRPr="002C1BC0">
        <w:rPr>
          <w:rFonts w:ascii="Times New Roman" w:hAnsi="Times New Roman" w:cs="Times New Roman"/>
          <w:iCs/>
          <w:sz w:val="24"/>
          <w:szCs w:val="24"/>
          <w:lang w:bidi="en-US"/>
        </w:rPr>
        <w:t xml:space="preserve">», </w:t>
      </w:r>
      <w:r w:rsidR="002C1BC0" w:rsidRPr="002C1BC0">
        <w:rPr>
          <w:rFonts w:ascii="Times New Roman" w:hAnsi="Times New Roman" w:cs="Times New Roman"/>
          <w:iCs/>
          <w:sz w:val="24"/>
          <w:szCs w:val="24"/>
          <w:lang w:bidi="en-US"/>
        </w:rPr>
        <w:t xml:space="preserve">музыкально-театрализованное мероприятие «Мост дружбы» в рамках праздника День народного единства с участием ансамблей из Дома дружбы народов, театрализованный юбилей детского сада «Ручейку – 50 лет!», театральный фестиваль детского сада «Театральная мозаика» </w:t>
      </w:r>
      <w:r w:rsidR="000F48ED" w:rsidRPr="002C1BC0">
        <w:rPr>
          <w:rFonts w:ascii="Times New Roman" w:hAnsi="Times New Roman" w:cs="Times New Roman"/>
          <w:iCs/>
          <w:sz w:val="24"/>
          <w:szCs w:val="24"/>
          <w:lang w:bidi="en-US"/>
        </w:rPr>
        <w:t>«</w:t>
      </w:r>
      <w:r w:rsidR="00FE2F70" w:rsidRPr="002C1BC0">
        <w:rPr>
          <w:rFonts w:ascii="Times New Roman" w:hAnsi="Times New Roman" w:cs="Times New Roman"/>
          <w:iCs/>
          <w:sz w:val="24"/>
          <w:szCs w:val="24"/>
          <w:lang w:bidi="en-US"/>
        </w:rPr>
        <w:t>Нәүрүз</w:t>
      </w:r>
      <w:r w:rsidR="000F48ED" w:rsidRPr="002C1BC0">
        <w:rPr>
          <w:rFonts w:ascii="Times New Roman" w:hAnsi="Times New Roman" w:cs="Times New Roman"/>
          <w:iCs/>
          <w:sz w:val="24"/>
          <w:szCs w:val="24"/>
          <w:lang w:bidi="en-US"/>
        </w:rPr>
        <w:t>», «Ма</w:t>
      </w:r>
      <w:r w:rsidR="00EB6F2C" w:rsidRPr="002C1BC0">
        <w:rPr>
          <w:rFonts w:ascii="Times New Roman" w:hAnsi="Times New Roman" w:cs="Times New Roman"/>
          <w:iCs/>
          <w:sz w:val="24"/>
          <w:szCs w:val="24"/>
          <w:lang w:bidi="en-US"/>
        </w:rPr>
        <w:t>сленица»,</w:t>
      </w:r>
      <w:r w:rsidR="002C1BC0" w:rsidRPr="002C1BC0">
        <w:rPr>
          <w:rFonts w:ascii="Times New Roman" w:hAnsi="Times New Roman" w:cs="Times New Roman"/>
          <w:iCs/>
          <w:sz w:val="24"/>
          <w:szCs w:val="24"/>
          <w:lang w:bidi="en-US"/>
        </w:rPr>
        <w:t xml:space="preserve"> музыкально-театрализованное мероприятие «Древний Булгар», посвященное 1000-летию принятия ислама с участием фольклорных групп Республики Татарстан, </w:t>
      </w:r>
      <w:r w:rsidR="00EB6F2C" w:rsidRPr="002C1BC0">
        <w:rPr>
          <w:rFonts w:ascii="Times New Roman" w:hAnsi="Times New Roman" w:cs="Times New Roman"/>
          <w:iCs/>
          <w:sz w:val="24"/>
          <w:szCs w:val="24"/>
          <w:lang w:bidi="en-US"/>
        </w:rPr>
        <w:t xml:space="preserve"> </w:t>
      </w:r>
      <w:r w:rsidR="00384118" w:rsidRPr="002C1BC0">
        <w:rPr>
          <w:rFonts w:ascii="Times New Roman" w:hAnsi="Times New Roman" w:cs="Times New Roman"/>
          <w:iCs/>
          <w:sz w:val="24"/>
          <w:szCs w:val="24"/>
          <w:lang w:bidi="en-US"/>
        </w:rPr>
        <w:t xml:space="preserve">музыкально-литературный вечер, посвященный </w:t>
      </w:r>
      <w:r w:rsidR="002C1BC0" w:rsidRPr="002C1BC0">
        <w:rPr>
          <w:rFonts w:ascii="Times New Roman" w:hAnsi="Times New Roman" w:cs="Times New Roman"/>
          <w:iCs/>
          <w:sz w:val="24"/>
          <w:szCs w:val="24"/>
          <w:lang w:bidi="en-US"/>
        </w:rPr>
        <w:t xml:space="preserve">136-летию поэта Г.Тукая, «Сабантуй» и </w:t>
      </w:r>
      <w:r w:rsidRPr="002C1BC0">
        <w:rPr>
          <w:rFonts w:ascii="Times New Roman" w:hAnsi="Times New Roman" w:cs="Times New Roman"/>
          <w:iCs/>
          <w:sz w:val="24"/>
          <w:szCs w:val="24"/>
          <w:lang w:bidi="en-US"/>
        </w:rPr>
        <w:t>др.</w:t>
      </w:r>
      <w:r w:rsidR="000F48ED" w:rsidRPr="002C1BC0">
        <w:rPr>
          <w:rFonts w:ascii="Times New Roman" w:hAnsi="Times New Roman" w:cs="Times New Roman"/>
          <w:iCs/>
          <w:sz w:val="24"/>
          <w:szCs w:val="24"/>
          <w:lang w:bidi="en-US"/>
        </w:rPr>
        <w:t xml:space="preserve"> </w:t>
      </w:r>
    </w:p>
    <w:p w:rsidR="003F64AD" w:rsidRDefault="000F48ED" w:rsidP="000E2F22">
      <w:pPr>
        <w:spacing w:after="0" w:line="240" w:lineRule="auto"/>
        <w:ind w:firstLine="709"/>
        <w:jc w:val="both"/>
        <w:rPr>
          <w:rFonts w:ascii="Times New Roman" w:hAnsi="Times New Roman" w:cs="Times New Roman"/>
          <w:iCs/>
          <w:sz w:val="24"/>
          <w:szCs w:val="24"/>
          <w:lang w:bidi="en-US"/>
        </w:rPr>
      </w:pPr>
      <w:r w:rsidRPr="00384118">
        <w:rPr>
          <w:rFonts w:ascii="Times New Roman" w:hAnsi="Times New Roman" w:cs="Times New Roman"/>
          <w:iCs/>
          <w:sz w:val="24"/>
          <w:szCs w:val="24"/>
          <w:lang w:bidi="en-US"/>
        </w:rPr>
        <w:t xml:space="preserve">Большое значение уделялось созданию языковой  и развивающей предметно-пространственной среды в группах. Совместно с родителями в каждой группе были обогащены </w:t>
      </w:r>
      <w:r w:rsidR="00ED6EC6" w:rsidRPr="00384118">
        <w:rPr>
          <w:rFonts w:ascii="Times New Roman" w:hAnsi="Times New Roman" w:cs="Times New Roman"/>
          <w:iCs/>
          <w:sz w:val="24"/>
          <w:szCs w:val="24"/>
          <w:lang w:bidi="en-US"/>
        </w:rPr>
        <w:lastRenderedPageBreak/>
        <w:t>краеведческие уголки</w:t>
      </w:r>
      <w:r w:rsidRPr="00384118">
        <w:rPr>
          <w:rFonts w:ascii="Times New Roman" w:hAnsi="Times New Roman" w:cs="Times New Roman"/>
          <w:iCs/>
          <w:sz w:val="24"/>
          <w:szCs w:val="24"/>
          <w:lang w:bidi="en-US"/>
        </w:rPr>
        <w:t xml:space="preserve">, </w:t>
      </w:r>
      <w:r w:rsidR="00ED6EC6" w:rsidRPr="00384118">
        <w:rPr>
          <w:rFonts w:ascii="Times New Roman" w:hAnsi="Times New Roman" w:cs="Times New Roman"/>
          <w:iCs/>
          <w:sz w:val="24"/>
          <w:szCs w:val="24"/>
          <w:lang w:bidi="en-US"/>
        </w:rPr>
        <w:t>пополнены</w:t>
      </w:r>
      <w:r w:rsidRPr="00384118">
        <w:rPr>
          <w:rFonts w:ascii="Times New Roman" w:hAnsi="Times New Roman" w:cs="Times New Roman"/>
          <w:iCs/>
          <w:sz w:val="24"/>
          <w:szCs w:val="24"/>
          <w:lang w:bidi="en-US"/>
        </w:rPr>
        <w:t xml:space="preserve"> макеты достопримечательностей г.Казани и </w:t>
      </w:r>
      <w:r w:rsidRPr="000E2F22">
        <w:rPr>
          <w:rFonts w:ascii="Times New Roman" w:hAnsi="Times New Roman" w:cs="Times New Roman"/>
          <w:iCs/>
          <w:sz w:val="24"/>
          <w:szCs w:val="24"/>
          <w:lang w:bidi="en-US"/>
        </w:rPr>
        <w:t>оформлена выставка</w:t>
      </w:r>
      <w:r w:rsidR="002C1BC0">
        <w:rPr>
          <w:rFonts w:ascii="Times New Roman" w:hAnsi="Times New Roman" w:cs="Times New Roman"/>
          <w:iCs/>
          <w:sz w:val="24"/>
          <w:szCs w:val="24"/>
          <w:lang w:bidi="en-US"/>
        </w:rPr>
        <w:t xml:space="preserve"> </w:t>
      </w:r>
      <w:r w:rsidR="00E04377">
        <w:rPr>
          <w:rFonts w:ascii="Times New Roman" w:hAnsi="Times New Roman" w:cs="Times New Roman"/>
          <w:iCs/>
          <w:sz w:val="24"/>
          <w:szCs w:val="24"/>
          <w:lang w:bidi="en-US"/>
        </w:rPr>
        <w:t>макетов Древнего города Болгар.</w:t>
      </w:r>
      <w:r w:rsidRPr="000E2F22">
        <w:rPr>
          <w:rFonts w:ascii="Times New Roman" w:hAnsi="Times New Roman" w:cs="Times New Roman"/>
          <w:iCs/>
          <w:sz w:val="24"/>
          <w:szCs w:val="24"/>
          <w:lang w:bidi="en-US"/>
        </w:rPr>
        <w:t xml:space="preserve"> Костюмерный фонд детского сада обогатился </w:t>
      </w:r>
      <w:r w:rsidR="00ED6EC6" w:rsidRPr="000E2F22">
        <w:rPr>
          <w:rFonts w:ascii="Times New Roman" w:hAnsi="Times New Roman" w:cs="Times New Roman"/>
          <w:iCs/>
          <w:sz w:val="24"/>
          <w:szCs w:val="24"/>
          <w:lang w:bidi="en-US"/>
        </w:rPr>
        <w:t>атрибутами для праздников</w:t>
      </w:r>
      <w:r w:rsidRPr="000E2F22">
        <w:rPr>
          <w:rFonts w:ascii="Times New Roman" w:hAnsi="Times New Roman" w:cs="Times New Roman"/>
          <w:iCs/>
          <w:sz w:val="24"/>
          <w:szCs w:val="24"/>
          <w:lang w:bidi="en-US"/>
        </w:rPr>
        <w:t xml:space="preserve"> и успешно применяется во время проведения театрализованной деятельности, конкурсов и открытых мероприятий районного, городского и республиканского уровней.</w:t>
      </w:r>
      <w:r w:rsidR="000E2F22" w:rsidRPr="000E2F22">
        <w:rPr>
          <w:rFonts w:ascii="Times New Roman" w:hAnsi="Times New Roman" w:cs="Times New Roman"/>
          <w:iCs/>
          <w:sz w:val="24"/>
          <w:szCs w:val="24"/>
          <w:lang w:bidi="en-US"/>
        </w:rPr>
        <w:t xml:space="preserve"> </w:t>
      </w:r>
    </w:p>
    <w:p w:rsidR="00687169" w:rsidRDefault="000E2F22" w:rsidP="000E2F22">
      <w:pPr>
        <w:spacing w:after="0" w:line="240" w:lineRule="auto"/>
        <w:ind w:firstLine="709"/>
        <w:jc w:val="both"/>
        <w:rPr>
          <w:rFonts w:ascii="Times New Roman" w:hAnsi="Times New Roman" w:cs="Times New Roman"/>
          <w:iCs/>
          <w:color w:val="FF0000"/>
          <w:sz w:val="24"/>
          <w:szCs w:val="24"/>
          <w:lang w:bidi="en-US"/>
        </w:rPr>
      </w:pPr>
      <w:r w:rsidRPr="00687169">
        <w:rPr>
          <w:rFonts w:ascii="Times New Roman" w:hAnsi="Times New Roman" w:cs="Times New Roman"/>
          <w:iCs/>
          <w:sz w:val="24"/>
          <w:szCs w:val="24"/>
          <w:lang w:bidi="en-US"/>
        </w:rPr>
        <w:t>Были проведены</w:t>
      </w:r>
      <w:r w:rsidR="00BE0F86" w:rsidRPr="00687169">
        <w:rPr>
          <w:rFonts w:ascii="Times New Roman" w:hAnsi="Times New Roman" w:cs="Times New Roman"/>
          <w:iCs/>
          <w:sz w:val="24"/>
          <w:szCs w:val="24"/>
          <w:lang w:bidi="en-US"/>
        </w:rPr>
        <w:t xml:space="preserve"> </w:t>
      </w:r>
      <w:r w:rsidR="00687169" w:rsidRPr="00687169">
        <w:rPr>
          <w:rFonts w:ascii="Times New Roman" w:hAnsi="Times New Roman" w:cs="Times New Roman"/>
          <w:iCs/>
          <w:sz w:val="24"/>
          <w:szCs w:val="24"/>
          <w:lang w:bidi="en-US"/>
        </w:rPr>
        <w:t xml:space="preserve">следующие смотры-конкурсы: </w:t>
      </w:r>
      <w:r w:rsidR="00687169" w:rsidRPr="00687169">
        <w:rPr>
          <w:rFonts w:ascii="Times New Roman" w:hAnsi="Times New Roman" w:cs="Times New Roman"/>
          <w:sz w:val="24"/>
          <w:szCs w:val="24"/>
          <w:lang w:eastAsia="en-US"/>
        </w:rPr>
        <w:t xml:space="preserve">конкурс семейных видеороликов  </w:t>
      </w:r>
      <w:r w:rsidR="00687169" w:rsidRPr="00A57E8A">
        <w:rPr>
          <w:rFonts w:ascii="Times New Roman" w:hAnsi="Times New Roman" w:cs="Times New Roman"/>
          <w:sz w:val="24"/>
          <w:szCs w:val="24"/>
          <w:lang w:eastAsia="en-US"/>
        </w:rPr>
        <w:t>«Традиции нашей семьи»</w:t>
      </w:r>
      <w:r w:rsidR="00687169">
        <w:rPr>
          <w:rFonts w:ascii="Times New Roman" w:hAnsi="Times New Roman" w:cs="Times New Roman"/>
          <w:sz w:val="24"/>
          <w:szCs w:val="24"/>
          <w:lang w:eastAsia="en-US"/>
        </w:rPr>
        <w:t xml:space="preserve">, </w:t>
      </w:r>
      <w:r w:rsidR="00687169">
        <w:rPr>
          <w:rFonts w:ascii="Times New Roman" w:hAnsi="Times New Roman" w:cs="Times New Roman"/>
          <w:spacing w:val="-1"/>
          <w:sz w:val="24"/>
          <w:szCs w:val="24"/>
          <w:lang w:eastAsia="en-US"/>
        </w:rPr>
        <w:t>с</w:t>
      </w:r>
      <w:r w:rsidR="00687169" w:rsidRPr="00A57E8A">
        <w:rPr>
          <w:rFonts w:ascii="Times New Roman" w:hAnsi="Times New Roman" w:cs="Times New Roman"/>
          <w:spacing w:val="-1"/>
          <w:sz w:val="24"/>
          <w:szCs w:val="24"/>
          <w:lang w:eastAsia="en-US"/>
        </w:rPr>
        <w:t>мотр-конкурс макетов достопримечательностей древнего города Булгар</w:t>
      </w:r>
      <w:r w:rsidR="00687169">
        <w:rPr>
          <w:rFonts w:ascii="Times New Roman" w:hAnsi="Times New Roman" w:cs="Times New Roman"/>
          <w:spacing w:val="-1"/>
          <w:sz w:val="24"/>
          <w:szCs w:val="24"/>
          <w:lang w:eastAsia="en-US"/>
        </w:rPr>
        <w:t>, к</w:t>
      </w:r>
      <w:r w:rsidR="00687169" w:rsidRPr="00A57E8A">
        <w:rPr>
          <w:rFonts w:ascii="Times New Roman" w:hAnsi="Times New Roman" w:cs="Times New Roman"/>
          <w:bCs/>
          <w:spacing w:val="-1"/>
          <w:sz w:val="24"/>
          <w:szCs w:val="24"/>
        </w:rPr>
        <w:t>онкурс чтецов «Г.Тукай в наших сердцах»</w:t>
      </w:r>
      <w:r w:rsidR="00687169">
        <w:rPr>
          <w:rFonts w:ascii="Times New Roman" w:hAnsi="Times New Roman" w:cs="Times New Roman"/>
          <w:bCs/>
          <w:spacing w:val="-1"/>
          <w:sz w:val="24"/>
          <w:szCs w:val="24"/>
        </w:rPr>
        <w:t xml:space="preserve"> и др.</w:t>
      </w:r>
    </w:p>
    <w:p w:rsidR="00384118" w:rsidRPr="00E5126C" w:rsidRDefault="000E2F22" w:rsidP="00E5126C">
      <w:pPr>
        <w:spacing w:after="0" w:line="240" w:lineRule="auto"/>
        <w:ind w:firstLine="709"/>
        <w:jc w:val="both"/>
        <w:rPr>
          <w:rFonts w:ascii="Times New Roman" w:hAnsi="Times New Roman" w:cs="Times New Roman"/>
          <w:iCs/>
          <w:sz w:val="24"/>
          <w:szCs w:val="24"/>
          <w:lang w:bidi="en-US"/>
        </w:rPr>
      </w:pPr>
      <w:r w:rsidRPr="00317799">
        <w:rPr>
          <w:rFonts w:ascii="Times New Roman" w:hAnsi="Times New Roman" w:cs="Times New Roman"/>
          <w:iCs/>
          <w:sz w:val="24"/>
          <w:szCs w:val="24"/>
          <w:lang w:bidi="en-US"/>
        </w:rPr>
        <w:t>Так же нужно отметить работу театрального кружка «Әкият илендә», который помог добиться положительных результатов в усвоении детьми татарского языка и огр</w:t>
      </w:r>
      <w:r w:rsidR="00687169">
        <w:rPr>
          <w:rFonts w:ascii="Times New Roman" w:hAnsi="Times New Roman" w:cs="Times New Roman"/>
          <w:iCs/>
          <w:sz w:val="24"/>
          <w:szCs w:val="24"/>
          <w:lang w:bidi="en-US"/>
        </w:rPr>
        <w:t>омного желания изучать его. Была инсценирована</w:t>
      </w:r>
      <w:r w:rsidRPr="00317799">
        <w:rPr>
          <w:rFonts w:ascii="Times New Roman" w:hAnsi="Times New Roman" w:cs="Times New Roman"/>
          <w:iCs/>
          <w:sz w:val="24"/>
          <w:szCs w:val="24"/>
          <w:lang w:bidi="en-US"/>
        </w:rPr>
        <w:t xml:space="preserve"> авторск</w:t>
      </w:r>
      <w:r w:rsidR="00E5126C">
        <w:rPr>
          <w:rFonts w:ascii="Times New Roman" w:hAnsi="Times New Roman" w:cs="Times New Roman"/>
          <w:iCs/>
          <w:sz w:val="24"/>
          <w:szCs w:val="24"/>
          <w:lang w:bidi="en-US"/>
        </w:rPr>
        <w:t xml:space="preserve">ая сказка </w:t>
      </w:r>
      <w:r w:rsidRPr="00317799">
        <w:rPr>
          <w:rFonts w:ascii="Times New Roman" w:hAnsi="Times New Roman" w:cs="Times New Roman"/>
          <w:iCs/>
          <w:sz w:val="24"/>
          <w:szCs w:val="24"/>
          <w:lang w:bidi="en-US"/>
        </w:rPr>
        <w:t>«</w:t>
      </w:r>
      <w:r w:rsidR="00687169">
        <w:rPr>
          <w:rFonts w:ascii="Times New Roman" w:hAnsi="Times New Roman" w:cs="Times New Roman"/>
          <w:iCs/>
          <w:sz w:val="24"/>
          <w:szCs w:val="24"/>
          <w:lang w:bidi="en-US"/>
        </w:rPr>
        <w:t>Теремок</w:t>
      </w:r>
      <w:r w:rsidRPr="00317799">
        <w:rPr>
          <w:rFonts w:ascii="Times New Roman" w:hAnsi="Times New Roman" w:cs="Times New Roman"/>
          <w:iCs/>
          <w:sz w:val="24"/>
          <w:szCs w:val="24"/>
          <w:lang w:bidi="en-US"/>
        </w:rPr>
        <w:t>»</w:t>
      </w:r>
      <w:r w:rsidR="00687169">
        <w:rPr>
          <w:rFonts w:ascii="Times New Roman" w:hAnsi="Times New Roman" w:cs="Times New Roman"/>
          <w:iCs/>
          <w:sz w:val="24"/>
          <w:szCs w:val="24"/>
          <w:lang w:bidi="en-US"/>
        </w:rPr>
        <w:t>, обогащенный устным народным творчеством, песнями, играми и танцами.</w:t>
      </w:r>
      <w:r w:rsidRPr="00317799">
        <w:rPr>
          <w:rFonts w:ascii="Times New Roman" w:hAnsi="Times New Roman" w:cs="Times New Roman"/>
          <w:iCs/>
          <w:sz w:val="24"/>
          <w:szCs w:val="24"/>
          <w:lang w:bidi="en-US"/>
        </w:rPr>
        <w:t xml:space="preserve"> </w:t>
      </w:r>
      <w:r w:rsidR="00384118" w:rsidRPr="00E5126C">
        <w:rPr>
          <w:rFonts w:ascii="Times New Roman" w:hAnsi="Times New Roman" w:cs="Times New Roman"/>
          <w:iCs/>
          <w:sz w:val="24"/>
          <w:szCs w:val="24"/>
          <w:lang w:bidi="en-US"/>
        </w:rPr>
        <w:t xml:space="preserve">В течении всего учебного года ввелась работа по театрализованной деятельности. Дети </w:t>
      </w:r>
      <w:r w:rsidR="00687169">
        <w:rPr>
          <w:rFonts w:ascii="Times New Roman" w:hAnsi="Times New Roman" w:cs="Times New Roman"/>
          <w:iCs/>
          <w:sz w:val="24"/>
          <w:szCs w:val="24"/>
          <w:lang w:bidi="en-US"/>
        </w:rPr>
        <w:t>подготовительных и старших</w:t>
      </w:r>
      <w:r w:rsidR="00384118" w:rsidRPr="00E5126C">
        <w:rPr>
          <w:rFonts w:ascii="Times New Roman" w:hAnsi="Times New Roman" w:cs="Times New Roman"/>
          <w:iCs/>
          <w:sz w:val="24"/>
          <w:szCs w:val="24"/>
          <w:lang w:bidi="en-US"/>
        </w:rPr>
        <w:t xml:space="preserve"> групп участвовали во многочисл</w:t>
      </w:r>
      <w:r w:rsidR="00687169">
        <w:rPr>
          <w:rFonts w:ascii="Times New Roman" w:hAnsi="Times New Roman" w:cs="Times New Roman"/>
          <w:iCs/>
          <w:sz w:val="24"/>
          <w:szCs w:val="24"/>
          <w:lang w:bidi="en-US"/>
        </w:rPr>
        <w:t>енных конкурсах разного уровней.</w:t>
      </w:r>
    </w:p>
    <w:p w:rsidR="0042359B" w:rsidRDefault="00317799" w:rsidP="0042359B">
      <w:pPr>
        <w:spacing w:after="0" w:line="240" w:lineRule="auto"/>
        <w:ind w:firstLine="709"/>
        <w:jc w:val="both"/>
        <w:rPr>
          <w:rFonts w:ascii="Times New Roman" w:hAnsi="Times New Roman" w:cs="Times New Roman"/>
          <w:iCs/>
          <w:sz w:val="24"/>
          <w:szCs w:val="24"/>
          <w:lang w:bidi="en-US"/>
        </w:rPr>
      </w:pPr>
      <w:r w:rsidRPr="00F03E90">
        <w:rPr>
          <w:rFonts w:ascii="Times New Roman" w:hAnsi="Times New Roman" w:cs="Times New Roman"/>
          <w:iCs/>
          <w:sz w:val="24"/>
          <w:szCs w:val="24"/>
          <w:lang w:bidi="en-US"/>
        </w:rPr>
        <w:t xml:space="preserve">В дальнейшем </w:t>
      </w:r>
      <w:r w:rsidR="0042359B">
        <w:rPr>
          <w:rFonts w:ascii="Times New Roman" w:hAnsi="Times New Roman" w:cs="Times New Roman"/>
          <w:iCs/>
          <w:sz w:val="24"/>
          <w:szCs w:val="24"/>
          <w:lang w:bidi="en-US"/>
        </w:rPr>
        <w:t xml:space="preserve">планируется </w:t>
      </w:r>
      <w:r w:rsidR="00687169">
        <w:rPr>
          <w:rFonts w:ascii="Times New Roman" w:hAnsi="Times New Roman" w:cs="Times New Roman"/>
          <w:iCs/>
          <w:sz w:val="24"/>
          <w:szCs w:val="24"/>
          <w:lang w:bidi="en-US"/>
        </w:rPr>
        <w:t xml:space="preserve">продолжение </w:t>
      </w:r>
      <w:r w:rsidR="0042359B">
        <w:rPr>
          <w:rFonts w:ascii="Times New Roman" w:hAnsi="Times New Roman" w:cs="Times New Roman"/>
          <w:iCs/>
          <w:sz w:val="24"/>
          <w:szCs w:val="24"/>
          <w:lang w:bidi="en-US"/>
        </w:rPr>
        <w:t xml:space="preserve">работы в ДОУ по развитию театрализованной деятельности как средство формирования ключевых компетенций успешности дошкольника и </w:t>
      </w:r>
      <w:r w:rsidRPr="00F03E90">
        <w:rPr>
          <w:rFonts w:ascii="Times New Roman" w:hAnsi="Times New Roman" w:cs="Times New Roman"/>
          <w:iCs/>
          <w:sz w:val="24"/>
          <w:szCs w:val="24"/>
          <w:lang w:bidi="en-US"/>
        </w:rPr>
        <w:t>приобщ</w:t>
      </w:r>
      <w:r w:rsidR="0042359B">
        <w:rPr>
          <w:rFonts w:ascii="Times New Roman" w:hAnsi="Times New Roman" w:cs="Times New Roman"/>
          <w:iCs/>
          <w:sz w:val="24"/>
          <w:szCs w:val="24"/>
          <w:lang w:bidi="en-US"/>
        </w:rPr>
        <w:t>ения</w:t>
      </w:r>
      <w:r w:rsidRPr="00F03E90">
        <w:rPr>
          <w:rFonts w:ascii="Times New Roman" w:hAnsi="Times New Roman" w:cs="Times New Roman"/>
          <w:iCs/>
          <w:sz w:val="24"/>
          <w:szCs w:val="24"/>
          <w:lang w:bidi="en-US"/>
        </w:rPr>
        <w:t xml:space="preserve"> его к</w:t>
      </w:r>
      <w:r w:rsidR="00F03E90" w:rsidRPr="00F03E90">
        <w:rPr>
          <w:rFonts w:ascii="Times New Roman" w:hAnsi="Times New Roman" w:cs="Times New Roman"/>
          <w:iCs/>
          <w:sz w:val="24"/>
          <w:szCs w:val="24"/>
          <w:lang w:bidi="en-US"/>
        </w:rPr>
        <w:t xml:space="preserve"> духовно-нравственным ценностям</w:t>
      </w:r>
      <w:r w:rsidR="0042359B">
        <w:rPr>
          <w:rFonts w:ascii="Times New Roman" w:hAnsi="Times New Roman" w:cs="Times New Roman"/>
          <w:iCs/>
          <w:sz w:val="24"/>
          <w:szCs w:val="24"/>
          <w:lang w:bidi="en-US"/>
        </w:rPr>
        <w:t>.</w:t>
      </w:r>
    </w:p>
    <w:p w:rsidR="00A76FDC" w:rsidRPr="00F32586" w:rsidRDefault="00687169" w:rsidP="00A76FDC">
      <w:pPr>
        <w:spacing w:after="0" w:line="240" w:lineRule="auto"/>
        <w:ind w:firstLine="708"/>
        <w:jc w:val="both"/>
        <w:rPr>
          <w:rFonts w:ascii="Times New Roman" w:hAnsi="Times New Roman" w:cs="Times New Roman"/>
          <w:iCs/>
          <w:sz w:val="24"/>
          <w:szCs w:val="24"/>
          <w:lang w:bidi="en-US"/>
        </w:rPr>
      </w:pPr>
      <w:r>
        <w:rPr>
          <w:rFonts w:ascii="Times New Roman" w:hAnsi="Times New Roman" w:cs="Times New Roman"/>
          <w:iCs/>
          <w:sz w:val="24"/>
          <w:szCs w:val="24"/>
          <w:lang w:bidi="en-US"/>
        </w:rPr>
        <w:t>Запланированная работа на 2021-2022</w:t>
      </w:r>
      <w:r w:rsidR="00A76FDC" w:rsidRPr="00F32586">
        <w:rPr>
          <w:rFonts w:ascii="Times New Roman" w:hAnsi="Times New Roman" w:cs="Times New Roman"/>
          <w:iCs/>
          <w:sz w:val="24"/>
          <w:szCs w:val="24"/>
          <w:lang w:bidi="en-US"/>
        </w:rPr>
        <w:t xml:space="preserve"> учебный год </w:t>
      </w:r>
      <w:r>
        <w:rPr>
          <w:rFonts w:ascii="Times New Roman" w:hAnsi="Times New Roman" w:cs="Times New Roman"/>
          <w:iCs/>
          <w:sz w:val="24"/>
          <w:szCs w:val="24"/>
          <w:lang w:bidi="en-US"/>
        </w:rPr>
        <w:t xml:space="preserve">успешно </w:t>
      </w:r>
      <w:r w:rsidR="00A76FDC" w:rsidRPr="00F32586">
        <w:rPr>
          <w:rFonts w:ascii="Times New Roman" w:hAnsi="Times New Roman" w:cs="Times New Roman"/>
          <w:iCs/>
          <w:sz w:val="24"/>
          <w:szCs w:val="24"/>
          <w:lang w:bidi="en-US"/>
        </w:rPr>
        <w:t xml:space="preserve">выполнена, </w:t>
      </w:r>
      <w:r w:rsidR="00F32586" w:rsidRPr="00F32586">
        <w:rPr>
          <w:rFonts w:ascii="Times New Roman" w:hAnsi="Times New Roman" w:cs="Times New Roman"/>
          <w:iCs/>
          <w:sz w:val="24"/>
          <w:szCs w:val="24"/>
          <w:lang w:bidi="en-US"/>
        </w:rPr>
        <w:t>многие</w:t>
      </w:r>
      <w:r w:rsidR="00A76FDC" w:rsidRPr="00F32586">
        <w:rPr>
          <w:rFonts w:ascii="Times New Roman" w:hAnsi="Times New Roman" w:cs="Times New Roman"/>
          <w:iCs/>
          <w:sz w:val="24"/>
          <w:szCs w:val="24"/>
          <w:lang w:bidi="en-US"/>
        </w:rPr>
        <w:t xml:space="preserve"> мероприятия проведены вовремя и с положительным результатом. </w:t>
      </w:r>
    </w:p>
    <w:p w:rsidR="007F1B42" w:rsidRPr="008E7570" w:rsidRDefault="007F1B42" w:rsidP="00CE5EFC">
      <w:pPr>
        <w:pStyle w:val="ab"/>
        <w:jc w:val="center"/>
        <w:rPr>
          <w:rFonts w:ascii="Times New Roman" w:eastAsia="Courier New" w:hAnsi="Times New Roman" w:cs="Times New Roman"/>
          <w:b/>
          <w:i w:val="0"/>
          <w:color w:val="FF0000"/>
          <w:sz w:val="24"/>
          <w:szCs w:val="24"/>
          <w:lang w:val="ru-RU" w:bidi="ru-RU"/>
        </w:rPr>
      </w:pPr>
    </w:p>
    <w:p w:rsidR="00866A89" w:rsidRPr="003D350E" w:rsidRDefault="003B0B1F" w:rsidP="00CE5EFC">
      <w:pPr>
        <w:pStyle w:val="ab"/>
        <w:jc w:val="center"/>
        <w:rPr>
          <w:rFonts w:ascii="Times New Roman" w:eastAsia="Courier New" w:hAnsi="Times New Roman" w:cs="Times New Roman"/>
          <w:b/>
          <w:i w:val="0"/>
          <w:sz w:val="24"/>
          <w:szCs w:val="24"/>
          <w:lang w:val="ru-RU" w:bidi="ru-RU"/>
        </w:rPr>
      </w:pPr>
      <w:r>
        <w:rPr>
          <w:rFonts w:ascii="Times New Roman" w:eastAsia="Courier New" w:hAnsi="Times New Roman" w:cs="Times New Roman"/>
          <w:b/>
          <w:i w:val="0"/>
          <w:sz w:val="24"/>
          <w:szCs w:val="24"/>
          <w:lang w:val="ru-RU" w:bidi="ru-RU"/>
        </w:rPr>
        <w:t xml:space="preserve">1.5. </w:t>
      </w:r>
      <w:r w:rsidR="00866A89" w:rsidRPr="003D350E">
        <w:rPr>
          <w:rFonts w:ascii="Times New Roman" w:eastAsia="Courier New" w:hAnsi="Times New Roman" w:cs="Times New Roman"/>
          <w:b/>
          <w:i w:val="0"/>
          <w:sz w:val="24"/>
          <w:szCs w:val="24"/>
          <w:lang w:val="ru-RU" w:bidi="ru-RU"/>
        </w:rPr>
        <w:t>Взаимодействие с родителями</w:t>
      </w:r>
    </w:p>
    <w:p w:rsidR="003D350E" w:rsidRPr="003D350E" w:rsidRDefault="005A60D8" w:rsidP="008227D9">
      <w:pPr>
        <w:pStyle w:val="ab"/>
        <w:ind w:firstLine="708"/>
        <w:jc w:val="both"/>
        <w:rPr>
          <w:rFonts w:ascii="Times New Roman" w:eastAsia="Times New Roman" w:hAnsi="Times New Roman"/>
          <w:i w:val="0"/>
          <w:sz w:val="24"/>
          <w:szCs w:val="24"/>
          <w:lang w:val="ru-RU"/>
        </w:rPr>
      </w:pPr>
      <w:r>
        <w:rPr>
          <w:rFonts w:ascii="Times New Roman" w:hAnsi="Times New Roman"/>
          <w:i w:val="0"/>
          <w:sz w:val="24"/>
          <w:szCs w:val="24"/>
          <w:lang w:val="ru-RU"/>
        </w:rPr>
        <w:t>Семья –</w:t>
      </w:r>
      <w:r w:rsidR="003D350E" w:rsidRPr="003D350E">
        <w:rPr>
          <w:rFonts w:ascii="Times New Roman" w:hAnsi="Times New Roman"/>
          <w:i w:val="0"/>
          <w:sz w:val="24"/>
          <w:szCs w:val="24"/>
          <w:lang w:val="ru-RU"/>
        </w:rPr>
        <w:t xml:space="preserve"> первая </w:t>
      </w:r>
      <w:r w:rsidR="003D350E" w:rsidRPr="003D350E">
        <w:rPr>
          <w:rFonts w:ascii="Times New Roman" w:eastAsia="Times New Roman" w:hAnsi="Times New Roman"/>
          <w:i w:val="0"/>
          <w:sz w:val="24"/>
          <w:szCs w:val="24"/>
          <w:lang w:val="ru-RU"/>
        </w:rPr>
        <w:t xml:space="preserve">социальная общность, которая закладывает основы личностных качеств ребенка. </w:t>
      </w:r>
      <w:r w:rsidR="003D350E" w:rsidRPr="000D63FF">
        <w:rPr>
          <w:rFonts w:ascii="Times New Roman" w:eastAsia="Times New Roman" w:hAnsi="Times New Roman"/>
          <w:i w:val="0"/>
          <w:sz w:val="24"/>
          <w:szCs w:val="24"/>
          <w:lang w:val="ru-RU"/>
        </w:rPr>
        <w:t xml:space="preserve">Там он приобретает первоначальный опыт общения, положительное самоощущение и уверенность в себе, у ребенка возникает чувство доверия к окружающему миру и близким людям. Семья и детский сад - одна из первых ступеней преемственности в процессе воспитания и обучения. Задачи и конкретное содержание плана работы с родителями тесно связано с планом образовательно-воспитательной работы детского сада.  </w:t>
      </w:r>
    </w:p>
    <w:p w:rsidR="00CE5EFC" w:rsidRPr="003D350E" w:rsidRDefault="00CE5EFC" w:rsidP="008227D9">
      <w:pPr>
        <w:pStyle w:val="ab"/>
        <w:ind w:firstLine="708"/>
        <w:jc w:val="both"/>
        <w:rPr>
          <w:rFonts w:ascii="Times New Roman" w:hAnsi="Times New Roman" w:cs="Times New Roman"/>
          <w:i w:val="0"/>
          <w:iCs w:val="0"/>
          <w:sz w:val="24"/>
          <w:szCs w:val="24"/>
          <w:lang w:val="ru-RU" w:bidi="ar-SA"/>
        </w:rPr>
      </w:pPr>
      <w:r w:rsidRPr="003D350E">
        <w:rPr>
          <w:rFonts w:ascii="Times New Roman" w:hAnsi="Times New Roman" w:cs="Times New Roman"/>
          <w:i w:val="0"/>
          <w:iCs w:val="0"/>
          <w:sz w:val="24"/>
          <w:szCs w:val="24"/>
          <w:lang w:val="ru-RU" w:bidi="ar-SA"/>
        </w:rPr>
        <w:t>В тече</w:t>
      </w:r>
      <w:r w:rsidR="003D350E" w:rsidRPr="003D350E">
        <w:rPr>
          <w:rFonts w:ascii="Times New Roman" w:hAnsi="Times New Roman" w:cs="Times New Roman"/>
          <w:i w:val="0"/>
          <w:iCs w:val="0"/>
          <w:sz w:val="24"/>
          <w:szCs w:val="24"/>
          <w:lang w:val="ru-RU" w:bidi="ar-SA"/>
        </w:rPr>
        <w:t xml:space="preserve">ние </w:t>
      </w:r>
      <w:r w:rsidRPr="003D350E">
        <w:rPr>
          <w:rFonts w:ascii="Times New Roman" w:hAnsi="Times New Roman" w:cs="Times New Roman"/>
          <w:i w:val="0"/>
          <w:iCs w:val="0"/>
          <w:sz w:val="24"/>
          <w:szCs w:val="24"/>
          <w:lang w:val="ru-RU" w:bidi="ar-SA"/>
        </w:rPr>
        <w:t>в</w:t>
      </w:r>
      <w:r w:rsidR="003D350E" w:rsidRPr="003D350E">
        <w:rPr>
          <w:rFonts w:ascii="Times New Roman" w:hAnsi="Times New Roman" w:cs="Times New Roman"/>
          <w:i w:val="0"/>
          <w:iCs w:val="0"/>
          <w:sz w:val="24"/>
          <w:szCs w:val="24"/>
          <w:lang w:val="ru-RU" w:bidi="ar-SA"/>
        </w:rPr>
        <w:t>сего учебного года в учреждении велась</w:t>
      </w:r>
      <w:r w:rsidRPr="003D350E">
        <w:rPr>
          <w:rFonts w:ascii="Times New Roman" w:hAnsi="Times New Roman" w:cs="Times New Roman"/>
          <w:i w:val="0"/>
          <w:iCs w:val="0"/>
          <w:sz w:val="24"/>
          <w:szCs w:val="24"/>
          <w:lang w:val="ru-RU" w:bidi="ar-SA"/>
        </w:rPr>
        <w:t xml:space="preserve"> систематическая и целенаправленная работа всего педагогического коллектива по взаимодействию с семьями воспитанников: ознакомление с уставными и локальными документами;</w:t>
      </w:r>
      <w:r w:rsidR="00EE1E78" w:rsidRPr="003D350E">
        <w:rPr>
          <w:rFonts w:ascii="Times New Roman" w:hAnsi="Times New Roman" w:cs="Times New Roman"/>
          <w:i w:val="0"/>
          <w:iCs w:val="0"/>
          <w:sz w:val="24"/>
          <w:szCs w:val="24"/>
          <w:lang w:val="ru-RU" w:bidi="ar-SA"/>
        </w:rPr>
        <w:t xml:space="preserve"> </w:t>
      </w:r>
      <w:r w:rsidRPr="003D350E">
        <w:rPr>
          <w:rFonts w:ascii="Times New Roman" w:hAnsi="Times New Roman" w:cs="Times New Roman"/>
          <w:i w:val="0"/>
          <w:iCs w:val="0"/>
          <w:sz w:val="24"/>
          <w:szCs w:val="24"/>
          <w:lang w:val="ru-RU" w:bidi="ar-SA"/>
        </w:rPr>
        <w:t>заключение договоров с родителями вновь поступающих детей; встречи с инспектором ГИБДД; дни открытых дверей для родителей;</w:t>
      </w:r>
      <w:r w:rsidR="00EE1E78" w:rsidRPr="003D350E">
        <w:rPr>
          <w:rFonts w:ascii="Times New Roman" w:hAnsi="Times New Roman" w:cs="Times New Roman"/>
          <w:i w:val="0"/>
          <w:iCs w:val="0"/>
          <w:sz w:val="24"/>
          <w:szCs w:val="24"/>
          <w:lang w:val="ru-RU" w:bidi="ar-SA"/>
        </w:rPr>
        <w:t xml:space="preserve"> </w:t>
      </w:r>
      <w:r w:rsidRPr="003D350E">
        <w:rPr>
          <w:rFonts w:ascii="Times New Roman" w:hAnsi="Times New Roman" w:cs="Times New Roman"/>
          <w:i w:val="0"/>
          <w:iCs w:val="0"/>
          <w:sz w:val="24"/>
          <w:szCs w:val="24"/>
          <w:lang w:val="ru-RU" w:bidi="ar-SA"/>
        </w:rPr>
        <w:t>анкетирование; проведение родительских собраний; экскурсии по детскому саду;</w:t>
      </w:r>
      <w:r w:rsidR="002E1514" w:rsidRPr="003D350E">
        <w:rPr>
          <w:rFonts w:ascii="Times New Roman" w:hAnsi="Times New Roman" w:cs="Times New Roman"/>
          <w:i w:val="0"/>
          <w:iCs w:val="0"/>
          <w:sz w:val="24"/>
          <w:szCs w:val="24"/>
          <w:lang w:val="ru-RU" w:bidi="ar-SA"/>
        </w:rPr>
        <w:t xml:space="preserve"> </w:t>
      </w:r>
      <w:r w:rsidRPr="003D350E">
        <w:rPr>
          <w:rFonts w:ascii="Times New Roman" w:hAnsi="Times New Roman" w:cs="Times New Roman"/>
          <w:i w:val="0"/>
          <w:iCs w:val="0"/>
          <w:sz w:val="24"/>
          <w:szCs w:val="24"/>
          <w:lang w:val="ru-RU" w:bidi="ar-SA"/>
        </w:rPr>
        <w:t>консультативные беседы по запросам</w:t>
      </w:r>
      <w:r w:rsidR="008227D9" w:rsidRPr="003D350E">
        <w:rPr>
          <w:rFonts w:ascii="Times New Roman" w:hAnsi="Times New Roman" w:cs="Times New Roman"/>
          <w:i w:val="0"/>
          <w:iCs w:val="0"/>
          <w:sz w:val="24"/>
          <w:szCs w:val="24"/>
          <w:lang w:val="ru-RU" w:bidi="ar-SA"/>
        </w:rPr>
        <w:t xml:space="preserve"> родителей</w:t>
      </w:r>
      <w:r w:rsidRPr="003D350E">
        <w:rPr>
          <w:rFonts w:ascii="Times New Roman" w:hAnsi="Times New Roman" w:cs="Times New Roman"/>
          <w:i w:val="0"/>
          <w:iCs w:val="0"/>
          <w:sz w:val="24"/>
          <w:szCs w:val="24"/>
          <w:lang w:val="ru-RU" w:bidi="ar-SA"/>
        </w:rPr>
        <w:t>; групповые досуговые мероприятия; организация совместных дел, праздников; оф</w:t>
      </w:r>
      <w:r w:rsidR="008227D9" w:rsidRPr="003D350E">
        <w:rPr>
          <w:rFonts w:ascii="Times New Roman" w:hAnsi="Times New Roman" w:cs="Times New Roman"/>
          <w:i w:val="0"/>
          <w:iCs w:val="0"/>
          <w:sz w:val="24"/>
          <w:szCs w:val="24"/>
          <w:lang w:val="ru-RU" w:bidi="ar-SA"/>
        </w:rPr>
        <w:t>ормление информационных стендов; работа с неблагополучными семьями; пропаганда педагогических знаний родителям (выставки, информационные уголки)</w:t>
      </w:r>
      <w:r w:rsidR="002C2C30">
        <w:rPr>
          <w:rFonts w:ascii="Times New Roman" w:hAnsi="Times New Roman" w:cs="Times New Roman"/>
          <w:i w:val="0"/>
          <w:iCs w:val="0"/>
          <w:sz w:val="24"/>
          <w:szCs w:val="24"/>
          <w:lang w:val="ru-RU" w:bidi="ar-SA"/>
        </w:rPr>
        <w:t>, информирование через дистанционный метод взаимодействия</w:t>
      </w:r>
      <w:r w:rsidR="008227D9" w:rsidRPr="003D350E">
        <w:rPr>
          <w:rFonts w:ascii="Times New Roman" w:hAnsi="Times New Roman" w:cs="Times New Roman"/>
          <w:i w:val="0"/>
          <w:iCs w:val="0"/>
          <w:sz w:val="24"/>
          <w:szCs w:val="24"/>
          <w:lang w:val="ru-RU" w:bidi="ar-SA"/>
        </w:rPr>
        <w:t xml:space="preserve"> и др.</w:t>
      </w:r>
    </w:p>
    <w:p w:rsidR="004044E0" w:rsidRDefault="00B9752B" w:rsidP="00B9752B">
      <w:pPr>
        <w:pStyle w:val="11"/>
        <w:ind w:firstLine="708"/>
        <w:jc w:val="both"/>
      </w:pPr>
      <w:r w:rsidRPr="00501FF0">
        <w:t xml:space="preserve">Сотрудничество семьи и детского сада предусматривает «прозрачность» всего учебно-воспитательного процесса. В связи с этим мы постоянно информировали родителей о содержании, формах и методах работы с детьми, стремились включать родителей в процесс общественного образования их детей путем организации конкурсов, </w:t>
      </w:r>
      <w:r>
        <w:t>мероприятий</w:t>
      </w:r>
      <w:r w:rsidRPr="00501FF0">
        <w:t xml:space="preserve"> и т.д. </w:t>
      </w:r>
      <w:r w:rsidR="0042359B">
        <w:t>Групповые собрания проводились 3</w:t>
      </w:r>
      <w:r w:rsidR="004044E0" w:rsidRPr="00501FF0">
        <w:t xml:space="preserve"> раза в год. В детском саду использовались эффективные формы работы с родителями: в каждой группе были организованы выставки творческих работ детей и совместных с родителями работ. </w:t>
      </w:r>
      <w:r w:rsidR="004044E0" w:rsidRPr="00B82AE9">
        <w:t xml:space="preserve">Пожелания родителей принимались к сведению и по возможности реализовывались. </w:t>
      </w:r>
      <w:r w:rsidR="004044E0" w:rsidRPr="00501FF0">
        <w:t>Работал консульта</w:t>
      </w:r>
      <w:r w:rsidR="004044E0">
        <w:t>тивный</w:t>
      </w:r>
      <w:r w:rsidR="004044E0" w:rsidRPr="00501FF0">
        <w:t xml:space="preserve"> пункт, где родители могли получить необходимый совет, помощь от специалистов, работающих в детском </w:t>
      </w:r>
      <w:r w:rsidR="004044E0">
        <w:t>саду.</w:t>
      </w:r>
      <w:r w:rsidR="004044E0" w:rsidRPr="004044E0">
        <w:t xml:space="preserve"> Родители воспитанников активно участвовали в сборе макулатуры, благотворительных акциях, субботниках.</w:t>
      </w:r>
      <w:r w:rsidR="004F74AA">
        <w:t xml:space="preserve"> </w:t>
      </w:r>
    </w:p>
    <w:p w:rsidR="00E028ED" w:rsidRPr="001D6F5B" w:rsidRDefault="004044E0" w:rsidP="004044E0">
      <w:pPr>
        <w:spacing w:after="0" w:line="240" w:lineRule="auto"/>
        <w:ind w:firstLine="851"/>
        <w:jc w:val="both"/>
        <w:rPr>
          <w:rFonts w:ascii="Times New Roman" w:eastAsia="Times New Roman" w:hAnsi="Times New Roman" w:cs="Times New Roman"/>
          <w:sz w:val="24"/>
          <w:szCs w:val="24"/>
        </w:rPr>
      </w:pPr>
      <w:r w:rsidRPr="001D6F5B">
        <w:rPr>
          <w:rFonts w:ascii="Times New Roman" w:eastAsia="Times New Roman" w:hAnsi="Times New Roman" w:cs="Times New Roman"/>
          <w:sz w:val="24"/>
          <w:szCs w:val="24"/>
        </w:rPr>
        <w:t xml:space="preserve">Наряду с традиционным набором образовательных и оздоровительных услуг, учитывая социальный заказ родителей,  в учреждении </w:t>
      </w:r>
      <w:r w:rsidR="00E028ED" w:rsidRPr="001D6F5B">
        <w:rPr>
          <w:rFonts w:ascii="Times New Roman" w:eastAsia="Times New Roman" w:hAnsi="Times New Roman" w:cs="Times New Roman"/>
          <w:sz w:val="24"/>
          <w:szCs w:val="24"/>
        </w:rPr>
        <w:t xml:space="preserve">были </w:t>
      </w:r>
      <w:r w:rsidRPr="001D6F5B">
        <w:rPr>
          <w:rFonts w:ascii="Times New Roman" w:eastAsia="Times New Roman" w:hAnsi="Times New Roman" w:cs="Times New Roman"/>
          <w:sz w:val="24"/>
          <w:szCs w:val="24"/>
        </w:rPr>
        <w:t xml:space="preserve">организованы следующие </w:t>
      </w:r>
      <w:r w:rsidR="00E028ED" w:rsidRPr="001D6F5B">
        <w:rPr>
          <w:rFonts w:ascii="Times New Roman" w:eastAsia="Times New Roman" w:hAnsi="Times New Roman" w:cs="Times New Roman"/>
          <w:sz w:val="24"/>
          <w:szCs w:val="24"/>
        </w:rPr>
        <w:t xml:space="preserve">дополнительные </w:t>
      </w:r>
      <w:r w:rsidRPr="001D6F5B">
        <w:rPr>
          <w:rFonts w:ascii="Times New Roman" w:eastAsia="Times New Roman" w:hAnsi="Times New Roman" w:cs="Times New Roman"/>
          <w:sz w:val="24"/>
          <w:szCs w:val="24"/>
        </w:rPr>
        <w:t>платные образовательные услуги</w:t>
      </w:r>
      <w:r w:rsidR="00E028ED" w:rsidRPr="001D6F5B">
        <w:rPr>
          <w:rFonts w:ascii="Times New Roman" w:eastAsia="Times New Roman" w:hAnsi="Times New Roman" w:cs="Times New Roman"/>
          <w:sz w:val="24"/>
          <w:szCs w:val="24"/>
        </w:rPr>
        <w:t xml:space="preserve">: </w:t>
      </w:r>
      <w:r w:rsidRPr="001D6F5B">
        <w:rPr>
          <w:rFonts w:ascii="Times New Roman" w:eastAsia="Times New Roman" w:hAnsi="Times New Roman" w:cs="Times New Roman"/>
          <w:sz w:val="24"/>
          <w:szCs w:val="24"/>
        </w:rPr>
        <w:t xml:space="preserve"> «Весёлый англи</w:t>
      </w:r>
      <w:r w:rsidR="0042359B">
        <w:rPr>
          <w:rFonts w:ascii="Times New Roman" w:eastAsia="Times New Roman" w:hAnsi="Times New Roman" w:cs="Times New Roman"/>
          <w:sz w:val="24"/>
          <w:szCs w:val="24"/>
        </w:rPr>
        <w:t xml:space="preserve">йский», </w:t>
      </w:r>
      <w:r w:rsidRPr="001D6F5B">
        <w:rPr>
          <w:rFonts w:ascii="Times New Roman" w:eastAsia="Times New Roman" w:hAnsi="Times New Roman" w:cs="Times New Roman"/>
          <w:sz w:val="24"/>
          <w:szCs w:val="24"/>
        </w:rPr>
        <w:t>«</w:t>
      </w:r>
      <w:r w:rsidR="002C2C30">
        <w:rPr>
          <w:rFonts w:ascii="Times New Roman" w:eastAsia="Times New Roman" w:hAnsi="Times New Roman" w:cs="Times New Roman"/>
          <w:sz w:val="24"/>
          <w:szCs w:val="24"/>
        </w:rPr>
        <w:t>Хореография</w:t>
      </w:r>
      <w:r w:rsidRPr="001D6F5B">
        <w:rPr>
          <w:rFonts w:ascii="Times New Roman" w:eastAsia="Times New Roman" w:hAnsi="Times New Roman" w:cs="Times New Roman"/>
          <w:sz w:val="24"/>
          <w:szCs w:val="24"/>
        </w:rPr>
        <w:t>»</w:t>
      </w:r>
      <w:r w:rsidR="002C2C30">
        <w:rPr>
          <w:rFonts w:ascii="Times New Roman" w:eastAsia="Times New Roman" w:hAnsi="Times New Roman" w:cs="Times New Roman"/>
          <w:sz w:val="24"/>
          <w:szCs w:val="24"/>
        </w:rPr>
        <w:t>, «</w:t>
      </w:r>
      <w:r w:rsidR="005350B6" w:rsidRPr="00591E2A">
        <w:rPr>
          <w:rFonts w:ascii="Times New Roman" w:hAnsi="Times New Roman" w:cs="Times New Roman"/>
          <w:sz w:val="24"/>
          <w:szCs w:val="24"/>
          <w:lang w:val="tt-RU"/>
        </w:rPr>
        <w:t>Занимательная математика</w:t>
      </w:r>
      <w:r w:rsidR="005350B6" w:rsidRPr="001D6F5B">
        <w:rPr>
          <w:rFonts w:ascii="Times New Roman" w:eastAsia="Times New Roman" w:hAnsi="Times New Roman" w:cs="Times New Roman"/>
          <w:sz w:val="24"/>
          <w:szCs w:val="24"/>
        </w:rPr>
        <w:t>»</w:t>
      </w:r>
      <w:r w:rsidR="00E028ED" w:rsidRPr="001D6F5B">
        <w:rPr>
          <w:rFonts w:ascii="Times New Roman" w:eastAsia="Times New Roman" w:hAnsi="Times New Roman" w:cs="Times New Roman"/>
          <w:sz w:val="24"/>
          <w:szCs w:val="24"/>
        </w:rPr>
        <w:t>.</w:t>
      </w:r>
    </w:p>
    <w:p w:rsidR="001D6F5B" w:rsidRPr="001D6F5B" w:rsidRDefault="00687169" w:rsidP="001D6F5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w:t>
      </w:r>
      <w:r w:rsidR="004044E0" w:rsidRPr="001D6F5B">
        <w:rPr>
          <w:rFonts w:ascii="Times New Roman" w:eastAsia="Times New Roman" w:hAnsi="Times New Roman" w:cs="Times New Roman"/>
          <w:sz w:val="24"/>
          <w:szCs w:val="24"/>
        </w:rPr>
        <w:t xml:space="preserve"> конце </w:t>
      </w:r>
      <w:r>
        <w:rPr>
          <w:rFonts w:ascii="Times New Roman" w:eastAsia="Times New Roman" w:hAnsi="Times New Roman" w:cs="Times New Roman"/>
          <w:sz w:val="24"/>
          <w:szCs w:val="24"/>
        </w:rPr>
        <w:t xml:space="preserve">учебного </w:t>
      </w:r>
      <w:r w:rsidR="004044E0" w:rsidRPr="001D6F5B">
        <w:rPr>
          <w:rFonts w:ascii="Times New Roman" w:eastAsia="Times New Roman" w:hAnsi="Times New Roman" w:cs="Times New Roman"/>
          <w:sz w:val="24"/>
          <w:szCs w:val="24"/>
        </w:rPr>
        <w:t>года педагог</w:t>
      </w:r>
      <w:r>
        <w:rPr>
          <w:rFonts w:ascii="Times New Roman" w:eastAsia="Times New Roman" w:hAnsi="Times New Roman" w:cs="Times New Roman"/>
          <w:sz w:val="24"/>
          <w:szCs w:val="24"/>
        </w:rPr>
        <w:t>и</w:t>
      </w:r>
      <w:r w:rsidR="004044E0" w:rsidRPr="001D6F5B">
        <w:rPr>
          <w:rFonts w:ascii="Times New Roman" w:eastAsia="Times New Roman" w:hAnsi="Times New Roman" w:cs="Times New Roman"/>
          <w:sz w:val="24"/>
          <w:szCs w:val="24"/>
        </w:rPr>
        <w:t xml:space="preserve"> дополнительных платных образовательных услуг</w:t>
      </w:r>
      <w:r w:rsidR="004F74AA">
        <w:rPr>
          <w:rFonts w:ascii="Times New Roman" w:eastAsia="Times New Roman" w:hAnsi="Times New Roman" w:cs="Times New Roman"/>
          <w:sz w:val="24"/>
          <w:szCs w:val="24"/>
        </w:rPr>
        <w:t xml:space="preserve"> </w:t>
      </w:r>
      <w:r w:rsidR="005350B6">
        <w:rPr>
          <w:rFonts w:ascii="Times New Roman" w:eastAsia="Times New Roman" w:hAnsi="Times New Roman" w:cs="Times New Roman"/>
          <w:sz w:val="24"/>
          <w:szCs w:val="24"/>
        </w:rPr>
        <w:t>показа</w:t>
      </w:r>
      <w:r>
        <w:rPr>
          <w:rFonts w:ascii="Times New Roman" w:eastAsia="Times New Roman" w:hAnsi="Times New Roman" w:cs="Times New Roman"/>
          <w:sz w:val="24"/>
          <w:szCs w:val="24"/>
        </w:rPr>
        <w:t>ли открытые занятия и провели мастер-класс с родителями.</w:t>
      </w:r>
      <w:r w:rsidR="004044E0" w:rsidRPr="001D6F5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004F74AA">
        <w:rPr>
          <w:rFonts w:ascii="Times New Roman" w:eastAsia="Times New Roman" w:hAnsi="Times New Roman" w:cs="Times New Roman"/>
          <w:sz w:val="24"/>
          <w:szCs w:val="24"/>
        </w:rPr>
        <w:t>едагоги</w:t>
      </w:r>
      <w:r w:rsidR="004B62B8">
        <w:rPr>
          <w:rFonts w:ascii="Times New Roman" w:eastAsia="Times New Roman" w:hAnsi="Times New Roman" w:cs="Times New Roman"/>
          <w:sz w:val="24"/>
          <w:szCs w:val="24"/>
        </w:rPr>
        <w:t xml:space="preserve"> </w:t>
      </w:r>
      <w:r w:rsidR="004044E0" w:rsidRPr="001D6F5B">
        <w:rPr>
          <w:rFonts w:ascii="Times New Roman" w:eastAsia="Times New Roman" w:hAnsi="Times New Roman" w:cs="Times New Roman"/>
          <w:sz w:val="24"/>
          <w:szCs w:val="24"/>
        </w:rPr>
        <w:t xml:space="preserve">получили  высокую оценку </w:t>
      </w:r>
      <w:r w:rsidR="001D6F5B" w:rsidRPr="001D6F5B">
        <w:rPr>
          <w:rFonts w:ascii="Times New Roman" w:eastAsia="Times New Roman" w:hAnsi="Times New Roman" w:cs="Times New Roman"/>
          <w:sz w:val="24"/>
          <w:szCs w:val="24"/>
        </w:rPr>
        <w:t xml:space="preserve"> родителей и пожелание продолжить </w:t>
      </w:r>
      <w:r w:rsidR="004F74AA">
        <w:rPr>
          <w:rFonts w:ascii="Times New Roman" w:eastAsia="Times New Roman" w:hAnsi="Times New Roman" w:cs="Times New Roman"/>
          <w:sz w:val="24"/>
          <w:szCs w:val="24"/>
        </w:rPr>
        <w:t>плодотворную работу.</w:t>
      </w:r>
    </w:p>
    <w:p w:rsidR="008227D9" w:rsidRPr="001D6F5B" w:rsidRDefault="00212F90" w:rsidP="001D6F5B">
      <w:pPr>
        <w:spacing w:after="0" w:line="240" w:lineRule="auto"/>
        <w:ind w:firstLine="709"/>
        <w:jc w:val="both"/>
        <w:rPr>
          <w:rFonts w:ascii="Times New Roman" w:eastAsia="Times New Roman" w:hAnsi="Times New Roman" w:cs="Times New Roman"/>
          <w:sz w:val="24"/>
          <w:szCs w:val="24"/>
        </w:rPr>
      </w:pPr>
      <w:r w:rsidRPr="001D6F5B">
        <w:rPr>
          <w:rFonts w:ascii="Times New Roman" w:eastAsia="Times New Roman" w:hAnsi="Times New Roman" w:cs="Times New Roman"/>
          <w:sz w:val="24"/>
          <w:szCs w:val="24"/>
        </w:rPr>
        <w:t xml:space="preserve">Работа с родителями по задачам года выполнена. </w:t>
      </w:r>
    </w:p>
    <w:p w:rsidR="00FF06D5" w:rsidRPr="008227D9" w:rsidRDefault="00FF06D5" w:rsidP="00CB56B3">
      <w:pPr>
        <w:pStyle w:val="ab"/>
        <w:ind w:firstLine="709"/>
        <w:jc w:val="center"/>
        <w:rPr>
          <w:rFonts w:ascii="Times New Roman" w:hAnsi="Times New Roman" w:cs="Times New Roman"/>
          <w:i w:val="0"/>
          <w:iCs w:val="0"/>
          <w:sz w:val="28"/>
          <w:szCs w:val="28"/>
          <w:lang w:val="ru-RU" w:bidi="ar-SA"/>
        </w:rPr>
      </w:pPr>
    </w:p>
    <w:p w:rsidR="00D53BA2" w:rsidRPr="00F87981" w:rsidRDefault="003B0B1F" w:rsidP="00D53BA2">
      <w:pPr>
        <w:pStyle w:val="ab"/>
        <w:ind w:firstLine="709"/>
        <w:jc w:val="center"/>
        <w:rPr>
          <w:rFonts w:ascii="Times New Roman" w:eastAsia="Courier New" w:hAnsi="Times New Roman" w:cs="Times New Roman"/>
          <w:b/>
          <w:i w:val="0"/>
          <w:sz w:val="24"/>
          <w:szCs w:val="24"/>
          <w:lang w:val="ru-RU" w:bidi="ru-RU"/>
        </w:rPr>
      </w:pPr>
      <w:r>
        <w:rPr>
          <w:rFonts w:ascii="Times New Roman" w:eastAsia="Courier New" w:hAnsi="Times New Roman" w:cs="Times New Roman"/>
          <w:b/>
          <w:i w:val="0"/>
          <w:sz w:val="24"/>
          <w:szCs w:val="24"/>
          <w:lang w:val="ru-RU" w:bidi="ru-RU"/>
        </w:rPr>
        <w:t xml:space="preserve">1.6. </w:t>
      </w:r>
      <w:r w:rsidR="005F2C38" w:rsidRPr="00F87981">
        <w:rPr>
          <w:rFonts w:ascii="Times New Roman" w:eastAsia="Courier New" w:hAnsi="Times New Roman" w:cs="Times New Roman"/>
          <w:b/>
          <w:i w:val="0"/>
          <w:sz w:val="24"/>
          <w:szCs w:val="24"/>
          <w:lang w:val="ru-RU" w:bidi="ru-RU"/>
        </w:rPr>
        <w:t xml:space="preserve">Преемственность детского сада </w:t>
      </w:r>
      <w:r w:rsidR="00D53BA2" w:rsidRPr="00F87981">
        <w:rPr>
          <w:rFonts w:ascii="Times New Roman" w:eastAsia="Courier New" w:hAnsi="Times New Roman" w:cs="Times New Roman"/>
          <w:b/>
          <w:i w:val="0"/>
          <w:sz w:val="24"/>
          <w:szCs w:val="24"/>
          <w:lang w:val="ru-RU" w:bidi="ru-RU"/>
        </w:rPr>
        <w:t>с гимназиями</w:t>
      </w:r>
    </w:p>
    <w:p w:rsidR="002D159D" w:rsidRDefault="00C17282" w:rsidP="002D159D">
      <w:pPr>
        <w:spacing w:after="0" w:line="240" w:lineRule="auto"/>
        <w:ind w:firstLine="708"/>
        <w:jc w:val="both"/>
        <w:rPr>
          <w:rFonts w:ascii="Times New Roman" w:eastAsia="Times New Roman" w:hAnsi="Times New Roman" w:cs="Times New Roman"/>
          <w:sz w:val="24"/>
          <w:szCs w:val="24"/>
        </w:rPr>
      </w:pPr>
      <w:r w:rsidRPr="00D53BA2">
        <w:rPr>
          <w:rFonts w:ascii="Times New Roman" w:eastAsia="Times New Roman" w:hAnsi="Times New Roman" w:cs="Times New Roman"/>
          <w:sz w:val="24"/>
          <w:szCs w:val="24"/>
        </w:rPr>
        <w:tab/>
      </w:r>
      <w:r w:rsidR="002E1514" w:rsidRPr="00D53BA2">
        <w:rPr>
          <w:rFonts w:ascii="Times New Roman" w:eastAsia="Times New Roman" w:hAnsi="Times New Roman" w:cs="Times New Roman"/>
          <w:sz w:val="24"/>
          <w:szCs w:val="24"/>
        </w:rPr>
        <w:t>Проблема обеспечения преемственности дошкольного и начального звена школы ежегодно является предметом обсуждения в нашем коллективе. Для её решения был составлен план совместной работы с</w:t>
      </w:r>
      <w:r w:rsidR="00D53BA2" w:rsidRPr="00D53BA2">
        <w:rPr>
          <w:rFonts w:ascii="Times New Roman" w:eastAsia="Times New Roman" w:hAnsi="Times New Roman" w:cs="Times New Roman"/>
          <w:sz w:val="24"/>
          <w:szCs w:val="24"/>
        </w:rPr>
        <w:t xml:space="preserve"> гимназиями</w:t>
      </w:r>
      <w:r w:rsidR="002E1514" w:rsidRPr="00D53BA2">
        <w:rPr>
          <w:rFonts w:ascii="Times New Roman" w:eastAsia="Times New Roman" w:hAnsi="Times New Roman" w:cs="Times New Roman"/>
          <w:sz w:val="24"/>
          <w:szCs w:val="24"/>
        </w:rPr>
        <w:t xml:space="preserve"> по совершенствованию образовательных процессов, в котором нашли отражение все формы работы детского сада и школы.   Налажен тесный контакт с</w:t>
      </w:r>
      <w:r w:rsidR="00D53BA2" w:rsidRPr="00D53BA2">
        <w:rPr>
          <w:rFonts w:ascii="Times New Roman" w:eastAsia="Times New Roman" w:hAnsi="Times New Roman" w:cs="Times New Roman"/>
          <w:sz w:val="24"/>
          <w:szCs w:val="24"/>
        </w:rPr>
        <w:t xml:space="preserve"> гимназией №94</w:t>
      </w:r>
      <w:r w:rsidR="00B16288">
        <w:rPr>
          <w:rFonts w:ascii="Times New Roman" w:eastAsia="Times New Roman" w:hAnsi="Times New Roman" w:cs="Times New Roman"/>
          <w:sz w:val="24"/>
          <w:szCs w:val="24"/>
        </w:rPr>
        <w:t>, 102</w:t>
      </w:r>
      <w:r w:rsidR="00D53BA2" w:rsidRPr="00D53BA2">
        <w:rPr>
          <w:rFonts w:ascii="Times New Roman" w:eastAsia="Times New Roman" w:hAnsi="Times New Roman" w:cs="Times New Roman"/>
          <w:sz w:val="24"/>
          <w:szCs w:val="24"/>
        </w:rPr>
        <w:t xml:space="preserve"> и татарской гимназией №2</w:t>
      </w:r>
      <w:r w:rsidR="002E1514" w:rsidRPr="00D53BA2">
        <w:rPr>
          <w:rFonts w:ascii="Times New Roman" w:eastAsia="Times New Roman" w:hAnsi="Times New Roman" w:cs="Times New Roman"/>
          <w:sz w:val="24"/>
          <w:szCs w:val="24"/>
        </w:rPr>
        <w:t>. Администрации школы и гимназии проявляют заинтересованность, помогают в организации встреч учителей с воспитателями и родителями. Это позвол</w:t>
      </w:r>
      <w:r w:rsidR="004F74AA">
        <w:rPr>
          <w:rFonts w:ascii="Times New Roman" w:eastAsia="Times New Roman" w:hAnsi="Times New Roman" w:cs="Times New Roman"/>
          <w:sz w:val="24"/>
          <w:szCs w:val="24"/>
        </w:rPr>
        <w:t>яет</w:t>
      </w:r>
      <w:r w:rsidR="002E1514" w:rsidRPr="00D53BA2">
        <w:rPr>
          <w:rFonts w:ascii="Times New Roman" w:eastAsia="Times New Roman" w:hAnsi="Times New Roman" w:cs="Times New Roman"/>
          <w:sz w:val="24"/>
          <w:szCs w:val="24"/>
        </w:rPr>
        <w:t xml:space="preserve"> выработать единую форму требований по подготовке детей к школе. Цель детского сада: общее развитие ребёнка, задаваемое государственным стандартом в полном объёме в соответствии с потенциальными возможностями и спецификой детства как самоценного периода жизни человека. Образовательный процесс в детском саду построен на основе индивидуальных особенностей каждого ребёнка и уважения к личности ребёнка. Он подчинён становлению личности ребёнка: развитию его компетентности, инициативы, самостоятельности, безопасности поведения. Построение образовательного процесса обеспечивает преемственность дошкольного и начального общего образования.</w:t>
      </w:r>
    </w:p>
    <w:p w:rsidR="00203B9B" w:rsidRPr="00FF4CBD" w:rsidRDefault="000C5138" w:rsidP="002D159D">
      <w:pPr>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В 2021-2022</w:t>
      </w:r>
      <w:r w:rsidR="002B0289" w:rsidRPr="00846D6E">
        <w:rPr>
          <w:rFonts w:ascii="Times New Roman" w:eastAsia="Times New Roman" w:hAnsi="Times New Roman"/>
          <w:sz w:val="24"/>
          <w:szCs w:val="24"/>
        </w:rPr>
        <w:t xml:space="preserve"> учебном году </w:t>
      </w:r>
      <w:r w:rsidR="0008001A" w:rsidRPr="00846D6E">
        <w:rPr>
          <w:rFonts w:ascii="Times New Roman" w:eastAsia="Times New Roman" w:hAnsi="Times New Roman"/>
          <w:sz w:val="24"/>
          <w:szCs w:val="24"/>
        </w:rPr>
        <w:t>в</w:t>
      </w:r>
      <w:r w:rsidR="002B0289" w:rsidRPr="00846D6E">
        <w:rPr>
          <w:rFonts w:ascii="Times New Roman" w:eastAsia="Times New Roman" w:hAnsi="Times New Roman"/>
          <w:sz w:val="24"/>
          <w:szCs w:val="24"/>
        </w:rPr>
        <w:t xml:space="preserve">заимодействие </w:t>
      </w:r>
      <w:r w:rsidR="00846D6E" w:rsidRPr="00846D6E">
        <w:rPr>
          <w:rFonts w:ascii="Times New Roman" w:eastAsia="Times New Roman" w:hAnsi="Times New Roman"/>
          <w:sz w:val="24"/>
          <w:szCs w:val="24"/>
        </w:rPr>
        <w:t>детского</w:t>
      </w:r>
      <w:r w:rsidR="002B0289" w:rsidRPr="00846D6E">
        <w:rPr>
          <w:rFonts w:ascii="Times New Roman" w:eastAsia="Times New Roman" w:hAnsi="Times New Roman"/>
          <w:sz w:val="24"/>
          <w:szCs w:val="24"/>
        </w:rPr>
        <w:t xml:space="preserve"> сада и школы </w:t>
      </w:r>
      <w:r w:rsidR="00846D6E" w:rsidRPr="00846D6E">
        <w:rPr>
          <w:rFonts w:ascii="Times New Roman" w:eastAsia="Times New Roman" w:hAnsi="Times New Roman"/>
          <w:sz w:val="24"/>
          <w:szCs w:val="24"/>
        </w:rPr>
        <w:t>велась в основном через методическую службу, где</w:t>
      </w:r>
      <w:r w:rsidR="002B0289" w:rsidRPr="00846D6E">
        <w:rPr>
          <w:rFonts w:ascii="Times New Roman" w:eastAsia="Times New Roman" w:hAnsi="Times New Roman"/>
          <w:sz w:val="24"/>
          <w:szCs w:val="24"/>
        </w:rPr>
        <w:t xml:space="preserve"> реш</w:t>
      </w:r>
      <w:r w:rsidR="00846D6E" w:rsidRPr="00846D6E">
        <w:rPr>
          <w:rFonts w:ascii="Times New Roman" w:eastAsia="Times New Roman" w:hAnsi="Times New Roman"/>
          <w:sz w:val="24"/>
          <w:szCs w:val="24"/>
        </w:rPr>
        <w:t>ались</w:t>
      </w:r>
      <w:r w:rsidR="002B0289" w:rsidRPr="00846D6E">
        <w:rPr>
          <w:rFonts w:ascii="Times New Roman" w:eastAsia="Times New Roman" w:hAnsi="Times New Roman"/>
          <w:sz w:val="24"/>
          <w:szCs w:val="24"/>
        </w:rPr>
        <w:t xml:space="preserve"> одинаковые задачи по обучению и воспитанию.</w:t>
      </w:r>
      <w:r w:rsidR="0008001A" w:rsidRPr="00846D6E">
        <w:rPr>
          <w:rFonts w:ascii="Times New Roman" w:eastAsia="Times New Roman" w:hAnsi="Times New Roman"/>
          <w:sz w:val="24"/>
          <w:szCs w:val="24"/>
        </w:rPr>
        <w:t xml:space="preserve"> </w:t>
      </w:r>
      <w:r>
        <w:rPr>
          <w:rFonts w:ascii="Times New Roman" w:eastAsia="Times New Roman" w:hAnsi="Times New Roman"/>
          <w:sz w:val="24"/>
          <w:szCs w:val="24"/>
        </w:rPr>
        <w:t>В</w:t>
      </w:r>
      <w:r w:rsidR="00846D6E">
        <w:rPr>
          <w:rFonts w:ascii="Times New Roman" w:eastAsia="Times New Roman" w:hAnsi="Times New Roman"/>
          <w:sz w:val="24"/>
          <w:szCs w:val="24"/>
        </w:rPr>
        <w:t xml:space="preserve">оспитанники подготовительной группы прошли </w:t>
      </w:r>
      <w:r w:rsidR="00846D6E" w:rsidRPr="00FF4CBD">
        <w:rPr>
          <w:rFonts w:ascii="Times New Roman" w:eastAsia="Times New Roman" w:hAnsi="Times New Roman"/>
          <w:sz w:val="24"/>
          <w:szCs w:val="24"/>
        </w:rPr>
        <w:t xml:space="preserve">курсы подготовки при школах. А в образовательном учреждении воспитателями и педагогом-психологом планомерно </w:t>
      </w:r>
      <w:r w:rsidR="002B0289" w:rsidRPr="00FF4CBD">
        <w:rPr>
          <w:rFonts w:ascii="Times New Roman" w:eastAsia="Times New Roman" w:hAnsi="Times New Roman"/>
          <w:sz w:val="24"/>
          <w:szCs w:val="24"/>
        </w:rPr>
        <w:t xml:space="preserve">проводилась работа по подготовки детей в школу. Они создавали для будущего выпускника детского сада условия для возникновения желания учиться в школе, формировали мотивацию к школьному обучению, </w:t>
      </w:r>
      <w:r w:rsidR="00846D6E" w:rsidRPr="00FF4CBD">
        <w:rPr>
          <w:rFonts w:ascii="Times New Roman" w:eastAsia="Times New Roman" w:hAnsi="Times New Roman"/>
          <w:sz w:val="24"/>
          <w:szCs w:val="24"/>
        </w:rPr>
        <w:t>готовили к поступлению в школу</w:t>
      </w:r>
      <w:r w:rsidR="002B0289" w:rsidRPr="00FF4CBD">
        <w:rPr>
          <w:rFonts w:ascii="Times New Roman" w:eastAsia="Times New Roman" w:hAnsi="Times New Roman"/>
          <w:sz w:val="24"/>
          <w:szCs w:val="24"/>
        </w:rPr>
        <w:t xml:space="preserve">. </w:t>
      </w:r>
      <w:r w:rsidR="00203B9B" w:rsidRPr="00FF4CBD">
        <w:rPr>
          <w:rFonts w:ascii="Times New Roman" w:eastAsia="Times New Roman" w:hAnsi="Times New Roman"/>
          <w:sz w:val="24"/>
          <w:szCs w:val="24"/>
        </w:rPr>
        <w:t xml:space="preserve">Были проведены </w:t>
      </w:r>
      <w:r w:rsidR="00846D6E" w:rsidRPr="00FF4CBD">
        <w:rPr>
          <w:rFonts w:ascii="Times New Roman" w:eastAsia="Times New Roman" w:hAnsi="Times New Roman"/>
          <w:sz w:val="24"/>
          <w:szCs w:val="24"/>
        </w:rPr>
        <w:t>собрания</w:t>
      </w:r>
      <w:r w:rsidR="00203B9B" w:rsidRPr="00FF4CBD">
        <w:rPr>
          <w:rFonts w:ascii="Times New Roman" w:eastAsia="Times New Roman" w:hAnsi="Times New Roman"/>
          <w:sz w:val="24"/>
          <w:szCs w:val="24"/>
        </w:rPr>
        <w:t xml:space="preserve"> по темам «Что должен знать ребенок 6-7 лет», «Скоро в школу», «Что должен уметь выпускник ДОУ», консультации, индивидуальные беседы, помещение информации на стендах, анкетирование. Родители были вовлечены в проектную деятельность. С ними проводились собрания, круглые столы «Мотивационная готовность детей к школе», «Как я представляю себя в школе», «Подготовка детей к школе: совместная работа педагогов и родителей в рамках реализации ФГОС в дошкольном образовании». </w:t>
      </w:r>
    </w:p>
    <w:p w:rsidR="00E63505" w:rsidRPr="00B76869" w:rsidRDefault="00FF4CBD" w:rsidP="00203B9B">
      <w:pPr>
        <w:pStyle w:val="a8"/>
        <w:keepNext/>
        <w:overflowPunct w:val="0"/>
        <w:autoSpaceDE w:val="0"/>
        <w:autoSpaceDN w:val="0"/>
        <w:adjustRightInd w:val="0"/>
        <w:spacing w:after="0" w:line="240" w:lineRule="auto"/>
        <w:ind w:left="0" w:firstLine="708"/>
        <w:jc w:val="both"/>
        <w:textAlignment w:val="baseline"/>
        <w:outlineLvl w:val="0"/>
        <w:rPr>
          <w:rFonts w:ascii="Times New Roman" w:eastAsia="Times New Roman" w:hAnsi="Times New Roman"/>
          <w:sz w:val="24"/>
          <w:szCs w:val="24"/>
        </w:rPr>
      </w:pPr>
      <w:r w:rsidRPr="00F35106">
        <w:rPr>
          <w:rFonts w:ascii="Times New Roman" w:eastAsia="Times New Roman" w:hAnsi="Times New Roman"/>
          <w:sz w:val="24"/>
          <w:szCs w:val="24"/>
        </w:rPr>
        <w:t>В</w:t>
      </w:r>
      <w:r w:rsidR="00203B9B" w:rsidRPr="00F35106">
        <w:rPr>
          <w:rFonts w:ascii="Times New Roman" w:eastAsia="Times New Roman" w:hAnsi="Times New Roman"/>
          <w:sz w:val="24"/>
          <w:szCs w:val="24"/>
        </w:rPr>
        <w:t xml:space="preserve"> целом работа по социализации к условиям школьной жизни проведена успешно. </w:t>
      </w:r>
      <w:r w:rsidR="000B7A6F" w:rsidRPr="00F35106">
        <w:rPr>
          <w:rFonts w:ascii="Times New Roman" w:eastAsia="Times New Roman" w:hAnsi="Times New Roman"/>
          <w:sz w:val="24"/>
          <w:szCs w:val="24"/>
        </w:rPr>
        <w:t xml:space="preserve">По данным опроса </w:t>
      </w:r>
      <w:r w:rsidR="00F35106" w:rsidRPr="00F35106">
        <w:rPr>
          <w:rFonts w:ascii="Times New Roman" w:eastAsia="Times New Roman" w:hAnsi="Times New Roman"/>
          <w:sz w:val="24"/>
          <w:szCs w:val="24"/>
        </w:rPr>
        <w:t>7</w:t>
      </w:r>
      <w:r w:rsidR="00172AD9" w:rsidRPr="00F35106">
        <w:rPr>
          <w:rFonts w:ascii="Times New Roman" w:eastAsia="Times New Roman" w:hAnsi="Times New Roman"/>
          <w:sz w:val="24"/>
          <w:szCs w:val="24"/>
        </w:rPr>
        <w:t xml:space="preserve"> </w:t>
      </w:r>
      <w:r w:rsidR="00F35106" w:rsidRPr="00F35106">
        <w:rPr>
          <w:rFonts w:ascii="Times New Roman" w:eastAsia="Times New Roman" w:hAnsi="Times New Roman"/>
          <w:sz w:val="24"/>
          <w:szCs w:val="24"/>
        </w:rPr>
        <w:t>детей</w:t>
      </w:r>
      <w:r w:rsidR="00B76869" w:rsidRPr="00F35106">
        <w:rPr>
          <w:rFonts w:ascii="Times New Roman" w:eastAsia="Times New Roman" w:hAnsi="Times New Roman"/>
          <w:sz w:val="24"/>
          <w:szCs w:val="24"/>
        </w:rPr>
        <w:t xml:space="preserve"> </w:t>
      </w:r>
      <w:r w:rsidR="00F35106" w:rsidRPr="00F35106">
        <w:rPr>
          <w:rFonts w:ascii="Times New Roman" w:eastAsia="Times New Roman" w:hAnsi="Times New Roman"/>
          <w:sz w:val="24"/>
          <w:szCs w:val="24"/>
        </w:rPr>
        <w:t>идут в татарскую гимназию №2, 10</w:t>
      </w:r>
      <w:r w:rsidR="00B76869" w:rsidRPr="00F35106">
        <w:rPr>
          <w:rFonts w:ascii="Times New Roman" w:eastAsia="Times New Roman" w:hAnsi="Times New Roman"/>
          <w:sz w:val="24"/>
          <w:szCs w:val="24"/>
        </w:rPr>
        <w:t xml:space="preserve"> детей – в гимназию №94, </w:t>
      </w:r>
      <w:r w:rsidR="00F35106" w:rsidRPr="00F35106">
        <w:rPr>
          <w:rFonts w:ascii="Times New Roman" w:eastAsia="Times New Roman" w:hAnsi="Times New Roman"/>
          <w:sz w:val="24"/>
          <w:szCs w:val="24"/>
        </w:rPr>
        <w:t>11</w:t>
      </w:r>
      <w:r w:rsidR="00172AD9" w:rsidRPr="00F35106">
        <w:rPr>
          <w:rFonts w:ascii="Times New Roman" w:eastAsia="Times New Roman" w:hAnsi="Times New Roman"/>
          <w:sz w:val="24"/>
          <w:szCs w:val="24"/>
        </w:rPr>
        <w:t xml:space="preserve"> </w:t>
      </w:r>
      <w:r w:rsidR="00F35106" w:rsidRPr="00F35106">
        <w:rPr>
          <w:rFonts w:ascii="Times New Roman" w:eastAsia="Times New Roman" w:hAnsi="Times New Roman"/>
          <w:sz w:val="24"/>
          <w:szCs w:val="24"/>
        </w:rPr>
        <w:t>детей</w:t>
      </w:r>
      <w:r w:rsidR="00172AD9" w:rsidRPr="00F35106">
        <w:rPr>
          <w:rFonts w:ascii="Times New Roman" w:eastAsia="Times New Roman" w:hAnsi="Times New Roman"/>
          <w:sz w:val="24"/>
          <w:szCs w:val="24"/>
        </w:rPr>
        <w:t xml:space="preserve"> -  в гимназию №102 </w:t>
      </w:r>
      <w:r w:rsidR="001A566F" w:rsidRPr="00F35106">
        <w:rPr>
          <w:rFonts w:ascii="Times New Roman" w:eastAsia="Times New Roman" w:hAnsi="Times New Roman"/>
          <w:sz w:val="24"/>
          <w:szCs w:val="24"/>
        </w:rPr>
        <w:t xml:space="preserve">и </w:t>
      </w:r>
      <w:r w:rsidR="000B7A6F" w:rsidRPr="00F35106">
        <w:rPr>
          <w:rFonts w:ascii="Times New Roman" w:eastAsia="Times New Roman" w:hAnsi="Times New Roman"/>
          <w:sz w:val="24"/>
          <w:szCs w:val="24"/>
        </w:rPr>
        <w:t xml:space="preserve">в </w:t>
      </w:r>
      <w:r w:rsidR="001E48F5" w:rsidRPr="00F35106">
        <w:rPr>
          <w:rFonts w:ascii="Times New Roman" w:eastAsia="Times New Roman" w:hAnsi="Times New Roman"/>
          <w:sz w:val="24"/>
          <w:szCs w:val="24"/>
        </w:rPr>
        <w:t>другие школы</w:t>
      </w:r>
      <w:r w:rsidR="001A566F" w:rsidRPr="00F35106">
        <w:rPr>
          <w:rFonts w:ascii="Times New Roman" w:eastAsia="Times New Roman" w:hAnsi="Times New Roman"/>
          <w:sz w:val="24"/>
          <w:szCs w:val="24"/>
        </w:rPr>
        <w:t>,</w:t>
      </w:r>
      <w:r w:rsidR="001E48F5" w:rsidRPr="00F35106">
        <w:rPr>
          <w:rFonts w:ascii="Times New Roman" w:eastAsia="Times New Roman" w:hAnsi="Times New Roman"/>
          <w:sz w:val="24"/>
          <w:szCs w:val="24"/>
        </w:rPr>
        <w:t xml:space="preserve"> гимназии г.Казани.</w:t>
      </w:r>
      <w:r w:rsidR="001A566F" w:rsidRPr="00F35106">
        <w:rPr>
          <w:rFonts w:ascii="Times New Roman" w:eastAsia="Times New Roman" w:hAnsi="Times New Roman"/>
          <w:sz w:val="24"/>
          <w:szCs w:val="24"/>
        </w:rPr>
        <w:t xml:space="preserve"> Следовательно, по опыту работы в </w:t>
      </w:r>
      <w:r w:rsidR="001A566F" w:rsidRPr="00B76869">
        <w:rPr>
          <w:rFonts w:ascii="Times New Roman" w:eastAsia="Times New Roman" w:hAnsi="Times New Roman"/>
          <w:sz w:val="24"/>
          <w:szCs w:val="24"/>
        </w:rPr>
        <w:t>следующем учебном году планируется осуществлять работу по преемственности с данными образовательными учреждениями.</w:t>
      </w:r>
    </w:p>
    <w:p w:rsidR="001A566F" w:rsidRPr="000D63FF" w:rsidRDefault="001A566F" w:rsidP="00F312FE">
      <w:pPr>
        <w:pStyle w:val="ab"/>
        <w:tabs>
          <w:tab w:val="left" w:pos="7429"/>
        </w:tabs>
        <w:ind w:firstLine="709"/>
        <w:rPr>
          <w:rFonts w:ascii="Times New Roman" w:hAnsi="Times New Roman" w:cs="Times New Roman"/>
          <w:b/>
          <w:i w:val="0"/>
          <w:sz w:val="28"/>
          <w:szCs w:val="28"/>
          <w:lang w:val="ru-RU"/>
        </w:rPr>
      </w:pPr>
    </w:p>
    <w:p w:rsidR="00866A89" w:rsidRPr="008A3845" w:rsidRDefault="003B0B1F" w:rsidP="00E369BF">
      <w:pPr>
        <w:pStyle w:val="ab"/>
        <w:ind w:firstLine="709"/>
        <w:jc w:val="center"/>
        <w:rPr>
          <w:rFonts w:ascii="Times New Roman" w:eastAsia="Calibri" w:hAnsi="Times New Roman" w:cs="Times New Roman"/>
          <w:b/>
          <w:i w:val="0"/>
          <w:sz w:val="24"/>
          <w:szCs w:val="24"/>
          <w:lang w:val="ru-RU" w:bidi="ar-SA"/>
        </w:rPr>
      </w:pPr>
      <w:r>
        <w:rPr>
          <w:rFonts w:ascii="Times New Roman" w:hAnsi="Times New Roman" w:cs="Times New Roman"/>
          <w:b/>
          <w:i w:val="0"/>
          <w:sz w:val="24"/>
          <w:szCs w:val="24"/>
          <w:lang w:val="ru-RU"/>
        </w:rPr>
        <w:t xml:space="preserve">1.7. </w:t>
      </w:r>
      <w:r w:rsidR="00676BC1" w:rsidRPr="008A3845">
        <w:rPr>
          <w:rFonts w:ascii="Times New Roman" w:hAnsi="Times New Roman" w:cs="Times New Roman"/>
          <w:b/>
          <w:i w:val="0"/>
          <w:sz w:val="24"/>
          <w:szCs w:val="24"/>
          <w:lang w:val="ru-RU"/>
        </w:rPr>
        <w:t>Административно</w:t>
      </w:r>
      <w:r w:rsidR="00866A89" w:rsidRPr="008A3845">
        <w:rPr>
          <w:rFonts w:ascii="Times New Roman" w:hAnsi="Times New Roman" w:cs="Times New Roman"/>
          <w:b/>
          <w:i w:val="0"/>
          <w:sz w:val="24"/>
          <w:szCs w:val="24"/>
          <w:lang w:val="ru-RU"/>
        </w:rPr>
        <w:t>-хозяйственная деятельность</w:t>
      </w:r>
    </w:p>
    <w:p w:rsidR="00866A89" w:rsidRPr="00067B50" w:rsidRDefault="00866A89" w:rsidP="002471AC">
      <w:pPr>
        <w:pStyle w:val="ab"/>
        <w:ind w:firstLine="708"/>
        <w:jc w:val="both"/>
        <w:rPr>
          <w:rFonts w:ascii="Times New Roman" w:eastAsia="Times New Roman" w:hAnsi="Times New Roman" w:cs="Times New Roman"/>
          <w:i w:val="0"/>
          <w:iCs w:val="0"/>
          <w:sz w:val="24"/>
          <w:szCs w:val="24"/>
          <w:lang w:val="ru-RU" w:bidi="ar-SA"/>
        </w:rPr>
      </w:pPr>
      <w:r w:rsidRPr="00067B50">
        <w:rPr>
          <w:rFonts w:ascii="Times New Roman" w:eastAsia="Times New Roman" w:hAnsi="Times New Roman" w:cs="Times New Roman"/>
          <w:i w:val="0"/>
          <w:iCs w:val="0"/>
          <w:sz w:val="24"/>
          <w:szCs w:val="24"/>
          <w:lang w:val="ru-RU" w:bidi="ar-SA"/>
        </w:rPr>
        <w:t>Укрепление материально-технической базы ДОУ осуществлялось: за</w:t>
      </w:r>
      <w:r w:rsidR="008055DF" w:rsidRPr="00067B50">
        <w:rPr>
          <w:rFonts w:ascii="Times New Roman" w:eastAsia="Times New Roman" w:hAnsi="Times New Roman" w:cs="Times New Roman"/>
          <w:i w:val="0"/>
          <w:iCs w:val="0"/>
          <w:sz w:val="24"/>
          <w:szCs w:val="24"/>
          <w:lang w:val="ru-RU" w:bidi="ar-SA"/>
        </w:rPr>
        <w:t xml:space="preserve"> счёт средств бюджета г. Казани и</w:t>
      </w:r>
      <w:r w:rsidRPr="00067B50">
        <w:rPr>
          <w:rFonts w:ascii="Times New Roman" w:eastAsia="Times New Roman" w:hAnsi="Times New Roman" w:cs="Times New Roman"/>
          <w:i w:val="0"/>
          <w:iCs w:val="0"/>
          <w:sz w:val="24"/>
          <w:szCs w:val="24"/>
          <w:lang w:val="ru-RU" w:bidi="ar-SA"/>
        </w:rPr>
        <w:t xml:space="preserve"> за счёт доходов от </w:t>
      </w:r>
      <w:r w:rsidR="003B71EC" w:rsidRPr="00067B50">
        <w:rPr>
          <w:rFonts w:ascii="Times New Roman" w:eastAsia="Times New Roman" w:hAnsi="Times New Roman" w:cs="Times New Roman"/>
          <w:i w:val="0"/>
          <w:iCs w:val="0"/>
          <w:sz w:val="24"/>
          <w:szCs w:val="24"/>
          <w:lang w:val="ru-RU" w:bidi="ar-SA"/>
        </w:rPr>
        <w:t xml:space="preserve">дополнительных </w:t>
      </w:r>
      <w:r w:rsidRPr="00067B50">
        <w:rPr>
          <w:rFonts w:ascii="Times New Roman" w:eastAsia="Times New Roman" w:hAnsi="Times New Roman" w:cs="Times New Roman"/>
          <w:i w:val="0"/>
          <w:iCs w:val="0"/>
          <w:sz w:val="24"/>
          <w:szCs w:val="24"/>
          <w:lang w:val="ru-RU" w:bidi="ar-SA"/>
        </w:rPr>
        <w:t>платных образовательных услуг.</w:t>
      </w:r>
    </w:p>
    <w:p w:rsidR="00CF4061" w:rsidRPr="00067B50" w:rsidRDefault="00866A89" w:rsidP="004B79D7">
      <w:pPr>
        <w:pStyle w:val="ab"/>
        <w:ind w:firstLine="709"/>
        <w:jc w:val="both"/>
        <w:rPr>
          <w:rFonts w:ascii="Times New Roman" w:eastAsia="Times New Roman" w:hAnsi="Times New Roman" w:cs="Times New Roman"/>
          <w:i w:val="0"/>
          <w:iCs w:val="0"/>
          <w:sz w:val="24"/>
          <w:szCs w:val="24"/>
          <w:lang w:val="ru-RU" w:bidi="ar-SA"/>
        </w:rPr>
      </w:pPr>
      <w:r w:rsidRPr="00067B50">
        <w:rPr>
          <w:rFonts w:ascii="Times New Roman" w:eastAsia="Times New Roman" w:hAnsi="Times New Roman" w:cs="Times New Roman"/>
          <w:i w:val="0"/>
          <w:iCs w:val="0"/>
          <w:sz w:val="24"/>
          <w:szCs w:val="24"/>
          <w:lang w:val="ru-RU" w:bidi="ar-SA"/>
        </w:rPr>
        <w:t xml:space="preserve">Согласно плану развития материально-технической базы был </w:t>
      </w:r>
      <w:r w:rsidR="00CF4061" w:rsidRPr="00067B50">
        <w:rPr>
          <w:rFonts w:ascii="Times New Roman" w:eastAsia="Times New Roman" w:hAnsi="Times New Roman" w:cs="Times New Roman"/>
          <w:i w:val="0"/>
          <w:iCs w:val="0"/>
          <w:sz w:val="24"/>
          <w:szCs w:val="24"/>
          <w:lang w:val="ru-RU" w:bidi="ar-SA"/>
        </w:rPr>
        <w:t>сделан косметический ремонт</w:t>
      </w:r>
      <w:r w:rsidR="008055DF" w:rsidRPr="00067B50">
        <w:rPr>
          <w:rFonts w:ascii="Times New Roman" w:eastAsia="Times New Roman" w:hAnsi="Times New Roman" w:cs="Times New Roman"/>
          <w:i w:val="0"/>
          <w:iCs w:val="0"/>
          <w:sz w:val="24"/>
          <w:szCs w:val="24"/>
          <w:lang w:val="ru-RU" w:bidi="ar-SA"/>
        </w:rPr>
        <w:t xml:space="preserve"> туалета 05 группы, приобретены полки для обуви и произведена укладка плитки в прихожую 05 группы; столы для 06 группы. Установлена противопожарная дверь на кухне.</w:t>
      </w:r>
    </w:p>
    <w:p w:rsidR="008055DF" w:rsidRPr="00067B50" w:rsidRDefault="008055DF" w:rsidP="004B79D7">
      <w:pPr>
        <w:pStyle w:val="ab"/>
        <w:ind w:firstLine="709"/>
        <w:jc w:val="both"/>
        <w:rPr>
          <w:rFonts w:ascii="Times New Roman" w:eastAsia="Times New Roman" w:hAnsi="Times New Roman" w:cs="Times New Roman"/>
          <w:i w:val="0"/>
          <w:iCs w:val="0"/>
          <w:sz w:val="24"/>
          <w:szCs w:val="24"/>
          <w:lang w:val="ru-RU" w:bidi="ar-SA"/>
        </w:rPr>
      </w:pPr>
      <w:r w:rsidRPr="00067B50">
        <w:rPr>
          <w:rFonts w:ascii="Times New Roman" w:eastAsia="Times New Roman" w:hAnsi="Times New Roman" w:cs="Times New Roman"/>
          <w:i w:val="0"/>
          <w:iCs w:val="0"/>
          <w:sz w:val="24"/>
          <w:szCs w:val="24"/>
          <w:lang w:val="ru-RU" w:bidi="ar-SA"/>
        </w:rPr>
        <w:t xml:space="preserve">Был сделан косметический ремонт спальни 03 группы, однако требуется капитальный ремонт крыши </w:t>
      </w:r>
      <w:r w:rsidR="00270F69" w:rsidRPr="00067B50">
        <w:rPr>
          <w:rFonts w:ascii="Times New Roman" w:eastAsia="Times New Roman" w:hAnsi="Times New Roman" w:cs="Times New Roman"/>
          <w:i w:val="0"/>
          <w:iCs w:val="0"/>
          <w:sz w:val="24"/>
          <w:szCs w:val="24"/>
          <w:lang w:val="ru-RU" w:bidi="ar-SA"/>
        </w:rPr>
        <w:t>спальни</w:t>
      </w:r>
      <w:r w:rsidRPr="00067B50">
        <w:rPr>
          <w:rFonts w:ascii="Times New Roman" w:eastAsia="Times New Roman" w:hAnsi="Times New Roman" w:cs="Times New Roman"/>
          <w:i w:val="0"/>
          <w:iCs w:val="0"/>
          <w:sz w:val="24"/>
          <w:szCs w:val="24"/>
          <w:lang w:val="ru-RU" w:bidi="ar-SA"/>
        </w:rPr>
        <w:t xml:space="preserve"> 03 группы.</w:t>
      </w:r>
    </w:p>
    <w:p w:rsidR="008055DF" w:rsidRPr="00067B50" w:rsidRDefault="008055DF" w:rsidP="004B79D7">
      <w:pPr>
        <w:pStyle w:val="ab"/>
        <w:ind w:firstLine="709"/>
        <w:jc w:val="both"/>
        <w:rPr>
          <w:rFonts w:ascii="Times New Roman" w:eastAsia="Times New Roman" w:hAnsi="Times New Roman" w:cs="Times New Roman"/>
          <w:i w:val="0"/>
          <w:iCs w:val="0"/>
          <w:sz w:val="24"/>
          <w:szCs w:val="24"/>
          <w:lang w:val="ru-RU" w:bidi="ar-SA"/>
        </w:rPr>
      </w:pPr>
      <w:r w:rsidRPr="00067B50">
        <w:rPr>
          <w:rFonts w:ascii="Times New Roman" w:eastAsia="Times New Roman" w:hAnsi="Times New Roman" w:cs="Times New Roman"/>
          <w:i w:val="0"/>
          <w:iCs w:val="0"/>
          <w:sz w:val="24"/>
          <w:szCs w:val="24"/>
          <w:lang w:val="ru-RU" w:bidi="ar-SA"/>
        </w:rPr>
        <w:t>Приобретены стулья для зрителей и экран в музыкальный зал, сшиты ламбрекены для музыкального зала.</w:t>
      </w:r>
    </w:p>
    <w:p w:rsidR="002471AC" w:rsidRPr="00067B50" w:rsidRDefault="00042F8E" w:rsidP="004B79D7">
      <w:pPr>
        <w:pStyle w:val="ab"/>
        <w:ind w:firstLine="709"/>
        <w:jc w:val="both"/>
        <w:rPr>
          <w:rFonts w:ascii="Times New Roman" w:eastAsia="Times New Roman" w:hAnsi="Times New Roman" w:cs="Times New Roman"/>
          <w:i w:val="0"/>
          <w:iCs w:val="0"/>
          <w:sz w:val="24"/>
          <w:szCs w:val="24"/>
          <w:lang w:val="ru-RU" w:bidi="ar-SA"/>
        </w:rPr>
      </w:pPr>
      <w:r w:rsidRPr="00067B50">
        <w:rPr>
          <w:rFonts w:ascii="Times New Roman" w:eastAsia="Times New Roman" w:hAnsi="Times New Roman" w:cs="Times New Roman"/>
          <w:i w:val="0"/>
          <w:iCs w:val="0"/>
          <w:sz w:val="24"/>
          <w:szCs w:val="24"/>
          <w:lang w:val="ru-RU" w:bidi="ar-SA"/>
        </w:rPr>
        <w:t>П</w:t>
      </w:r>
      <w:r w:rsidR="00FE5A8E" w:rsidRPr="00067B50">
        <w:rPr>
          <w:rFonts w:ascii="Times New Roman" w:eastAsia="Times New Roman" w:hAnsi="Times New Roman" w:cs="Times New Roman"/>
          <w:i w:val="0"/>
          <w:iCs w:val="0"/>
          <w:sz w:val="24"/>
          <w:szCs w:val="24"/>
          <w:lang w:val="ru-RU" w:bidi="ar-SA"/>
        </w:rPr>
        <w:t xml:space="preserve">роизведена </w:t>
      </w:r>
      <w:r w:rsidR="004B79D7" w:rsidRPr="00067B50">
        <w:rPr>
          <w:rFonts w:ascii="Times New Roman" w:eastAsia="Times New Roman" w:hAnsi="Times New Roman" w:cs="Times New Roman"/>
          <w:i w:val="0"/>
          <w:iCs w:val="0"/>
          <w:sz w:val="24"/>
          <w:szCs w:val="24"/>
          <w:lang w:val="ru-RU" w:bidi="ar-SA"/>
        </w:rPr>
        <w:t xml:space="preserve">замена песка в песочницах, высадка рассад, </w:t>
      </w:r>
      <w:r w:rsidR="002471AC" w:rsidRPr="00067B50">
        <w:rPr>
          <w:rFonts w:ascii="Times New Roman" w:eastAsia="Times New Roman" w:hAnsi="Times New Roman" w:cs="Times New Roman"/>
          <w:i w:val="0"/>
          <w:iCs w:val="0"/>
          <w:sz w:val="24"/>
          <w:szCs w:val="24"/>
          <w:lang w:val="ru-RU" w:bidi="ar-SA"/>
        </w:rPr>
        <w:t>обрезка кустарников,</w:t>
      </w:r>
      <w:r w:rsidR="008055DF" w:rsidRPr="00067B50">
        <w:rPr>
          <w:rFonts w:ascii="Times New Roman" w:eastAsia="Times New Roman" w:hAnsi="Times New Roman" w:cs="Times New Roman"/>
          <w:i w:val="0"/>
          <w:iCs w:val="0"/>
          <w:sz w:val="24"/>
          <w:szCs w:val="24"/>
          <w:lang w:val="ru-RU" w:bidi="ar-SA"/>
        </w:rPr>
        <w:t xml:space="preserve"> покраска игрового оборудования; </w:t>
      </w:r>
      <w:r w:rsidR="001C6A5B" w:rsidRPr="00067B50">
        <w:rPr>
          <w:rFonts w:ascii="Times New Roman" w:eastAsia="Times New Roman" w:hAnsi="Times New Roman" w:cs="Times New Roman"/>
          <w:i w:val="0"/>
          <w:iCs w:val="0"/>
          <w:sz w:val="24"/>
          <w:szCs w:val="24"/>
          <w:lang w:val="ru-RU" w:bidi="ar-SA"/>
        </w:rPr>
        <w:t xml:space="preserve">отремонтированы столы и скамейки. </w:t>
      </w:r>
    </w:p>
    <w:p w:rsidR="00866A89" w:rsidRPr="00067B50" w:rsidRDefault="00866A89" w:rsidP="00E369BF">
      <w:pPr>
        <w:pStyle w:val="ab"/>
        <w:ind w:firstLine="709"/>
        <w:jc w:val="both"/>
        <w:rPr>
          <w:rFonts w:ascii="Times New Roman" w:eastAsia="Times New Roman" w:hAnsi="Times New Roman" w:cs="Times New Roman"/>
          <w:i w:val="0"/>
          <w:iCs w:val="0"/>
          <w:sz w:val="24"/>
          <w:szCs w:val="24"/>
          <w:lang w:val="ru-RU" w:bidi="ar-SA"/>
        </w:rPr>
      </w:pPr>
      <w:r w:rsidRPr="00067B50">
        <w:rPr>
          <w:rFonts w:ascii="Times New Roman" w:eastAsia="Times New Roman" w:hAnsi="Times New Roman" w:cs="Times New Roman"/>
          <w:i w:val="0"/>
          <w:iCs w:val="0"/>
          <w:sz w:val="24"/>
          <w:szCs w:val="24"/>
          <w:lang w:val="ru-RU" w:bidi="ar-SA"/>
        </w:rPr>
        <w:t xml:space="preserve">Невыполнение оставшихся мероприятий связано с нехваткой финансовых средств. </w:t>
      </w:r>
    </w:p>
    <w:p w:rsidR="00866A89" w:rsidRPr="00067B50" w:rsidRDefault="00866A89" w:rsidP="00E369BF">
      <w:pPr>
        <w:pStyle w:val="ab"/>
        <w:ind w:firstLine="709"/>
        <w:jc w:val="both"/>
        <w:rPr>
          <w:rFonts w:ascii="Times New Roman" w:eastAsia="Times New Roman" w:hAnsi="Times New Roman" w:cs="Times New Roman"/>
          <w:i w:val="0"/>
          <w:iCs w:val="0"/>
          <w:sz w:val="24"/>
          <w:szCs w:val="24"/>
          <w:lang w:val="ru-RU" w:bidi="ar-SA"/>
        </w:rPr>
      </w:pPr>
      <w:r w:rsidRPr="00067B50">
        <w:rPr>
          <w:rFonts w:ascii="Times New Roman" w:eastAsia="Times New Roman" w:hAnsi="Times New Roman" w:cs="Times New Roman"/>
          <w:i w:val="0"/>
          <w:iCs w:val="0"/>
          <w:sz w:val="24"/>
          <w:szCs w:val="24"/>
          <w:lang w:val="ru-RU" w:bidi="ar-SA"/>
        </w:rPr>
        <w:lastRenderedPageBreak/>
        <w:t>Несмотря на регулярные ремонтные работы, пополнение материально-технической базы МАДОУ</w:t>
      </w:r>
      <w:r w:rsidR="002471AC" w:rsidRPr="00067B50">
        <w:rPr>
          <w:rFonts w:ascii="Times New Roman" w:eastAsia="Times New Roman" w:hAnsi="Times New Roman" w:cs="Times New Roman"/>
          <w:i w:val="0"/>
          <w:iCs w:val="0"/>
          <w:sz w:val="24"/>
          <w:szCs w:val="24"/>
          <w:lang w:val="ru-RU" w:bidi="ar-SA"/>
        </w:rPr>
        <w:t xml:space="preserve"> требует капитального ремонта</w:t>
      </w:r>
      <w:r w:rsidRPr="00067B50">
        <w:rPr>
          <w:rFonts w:ascii="Times New Roman" w:eastAsia="Times New Roman" w:hAnsi="Times New Roman" w:cs="Times New Roman"/>
          <w:i w:val="0"/>
          <w:iCs w:val="0"/>
          <w:sz w:val="24"/>
          <w:szCs w:val="24"/>
          <w:lang w:val="ru-RU" w:bidi="ar-SA"/>
        </w:rPr>
        <w:t xml:space="preserve"> или обновления. </w:t>
      </w:r>
    </w:p>
    <w:p w:rsidR="0046040A" w:rsidRPr="00067B50" w:rsidRDefault="00866A89" w:rsidP="001E6185">
      <w:pPr>
        <w:pStyle w:val="a5"/>
        <w:spacing w:after="0"/>
        <w:ind w:left="0" w:right="-5"/>
        <w:jc w:val="both"/>
      </w:pPr>
      <w:r w:rsidRPr="00067B50">
        <w:tab/>
      </w:r>
      <w:r w:rsidR="005D5A10" w:rsidRPr="00067B50">
        <w:t>Исходя из анализа реализации годовых задач, с учетом про</w:t>
      </w:r>
      <w:r w:rsidR="00890888" w:rsidRPr="00067B50">
        <w:t xml:space="preserve">блем возникших в течение года были </w:t>
      </w:r>
      <w:r w:rsidR="0046040A" w:rsidRPr="00067B50">
        <w:t>поста</w:t>
      </w:r>
      <w:r w:rsidR="00B0401B" w:rsidRPr="00067B50">
        <w:t>влены задачи на предстоящий 20</w:t>
      </w:r>
      <w:r w:rsidR="00E50B94" w:rsidRPr="00067B50">
        <w:t>22-2023</w:t>
      </w:r>
      <w:r w:rsidR="0046040A" w:rsidRPr="00067B50">
        <w:t xml:space="preserve"> учебный год.</w:t>
      </w:r>
    </w:p>
    <w:p w:rsidR="0046040A" w:rsidRPr="008A3845" w:rsidRDefault="0046040A" w:rsidP="00E369BF">
      <w:pPr>
        <w:spacing w:after="0" w:line="240" w:lineRule="auto"/>
        <w:contextualSpacing/>
        <w:jc w:val="both"/>
        <w:rPr>
          <w:rFonts w:ascii="Times New Roman" w:hAnsi="Times New Roman" w:cs="Times New Roman"/>
          <w:iCs/>
          <w:sz w:val="24"/>
          <w:szCs w:val="24"/>
          <w:lang w:bidi="en-US"/>
        </w:rPr>
      </w:pPr>
    </w:p>
    <w:p w:rsidR="0027739E" w:rsidRPr="006F5443" w:rsidRDefault="00C838D3" w:rsidP="00023102">
      <w:pPr>
        <w:spacing w:after="0" w:line="240" w:lineRule="auto"/>
        <w:jc w:val="center"/>
        <w:rPr>
          <w:rFonts w:ascii="Times New Roman" w:hAnsi="Times New Roman" w:cs="Times New Roman"/>
          <w:b/>
          <w:sz w:val="28"/>
          <w:szCs w:val="28"/>
        </w:rPr>
      </w:pPr>
      <w:r w:rsidRPr="008A3845">
        <w:rPr>
          <w:rFonts w:ascii="Times New Roman" w:hAnsi="Times New Roman" w:cs="Times New Roman"/>
          <w:b/>
          <w:sz w:val="24"/>
          <w:szCs w:val="24"/>
        </w:rPr>
        <w:br w:type="page"/>
      </w:r>
      <w:r w:rsidRPr="006F5443">
        <w:rPr>
          <w:rFonts w:ascii="Times New Roman" w:hAnsi="Times New Roman" w:cs="Times New Roman"/>
          <w:b/>
          <w:sz w:val="28"/>
          <w:szCs w:val="28"/>
        </w:rPr>
        <w:lastRenderedPageBreak/>
        <w:t xml:space="preserve">2. </w:t>
      </w:r>
      <w:r w:rsidR="0027739E" w:rsidRPr="006F5443">
        <w:rPr>
          <w:rFonts w:ascii="Times New Roman" w:hAnsi="Times New Roman" w:cs="Times New Roman"/>
          <w:b/>
          <w:sz w:val="28"/>
          <w:szCs w:val="28"/>
        </w:rPr>
        <w:t>О</w:t>
      </w:r>
      <w:r w:rsidR="000C0E24">
        <w:rPr>
          <w:rFonts w:ascii="Times New Roman" w:hAnsi="Times New Roman" w:cs="Times New Roman"/>
          <w:b/>
          <w:sz w:val="28"/>
          <w:szCs w:val="28"/>
        </w:rPr>
        <w:t>СНОВНЫЕ ЦЕЛИ И ЗАДАЧИ НА 2022-2023</w:t>
      </w:r>
      <w:r w:rsidRPr="006F5443">
        <w:rPr>
          <w:rFonts w:ascii="Times New Roman" w:hAnsi="Times New Roman" w:cs="Times New Roman"/>
          <w:b/>
          <w:sz w:val="28"/>
          <w:szCs w:val="28"/>
        </w:rPr>
        <w:t xml:space="preserve"> УЧЕБНЫЙ ГОД</w:t>
      </w:r>
    </w:p>
    <w:p w:rsidR="00681BBF" w:rsidRPr="00095A95" w:rsidRDefault="00681BBF" w:rsidP="00E369BF">
      <w:pPr>
        <w:spacing w:after="0" w:line="240" w:lineRule="auto"/>
        <w:ind w:firstLine="567"/>
        <w:jc w:val="center"/>
        <w:rPr>
          <w:rFonts w:ascii="Times New Roman" w:hAnsi="Times New Roman" w:cs="Times New Roman"/>
          <w:b/>
          <w:color w:val="FF0000"/>
          <w:sz w:val="28"/>
          <w:szCs w:val="28"/>
        </w:rPr>
      </w:pPr>
    </w:p>
    <w:p w:rsidR="00A50E8C" w:rsidRPr="00A50E8C" w:rsidRDefault="001523EC" w:rsidP="00A50E8C">
      <w:pPr>
        <w:pStyle w:val="ab"/>
        <w:ind w:firstLine="709"/>
        <w:jc w:val="both"/>
        <w:rPr>
          <w:rFonts w:ascii="Times New Roman" w:eastAsia="Times New Roman" w:hAnsi="Times New Roman" w:cs="Times New Roman"/>
          <w:i w:val="0"/>
          <w:iCs w:val="0"/>
          <w:sz w:val="28"/>
          <w:szCs w:val="28"/>
          <w:lang w:val="ru-RU" w:bidi="ar-SA"/>
        </w:rPr>
      </w:pPr>
      <w:r w:rsidRPr="009A3964">
        <w:rPr>
          <w:rFonts w:ascii="Times New Roman" w:eastAsia="Times New Roman" w:hAnsi="Times New Roman" w:cs="Times New Roman"/>
          <w:b/>
          <w:i w:val="0"/>
          <w:iCs w:val="0"/>
          <w:sz w:val="28"/>
          <w:szCs w:val="28"/>
          <w:lang w:val="ru-RU" w:bidi="ar-SA"/>
        </w:rPr>
        <w:t>Цель:</w:t>
      </w:r>
      <w:r w:rsidR="00C6628A" w:rsidRPr="009A3964">
        <w:rPr>
          <w:rFonts w:ascii="Times New Roman" w:eastAsia="Times New Roman" w:hAnsi="Times New Roman" w:cs="Times New Roman"/>
          <w:b/>
          <w:i w:val="0"/>
          <w:iCs w:val="0"/>
          <w:sz w:val="28"/>
          <w:szCs w:val="28"/>
          <w:lang w:val="ru-RU" w:bidi="ar-SA"/>
        </w:rPr>
        <w:t xml:space="preserve"> </w:t>
      </w:r>
      <w:r w:rsidR="00A50E8C" w:rsidRPr="00A50E8C">
        <w:rPr>
          <w:rFonts w:ascii="Times New Roman" w:eastAsia="Times New Roman" w:hAnsi="Times New Roman" w:cs="Times New Roman"/>
          <w:i w:val="0"/>
          <w:iCs w:val="0"/>
          <w:sz w:val="28"/>
          <w:szCs w:val="28"/>
          <w:lang w:val="ru-RU" w:bidi="ar-SA"/>
        </w:rPr>
        <w:t>позитивная социализация и всестороннее развитие детей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A50E8C" w:rsidRDefault="00A50E8C" w:rsidP="00D72978">
      <w:pPr>
        <w:pStyle w:val="af"/>
        <w:tabs>
          <w:tab w:val="left" w:pos="284"/>
          <w:tab w:val="left" w:pos="709"/>
          <w:tab w:val="left" w:pos="993"/>
        </w:tabs>
        <w:suppressAutoHyphens/>
        <w:spacing w:before="0" w:beforeAutospacing="0" w:after="0" w:afterAutospacing="0"/>
        <w:ind w:left="567"/>
        <w:contextualSpacing/>
        <w:jc w:val="both"/>
        <w:rPr>
          <w:b/>
          <w:sz w:val="28"/>
          <w:szCs w:val="28"/>
        </w:rPr>
      </w:pPr>
    </w:p>
    <w:p w:rsidR="001523EC" w:rsidRPr="006F5443" w:rsidRDefault="006F5443" w:rsidP="006F5443">
      <w:pPr>
        <w:pStyle w:val="af"/>
        <w:tabs>
          <w:tab w:val="left" w:pos="284"/>
          <w:tab w:val="left" w:pos="709"/>
          <w:tab w:val="left" w:pos="993"/>
        </w:tabs>
        <w:suppressAutoHyphens/>
        <w:spacing w:before="0" w:beforeAutospacing="0" w:after="0" w:afterAutospacing="0"/>
        <w:contextualSpacing/>
        <w:jc w:val="both"/>
        <w:rPr>
          <w:b/>
          <w:sz w:val="28"/>
          <w:szCs w:val="28"/>
        </w:rPr>
      </w:pPr>
      <w:r>
        <w:rPr>
          <w:b/>
          <w:sz w:val="28"/>
          <w:szCs w:val="28"/>
        </w:rPr>
        <w:tab/>
      </w:r>
      <w:r>
        <w:rPr>
          <w:b/>
          <w:sz w:val="28"/>
          <w:szCs w:val="28"/>
        </w:rPr>
        <w:tab/>
      </w:r>
      <w:r w:rsidR="001523EC" w:rsidRPr="006F5443">
        <w:rPr>
          <w:b/>
          <w:sz w:val="28"/>
          <w:szCs w:val="28"/>
        </w:rPr>
        <w:t>Задачи:</w:t>
      </w:r>
    </w:p>
    <w:p w:rsidR="00ED64CE" w:rsidRPr="00B13FAF" w:rsidRDefault="00ED64CE" w:rsidP="00ED64CE">
      <w:pPr>
        <w:pStyle w:val="af"/>
        <w:numPr>
          <w:ilvl w:val="0"/>
          <w:numId w:val="46"/>
        </w:numPr>
        <w:jc w:val="both"/>
        <w:rPr>
          <w:sz w:val="28"/>
          <w:szCs w:val="28"/>
        </w:rPr>
      </w:pPr>
      <w:r w:rsidRPr="00B13FAF">
        <w:rPr>
          <w:sz w:val="28"/>
          <w:szCs w:val="28"/>
        </w:rPr>
        <w:t xml:space="preserve">Совершенствование работы по нравственно-патриотическому воспитанию детей через театрализованную </w:t>
      </w:r>
      <w:r w:rsidR="00F74095" w:rsidRPr="00B13FAF">
        <w:rPr>
          <w:sz w:val="28"/>
          <w:szCs w:val="28"/>
        </w:rPr>
        <w:t>деятельность,</w:t>
      </w:r>
      <w:r w:rsidRPr="00B13FAF">
        <w:rPr>
          <w:sz w:val="28"/>
          <w:szCs w:val="28"/>
        </w:rPr>
        <w:t xml:space="preserve"> направленная на  приобщение к истории и культуре родного края.</w:t>
      </w:r>
    </w:p>
    <w:p w:rsidR="00ED64CE" w:rsidRPr="00B13FAF" w:rsidRDefault="00ED64CE" w:rsidP="00ED64CE">
      <w:pPr>
        <w:pStyle w:val="af"/>
        <w:numPr>
          <w:ilvl w:val="0"/>
          <w:numId w:val="46"/>
        </w:numPr>
        <w:jc w:val="both"/>
        <w:rPr>
          <w:sz w:val="28"/>
          <w:szCs w:val="28"/>
        </w:rPr>
      </w:pPr>
      <w:r w:rsidRPr="00B13FAF">
        <w:rPr>
          <w:sz w:val="28"/>
          <w:szCs w:val="28"/>
        </w:rPr>
        <w:t xml:space="preserve"> Формирование у дошкольников потребности к здоровому образу жизни через экологическое воспитание.</w:t>
      </w:r>
    </w:p>
    <w:p w:rsidR="00ED64CE" w:rsidRPr="00B13FAF" w:rsidRDefault="00ED64CE" w:rsidP="00ED64CE">
      <w:pPr>
        <w:pStyle w:val="af"/>
        <w:numPr>
          <w:ilvl w:val="0"/>
          <w:numId w:val="46"/>
        </w:numPr>
        <w:jc w:val="both"/>
        <w:rPr>
          <w:sz w:val="28"/>
          <w:szCs w:val="28"/>
        </w:rPr>
      </w:pPr>
      <w:r w:rsidRPr="00B13FAF">
        <w:rPr>
          <w:sz w:val="28"/>
          <w:szCs w:val="28"/>
        </w:rPr>
        <w:t>Повышение профессиональной компетентности педагогов по созданию развивающей предметно-пространственной среды в группах ДОУ.</w:t>
      </w:r>
    </w:p>
    <w:p w:rsidR="00CC55AD" w:rsidRPr="00B51568" w:rsidRDefault="00CC55AD" w:rsidP="00706CB1">
      <w:pPr>
        <w:pStyle w:val="32"/>
        <w:shd w:val="clear" w:color="auto" w:fill="auto"/>
        <w:tabs>
          <w:tab w:val="left" w:pos="366"/>
          <w:tab w:val="left" w:pos="993"/>
        </w:tabs>
        <w:spacing w:line="240" w:lineRule="auto"/>
        <w:ind w:right="20" w:firstLine="709"/>
        <w:rPr>
          <w:color w:val="FF0000"/>
          <w:sz w:val="28"/>
          <w:szCs w:val="28"/>
        </w:rPr>
      </w:pPr>
    </w:p>
    <w:p w:rsidR="00B90004" w:rsidRPr="006F5443" w:rsidRDefault="00B90004" w:rsidP="00937249">
      <w:pPr>
        <w:pStyle w:val="32"/>
        <w:shd w:val="clear" w:color="auto" w:fill="auto"/>
        <w:tabs>
          <w:tab w:val="left" w:pos="366"/>
        </w:tabs>
        <w:spacing w:line="240" w:lineRule="auto"/>
        <w:ind w:left="720" w:right="20" w:firstLine="0"/>
        <w:rPr>
          <w:b/>
          <w:sz w:val="28"/>
          <w:szCs w:val="28"/>
        </w:rPr>
      </w:pPr>
      <w:r w:rsidRPr="006F5443">
        <w:rPr>
          <w:b/>
          <w:sz w:val="28"/>
          <w:szCs w:val="28"/>
        </w:rPr>
        <w:br w:type="page"/>
      </w:r>
    </w:p>
    <w:p w:rsidR="00D72978" w:rsidRPr="00CD7CB9" w:rsidRDefault="00D72978" w:rsidP="00CD7CB9">
      <w:pPr>
        <w:spacing w:after="0" w:line="240" w:lineRule="auto"/>
        <w:jc w:val="center"/>
        <w:rPr>
          <w:rFonts w:ascii="Times New Roman" w:hAnsi="Times New Roman" w:cs="Times New Roman"/>
          <w:b/>
          <w:i/>
          <w:sz w:val="24"/>
          <w:szCs w:val="24"/>
        </w:rPr>
      </w:pPr>
      <w:r w:rsidRPr="00CD7CB9">
        <w:rPr>
          <w:rFonts w:ascii="Times New Roman" w:hAnsi="Times New Roman" w:cs="Times New Roman"/>
          <w:b/>
          <w:sz w:val="24"/>
          <w:szCs w:val="24"/>
        </w:rPr>
        <w:lastRenderedPageBreak/>
        <w:t>3.ОРГАНИЗАЦИОННО – УПРАВЛЕНЧЕСКАЯ ДЕЯТЕЛЬНОСТЬ</w:t>
      </w:r>
    </w:p>
    <w:p w:rsidR="00D72978" w:rsidRPr="00CD7CB9" w:rsidRDefault="00D72978" w:rsidP="00CD7CB9">
      <w:pPr>
        <w:pStyle w:val="ab"/>
        <w:rPr>
          <w:rFonts w:ascii="Times New Roman" w:hAnsi="Times New Roman" w:cs="Times New Roman"/>
          <w:b/>
          <w:i w:val="0"/>
          <w:sz w:val="24"/>
          <w:szCs w:val="24"/>
          <w:lang w:val="ru-RU"/>
        </w:rPr>
      </w:pPr>
    </w:p>
    <w:tbl>
      <w:tblPr>
        <w:tblW w:w="96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5248"/>
        <w:gridCol w:w="1462"/>
        <w:gridCol w:w="2367"/>
      </w:tblGrid>
      <w:tr w:rsidR="00D72978" w:rsidRPr="00CD7CB9" w:rsidTr="00CD7CB9">
        <w:tc>
          <w:tcPr>
            <w:tcW w:w="568" w:type="dxa"/>
            <w:tcBorders>
              <w:top w:val="single" w:sz="4" w:space="0" w:color="000000"/>
              <w:left w:val="single" w:sz="4" w:space="0" w:color="000000"/>
              <w:bottom w:val="single" w:sz="4" w:space="0" w:color="000000"/>
              <w:right w:val="single" w:sz="4" w:space="0" w:color="000000"/>
            </w:tcBorders>
            <w:hideMark/>
          </w:tcPr>
          <w:p w:rsidR="00D72978" w:rsidRPr="00CD7CB9" w:rsidRDefault="00D72978" w:rsidP="00CD7CB9">
            <w:pPr>
              <w:pStyle w:val="ab"/>
              <w:rPr>
                <w:rFonts w:ascii="Times New Roman" w:hAnsi="Times New Roman" w:cs="Times New Roman"/>
                <w:b/>
                <w:i w:val="0"/>
                <w:sz w:val="24"/>
                <w:szCs w:val="24"/>
                <w:lang w:val="ru-RU"/>
              </w:rPr>
            </w:pPr>
            <w:r w:rsidRPr="00CD7CB9">
              <w:rPr>
                <w:rFonts w:ascii="Times New Roman" w:hAnsi="Times New Roman" w:cs="Times New Roman"/>
                <w:b/>
                <w:i w:val="0"/>
                <w:sz w:val="24"/>
                <w:szCs w:val="24"/>
                <w:lang w:val="ru-RU"/>
              </w:rPr>
              <w:t>№</w:t>
            </w:r>
          </w:p>
        </w:tc>
        <w:tc>
          <w:tcPr>
            <w:tcW w:w="5248" w:type="dxa"/>
            <w:tcBorders>
              <w:top w:val="single" w:sz="4" w:space="0" w:color="000000"/>
              <w:left w:val="single" w:sz="4" w:space="0" w:color="000000"/>
              <w:bottom w:val="single" w:sz="4" w:space="0" w:color="000000"/>
              <w:right w:val="single" w:sz="4" w:space="0" w:color="000000"/>
            </w:tcBorders>
            <w:hideMark/>
          </w:tcPr>
          <w:p w:rsidR="00D72978" w:rsidRPr="00CD7CB9" w:rsidRDefault="00D72978" w:rsidP="00CD7CB9">
            <w:pPr>
              <w:pStyle w:val="ab"/>
              <w:rPr>
                <w:rFonts w:ascii="Times New Roman" w:hAnsi="Times New Roman" w:cs="Times New Roman"/>
                <w:b/>
                <w:i w:val="0"/>
                <w:sz w:val="24"/>
                <w:szCs w:val="24"/>
                <w:lang w:val="ru-RU"/>
              </w:rPr>
            </w:pPr>
            <w:r w:rsidRPr="00CD7CB9">
              <w:rPr>
                <w:rFonts w:ascii="Times New Roman" w:hAnsi="Times New Roman" w:cs="Times New Roman"/>
                <w:b/>
                <w:i w:val="0"/>
                <w:sz w:val="24"/>
                <w:szCs w:val="24"/>
                <w:lang w:val="ru-RU"/>
              </w:rPr>
              <w:t>Содержание  мероприятий</w:t>
            </w:r>
          </w:p>
        </w:tc>
        <w:tc>
          <w:tcPr>
            <w:tcW w:w="1462" w:type="dxa"/>
            <w:tcBorders>
              <w:top w:val="single" w:sz="4" w:space="0" w:color="000000"/>
              <w:left w:val="single" w:sz="4" w:space="0" w:color="000000"/>
              <w:bottom w:val="single" w:sz="4" w:space="0" w:color="000000"/>
              <w:right w:val="single" w:sz="4" w:space="0" w:color="000000"/>
            </w:tcBorders>
            <w:hideMark/>
          </w:tcPr>
          <w:p w:rsidR="00D72978" w:rsidRPr="00CD7CB9" w:rsidRDefault="00D72978" w:rsidP="00CD7CB9">
            <w:pPr>
              <w:pStyle w:val="ab"/>
              <w:rPr>
                <w:rFonts w:ascii="Times New Roman" w:hAnsi="Times New Roman" w:cs="Times New Roman"/>
                <w:b/>
                <w:i w:val="0"/>
                <w:sz w:val="24"/>
                <w:szCs w:val="24"/>
                <w:lang w:val="ru-RU"/>
              </w:rPr>
            </w:pPr>
            <w:r w:rsidRPr="00CD7CB9">
              <w:rPr>
                <w:rFonts w:ascii="Times New Roman" w:hAnsi="Times New Roman" w:cs="Times New Roman"/>
                <w:b/>
                <w:i w:val="0"/>
                <w:sz w:val="24"/>
                <w:szCs w:val="24"/>
                <w:lang w:val="ru-RU"/>
              </w:rPr>
              <w:t>Дата</w:t>
            </w:r>
          </w:p>
        </w:tc>
        <w:tc>
          <w:tcPr>
            <w:tcW w:w="2367" w:type="dxa"/>
            <w:tcBorders>
              <w:top w:val="single" w:sz="4" w:space="0" w:color="000000"/>
              <w:left w:val="single" w:sz="4" w:space="0" w:color="000000"/>
              <w:bottom w:val="single" w:sz="4" w:space="0" w:color="000000"/>
              <w:right w:val="single" w:sz="4" w:space="0" w:color="000000"/>
            </w:tcBorders>
            <w:hideMark/>
          </w:tcPr>
          <w:p w:rsidR="00D72978" w:rsidRPr="00CD7CB9" w:rsidRDefault="00D72978" w:rsidP="00CD7CB9">
            <w:pPr>
              <w:pStyle w:val="ab"/>
              <w:ind w:right="-108"/>
              <w:rPr>
                <w:rFonts w:ascii="Times New Roman" w:hAnsi="Times New Roman" w:cs="Times New Roman"/>
                <w:b/>
                <w:i w:val="0"/>
                <w:sz w:val="24"/>
                <w:szCs w:val="24"/>
                <w:lang w:val="ru-RU"/>
              </w:rPr>
            </w:pPr>
            <w:r w:rsidRPr="00CD7CB9">
              <w:rPr>
                <w:rFonts w:ascii="Times New Roman" w:hAnsi="Times New Roman" w:cs="Times New Roman"/>
                <w:b/>
                <w:i w:val="0"/>
                <w:sz w:val="24"/>
                <w:szCs w:val="24"/>
                <w:lang w:val="ru-RU"/>
              </w:rPr>
              <w:t>Ответственные</w:t>
            </w:r>
          </w:p>
        </w:tc>
      </w:tr>
      <w:tr w:rsidR="004554CB" w:rsidRPr="00CF21A8" w:rsidTr="00CD7CB9">
        <w:tc>
          <w:tcPr>
            <w:tcW w:w="568" w:type="dxa"/>
            <w:tcBorders>
              <w:top w:val="single" w:sz="4" w:space="0" w:color="000000"/>
              <w:left w:val="single" w:sz="4" w:space="0" w:color="000000"/>
              <w:bottom w:val="single" w:sz="4" w:space="0" w:color="000000"/>
              <w:right w:val="single" w:sz="4" w:space="0" w:color="000000"/>
            </w:tcBorders>
          </w:tcPr>
          <w:p w:rsidR="004554CB" w:rsidRPr="00CF21A8" w:rsidRDefault="004554CB" w:rsidP="00A320E7">
            <w:pPr>
              <w:pStyle w:val="ab"/>
              <w:numPr>
                <w:ilvl w:val="0"/>
                <w:numId w:val="8"/>
              </w:numPr>
              <w:ind w:left="460" w:hanging="460"/>
              <w:rPr>
                <w:rFonts w:ascii="Times New Roman" w:hAnsi="Times New Roman" w:cs="Times New Roman"/>
                <w:i w:val="0"/>
                <w:sz w:val="24"/>
                <w:szCs w:val="24"/>
                <w:lang w:val="ru-RU"/>
              </w:rPr>
            </w:pPr>
          </w:p>
        </w:tc>
        <w:tc>
          <w:tcPr>
            <w:tcW w:w="5248" w:type="dxa"/>
            <w:tcBorders>
              <w:top w:val="single" w:sz="4" w:space="0" w:color="000000"/>
              <w:left w:val="single" w:sz="4" w:space="0" w:color="000000"/>
              <w:bottom w:val="single" w:sz="4" w:space="0" w:color="000000"/>
              <w:right w:val="single" w:sz="4" w:space="0" w:color="000000"/>
            </w:tcBorders>
            <w:hideMark/>
          </w:tcPr>
          <w:p w:rsidR="004554CB" w:rsidRPr="004554CB" w:rsidRDefault="004554CB">
            <w:pPr>
              <w:pStyle w:val="5"/>
              <w:keepLines w:val="0"/>
              <w:widowControl w:val="0"/>
              <w:shd w:val="clear" w:color="auto" w:fill="FFFFFF"/>
              <w:autoSpaceDE w:val="0"/>
              <w:autoSpaceDN w:val="0"/>
              <w:adjustRightInd w:val="0"/>
              <w:spacing w:before="0" w:line="240" w:lineRule="auto"/>
              <w:ind w:left="34"/>
              <w:rPr>
                <w:rFonts w:ascii="Times New Roman" w:eastAsiaTheme="minorHAnsi" w:hAnsi="Times New Roman" w:cs="Times New Roman"/>
                <w:iCs/>
                <w:color w:val="auto"/>
                <w:sz w:val="24"/>
                <w:szCs w:val="24"/>
                <w:lang w:bidi="en-US"/>
              </w:rPr>
            </w:pPr>
            <w:r w:rsidRPr="004554CB">
              <w:rPr>
                <w:rFonts w:ascii="Times New Roman" w:eastAsiaTheme="minorHAnsi" w:hAnsi="Times New Roman" w:cs="Times New Roman"/>
                <w:iCs/>
                <w:color w:val="auto"/>
                <w:sz w:val="24"/>
                <w:szCs w:val="24"/>
                <w:lang w:bidi="en-US"/>
              </w:rPr>
              <w:t>Собрание трудового коллектива</w:t>
            </w:r>
          </w:p>
          <w:p w:rsidR="004554CB" w:rsidRPr="004554CB" w:rsidRDefault="004554CB">
            <w:pPr>
              <w:pStyle w:val="5"/>
              <w:spacing w:before="0" w:line="240" w:lineRule="auto"/>
              <w:ind w:left="61"/>
              <w:rPr>
                <w:rFonts w:ascii="Times New Roman" w:eastAsiaTheme="minorHAnsi" w:hAnsi="Times New Roman" w:cs="Times New Roman"/>
                <w:iCs/>
                <w:color w:val="auto"/>
                <w:sz w:val="24"/>
                <w:szCs w:val="24"/>
                <w:lang w:bidi="en-US"/>
              </w:rPr>
            </w:pPr>
            <w:r w:rsidRPr="004554CB">
              <w:rPr>
                <w:rFonts w:ascii="Times New Roman" w:eastAsiaTheme="minorHAnsi" w:hAnsi="Times New Roman" w:cs="Times New Roman"/>
                <w:b/>
                <w:iCs/>
                <w:color w:val="auto"/>
                <w:sz w:val="24"/>
                <w:szCs w:val="24"/>
                <w:lang w:bidi="en-US"/>
              </w:rPr>
              <w:t>Заседание № 1.</w:t>
            </w:r>
            <w:r w:rsidRPr="004554CB">
              <w:rPr>
                <w:rFonts w:ascii="Times New Roman" w:eastAsiaTheme="minorHAnsi" w:hAnsi="Times New Roman" w:cs="Times New Roman"/>
                <w:iCs/>
                <w:color w:val="auto"/>
                <w:sz w:val="24"/>
                <w:szCs w:val="24"/>
                <w:lang w:bidi="en-US"/>
              </w:rPr>
              <w:t>  Организация работы ДОУ в новом учебном году. Ознакомление с нормативными документами на 2022 – 2023 учебный год. Правила внутреннего трудового распорядка. Проведение инструктажей.</w:t>
            </w:r>
          </w:p>
          <w:p w:rsidR="004554CB" w:rsidRPr="004554CB" w:rsidRDefault="004554CB">
            <w:pPr>
              <w:pStyle w:val="5"/>
              <w:spacing w:before="0" w:line="240" w:lineRule="auto"/>
              <w:ind w:left="61"/>
              <w:rPr>
                <w:rFonts w:ascii="Times New Roman" w:eastAsiaTheme="minorHAnsi" w:hAnsi="Times New Roman" w:cs="Times New Roman"/>
                <w:iCs/>
                <w:color w:val="auto"/>
                <w:sz w:val="24"/>
                <w:szCs w:val="24"/>
                <w:lang w:bidi="en-US"/>
              </w:rPr>
            </w:pPr>
            <w:r w:rsidRPr="004554CB">
              <w:rPr>
                <w:rFonts w:ascii="Times New Roman" w:eastAsiaTheme="minorHAnsi" w:hAnsi="Times New Roman" w:cs="Times New Roman"/>
                <w:b/>
                <w:iCs/>
                <w:color w:val="auto"/>
                <w:sz w:val="24"/>
                <w:szCs w:val="24"/>
                <w:lang w:bidi="en-US"/>
              </w:rPr>
              <w:t>Заседание № 2.</w:t>
            </w:r>
            <w:r w:rsidRPr="004554CB">
              <w:rPr>
                <w:rFonts w:ascii="Times New Roman" w:eastAsiaTheme="minorHAnsi" w:hAnsi="Times New Roman" w:cs="Times New Roman"/>
                <w:iCs/>
                <w:color w:val="auto"/>
                <w:sz w:val="24"/>
                <w:szCs w:val="24"/>
                <w:lang w:bidi="en-US"/>
              </w:rPr>
              <w:t xml:space="preserve"> Итоги хода выполнения коллективного  договора  между  администрацией и трудовым  коллективом. </w:t>
            </w:r>
          </w:p>
          <w:p w:rsidR="004554CB" w:rsidRPr="004554CB" w:rsidRDefault="004554CB">
            <w:pPr>
              <w:spacing w:after="0" w:line="240" w:lineRule="auto"/>
              <w:rPr>
                <w:rFonts w:ascii="Times New Roman" w:eastAsiaTheme="minorHAnsi" w:hAnsi="Times New Roman" w:cs="Times New Roman"/>
                <w:iCs/>
                <w:sz w:val="24"/>
                <w:szCs w:val="24"/>
                <w:lang w:bidi="en-US"/>
              </w:rPr>
            </w:pPr>
            <w:r w:rsidRPr="004554CB">
              <w:rPr>
                <w:rFonts w:ascii="Times New Roman" w:eastAsiaTheme="minorHAnsi" w:hAnsi="Times New Roman" w:cs="Times New Roman"/>
                <w:iCs/>
                <w:sz w:val="24"/>
                <w:szCs w:val="24"/>
                <w:lang w:bidi="en-US"/>
              </w:rPr>
              <w:t xml:space="preserve"> </w:t>
            </w:r>
            <w:r w:rsidRPr="004554CB">
              <w:rPr>
                <w:rFonts w:ascii="Times New Roman" w:eastAsiaTheme="minorHAnsi" w:hAnsi="Times New Roman" w:cs="Times New Roman"/>
                <w:b/>
                <w:iCs/>
                <w:sz w:val="24"/>
                <w:szCs w:val="24"/>
                <w:lang w:bidi="en-US"/>
              </w:rPr>
              <w:t>Заседание № 3.</w:t>
            </w:r>
            <w:r w:rsidRPr="004554CB">
              <w:rPr>
                <w:rFonts w:ascii="Times New Roman" w:eastAsiaTheme="minorHAnsi" w:hAnsi="Times New Roman" w:cs="Times New Roman"/>
                <w:iCs/>
                <w:sz w:val="24"/>
                <w:szCs w:val="24"/>
                <w:lang w:bidi="en-US"/>
              </w:rPr>
              <w:t> Итоги учебного года. Организация летнего отдыха сотрудников. Проведение инструктажей.</w:t>
            </w:r>
          </w:p>
        </w:tc>
        <w:tc>
          <w:tcPr>
            <w:tcW w:w="1462" w:type="dxa"/>
            <w:tcBorders>
              <w:top w:val="single" w:sz="4" w:space="0" w:color="000000"/>
              <w:left w:val="single" w:sz="4" w:space="0" w:color="000000"/>
              <w:bottom w:val="single" w:sz="4" w:space="0" w:color="000000"/>
              <w:right w:val="single" w:sz="4" w:space="0" w:color="000000"/>
            </w:tcBorders>
          </w:tcPr>
          <w:p w:rsidR="004554CB" w:rsidRPr="004554CB" w:rsidRDefault="004554CB">
            <w:pPr>
              <w:pStyle w:val="ab"/>
              <w:spacing w:line="276" w:lineRule="auto"/>
              <w:jc w:val="center"/>
              <w:rPr>
                <w:rFonts w:ascii="Times New Roman" w:hAnsi="Times New Roman" w:cs="Times New Roman"/>
                <w:i w:val="0"/>
                <w:sz w:val="24"/>
                <w:szCs w:val="24"/>
                <w:lang w:val="ru-RU"/>
              </w:rPr>
            </w:pPr>
            <w:r w:rsidRPr="004554CB">
              <w:rPr>
                <w:rFonts w:ascii="Times New Roman" w:hAnsi="Times New Roman" w:cs="Times New Roman"/>
                <w:i w:val="0"/>
                <w:sz w:val="24"/>
                <w:szCs w:val="24"/>
                <w:lang w:val="ru-RU"/>
              </w:rPr>
              <w:t>Сентябрь</w:t>
            </w:r>
          </w:p>
          <w:p w:rsidR="004554CB" w:rsidRPr="004554CB" w:rsidRDefault="004554CB">
            <w:pPr>
              <w:pStyle w:val="ab"/>
              <w:spacing w:line="276" w:lineRule="auto"/>
              <w:jc w:val="center"/>
              <w:rPr>
                <w:rFonts w:ascii="Times New Roman" w:hAnsi="Times New Roman" w:cs="Times New Roman"/>
                <w:i w:val="0"/>
                <w:sz w:val="24"/>
                <w:szCs w:val="24"/>
                <w:lang w:val="ru-RU"/>
              </w:rPr>
            </w:pPr>
          </w:p>
          <w:p w:rsidR="004554CB" w:rsidRPr="004554CB" w:rsidRDefault="004554CB">
            <w:pPr>
              <w:pStyle w:val="ab"/>
              <w:spacing w:line="276" w:lineRule="auto"/>
              <w:jc w:val="center"/>
              <w:rPr>
                <w:rFonts w:ascii="Times New Roman" w:hAnsi="Times New Roman" w:cs="Times New Roman"/>
                <w:i w:val="0"/>
                <w:sz w:val="24"/>
                <w:szCs w:val="24"/>
                <w:lang w:val="ru-RU"/>
              </w:rPr>
            </w:pPr>
          </w:p>
          <w:p w:rsidR="004554CB" w:rsidRPr="004554CB" w:rsidRDefault="004554CB">
            <w:pPr>
              <w:pStyle w:val="ab"/>
              <w:spacing w:line="276" w:lineRule="auto"/>
              <w:jc w:val="center"/>
              <w:rPr>
                <w:rFonts w:ascii="Times New Roman" w:hAnsi="Times New Roman" w:cs="Times New Roman"/>
                <w:i w:val="0"/>
                <w:sz w:val="24"/>
                <w:szCs w:val="24"/>
                <w:lang w:val="ru-RU"/>
              </w:rPr>
            </w:pPr>
          </w:p>
          <w:p w:rsidR="004554CB" w:rsidRPr="004554CB" w:rsidRDefault="004554CB">
            <w:pPr>
              <w:pStyle w:val="ab"/>
              <w:spacing w:line="276" w:lineRule="auto"/>
              <w:jc w:val="center"/>
              <w:rPr>
                <w:rFonts w:ascii="Times New Roman" w:hAnsi="Times New Roman" w:cs="Times New Roman"/>
                <w:i w:val="0"/>
                <w:sz w:val="24"/>
                <w:szCs w:val="24"/>
                <w:lang w:val="ru-RU"/>
              </w:rPr>
            </w:pPr>
          </w:p>
          <w:p w:rsidR="004554CB" w:rsidRPr="004554CB" w:rsidRDefault="004554CB">
            <w:pPr>
              <w:pStyle w:val="ab"/>
              <w:spacing w:line="276" w:lineRule="auto"/>
              <w:jc w:val="center"/>
              <w:rPr>
                <w:rFonts w:ascii="Times New Roman" w:hAnsi="Times New Roman" w:cs="Times New Roman"/>
                <w:i w:val="0"/>
                <w:sz w:val="24"/>
                <w:szCs w:val="24"/>
                <w:lang w:val="ru-RU"/>
              </w:rPr>
            </w:pPr>
          </w:p>
          <w:p w:rsidR="004554CB" w:rsidRPr="004554CB" w:rsidRDefault="004554CB">
            <w:pPr>
              <w:pStyle w:val="ab"/>
              <w:spacing w:line="276" w:lineRule="auto"/>
              <w:jc w:val="center"/>
              <w:rPr>
                <w:rFonts w:ascii="Times New Roman" w:hAnsi="Times New Roman" w:cs="Times New Roman"/>
                <w:i w:val="0"/>
                <w:sz w:val="24"/>
                <w:szCs w:val="24"/>
                <w:lang w:val="ru-RU"/>
              </w:rPr>
            </w:pPr>
            <w:r w:rsidRPr="004554CB">
              <w:rPr>
                <w:rFonts w:ascii="Times New Roman" w:hAnsi="Times New Roman" w:cs="Times New Roman"/>
                <w:i w:val="0"/>
                <w:sz w:val="24"/>
                <w:szCs w:val="24"/>
                <w:lang w:val="ru-RU"/>
              </w:rPr>
              <w:t>Январь</w:t>
            </w:r>
          </w:p>
          <w:p w:rsidR="004554CB" w:rsidRPr="004554CB" w:rsidRDefault="004554CB">
            <w:pPr>
              <w:pStyle w:val="ab"/>
              <w:spacing w:line="276" w:lineRule="auto"/>
              <w:jc w:val="center"/>
              <w:rPr>
                <w:rFonts w:ascii="Times New Roman" w:hAnsi="Times New Roman" w:cs="Times New Roman"/>
                <w:i w:val="0"/>
                <w:sz w:val="24"/>
                <w:szCs w:val="24"/>
                <w:lang w:val="ru-RU"/>
              </w:rPr>
            </w:pPr>
          </w:p>
          <w:p w:rsidR="004554CB" w:rsidRPr="004554CB" w:rsidRDefault="004554CB">
            <w:pPr>
              <w:pStyle w:val="ab"/>
              <w:spacing w:line="276" w:lineRule="auto"/>
              <w:jc w:val="center"/>
              <w:rPr>
                <w:rFonts w:ascii="Times New Roman" w:hAnsi="Times New Roman" w:cs="Times New Roman"/>
                <w:i w:val="0"/>
                <w:sz w:val="24"/>
                <w:szCs w:val="24"/>
                <w:lang w:val="ru-RU"/>
              </w:rPr>
            </w:pPr>
          </w:p>
          <w:p w:rsidR="004554CB" w:rsidRPr="004554CB" w:rsidRDefault="004554CB">
            <w:pPr>
              <w:pStyle w:val="ab"/>
              <w:spacing w:line="276" w:lineRule="auto"/>
              <w:jc w:val="center"/>
              <w:rPr>
                <w:rFonts w:ascii="Times New Roman" w:hAnsi="Times New Roman" w:cs="Times New Roman"/>
                <w:i w:val="0"/>
                <w:sz w:val="24"/>
                <w:szCs w:val="24"/>
                <w:lang w:val="ru-RU"/>
              </w:rPr>
            </w:pPr>
            <w:r w:rsidRPr="004554CB">
              <w:rPr>
                <w:rFonts w:ascii="Times New Roman" w:hAnsi="Times New Roman" w:cs="Times New Roman"/>
                <w:i w:val="0"/>
                <w:sz w:val="24"/>
                <w:szCs w:val="24"/>
                <w:lang w:val="ru-RU"/>
              </w:rPr>
              <w:t>Май</w:t>
            </w:r>
          </w:p>
        </w:tc>
        <w:tc>
          <w:tcPr>
            <w:tcW w:w="2367" w:type="dxa"/>
            <w:tcBorders>
              <w:top w:val="single" w:sz="4" w:space="0" w:color="000000"/>
              <w:left w:val="single" w:sz="4" w:space="0" w:color="000000"/>
              <w:bottom w:val="single" w:sz="4" w:space="0" w:color="000000"/>
              <w:right w:val="single" w:sz="4" w:space="0" w:color="000000"/>
            </w:tcBorders>
          </w:tcPr>
          <w:p w:rsidR="004554CB" w:rsidRPr="004554CB" w:rsidRDefault="004554CB">
            <w:pPr>
              <w:pStyle w:val="ab"/>
              <w:spacing w:line="276" w:lineRule="auto"/>
              <w:jc w:val="center"/>
              <w:rPr>
                <w:rFonts w:ascii="Times New Roman" w:hAnsi="Times New Roman" w:cs="Times New Roman"/>
                <w:i w:val="0"/>
                <w:sz w:val="24"/>
                <w:szCs w:val="24"/>
                <w:lang w:val="ru-RU"/>
              </w:rPr>
            </w:pPr>
            <w:r w:rsidRPr="004554CB">
              <w:rPr>
                <w:rFonts w:ascii="Times New Roman" w:hAnsi="Times New Roman" w:cs="Times New Roman"/>
                <w:i w:val="0"/>
                <w:sz w:val="24"/>
                <w:szCs w:val="24"/>
                <w:lang w:val="ru-RU"/>
              </w:rPr>
              <w:t>И.о.заведующего,</w:t>
            </w:r>
          </w:p>
          <w:p w:rsidR="004554CB" w:rsidRPr="004554CB" w:rsidRDefault="004554CB">
            <w:pPr>
              <w:spacing w:after="0" w:line="240" w:lineRule="auto"/>
              <w:jc w:val="center"/>
              <w:rPr>
                <w:rFonts w:ascii="Times New Roman" w:hAnsi="Times New Roman" w:cs="Times New Roman"/>
                <w:iCs/>
                <w:sz w:val="24"/>
                <w:szCs w:val="24"/>
                <w:lang w:bidi="en-US"/>
              </w:rPr>
            </w:pPr>
            <w:r w:rsidRPr="004554CB">
              <w:rPr>
                <w:rFonts w:ascii="Times New Roman" w:hAnsi="Times New Roman" w:cs="Times New Roman"/>
                <w:iCs/>
                <w:sz w:val="24"/>
                <w:szCs w:val="24"/>
                <w:lang w:bidi="en-US"/>
              </w:rPr>
              <w:t>председатель профкома</w:t>
            </w:r>
          </w:p>
          <w:p w:rsidR="004554CB" w:rsidRPr="004554CB" w:rsidRDefault="004554CB">
            <w:pPr>
              <w:pStyle w:val="ab"/>
              <w:spacing w:line="276" w:lineRule="auto"/>
              <w:jc w:val="center"/>
              <w:rPr>
                <w:rFonts w:ascii="Times New Roman" w:hAnsi="Times New Roman" w:cs="Times New Roman"/>
                <w:i w:val="0"/>
                <w:sz w:val="24"/>
                <w:szCs w:val="24"/>
                <w:lang w:val="ru-RU"/>
              </w:rPr>
            </w:pPr>
          </w:p>
        </w:tc>
      </w:tr>
      <w:tr w:rsidR="004554CB" w:rsidRPr="00CD7CB9" w:rsidTr="00CD7CB9">
        <w:trPr>
          <w:trHeight w:val="1212"/>
        </w:trPr>
        <w:tc>
          <w:tcPr>
            <w:tcW w:w="568" w:type="dxa"/>
            <w:tcBorders>
              <w:top w:val="single" w:sz="4" w:space="0" w:color="000000"/>
              <w:left w:val="single" w:sz="4" w:space="0" w:color="000000"/>
              <w:bottom w:val="single" w:sz="4" w:space="0" w:color="000000"/>
              <w:right w:val="single" w:sz="4" w:space="0" w:color="000000"/>
            </w:tcBorders>
          </w:tcPr>
          <w:p w:rsidR="004554CB" w:rsidRPr="00CD7CB9" w:rsidRDefault="004554CB" w:rsidP="00A320E7">
            <w:pPr>
              <w:pStyle w:val="ab"/>
              <w:numPr>
                <w:ilvl w:val="0"/>
                <w:numId w:val="8"/>
              </w:numPr>
              <w:ind w:left="460" w:hanging="460"/>
              <w:rPr>
                <w:rFonts w:ascii="Times New Roman" w:hAnsi="Times New Roman" w:cs="Times New Roman"/>
                <w:i w:val="0"/>
                <w:sz w:val="24"/>
                <w:szCs w:val="24"/>
                <w:lang w:val="ru-RU"/>
              </w:rPr>
            </w:pPr>
          </w:p>
        </w:tc>
        <w:tc>
          <w:tcPr>
            <w:tcW w:w="5248" w:type="dxa"/>
            <w:tcBorders>
              <w:top w:val="single" w:sz="4" w:space="0" w:color="000000"/>
              <w:left w:val="single" w:sz="4" w:space="0" w:color="000000"/>
              <w:bottom w:val="single" w:sz="4" w:space="0" w:color="000000"/>
              <w:right w:val="single" w:sz="4" w:space="0" w:color="000000"/>
            </w:tcBorders>
            <w:hideMark/>
          </w:tcPr>
          <w:p w:rsidR="004554CB" w:rsidRPr="004554CB" w:rsidRDefault="004554CB" w:rsidP="00CD7CB9">
            <w:pPr>
              <w:pStyle w:val="ab"/>
              <w:rPr>
                <w:rFonts w:ascii="Times New Roman" w:hAnsi="Times New Roman" w:cs="Times New Roman"/>
                <w:i w:val="0"/>
                <w:sz w:val="24"/>
                <w:szCs w:val="24"/>
                <w:lang w:val="ru-RU"/>
              </w:rPr>
            </w:pPr>
            <w:r w:rsidRPr="004554CB">
              <w:rPr>
                <w:rFonts w:ascii="Times New Roman" w:hAnsi="Times New Roman" w:cs="Times New Roman"/>
                <w:i w:val="0"/>
                <w:sz w:val="24"/>
                <w:szCs w:val="24"/>
                <w:lang w:val="ru-RU"/>
              </w:rPr>
              <w:t>Совершенствование системы планирования и организацию педагогического процесса в МАДОУ  в соответствии с ФГОС ДО.</w:t>
            </w:r>
          </w:p>
          <w:p w:rsidR="004554CB" w:rsidRPr="004554CB" w:rsidRDefault="004554CB" w:rsidP="00CD7CB9">
            <w:pPr>
              <w:pStyle w:val="ab"/>
              <w:rPr>
                <w:rFonts w:ascii="Times New Roman" w:hAnsi="Times New Roman" w:cs="Times New Roman"/>
                <w:i w:val="0"/>
                <w:sz w:val="24"/>
                <w:szCs w:val="24"/>
                <w:lang w:val="ru-RU"/>
              </w:rPr>
            </w:pPr>
            <w:r w:rsidRPr="004554CB">
              <w:rPr>
                <w:rFonts w:ascii="Times New Roman" w:hAnsi="Times New Roman" w:cs="Times New Roman"/>
                <w:i w:val="0"/>
                <w:sz w:val="24"/>
                <w:szCs w:val="24"/>
                <w:lang w:val="ru-RU"/>
              </w:rPr>
              <w:t>Систематизация банка данных нормативно-правовых и организационно-управленческих документов.</w:t>
            </w:r>
          </w:p>
        </w:tc>
        <w:tc>
          <w:tcPr>
            <w:tcW w:w="1462" w:type="dxa"/>
            <w:tcBorders>
              <w:top w:val="single" w:sz="4" w:space="0" w:color="000000"/>
              <w:left w:val="single" w:sz="4" w:space="0" w:color="000000"/>
              <w:bottom w:val="single" w:sz="4" w:space="0" w:color="000000"/>
              <w:right w:val="single" w:sz="4" w:space="0" w:color="000000"/>
            </w:tcBorders>
            <w:hideMark/>
          </w:tcPr>
          <w:p w:rsidR="004554CB" w:rsidRPr="004554CB" w:rsidRDefault="004554CB" w:rsidP="00CD7CB9">
            <w:pPr>
              <w:pStyle w:val="ab"/>
              <w:jc w:val="center"/>
              <w:rPr>
                <w:rFonts w:ascii="Times New Roman" w:hAnsi="Times New Roman" w:cs="Times New Roman"/>
                <w:i w:val="0"/>
                <w:sz w:val="24"/>
                <w:szCs w:val="24"/>
              </w:rPr>
            </w:pPr>
            <w:r w:rsidRPr="004554CB">
              <w:rPr>
                <w:rFonts w:ascii="Times New Roman" w:hAnsi="Times New Roman" w:cs="Times New Roman"/>
                <w:i w:val="0"/>
                <w:sz w:val="24"/>
                <w:szCs w:val="24"/>
              </w:rPr>
              <w:t>В течени</w:t>
            </w:r>
            <w:r w:rsidRPr="004554CB">
              <w:rPr>
                <w:rFonts w:ascii="Times New Roman" w:hAnsi="Times New Roman" w:cs="Times New Roman"/>
                <w:i w:val="0"/>
                <w:sz w:val="24"/>
                <w:szCs w:val="24"/>
                <w:lang w:val="ru-RU"/>
              </w:rPr>
              <w:t xml:space="preserve">е </w:t>
            </w:r>
            <w:r w:rsidRPr="004554CB">
              <w:rPr>
                <w:rFonts w:ascii="Times New Roman" w:hAnsi="Times New Roman" w:cs="Times New Roman"/>
                <w:i w:val="0"/>
                <w:sz w:val="24"/>
                <w:szCs w:val="24"/>
              </w:rPr>
              <w:t>года</w:t>
            </w:r>
          </w:p>
        </w:tc>
        <w:tc>
          <w:tcPr>
            <w:tcW w:w="2367" w:type="dxa"/>
            <w:tcBorders>
              <w:top w:val="single" w:sz="4" w:space="0" w:color="000000"/>
              <w:left w:val="single" w:sz="4" w:space="0" w:color="000000"/>
              <w:bottom w:val="single" w:sz="4" w:space="0" w:color="000000"/>
              <w:right w:val="single" w:sz="4" w:space="0" w:color="000000"/>
            </w:tcBorders>
          </w:tcPr>
          <w:p w:rsidR="004554CB" w:rsidRPr="004554CB" w:rsidRDefault="004554CB" w:rsidP="004554CB">
            <w:pPr>
              <w:jc w:val="center"/>
              <w:rPr>
                <w:rFonts w:ascii="Times New Roman" w:hAnsi="Times New Roman" w:cs="Times New Roman"/>
                <w:iCs/>
                <w:sz w:val="24"/>
                <w:szCs w:val="24"/>
                <w:lang w:bidi="en-US"/>
              </w:rPr>
            </w:pPr>
            <w:r w:rsidRPr="004554CB">
              <w:rPr>
                <w:rFonts w:ascii="Times New Roman" w:hAnsi="Times New Roman" w:cs="Times New Roman"/>
                <w:iCs/>
                <w:sz w:val="24"/>
                <w:szCs w:val="24"/>
                <w:lang w:bidi="en-US"/>
              </w:rPr>
              <w:t>И.о.заведующего</w:t>
            </w:r>
          </w:p>
        </w:tc>
      </w:tr>
      <w:tr w:rsidR="004554CB" w:rsidRPr="00CD7CB9" w:rsidTr="00CD7CB9">
        <w:trPr>
          <w:trHeight w:val="645"/>
        </w:trPr>
        <w:tc>
          <w:tcPr>
            <w:tcW w:w="568" w:type="dxa"/>
            <w:tcBorders>
              <w:top w:val="single" w:sz="4" w:space="0" w:color="000000"/>
              <w:left w:val="single" w:sz="4" w:space="0" w:color="000000"/>
              <w:bottom w:val="single" w:sz="4" w:space="0" w:color="000000"/>
              <w:right w:val="single" w:sz="4" w:space="0" w:color="000000"/>
            </w:tcBorders>
          </w:tcPr>
          <w:p w:rsidR="004554CB" w:rsidRPr="00CD7CB9" w:rsidRDefault="004554CB" w:rsidP="00A320E7">
            <w:pPr>
              <w:pStyle w:val="ab"/>
              <w:numPr>
                <w:ilvl w:val="0"/>
                <w:numId w:val="8"/>
              </w:numPr>
              <w:ind w:left="460" w:hanging="460"/>
              <w:rPr>
                <w:rFonts w:ascii="Times New Roman" w:hAnsi="Times New Roman" w:cs="Times New Roman"/>
                <w:i w:val="0"/>
                <w:sz w:val="24"/>
                <w:szCs w:val="24"/>
                <w:lang w:val="ru-RU"/>
              </w:rPr>
            </w:pPr>
          </w:p>
        </w:tc>
        <w:tc>
          <w:tcPr>
            <w:tcW w:w="5248" w:type="dxa"/>
            <w:tcBorders>
              <w:top w:val="single" w:sz="4" w:space="0" w:color="000000"/>
              <w:left w:val="single" w:sz="4" w:space="0" w:color="000000"/>
              <w:bottom w:val="single" w:sz="4" w:space="0" w:color="000000"/>
              <w:right w:val="single" w:sz="4" w:space="0" w:color="000000"/>
            </w:tcBorders>
            <w:hideMark/>
          </w:tcPr>
          <w:p w:rsidR="004554CB" w:rsidRPr="004554CB" w:rsidRDefault="004554CB" w:rsidP="00CD7CB9">
            <w:pPr>
              <w:pStyle w:val="ab"/>
              <w:jc w:val="both"/>
              <w:rPr>
                <w:rFonts w:ascii="Times New Roman" w:hAnsi="Times New Roman" w:cs="Times New Roman"/>
                <w:i w:val="0"/>
                <w:sz w:val="24"/>
                <w:szCs w:val="24"/>
                <w:lang w:val="ru-RU"/>
              </w:rPr>
            </w:pPr>
            <w:r w:rsidRPr="004554CB">
              <w:rPr>
                <w:rFonts w:ascii="Times New Roman" w:hAnsi="Times New Roman" w:cs="Times New Roman"/>
                <w:i w:val="0"/>
                <w:sz w:val="24"/>
                <w:szCs w:val="24"/>
                <w:lang w:val="ru-RU"/>
              </w:rPr>
              <w:t>Расстановка кадров, утверждение графика работы сотрудников МАДОУ.</w:t>
            </w:r>
            <w:r w:rsidRPr="004554CB">
              <w:rPr>
                <w:rFonts w:ascii="Times New Roman" w:hAnsi="Times New Roman" w:cs="Times New Roman"/>
                <w:i w:val="0"/>
                <w:sz w:val="24"/>
                <w:szCs w:val="24"/>
                <w:lang w:val="ru-RU"/>
              </w:rPr>
              <w:tab/>
            </w:r>
          </w:p>
        </w:tc>
        <w:tc>
          <w:tcPr>
            <w:tcW w:w="1462" w:type="dxa"/>
            <w:tcBorders>
              <w:top w:val="single" w:sz="4" w:space="0" w:color="000000"/>
              <w:left w:val="single" w:sz="4" w:space="0" w:color="000000"/>
              <w:bottom w:val="single" w:sz="4" w:space="0" w:color="000000"/>
              <w:right w:val="single" w:sz="4" w:space="0" w:color="000000"/>
            </w:tcBorders>
            <w:hideMark/>
          </w:tcPr>
          <w:p w:rsidR="004554CB" w:rsidRPr="004554CB" w:rsidRDefault="004554CB" w:rsidP="00CD7CB9">
            <w:pPr>
              <w:pStyle w:val="ab"/>
              <w:jc w:val="center"/>
              <w:rPr>
                <w:rFonts w:ascii="Times New Roman" w:hAnsi="Times New Roman" w:cs="Times New Roman"/>
                <w:i w:val="0"/>
                <w:sz w:val="24"/>
                <w:szCs w:val="24"/>
                <w:lang w:val="ru-RU"/>
              </w:rPr>
            </w:pPr>
            <w:r w:rsidRPr="004554CB">
              <w:rPr>
                <w:rFonts w:ascii="Times New Roman" w:hAnsi="Times New Roman" w:cs="Times New Roman"/>
                <w:i w:val="0"/>
                <w:sz w:val="24"/>
                <w:szCs w:val="24"/>
                <w:lang w:val="ru-RU"/>
              </w:rPr>
              <w:t>Август</w:t>
            </w:r>
          </w:p>
        </w:tc>
        <w:tc>
          <w:tcPr>
            <w:tcW w:w="2367" w:type="dxa"/>
            <w:tcBorders>
              <w:top w:val="single" w:sz="4" w:space="0" w:color="000000"/>
              <w:left w:val="single" w:sz="4" w:space="0" w:color="000000"/>
              <w:bottom w:val="single" w:sz="4" w:space="0" w:color="000000"/>
              <w:right w:val="single" w:sz="4" w:space="0" w:color="000000"/>
            </w:tcBorders>
          </w:tcPr>
          <w:p w:rsidR="004554CB" w:rsidRPr="004554CB" w:rsidRDefault="004554CB" w:rsidP="004554CB">
            <w:pPr>
              <w:jc w:val="center"/>
              <w:rPr>
                <w:rFonts w:ascii="Times New Roman" w:hAnsi="Times New Roman" w:cs="Times New Roman"/>
                <w:iCs/>
                <w:sz w:val="24"/>
                <w:szCs w:val="24"/>
                <w:lang w:bidi="en-US"/>
              </w:rPr>
            </w:pPr>
            <w:r w:rsidRPr="004554CB">
              <w:rPr>
                <w:rFonts w:ascii="Times New Roman" w:hAnsi="Times New Roman" w:cs="Times New Roman"/>
                <w:iCs/>
                <w:sz w:val="24"/>
                <w:szCs w:val="24"/>
                <w:lang w:bidi="en-US"/>
              </w:rPr>
              <w:t>И.о.заведующего</w:t>
            </w:r>
          </w:p>
        </w:tc>
      </w:tr>
      <w:tr w:rsidR="004554CB" w:rsidRPr="00CD7CB9" w:rsidTr="00CD7CB9">
        <w:trPr>
          <w:trHeight w:val="537"/>
        </w:trPr>
        <w:tc>
          <w:tcPr>
            <w:tcW w:w="568" w:type="dxa"/>
            <w:tcBorders>
              <w:top w:val="single" w:sz="4" w:space="0" w:color="000000"/>
              <w:left w:val="single" w:sz="4" w:space="0" w:color="000000"/>
              <w:bottom w:val="single" w:sz="4" w:space="0" w:color="000000"/>
              <w:right w:val="single" w:sz="4" w:space="0" w:color="000000"/>
            </w:tcBorders>
          </w:tcPr>
          <w:p w:rsidR="004554CB" w:rsidRPr="00CD7CB9" w:rsidRDefault="004554CB" w:rsidP="00A320E7">
            <w:pPr>
              <w:pStyle w:val="ab"/>
              <w:numPr>
                <w:ilvl w:val="0"/>
                <w:numId w:val="8"/>
              </w:numPr>
              <w:ind w:left="460" w:hanging="460"/>
              <w:rPr>
                <w:rFonts w:ascii="Times New Roman" w:hAnsi="Times New Roman" w:cs="Times New Roman"/>
                <w:i w:val="0"/>
                <w:sz w:val="24"/>
                <w:szCs w:val="24"/>
                <w:lang w:val="ru-RU"/>
              </w:rPr>
            </w:pPr>
          </w:p>
        </w:tc>
        <w:tc>
          <w:tcPr>
            <w:tcW w:w="5248" w:type="dxa"/>
            <w:tcBorders>
              <w:top w:val="single" w:sz="4" w:space="0" w:color="000000"/>
              <w:left w:val="single" w:sz="4" w:space="0" w:color="000000"/>
              <w:bottom w:val="single" w:sz="4" w:space="0" w:color="000000"/>
              <w:right w:val="single" w:sz="4" w:space="0" w:color="000000"/>
            </w:tcBorders>
            <w:hideMark/>
          </w:tcPr>
          <w:p w:rsidR="004554CB" w:rsidRPr="004554CB" w:rsidRDefault="004554CB" w:rsidP="00CD7CB9">
            <w:pPr>
              <w:pStyle w:val="ab"/>
              <w:jc w:val="both"/>
              <w:rPr>
                <w:rFonts w:ascii="Times New Roman" w:hAnsi="Times New Roman" w:cs="Times New Roman"/>
                <w:i w:val="0"/>
                <w:sz w:val="24"/>
                <w:szCs w:val="24"/>
                <w:lang w:val="ru-RU"/>
              </w:rPr>
            </w:pPr>
            <w:r w:rsidRPr="004554CB">
              <w:rPr>
                <w:rFonts w:ascii="Times New Roman" w:hAnsi="Times New Roman" w:cs="Times New Roman"/>
                <w:i w:val="0"/>
                <w:sz w:val="24"/>
                <w:szCs w:val="24"/>
                <w:lang w:val="ru-RU"/>
              </w:rPr>
              <w:t>Комплектование МАДОУ (проверка списков и документов детей), издание приказов.</w:t>
            </w:r>
          </w:p>
        </w:tc>
        <w:tc>
          <w:tcPr>
            <w:tcW w:w="1462" w:type="dxa"/>
            <w:tcBorders>
              <w:top w:val="single" w:sz="4" w:space="0" w:color="000000"/>
              <w:left w:val="single" w:sz="4" w:space="0" w:color="000000"/>
              <w:bottom w:val="single" w:sz="4" w:space="0" w:color="000000"/>
              <w:right w:val="single" w:sz="4" w:space="0" w:color="000000"/>
            </w:tcBorders>
            <w:hideMark/>
          </w:tcPr>
          <w:p w:rsidR="004554CB" w:rsidRPr="004554CB" w:rsidRDefault="004554CB" w:rsidP="00CD7CB9">
            <w:pPr>
              <w:pStyle w:val="ab"/>
              <w:jc w:val="center"/>
              <w:rPr>
                <w:rFonts w:ascii="Times New Roman" w:hAnsi="Times New Roman" w:cs="Times New Roman"/>
                <w:i w:val="0"/>
                <w:sz w:val="24"/>
                <w:szCs w:val="24"/>
                <w:lang w:val="ru-RU"/>
              </w:rPr>
            </w:pPr>
            <w:r w:rsidRPr="004554CB">
              <w:rPr>
                <w:rFonts w:ascii="Times New Roman" w:hAnsi="Times New Roman" w:cs="Times New Roman"/>
                <w:i w:val="0"/>
                <w:sz w:val="24"/>
                <w:szCs w:val="24"/>
                <w:lang w:val="ru-RU"/>
              </w:rPr>
              <w:t>Сентябрь</w:t>
            </w:r>
          </w:p>
        </w:tc>
        <w:tc>
          <w:tcPr>
            <w:tcW w:w="2367" w:type="dxa"/>
            <w:tcBorders>
              <w:top w:val="single" w:sz="4" w:space="0" w:color="000000"/>
              <w:left w:val="single" w:sz="4" w:space="0" w:color="000000"/>
              <w:bottom w:val="single" w:sz="4" w:space="0" w:color="000000"/>
              <w:right w:val="single" w:sz="4" w:space="0" w:color="000000"/>
            </w:tcBorders>
            <w:hideMark/>
          </w:tcPr>
          <w:p w:rsidR="004554CB" w:rsidRPr="004554CB" w:rsidRDefault="004554CB" w:rsidP="004554CB">
            <w:pPr>
              <w:jc w:val="center"/>
              <w:rPr>
                <w:rFonts w:ascii="Times New Roman" w:hAnsi="Times New Roman" w:cs="Times New Roman"/>
                <w:iCs/>
                <w:sz w:val="24"/>
                <w:szCs w:val="24"/>
                <w:lang w:bidi="en-US"/>
              </w:rPr>
            </w:pPr>
            <w:r w:rsidRPr="004554CB">
              <w:rPr>
                <w:rFonts w:ascii="Times New Roman" w:hAnsi="Times New Roman" w:cs="Times New Roman"/>
                <w:iCs/>
                <w:sz w:val="24"/>
                <w:szCs w:val="24"/>
                <w:lang w:bidi="en-US"/>
              </w:rPr>
              <w:t>И.о.заведующего</w:t>
            </w:r>
          </w:p>
        </w:tc>
      </w:tr>
      <w:tr w:rsidR="004554CB" w:rsidRPr="00CD7CB9" w:rsidTr="00CD7CB9">
        <w:trPr>
          <w:trHeight w:val="587"/>
        </w:trPr>
        <w:tc>
          <w:tcPr>
            <w:tcW w:w="568" w:type="dxa"/>
            <w:tcBorders>
              <w:top w:val="single" w:sz="4" w:space="0" w:color="000000"/>
              <w:left w:val="single" w:sz="4" w:space="0" w:color="000000"/>
              <w:bottom w:val="single" w:sz="4" w:space="0" w:color="000000"/>
              <w:right w:val="single" w:sz="4" w:space="0" w:color="000000"/>
            </w:tcBorders>
          </w:tcPr>
          <w:p w:rsidR="004554CB" w:rsidRPr="00CD7CB9" w:rsidRDefault="004554CB" w:rsidP="00A320E7">
            <w:pPr>
              <w:pStyle w:val="ab"/>
              <w:numPr>
                <w:ilvl w:val="0"/>
                <w:numId w:val="8"/>
              </w:numPr>
              <w:ind w:left="460" w:hanging="460"/>
              <w:rPr>
                <w:rFonts w:ascii="Times New Roman" w:hAnsi="Times New Roman" w:cs="Times New Roman"/>
                <w:i w:val="0"/>
                <w:sz w:val="24"/>
                <w:szCs w:val="24"/>
                <w:lang w:val="ru-RU"/>
              </w:rPr>
            </w:pPr>
          </w:p>
        </w:tc>
        <w:tc>
          <w:tcPr>
            <w:tcW w:w="5248" w:type="dxa"/>
            <w:tcBorders>
              <w:top w:val="single" w:sz="4" w:space="0" w:color="000000"/>
              <w:left w:val="single" w:sz="4" w:space="0" w:color="000000"/>
              <w:bottom w:val="single" w:sz="4" w:space="0" w:color="000000"/>
              <w:right w:val="single" w:sz="4" w:space="0" w:color="000000"/>
            </w:tcBorders>
            <w:hideMark/>
          </w:tcPr>
          <w:p w:rsidR="004554CB" w:rsidRPr="004554CB" w:rsidRDefault="004554CB" w:rsidP="00CD7CB9">
            <w:pPr>
              <w:pStyle w:val="a8"/>
              <w:spacing w:after="0" w:line="240" w:lineRule="auto"/>
              <w:ind w:left="0"/>
              <w:rPr>
                <w:rFonts w:ascii="Times New Roman" w:hAnsi="Times New Roman"/>
                <w:i/>
                <w:sz w:val="24"/>
                <w:szCs w:val="24"/>
              </w:rPr>
            </w:pPr>
            <w:r w:rsidRPr="004554CB">
              <w:rPr>
                <w:rFonts w:ascii="Times New Roman" w:eastAsiaTheme="minorHAnsi" w:hAnsi="Times New Roman"/>
                <w:iCs/>
                <w:sz w:val="24"/>
                <w:szCs w:val="24"/>
                <w:lang w:bidi="en-US"/>
              </w:rPr>
              <w:t>Текущие инструктажи по ОТ и охране жизни и здоровья детей.</w:t>
            </w:r>
          </w:p>
        </w:tc>
        <w:tc>
          <w:tcPr>
            <w:tcW w:w="1462" w:type="dxa"/>
            <w:tcBorders>
              <w:top w:val="single" w:sz="4" w:space="0" w:color="000000"/>
              <w:left w:val="single" w:sz="4" w:space="0" w:color="000000"/>
              <w:bottom w:val="single" w:sz="4" w:space="0" w:color="000000"/>
              <w:right w:val="single" w:sz="4" w:space="0" w:color="000000"/>
            </w:tcBorders>
            <w:hideMark/>
          </w:tcPr>
          <w:p w:rsidR="004554CB" w:rsidRPr="004554CB" w:rsidRDefault="004554CB" w:rsidP="00CD7CB9">
            <w:pPr>
              <w:pStyle w:val="ab"/>
              <w:jc w:val="center"/>
              <w:rPr>
                <w:rFonts w:ascii="Times New Roman" w:hAnsi="Times New Roman" w:cs="Times New Roman"/>
                <w:i w:val="0"/>
                <w:sz w:val="24"/>
                <w:szCs w:val="24"/>
                <w:lang w:val="ru-RU"/>
              </w:rPr>
            </w:pPr>
            <w:r w:rsidRPr="004554CB">
              <w:rPr>
                <w:rFonts w:ascii="Times New Roman" w:hAnsi="Times New Roman" w:cs="Times New Roman"/>
                <w:i w:val="0"/>
                <w:sz w:val="24"/>
                <w:szCs w:val="24"/>
              </w:rPr>
              <w:t>В течени</w:t>
            </w:r>
            <w:r w:rsidRPr="004554CB">
              <w:rPr>
                <w:rFonts w:ascii="Times New Roman" w:hAnsi="Times New Roman" w:cs="Times New Roman"/>
                <w:i w:val="0"/>
                <w:sz w:val="24"/>
                <w:szCs w:val="24"/>
                <w:lang w:val="ru-RU"/>
              </w:rPr>
              <w:t xml:space="preserve">е </w:t>
            </w:r>
            <w:r w:rsidRPr="004554CB">
              <w:rPr>
                <w:rFonts w:ascii="Times New Roman" w:hAnsi="Times New Roman" w:cs="Times New Roman"/>
                <w:i w:val="0"/>
                <w:sz w:val="24"/>
                <w:szCs w:val="24"/>
              </w:rPr>
              <w:t>года</w:t>
            </w:r>
          </w:p>
        </w:tc>
        <w:tc>
          <w:tcPr>
            <w:tcW w:w="2367" w:type="dxa"/>
            <w:tcBorders>
              <w:top w:val="single" w:sz="4" w:space="0" w:color="000000"/>
              <w:left w:val="single" w:sz="4" w:space="0" w:color="000000"/>
              <w:bottom w:val="single" w:sz="4" w:space="0" w:color="000000"/>
              <w:right w:val="single" w:sz="4" w:space="0" w:color="000000"/>
            </w:tcBorders>
            <w:hideMark/>
          </w:tcPr>
          <w:p w:rsidR="004554CB" w:rsidRPr="004554CB" w:rsidRDefault="004554CB" w:rsidP="004554CB">
            <w:pPr>
              <w:jc w:val="center"/>
              <w:rPr>
                <w:rFonts w:ascii="Times New Roman" w:hAnsi="Times New Roman" w:cs="Times New Roman"/>
                <w:iCs/>
                <w:sz w:val="24"/>
                <w:szCs w:val="24"/>
                <w:lang w:bidi="en-US"/>
              </w:rPr>
            </w:pPr>
            <w:r w:rsidRPr="004554CB">
              <w:rPr>
                <w:rFonts w:ascii="Times New Roman" w:hAnsi="Times New Roman" w:cs="Times New Roman"/>
                <w:iCs/>
                <w:sz w:val="24"/>
                <w:szCs w:val="24"/>
                <w:lang w:bidi="en-US"/>
              </w:rPr>
              <w:t>И.о.заведующего</w:t>
            </w:r>
          </w:p>
        </w:tc>
      </w:tr>
      <w:tr w:rsidR="004554CB" w:rsidRPr="00CD7CB9" w:rsidTr="00CD7CB9">
        <w:trPr>
          <w:trHeight w:val="811"/>
        </w:trPr>
        <w:tc>
          <w:tcPr>
            <w:tcW w:w="568" w:type="dxa"/>
            <w:tcBorders>
              <w:top w:val="single" w:sz="4" w:space="0" w:color="000000"/>
              <w:left w:val="single" w:sz="4" w:space="0" w:color="000000"/>
              <w:bottom w:val="single" w:sz="4" w:space="0" w:color="000000"/>
              <w:right w:val="single" w:sz="4" w:space="0" w:color="000000"/>
            </w:tcBorders>
          </w:tcPr>
          <w:p w:rsidR="004554CB" w:rsidRPr="00CD7CB9" w:rsidRDefault="004554CB" w:rsidP="00A320E7">
            <w:pPr>
              <w:pStyle w:val="ab"/>
              <w:numPr>
                <w:ilvl w:val="0"/>
                <w:numId w:val="8"/>
              </w:numPr>
              <w:ind w:left="460" w:hanging="460"/>
              <w:rPr>
                <w:rFonts w:ascii="Times New Roman" w:hAnsi="Times New Roman" w:cs="Times New Roman"/>
                <w:i w:val="0"/>
                <w:sz w:val="24"/>
                <w:szCs w:val="24"/>
                <w:lang w:val="ru-RU"/>
              </w:rPr>
            </w:pPr>
          </w:p>
        </w:tc>
        <w:tc>
          <w:tcPr>
            <w:tcW w:w="5248" w:type="dxa"/>
            <w:tcBorders>
              <w:top w:val="single" w:sz="4" w:space="0" w:color="000000"/>
              <w:left w:val="single" w:sz="4" w:space="0" w:color="000000"/>
              <w:bottom w:val="single" w:sz="4" w:space="0" w:color="000000"/>
              <w:right w:val="single" w:sz="4" w:space="0" w:color="000000"/>
            </w:tcBorders>
            <w:hideMark/>
          </w:tcPr>
          <w:p w:rsidR="004554CB" w:rsidRPr="004554CB" w:rsidRDefault="004554CB" w:rsidP="00CD7CB9">
            <w:pPr>
              <w:pStyle w:val="a8"/>
              <w:spacing w:after="0" w:line="240" w:lineRule="auto"/>
              <w:ind w:left="34"/>
              <w:rPr>
                <w:rFonts w:ascii="Times New Roman" w:eastAsiaTheme="minorHAnsi" w:hAnsi="Times New Roman"/>
                <w:iCs/>
                <w:sz w:val="24"/>
                <w:szCs w:val="24"/>
                <w:lang w:bidi="en-US"/>
              </w:rPr>
            </w:pPr>
            <w:r w:rsidRPr="004554CB">
              <w:rPr>
                <w:rFonts w:ascii="Times New Roman" w:eastAsiaTheme="minorHAnsi" w:hAnsi="Times New Roman"/>
                <w:iCs/>
                <w:sz w:val="24"/>
                <w:szCs w:val="24"/>
                <w:lang w:bidi="en-US"/>
              </w:rPr>
              <w:t>Заключение договоров с родителями (законными представителями), при приеме ребенка в МАДОУ, на новый календарный год.</w:t>
            </w:r>
          </w:p>
        </w:tc>
        <w:tc>
          <w:tcPr>
            <w:tcW w:w="1462" w:type="dxa"/>
            <w:tcBorders>
              <w:top w:val="single" w:sz="4" w:space="0" w:color="000000"/>
              <w:left w:val="single" w:sz="4" w:space="0" w:color="000000"/>
              <w:bottom w:val="single" w:sz="4" w:space="0" w:color="000000"/>
              <w:right w:val="single" w:sz="4" w:space="0" w:color="000000"/>
            </w:tcBorders>
            <w:hideMark/>
          </w:tcPr>
          <w:p w:rsidR="004554CB" w:rsidRPr="004554CB" w:rsidRDefault="004554CB" w:rsidP="00CD7CB9">
            <w:pPr>
              <w:pStyle w:val="ab"/>
              <w:jc w:val="center"/>
              <w:rPr>
                <w:rFonts w:ascii="Times New Roman" w:hAnsi="Times New Roman" w:cs="Times New Roman"/>
                <w:i w:val="0"/>
                <w:sz w:val="24"/>
                <w:szCs w:val="24"/>
                <w:lang w:val="ru-RU"/>
              </w:rPr>
            </w:pPr>
            <w:r w:rsidRPr="004554CB">
              <w:rPr>
                <w:rFonts w:ascii="Times New Roman" w:hAnsi="Times New Roman" w:cs="Times New Roman"/>
                <w:i w:val="0"/>
                <w:sz w:val="24"/>
                <w:szCs w:val="24"/>
              </w:rPr>
              <w:t>В течени</w:t>
            </w:r>
            <w:r w:rsidRPr="004554CB">
              <w:rPr>
                <w:rFonts w:ascii="Times New Roman" w:hAnsi="Times New Roman" w:cs="Times New Roman"/>
                <w:i w:val="0"/>
                <w:sz w:val="24"/>
                <w:szCs w:val="24"/>
                <w:lang w:val="ru-RU"/>
              </w:rPr>
              <w:t xml:space="preserve">е </w:t>
            </w:r>
            <w:r w:rsidRPr="004554CB">
              <w:rPr>
                <w:rFonts w:ascii="Times New Roman" w:hAnsi="Times New Roman" w:cs="Times New Roman"/>
                <w:i w:val="0"/>
                <w:sz w:val="24"/>
                <w:szCs w:val="24"/>
              </w:rPr>
              <w:t>года</w:t>
            </w:r>
          </w:p>
        </w:tc>
        <w:tc>
          <w:tcPr>
            <w:tcW w:w="2367" w:type="dxa"/>
            <w:tcBorders>
              <w:top w:val="single" w:sz="4" w:space="0" w:color="000000"/>
              <w:left w:val="single" w:sz="4" w:space="0" w:color="000000"/>
              <w:bottom w:val="single" w:sz="4" w:space="0" w:color="000000"/>
              <w:right w:val="single" w:sz="4" w:space="0" w:color="000000"/>
            </w:tcBorders>
            <w:hideMark/>
          </w:tcPr>
          <w:p w:rsidR="004554CB" w:rsidRPr="004554CB" w:rsidRDefault="004554CB" w:rsidP="004554CB">
            <w:pPr>
              <w:jc w:val="center"/>
              <w:rPr>
                <w:rFonts w:ascii="Times New Roman" w:hAnsi="Times New Roman" w:cs="Times New Roman"/>
                <w:iCs/>
                <w:sz w:val="24"/>
                <w:szCs w:val="24"/>
                <w:lang w:bidi="en-US"/>
              </w:rPr>
            </w:pPr>
            <w:r w:rsidRPr="004554CB">
              <w:rPr>
                <w:rFonts w:ascii="Times New Roman" w:hAnsi="Times New Roman" w:cs="Times New Roman"/>
                <w:iCs/>
                <w:sz w:val="24"/>
                <w:szCs w:val="24"/>
                <w:lang w:bidi="en-US"/>
              </w:rPr>
              <w:t>И.о.заведующего</w:t>
            </w:r>
          </w:p>
        </w:tc>
      </w:tr>
      <w:tr w:rsidR="00D72978" w:rsidRPr="00CD7CB9" w:rsidTr="00CD7CB9">
        <w:trPr>
          <w:trHeight w:val="883"/>
        </w:trPr>
        <w:tc>
          <w:tcPr>
            <w:tcW w:w="568" w:type="dxa"/>
            <w:tcBorders>
              <w:top w:val="single" w:sz="4" w:space="0" w:color="000000"/>
              <w:left w:val="single" w:sz="4" w:space="0" w:color="000000"/>
              <w:bottom w:val="single" w:sz="4" w:space="0" w:color="000000"/>
              <w:right w:val="single" w:sz="4" w:space="0" w:color="000000"/>
            </w:tcBorders>
          </w:tcPr>
          <w:p w:rsidR="00D72978" w:rsidRPr="00CD7CB9" w:rsidRDefault="00D72978" w:rsidP="00A320E7">
            <w:pPr>
              <w:pStyle w:val="ab"/>
              <w:numPr>
                <w:ilvl w:val="0"/>
                <w:numId w:val="8"/>
              </w:numPr>
              <w:ind w:left="460" w:hanging="460"/>
              <w:rPr>
                <w:rFonts w:ascii="Times New Roman" w:hAnsi="Times New Roman" w:cs="Times New Roman"/>
                <w:i w:val="0"/>
                <w:sz w:val="24"/>
                <w:szCs w:val="24"/>
                <w:lang w:val="ru-RU"/>
              </w:rPr>
            </w:pPr>
          </w:p>
        </w:tc>
        <w:tc>
          <w:tcPr>
            <w:tcW w:w="5248" w:type="dxa"/>
            <w:tcBorders>
              <w:top w:val="single" w:sz="4" w:space="0" w:color="000000"/>
              <w:left w:val="single" w:sz="4" w:space="0" w:color="000000"/>
              <w:bottom w:val="single" w:sz="4" w:space="0" w:color="000000"/>
              <w:right w:val="single" w:sz="4" w:space="0" w:color="000000"/>
            </w:tcBorders>
            <w:hideMark/>
          </w:tcPr>
          <w:p w:rsidR="00D72978" w:rsidRPr="00CD7CB9" w:rsidRDefault="00D72978" w:rsidP="00CD7CB9">
            <w:pPr>
              <w:pStyle w:val="a8"/>
              <w:spacing w:after="0" w:line="240" w:lineRule="auto"/>
              <w:ind w:left="34"/>
              <w:rPr>
                <w:rFonts w:ascii="Times New Roman" w:eastAsiaTheme="minorHAnsi" w:hAnsi="Times New Roman"/>
                <w:iCs/>
                <w:sz w:val="24"/>
                <w:szCs w:val="24"/>
                <w:lang w:bidi="en-US"/>
              </w:rPr>
            </w:pPr>
            <w:r w:rsidRPr="00CD7CB9">
              <w:rPr>
                <w:rFonts w:ascii="Times New Roman" w:eastAsiaTheme="minorHAnsi" w:hAnsi="Times New Roman"/>
                <w:iCs/>
                <w:sz w:val="24"/>
                <w:szCs w:val="24"/>
                <w:lang w:bidi="en-US"/>
              </w:rPr>
              <w:t xml:space="preserve">Практическое мероприятие </w:t>
            </w:r>
            <w:r w:rsidR="001D0D79">
              <w:rPr>
                <w:rFonts w:ascii="Times New Roman" w:eastAsiaTheme="minorHAnsi" w:hAnsi="Times New Roman"/>
                <w:iCs/>
                <w:sz w:val="24"/>
                <w:szCs w:val="24"/>
                <w:lang w:bidi="en-US"/>
              </w:rPr>
              <w:t xml:space="preserve"> </w:t>
            </w:r>
            <w:r w:rsidRPr="00CD7CB9">
              <w:rPr>
                <w:rFonts w:ascii="Times New Roman" w:eastAsiaTheme="minorHAnsi" w:hAnsi="Times New Roman"/>
                <w:iCs/>
                <w:sz w:val="24"/>
                <w:szCs w:val="24"/>
                <w:lang w:bidi="en-US"/>
              </w:rPr>
              <w:t>«СанПиН.</w:t>
            </w:r>
          </w:p>
          <w:p w:rsidR="00D72978" w:rsidRPr="00CD7CB9" w:rsidRDefault="00D72978" w:rsidP="00CD7CB9">
            <w:pPr>
              <w:pStyle w:val="a8"/>
              <w:spacing w:after="0" w:line="240" w:lineRule="auto"/>
              <w:ind w:left="34"/>
              <w:rPr>
                <w:rFonts w:ascii="Times New Roman" w:eastAsiaTheme="minorHAnsi" w:hAnsi="Times New Roman"/>
                <w:iCs/>
                <w:sz w:val="24"/>
                <w:szCs w:val="24"/>
                <w:lang w:bidi="en-US"/>
              </w:rPr>
            </w:pPr>
            <w:r w:rsidRPr="00CD7CB9">
              <w:rPr>
                <w:rFonts w:ascii="Times New Roman" w:eastAsiaTheme="minorHAnsi" w:hAnsi="Times New Roman"/>
                <w:iCs/>
                <w:sz w:val="24"/>
                <w:szCs w:val="24"/>
                <w:lang w:bidi="en-US"/>
              </w:rPr>
              <w:t>Ознакомление с правилами и нормативами. Требования к выполнению».</w:t>
            </w:r>
          </w:p>
        </w:tc>
        <w:tc>
          <w:tcPr>
            <w:tcW w:w="1462" w:type="dxa"/>
            <w:tcBorders>
              <w:top w:val="single" w:sz="4" w:space="0" w:color="000000"/>
              <w:left w:val="single" w:sz="4" w:space="0" w:color="000000"/>
              <w:bottom w:val="single" w:sz="4" w:space="0" w:color="000000"/>
              <w:right w:val="single" w:sz="4" w:space="0" w:color="000000"/>
            </w:tcBorders>
            <w:hideMark/>
          </w:tcPr>
          <w:p w:rsidR="00D72978" w:rsidRPr="00CD7CB9" w:rsidRDefault="00D72978" w:rsidP="00CD7CB9">
            <w:pPr>
              <w:pStyle w:val="ab"/>
              <w:jc w:val="center"/>
              <w:rPr>
                <w:rFonts w:ascii="Times New Roman" w:hAnsi="Times New Roman" w:cs="Times New Roman"/>
                <w:i w:val="0"/>
                <w:sz w:val="24"/>
                <w:szCs w:val="24"/>
                <w:lang w:val="ru-RU"/>
              </w:rPr>
            </w:pPr>
            <w:r w:rsidRPr="00CD7CB9">
              <w:rPr>
                <w:rFonts w:ascii="Times New Roman" w:hAnsi="Times New Roman" w:cs="Times New Roman"/>
                <w:i w:val="0"/>
                <w:sz w:val="24"/>
                <w:szCs w:val="24"/>
              </w:rPr>
              <w:t>В течени</w:t>
            </w:r>
            <w:r w:rsidRPr="00CD7CB9">
              <w:rPr>
                <w:rFonts w:ascii="Times New Roman" w:hAnsi="Times New Roman" w:cs="Times New Roman"/>
                <w:i w:val="0"/>
                <w:sz w:val="24"/>
                <w:szCs w:val="24"/>
                <w:lang w:val="ru-RU"/>
              </w:rPr>
              <w:t xml:space="preserve">е </w:t>
            </w:r>
            <w:r w:rsidRPr="00CD7CB9">
              <w:rPr>
                <w:rFonts w:ascii="Times New Roman" w:hAnsi="Times New Roman" w:cs="Times New Roman"/>
                <w:i w:val="0"/>
                <w:sz w:val="24"/>
                <w:szCs w:val="24"/>
              </w:rPr>
              <w:t>года</w:t>
            </w:r>
          </w:p>
        </w:tc>
        <w:tc>
          <w:tcPr>
            <w:tcW w:w="2367" w:type="dxa"/>
            <w:tcBorders>
              <w:top w:val="single" w:sz="4" w:space="0" w:color="000000"/>
              <w:left w:val="single" w:sz="4" w:space="0" w:color="000000"/>
              <w:bottom w:val="single" w:sz="4" w:space="0" w:color="000000"/>
              <w:right w:val="single" w:sz="4" w:space="0" w:color="000000"/>
            </w:tcBorders>
          </w:tcPr>
          <w:p w:rsidR="00D72978" w:rsidRPr="00CD7CB9" w:rsidRDefault="00D72978" w:rsidP="00CD7CB9">
            <w:pPr>
              <w:shd w:val="clear" w:color="auto" w:fill="FFFFFF"/>
              <w:spacing w:after="0" w:line="240" w:lineRule="auto"/>
              <w:jc w:val="center"/>
              <w:rPr>
                <w:rFonts w:ascii="Times New Roman" w:hAnsi="Times New Roman" w:cs="Times New Roman"/>
                <w:iCs/>
                <w:sz w:val="24"/>
                <w:szCs w:val="24"/>
                <w:lang w:bidi="en-US"/>
              </w:rPr>
            </w:pPr>
            <w:r w:rsidRPr="00CD7CB9">
              <w:rPr>
                <w:rFonts w:ascii="Times New Roman" w:hAnsi="Times New Roman" w:cs="Times New Roman"/>
                <w:iCs/>
                <w:sz w:val="24"/>
                <w:szCs w:val="24"/>
                <w:lang w:bidi="en-US"/>
              </w:rPr>
              <w:t>Ст. медсестра</w:t>
            </w:r>
          </w:p>
          <w:p w:rsidR="00D72978" w:rsidRPr="00CD7CB9" w:rsidRDefault="00D72978" w:rsidP="00CD7CB9">
            <w:pPr>
              <w:pStyle w:val="ab"/>
              <w:jc w:val="center"/>
              <w:rPr>
                <w:rFonts w:ascii="Times New Roman" w:hAnsi="Times New Roman" w:cs="Times New Roman"/>
                <w:i w:val="0"/>
                <w:sz w:val="24"/>
                <w:szCs w:val="24"/>
                <w:lang w:val="ru-RU"/>
              </w:rPr>
            </w:pPr>
          </w:p>
        </w:tc>
      </w:tr>
    </w:tbl>
    <w:p w:rsidR="00D72978" w:rsidRPr="00CD7CB9" w:rsidRDefault="00D72978" w:rsidP="00CD7CB9">
      <w:pPr>
        <w:pStyle w:val="ab"/>
        <w:rPr>
          <w:rFonts w:ascii="Times New Roman" w:hAnsi="Times New Roman" w:cs="Times New Roman"/>
          <w:b/>
          <w:i w:val="0"/>
          <w:sz w:val="24"/>
          <w:szCs w:val="24"/>
          <w:lang w:val="ru-RU"/>
        </w:rPr>
      </w:pPr>
    </w:p>
    <w:p w:rsidR="00D72978" w:rsidRPr="00CD7CB9" w:rsidRDefault="004216F2" w:rsidP="00CD7CB9">
      <w:pPr>
        <w:pStyle w:val="ab"/>
        <w:jc w:val="center"/>
        <w:rPr>
          <w:rFonts w:ascii="Times New Roman" w:hAnsi="Times New Roman" w:cs="Times New Roman"/>
          <w:b/>
          <w:i w:val="0"/>
          <w:sz w:val="24"/>
          <w:szCs w:val="24"/>
          <w:lang w:val="ru-RU"/>
        </w:rPr>
      </w:pPr>
      <w:r w:rsidRPr="00CD7CB9">
        <w:rPr>
          <w:rFonts w:ascii="Times New Roman" w:hAnsi="Times New Roman" w:cs="Times New Roman"/>
          <w:b/>
          <w:i w:val="0"/>
          <w:sz w:val="24"/>
          <w:szCs w:val="24"/>
          <w:lang w:val="ru-RU"/>
        </w:rPr>
        <w:t>4.ОРГАНИЗАЦИОННО</w:t>
      </w:r>
      <w:r w:rsidR="009565EA" w:rsidRPr="00CD7CB9">
        <w:rPr>
          <w:rFonts w:ascii="Times New Roman" w:hAnsi="Times New Roman" w:cs="Times New Roman"/>
          <w:b/>
          <w:i w:val="0"/>
          <w:sz w:val="24"/>
          <w:szCs w:val="24"/>
          <w:lang w:val="ru-RU"/>
        </w:rPr>
        <w:t>-</w:t>
      </w:r>
      <w:r w:rsidR="00D72978" w:rsidRPr="00CD7CB9">
        <w:rPr>
          <w:rFonts w:ascii="Times New Roman" w:hAnsi="Times New Roman" w:cs="Times New Roman"/>
          <w:b/>
          <w:i w:val="0"/>
          <w:sz w:val="24"/>
          <w:szCs w:val="24"/>
          <w:lang w:val="ru-RU"/>
        </w:rPr>
        <w:t>ПЕДАГОГИЧЕСКАЯ РАБОТА</w:t>
      </w:r>
    </w:p>
    <w:p w:rsidR="00D72978" w:rsidRPr="00A57E8A" w:rsidRDefault="00D72978" w:rsidP="00CD7CB9">
      <w:pPr>
        <w:pStyle w:val="ab"/>
        <w:jc w:val="center"/>
        <w:rPr>
          <w:rFonts w:ascii="Times New Roman" w:hAnsi="Times New Roman" w:cs="Times New Roman"/>
          <w:b/>
          <w:i w:val="0"/>
          <w:sz w:val="24"/>
          <w:szCs w:val="24"/>
          <w:lang w:val="ru-RU"/>
        </w:rPr>
      </w:pPr>
      <w:r w:rsidRPr="00A57E8A">
        <w:rPr>
          <w:rFonts w:ascii="Times New Roman" w:hAnsi="Times New Roman" w:cs="Times New Roman"/>
          <w:b/>
          <w:i w:val="0"/>
          <w:sz w:val="24"/>
          <w:szCs w:val="24"/>
          <w:lang w:val="ru-RU"/>
        </w:rPr>
        <w:t>4.1. Педагогические советы</w:t>
      </w:r>
    </w:p>
    <w:p w:rsidR="00D72978" w:rsidRPr="00A57E8A" w:rsidRDefault="00D72978" w:rsidP="00CD7CB9">
      <w:pPr>
        <w:spacing w:after="0" w:line="240" w:lineRule="auto"/>
        <w:contextualSpacing/>
        <w:jc w:val="center"/>
        <w:rPr>
          <w:rFonts w:ascii="Times New Roman" w:hAnsi="Times New Roman" w:cs="Times New Roman"/>
          <w:b/>
          <w:sz w:val="24"/>
          <w:szCs w:val="24"/>
        </w:rPr>
      </w:pPr>
    </w:p>
    <w:p w:rsidR="00D72978" w:rsidRPr="00A57E8A" w:rsidRDefault="00D72978" w:rsidP="00CD7CB9">
      <w:pPr>
        <w:spacing w:after="0" w:line="240" w:lineRule="auto"/>
        <w:contextualSpacing/>
        <w:jc w:val="center"/>
        <w:rPr>
          <w:rFonts w:ascii="Times New Roman" w:hAnsi="Times New Roman" w:cs="Times New Roman"/>
          <w:b/>
          <w:sz w:val="24"/>
          <w:szCs w:val="24"/>
        </w:rPr>
      </w:pPr>
      <w:r w:rsidRPr="00A57E8A">
        <w:rPr>
          <w:rFonts w:ascii="Times New Roman" w:hAnsi="Times New Roman" w:cs="Times New Roman"/>
          <w:b/>
          <w:sz w:val="24"/>
          <w:szCs w:val="24"/>
        </w:rPr>
        <w:t>Педсовет № 1</w:t>
      </w:r>
    </w:p>
    <w:p w:rsidR="00D72978" w:rsidRPr="00A57E8A" w:rsidRDefault="00D72978" w:rsidP="00CD7CB9">
      <w:pPr>
        <w:spacing w:after="0" w:line="240" w:lineRule="auto"/>
        <w:jc w:val="both"/>
        <w:rPr>
          <w:rFonts w:ascii="Times New Roman" w:hAnsi="Times New Roman" w:cs="Times New Roman"/>
          <w:b/>
          <w:iCs/>
          <w:sz w:val="24"/>
          <w:szCs w:val="24"/>
          <w:lang w:bidi="en-US"/>
        </w:rPr>
      </w:pPr>
      <w:r w:rsidRPr="00A57E8A">
        <w:rPr>
          <w:rFonts w:ascii="Times New Roman" w:hAnsi="Times New Roman" w:cs="Times New Roman"/>
          <w:b/>
          <w:iCs/>
          <w:sz w:val="24"/>
          <w:szCs w:val="24"/>
          <w:lang w:bidi="en-US"/>
        </w:rPr>
        <w:t xml:space="preserve">ТЕМА: </w:t>
      </w:r>
      <w:r w:rsidR="00DB077E" w:rsidRPr="00A57E8A">
        <w:rPr>
          <w:rFonts w:ascii="Times New Roman" w:hAnsi="Times New Roman" w:cs="Times New Roman"/>
          <w:b/>
          <w:iCs/>
          <w:sz w:val="24"/>
          <w:szCs w:val="24"/>
          <w:lang w:bidi="en-US"/>
        </w:rPr>
        <w:t xml:space="preserve"> «Организационный педсовет на начало </w:t>
      </w:r>
      <w:r w:rsidR="000C7AEC">
        <w:rPr>
          <w:rFonts w:ascii="Times New Roman" w:hAnsi="Times New Roman" w:cs="Times New Roman"/>
          <w:b/>
          <w:iCs/>
          <w:sz w:val="24"/>
          <w:szCs w:val="24"/>
          <w:lang w:bidi="en-US"/>
        </w:rPr>
        <w:t>2022</w:t>
      </w:r>
      <w:r w:rsidR="009D728A" w:rsidRPr="00A57E8A">
        <w:rPr>
          <w:rFonts w:ascii="Times New Roman" w:hAnsi="Times New Roman" w:cs="Times New Roman"/>
          <w:b/>
          <w:iCs/>
          <w:sz w:val="24"/>
          <w:szCs w:val="24"/>
          <w:lang w:bidi="en-US"/>
        </w:rPr>
        <w:t>-202</w:t>
      </w:r>
      <w:r w:rsidR="000C7AEC">
        <w:rPr>
          <w:rFonts w:ascii="Times New Roman" w:hAnsi="Times New Roman" w:cs="Times New Roman"/>
          <w:b/>
          <w:iCs/>
          <w:sz w:val="24"/>
          <w:szCs w:val="24"/>
          <w:lang w:bidi="en-US"/>
        </w:rPr>
        <w:t>3</w:t>
      </w:r>
      <w:r w:rsidR="008C673F" w:rsidRPr="00A57E8A">
        <w:rPr>
          <w:rFonts w:ascii="Times New Roman" w:hAnsi="Times New Roman" w:cs="Times New Roman"/>
          <w:b/>
          <w:iCs/>
          <w:sz w:val="24"/>
          <w:szCs w:val="24"/>
          <w:lang w:bidi="en-US"/>
        </w:rPr>
        <w:t xml:space="preserve"> </w:t>
      </w:r>
      <w:r w:rsidR="00DB077E" w:rsidRPr="00A57E8A">
        <w:rPr>
          <w:rFonts w:ascii="Times New Roman" w:hAnsi="Times New Roman" w:cs="Times New Roman"/>
          <w:b/>
          <w:iCs/>
          <w:sz w:val="24"/>
          <w:szCs w:val="24"/>
          <w:lang w:bidi="en-US"/>
        </w:rPr>
        <w:t>учебного года</w:t>
      </w:r>
      <w:r w:rsidRPr="00A57E8A">
        <w:rPr>
          <w:rFonts w:ascii="Times New Roman" w:hAnsi="Times New Roman" w:cs="Times New Roman"/>
          <w:b/>
          <w:iCs/>
          <w:sz w:val="24"/>
          <w:szCs w:val="24"/>
          <w:lang w:bidi="en-US"/>
        </w:rPr>
        <w:t>»</w:t>
      </w:r>
    </w:p>
    <w:p w:rsidR="00D72978" w:rsidRPr="00A57E8A" w:rsidRDefault="00D72978" w:rsidP="00CD7CB9">
      <w:pPr>
        <w:pStyle w:val="21"/>
        <w:spacing w:after="0" w:line="240" w:lineRule="auto"/>
        <w:jc w:val="both"/>
        <w:rPr>
          <w:rFonts w:ascii="Times New Roman" w:hAnsi="Times New Roman" w:cs="Times New Roman"/>
          <w:sz w:val="24"/>
          <w:szCs w:val="24"/>
        </w:rPr>
      </w:pPr>
      <w:r w:rsidRPr="00A57E8A">
        <w:rPr>
          <w:rFonts w:ascii="Times New Roman" w:hAnsi="Times New Roman" w:cs="Times New Roman"/>
          <w:b/>
          <w:sz w:val="24"/>
          <w:szCs w:val="24"/>
          <w:u w:val="single"/>
        </w:rPr>
        <w:t>ЦЕЛЬ:</w:t>
      </w:r>
      <w:r w:rsidR="009C61E7" w:rsidRPr="00A57E8A">
        <w:rPr>
          <w:rFonts w:ascii="Times New Roman" w:hAnsi="Times New Roman" w:cs="Times New Roman"/>
          <w:b/>
          <w:sz w:val="24"/>
          <w:szCs w:val="24"/>
        </w:rPr>
        <w:t xml:space="preserve"> </w:t>
      </w:r>
      <w:r w:rsidRPr="00A57E8A">
        <w:rPr>
          <w:rFonts w:ascii="Times New Roman" w:hAnsi="Times New Roman" w:cs="Times New Roman"/>
          <w:sz w:val="24"/>
          <w:szCs w:val="24"/>
        </w:rPr>
        <w:t>Знакомство педагогов с итогами деятельности ДОУ за летний период, принятие и утверждение планов, рабочих программ на новый учебный год.</w:t>
      </w:r>
    </w:p>
    <w:p w:rsidR="00D72978" w:rsidRPr="00A57E8A" w:rsidRDefault="00D72978" w:rsidP="00CD7CB9">
      <w:pPr>
        <w:pStyle w:val="Standard"/>
        <w:suppressAutoHyphens/>
        <w:snapToGrid w:val="0"/>
        <w:jc w:val="both"/>
      </w:pPr>
      <w:r w:rsidRPr="00A57E8A">
        <w:rPr>
          <w:b/>
          <w:u w:val="single"/>
        </w:rPr>
        <w:t xml:space="preserve">ВРЕМЯ ПРОВЕДЕНИЯ: </w:t>
      </w:r>
      <w:r w:rsidRPr="00A57E8A">
        <w:t xml:space="preserve"> Конец августа</w:t>
      </w:r>
      <w:r w:rsidR="009444A4" w:rsidRPr="00A57E8A">
        <w:t>.</w:t>
      </w:r>
    </w:p>
    <w:p w:rsidR="000629FE" w:rsidRPr="00A57E8A" w:rsidRDefault="000629FE" w:rsidP="00CD7CB9">
      <w:pPr>
        <w:pStyle w:val="Standard"/>
        <w:suppressAutoHyphens/>
        <w:snapToGrid w:val="0"/>
        <w:jc w:val="both"/>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6663"/>
        <w:gridCol w:w="2409"/>
      </w:tblGrid>
      <w:tr w:rsidR="00D72978" w:rsidRPr="00A57E8A" w:rsidTr="00A57E8A">
        <w:tc>
          <w:tcPr>
            <w:tcW w:w="567" w:type="dxa"/>
            <w:tcBorders>
              <w:top w:val="single" w:sz="4" w:space="0" w:color="auto"/>
              <w:left w:val="single" w:sz="4" w:space="0" w:color="auto"/>
              <w:bottom w:val="single" w:sz="4" w:space="0" w:color="auto"/>
              <w:right w:val="single" w:sz="4" w:space="0" w:color="auto"/>
            </w:tcBorders>
            <w:hideMark/>
          </w:tcPr>
          <w:p w:rsidR="00D72978" w:rsidRPr="00A57E8A" w:rsidRDefault="00D72978" w:rsidP="00CD7CB9">
            <w:pPr>
              <w:spacing w:after="0" w:line="240" w:lineRule="auto"/>
              <w:contextualSpacing/>
              <w:jc w:val="center"/>
              <w:rPr>
                <w:rFonts w:ascii="Times New Roman" w:eastAsia="Times New Roman" w:hAnsi="Times New Roman" w:cs="Times New Roman"/>
                <w:b/>
                <w:kern w:val="3"/>
                <w:sz w:val="24"/>
                <w:szCs w:val="24"/>
                <w:lang w:eastAsia="zh-CN"/>
              </w:rPr>
            </w:pPr>
            <w:r w:rsidRPr="00A57E8A">
              <w:rPr>
                <w:rFonts w:ascii="Times New Roman" w:eastAsia="Times New Roman" w:hAnsi="Times New Roman" w:cs="Times New Roman"/>
                <w:b/>
                <w:kern w:val="3"/>
                <w:sz w:val="24"/>
                <w:szCs w:val="24"/>
                <w:lang w:eastAsia="zh-CN"/>
              </w:rPr>
              <w:t>№</w:t>
            </w:r>
          </w:p>
        </w:tc>
        <w:tc>
          <w:tcPr>
            <w:tcW w:w="6663" w:type="dxa"/>
            <w:tcBorders>
              <w:top w:val="single" w:sz="4" w:space="0" w:color="auto"/>
              <w:left w:val="single" w:sz="4" w:space="0" w:color="auto"/>
              <w:bottom w:val="single" w:sz="4" w:space="0" w:color="auto"/>
              <w:right w:val="single" w:sz="4" w:space="0" w:color="auto"/>
            </w:tcBorders>
            <w:hideMark/>
          </w:tcPr>
          <w:p w:rsidR="00D72978" w:rsidRPr="00A57E8A" w:rsidRDefault="00D72978" w:rsidP="00CD7CB9">
            <w:pPr>
              <w:spacing w:after="0" w:line="240" w:lineRule="auto"/>
              <w:contextualSpacing/>
              <w:jc w:val="center"/>
              <w:rPr>
                <w:rFonts w:ascii="Times New Roman" w:eastAsia="Times New Roman" w:hAnsi="Times New Roman" w:cs="Times New Roman"/>
                <w:b/>
                <w:kern w:val="3"/>
                <w:sz w:val="24"/>
                <w:szCs w:val="24"/>
                <w:lang w:eastAsia="zh-CN"/>
              </w:rPr>
            </w:pPr>
            <w:r w:rsidRPr="00A57E8A">
              <w:rPr>
                <w:rFonts w:ascii="Times New Roman" w:eastAsia="Times New Roman" w:hAnsi="Times New Roman" w:cs="Times New Roman"/>
                <w:b/>
                <w:kern w:val="3"/>
                <w:sz w:val="24"/>
                <w:szCs w:val="24"/>
                <w:lang w:eastAsia="zh-CN"/>
              </w:rPr>
              <w:t>Содержание работы</w:t>
            </w:r>
          </w:p>
        </w:tc>
        <w:tc>
          <w:tcPr>
            <w:tcW w:w="2409" w:type="dxa"/>
            <w:tcBorders>
              <w:top w:val="single" w:sz="4" w:space="0" w:color="auto"/>
              <w:left w:val="single" w:sz="4" w:space="0" w:color="auto"/>
              <w:bottom w:val="single" w:sz="4" w:space="0" w:color="auto"/>
              <w:right w:val="single" w:sz="4" w:space="0" w:color="auto"/>
            </w:tcBorders>
            <w:hideMark/>
          </w:tcPr>
          <w:p w:rsidR="00D72978" w:rsidRPr="00A57E8A" w:rsidRDefault="00D72978" w:rsidP="00CD7CB9">
            <w:pPr>
              <w:spacing w:after="0" w:line="240" w:lineRule="auto"/>
              <w:contextualSpacing/>
              <w:jc w:val="center"/>
              <w:rPr>
                <w:rFonts w:ascii="Times New Roman" w:eastAsia="Times New Roman" w:hAnsi="Times New Roman" w:cs="Times New Roman"/>
                <w:b/>
                <w:kern w:val="3"/>
                <w:sz w:val="24"/>
                <w:szCs w:val="24"/>
                <w:lang w:eastAsia="zh-CN"/>
              </w:rPr>
            </w:pPr>
            <w:r w:rsidRPr="00A57E8A">
              <w:rPr>
                <w:rFonts w:ascii="Times New Roman" w:eastAsia="Times New Roman" w:hAnsi="Times New Roman" w:cs="Times New Roman"/>
                <w:b/>
                <w:kern w:val="3"/>
                <w:sz w:val="24"/>
                <w:szCs w:val="24"/>
                <w:lang w:eastAsia="zh-CN"/>
              </w:rPr>
              <w:t>Ответственный</w:t>
            </w:r>
          </w:p>
        </w:tc>
      </w:tr>
      <w:tr w:rsidR="00D72978" w:rsidRPr="00A57E8A" w:rsidTr="00A57E8A">
        <w:tc>
          <w:tcPr>
            <w:tcW w:w="567" w:type="dxa"/>
            <w:tcBorders>
              <w:top w:val="single" w:sz="4" w:space="0" w:color="auto"/>
              <w:left w:val="single" w:sz="4" w:space="0" w:color="auto"/>
              <w:bottom w:val="single" w:sz="4" w:space="0" w:color="auto"/>
              <w:right w:val="single" w:sz="4" w:space="0" w:color="auto"/>
            </w:tcBorders>
          </w:tcPr>
          <w:p w:rsidR="00D72978" w:rsidRPr="00A57E8A" w:rsidRDefault="00D72978" w:rsidP="00A320E7">
            <w:pPr>
              <w:pStyle w:val="a8"/>
              <w:numPr>
                <w:ilvl w:val="0"/>
                <w:numId w:val="7"/>
              </w:numPr>
              <w:spacing w:after="0" w:line="240" w:lineRule="auto"/>
              <w:ind w:hanging="927"/>
              <w:rPr>
                <w:rFonts w:ascii="Times New Roman" w:eastAsia="Times New Roman" w:hAnsi="Times New Roman"/>
                <w:kern w:val="3"/>
                <w:sz w:val="24"/>
                <w:szCs w:val="24"/>
                <w:lang w:eastAsia="zh-CN"/>
              </w:rPr>
            </w:pPr>
          </w:p>
        </w:tc>
        <w:tc>
          <w:tcPr>
            <w:tcW w:w="6663" w:type="dxa"/>
            <w:tcBorders>
              <w:top w:val="single" w:sz="4" w:space="0" w:color="auto"/>
              <w:left w:val="single" w:sz="4" w:space="0" w:color="auto"/>
              <w:bottom w:val="single" w:sz="4" w:space="0" w:color="auto"/>
              <w:right w:val="single" w:sz="4" w:space="0" w:color="auto"/>
            </w:tcBorders>
            <w:hideMark/>
          </w:tcPr>
          <w:p w:rsidR="00D72978" w:rsidRPr="00A57E8A" w:rsidRDefault="00D72978" w:rsidP="00CD7CB9">
            <w:pPr>
              <w:spacing w:after="0" w:line="240" w:lineRule="auto"/>
              <w:contextualSpacing/>
              <w:rPr>
                <w:rFonts w:ascii="Times New Roman" w:eastAsia="Times New Roman" w:hAnsi="Times New Roman" w:cs="Times New Roman"/>
                <w:kern w:val="3"/>
                <w:sz w:val="24"/>
                <w:szCs w:val="24"/>
                <w:lang w:eastAsia="zh-CN"/>
              </w:rPr>
            </w:pPr>
            <w:r w:rsidRPr="00A57E8A">
              <w:rPr>
                <w:rFonts w:ascii="Times New Roman" w:eastAsia="Times New Roman" w:hAnsi="Times New Roman" w:cs="Times New Roman"/>
                <w:kern w:val="3"/>
                <w:sz w:val="24"/>
                <w:szCs w:val="24"/>
                <w:lang w:eastAsia="zh-CN"/>
              </w:rPr>
              <w:t>Результаты августовской конференции</w:t>
            </w:r>
            <w:r w:rsidR="008C1B4A" w:rsidRPr="00A57E8A">
              <w:rPr>
                <w:rFonts w:ascii="Times New Roman" w:eastAsia="Times New Roman" w:hAnsi="Times New Roman" w:cs="Times New Roman"/>
                <w:kern w:val="3"/>
                <w:sz w:val="24"/>
                <w:szCs w:val="24"/>
                <w:lang w:eastAsia="zh-CN"/>
              </w:rPr>
              <w:t>.</w:t>
            </w:r>
          </w:p>
        </w:tc>
        <w:tc>
          <w:tcPr>
            <w:tcW w:w="2409" w:type="dxa"/>
            <w:tcBorders>
              <w:top w:val="single" w:sz="4" w:space="0" w:color="auto"/>
              <w:left w:val="single" w:sz="4" w:space="0" w:color="auto"/>
              <w:bottom w:val="single" w:sz="4" w:space="0" w:color="auto"/>
              <w:right w:val="single" w:sz="4" w:space="0" w:color="auto"/>
            </w:tcBorders>
            <w:hideMark/>
          </w:tcPr>
          <w:p w:rsidR="00D72978" w:rsidRPr="00A57E8A" w:rsidRDefault="000C7AEC" w:rsidP="00CD7CB9">
            <w:pPr>
              <w:spacing w:after="0" w:line="240" w:lineRule="auto"/>
              <w:contextualSpacing/>
              <w:jc w:val="center"/>
              <w:rPr>
                <w:rFonts w:ascii="Times New Roman" w:eastAsia="Times New Roman" w:hAnsi="Times New Roman" w:cs="Times New Roman"/>
                <w:kern w:val="3"/>
                <w:sz w:val="24"/>
                <w:szCs w:val="24"/>
                <w:lang w:eastAsia="zh-CN"/>
              </w:rPr>
            </w:pPr>
            <w:r>
              <w:rPr>
                <w:rFonts w:ascii="Times New Roman" w:hAnsi="Times New Roman" w:cs="Times New Roman"/>
                <w:sz w:val="24"/>
                <w:szCs w:val="24"/>
              </w:rPr>
              <w:t>И.о.заведующего</w:t>
            </w:r>
          </w:p>
        </w:tc>
      </w:tr>
      <w:tr w:rsidR="000C7AEC" w:rsidRPr="00A57E8A" w:rsidTr="00A57E8A">
        <w:trPr>
          <w:trHeight w:val="319"/>
        </w:trPr>
        <w:tc>
          <w:tcPr>
            <w:tcW w:w="567" w:type="dxa"/>
            <w:tcBorders>
              <w:top w:val="single" w:sz="4" w:space="0" w:color="auto"/>
              <w:left w:val="single" w:sz="4" w:space="0" w:color="auto"/>
              <w:bottom w:val="single" w:sz="4" w:space="0" w:color="auto"/>
              <w:right w:val="single" w:sz="4" w:space="0" w:color="auto"/>
            </w:tcBorders>
          </w:tcPr>
          <w:p w:rsidR="000C7AEC" w:rsidRPr="00A57E8A" w:rsidRDefault="000C7AEC" w:rsidP="00A320E7">
            <w:pPr>
              <w:pStyle w:val="a8"/>
              <w:numPr>
                <w:ilvl w:val="0"/>
                <w:numId w:val="7"/>
              </w:numPr>
              <w:spacing w:after="0" w:line="240" w:lineRule="auto"/>
              <w:ind w:left="426" w:hanging="426"/>
              <w:rPr>
                <w:rFonts w:ascii="Times New Roman" w:eastAsia="Times New Roman" w:hAnsi="Times New Roman"/>
                <w:kern w:val="3"/>
                <w:sz w:val="24"/>
                <w:szCs w:val="24"/>
                <w:lang w:eastAsia="zh-CN"/>
              </w:rPr>
            </w:pPr>
          </w:p>
        </w:tc>
        <w:tc>
          <w:tcPr>
            <w:tcW w:w="6663" w:type="dxa"/>
            <w:tcBorders>
              <w:top w:val="single" w:sz="4" w:space="0" w:color="auto"/>
              <w:left w:val="single" w:sz="4" w:space="0" w:color="auto"/>
              <w:bottom w:val="single" w:sz="4" w:space="0" w:color="auto"/>
              <w:right w:val="single" w:sz="4" w:space="0" w:color="auto"/>
            </w:tcBorders>
            <w:hideMark/>
          </w:tcPr>
          <w:p w:rsidR="000C7AEC" w:rsidRPr="00A57E8A" w:rsidRDefault="000C7AEC" w:rsidP="00CD7CB9">
            <w:pPr>
              <w:spacing w:after="0" w:line="240" w:lineRule="auto"/>
              <w:contextualSpacing/>
              <w:rPr>
                <w:rFonts w:ascii="Times New Roman" w:eastAsia="Times New Roman" w:hAnsi="Times New Roman" w:cs="Times New Roman"/>
                <w:kern w:val="3"/>
                <w:sz w:val="24"/>
                <w:szCs w:val="24"/>
                <w:lang w:eastAsia="zh-CN"/>
              </w:rPr>
            </w:pPr>
            <w:r w:rsidRPr="00A57E8A">
              <w:rPr>
                <w:rFonts w:ascii="Times New Roman" w:eastAsia="Times New Roman" w:hAnsi="Times New Roman" w:cs="Times New Roman"/>
                <w:kern w:val="3"/>
                <w:sz w:val="24"/>
                <w:szCs w:val="24"/>
                <w:lang w:eastAsia="zh-CN"/>
              </w:rPr>
              <w:t>Анализ летне</w:t>
            </w:r>
            <w:r>
              <w:rPr>
                <w:rFonts w:ascii="Times New Roman" w:eastAsia="Times New Roman" w:hAnsi="Times New Roman" w:cs="Times New Roman"/>
                <w:kern w:val="3"/>
                <w:sz w:val="24"/>
                <w:szCs w:val="24"/>
                <w:lang w:eastAsia="zh-CN"/>
              </w:rPr>
              <w:t>го оздоровительного периода 2022</w:t>
            </w:r>
            <w:r w:rsidRPr="00A57E8A">
              <w:rPr>
                <w:rFonts w:ascii="Times New Roman" w:eastAsia="Times New Roman" w:hAnsi="Times New Roman" w:cs="Times New Roman"/>
                <w:kern w:val="3"/>
                <w:sz w:val="24"/>
                <w:szCs w:val="24"/>
                <w:lang w:eastAsia="zh-CN"/>
              </w:rPr>
              <w:t xml:space="preserve"> года.</w:t>
            </w:r>
          </w:p>
        </w:tc>
        <w:tc>
          <w:tcPr>
            <w:tcW w:w="2409" w:type="dxa"/>
            <w:tcBorders>
              <w:top w:val="single" w:sz="4" w:space="0" w:color="auto"/>
              <w:left w:val="single" w:sz="4" w:space="0" w:color="auto"/>
              <w:bottom w:val="single" w:sz="4" w:space="0" w:color="auto"/>
              <w:right w:val="single" w:sz="4" w:space="0" w:color="auto"/>
            </w:tcBorders>
            <w:hideMark/>
          </w:tcPr>
          <w:p w:rsidR="000C7AEC" w:rsidRPr="00A57E8A" w:rsidRDefault="000C7AEC" w:rsidP="00AA4C46">
            <w:pPr>
              <w:spacing w:after="0" w:line="240" w:lineRule="auto"/>
              <w:contextualSpacing/>
              <w:jc w:val="center"/>
              <w:rPr>
                <w:rFonts w:ascii="Times New Roman" w:eastAsia="Times New Roman" w:hAnsi="Times New Roman" w:cs="Times New Roman"/>
                <w:kern w:val="3"/>
                <w:sz w:val="24"/>
                <w:szCs w:val="24"/>
                <w:lang w:eastAsia="zh-CN"/>
              </w:rPr>
            </w:pPr>
            <w:r>
              <w:rPr>
                <w:rFonts w:ascii="Times New Roman" w:hAnsi="Times New Roman" w:cs="Times New Roman"/>
                <w:sz w:val="24"/>
                <w:szCs w:val="24"/>
              </w:rPr>
              <w:t>И.о.заведующего</w:t>
            </w:r>
          </w:p>
        </w:tc>
      </w:tr>
      <w:tr w:rsidR="000C7AEC" w:rsidRPr="00A57E8A" w:rsidTr="00A57E8A">
        <w:trPr>
          <w:trHeight w:val="595"/>
        </w:trPr>
        <w:tc>
          <w:tcPr>
            <w:tcW w:w="567" w:type="dxa"/>
            <w:tcBorders>
              <w:top w:val="single" w:sz="4" w:space="0" w:color="auto"/>
              <w:left w:val="single" w:sz="4" w:space="0" w:color="auto"/>
              <w:bottom w:val="single" w:sz="4" w:space="0" w:color="auto"/>
              <w:right w:val="single" w:sz="4" w:space="0" w:color="auto"/>
            </w:tcBorders>
          </w:tcPr>
          <w:p w:rsidR="000C7AEC" w:rsidRPr="00A57E8A" w:rsidRDefault="000C7AEC" w:rsidP="00A320E7">
            <w:pPr>
              <w:pStyle w:val="a8"/>
              <w:numPr>
                <w:ilvl w:val="0"/>
                <w:numId w:val="7"/>
              </w:numPr>
              <w:spacing w:after="0" w:line="240" w:lineRule="auto"/>
              <w:ind w:left="426" w:hanging="426"/>
              <w:rPr>
                <w:rFonts w:ascii="Times New Roman" w:eastAsia="Times New Roman" w:hAnsi="Times New Roman"/>
                <w:kern w:val="3"/>
                <w:sz w:val="24"/>
                <w:szCs w:val="24"/>
                <w:lang w:eastAsia="zh-CN"/>
              </w:rPr>
            </w:pPr>
          </w:p>
        </w:tc>
        <w:tc>
          <w:tcPr>
            <w:tcW w:w="6663" w:type="dxa"/>
            <w:tcBorders>
              <w:top w:val="single" w:sz="4" w:space="0" w:color="auto"/>
              <w:left w:val="single" w:sz="4" w:space="0" w:color="auto"/>
              <w:bottom w:val="single" w:sz="4" w:space="0" w:color="auto"/>
              <w:right w:val="single" w:sz="4" w:space="0" w:color="auto"/>
            </w:tcBorders>
            <w:hideMark/>
          </w:tcPr>
          <w:p w:rsidR="000C7AEC" w:rsidRPr="00A57E8A" w:rsidRDefault="000C7AEC" w:rsidP="00CD7CB9">
            <w:pPr>
              <w:spacing w:after="0" w:line="240" w:lineRule="auto"/>
              <w:contextualSpacing/>
              <w:rPr>
                <w:rFonts w:ascii="Times New Roman" w:eastAsia="Times New Roman" w:hAnsi="Times New Roman" w:cs="Times New Roman"/>
                <w:kern w:val="3"/>
                <w:sz w:val="24"/>
                <w:szCs w:val="24"/>
                <w:lang w:eastAsia="zh-CN"/>
              </w:rPr>
            </w:pPr>
            <w:r w:rsidRPr="00A57E8A">
              <w:rPr>
                <w:rFonts w:ascii="Times New Roman" w:eastAsia="Times New Roman" w:hAnsi="Times New Roman" w:cs="Times New Roman"/>
                <w:kern w:val="3"/>
                <w:sz w:val="24"/>
                <w:szCs w:val="24"/>
                <w:lang w:eastAsia="zh-CN"/>
              </w:rPr>
              <w:t>Ознакомление и утверждение годового плана работы, учебного плана, годовог</w:t>
            </w:r>
            <w:r>
              <w:rPr>
                <w:rFonts w:ascii="Times New Roman" w:eastAsia="Times New Roman" w:hAnsi="Times New Roman" w:cs="Times New Roman"/>
                <w:kern w:val="3"/>
                <w:sz w:val="24"/>
                <w:szCs w:val="24"/>
                <w:lang w:eastAsia="zh-CN"/>
              </w:rPr>
              <w:t>о учебного графика МАДОУ на 2022</w:t>
            </w:r>
            <w:r w:rsidRPr="00A57E8A">
              <w:rPr>
                <w:rFonts w:ascii="Times New Roman" w:eastAsia="Times New Roman" w:hAnsi="Times New Roman" w:cs="Times New Roman"/>
                <w:kern w:val="3"/>
                <w:sz w:val="24"/>
                <w:szCs w:val="24"/>
                <w:lang w:eastAsia="zh-CN"/>
              </w:rPr>
              <w:t>-202</w:t>
            </w:r>
            <w:r>
              <w:rPr>
                <w:rFonts w:ascii="Times New Roman" w:eastAsia="Times New Roman" w:hAnsi="Times New Roman" w:cs="Times New Roman"/>
                <w:kern w:val="3"/>
                <w:sz w:val="24"/>
                <w:szCs w:val="24"/>
                <w:lang w:eastAsia="zh-CN"/>
              </w:rPr>
              <w:t>3</w:t>
            </w:r>
            <w:r w:rsidRPr="00A57E8A">
              <w:rPr>
                <w:rFonts w:ascii="Times New Roman" w:eastAsia="Times New Roman" w:hAnsi="Times New Roman" w:cs="Times New Roman"/>
                <w:kern w:val="3"/>
                <w:sz w:val="24"/>
                <w:szCs w:val="24"/>
                <w:lang w:eastAsia="zh-CN"/>
              </w:rPr>
              <w:t xml:space="preserve"> учебный год.</w:t>
            </w:r>
          </w:p>
        </w:tc>
        <w:tc>
          <w:tcPr>
            <w:tcW w:w="2409" w:type="dxa"/>
            <w:tcBorders>
              <w:top w:val="single" w:sz="4" w:space="0" w:color="auto"/>
              <w:left w:val="single" w:sz="4" w:space="0" w:color="auto"/>
              <w:bottom w:val="single" w:sz="4" w:space="0" w:color="auto"/>
              <w:right w:val="single" w:sz="4" w:space="0" w:color="auto"/>
            </w:tcBorders>
            <w:hideMark/>
          </w:tcPr>
          <w:p w:rsidR="000C7AEC" w:rsidRPr="00A57E8A" w:rsidRDefault="000C7AEC" w:rsidP="00AA4C46">
            <w:pPr>
              <w:spacing w:after="0" w:line="240" w:lineRule="auto"/>
              <w:contextualSpacing/>
              <w:jc w:val="center"/>
              <w:rPr>
                <w:rFonts w:ascii="Times New Roman" w:eastAsia="Times New Roman" w:hAnsi="Times New Roman" w:cs="Times New Roman"/>
                <w:kern w:val="3"/>
                <w:sz w:val="24"/>
                <w:szCs w:val="24"/>
                <w:lang w:eastAsia="zh-CN"/>
              </w:rPr>
            </w:pPr>
            <w:r>
              <w:rPr>
                <w:rFonts w:ascii="Times New Roman" w:hAnsi="Times New Roman" w:cs="Times New Roman"/>
                <w:sz w:val="24"/>
                <w:szCs w:val="24"/>
              </w:rPr>
              <w:t>И.о.заведующего</w:t>
            </w:r>
          </w:p>
        </w:tc>
      </w:tr>
      <w:tr w:rsidR="000C7AEC" w:rsidRPr="00A57E8A" w:rsidTr="00A57E8A">
        <w:trPr>
          <w:trHeight w:val="595"/>
        </w:trPr>
        <w:tc>
          <w:tcPr>
            <w:tcW w:w="567" w:type="dxa"/>
            <w:tcBorders>
              <w:top w:val="single" w:sz="4" w:space="0" w:color="auto"/>
              <w:left w:val="single" w:sz="4" w:space="0" w:color="auto"/>
              <w:bottom w:val="single" w:sz="4" w:space="0" w:color="auto"/>
              <w:right w:val="single" w:sz="4" w:space="0" w:color="auto"/>
            </w:tcBorders>
          </w:tcPr>
          <w:p w:rsidR="000C7AEC" w:rsidRPr="00A57E8A" w:rsidRDefault="000C7AEC" w:rsidP="00A320E7">
            <w:pPr>
              <w:pStyle w:val="a8"/>
              <w:numPr>
                <w:ilvl w:val="0"/>
                <w:numId w:val="7"/>
              </w:numPr>
              <w:spacing w:after="0" w:line="240" w:lineRule="auto"/>
              <w:ind w:left="426" w:hanging="426"/>
              <w:rPr>
                <w:rFonts w:ascii="Times New Roman" w:eastAsia="Times New Roman" w:hAnsi="Times New Roman"/>
                <w:kern w:val="3"/>
                <w:sz w:val="24"/>
                <w:szCs w:val="24"/>
                <w:lang w:eastAsia="zh-CN"/>
              </w:rPr>
            </w:pPr>
          </w:p>
        </w:tc>
        <w:tc>
          <w:tcPr>
            <w:tcW w:w="6663" w:type="dxa"/>
            <w:tcBorders>
              <w:top w:val="single" w:sz="4" w:space="0" w:color="auto"/>
              <w:left w:val="single" w:sz="4" w:space="0" w:color="auto"/>
              <w:bottom w:val="single" w:sz="4" w:space="0" w:color="auto"/>
              <w:right w:val="single" w:sz="4" w:space="0" w:color="auto"/>
            </w:tcBorders>
          </w:tcPr>
          <w:p w:rsidR="000C7AEC" w:rsidRPr="00A57E8A" w:rsidRDefault="000C7AEC" w:rsidP="00CD7CB9">
            <w:pPr>
              <w:spacing w:after="0" w:line="240" w:lineRule="auto"/>
              <w:contextualSpacing/>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Утверждение основной образовательной программы</w:t>
            </w:r>
          </w:p>
        </w:tc>
        <w:tc>
          <w:tcPr>
            <w:tcW w:w="2409" w:type="dxa"/>
            <w:tcBorders>
              <w:top w:val="single" w:sz="4" w:space="0" w:color="auto"/>
              <w:left w:val="single" w:sz="4" w:space="0" w:color="auto"/>
              <w:bottom w:val="single" w:sz="4" w:space="0" w:color="auto"/>
              <w:right w:val="single" w:sz="4" w:space="0" w:color="auto"/>
            </w:tcBorders>
          </w:tcPr>
          <w:p w:rsidR="000C7AEC" w:rsidRPr="00A57E8A" w:rsidRDefault="000C7AEC" w:rsidP="00AA4C46">
            <w:pPr>
              <w:spacing w:after="0" w:line="240" w:lineRule="auto"/>
              <w:contextualSpacing/>
              <w:jc w:val="center"/>
              <w:rPr>
                <w:rFonts w:ascii="Times New Roman" w:eastAsia="Times New Roman" w:hAnsi="Times New Roman" w:cs="Times New Roman"/>
                <w:kern w:val="3"/>
                <w:sz w:val="24"/>
                <w:szCs w:val="24"/>
                <w:lang w:eastAsia="zh-CN"/>
              </w:rPr>
            </w:pPr>
            <w:r>
              <w:rPr>
                <w:rFonts w:ascii="Times New Roman" w:hAnsi="Times New Roman" w:cs="Times New Roman"/>
                <w:sz w:val="24"/>
                <w:szCs w:val="24"/>
              </w:rPr>
              <w:t>И.о.заведующего</w:t>
            </w:r>
          </w:p>
        </w:tc>
      </w:tr>
      <w:tr w:rsidR="000C7AEC" w:rsidRPr="00A57E8A" w:rsidTr="00A57E8A">
        <w:trPr>
          <w:trHeight w:val="595"/>
        </w:trPr>
        <w:tc>
          <w:tcPr>
            <w:tcW w:w="567" w:type="dxa"/>
            <w:tcBorders>
              <w:top w:val="single" w:sz="4" w:space="0" w:color="auto"/>
              <w:left w:val="single" w:sz="4" w:space="0" w:color="auto"/>
              <w:bottom w:val="single" w:sz="4" w:space="0" w:color="auto"/>
              <w:right w:val="single" w:sz="4" w:space="0" w:color="auto"/>
            </w:tcBorders>
          </w:tcPr>
          <w:p w:rsidR="000C7AEC" w:rsidRPr="00A57E8A" w:rsidRDefault="000C7AEC" w:rsidP="00A320E7">
            <w:pPr>
              <w:pStyle w:val="a8"/>
              <w:numPr>
                <w:ilvl w:val="0"/>
                <w:numId w:val="7"/>
              </w:numPr>
              <w:spacing w:after="0" w:line="240" w:lineRule="auto"/>
              <w:ind w:left="426" w:hanging="426"/>
              <w:rPr>
                <w:rFonts w:ascii="Times New Roman" w:eastAsia="Times New Roman" w:hAnsi="Times New Roman"/>
                <w:kern w:val="3"/>
                <w:sz w:val="24"/>
                <w:szCs w:val="24"/>
                <w:lang w:eastAsia="zh-CN"/>
              </w:rPr>
            </w:pPr>
          </w:p>
        </w:tc>
        <w:tc>
          <w:tcPr>
            <w:tcW w:w="6663" w:type="dxa"/>
            <w:tcBorders>
              <w:top w:val="single" w:sz="4" w:space="0" w:color="auto"/>
              <w:left w:val="single" w:sz="4" w:space="0" w:color="auto"/>
              <w:bottom w:val="single" w:sz="4" w:space="0" w:color="auto"/>
              <w:right w:val="single" w:sz="4" w:space="0" w:color="auto"/>
            </w:tcBorders>
          </w:tcPr>
          <w:p w:rsidR="000C7AEC" w:rsidRPr="00A57E8A" w:rsidRDefault="000C7AEC" w:rsidP="00AA4C46">
            <w:pPr>
              <w:spacing w:after="0" w:line="240" w:lineRule="auto"/>
              <w:contextualSpacing/>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Утверждение адаптированной основной образовательной программы для детей с тяжелыми нарушениями речи</w:t>
            </w:r>
          </w:p>
        </w:tc>
        <w:tc>
          <w:tcPr>
            <w:tcW w:w="2409" w:type="dxa"/>
            <w:tcBorders>
              <w:top w:val="single" w:sz="4" w:space="0" w:color="auto"/>
              <w:left w:val="single" w:sz="4" w:space="0" w:color="auto"/>
              <w:bottom w:val="single" w:sz="4" w:space="0" w:color="auto"/>
              <w:right w:val="single" w:sz="4" w:space="0" w:color="auto"/>
            </w:tcBorders>
          </w:tcPr>
          <w:p w:rsidR="000C7AEC" w:rsidRPr="00A57E8A" w:rsidRDefault="000C7AEC" w:rsidP="00AA4C46">
            <w:pPr>
              <w:spacing w:after="0" w:line="240" w:lineRule="auto"/>
              <w:contextualSpacing/>
              <w:jc w:val="center"/>
              <w:rPr>
                <w:rFonts w:ascii="Times New Roman" w:eastAsia="Times New Roman" w:hAnsi="Times New Roman" w:cs="Times New Roman"/>
                <w:kern w:val="3"/>
                <w:sz w:val="24"/>
                <w:szCs w:val="24"/>
                <w:lang w:eastAsia="zh-CN"/>
              </w:rPr>
            </w:pPr>
            <w:r>
              <w:rPr>
                <w:rFonts w:ascii="Times New Roman" w:hAnsi="Times New Roman" w:cs="Times New Roman"/>
                <w:sz w:val="24"/>
                <w:szCs w:val="24"/>
              </w:rPr>
              <w:t>И.о.заведующего</w:t>
            </w:r>
          </w:p>
        </w:tc>
      </w:tr>
      <w:tr w:rsidR="000C7AEC" w:rsidRPr="00A57E8A" w:rsidTr="00A57E8A">
        <w:trPr>
          <w:trHeight w:val="595"/>
        </w:trPr>
        <w:tc>
          <w:tcPr>
            <w:tcW w:w="567" w:type="dxa"/>
            <w:tcBorders>
              <w:top w:val="single" w:sz="4" w:space="0" w:color="auto"/>
              <w:left w:val="single" w:sz="4" w:space="0" w:color="auto"/>
              <w:bottom w:val="single" w:sz="4" w:space="0" w:color="auto"/>
              <w:right w:val="single" w:sz="4" w:space="0" w:color="auto"/>
            </w:tcBorders>
          </w:tcPr>
          <w:p w:rsidR="000C7AEC" w:rsidRPr="00A57E8A" w:rsidRDefault="000C7AEC" w:rsidP="00A320E7">
            <w:pPr>
              <w:pStyle w:val="a8"/>
              <w:numPr>
                <w:ilvl w:val="0"/>
                <w:numId w:val="7"/>
              </w:numPr>
              <w:spacing w:after="0" w:line="240" w:lineRule="auto"/>
              <w:ind w:left="426" w:hanging="426"/>
              <w:rPr>
                <w:rFonts w:ascii="Times New Roman" w:eastAsia="Times New Roman" w:hAnsi="Times New Roman"/>
                <w:kern w:val="3"/>
                <w:sz w:val="24"/>
                <w:szCs w:val="24"/>
                <w:lang w:eastAsia="zh-CN"/>
              </w:rPr>
            </w:pPr>
          </w:p>
        </w:tc>
        <w:tc>
          <w:tcPr>
            <w:tcW w:w="6663" w:type="dxa"/>
            <w:tcBorders>
              <w:top w:val="single" w:sz="4" w:space="0" w:color="auto"/>
              <w:left w:val="single" w:sz="4" w:space="0" w:color="auto"/>
              <w:bottom w:val="single" w:sz="4" w:space="0" w:color="auto"/>
              <w:right w:val="single" w:sz="4" w:space="0" w:color="auto"/>
            </w:tcBorders>
            <w:hideMark/>
          </w:tcPr>
          <w:p w:rsidR="000C7AEC" w:rsidRPr="00A57E8A" w:rsidRDefault="000C7AEC" w:rsidP="000C7AEC">
            <w:pPr>
              <w:spacing w:after="0" w:line="240" w:lineRule="auto"/>
              <w:contextualSpacing/>
              <w:rPr>
                <w:rFonts w:ascii="Times New Roman" w:eastAsia="Times New Roman" w:hAnsi="Times New Roman" w:cs="Times New Roman"/>
                <w:kern w:val="3"/>
                <w:sz w:val="24"/>
                <w:szCs w:val="24"/>
                <w:lang w:eastAsia="zh-CN"/>
              </w:rPr>
            </w:pPr>
            <w:r w:rsidRPr="00A57E8A">
              <w:rPr>
                <w:rFonts w:ascii="Times New Roman" w:eastAsia="Times New Roman" w:hAnsi="Times New Roman" w:cs="Times New Roman"/>
                <w:kern w:val="3"/>
                <w:sz w:val="24"/>
                <w:szCs w:val="24"/>
                <w:lang w:eastAsia="zh-CN"/>
              </w:rPr>
              <w:t>Утверждение программы воспитания детского сада</w:t>
            </w:r>
          </w:p>
        </w:tc>
        <w:tc>
          <w:tcPr>
            <w:tcW w:w="2409" w:type="dxa"/>
            <w:tcBorders>
              <w:top w:val="single" w:sz="4" w:space="0" w:color="auto"/>
              <w:left w:val="single" w:sz="4" w:space="0" w:color="auto"/>
              <w:bottom w:val="single" w:sz="4" w:space="0" w:color="auto"/>
              <w:right w:val="single" w:sz="4" w:space="0" w:color="auto"/>
            </w:tcBorders>
            <w:hideMark/>
          </w:tcPr>
          <w:p w:rsidR="000C7AEC" w:rsidRPr="00A57E8A" w:rsidRDefault="000C7AEC" w:rsidP="00AA4C46">
            <w:pPr>
              <w:spacing w:after="0" w:line="240" w:lineRule="auto"/>
              <w:contextualSpacing/>
              <w:jc w:val="center"/>
              <w:rPr>
                <w:rFonts w:ascii="Times New Roman" w:eastAsia="Times New Roman" w:hAnsi="Times New Roman" w:cs="Times New Roman"/>
                <w:kern w:val="3"/>
                <w:sz w:val="24"/>
                <w:szCs w:val="24"/>
                <w:lang w:eastAsia="zh-CN"/>
              </w:rPr>
            </w:pPr>
            <w:r>
              <w:rPr>
                <w:rFonts w:ascii="Times New Roman" w:hAnsi="Times New Roman" w:cs="Times New Roman"/>
                <w:sz w:val="24"/>
                <w:szCs w:val="24"/>
              </w:rPr>
              <w:t>И.о.заведующего</w:t>
            </w:r>
          </w:p>
        </w:tc>
      </w:tr>
      <w:tr w:rsidR="000C7AEC" w:rsidRPr="00A57E8A" w:rsidTr="00A57E8A">
        <w:tc>
          <w:tcPr>
            <w:tcW w:w="567" w:type="dxa"/>
            <w:tcBorders>
              <w:top w:val="single" w:sz="4" w:space="0" w:color="auto"/>
              <w:left w:val="single" w:sz="4" w:space="0" w:color="auto"/>
              <w:bottom w:val="single" w:sz="4" w:space="0" w:color="auto"/>
              <w:right w:val="single" w:sz="4" w:space="0" w:color="auto"/>
            </w:tcBorders>
          </w:tcPr>
          <w:p w:rsidR="000C7AEC" w:rsidRPr="00A57E8A" w:rsidRDefault="000C7AEC" w:rsidP="00A320E7">
            <w:pPr>
              <w:pStyle w:val="a8"/>
              <w:numPr>
                <w:ilvl w:val="0"/>
                <w:numId w:val="7"/>
              </w:numPr>
              <w:spacing w:after="0" w:line="240" w:lineRule="auto"/>
              <w:ind w:left="426" w:hanging="426"/>
              <w:rPr>
                <w:rFonts w:ascii="Times New Roman" w:eastAsia="Times New Roman" w:hAnsi="Times New Roman"/>
                <w:kern w:val="3"/>
                <w:sz w:val="24"/>
                <w:szCs w:val="24"/>
                <w:lang w:eastAsia="zh-CN"/>
              </w:rPr>
            </w:pPr>
          </w:p>
        </w:tc>
        <w:tc>
          <w:tcPr>
            <w:tcW w:w="6663" w:type="dxa"/>
            <w:tcBorders>
              <w:top w:val="single" w:sz="4" w:space="0" w:color="auto"/>
              <w:left w:val="single" w:sz="4" w:space="0" w:color="auto"/>
              <w:bottom w:val="single" w:sz="4" w:space="0" w:color="auto"/>
              <w:right w:val="single" w:sz="4" w:space="0" w:color="auto"/>
            </w:tcBorders>
            <w:hideMark/>
          </w:tcPr>
          <w:p w:rsidR="000C7AEC" w:rsidRPr="00A57E8A" w:rsidRDefault="000C7AEC" w:rsidP="00CD7CB9">
            <w:pPr>
              <w:spacing w:after="0" w:line="240" w:lineRule="auto"/>
              <w:contextualSpacing/>
              <w:rPr>
                <w:rFonts w:ascii="Times New Roman" w:eastAsia="Times New Roman" w:hAnsi="Times New Roman" w:cs="Times New Roman"/>
                <w:kern w:val="3"/>
                <w:sz w:val="24"/>
                <w:szCs w:val="24"/>
                <w:lang w:eastAsia="zh-CN"/>
              </w:rPr>
            </w:pPr>
            <w:r w:rsidRPr="00A57E8A">
              <w:rPr>
                <w:rFonts w:ascii="Times New Roman" w:eastAsia="Times New Roman" w:hAnsi="Times New Roman" w:cs="Times New Roman"/>
                <w:kern w:val="3"/>
                <w:sz w:val="24"/>
                <w:szCs w:val="24"/>
                <w:lang w:eastAsia="zh-CN"/>
              </w:rPr>
              <w:t>Утверждение режима дня и сетки занятий.</w:t>
            </w:r>
          </w:p>
        </w:tc>
        <w:tc>
          <w:tcPr>
            <w:tcW w:w="2409" w:type="dxa"/>
            <w:tcBorders>
              <w:top w:val="single" w:sz="4" w:space="0" w:color="auto"/>
              <w:left w:val="single" w:sz="4" w:space="0" w:color="auto"/>
              <w:bottom w:val="single" w:sz="4" w:space="0" w:color="auto"/>
              <w:right w:val="single" w:sz="4" w:space="0" w:color="auto"/>
            </w:tcBorders>
            <w:hideMark/>
          </w:tcPr>
          <w:p w:rsidR="000C7AEC" w:rsidRPr="00A57E8A" w:rsidRDefault="000C7AEC" w:rsidP="00AA4C46">
            <w:pPr>
              <w:spacing w:after="0" w:line="240" w:lineRule="auto"/>
              <w:contextualSpacing/>
              <w:jc w:val="center"/>
              <w:rPr>
                <w:rFonts w:ascii="Times New Roman" w:eastAsia="Times New Roman" w:hAnsi="Times New Roman" w:cs="Times New Roman"/>
                <w:kern w:val="3"/>
                <w:sz w:val="24"/>
                <w:szCs w:val="24"/>
                <w:lang w:eastAsia="zh-CN"/>
              </w:rPr>
            </w:pPr>
            <w:r>
              <w:rPr>
                <w:rFonts w:ascii="Times New Roman" w:hAnsi="Times New Roman" w:cs="Times New Roman"/>
                <w:sz w:val="24"/>
                <w:szCs w:val="24"/>
              </w:rPr>
              <w:t>И.о.заведующего</w:t>
            </w:r>
          </w:p>
        </w:tc>
      </w:tr>
      <w:tr w:rsidR="000C7AEC" w:rsidRPr="00A57E8A" w:rsidTr="00A57E8A">
        <w:tc>
          <w:tcPr>
            <w:tcW w:w="567" w:type="dxa"/>
            <w:tcBorders>
              <w:top w:val="single" w:sz="4" w:space="0" w:color="auto"/>
              <w:left w:val="single" w:sz="4" w:space="0" w:color="auto"/>
              <w:bottom w:val="single" w:sz="4" w:space="0" w:color="auto"/>
              <w:right w:val="single" w:sz="4" w:space="0" w:color="auto"/>
            </w:tcBorders>
          </w:tcPr>
          <w:p w:rsidR="000C7AEC" w:rsidRPr="00A57E8A" w:rsidRDefault="000C7AEC" w:rsidP="00A320E7">
            <w:pPr>
              <w:pStyle w:val="a8"/>
              <w:numPr>
                <w:ilvl w:val="0"/>
                <w:numId w:val="7"/>
              </w:numPr>
              <w:spacing w:after="0" w:line="240" w:lineRule="auto"/>
              <w:ind w:left="426" w:hanging="426"/>
              <w:rPr>
                <w:rFonts w:ascii="Times New Roman" w:eastAsia="Times New Roman" w:hAnsi="Times New Roman"/>
                <w:kern w:val="3"/>
                <w:sz w:val="24"/>
                <w:szCs w:val="24"/>
                <w:lang w:eastAsia="zh-CN"/>
              </w:rPr>
            </w:pPr>
          </w:p>
        </w:tc>
        <w:tc>
          <w:tcPr>
            <w:tcW w:w="6663" w:type="dxa"/>
            <w:tcBorders>
              <w:top w:val="single" w:sz="4" w:space="0" w:color="auto"/>
              <w:left w:val="single" w:sz="4" w:space="0" w:color="auto"/>
              <w:bottom w:val="single" w:sz="4" w:space="0" w:color="auto"/>
              <w:right w:val="single" w:sz="4" w:space="0" w:color="auto"/>
            </w:tcBorders>
            <w:hideMark/>
          </w:tcPr>
          <w:p w:rsidR="000C7AEC" w:rsidRPr="00A57E8A" w:rsidRDefault="000C7AEC" w:rsidP="00CD7CB9">
            <w:pPr>
              <w:spacing w:after="0" w:line="240" w:lineRule="auto"/>
              <w:contextualSpacing/>
              <w:rPr>
                <w:rFonts w:ascii="Times New Roman" w:eastAsia="Times New Roman" w:hAnsi="Times New Roman" w:cs="Times New Roman"/>
                <w:kern w:val="3"/>
                <w:sz w:val="24"/>
                <w:szCs w:val="24"/>
                <w:lang w:eastAsia="zh-CN"/>
              </w:rPr>
            </w:pPr>
            <w:r w:rsidRPr="00A57E8A">
              <w:rPr>
                <w:rFonts w:ascii="Times New Roman" w:eastAsia="Times New Roman" w:hAnsi="Times New Roman" w:cs="Times New Roman"/>
                <w:kern w:val="3"/>
                <w:sz w:val="24"/>
                <w:szCs w:val="24"/>
                <w:lang w:eastAsia="zh-CN"/>
              </w:rPr>
              <w:t>Утверждение рабочих программ, планов работы, циклограмм педагогов.</w:t>
            </w:r>
          </w:p>
        </w:tc>
        <w:tc>
          <w:tcPr>
            <w:tcW w:w="2409" w:type="dxa"/>
            <w:tcBorders>
              <w:top w:val="single" w:sz="4" w:space="0" w:color="auto"/>
              <w:left w:val="single" w:sz="4" w:space="0" w:color="auto"/>
              <w:bottom w:val="single" w:sz="4" w:space="0" w:color="auto"/>
              <w:right w:val="single" w:sz="4" w:space="0" w:color="auto"/>
            </w:tcBorders>
            <w:hideMark/>
          </w:tcPr>
          <w:p w:rsidR="000C7AEC" w:rsidRPr="00A57E8A" w:rsidRDefault="000C7AEC" w:rsidP="00AA4C46">
            <w:pPr>
              <w:spacing w:after="0" w:line="240" w:lineRule="auto"/>
              <w:contextualSpacing/>
              <w:jc w:val="center"/>
              <w:rPr>
                <w:rFonts w:ascii="Times New Roman" w:eastAsia="Times New Roman" w:hAnsi="Times New Roman" w:cs="Times New Roman"/>
                <w:kern w:val="3"/>
                <w:sz w:val="24"/>
                <w:szCs w:val="24"/>
                <w:lang w:eastAsia="zh-CN"/>
              </w:rPr>
            </w:pPr>
            <w:r>
              <w:rPr>
                <w:rFonts w:ascii="Times New Roman" w:hAnsi="Times New Roman" w:cs="Times New Roman"/>
                <w:sz w:val="24"/>
                <w:szCs w:val="24"/>
              </w:rPr>
              <w:t>И.о.заведующего</w:t>
            </w:r>
          </w:p>
        </w:tc>
      </w:tr>
      <w:tr w:rsidR="000C7AEC" w:rsidRPr="00A57E8A" w:rsidTr="00A57E8A">
        <w:tc>
          <w:tcPr>
            <w:tcW w:w="567" w:type="dxa"/>
            <w:tcBorders>
              <w:top w:val="single" w:sz="4" w:space="0" w:color="auto"/>
              <w:left w:val="single" w:sz="4" w:space="0" w:color="auto"/>
              <w:bottom w:val="single" w:sz="4" w:space="0" w:color="auto"/>
              <w:right w:val="single" w:sz="4" w:space="0" w:color="auto"/>
            </w:tcBorders>
          </w:tcPr>
          <w:p w:rsidR="000C7AEC" w:rsidRPr="00A57E8A" w:rsidRDefault="000C7AEC" w:rsidP="00A320E7">
            <w:pPr>
              <w:pStyle w:val="a8"/>
              <w:numPr>
                <w:ilvl w:val="0"/>
                <w:numId w:val="7"/>
              </w:numPr>
              <w:spacing w:after="0" w:line="240" w:lineRule="auto"/>
              <w:ind w:left="426" w:hanging="426"/>
              <w:rPr>
                <w:rFonts w:ascii="Times New Roman" w:eastAsia="Times New Roman" w:hAnsi="Times New Roman"/>
                <w:kern w:val="3"/>
                <w:sz w:val="24"/>
                <w:szCs w:val="24"/>
                <w:lang w:eastAsia="zh-CN"/>
              </w:rPr>
            </w:pPr>
          </w:p>
        </w:tc>
        <w:tc>
          <w:tcPr>
            <w:tcW w:w="6663" w:type="dxa"/>
            <w:tcBorders>
              <w:top w:val="single" w:sz="4" w:space="0" w:color="auto"/>
              <w:left w:val="single" w:sz="4" w:space="0" w:color="auto"/>
              <w:bottom w:val="single" w:sz="4" w:space="0" w:color="auto"/>
              <w:right w:val="single" w:sz="4" w:space="0" w:color="auto"/>
            </w:tcBorders>
            <w:hideMark/>
          </w:tcPr>
          <w:p w:rsidR="000C7AEC" w:rsidRPr="00A57E8A" w:rsidRDefault="000C7AEC" w:rsidP="00CD7CB9">
            <w:pPr>
              <w:spacing w:after="0" w:line="240" w:lineRule="auto"/>
              <w:contextualSpacing/>
              <w:rPr>
                <w:rFonts w:ascii="Times New Roman" w:eastAsia="Times New Roman" w:hAnsi="Times New Roman" w:cs="Times New Roman"/>
                <w:kern w:val="3"/>
                <w:sz w:val="24"/>
                <w:szCs w:val="24"/>
                <w:lang w:eastAsia="zh-CN"/>
              </w:rPr>
            </w:pPr>
            <w:r w:rsidRPr="00A57E8A">
              <w:rPr>
                <w:rFonts w:ascii="Times New Roman" w:hAnsi="Times New Roman" w:cs="Times New Roman"/>
                <w:sz w:val="24"/>
                <w:szCs w:val="24"/>
              </w:rPr>
              <w:t>Утверждение программ, планов, графика работы ДПОУ.</w:t>
            </w:r>
          </w:p>
        </w:tc>
        <w:tc>
          <w:tcPr>
            <w:tcW w:w="2409" w:type="dxa"/>
            <w:tcBorders>
              <w:top w:val="single" w:sz="4" w:space="0" w:color="auto"/>
              <w:left w:val="single" w:sz="4" w:space="0" w:color="auto"/>
              <w:bottom w:val="single" w:sz="4" w:space="0" w:color="auto"/>
              <w:right w:val="single" w:sz="4" w:space="0" w:color="auto"/>
            </w:tcBorders>
            <w:hideMark/>
          </w:tcPr>
          <w:p w:rsidR="000C7AEC" w:rsidRPr="00A57E8A" w:rsidRDefault="000C7AEC" w:rsidP="00AA4C46">
            <w:pPr>
              <w:spacing w:after="0" w:line="240" w:lineRule="auto"/>
              <w:contextualSpacing/>
              <w:jc w:val="center"/>
              <w:rPr>
                <w:rFonts w:ascii="Times New Roman" w:eastAsia="Times New Roman" w:hAnsi="Times New Roman" w:cs="Times New Roman"/>
                <w:kern w:val="3"/>
                <w:sz w:val="24"/>
                <w:szCs w:val="24"/>
                <w:lang w:eastAsia="zh-CN"/>
              </w:rPr>
            </w:pPr>
            <w:r>
              <w:rPr>
                <w:rFonts w:ascii="Times New Roman" w:hAnsi="Times New Roman" w:cs="Times New Roman"/>
                <w:sz w:val="24"/>
                <w:szCs w:val="24"/>
              </w:rPr>
              <w:t>И.о.заведующего</w:t>
            </w:r>
          </w:p>
        </w:tc>
      </w:tr>
      <w:tr w:rsidR="000C7AEC" w:rsidRPr="00A57E8A" w:rsidTr="00A57E8A">
        <w:tc>
          <w:tcPr>
            <w:tcW w:w="567" w:type="dxa"/>
            <w:tcBorders>
              <w:top w:val="single" w:sz="4" w:space="0" w:color="auto"/>
              <w:left w:val="single" w:sz="4" w:space="0" w:color="auto"/>
              <w:bottom w:val="single" w:sz="4" w:space="0" w:color="auto"/>
              <w:right w:val="single" w:sz="4" w:space="0" w:color="auto"/>
            </w:tcBorders>
          </w:tcPr>
          <w:p w:rsidR="000C7AEC" w:rsidRPr="00A57E8A" w:rsidRDefault="000C7AEC" w:rsidP="00A320E7">
            <w:pPr>
              <w:pStyle w:val="a8"/>
              <w:numPr>
                <w:ilvl w:val="0"/>
                <w:numId w:val="7"/>
              </w:numPr>
              <w:spacing w:after="0" w:line="240" w:lineRule="auto"/>
              <w:ind w:left="426" w:hanging="426"/>
              <w:rPr>
                <w:rFonts w:ascii="Times New Roman" w:eastAsia="Times New Roman" w:hAnsi="Times New Roman"/>
                <w:kern w:val="3"/>
                <w:sz w:val="24"/>
                <w:szCs w:val="24"/>
                <w:lang w:eastAsia="zh-CN"/>
              </w:rPr>
            </w:pPr>
          </w:p>
        </w:tc>
        <w:tc>
          <w:tcPr>
            <w:tcW w:w="6663" w:type="dxa"/>
            <w:tcBorders>
              <w:top w:val="single" w:sz="4" w:space="0" w:color="auto"/>
              <w:left w:val="single" w:sz="4" w:space="0" w:color="auto"/>
              <w:bottom w:val="single" w:sz="4" w:space="0" w:color="auto"/>
              <w:right w:val="single" w:sz="4" w:space="0" w:color="auto"/>
            </w:tcBorders>
            <w:hideMark/>
          </w:tcPr>
          <w:p w:rsidR="000C7AEC" w:rsidRPr="00A57E8A" w:rsidRDefault="000C7AEC" w:rsidP="00CD7CB9">
            <w:pPr>
              <w:spacing w:after="0" w:line="240" w:lineRule="auto"/>
              <w:contextualSpacing/>
              <w:rPr>
                <w:rFonts w:ascii="Times New Roman" w:hAnsi="Times New Roman" w:cs="Times New Roman"/>
                <w:sz w:val="24"/>
                <w:szCs w:val="24"/>
              </w:rPr>
            </w:pPr>
            <w:r w:rsidRPr="00A57E8A">
              <w:rPr>
                <w:rFonts w:ascii="Times New Roman" w:hAnsi="Times New Roman" w:cs="Times New Roman"/>
                <w:sz w:val="24"/>
                <w:szCs w:val="24"/>
              </w:rPr>
              <w:t>Утверждение нормативных документов и локальных актов.</w:t>
            </w:r>
          </w:p>
        </w:tc>
        <w:tc>
          <w:tcPr>
            <w:tcW w:w="2409" w:type="dxa"/>
            <w:tcBorders>
              <w:top w:val="single" w:sz="4" w:space="0" w:color="auto"/>
              <w:left w:val="single" w:sz="4" w:space="0" w:color="auto"/>
              <w:bottom w:val="single" w:sz="4" w:space="0" w:color="auto"/>
              <w:right w:val="single" w:sz="4" w:space="0" w:color="auto"/>
            </w:tcBorders>
            <w:hideMark/>
          </w:tcPr>
          <w:p w:rsidR="000C7AEC" w:rsidRPr="00A57E8A" w:rsidRDefault="000C7AEC" w:rsidP="00AA4C46">
            <w:pPr>
              <w:spacing w:after="0" w:line="240" w:lineRule="auto"/>
              <w:contextualSpacing/>
              <w:jc w:val="center"/>
              <w:rPr>
                <w:rFonts w:ascii="Times New Roman" w:eastAsia="Times New Roman" w:hAnsi="Times New Roman" w:cs="Times New Roman"/>
                <w:kern w:val="3"/>
                <w:sz w:val="24"/>
                <w:szCs w:val="24"/>
                <w:lang w:eastAsia="zh-CN"/>
              </w:rPr>
            </w:pPr>
            <w:r>
              <w:rPr>
                <w:rFonts w:ascii="Times New Roman" w:hAnsi="Times New Roman" w:cs="Times New Roman"/>
                <w:sz w:val="24"/>
                <w:szCs w:val="24"/>
              </w:rPr>
              <w:t>И.о.заведующего</w:t>
            </w:r>
          </w:p>
        </w:tc>
      </w:tr>
      <w:tr w:rsidR="000C7AEC" w:rsidRPr="00A57E8A" w:rsidTr="00A57E8A">
        <w:tc>
          <w:tcPr>
            <w:tcW w:w="567" w:type="dxa"/>
            <w:tcBorders>
              <w:top w:val="single" w:sz="4" w:space="0" w:color="auto"/>
              <w:left w:val="single" w:sz="4" w:space="0" w:color="auto"/>
              <w:bottom w:val="single" w:sz="4" w:space="0" w:color="auto"/>
              <w:right w:val="single" w:sz="4" w:space="0" w:color="auto"/>
            </w:tcBorders>
          </w:tcPr>
          <w:p w:rsidR="000C7AEC" w:rsidRPr="00A57E8A" w:rsidRDefault="000C7AEC" w:rsidP="00A320E7">
            <w:pPr>
              <w:pStyle w:val="a8"/>
              <w:numPr>
                <w:ilvl w:val="0"/>
                <w:numId w:val="7"/>
              </w:numPr>
              <w:spacing w:after="0" w:line="240" w:lineRule="auto"/>
              <w:ind w:left="426" w:hanging="426"/>
              <w:rPr>
                <w:rFonts w:ascii="Times New Roman" w:eastAsia="Times New Roman" w:hAnsi="Times New Roman"/>
                <w:kern w:val="3"/>
                <w:sz w:val="24"/>
                <w:szCs w:val="24"/>
                <w:lang w:eastAsia="zh-CN"/>
              </w:rPr>
            </w:pPr>
          </w:p>
        </w:tc>
        <w:tc>
          <w:tcPr>
            <w:tcW w:w="6663" w:type="dxa"/>
            <w:tcBorders>
              <w:top w:val="single" w:sz="4" w:space="0" w:color="auto"/>
              <w:left w:val="single" w:sz="4" w:space="0" w:color="auto"/>
              <w:bottom w:val="single" w:sz="4" w:space="0" w:color="auto"/>
              <w:right w:val="single" w:sz="4" w:space="0" w:color="auto"/>
            </w:tcBorders>
            <w:hideMark/>
          </w:tcPr>
          <w:p w:rsidR="000C7AEC" w:rsidRPr="00A57E8A" w:rsidRDefault="000C7AEC" w:rsidP="00111670">
            <w:pPr>
              <w:spacing w:after="0" w:line="240" w:lineRule="auto"/>
              <w:contextualSpacing/>
              <w:rPr>
                <w:rFonts w:ascii="Times New Roman" w:eastAsia="Times New Roman" w:hAnsi="Times New Roman" w:cs="Times New Roman"/>
                <w:kern w:val="3"/>
                <w:sz w:val="24"/>
                <w:szCs w:val="24"/>
                <w:lang w:eastAsia="zh-CN"/>
              </w:rPr>
            </w:pPr>
            <w:r w:rsidRPr="00A57E8A">
              <w:rPr>
                <w:rFonts w:ascii="Times New Roman" w:eastAsia="Times New Roman" w:hAnsi="Times New Roman" w:cs="Times New Roman"/>
                <w:kern w:val="3"/>
                <w:sz w:val="24"/>
                <w:szCs w:val="24"/>
                <w:lang w:eastAsia="zh-CN"/>
              </w:rPr>
              <w:t>Утверждение  плана  повышения  педагогической  квалификации и аттестация  воспитателей, специалистов детского сада в 202</w:t>
            </w:r>
            <w:r>
              <w:rPr>
                <w:rFonts w:ascii="Times New Roman" w:eastAsia="Times New Roman" w:hAnsi="Times New Roman" w:cs="Times New Roman"/>
                <w:kern w:val="3"/>
                <w:sz w:val="24"/>
                <w:szCs w:val="24"/>
                <w:lang w:eastAsia="zh-CN"/>
              </w:rPr>
              <w:t>2</w:t>
            </w:r>
            <w:r w:rsidRPr="00A57E8A">
              <w:rPr>
                <w:rFonts w:ascii="Times New Roman" w:eastAsia="Times New Roman" w:hAnsi="Times New Roman" w:cs="Times New Roman"/>
                <w:kern w:val="3"/>
                <w:sz w:val="24"/>
                <w:szCs w:val="24"/>
                <w:lang w:eastAsia="zh-CN"/>
              </w:rPr>
              <w:t>-202</w:t>
            </w:r>
            <w:r>
              <w:rPr>
                <w:rFonts w:ascii="Times New Roman" w:eastAsia="Times New Roman" w:hAnsi="Times New Roman" w:cs="Times New Roman"/>
                <w:kern w:val="3"/>
                <w:sz w:val="24"/>
                <w:szCs w:val="24"/>
                <w:lang w:eastAsia="zh-CN"/>
              </w:rPr>
              <w:t>3</w:t>
            </w:r>
            <w:r w:rsidRPr="00A57E8A">
              <w:rPr>
                <w:rFonts w:ascii="Times New Roman" w:eastAsia="Times New Roman" w:hAnsi="Times New Roman" w:cs="Times New Roman"/>
                <w:kern w:val="3"/>
                <w:sz w:val="24"/>
                <w:szCs w:val="24"/>
                <w:lang w:eastAsia="zh-CN"/>
              </w:rPr>
              <w:t xml:space="preserve"> учебном  году.</w:t>
            </w:r>
          </w:p>
        </w:tc>
        <w:tc>
          <w:tcPr>
            <w:tcW w:w="2409" w:type="dxa"/>
            <w:tcBorders>
              <w:top w:val="single" w:sz="4" w:space="0" w:color="auto"/>
              <w:left w:val="single" w:sz="4" w:space="0" w:color="auto"/>
              <w:bottom w:val="single" w:sz="4" w:space="0" w:color="auto"/>
              <w:right w:val="single" w:sz="4" w:space="0" w:color="auto"/>
            </w:tcBorders>
            <w:hideMark/>
          </w:tcPr>
          <w:p w:rsidR="000C7AEC" w:rsidRPr="00A57E8A" w:rsidRDefault="000C7AEC" w:rsidP="00AA4C46">
            <w:pPr>
              <w:spacing w:after="0" w:line="240" w:lineRule="auto"/>
              <w:contextualSpacing/>
              <w:jc w:val="center"/>
              <w:rPr>
                <w:rFonts w:ascii="Times New Roman" w:eastAsia="Times New Roman" w:hAnsi="Times New Roman" w:cs="Times New Roman"/>
                <w:kern w:val="3"/>
                <w:sz w:val="24"/>
                <w:szCs w:val="24"/>
                <w:lang w:eastAsia="zh-CN"/>
              </w:rPr>
            </w:pPr>
            <w:r>
              <w:rPr>
                <w:rFonts w:ascii="Times New Roman" w:hAnsi="Times New Roman" w:cs="Times New Roman"/>
                <w:sz w:val="24"/>
                <w:szCs w:val="24"/>
              </w:rPr>
              <w:t>И.о.заведующего</w:t>
            </w:r>
          </w:p>
        </w:tc>
      </w:tr>
      <w:tr w:rsidR="000C7AEC" w:rsidRPr="00A57E8A" w:rsidTr="00A57E8A">
        <w:trPr>
          <w:trHeight w:val="575"/>
        </w:trPr>
        <w:tc>
          <w:tcPr>
            <w:tcW w:w="567" w:type="dxa"/>
            <w:tcBorders>
              <w:top w:val="single" w:sz="4" w:space="0" w:color="auto"/>
              <w:left w:val="single" w:sz="4" w:space="0" w:color="auto"/>
              <w:bottom w:val="single" w:sz="4" w:space="0" w:color="auto"/>
              <w:right w:val="single" w:sz="4" w:space="0" w:color="auto"/>
            </w:tcBorders>
          </w:tcPr>
          <w:p w:rsidR="000C7AEC" w:rsidRPr="00A57E8A" w:rsidRDefault="000C7AEC" w:rsidP="00A320E7">
            <w:pPr>
              <w:pStyle w:val="a8"/>
              <w:numPr>
                <w:ilvl w:val="0"/>
                <w:numId w:val="7"/>
              </w:numPr>
              <w:spacing w:after="0" w:line="240" w:lineRule="auto"/>
              <w:ind w:left="426" w:hanging="426"/>
              <w:rPr>
                <w:rFonts w:ascii="Times New Roman" w:eastAsia="Times New Roman" w:hAnsi="Times New Roman"/>
                <w:kern w:val="3"/>
                <w:sz w:val="24"/>
                <w:szCs w:val="24"/>
                <w:lang w:eastAsia="zh-CN"/>
              </w:rPr>
            </w:pPr>
          </w:p>
        </w:tc>
        <w:tc>
          <w:tcPr>
            <w:tcW w:w="6663" w:type="dxa"/>
            <w:tcBorders>
              <w:top w:val="single" w:sz="4" w:space="0" w:color="auto"/>
              <w:left w:val="single" w:sz="4" w:space="0" w:color="auto"/>
              <w:bottom w:val="single" w:sz="4" w:space="0" w:color="auto"/>
              <w:right w:val="single" w:sz="4" w:space="0" w:color="auto"/>
            </w:tcBorders>
            <w:hideMark/>
          </w:tcPr>
          <w:p w:rsidR="000C7AEC" w:rsidRPr="00A57E8A" w:rsidRDefault="000C7AEC" w:rsidP="001D15A1">
            <w:pPr>
              <w:spacing w:after="0" w:line="240" w:lineRule="auto"/>
              <w:jc w:val="both"/>
              <w:rPr>
                <w:rFonts w:ascii="Times New Roman" w:eastAsia="Times New Roman" w:hAnsi="Times New Roman" w:cs="Times New Roman"/>
                <w:kern w:val="3"/>
                <w:sz w:val="24"/>
                <w:szCs w:val="24"/>
                <w:lang w:eastAsia="zh-CN"/>
              </w:rPr>
            </w:pPr>
            <w:r w:rsidRPr="00A57E8A">
              <w:rPr>
                <w:rFonts w:ascii="Times New Roman" w:eastAsia="Times New Roman" w:hAnsi="Times New Roman" w:cs="Times New Roman"/>
                <w:kern w:val="3"/>
                <w:sz w:val="24"/>
                <w:szCs w:val="24"/>
                <w:lang w:eastAsia="zh-CN"/>
              </w:rPr>
              <w:t>Итоги тематического контроля «Готовность групп к новому учебному году».</w:t>
            </w:r>
          </w:p>
        </w:tc>
        <w:tc>
          <w:tcPr>
            <w:tcW w:w="2409" w:type="dxa"/>
            <w:tcBorders>
              <w:top w:val="single" w:sz="4" w:space="0" w:color="auto"/>
              <w:left w:val="single" w:sz="4" w:space="0" w:color="auto"/>
              <w:bottom w:val="single" w:sz="4" w:space="0" w:color="auto"/>
              <w:right w:val="single" w:sz="4" w:space="0" w:color="auto"/>
            </w:tcBorders>
            <w:hideMark/>
          </w:tcPr>
          <w:p w:rsidR="000C7AEC" w:rsidRPr="00A57E8A" w:rsidRDefault="000C7AEC" w:rsidP="00AA4C46">
            <w:pPr>
              <w:spacing w:after="0" w:line="240" w:lineRule="auto"/>
              <w:contextualSpacing/>
              <w:jc w:val="center"/>
              <w:rPr>
                <w:rFonts w:ascii="Times New Roman" w:eastAsia="Times New Roman" w:hAnsi="Times New Roman" w:cs="Times New Roman"/>
                <w:kern w:val="3"/>
                <w:sz w:val="24"/>
                <w:szCs w:val="24"/>
                <w:lang w:eastAsia="zh-CN"/>
              </w:rPr>
            </w:pPr>
            <w:r>
              <w:rPr>
                <w:rFonts w:ascii="Times New Roman" w:hAnsi="Times New Roman" w:cs="Times New Roman"/>
                <w:sz w:val="24"/>
                <w:szCs w:val="24"/>
              </w:rPr>
              <w:t>И.о.заведующего</w:t>
            </w:r>
          </w:p>
        </w:tc>
      </w:tr>
      <w:tr w:rsidR="000C7AEC" w:rsidRPr="00A57E8A" w:rsidTr="00A57E8A">
        <w:tc>
          <w:tcPr>
            <w:tcW w:w="567" w:type="dxa"/>
            <w:tcBorders>
              <w:top w:val="single" w:sz="4" w:space="0" w:color="auto"/>
              <w:left w:val="single" w:sz="4" w:space="0" w:color="auto"/>
              <w:bottom w:val="single" w:sz="4" w:space="0" w:color="auto"/>
              <w:right w:val="single" w:sz="4" w:space="0" w:color="auto"/>
            </w:tcBorders>
          </w:tcPr>
          <w:p w:rsidR="000C7AEC" w:rsidRPr="00A57E8A" w:rsidRDefault="000C7AEC" w:rsidP="00A320E7">
            <w:pPr>
              <w:pStyle w:val="a8"/>
              <w:numPr>
                <w:ilvl w:val="0"/>
                <w:numId w:val="7"/>
              </w:numPr>
              <w:spacing w:after="0" w:line="240" w:lineRule="auto"/>
              <w:ind w:left="426" w:hanging="426"/>
              <w:rPr>
                <w:rFonts w:ascii="Times New Roman" w:eastAsia="Times New Roman" w:hAnsi="Times New Roman"/>
                <w:kern w:val="3"/>
                <w:sz w:val="24"/>
                <w:szCs w:val="24"/>
                <w:lang w:eastAsia="zh-CN"/>
              </w:rPr>
            </w:pPr>
          </w:p>
        </w:tc>
        <w:tc>
          <w:tcPr>
            <w:tcW w:w="6663" w:type="dxa"/>
            <w:tcBorders>
              <w:top w:val="single" w:sz="4" w:space="0" w:color="auto"/>
              <w:left w:val="single" w:sz="4" w:space="0" w:color="auto"/>
              <w:bottom w:val="single" w:sz="4" w:space="0" w:color="auto"/>
              <w:right w:val="single" w:sz="4" w:space="0" w:color="auto"/>
            </w:tcBorders>
            <w:hideMark/>
          </w:tcPr>
          <w:p w:rsidR="000C7AEC" w:rsidRPr="00A57E8A" w:rsidRDefault="000C7AEC" w:rsidP="00CD7CB9">
            <w:pPr>
              <w:spacing w:after="0" w:line="240" w:lineRule="auto"/>
              <w:contextualSpacing/>
              <w:rPr>
                <w:rFonts w:ascii="Times New Roman" w:eastAsia="Times New Roman" w:hAnsi="Times New Roman" w:cs="Times New Roman"/>
                <w:kern w:val="3"/>
                <w:sz w:val="24"/>
                <w:szCs w:val="24"/>
                <w:lang w:eastAsia="zh-CN"/>
              </w:rPr>
            </w:pPr>
            <w:r w:rsidRPr="00A57E8A">
              <w:rPr>
                <w:rFonts w:ascii="Times New Roman" w:eastAsia="Times New Roman" w:hAnsi="Times New Roman" w:cs="Times New Roman"/>
                <w:kern w:val="3"/>
                <w:sz w:val="24"/>
                <w:szCs w:val="24"/>
                <w:lang w:eastAsia="zh-CN"/>
              </w:rPr>
              <w:t>Разное.</w:t>
            </w:r>
          </w:p>
        </w:tc>
        <w:tc>
          <w:tcPr>
            <w:tcW w:w="2409" w:type="dxa"/>
            <w:tcBorders>
              <w:top w:val="single" w:sz="4" w:space="0" w:color="auto"/>
              <w:left w:val="single" w:sz="4" w:space="0" w:color="auto"/>
              <w:bottom w:val="single" w:sz="4" w:space="0" w:color="auto"/>
              <w:right w:val="single" w:sz="4" w:space="0" w:color="auto"/>
            </w:tcBorders>
            <w:hideMark/>
          </w:tcPr>
          <w:p w:rsidR="000C7AEC" w:rsidRPr="00A57E8A" w:rsidRDefault="000C7AEC" w:rsidP="00AA4C46">
            <w:pPr>
              <w:spacing w:after="0" w:line="240" w:lineRule="auto"/>
              <w:contextualSpacing/>
              <w:jc w:val="center"/>
              <w:rPr>
                <w:rFonts w:ascii="Times New Roman" w:eastAsia="Times New Roman" w:hAnsi="Times New Roman" w:cs="Times New Roman"/>
                <w:kern w:val="3"/>
                <w:sz w:val="24"/>
                <w:szCs w:val="24"/>
                <w:lang w:eastAsia="zh-CN"/>
              </w:rPr>
            </w:pPr>
            <w:r>
              <w:rPr>
                <w:rFonts w:ascii="Times New Roman" w:hAnsi="Times New Roman" w:cs="Times New Roman"/>
                <w:sz w:val="24"/>
                <w:szCs w:val="24"/>
              </w:rPr>
              <w:t>И.о.заведующего</w:t>
            </w:r>
          </w:p>
        </w:tc>
      </w:tr>
      <w:tr w:rsidR="000C7AEC" w:rsidRPr="00A57E8A" w:rsidTr="00A57E8A">
        <w:tc>
          <w:tcPr>
            <w:tcW w:w="567" w:type="dxa"/>
            <w:tcBorders>
              <w:top w:val="single" w:sz="4" w:space="0" w:color="auto"/>
              <w:left w:val="single" w:sz="4" w:space="0" w:color="auto"/>
              <w:bottom w:val="single" w:sz="4" w:space="0" w:color="auto"/>
              <w:right w:val="single" w:sz="4" w:space="0" w:color="auto"/>
            </w:tcBorders>
          </w:tcPr>
          <w:p w:rsidR="000C7AEC" w:rsidRPr="00A57E8A" w:rsidRDefault="000C7AEC" w:rsidP="00A320E7">
            <w:pPr>
              <w:pStyle w:val="a8"/>
              <w:numPr>
                <w:ilvl w:val="0"/>
                <w:numId w:val="7"/>
              </w:numPr>
              <w:spacing w:after="0" w:line="240" w:lineRule="auto"/>
              <w:ind w:left="426" w:hanging="426"/>
              <w:rPr>
                <w:rFonts w:ascii="Times New Roman" w:eastAsia="Times New Roman" w:hAnsi="Times New Roman"/>
                <w:kern w:val="3"/>
                <w:sz w:val="24"/>
                <w:szCs w:val="24"/>
                <w:lang w:eastAsia="zh-CN"/>
              </w:rPr>
            </w:pPr>
          </w:p>
        </w:tc>
        <w:tc>
          <w:tcPr>
            <w:tcW w:w="6663" w:type="dxa"/>
            <w:tcBorders>
              <w:top w:val="single" w:sz="4" w:space="0" w:color="auto"/>
              <w:left w:val="single" w:sz="4" w:space="0" w:color="auto"/>
              <w:bottom w:val="single" w:sz="4" w:space="0" w:color="auto"/>
              <w:right w:val="single" w:sz="4" w:space="0" w:color="auto"/>
            </w:tcBorders>
            <w:hideMark/>
          </w:tcPr>
          <w:p w:rsidR="000C7AEC" w:rsidRPr="00A57E8A" w:rsidRDefault="000C7AEC" w:rsidP="00CD7CB9">
            <w:pPr>
              <w:spacing w:after="0" w:line="240" w:lineRule="auto"/>
              <w:contextualSpacing/>
              <w:rPr>
                <w:rFonts w:ascii="Times New Roman" w:eastAsia="Times New Roman" w:hAnsi="Times New Roman" w:cs="Times New Roman"/>
                <w:kern w:val="3"/>
                <w:sz w:val="24"/>
                <w:szCs w:val="24"/>
                <w:lang w:eastAsia="zh-CN"/>
              </w:rPr>
            </w:pPr>
            <w:r w:rsidRPr="00A57E8A">
              <w:rPr>
                <w:rFonts w:ascii="Times New Roman" w:eastAsia="Times New Roman" w:hAnsi="Times New Roman" w:cs="Times New Roman"/>
                <w:kern w:val="3"/>
                <w:sz w:val="24"/>
                <w:szCs w:val="24"/>
                <w:lang w:eastAsia="zh-CN"/>
              </w:rPr>
              <w:t>Решение педсовета.</w:t>
            </w:r>
          </w:p>
        </w:tc>
        <w:tc>
          <w:tcPr>
            <w:tcW w:w="2409" w:type="dxa"/>
            <w:tcBorders>
              <w:top w:val="single" w:sz="4" w:space="0" w:color="auto"/>
              <w:left w:val="single" w:sz="4" w:space="0" w:color="auto"/>
              <w:bottom w:val="single" w:sz="4" w:space="0" w:color="auto"/>
              <w:right w:val="single" w:sz="4" w:space="0" w:color="auto"/>
            </w:tcBorders>
            <w:hideMark/>
          </w:tcPr>
          <w:p w:rsidR="000C7AEC" w:rsidRPr="00A57E8A" w:rsidRDefault="000C7AEC" w:rsidP="00CD7CB9">
            <w:pPr>
              <w:spacing w:after="0" w:line="240" w:lineRule="auto"/>
              <w:contextualSpacing/>
              <w:jc w:val="center"/>
              <w:rPr>
                <w:rFonts w:ascii="Times New Roman" w:eastAsia="Times New Roman" w:hAnsi="Times New Roman" w:cs="Times New Roman"/>
                <w:kern w:val="3"/>
                <w:sz w:val="24"/>
                <w:szCs w:val="24"/>
                <w:lang w:eastAsia="zh-CN"/>
              </w:rPr>
            </w:pPr>
          </w:p>
        </w:tc>
      </w:tr>
    </w:tbl>
    <w:p w:rsidR="00D72978" w:rsidRPr="00A57E8A" w:rsidRDefault="00D72978" w:rsidP="00CD7CB9">
      <w:pPr>
        <w:spacing w:after="0" w:line="240" w:lineRule="auto"/>
        <w:contextualSpacing/>
        <w:rPr>
          <w:rFonts w:ascii="Times New Roman" w:eastAsia="Times New Roman" w:hAnsi="Times New Roman" w:cs="Times New Roman"/>
          <w:color w:val="FF0000"/>
          <w:sz w:val="24"/>
          <w:szCs w:val="24"/>
        </w:rPr>
      </w:pPr>
    </w:p>
    <w:p w:rsidR="00D72978" w:rsidRPr="00A57E8A" w:rsidRDefault="00D72978" w:rsidP="00CD7CB9">
      <w:pPr>
        <w:spacing w:after="0" w:line="240" w:lineRule="auto"/>
        <w:contextualSpacing/>
        <w:jc w:val="center"/>
        <w:rPr>
          <w:rFonts w:ascii="Times New Roman" w:hAnsi="Times New Roman" w:cs="Times New Roman"/>
          <w:b/>
          <w:sz w:val="24"/>
          <w:szCs w:val="24"/>
        </w:rPr>
      </w:pPr>
      <w:r w:rsidRPr="00A57E8A">
        <w:rPr>
          <w:rFonts w:ascii="Times New Roman" w:hAnsi="Times New Roman" w:cs="Times New Roman"/>
          <w:b/>
          <w:sz w:val="24"/>
          <w:szCs w:val="24"/>
        </w:rPr>
        <w:t>Подготовка к педсовету</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6663"/>
        <w:gridCol w:w="2410"/>
      </w:tblGrid>
      <w:tr w:rsidR="00D72978" w:rsidRPr="00A57E8A" w:rsidTr="00DC1E18">
        <w:tc>
          <w:tcPr>
            <w:tcW w:w="567" w:type="dxa"/>
            <w:tcBorders>
              <w:top w:val="single" w:sz="4" w:space="0" w:color="auto"/>
              <w:left w:val="single" w:sz="4" w:space="0" w:color="auto"/>
              <w:bottom w:val="single" w:sz="4" w:space="0" w:color="auto"/>
              <w:right w:val="single" w:sz="4" w:space="0" w:color="auto"/>
            </w:tcBorders>
            <w:hideMark/>
          </w:tcPr>
          <w:p w:rsidR="00D72978" w:rsidRPr="00A57E8A" w:rsidRDefault="00D72978" w:rsidP="00CD7CB9">
            <w:pPr>
              <w:spacing w:after="0" w:line="240" w:lineRule="auto"/>
              <w:contextualSpacing/>
              <w:jc w:val="center"/>
              <w:rPr>
                <w:rFonts w:ascii="Times New Roman" w:eastAsia="Times New Roman" w:hAnsi="Times New Roman" w:cs="Times New Roman"/>
                <w:b/>
                <w:sz w:val="24"/>
                <w:szCs w:val="24"/>
              </w:rPr>
            </w:pPr>
            <w:r w:rsidRPr="00A57E8A">
              <w:rPr>
                <w:rFonts w:ascii="Times New Roman" w:hAnsi="Times New Roman" w:cs="Times New Roman"/>
                <w:b/>
                <w:sz w:val="24"/>
                <w:szCs w:val="24"/>
              </w:rPr>
              <w:t>№</w:t>
            </w:r>
          </w:p>
        </w:tc>
        <w:tc>
          <w:tcPr>
            <w:tcW w:w="6663" w:type="dxa"/>
            <w:tcBorders>
              <w:top w:val="single" w:sz="4" w:space="0" w:color="auto"/>
              <w:left w:val="single" w:sz="4" w:space="0" w:color="auto"/>
              <w:bottom w:val="single" w:sz="4" w:space="0" w:color="auto"/>
              <w:right w:val="single" w:sz="4" w:space="0" w:color="auto"/>
            </w:tcBorders>
            <w:hideMark/>
          </w:tcPr>
          <w:p w:rsidR="00D72978" w:rsidRPr="00A57E8A" w:rsidRDefault="00D72978" w:rsidP="00CD7CB9">
            <w:pPr>
              <w:spacing w:after="0" w:line="240" w:lineRule="auto"/>
              <w:contextualSpacing/>
              <w:jc w:val="center"/>
              <w:rPr>
                <w:rFonts w:ascii="Times New Roman" w:eastAsia="Times New Roman" w:hAnsi="Times New Roman" w:cs="Times New Roman"/>
                <w:b/>
                <w:sz w:val="24"/>
                <w:szCs w:val="24"/>
              </w:rPr>
            </w:pPr>
            <w:r w:rsidRPr="00A57E8A">
              <w:rPr>
                <w:rFonts w:ascii="Times New Roman" w:hAnsi="Times New Roman" w:cs="Times New Roman"/>
                <w:b/>
                <w:sz w:val="24"/>
                <w:szCs w:val="24"/>
              </w:rPr>
              <w:t>Содержание работы</w:t>
            </w:r>
          </w:p>
        </w:tc>
        <w:tc>
          <w:tcPr>
            <w:tcW w:w="2410" w:type="dxa"/>
            <w:tcBorders>
              <w:top w:val="single" w:sz="4" w:space="0" w:color="auto"/>
              <w:left w:val="single" w:sz="4" w:space="0" w:color="auto"/>
              <w:bottom w:val="single" w:sz="4" w:space="0" w:color="auto"/>
              <w:right w:val="single" w:sz="4" w:space="0" w:color="auto"/>
            </w:tcBorders>
            <w:hideMark/>
          </w:tcPr>
          <w:p w:rsidR="00D72978" w:rsidRPr="00A57E8A" w:rsidRDefault="00D72978" w:rsidP="00CD7CB9">
            <w:pPr>
              <w:spacing w:after="0" w:line="240" w:lineRule="auto"/>
              <w:contextualSpacing/>
              <w:jc w:val="center"/>
              <w:rPr>
                <w:rFonts w:ascii="Times New Roman" w:eastAsia="Times New Roman" w:hAnsi="Times New Roman" w:cs="Times New Roman"/>
                <w:b/>
                <w:sz w:val="24"/>
                <w:szCs w:val="24"/>
              </w:rPr>
            </w:pPr>
            <w:r w:rsidRPr="00A57E8A">
              <w:rPr>
                <w:rFonts w:ascii="Times New Roman" w:hAnsi="Times New Roman" w:cs="Times New Roman"/>
                <w:b/>
                <w:sz w:val="24"/>
                <w:szCs w:val="24"/>
              </w:rPr>
              <w:t>Ответственный</w:t>
            </w:r>
          </w:p>
        </w:tc>
      </w:tr>
      <w:tr w:rsidR="00D72978" w:rsidRPr="00A57E8A" w:rsidTr="00DC1E18">
        <w:trPr>
          <w:trHeight w:val="330"/>
        </w:trPr>
        <w:tc>
          <w:tcPr>
            <w:tcW w:w="567" w:type="dxa"/>
            <w:tcBorders>
              <w:top w:val="single" w:sz="4" w:space="0" w:color="auto"/>
              <w:left w:val="single" w:sz="4" w:space="0" w:color="auto"/>
              <w:bottom w:val="single" w:sz="4" w:space="0" w:color="auto"/>
              <w:right w:val="single" w:sz="4" w:space="0" w:color="auto"/>
            </w:tcBorders>
          </w:tcPr>
          <w:p w:rsidR="00D72978" w:rsidRPr="00A57E8A" w:rsidRDefault="00D72978" w:rsidP="00A320E7">
            <w:pPr>
              <w:pStyle w:val="a8"/>
              <w:numPr>
                <w:ilvl w:val="0"/>
                <w:numId w:val="9"/>
              </w:numPr>
              <w:spacing w:after="0" w:line="240" w:lineRule="auto"/>
              <w:ind w:right="459" w:hanging="686"/>
              <w:rPr>
                <w:rFonts w:ascii="Times New Roman" w:eastAsia="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D72978" w:rsidRPr="00A57E8A" w:rsidRDefault="00D72978" w:rsidP="00CD7CB9">
            <w:pPr>
              <w:spacing w:after="0" w:line="240" w:lineRule="auto"/>
              <w:contextualSpacing/>
              <w:rPr>
                <w:rFonts w:ascii="Times New Roman" w:eastAsia="Times New Roman" w:hAnsi="Times New Roman" w:cs="Times New Roman"/>
                <w:sz w:val="24"/>
                <w:szCs w:val="24"/>
              </w:rPr>
            </w:pPr>
            <w:r w:rsidRPr="00A57E8A">
              <w:rPr>
                <w:rFonts w:ascii="Times New Roman" w:hAnsi="Times New Roman" w:cs="Times New Roman"/>
                <w:sz w:val="24"/>
                <w:szCs w:val="24"/>
              </w:rPr>
              <w:t>Подготовка и оформление документации в группах</w:t>
            </w:r>
            <w:r w:rsidR="003D3B5A" w:rsidRPr="00A57E8A">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hideMark/>
          </w:tcPr>
          <w:p w:rsidR="00D72978" w:rsidRPr="00A57E8A" w:rsidRDefault="00D72978" w:rsidP="00CD7CB9">
            <w:pPr>
              <w:spacing w:after="0" w:line="240" w:lineRule="auto"/>
              <w:contextualSpacing/>
              <w:jc w:val="center"/>
              <w:rPr>
                <w:rFonts w:ascii="Times New Roman" w:eastAsia="Times New Roman" w:hAnsi="Times New Roman" w:cs="Times New Roman"/>
                <w:sz w:val="24"/>
                <w:szCs w:val="24"/>
              </w:rPr>
            </w:pPr>
            <w:r w:rsidRPr="00A57E8A">
              <w:rPr>
                <w:rFonts w:ascii="Times New Roman" w:hAnsi="Times New Roman" w:cs="Times New Roman"/>
                <w:sz w:val="24"/>
                <w:szCs w:val="24"/>
              </w:rPr>
              <w:t>Воспитатели</w:t>
            </w:r>
          </w:p>
        </w:tc>
      </w:tr>
      <w:tr w:rsidR="00D72978" w:rsidRPr="00A57E8A" w:rsidTr="00DC1E18">
        <w:trPr>
          <w:trHeight w:val="225"/>
        </w:trPr>
        <w:tc>
          <w:tcPr>
            <w:tcW w:w="567" w:type="dxa"/>
            <w:tcBorders>
              <w:top w:val="single" w:sz="4" w:space="0" w:color="auto"/>
              <w:left w:val="single" w:sz="4" w:space="0" w:color="auto"/>
              <w:bottom w:val="single" w:sz="4" w:space="0" w:color="auto"/>
              <w:right w:val="single" w:sz="4" w:space="0" w:color="auto"/>
            </w:tcBorders>
          </w:tcPr>
          <w:p w:rsidR="00D72978" w:rsidRPr="00A57E8A" w:rsidRDefault="00D72978" w:rsidP="00A320E7">
            <w:pPr>
              <w:pStyle w:val="a8"/>
              <w:numPr>
                <w:ilvl w:val="0"/>
                <w:numId w:val="9"/>
              </w:numPr>
              <w:spacing w:after="0" w:line="240" w:lineRule="auto"/>
              <w:ind w:left="0" w:right="459" w:firstLine="0"/>
              <w:rPr>
                <w:rFonts w:ascii="Times New Roman" w:eastAsia="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D72978" w:rsidRPr="00A57E8A" w:rsidRDefault="00D72978" w:rsidP="00CD7CB9">
            <w:pPr>
              <w:spacing w:after="0" w:line="240" w:lineRule="auto"/>
              <w:contextualSpacing/>
              <w:rPr>
                <w:rFonts w:ascii="Times New Roman" w:eastAsia="Times New Roman" w:hAnsi="Times New Roman" w:cs="Times New Roman"/>
                <w:sz w:val="24"/>
                <w:szCs w:val="24"/>
              </w:rPr>
            </w:pPr>
            <w:r w:rsidRPr="00A57E8A">
              <w:rPr>
                <w:rFonts w:ascii="Times New Roman" w:hAnsi="Times New Roman" w:cs="Times New Roman"/>
                <w:sz w:val="24"/>
                <w:szCs w:val="24"/>
              </w:rPr>
              <w:t>Обновление групп игровым оборудованием</w:t>
            </w:r>
            <w:r w:rsidR="003D3B5A" w:rsidRPr="00A57E8A">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hideMark/>
          </w:tcPr>
          <w:p w:rsidR="00D72978" w:rsidRPr="00A57E8A" w:rsidRDefault="00D72978" w:rsidP="00CD7CB9">
            <w:pPr>
              <w:spacing w:after="0" w:line="240" w:lineRule="auto"/>
              <w:contextualSpacing/>
              <w:jc w:val="center"/>
              <w:rPr>
                <w:rFonts w:ascii="Times New Roman" w:eastAsia="Times New Roman" w:hAnsi="Times New Roman" w:cs="Times New Roman"/>
                <w:sz w:val="24"/>
                <w:szCs w:val="24"/>
              </w:rPr>
            </w:pPr>
            <w:r w:rsidRPr="00A57E8A">
              <w:rPr>
                <w:rFonts w:ascii="Times New Roman" w:hAnsi="Times New Roman" w:cs="Times New Roman"/>
                <w:sz w:val="24"/>
                <w:szCs w:val="24"/>
              </w:rPr>
              <w:t>Педагоги ДОУ</w:t>
            </w:r>
          </w:p>
        </w:tc>
      </w:tr>
      <w:tr w:rsidR="00D72978" w:rsidRPr="00A57E8A" w:rsidTr="00DC1E18">
        <w:trPr>
          <w:trHeight w:val="315"/>
        </w:trPr>
        <w:tc>
          <w:tcPr>
            <w:tcW w:w="567" w:type="dxa"/>
            <w:tcBorders>
              <w:top w:val="single" w:sz="4" w:space="0" w:color="auto"/>
              <w:left w:val="single" w:sz="4" w:space="0" w:color="auto"/>
              <w:bottom w:val="single" w:sz="4" w:space="0" w:color="auto"/>
              <w:right w:val="single" w:sz="4" w:space="0" w:color="auto"/>
            </w:tcBorders>
          </w:tcPr>
          <w:p w:rsidR="00D72978" w:rsidRPr="00A57E8A" w:rsidRDefault="00D72978" w:rsidP="00A320E7">
            <w:pPr>
              <w:pStyle w:val="a8"/>
              <w:numPr>
                <w:ilvl w:val="0"/>
                <w:numId w:val="9"/>
              </w:numPr>
              <w:spacing w:after="0" w:line="240" w:lineRule="auto"/>
              <w:ind w:left="0" w:right="459" w:firstLine="0"/>
              <w:rPr>
                <w:rFonts w:ascii="Times New Roman" w:eastAsia="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D72978" w:rsidRPr="00A57E8A" w:rsidRDefault="00D72978" w:rsidP="00CD7CB9">
            <w:pPr>
              <w:spacing w:after="0" w:line="240" w:lineRule="auto"/>
              <w:contextualSpacing/>
              <w:rPr>
                <w:rFonts w:ascii="Times New Roman" w:eastAsia="Times New Roman" w:hAnsi="Times New Roman" w:cs="Times New Roman"/>
                <w:sz w:val="24"/>
                <w:szCs w:val="24"/>
              </w:rPr>
            </w:pPr>
            <w:r w:rsidRPr="00A57E8A">
              <w:rPr>
                <w:rFonts w:ascii="Times New Roman" w:hAnsi="Times New Roman" w:cs="Times New Roman"/>
                <w:sz w:val="24"/>
                <w:szCs w:val="24"/>
              </w:rPr>
              <w:t>Изучение программы по своим возрастным группам.</w:t>
            </w:r>
          </w:p>
        </w:tc>
        <w:tc>
          <w:tcPr>
            <w:tcW w:w="2410" w:type="dxa"/>
            <w:tcBorders>
              <w:top w:val="single" w:sz="4" w:space="0" w:color="auto"/>
              <w:left w:val="single" w:sz="4" w:space="0" w:color="auto"/>
              <w:bottom w:val="single" w:sz="4" w:space="0" w:color="auto"/>
              <w:right w:val="single" w:sz="4" w:space="0" w:color="auto"/>
            </w:tcBorders>
            <w:hideMark/>
          </w:tcPr>
          <w:p w:rsidR="00D72978" w:rsidRPr="00A57E8A" w:rsidRDefault="00D72978" w:rsidP="00CD7CB9">
            <w:pPr>
              <w:spacing w:after="0" w:line="240" w:lineRule="auto"/>
              <w:contextualSpacing/>
              <w:jc w:val="center"/>
              <w:rPr>
                <w:rFonts w:ascii="Times New Roman" w:eastAsia="Times New Roman" w:hAnsi="Times New Roman" w:cs="Times New Roman"/>
                <w:sz w:val="24"/>
                <w:szCs w:val="24"/>
              </w:rPr>
            </w:pPr>
            <w:r w:rsidRPr="00A57E8A">
              <w:rPr>
                <w:rFonts w:ascii="Times New Roman" w:hAnsi="Times New Roman" w:cs="Times New Roman"/>
                <w:sz w:val="24"/>
                <w:szCs w:val="24"/>
              </w:rPr>
              <w:t>Воспитатели</w:t>
            </w:r>
          </w:p>
        </w:tc>
      </w:tr>
      <w:tr w:rsidR="00D72978" w:rsidRPr="00A57E8A" w:rsidTr="00DC1E18">
        <w:trPr>
          <w:trHeight w:val="240"/>
        </w:trPr>
        <w:tc>
          <w:tcPr>
            <w:tcW w:w="567" w:type="dxa"/>
            <w:tcBorders>
              <w:top w:val="single" w:sz="4" w:space="0" w:color="auto"/>
              <w:left w:val="single" w:sz="4" w:space="0" w:color="auto"/>
              <w:bottom w:val="single" w:sz="4" w:space="0" w:color="auto"/>
              <w:right w:val="single" w:sz="4" w:space="0" w:color="auto"/>
            </w:tcBorders>
          </w:tcPr>
          <w:p w:rsidR="00D72978" w:rsidRPr="00A57E8A" w:rsidRDefault="00D72978" w:rsidP="00A320E7">
            <w:pPr>
              <w:pStyle w:val="a8"/>
              <w:numPr>
                <w:ilvl w:val="0"/>
                <w:numId w:val="9"/>
              </w:numPr>
              <w:spacing w:after="0" w:line="240" w:lineRule="auto"/>
              <w:ind w:left="0" w:right="459" w:firstLine="0"/>
              <w:rPr>
                <w:rFonts w:ascii="Times New Roman" w:eastAsia="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D72978" w:rsidRPr="00A57E8A" w:rsidRDefault="00D72978" w:rsidP="00CD7CB9">
            <w:pPr>
              <w:spacing w:after="0" w:line="240" w:lineRule="auto"/>
              <w:contextualSpacing/>
              <w:rPr>
                <w:rFonts w:ascii="Times New Roman" w:eastAsia="Times New Roman" w:hAnsi="Times New Roman" w:cs="Times New Roman"/>
                <w:sz w:val="24"/>
                <w:szCs w:val="24"/>
              </w:rPr>
            </w:pPr>
            <w:r w:rsidRPr="00A57E8A">
              <w:rPr>
                <w:rFonts w:ascii="Times New Roman" w:hAnsi="Times New Roman" w:cs="Times New Roman"/>
                <w:sz w:val="24"/>
                <w:szCs w:val="24"/>
              </w:rPr>
              <w:t>Составление аналитической справки по итогам летнего периода</w:t>
            </w:r>
            <w:r w:rsidR="003D3B5A" w:rsidRPr="00A57E8A">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hideMark/>
          </w:tcPr>
          <w:p w:rsidR="00D72978" w:rsidRPr="00A57E8A" w:rsidRDefault="000C7AEC" w:rsidP="00CD7CB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Члены комиссии</w:t>
            </w:r>
          </w:p>
        </w:tc>
      </w:tr>
      <w:tr w:rsidR="000C7AEC" w:rsidRPr="00A57E8A" w:rsidTr="001D15A1">
        <w:trPr>
          <w:trHeight w:val="525"/>
        </w:trPr>
        <w:tc>
          <w:tcPr>
            <w:tcW w:w="567" w:type="dxa"/>
            <w:tcBorders>
              <w:top w:val="single" w:sz="4" w:space="0" w:color="auto"/>
              <w:left w:val="single" w:sz="4" w:space="0" w:color="auto"/>
              <w:bottom w:val="single" w:sz="4" w:space="0" w:color="auto"/>
              <w:right w:val="single" w:sz="4" w:space="0" w:color="auto"/>
            </w:tcBorders>
          </w:tcPr>
          <w:p w:rsidR="000C7AEC" w:rsidRPr="00A57E8A" w:rsidRDefault="000C7AEC" w:rsidP="00A320E7">
            <w:pPr>
              <w:pStyle w:val="a8"/>
              <w:numPr>
                <w:ilvl w:val="0"/>
                <w:numId w:val="9"/>
              </w:numPr>
              <w:spacing w:after="0" w:line="240" w:lineRule="auto"/>
              <w:ind w:left="0" w:right="459" w:firstLine="0"/>
              <w:rPr>
                <w:rFonts w:ascii="Times New Roman" w:eastAsia="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0C7AEC" w:rsidRPr="00A57E8A" w:rsidRDefault="000C7AEC" w:rsidP="00CD7CB9">
            <w:pPr>
              <w:spacing w:after="0" w:line="240" w:lineRule="auto"/>
              <w:contextualSpacing/>
              <w:rPr>
                <w:rFonts w:ascii="Times New Roman" w:eastAsia="Times New Roman" w:hAnsi="Times New Roman" w:cs="Times New Roman"/>
                <w:sz w:val="24"/>
                <w:szCs w:val="24"/>
              </w:rPr>
            </w:pPr>
            <w:r w:rsidRPr="00A57E8A">
              <w:rPr>
                <w:rFonts w:ascii="Times New Roman" w:hAnsi="Times New Roman" w:cs="Times New Roman"/>
                <w:sz w:val="24"/>
                <w:szCs w:val="24"/>
              </w:rPr>
              <w:t>Анализ готовности групп развивающей среды, игр, игрушек и игрового оборудования в группах к новому учебному году.</w:t>
            </w:r>
          </w:p>
        </w:tc>
        <w:tc>
          <w:tcPr>
            <w:tcW w:w="2410" w:type="dxa"/>
            <w:tcBorders>
              <w:top w:val="single" w:sz="4" w:space="0" w:color="auto"/>
              <w:left w:val="single" w:sz="4" w:space="0" w:color="auto"/>
              <w:bottom w:val="single" w:sz="4" w:space="0" w:color="auto"/>
              <w:right w:val="single" w:sz="4" w:space="0" w:color="auto"/>
            </w:tcBorders>
            <w:hideMark/>
          </w:tcPr>
          <w:p w:rsidR="000C7AEC" w:rsidRPr="00A57E8A" w:rsidRDefault="000C7AEC" w:rsidP="00AA4C4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Члены комиссии</w:t>
            </w:r>
          </w:p>
        </w:tc>
      </w:tr>
      <w:tr w:rsidR="00D72978" w:rsidRPr="00A57E8A" w:rsidTr="00DC1E18">
        <w:tc>
          <w:tcPr>
            <w:tcW w:w="567" w:type="dxa"/>
            <w:tcBorders>
              <w:top w:val="single" w:sz="4" w:space="0" w:color="auto"/>
              <w:left w:val="single" w:sz="4" w:space="0" w:color="auto"/>
              <w:bottom w:val="single" w:sz="4" w:space="0" w:color="auto"/>
              <w:right w:val="single" w:sz="4" w:space="0" w:color="auto"/>
            </w:tcBorders>
          </w:tcPr>
          <w:p w:rsidR="00D72978" w:rsidRPr="00A57E8A" w:rsidRDefault="00D72978" w:rsidP="00A320E7">
            <w:pPr>
              <w:pStyle w:val="a8"/>
              <w:numPr>
                <w:ilvl w:val="0"/>
                <w:numId w:val="9"/>
              </w:numPr>
              <w:spacing w:after="0" w:line="240" w:lineRule="auto"/>
              <w:ind w:left="0" w:right="459" w:firstLine="0"/>
              <w:rPr>
                <w:rFonts w:ascii="Times New Roman" w:eastAsia="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D72978" w:rsidRPr="00A57E8A" w:rsidRDefault="00D72978" w:rsidP="00CD7CB9">
            <w:pPr>
              <w:spacing w:after="0" w:line="240" w:lineRule="auto"/>
              <w:contextualSpacing/>
              <w:rPr>
                <w:rFonts w:ascii="Times New Roman" w:eastAsia="Times New Roman" w:hAnsi="Times New Roman" w:cs="Times New Roman"/>
                <w:sz w:val="24"/>
                <w:szCs w:val="24"/>
              </w:rPr>
            </w:pPr>
            <w:r w:rsidRPr="00A57E8A">
              <w:rPr>
                <w:rFonts w:ascii="Times New Roman" w:hAnsi="Times New Roman" w:cs="Times New Roman"/>
                <w:sz w:val="24"/>
                <w:szCs w:val="24"/>
              </w:rPr>
              <w:t xml:space="preserve">Подготовка годового плана работы, учебного плана, </w:t>
            </w:r>
            <w:r w:rsidRPr="00A57E8A">
              <w:rPr>
                <w:rFonts w:ascii="Times New Roman" w:eastAsia="Times New Roman" w:hAnsi="Times New Roman" w:cs="Times New Roman"/>
                <w:kern w:val="3"/>
                <w:sz w:val="24"/>
                <w:szCs w:val="24"/>
                <w:lang w:eastAsia="zh-CN"/>
              </w:rPr>
              <w:t>годового учебного графика</w:t>
            </w:r>
            <w:r w:rsidR="000C7AEC">
              <w:rPr>
                <w:rFonts w:ascii="Times New Roman" w:hAnsi="Times New Roman" w:cs="Times New Roman"/>
                <w:sz w:val="24"/>
                <w:szCs w:val="24"/>
              </w:rPr>
              <w:t xml:space="preserve"> на 2022-2023</w:t>
            </w:r>
            <w:r w:rsidRPr="00A57E8A">
              <w:rPr>
                <w:rFonts w:ascii="Times New Roman" w:hAnsi="Times New Roman" w:cs="Times New Roman"/>
                <w:sz w:val="24"/>
                <w:szCs w:val="24"/>
              </w:rPr>
              <w:t xml:space="preserve"> учебный год</w:t>
            </w:r>
            <w:r w:rsidR="003D3B5A" w:rsidRPr="00A57E8A">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hideMark/>
          </w:tcPr>
          <w:p w:rsidR="00D72978" w:rsidRPr="00A57E8A" w:rsidRDefault="00D72978" w:rsidP="00CD7CB9">
            <w:pPr>
              <w:spacing w:after="0" w:line="240" w:lineRule="auto"/>
              <w:contextualSpacing/>
              <w:jc w:val="center"/>
              <w:rPr>
                <w:rFonts w:ascii="Times New Roman" w:eastAsia="Times New Roman" w:hAnsi="Times New Roman" w:cs="Times New Roman"/>
                <w:sz w:val="24"/>
                <w:szCs w:val="24"/>
              </w:rPr>
            </w:pPr>
            <w:r w:rsidRPr="00A57E8A">
              <w:rPr>
                <w:rFonts w:ascii="Times New Roman" w:hAnsi="Times New Roman" w:cs="Times New Roman"/>
                <w:sz w:val="24"/>
                <w:szCs w:val="24"/>
              </w:rPr>
              <w:t>Ст.воспитатель</w:t>
            </w:r>
          </w:p>
        </w:tc>
      </w:tr>
      <w:tr w:rsidR="00D72978" w:rsidRPr="00A57E8A" w:rsidTr="001D15A1">
        <w:trPr>
          <w:trHeight w:val="571"/>
        </w:trPr>
        <w:tc>
          <w:tcPr>
            <w:tcW w:w="567" w:type="dxa"/>
            <w:tcBorders>
              <w:top w:val="single" w:sz="4" w:space="0" w:color="auto"/>
              <w:left w:val="single" w:sz="4" w:space="0" w:color="auto"/>
              <w:bottom w:val="single" w:sz="4" w:space="0" w:color="auto"/>
              <w:right w:val="single" w:sz="4" w:space="0" w:color="auto"/>
            </w:tcBorders>
          </w:tcPr>
          <w:p w:rsidR="00D72978" w:rsidRPr="00A57E8A" w:rsidRDefault="00D72978" w:rsidP="00A320E7">
            <w:pPr>
              <w:pStyle w:val="a8"/>
              <w:numPr>
                <w:ilvl w:val="0"/>
                <w:numId w:val="9"/>
              </w:numPr>
              <w:spacing w:after="0" w:line="240" w:lineRule="auto"/>
              <w:ind w:left="0" w:right="459" w:firstLine="0"/>
              <w:rPr>
                <w:rFonts w:ascii="Times New Roman" w:eastAsia="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D72978" w:rsidRPr="00A57E8A" w:rsidRDefault="00D72978" w:rsidP="00CD7CB9">
            <w:pPr>
              <w:spacing w:after="0" w:line="240" w:lineRule="auto"/>
              <w:contextualSpacing/>
              <w:rPr>
                <w:rFonts w:ascii="Times New Roman" w:eastAsia="Times New Roman" w:hAnsi="Times New Roman" w:cs="Times New Roman"/>
                <w:sz w:val="24"/>
                <w:szCs w:val="24"/>
              </w:rPr>
            </w:pPr>
            <w:r w:rsidRPr="00A57E8A">
              <w:rPr>
                <w:rFonts w:ascii="Times New Roman" w:hAnsi="Times New Roman" w:cs="Times New Roman"/>
                <w:sz w:val="24"/>
                <w:szCs w:val="24"/>
              </w:rPr>
              <w:t>Разработка  рабочих программ, планов педагогами и узкими специалистами</w:t>
            </w:r>
            <w:r w:rsidR="003D3B5A" w:rsidRPr="00A57E8A">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hideMark/>
          </w:tcPr>
          <w:p w:rsidR="00D72978" w:rsidRPr="00A57E8A" w:rsidRDefault="000C7AEC" w:rsidP="00CD7CB9">
            <w:pPr>
              <w:spacing w:after="0"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Педагоги ДОУ</w:t>
            </w:r>
          </w:p>
        </w:tc>
      </w:tr>
      <w:tr w:rsidR="000A034D" w:rsidRPr="00A57E8A" w:rsidTr="001D15A1">
        <w:trPr>
          <w:trHeight w:val="339"/>
        </w:trPr>
        <w:tc>
          <w:tcPr>
            <w:tcW w:w="567" w:type="dxa"/>
            <w:tcBorders>
              <w:top w:val="single" w:sz="4" w:space="0" w:color="auto"/>
              <w:left w:val="single" w:sz="4" w:space="0" w:color="auto"/>
              <w:bottom w:val="single" w:sz="4" w:space="0" w:color="auto"/>
              <w:right w:val="single" w:sz="4" w:space="0" w:color="auto"/>
            </w:tcBorders>
          </w:tcPr>
          <w:p w:rsidR="000A034D" w:rsidRPr="00A57E8A" w:rsidRDefault="000A034D" w:rsidP="00A320E7">
            <w:pPr>
              <w:pStyle w:val="a8"/>
              <w:numPr>
                <w:ilvl w:val="0"/>
                <w:numId w:val="9"/>
              </w:numPr>
              <w:spacing w:after="0" w:line="240" w:lineRule="auto"/>
              <w:ind w:left="0" w:right="459" w:firstLine="0"/>
              <w:rPr>
                <w:rFonts w:ascii="Times New Roman" w:eastAsia="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0A034D" w:rsidRPr="00A57E8A" w:rsidRDefault="000A034D" w:rsidP="000C7AEC">
            <w:pPr>
              <w:spacing w:after="0" w:line="240" w:lineRule="auto"/>
              <w:contextualSpacing/>
              <w:rPr>
                <w:rFonts w:ascii="Times New Roman" w:hAnsi="Times New Roman" w:cs="Times New Roman"/>
                <w:sz w:val="24"/>
                <w:szCs w:val="24"/>
              </w:rPr>
            </w:pPr>
            <w:r w:rsidRPr="00A57E8A">
              <w:rPr>
                <w:rFonts w:ascii="Times New Roman" w:hAnsi="Times New Roman" w:cs="Times New Roman"/>
                <w:sz w:val="24"/>
                <w:szCs w:val="24"/>
              </w:rPr>
              <w:t xml:space="preserve">Разработка </w:t>
            </w:r>
            <w:r w:rsidR="000C7AEC">
              <w:rPr>
                <w:rFonts w:ascii="Times New Roman" w:eastAsia="Times New Roman" w:hAnsi="Times New Roman" w:cs="Times New Roman"/>
                <w:kern w:val="3"/>
                <w:sz w:val="24"/>
                <w:szCs w:val="24"/>
                <w:lang w:eastAsia="zh-CN"/>
              </w:rPr>
              <w:t xml:space="preserve">основной образовательной программы, </w:t>
            </w:r>
            <w:r w:rsidR="000C7AEC" w:rsidRPr="00A57E8A">
              <w:rPr>
                <w:rFonts w:ascii="Times New Roman" w:eastAsia="Times New Roman" w:hAnsi="Times New Roman" w:cs="Times New Roman"/>
                <w:kern w:val="3"/>
                <w:sz w:val="24"/>
                <w:szCs w:val="24"/>
                <w:lang w:eastAsia="zh-CN"/>
              </w:rPr>
              <w:t xml:space="preserve"> </w:t>
            </w:r>
            <w:r w:rsidR="000C7AEC">
              <w:rPr>
                <w:rFonts w:ascii="Times New Roman" w:eastAsia="Times New Roman" w:hAnsi="Times New Roman" w:cs="Times New Roman"/>
                <w:kern w:val="3"/>
                <w:sz w:val="24"/>
                <w:szCs w:val="24"/>
                <w:lang w:eastAsia="zh-CN"/>
              </w:rPr>
              <w:t>адаптированной основной образовательной программы</w:t>
            </w:r>
            <w:r w:rsidR="000C7AEC" w:rsidRPr="00A57E8A">
              <w:rPr>
                <w:rFonts w:ascii="Times New Roman" w:eastAsia="Times New Roman" w:hAnsi="Times New Roman" w:cs="Times New Roman"/>
                <w:kern w:val="3"/>
                <w:sz w:val="24"/>
                <w:szCs w:val="24"/>
                <w:lang w:eastAsia="zh-CN"/>
              </w:rPr>
              <w:t xml:space="preserve"> </w:t>
            </w:r>
            <w:r w:rsidR="001D15A1" w:rsidRPr="00A57E8A">
              <w:rPr>
                <w:rFonts w:ascii="Times New Roman" w:eastAsia="Times New Roman" w:hAnsi="Times New Roman" w:cs="Times New Roman"/>
                <w:kern w:val="3"/>
                <w:sz w:val="24"/>
                <w:szCs w:val="24"/>
                <w:lang w:eastAsia="zh-CN"/>
              </w:rPr>
              <w:t xml:space="preserve">программы </w:t>
            </w:r>
            <w:r w:rsidR="000C7AEC">
              <w:rPr>
                <w:rFonts w:ascii="Times New Roman" w:eastAsia="Times New Roman" w:hAnsi="Times New Roman" w:cs="Times New Roman"/>
                <w:kern w:val="3"/>
                <w:sz w:val="24"/>
                <w:szCs w:val="24"/>
                <w:lang w:eastAsia="zh-CN"/>
              </w:rPr>
              <w:t>во</w:t>
            </w:r>
            <w:r w:rsidR="001D15A1" w:rsidRPr="00A57E8A">
              <w:rPr>
                <w:rFonts w:ascii="Times New Roman" w:eastAsia="Times New Roman" w:hAnsi="Times New Roman" w:cs="Times New Roman"/>
                <w:kern w:val="3"/>
                <w:sz w:val="24"/>
                <w:szCs w:val="24"/>
                <w:lang w:eastAsia="zh-CN"/>
              </w:rPr>
              <w:t>спитания детского сада</w:t>
            </w:r>
            <w:r w:rsidR="000C7AEC">
              <w:rPr>
                <w:rFonts w:ascii="Times New Roman" w:eastAsia="Times New Roman" w:hAnsi="Times New Roman" w:cs="Times New Roman"/>
                <w:kern w:val="3"/>
                <w:sz w:val="24"/>
                <w:szCs w:val="24"/>
                <w:lang w:eastAsia="zh-CN"/>
              </w:rPr>
              <w:t>.</w:t>
            </w:r>
          </w:p>
        </w:tc>
        <w:tc>
          <w:tcPr>
            <w:tcW w:w="2410" w:type="dxa"/>
            <w:tcBorders>
              <w:top w:val="single" w:sz="4" w:space="0" w:color="auto"/>
              <w:left w:val="single" w:sz="4" w:space="0" w:color="auto"/>
              <w:bottom w:val="single" w:sz="4" w:space="0" w:color="auto"/>
              <w:right w:val="single" w:sz="4" w:space="0" w:color="auto"/>
            </w:tcBorders>
            <w:hideMark/>
          </w:tcPr>
          <w:p w:rsidR="000A034D" w:rsidRPr="00A57E8A" w:rsidRDefault="000A034D" w:rsidP="00CD7CB9">
            <w:pPr>
              <w:spacing w:after="0" w:line="240" w:lineRule="auto"/>
              <w:contextualSpacing/>
              <w:jc w:val="center"/>
              <w:rPr>
                <w:rFonts w:ascii="Times New Roman" w:hAnsi="Times New Roman" w:cs="Times New Roman"/>
                <w:sz w:val="24"/>
                <w:szCs w:val="24"/>
              </w:rPr>
            </w:pPr>
            <w:r w:rsidRPr="00A57E8A">
              <w:rPr>
                <w:rFonts w:ascii="Times New Roman" w:hAnsi="Times New Roman" w:cs="Times New Roman"/>
                <w:sz w:val="24"/>
                <w:szCs w:val="24"/>
              </w:rPr>
              <w:t>Рабочая группа</w:t>
            </w:r>
          </w:p>
        </w:tc>
      </w:tr>
      <w:tr w:rsidR="00D72978" w:rsidRPr="00A57E8A" w:rsidTr="001D15A1">
        <w:trPr>
          <w:trHeight w:val="274"/>
        </w:trPr>
        <w:tc>
          <w:tcPr>
            <w:tcW w:w="567" w:type="dxa"/>
            <w:tcBorders>
              <w:top w:val="single" w:sz="4" w:space="0" w:color="auto"/>
              <w:left w:val="single" w:sz="4" w:space="0" w:color="auto"/>
              <w:bottom w:val="single" w:sz="4" w:space="0" w:color="auto"/>
              <w:right w:val="single" w:sz="4" w:space="0" w:color="auto"/>
            </w:tcBorders>
          </w:tcPr>
          <w:p w:rsidR="00D72978" w:rsidRPr="00A57E8A" w:rsidRDefault="00D72978" w:rsidP="00A320E7">
            <w:pPr>
              <w:pStyle w:val="a8"/>
              <w:numPr>
                <w:ilvl w:val="0"/>
                <w:numId w:val="9"/>
              </w:numPr>
              <w:spacing w:after="0" w:line="240" w:lineRule="auto"/>
              <w:ind w:left="0" w:right="459" w:firstLine="0"/>
              <w:rPr>
                <w:rFonts w:ascii="Times New Roman" w:eastAsia="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D72978" w:rsidRPr="00A57E8A" w:rsidRDefault="00D72978" w:rsidP="00CD7CB9">
            <w:pPr>
              <w:spacing w:after="0" w:line="240" w:lineRule="auto"/>
              <w:ind w:right="-108"/>
              <w:contextualSpacing/>
              <w:rPr>
                <w:rFonts w:ascii="Times New Roman" w:eastAsia="Times New Roman" w:hAnsi="Times New Roman" w:cs="Times New Roman"/>
                <w:sz w:val="24"/>
                <w:szCs w:val="24"/>
              </w:rPr>
            </w:pPr>
            <w:r w:rsidRPr="00A57E8A">
              <w:rPr>
                <w:rFonts w:ascii="Times New Roman" w:hAnsi="Times New Roman" w:cs="Times New Roman"/>
                <w:sz w:val="24"/>
                <w:szCs w:val="24"/>
              </w:rPr>
              <w:t xml:space="preserve">Разработка </w:t>
            </w:r>
            <w:r w:rsidR="003D3B5A" w:rsidRPr="00A57E8A">
              <w:rPr>
                <w:rFonts w:ascii="Times New Roman" w:hAnsi="Times New Roman" w:cs="Times New Roman"/>
                <w:sz w:val="24"/>
                <w:szCs w:val="24"/>
              </w:rPr>
              <w:t xml:space="preserve">документации </w:t>
            </w:r>
            <w:r w:rsidRPr="00A57E8A">
              <w:rPr>
                <w:rFonts w:ascii="Times New Roman" w:hAnsi="Times New Roman" w:cs="Times New Roman"/>
                <w:sz w:val="24"/>
                <w:szCs w:val="24"/>
              </w:rPr>
              <w:t>дополнительного образования</w:t>
            </w:r>
            <w:r w:rsidR="003D3B5A" w:rsidRPr="00A57E8A">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hideMark/>
          </w:tcPr>
          <w:p w:rsidR="00D72978" w:rsidRPr="00A57E8A" w:rsidRDefault="00D72978" w:rsidP="00CD7CB9">
            <w:pPr>
              <w:spacing w:after="0" w:line="240" w:lineRule="auto"/>
              <w:contextualSpacing/>
              <w:jc w:val="center"/>
              <w:rPr>
                <w:rFonts w:ascii="Times New Roman" w:eastAsia="Times New Roman" w:hAnsi="Times New Roman" w:cs="Times New Roman"/>
                <w:sz w:val="24"/>
                <w:szCs w:val="24"/>
              </w:rPr>
            </w:pPr>
            <w:r w:rsidRPr="00A57E8A">
              <w:rPr>
                <w:rFonts w:ascii="Times New Roman" w:hAnsi="Times New Roman" w:cs="Times New Roman"/>
                <w:sz w:val="24"/>
                <w:szCs w:val="24"/>
              </w:rPr>
              <w:t>Педагоги ДОУ</w:t>
            </w:r>
          </w:p>
        </w:tc>
      </w:tr>
      <w:tr w:rsidR="00D72978" w:rsidRPr="00A57E8A" w:rsidTr="00DC1E18">
        <w:trPr>
          <w:trHeight w:val="345"/>
        </w:trPr>
        <w:tc>
          <w:tcPr>
            <w:tcW w:w="567" w:type="dxa"/>
            <w:tcBorders>
              <w:top w:val="single" w:sz="4" w:space="0" w:color="auto"/>
              <w:left w:val="single" w:sz="4" w:space="0" w:color="auto"/>
              <w:bottom w:val="single" w:sz="4" w:space="0" w:color="auto"/>
              <w:right w:val="single" w:sz="4" w:space="0" w:color="auto"/>
            </w:tcBorders>
          </w:tcPr>
          <w:p w:rsidR="00D72978" w:rsidRPr="00A57E8A" w:rsidRDefault="00D72978" w:rsidP="00A320E7">
            <w:pPr>
              <w:pStyle w:val="a8"/>
              <w:numPr>
                <w:ilvl w:val="0"/>
                <w:numId w:val="9"/>
              </w:numPr>
              <w:spacing w:after="0" w:line="240" w:lineRule="auto"/>
              <w:ind w:left="0" w:right="459" w:firstLine="0"/>
              <w:rPr>
                <w:rFonts w:ascii="Times New Roman" w:eastAsia="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D72978" w:rsidRPr="00A57E8A" w:rsidRDefault="00D72978" w:rsidP="00CD7CB9">
            <w:pPr>
              <w:spacing w:after="0" w:line="240" w:lineRule="auto"/>
              <w:contextualSpacing/>
              <w:rPr>
                <w:rFonts w:ascii="Times New Roman" w:eastAsia="Times New Roman" w:hAnsi="Times New Roman" w:cs="Times New Roman"/>
                <w:sz w:val="24"/>
                <w:szCs w:val="24"/>
              </w:rPr>
            </w:pPr>
            <w:r w:rsidRPr="00A57E8A">
              <w:rPr>
                <w:rFonts w:ascii="Times New Roman" w:hAnsi="Times New Roman" w:cs="Times New Roman"/>
                <w:sz w:val="24"/>
                <w:szCs w:val="24"/>
              </w:rPr>
              <w:t>Разработка сеток занятий, режима дня</w:t>
            </w:r>
            <w:r w:rsidR="003D3B5A" w:rsidRPr="00A57E8A">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hideMark/>
          </w:tcPr>
          <w:p w:rsidR="00D72978" w:rsidRPr="00A57E8A" w:rsidRDefault="00D72978" w:rsidP="00CD7CB9">
            <w:pPr>
              <w:spacing w:after="0" w:line="240" w:lineRule="auto"/>
              <w:contextualSpacing/>
              <w:jc w:val="center"/>
              <w:rPr>
                <w:rFonts w:ascii="Times New Roman" w:eastAsia="Times New Roman" w:hAnsi="Times New Roman" w:cs="Times New Roman"/>
                <w:sz w:val="24"/>
                <w:szCs w:val="24"/>
              </w:rPr>
            </w:pPr>
            <w:r w:rsidRPr="00A57E8A">
              <w:rPr>
                <w:rFonts w:ascii="Times New Roman" w:hAnsi="Times New Roman" w:cs="Times New Roman"/>
                <w:sz w:val="24"/>
                <w:szCs w:val="24"/>
              </w:rPr>
              <w:t>Ст.воспитатель</w:t>
            </w:r>
          </w:p>
        </w:tc>
      </w:tr>
      <w:tr w:rsidR="000C7AEC" w:rsidRPr="00A57E8A" w:rsidTr="00DC1E18">
        <w:trPr>
          <w:trHeight w:val="345"/>
        </w:trPr>
        <w:tc>
          <w:tcPr>
            <w:tcW w:w="567" w:type="dxa"/>
            <w:tcBorders>
              <w:top w:val="single" w:sz="4" w:space="0" w:color="auto"/>
              <w:left w:val="single" w:sz="4" w:space="0" w:color="auto"/>
              <w:bottom w:val="single" w:sz="4" w:space="0" w:color="auto"/>
              <w:right w:val="single" w:sz="4" w:space="0" w:color="auto"/>
            </w:tcBorders>
          </w:tcPr>
          <w:p w:rsidR="000C7AEC" w:rsidRPr="00A57E8A" w:rsidRDefault="000C7AEC" w:rsidP="00A320E7">
            <w:pPr>
              <w:pStyle w:val="a8"/>
              <w:numPr>
                <w:ilvl w:val="0"/>
                <w:numId w:val="9"/>
              </w:numPr>
              <w:spacing w:after="0" w:line="240" w:lineRule="auto"/>
              <w:ind w:left="0" w:right="459" w:firstLine="0"/>
              <w:rPr>
                <w:rFonts w:ascii="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0C7AEC" w:rsidRPr="00A57E8A" w:rsidRDefault="000C7AEC" w:rsidP="00CD7CB9">
            <w:pPr>
              <w:spacing w:after="0" w:line="240" w:lineRule="auto"/>
              <w:contextualSpacing/>
              <w:rPr>
                <w:rFonts w:ascii="Times New Roman" w:hAnsi="Times New Roman" w:cs="Times New Roman"/>
                <w:sz w:val="24"/>
                <w:szCs w:val="24"/>
              </w:rPr>
            </w:pPr>
            <w:r w:rsidRPr="00A57E8A">
              <w:rPr>
                <w:rFonts w:ascii="Times New Roman" w:hAnsi="Times New Roman" w:cs="Times New Roman"/>
                <w:sz w:val="24"/>
                <w:szCs w:val="24"/>
              </w:rPr>
              <w:t>Разработка локальных актов.</w:t>
            </w:r>
          </w:p>
        </w:tc>
        <w:tc>
          <w:tcPr>
            <w:tcW w:w="2410" w:type="dxa"/>
            <w:tcBorders>
              <w:top w:val="single" w:sz="4" w:space="0" w:color="auto"/>
              <w:left w:val="single" w:sz="4" w:space="0" w:color="auto"/>
              <w:bottom w:val="single" w:sz="4" w:space="0" w:color="auto"/>
              <w:right w:val="single" w:sz="4" w:space="0" w:color="auto"/>
            </w:tcBorders>
            <w:hideMark/>
          </w:tcPr>
          <w:p w:rsidR="000C7AEC" w:rsidRPr="00A57E8A" w:rsidRDefault="000C7AEC" w:rsidP="00AA4C46">
            <w:pPr>
              <w:spacing w:after="0" w:line="240" w:lineRule="auto"/>
              <w:contextualSpacing/>
              <w:jc w:val="center"/>
              <w:rPr>
                <w:rFonts w:ascii="Times New Roman" w:hAnsi="Times New Roman" w:cs="Times New Roman"/>
                <w:sz w:val="24"/>
                <w:szCs w:val="24"/>
              </w:rPr>
            </w:pPr>
            <w:r w:rsidRPr="00A57E8A">
              <w:rPr>
                <w:rFonts w:ascii="Times New Roman" w:hAnsi="Times New Roman" w:cs="Times New Roman"/>
                <w:sz w:val="24"/>
                <w:szCs w:val="24"/>
              </w:rPr>
              <w:t>Рабочая группа</w:t>
            </w:r>
          </w:p>
        </w:tc>
      </w:tr>
    </w:tbl>
    <w:p w:rsidR="003D3B5A" w:rsidRPr="00A57E8A" w:rsidRDefault="003D3B5A" w:rsidP="00CD7CB9">
      <w:pPr>
        <w:spacing w:after="0" w:line="240" w:lineRule="auto"/>
        <w:contextualSpacing/>
        <w:jc w:val="center"/>
        <w:rPr>
          <w:rFonts w:ascii="Times New Roman" w:hAnsi="Times New Roman" w:cs="Times New Roman"/>
          <w:b/>
          <w:sz w:val="24"/>
          <w:szCs w:val="24"/>
        </w:rPr>
      </w:pPr>
    </w:p>
    <w:p w:rsidR="00D72978" w:rsidRPr="004554CB" w:rsidRDefault="00D72978" w:rsidP="00CD7CB9">
      <w:pPr>
        <w:spacing w:after="0" w:line="240" w:lineRule="auto"/>
        <w:contextualSpacing/>
        <w:jc w:val="center"/>
        <w:rPr>
          <w:rFonts w:ascii="Times New Roman" w:hAnsi="Times New Roman" w:cs="Times New Roman"/>
          <w:b/>
          <w:sz w:val="24"/>
          <w:szCs w:val="24"/>
        </w:rPr>
      </w:pPr>
      <w:r w:rsidRPr="004554CB">
        <w:rPr>
          <w:rFonts w:ascii="Times New Roman" w:hAnsi="Times New Roman" w:cs="Times New Roman"/>
          <w:b/>
          <w:sz w:val="24"/>
          <w:szCs w:val="24"/>
        </w:rPr>
        <w:t>Педсовет № 2</w:t>
      </w:r>
    </w:p>
    <w:p w:rsidR="004554CB" w:rsidRPr="004554CB" w:rsidRDefault="004554CB" w:rsidP="004554CB">
      <w:pPr>
        <w:pStyle w:val="21"/>
        <w:spacing w:after="0" w:line="240" w:lineRule="auto"/>
        <w:jc w:val="both"/>
        <w:rPr>
          <w:rFonts w:ascii="Times New Roman" w:hAnsi="Times New Roman" w:cs="Times New Roman"/>
          <w:sz w:val="24"/>
          <w:szCs w:val="24"/>
        </w:rPr>
      </w:pPr>
      <w:r w:rsidRPr="004554CB">
        <w:rPr>
          <w:rFonts w:ascii="Times New Roman" w:hAnsi="Times New Roman" w:cs="Times New Roman"/>
          <w:b/>
          <w:sz w:val="24"/>
          <w:szCs w:val="24"/>
          <w:u w:val="single"/>
        </w:rPr>
        <w:t>ТЕМА:</w:t>
      </w:r>
      <w:r w:rsidRPr="004554CB">
        <w:rPr>
          <w:rFonts w:ascii="Times New Roman" w:hAnsi="Times New Roman" w:cs="Times New Roman"/>
          <w:b/>
          <w:sz w:val="24"/>
          <w:szCs w:val="24"/>
        </w:rPr>
        <w:t xml:space="preserve"> </w:t>
      </w:r>
      <w:r w:rsidRPr="004554CB">
        <w:rPr>
          <w:rFonts w:ascii="Times New Roman" w:hAnsi="Times New Roman" w:cs="Times New Roman"/>
          <w:sz w:val="24"/>
          <w:szCs w:val="24"/>
        </w:rPr>
        <w:t>«Организация РППС как условие качества образовательного процесса».</w:t>
      </w:r>
    </w:p>
    <w:p w:rsidR="004554CB" w:rsidRPr="004554CB" w:rsidRDefault="004554CB" w:rsidP="004554CB">
      <w:pPr>
        <w:spacing w:after="0" w:line="240" w:lineRule="auto"/>
        <w:contextualSpacing/>
        <w:jc w:val="both"/>
        <w:rPr>
          <w:rFonts w:ascii="Times New Roman" w:hAnsi="Times New Roman" w:cs="Times New Roman"/>
          <w:sz w:val="24"/>
          <w:szCs w:val="24"/>
        </w:rPr>
      </w:pPr>
      <w:r w:rsidRPr="004554CB">
        <w:rPr>
          <w:rFonts w:ascii="Times New Roman" w:hAnsi="Times New Roman" w:cs="Times New Roman"/>
          <w:b/>
          <w:sz w:val="24"/>
          <w:szCs w:val="24"/>
          <w:u w:val="single"/>
        </w:rPr>
        <w:t>ЦЕЛЬ:</w:t>
      </w:r>
      <w:r w:rsidRPr="004554CB">
        <w:rPr>
          <w:rFonts w:ascii="Times New Roman" w:hAnsi="Times New Roman" w:cs="Times New Roman"/>
          <w:b/>
          <w:sz w:val="24"/>
          <w:szCs w:val="24"/>
        </w:rPr>
        <w:t xml:space="preserve"> </w:t>
      </w:r>
      <w:r w:rsidRPr="004554CB">
        <w:rPr>
          <w:rFonts w:ascii="Times New Roman" w:hAnsi="Times New Roman" w:cs="Times New Roman"/>
          <w:sz w:val="24"/>
          <w:szCs w:val="24"/>
        </w:rPr>
        <w:t xml:space="preserve">Повышение уровня профессиональной компетенции педагогов по проектированию комфортной развивающей предметно-пространственной среды в возрастных группах ДОУ и определение путей совершенствования работы в данном направлении. </w:t>
      </w:r>
    </w:p>
    <w:p w:rsidR="004554CB" w:rsidRPr="004554CB" w:rsidRDefault="004554CB" w:rsidP="004554CB">
      <w:pPr>
        <w:spacing w:after="0" w:line="240" w:lineRule="auto"/>
        <w:contextualSpacing/>
        <w:jc w:val="both"/>
        <w:rPr>
          <w:rFonts w:ascii="Times New Roman" w:hAnsi="Times New Roman" w:cs="Times New Roman"/>
          <w:sz w:val="24"/>
          <w:szCs w:val="24"/>
        </w:rPr>
      </w:pPr>
      <w:r w:rsidRPr="004554CB">
        <w:rPr>
          <w:rFonts w:ascii="Times New Roman" w:hAnsi="Times New Roman" w:cs="Times New Roman"/>
          <w:b/>
          <w:sz w:val="24"/>
          <w:szCs w:val="24"/>
          <w:u w:val="single"/>
        </w:rPr>
        <w:t xml:space="preserve">ВРЕМЯ ПРОВЕДЕНИЯ: </w:t>
      </w:r>
      <w:r w:rsidRPr="004554CB">
        <w:rPr>
          <w:rFonts w:ascii="Times New Roman" w:hAnsi="Times New Roman" w:cs="Times New Roman"/>
          <w:sz w:val="24"/>
          <w:szCs w:val="24"/>
        </w:rPr>
        <w:t xml:space="preserve"> Ноябрь.</w:t>
      </w:r>
    </w:p>
    <w:p w:rsidR="004554CB" w:rsidRPr="004554CB" w:rsidRDefault="004554CB" w:rsidP="004554CB">
      <w:pPr>
        <w:spacing w:after="0" w:line="240" w:lineRule="auto"/>
        <w:contextualSpacing/>
        <w:jc w:val="both"/>
        <w:rPr>
          <w:rFonts w:ascii="Times New Roman" w:hAnsi="Times New Roman" w:cs="Times New Roman"/>
          <w:sz w:val="24"/>
          <w:szCs w:val="24"/>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6666"/>
        <w:gridCol w:w="2412"/>
      </w:tblGrid>
      <w:tr w:rsidR="004554CB" w:rsidRPr="004554CB" w:rsidTr="004554CB">
        <w:tc>
          <w:tcPr>
            <w:tcW w:w="567"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b/>
                <w:kern w:val="3"/>
                <w:sz w:val="24"/>
                <w:szCs w:val="24"/>
                <w:lang w:eastAsia="zh-CN"/>
              </w:rPr>
            </w:pPr>
            <w:r w:rsidRPr="004554CB">
              <w:rPr>
                <w:rFonts w:ascii="Times New Roman" w:eastAsia="Times New Roman" w:hAnsi="Times New Roman" w:cs="Times New Roman"/>
                <w:b/>
                <w:kern w:val="3"/>
                <w:sz w:val="24"/>
                <w:szCs w:val="24"/>
                <w:lang w:eastAsia="zh-CN"/>
              </w:rPr>
              <w:t>№</w:t>
            </w: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b/>
                <w:kern w:val="3"/>
                <w:sz w:val="24"/>
                <w:szCs w:val="24"/>
                <w:lang w:eastAsia="zh-CN"/>
              </w:rPr>
            </w:pPr>
            <w:r w:rsidRPr="004554CB">
              <w:rPr>
                <w:rFonts w:ascii="Times New Roman" w:eastAsia="Times New Roman" w:hAnsi="Times New Roman" w:cs="Times New Roman"/>
                <w:b/>
                <w:kern w:val="3"/>
                <w:sz w:val="24"/>
                <w:szCs w:val="24"/>
                <w:lang w:eastAsia="zh-CN"/>
              </w:rPr>
              <w:t>Содержание работы</w:t>
            </w:r>
          </w:p>
        </w:tc>
        <w:tc>
          <w:tcPr>
            <w:tcW w:w="2411"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b/>
                <w:kern w:val="3"/>
                <w:sz w:val="24"/>
                <w:szCs w:val="24"/>
                <w:lang w:eastAsia="zh-CN"/>
              </w:rPr>
            </w:pPr>
            <w:r w:rsidRPr="004554CB">
              <w:rPr>
                <w:rFonts w:ascii="Times New Roman" w:eastAsia="Times New Roman" w:hAnsi="Times New Roman" w:cs="Times New Roman"/>
                <w:b/>
                <w:kern w:val="3"/>
                <w:sz w:val="24"/>
                <w:szCs w:val="24"/>
                <w:lang w:eastAsia="zh-CN"/>
              </w:rPr>
              <w:t>Ответственный</w:t>
            </w:r>
          </w:p>
        </w:tc>
      </w:tr>
      <w:tr w:rsidR="004554CB" w:rsidRPr="004554CB" w:rsidTr="004554CB">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10"/>
              </w:numPr>
              <w:spacing w:after="0" w:line="240" w:lineRule="auto"/>
              <w:ind w:hanging="720"/>
              <w:rPr>
                <w:rFonts w:ascii="Times New Roman" w:eastAsiaTheme="minorEastAsia"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vAlign w:val="center"/>
            <w:hideMark/>
          </w:tcPr>
          <w:p w:rsidR="004554CB" w:rsidRPr="004554CB" w:rsidRDefault="004554CB">
            <w:pPr>
              <w:spacing w:after="0" w:line="240" w:lineRule="auto"/>
              <w:rPr>
                <w:rFonts w:ascii="Times New Roman" w:hAnsi="Times New Roman" w:cs="Times New Roman"/>
                <w:sz w:val="24"/>
                <w:szCs w:val="24"/>
              </w:rPr>
            </w:pPr>
            <w:r w:rsidRPr="004554CB">
              <w:rPr>
                <w:rFonts w:ascii="Times New Roman" w:hAnsi="Times New Roman" w:cs="Times New Roman"/>
                <w:sz w:val="24"/>
                <w:szCs w:val="24"/>
              </w:rPr>
              <w:t>Вступительное слово и.о.заведующего ДОУ.</w:t>
            </w:r>
          </w:p>
        </w:tc>
        <w:tc>
          <w:tcPr>
            <w:tcW w:w="2411"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kern w:val="3"/>
                <w:sz w:val="24"/>
                <w:szCs w:val="24"/>
                <w:lang w:eastAsia="zh-CN"/>
              </w:rPr>
            </w:pPr>
            <w:r w:rsidRPr="004554CB">
              <w:rPr>
                <w:rFonts w:ascii="Times New Roman" w:eastAsia="Times New Roman" w:hAnsi="Times New Roman" w:cs="Times New Roman"/>
                <w:kern w:val="3"/>
                <w:sz w:val="24"/>
                <w:szCs w:val="24"/>
                <w:lang w:eastAsia="zh-CN"/>
              </w:rPr>
              <w:t>И.о.заведующего</w:t>
            </w:r>
          </w:p>
        </w:tc>
      </w:tr>
      <w:tr w:rsidR="004554CB" w:rsidRPr="004554CB" w:rsidTr="004554CB">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10"/>
              </w:numPr>
              <w:spacing w:after="0" w:line="240" w:lineRule="auto"/>
              <w:ind w:hanging="720"/>
              <w:rPr>
                <w:rFonts w:ascii="Times New Roman" w:eastAsiaTheme="minorEastAsia"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vAlign w:val="center"/>
            <w:hideMark/>
          </w:tcPr>
          <w:p w:rsidR="004554CB" w:rsidRPr="004554CB" w:rsidRDefault="004554CB">
            <w:pPr>
              <w:spacing w:after="0" w:line="240" w:lineRule="auto"/>
              <w:rPr>
                <w:rFonts w:ascii="Times New Roman" w:hAnsi="Times New Roman" w:cs="Times New Roman"/>
                <w:sz w:val="24"/>
                <w:szCs w:val="24"/>
              </w:rPr>
            </w:pPr>
            <w:r w:rsidRPr="004554CB">
              <w:rPr>
                <w:rFonts w:ascii="Times New Roman" w:hAnsi="Times New Roman" w:cs="Times New Roman"/>
                <w:sz w:val="24"/>
                <w:szCs w:val="24"/>
              </w:rPr>
              <w:t>Итоги выполнения решений педагогического совета №1.</w:t>
            </w:r>
          </w:p>
        </w:tc>
        <w:tc>
          <w:tcPr>
            <w:tcW w:w="2411"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kern w:val="3"/>
                <w:sz w:val="24"/>
                <w:szCs w:val="24"/>
                <w:lang w:eastAsia="zh-CN"/>
              </w:rPr>
            </w:pPr>
            <w:r w:rsidRPr="004554CB">
              <w:rPr>
                <w:rFonts w:ascii="Times New Roman" w:eastAsia="Times New Roman" w:hAnsi="Times New Roman" w:cs="Times New Roman"/>
                <w:kern w:val="3"/>
                <w:sz w:val="24"/>
                <w:szCs w:val="24"/>
                <w:lang w:eastAsia="zh-CN"/>
              </w:rPr>
              <w:t>И.о.заведующего</w:t>
            </w:r>
          </w:p>
        </w:tc>
      </w:tr>
      <w:tr w:rsidR="004554CB" w:rsidRPr="004554CB" w:rsidTr="004554CB">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10"/>
              </w:numPr>
              <w:spacing w:after="0" w:line="240" w:lineRule="auto"/>
              <w:ind w:hanging="720"/>
              <w:rPr>
                <w:rFonts w:ascii="Times New Roman" w:eastAsiaTheme="minorEastAsia"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vAlign w:val="center"/>
            <w:hideMark/>
          </w:tcPr>
          <w:p w:rsidR="004554CB" w:rsidRPr="004554CB" w:rsidRDefault="004554CB">
            <w:pPr>
              <w:pStyle w:val="Default"/>
              <w:spacing w:line="276" w:lineRule="auto"/>
              <w:rPr>
                <w:color w:val="auto"/>
              </w:rPr>
            </w:pPr>
            <w:r w:rsidRPr="004554CB">
              <w:rPr>
                <w:color w:val="auto"/>
              </w:rPr>
              <w:t>Итоги тематической проверки в младших и средней групп: «Развивающая предметно-пространственная среда в группе»</w:t>
            </w:r>
          </w:p>
        </w:tc>
        <w:tc>
          <w:tcPr>
            <w:tcW w:w="2411"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kern w:val="3"/>
                <w:sz w:val="24"/>
                <w:szCs w:val="24"/>
                <w:lang w:eastAsia="zh-CN"/>
              </w:rPr>
            </w:pPr>
            <w:r w:rsidRPr="004554CB">
              <w:rPr>
                <w:rFonts w:ascii="Times New Roman" w:eastAsia="Times New Roman" w:hAnsi="Times New Roman" w:cs="Times New Roman"/>
                <w:kern w:val="3"/>
                <w:sz w:val="24"/>
                <w:szCs w:val="24"/>
                <w:lang w:eastAsia="zh-CN"/>
              </w:rPr>
              <w:t>И.о.заведующего</w:t>
            </w:r>
          </w:p>
        </w:tc>
      </w:tr>
      <w:tr w:rsidR="004554CB" w:rsidRPr="004554CB" w:rsidTr="004554CB">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10"/>
              </w:numPr>
              <w:spacing w:after="0" w:line="240" w:lineRule="auto"/>
              <w:ind w:hanging="720"/>
              <w:rPr>
                <w:rFonts w:ascii="Times New Roman" w:eastAsiaTheme="minorEastAsia"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vAlign w:val="center"/>
            <w:hideMark/>
          </w:tcPr>
          <w:p w:rsidR="004554CB" w:rsidRPr="004554CB" w:rsidRDefault="004554CB">
            <w:pPr>
              <w:pStyle w:val="Default"/>
              <w:spacing w:line="276" w:lineRule="auto"/>
              <w:rPr>
                <w:color w:val="auto"/>
              </w:rPr>
            </w:pPr>
            <w:r w:rsidRPr="004554CB">
              <w:rPr>
                <w:color w:val="auto"/>
              </w:rPr>
              <w:t>Выступление «РППС ДОУ» теория и практика»</w:t>
            </w:r>
          </w:p>
        </w:tc>
        <w:tc>
          <w:tcPr>
            <w:tcW w:w="2411"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hAnsi="Times New Roman" w:cs="Times New Roman"/>
                <w:sz w:val="24"/>
                <w:szCs w:val="24"/>
              </w:rPr>
            </w:pPr>
            <w:r w:rsidRPr="004554CB">
              <w:rPr>
                <w:rFonts w:ascii="Times New Roman" w:hAnsi="Times New Roman" w:cs="Times New Roman"/>
                <w:sz w:val="24"/>
                <w:szCs w:val="24"/>
              </w:rPr>
              <w:t>И.о.заведующего</w:t>
            </w:r>
          </w:p>
        </w:tc>
      </w:tr>
      <w:tr w:rsidR="004554CB" w:rsidRPr="004554CB" w:rsidTr="004554CB">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10"/>
              </w:numPr>
              <w:spacing w:after="0" w:line="240" w:lineRule="auto"/>
              <w:ind w:hanging="720"/>
              <w:rPr>
                <w:rFonts w:ascii="Times New Roman" w:eastAsiaTheme="minorEastAsia"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vAlign w:val="center"/>
            <w:hideMark/>
          </w:tcPr>
          <w:p w:rsidR="004554CB" w:rsidRPr="004554CB" w:rsidRDefault="004554CB">
            <w:pPr>
              <w:pStyle w:val="Default"/>
              <w:spacing w:line="276" w:lineRule="auto"/>
              <w:rPr>
                <w:color w:val="auto"/>
              </w:rPr>
            </w:pPr>
            <w:r w:rsidRPr="004554CB">
              <w:rPr>
                <w:color w:val="auto"/>
              </w:rPr>
              <w:t>Выступления «РППС в разновозрастных группах».</w:t>
            </w:r>
          </w:p>
        </w:tc>
        <w:tc>
          <w:tcPr>
            <w:tcW w:w="2411"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hAnsi="Times New Roman" w:cs="Times New Roman"/>
                <w:sz w:val="24"/>
                <w:szCs w:val="24"/>
              </w:rPr>
            </w:pPr>
            <w:r w:rsidRPr="004554CB">
              <w:rPr>
                <w:rFonts w:ascii="Times New Roman" w:hAnsi="Times New Roman" w:cs="Times New Roman"/>
                <w:sz w:val="24"/>
                <w:szCs w:val="24"/>
              </w:rPr>
              <w:t>Воспитатели групп</w:t>
            </w:r>
          </w:p>
        </w:tc>
      </w:tr>
      <w:tr w:rsidR="004554CB" w:rsidRPr="004554CB" w:rsidTr="004554CB">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10"/>
              </w:numPr>
              <w:spacing w:after="0" w:line="240" w:lineRule="auto"/>
              <w:ind w:hanging="720"/>
              <w:rPr>
                <w:rFonts w:ascii="Times New Roman" w:eastAsiaTheme="minorEastAsia"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pStyle w:val="Default"/>
              <w:spacing w:line="276" w:lineRule="auto"/>
              <w:rPr>
                <w:color w:val="auto"/>
              </w:rPr>
            </w:pPr>
            <w:r w:rsidRPr="004554CB">
              <w:rPr>
                <w:color w:val="auto"/>
              </w:rPr>
              <w:t>Презентация опыта работы «Как составить паспорт уголка»</w:t>
            </w:r>
          </w:p>
        </w:tc>
        <w:tc>
          <w:tcPr>
            <w:tcW w:w="2411"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hAnsi="Times New Roman" w:cs="Times New Roman"/>
                <w:sz w:val="24"/>
                <w:szCs w:val="24"/>
              </w:rPr>
            </w:pPr>
            <w:r w:rsidRPr="004554CB">
              <w:rPr>
                <w:rFonts w:ascii="Times New Roman" w:hAnsi="Times New Roman" w:cs="Times New Roman"/>
                <w:sz w:val="24"/>
                <w:szCs w:val="24"/>
              </w:rPr>
              <w:t>Воспитатель Корнилова А.С.</w:t>
            </w:r>
          </w:p>
        </w:tc>
      </w:tr>
      <w:tr w:rsidR="004554CB" w:rsidRPr="004554CB" w:rsidTr="004554CB">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10"/>
              </w:numPr>
              <w:spacing w:after="0" w:line="240" w:lineRule="auto"/>
              <w:ind w:hanging="720"/>
              <w:rPr>
                <w:rFonts w:ascii="Times New Roman" w:eastAsiaTheme="minorEastAsia"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widowControl w:val="0"/>
              <w:shd w:val="clear" w:color="auto" w:fill="FFFFFF"/>
              <w:autoSpaceDE w:val="0"/>
              <w:autoSpaceDN w:val="0"/>
              <w:adjustRightInd w:val="0"/>
              <w:spacing w:after="0" w:line="240" w:lineRule="auto"/>
              <w:ind w:left="34"/>
              <w:contextualSpacing/>
              <w:rPr>
                <w:rFonts w:ascii="Times New Roman" w:hAnsi="Times New Roman" w:cs="Times New Roman"/>
                <w:sz w:val="24"/>
                <w:szCs w:val="24"/>
              </w:rPr>
            </w:pPr>
            <w:r w:rsidRPr="004554CB">
              <w:rPr>
                <w:rFonts w:ascii="Times New Roman" w:hAnsi="Times New Roman" w:cs="Times New Roman"/>
                <w:sz w:val="24"/>
                <w:szCs w:val="24"/>
              </w:rPr>
              <w:t>Деловая игра «Мозговой штурм»</w:t>
            </w:r>
          </w:p>
        </w:tc>
        <w:tc>
          <w:tcPr>
            <w:tcW w:w="2411"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kern w:val="3"/>
                <w:sz w:val="24"/>
                <w:szCs w:val="24"/>
                <w:lang w:eastAsia="zh-CN"/>
              </w:rPr>
            </w:pPr>
            <w:r w:rsidRPr="004554CB">
              <w:rPr>
                <w:rFonts w:ascii="Times New Roman" w:eastAsia="Times New Roman" w:hAnsi="Times New Roman" w:cs="Times New Roman"/>
                <w:kern w:val="3"/>
                <w:sz w:val="24"/>
                <w:szCs w:val="24"/>
                <w:lang w:eastAsia="zh-CN"/>
              </w:rPr>
              <w:t>Лазарева Т.Г.</w:t>
            </w:r>
          </w:p>
        </w:tc>
      </w:tr>
      <w:tr w:rsidR="004554CB" w:rsidRPr="004554CB" w:rsidTr="004554CB">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10"/>
              </w:numPr>
              <w:spacing w:after="0" w:line="240" w:lineRule="auto"/>
              <w:ind w:hanging="720"/>
              <w:rPr>
                <w:rFonts w:ascii="Times New Roman" w:eastAsiaTheme="minorEastAsia"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ind w:left="34"/>
              <w:contextualSpacing/>
              <w:rPr>
                <w:rFonts w:ascii="Times New Roman" w:hAnsi="Times New Roman" w:cs="Times New Roman"/>
                <w:sz w:val="24"/>
                <w:szCs w:val="24"/>
              </w:rPr>
            </w:pPr>
            <w:r w:rsidRPr="004554CB">
              <w:rPr>
                <w:rFonts w:ascii="Times New Roman" w:hAnsi="Times New Roman" w:cs="Times New Roman"/>
                <w:sz w:val="24"/>
                <w:szCs w:val="24"/>
              </w:rPr>
              <w:t>Решение педагогических ситуации</w:t>
            </w:r>
          </w:p>
        </w:tc>
        <w:tc>
          <w:tcPr>
            <w:tcW w:w="2411"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hAnsi="Times New Roman" w:cs="Times New Roman"/>
                <w:sz w:val="24"/>
                <w:szCs w:val="24"/>
              </w:rPr>
            </w:pPr>
            <w:r w:rsidRPr="004554CB">
              <w:rPr>
                <w:rFonts w:ascii="Times New Roman" w:hAnsi="Times New Roman" w:cs="Times New Roman"/>
                <w:sz w:val="24"/>
                <w:szCs w:val="24"/>
              </w:rPr>
              <w:t>Педагог-психолог Иштуганова З.Р.</w:t>
            </w:r>
          </w:p>
        </w:tc>
      </w:tr>
      <w:tr w:rsidR="004554CB" w:rsidRPr="004554CB" w:rsidTr="004554CB">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10"/>
              </w:numPr>
              <w:spacing w:after="0" w:line="240" w:lineRule="auto"/>
              <w:ind w:hanging="720"/>
              <w:rPr>
                <w:rFonts w:ascii="Times New Roman" w:eastAsiaTheme="minorEastAsia"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pStyle w:val="21"/>
              <w:spacing w:after="0" w:line="240" w:lineRule="auto"/>
              <w:rPr>
                <w:rFonts w:ascii="Times New Roman" w:hAnsi="Times New Roman" w:cs="Times New Roman"/>
                <w:sz w:val="24"/>
                <w:szCs w:val="24"/>
              </w:rPr>
            </w:pPr>
            <w:r w:rsidRPr="004554CB">
              <w:rPr>
                <w:rFonts w:ascii="Times New Roman" w:hAnsi="Times New Roman" w:cs="Times New Roman"/>
                <w:sz w:val="24"/>
                <w:szCs w:val="24"/>
              </w:rPr>
              <w:t>Смотр-конкурс «Организация предметно-пространственной развивающей среды в группах»</w:t>
            </w:r>
          </w:p>
        </w:tc>
        <w:tc>
          <w:tcPr>
            <w:tcW w:w="2411"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hAnsi="Times New Roman" w:cs="Times New Roman"/>
                <w:sz w:val="24"/>
                <w:szCs w:val="24"/>
              </w:rPr>
            </w:pPr>
            <w:r w:rsidRPr="004554CB">
              <w:rPr>
                <w:rFonts w:ascii="Times New Roman" w:hAnsi="Times New Roman" w:cs="Times New Roman"/>
                <w:sz w:val="24"/>
                <w:szCs w:val="24"/>
              </w:rPr>
              <w:t>Творческая группа</w:t>
            </w:r>
          </w:p>
        </w:tc>
      </w:tr>
      <w:tr w:rsidR="004554CB" w:rsidRPr="004554CB" w:rsidTr="004554CB">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10"/>
              </w:numPr>
              <w:spacing w:after="0" w:line="240" w:lineRule="auto"/>
              <w:ind w:hanging="720"/>
              <w:rPr>
                <w:rFonts w:ascii="Times New Roman" w:eastAsiaTheme="minorEastAsia"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pStyle w:val="ab"/>
              <w:spacing w:line="276" w:lineRule="auto"/>
              <w:rPr>
                <w:rFonts w:ascii="Times New Roman" w:hAnsi="Times New Roman" w:cs="Times New Roman"/>
                <w:sz w:val="24"/>
                <w:szCs w:val="24"/>
              </w:rPr>
            </w:pPr>
            <w:r w:rsidRPr="004554CB">
              <w:rPr>
                <w:rFonts w:ascii="Times New Roman" w:hAnsi="Times New Roman" w:cs="Times New Roman"/>
                <w:i w:val="0"/>
                <w:iCs w:val="0"/>
                <w:sz w:val="24"/>
                <w:szCs w:val="24"/>
                <w:lang w:val="ru-RU" w:bidi="ar-SA"/>
              </w:rPr>
              <w:t>Подведение итогов. Принятие решений.</w:t>
            </w:r>
          </w:p>
        </w:tc>
        <w:tc>
          <w:tcPr>
            <w:tcW w:w="2411"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kern w:val="3"/>
                <w:sz w:val="24"/>
                <w:szCs w:val="24"/>
                <w:lang w:eastAsia="zh-CN"/>
              </w:rPr>
            </w:pPr>
            <w:r w:rsidRPr="004554CB">
              <w:rPr>
                <w:rFonts w:ascii="Times New Roman" w:eastAsia="Times New Roman" w:hAnsi="Times New Roman" w:cs="Times New Roman"/>
                <w:kern w:val="3"/>
                <w:sz w:val="24"/>
                <w:szCs w:val="24"/>
                <w:lang w:eastAsia="zh-CN"/>
              </w:rPr>
              <w:t>И.о.заведующего</w:t>
            </w:r>
          </w:p>
        </w:tc>
      </w:tr>
    </w:tbl>
    <w:p w:rsidR="004554CB" w:rsidRPr="004554CB" w:rsidRDefault="004554CB" w:rsidP="004554CB">
      <w:pPr>
        <w:spacing w:after="0" w:line="240" w:lineRule="auto"/>
        <w:contextualSpacing/>
        <w:rPr>
          <w:rFonts w:ascii="Times New Roman" w:eastAsia="Times New Roman" w:hAnsi="Times New Roman" w:cs="Times New Roman"/>
          <w:sz w:val="24"/>
          <w:szCs w:val="24"/>
        </w:rPr>
      </w:pPr>
    </w:p>
    <w:p w:rsidR="004554CB" w:rsidRPr="004554CB" w:rsidRDefault="004554CB" w:rsidP="004554CB">
      <w:pPr>
        <w:spacing w:after="0" w:line="240" w:lineRule="auto"/>
        <w:contextualSpacing/>
        <w:jc w:val="center"/>
        <w:rPr>
          <w:rFonts w:ascii="Times New Roman" w:hAnsi="Times New Roman" w:cs="Times New Roman"/>
          <w:b/>
          <w:sz w:val="24"/>
          <w:szCs w:val="24"/>
        </w:rPr>
      </w:pPr>
      <w:r w:rsidRPr="004554CB">
        <w:rPr>
          <w:rFonts w:ascii="Times New Roman" w:hAnsi="Times New Roman" w:cs="Times New Roman"/>
          <w:b/>
          <w:sz w:val="24"/>
          <w:szCs w:val="24"/>
        </w:rPr>
        <w:t>Подготовка к педсовету</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6663"/>
        <w:gridCol w:w="2410"/>
      </w:tblGrid>
      <w:tr w:rsidR="004554CB" w:rsidRPr="004554CB" w:rsidTr="004554CB">
        <w:tc>
          <w:tcPr>
            <w:tcW w:w="567"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b/>
                <w:sz w:val="24"/>
                <w:szCs w:val="24"/>
              </w:rPr>
            </w:pPr>
            <w:r w:rsidRPr="004554CB">
              <w:rPr>
                <w:rFonts w:ascii="Times New Roman" w:hAnsi="Times New Roman" w:cs="Times New Roman"/>
                <w:b/>
                <w:sz w:val="24"/>
                <w:szCs w:val="24"/>
              </w:rPr>
              <w:t>№</w:t>
            </w: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b/>
                <w:sz w:val="24"/>
                <w:szCs w:val="24"/>
              </w:rPr>
            </w:pPr>
            <w:r w:rsidRPr="004554CB">
              <w:rPr>
                <w:rFonts w:ascii="Times New Roman" w:hAnsi="Times New Roman" w:cs="Times New Roman"/>
                <w:b/>
                <w:sz w:val="24"/>
                <w:szCs w:val="24"/>
              </w:rPr>
              <w:t>Содержание работы</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b/>
                <w:sz w:val="24"/>
                <w:szCs w:val="24"/>
              </w:rPr>
            </w:pPr>
            <w:r w:rsidRPr="004554CB">
              <w:rPr>
                <w:rFonts w:ascii="Times New Roman" w:hAnsi="Times New Roman" w:cs="Times New Roman"/>
                <w:b/>
                <w:sz w:val="24"/>
                <w:szCs w:val="24"/>
              </w:rPr>
              <w:t>Ответственный</w:t>
            </w:r>
          </w:p>
        </w:tc>
      </w:tr>
      <w:tr w:rsidR="004554CB" w:rsidRPr="004554CB" w:rsidTr="004554CB">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11"/>
              </w:numPr>
              <w:spacing w:after="0" w:line="240" w:lineRule="auto"/>
              <w:ind w:hanging="720"/>
              <w:rPr>
                <w:rFonts w:ascii="Times New Roman" w:eastAsiaTheme="minorEastAsia"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both"/>
              <w:rPr>
                <w:rFonts w:ascii="Times New Roman" w:hAnsi="Times New Roman" w:cs="Times New Roman"/>
                <w:sz w:val="24"/>
                <w:szCs w:val="24"/>
              </w:rPr>
            </w:pPr>
            <w:r w:rsidRPr="004554CB">
              <w:rPr>
                <w:rFonts w:ascii="Times New Roman" w:hAnsi="Times New Roman" w:cs="Times New Roman"/>
                <w:sz w:val="24"/>
                <w:szCs w:val="24"/>
              </w:rPr>
              <w:t>Подготовка к смотр-конкурсу «Организация предметно-пространственной развивающей среды в группах»</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hAnsi="Times New Roman" w:cs="Times New Roman"/>
                <w:sz w:val="24"/>
                <w:szCs w:val="24"/>
              </w:rPr>
            </w:pPr>
            <w:r w:rsidRPr="004554CB">
              <w:rPr>
                <w:rFonts w:ascii="Times New Roman" w:hAnsi="Times New Roman" w:cs="Times New Roman"/>
                <w:sz w:val="24"/>
                <w:szCs w:val="24"/>
              </w:rPr>
              <w:t>Воспитатели групп</w:t>
            </w:r>
          </w:p>
        </w:tc>
      </w:tr>
      <w:tr w:rsidR="004554CB" w:rsidRPr="004554CB" w:rsidTr="004554CB">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11"/>
              </w:numPr>
              <w:spacing w:after="0" w:line="240" w:lineRule="auto"/>
              <w:ind w:hanging="720"/>
              <w:rPr>
                <w:rFonts w:ascii="Times New Roman" w:eastAsiaTheme="minorEastAsia"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rPr>
                <w:rFonts w:ascii="Times New Roman" w:hAnsi="Times New Roman" w:cs="Times New Roman"/>
                <w:sz w:val="24"/>
                <w:szCs w:val="24"/>
              </w:rPr>
            </w:pPr>
            <w:r w:rsidRPr="004554CB">
              <w:rPr>
                <w:rFonts w:ascii="Times New Roman" w:hAnsi="Times New Roman" w:cs="Times New Roman"/>
                <w:sz w:val="24"/>
                <w:szCs w:val="24"/>
              </w:rPr>
              <w:t>Изучение требований уголков каждой возрастной группы</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hAnsi="Times New Roman" w:cs="Times New Roman"/>
                <w:sz w:val="24"/>
                <w:szCs w:val="24"/>
              </w:rPr>
            </w:pPr>
            <w:r w:rsidRPr="004554CB">
              <w:rPr>
                <w:rFonts w:ascii="Times New Roman" w:hAnsi="Times New Roman" w:cs="Times New Roman"/>
                <w:sz w:val="24"/>
                <w:szCs w:val="24"/>
              </w:rPr>
              <w:t>Воспитатели групп</w:t>
            </w:r>
          </w:p>
        </w:tc>
      </w:tr>
      <w:tr w:rsidR="004554CB" w:rsidRPr="004554CB" w:rsidTr="004554CB">
        <w:trPr>
          <w:trHeight w:val="573"/>
        </w:trPr>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11"/>
              </w:numPr>
              <w:spacing w:after="0" w:line="240" w:lineRule="auto"/>
              <w:ind w:hanging="720"/>
              <w:rPr>
                <w:rFonts w:ascii="Times New Roman" w:eastAsia="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rPr>
                <w:rFonts w:ascii="Times New Roman" w:hAnsi="Times New Roman" w:cs="Times New Roman"/>
                <w:sz w:val="24"/>
                <w:szCs w:val="24"/>
              </w:rPr>
            </w:pPr>
            <w:r w:rsidRPr="004554CB">
              <w:rPr>
                <w:rFonts w:ascii="Times New Roman" w:hAnsi="Times New Roman" w:cs="Times New Roman"/>
                <w:sz w:val="24"/>
                <w:szCs w:val="24"/>
              </w:rPr>
              <w:t>Консультация для педагогов  «Требования к развивающей предметно-пространственной среде ДОУ»</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sz w:val="24"/>
                <w:szCs w:val="24"/>
              </w:rPr>
            </w:pPr>
            <w:r w:rsidRPr="004554CB">
              <w:rPr>
                <w:rFonts w:ascii="Times New Roman" w:hAnsi="Times New Roman" w:cs="Times New Roman"/>
                <w:sz w:val="24"/>
                <w:szCs w:val="24"/>
              </w:rPr>
              <w:t>Ст. воспитатель</w:t>
            </w:r>
          </w:p>
        </w:tc>
      </w:tr>
      <w:tr w:rsidR="004554CB" w:rsidRPr="004554CB" w:rsidTr="004554CB">
        <w:trPr>
          <w:trHeight w:val="540"/>
        </w:trPr>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11"/>
              </w:numPr>
              <w:spacing w:after="0" w:line="240" w:lineRule="auto"/>
              <w:ind w:hanging="720"/>
              <w:rPr>
                <w:rFonts w:ascii="Times New Roman" w:eastAsiaTheme="minorEastAsia"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rPr>
                <w:rFonts w:ascii="Times New Roman" w:hAnsi="Times New Roman" w:cs="Times New Roman"/>
                <w:sz w:val="24"/>
                <w:szCs w:val="24"/>
              </w:rPr>
            </w:pPr>
            <w:r w:rsidRPr="004554CB">
              <w:rPr>
                <w:rFonts w:ascii="Times New Roman" w:hAnsi="Times New Roman" w:cs="Times New Roman"/>
                <w:sz w:val="24"/>
                <w:szCs w:val="24"/>
              </w:rPr>
              <w:t>Проведение тематической проверки в младших и средней групп: «Развивающая предметно-пространственная среда в группе»</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hAnsi="Times New Roman" w:cs="Times New Roman"/>
                <w:sz w:val="24"/>
                <w:szCs w:val="24"/>
              </w:rPr>
            </w:pPr>
            <w:r w:rsidRPr="004554CB">
              <w:rPr>
                <w:rFonts w:ascii="Times New Roman" w:hAnsi="Times New Roman" w:cs="Times New Roman"/>
                <w:sz w:val="24"/>
                <w:szCs w:val="24"/>
              </w:rPr>
              <w:t>Члены комиссии</w:t>
            </w:r>
          </w:p>
        </w:tc>
      </w:tr>
    </w:tbl>
    <w:p w:rsidR="004554CB" w:rsidRPr="004554CB" w:rsidRDefault="004554CB" w:rsidP="004554CB">
      <w:pPr>
        <w:pStyle w:val="21"/>
        <w:spacing w:after="0" w:line="240" w:lineRule="auto"/>
        <w:jc w:val="center"/>
        <w:rPr>
          <w:rFonts w:ascii="Times New Roman" w:hAnsi="Times New Roman" w:cs="Times New Roman"/>
          <w:b/>
          <w:sz w:val="24"/>
          <w:szCs w:val="24"/>
        </w:rPr>
      </w:pPr>
    </w:p>
    <w:p w:rsidR="004554CB" w:rsidRPr="004554CB" w:rsidRDefault="004554CB" w:rsidP="004554CB">
      <w:pPr>
        <w:pStyle w:val="21"/>
        <w:spacing w:after="0" w:line="240" w:lineRule="auto"/>
        <w:jc w:val="center"/>
        <w:rPr>
          <w:rFonts w:ascii="Times New Roman" w:eastAsia="Times New Roman" w:hAnsi="Times New Roman" w:cs="Times New Roman"/>
          <w:b/>
          <w:sz w:val="24"/>
          <w:szCs w:val="24"/>
        </w:rPr>
      </w:pPr>
      <w:r w:rsidRPr="004554CB">
        <w:rPr>
          <w:rFonts w:ascii="Times New Roman" w:hAnsi="Times New Roman" w:cs="Times New Roman"/>
          <w:b/>
          <w:sz w:val="24"/>
          <w:szCs w:val="24"/>
        </w:rPr>
        <w:t>Педсовет № 3</w:t>
      </w:r>
    </w:p>
    <w:p w:rsidR="004554CB" w:rsidRPr="004554CB" w:rsidRDefault="004554CB" w:rsidP="004554CB">
      <w:pPr>
        <w:spacing w:after="0" w:line="240" w:lineRule="auto"/>
        <w:contextualSpacing/>
        <w:jc w:val="both"/>
        <w:rPr>
          <w:rFonts w:ascii="Times New Roman" w:hAnsi="Times New Roman" w:cs="Times New Roman"/>
          <w:b/>
          <w:bCs/>
          <w:sz w:val="24"/>
          <w:szCs w:val="24"/>
        </w:rPr>
      </w:pPr>
      <w:r w:rsidRPr="004554CB">
        <w:rPr>
          <w:rFonts w:ascii="Times New Roman" w:hAnsi="Times New Roman" w:cs="Times New Roman"/>
          <w:b/>
          <w:sz w:val="24"/>
          <w:szCs w:val="24"/>
          <w:u w:val="single"/>
        </w:rPr>
        <w:t xml:space="preserve">ТЕМА: </w:t>
      </w:r>
      <w:r w:rsidRPr="004554CB">
        <w:rPr>
          <w:rFonts w:ascii="Times New Roman" w:hAnsi="Times New Roman" w:cs="Times New Roman"/>
          <w:b/>
          <w:sz w:val="24"/>
          <w:szCs w:val="24"/>
        </w:rPr>
        <w:t xml:space="preserve"> </w:t>
      </w:r>
      <w:r w:rsidRPr="004554CB">
        <w:rPr>
          <w:rFonts w:ascii="Times New Roman" w:hAnsi="Times New Roman" w:cs="Times New Roman"/>
          <w:sz w:val="24"/>
          <w:szCs w:val="24"/>
        </w:rPr>
        <w:t>«Экологическое воспитание дошкольников»</w:t>
      </w:r>
    </w:p>
    <w:p w:rsidR="004554CB" w:rsidRPr="004554CB" w:rsidRDefault="004554CB" w:rsidP="004554CB">
      <w:pPr>
        <w:spacing w:after="0" w:line="240" w:lineRule="auto"/>
        <w:contextualSpacing/>
        <w:jc w:val="both"/>
        <w:rPr>
          <w:rFonts w:ascii="Times New Roman" w:hAnsi="Times New Roman" w:cs="Times New Roman"/>
          <w:sz w:val="24"/>
          <w:szCs w:val="24"/>
        </w:rPr>
      </w:pPr>
      <w:r w:rsidRPr="004554CB">
        <w:rPr>
          <w:rFonts w:ascii="Times New Roman" w:hAnsi="Times New Roman" w:cs="Times New Roman"/>
          <w:b/>
          <w:sz w:val="24"/>
          <w:szCs w:val="24"/>
          <w:u w:val="single"/>
        </w:rPr>
        <w:t xml:space="preserve">ЦЕЛЬ: </w:t>
      </w:r>
      <w:r w:rsidRPr="004554CB">
        <w:rPr>
          <w:rFonts w:ascii="Times New Roman" w:hAnsi="Times New Roman" w:cs="Times New Roman"/>
          <w:sz w:val="24"/>
          <w:szCs w:val="24"/>
        </w:rPr>
        <w:t xml:space="preserve"> Создание в детском саду условий для формирования у ребёнка основ экологической культуры как здорового и безопасного образа жизни. </w:t>
      </w:r>
    </w:p>
    <w:p w:rsidR="004554CB" w:rsidRPr="004554CB" w:rsidRDefault="004554CB" w:rsidP="004554CB">
      <w:pPr>
        <w:pStyle w:val="Standard"/>
        <w:suppressAutoHyphens/>
        <w:snapToGrid w:val="0"/>
        <w:jc w:val="both"/>
      </w:pPr>
      <w:r w:rsidRPr="004554CB">
        <w:rPr>
          <w:b/>
          <w:u w:val="single"/>
        </w:rPr>
        <w:t xml:space="preserve">ВРЕМЯ ПРОВЕДЕНИЯ: </w:t>
      </w:r>
      <w:r w:rsidR="00465598">
        <w:t xml:space="preserve"> Январь</w:t>
      </w:r>
    </w:p>
    <w:p w:rsidR="004554CB" w:rsidRPr="004554CB" w:rsidRDefault="004554CB" w:rsidP="004554CB">
      <w:pPr>
        <w:spacing w:after="0" w:line="240" w:lineRule="auto"/>
        <w:contextualSpacing/>
        <w:rPr>
          <w:rFonts w:ascii="Times New Roman" w:hAnsi="Times New Roman" w:cs="Times New Roman"/>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6379"/>
        <w:gridCol w:w="2410"/>
      </w:tblGrid>
      <w:tr w:rsidR="004554CB" w:rsidRPr="004554CB" w:rsidTr="004554CB">
        <w:tc>
          <w:tcPr>
            <w:tcW w:w="567"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b/>
                <w:sz w:val="28"/>
                <w:szCs w:val="28"/>
              </w:rPr>
            </w:pPr>
            <w:r w:rsidRPr="004554CB">
              <w:rPr>
                <w:rFonts w:ascii="Times New Roman" w:hAnsi="Times New Roman" w:cs="Times New Roman"/>
                <w:b/>
                <w:sz w:val="28"/>
                <w:szCs w:val="28"/>
              </w:rPr>
              <w:t>№</w:t>
            </w:r>
          </w:p>
        </w:tc>
        <w:tc>
          <w:tcPr>
            <w:tcW w:w="6379"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b/>
                <w:sz w:val="28"/>
                <w:szCs w:val="28"/>
              </w:rPr>
            </w:pPr>
            <w:r w:rsidRPr="004554CB">
              <w:rPr>
                <w:rFonts w:ascii="Times New Roman" w:hAnsi="Times New Roman" w:cs="Times New Roman"/>
                <w:b/>
                <w:sz w:val="28"/>
                <w:szCs w:val="28"/>
              </w:rPr>
              <w:t>Содержание работы</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b/>
                <w:sz w:val="28"/>
                <w:szCs w:val="28"/>
              </w:rPr>
            </w:pPr>
            <w:r w:rsidRPr="004554CB">
              <w:rPr>
                <w:rFonts w:ascii="Times New Roman" w:hAnsi="Times New Roman" w:cs="Times New Roman"/>
                <w:b/>
                <w:sz w:val="28"/>
                <w:szCs w:val="28"/>
              </w:rPr>
              <w:t>Ответственный</w:t>
            </w:r>
          </w:p>
        </w:tc>
      </w:tr>
      <w:tr w:rsidR="004554CB" w:rsidRPr="004554CB" w:rsidTr="004554CB">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50"/>
              </w:numPr>
              <w:spacing w:after="0" w:line="240" w:lineRule="auto"/>
              <w:ind w:hanging="720"/>
              <w:rPr>
                <w:rFonts w:ascii="Times New Roman" w:eastAsiaTheme="minorEastAsia" w:hAnsi="Times New Roman"/>
                <w:sz w:val="24"/>
                <w:szCs w:val="24"/>
              </w:rPr>
            </w:pPr>
          </w:p>
        </w:tc>
        <w:tc>
          <w:tcPr>
            <w:tcW w:w="6379" w:type="dxa"/>
            <w:tcBorders>
              <w:top w:val="single" w:sz="4" w:space="0" w:color="auto"/>
              <w:left w:val="single" w:sz="4" w:space="0" w:color="auto"/>
              <w:bottom w:val="single" w:sz="4" w:space="0" w:color="auto"/>
              <w:right w:val="single" w:sz="4" w:space="0" w:color="auto"/>
            </w:tcBorders>
            <w:vAlign w:val="center"/>
            <w:hideMark/>
          </w:tcPr>
          <w:p w:rsidR="004554CB" w:rsidRPr="004554CB" w:rsidRDefault="004554CB">
            <w:pPr>
              <w:spacing w:after="0" w:line="240" w:lineRule="auto"/>
              <w:rPr>
                <w:rFonts w:ascii="Times New Roman" w:hAnsi="Times New Roman" w:cs="Times New Roman"/>
                <w:sz w:val="24"/>
                <w:szCs w:val="24"/>
              </w:rPr>
            </w:pPr>
            <w:r w:rsidRPr="004554CB">
              <w:rPr>
                <w:rFonts w:ascii="Times New Roman" w:hAnsi="Times New Roman" w:cs="Times New Roman"/>
                <w:sz w:val="24"/>
                <w:szCs w:val="24"/>
              </w:rPr>
              <w:t>Вступительное слово и.о.заведующего ДОУ.</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hAnsi="Times New Roman" w:cs="Times New Roman"/>
                <w:sz w:val="24"/>
                <w:szCs w:val="24"/>
              </w:rPr>
            </w:pPr>
            <w:r w:rsidRPr="004554CB">
              <w:rPr>
                <w:rFonts w:ascii="Times New Roman" w:hAnsi="Times New Roman" w:cs="Times New Roman"/>
                <w:sz w:val="24"/>
                <w:szCs w:val="24"/>
              </w:rPr>
              <w:t>И.о.заведующего</w:t>
            </w:r>
          </w:p>
        </w:tc>
      </w:tr>
      <w:tr w:rsidR="004554CB" w:rsidRPr="004554CB" w:rsidTr="004554CB">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50"/>
              </w:numPr>
              <w:spacing w:after="0" w:line="240" w:lineRule="auto"/>
              <w:ind w:hanging="720"/>
              <w:rPr>
                <w:rFonts w:ascii="Times New Roman" w:eastAsiaTheme="minorEastAsia" w:hAnsi="Times New Roman"/>
                <w:sz w:val="24"/>
                <w:szCs w:val="24"/>
              </w:rPr>
            </w:pPr>
          </w:p>
        </w:tc>
        <w:tc>
          <w:tcPr>
            <w:tcW w:w="6379" w:type="dxa"/>
            <w:tcBorders>
              <w:top w:val="single" w:sz="4" w:space="0" w:color="auto"/>
              <w:left w:val="single" w:sz="4" w:space="0" w:color="auto"/>
              <w:bottom w:val="single" w:sz="4" w:space="0" w:color="auto"/>
              <w:right w:val="single" w:sz="4" w:space="0" w:color="auto"/>
            </w:tcBorders>
            <w:vAlign w:val="center"/>
            <w:hideMark/>
          </w:tcPr>
          <w:p w:rsidR="004554CB" w:rsidRPr="004554CB" w:rsidRDefault="004554CB">
            <w:pPr>
              <w:spacing w:after="0" w:line="240" w:lineRule="auto"/>
              <w:rPr>
                <w:rFonts w:ascii="Times New Roman" w:hAnsi="Times New Roman" w:cs="Times New Roman"/>
                <w:sz w:val="24"/>
                <w:szCs w:val="24"/>
              </w:rPr>
            </w:pPr>
            <w:r w:rsidRPr="004554CB">
              <w:rPr>
                <w:rFonts w:ascii="Times New Roman" w:hAnsi="Times New Roman" w:cs="Times New Roman"/>
                <w:sz w:val="24"/>
                <w:szCs w:val="24"/>
              </w:rPr>
              <w:t>Итоги выполнения решений педагогического совета №.</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hAnsi="Times New Roman" w:cs="Times New Roman"/>
                <w:sz w:val="24"/>
                <w:szCs w:val="24"/>
              </w:rPr>
            </w:pPr>
            <w:r w:rsidRPr="004554CB">
              <w:rPr>
                <w:rFonts w:ascii="Times New Roman" w:hAnsi="Times New Roman" w:cs="Times New Roman"/>
                <w:sz w:val="24"/>
                <w:szCs w:val="24"/>
              </w:rPr>
              <w:t>И.о.заведующего</w:t>
            </w:r>
          </w:p>
        </w:tc>
      </w:tr>
      <w:tr w:rsidR="004554CB" w:rsidRPr="004554CB" w:rsidTr="004554CB">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50"/>
              </w:numPr>
              <w:spacing w:after="0" w:line="240" w:lineRule="auto"/>
              <w:ind w:hanging="720"/>
              <w:rPr>
                <w:rFonts w:ascii="Times New Roman" w:eastAsiaTheme="minorEastAsia" w:hAnsi="Times New Roman"/>
                <w:sz w:val="24"/>
                <w:szCs w:val="24"/>
              </w:rPr>
            </w:pPr>
          </w:p>
        </w:tc>
        <w:tc>
          <w:tcPr>
            <w:tcW w:w="6379" w:type="dxa"/>
            <w:tcBorders>
              <w:top w:val="single" w:sz="4" w:space="0" w:color="auto"/>
              <w:left w:val="single" w:sz="4" w:space="0" w:color="auto"/>
              <w:bottom w:val="single" w:sz="4" w:space="0" w:color="auto"/>
              <w:right w:val="single" w:sz="4" w:space="0" w:color="auto"/>
            </w:tcBorders>
            <w:vAlign w:val="center"/>
            <w:hideMark/>
          </w:tcPr>
          <w:p w:rsidR="004554CB" w:rsidRPr="004554CB" w:rsidRDefault="004554CB">
            <w:pPr>
              <w:pStyle w:val="Default"/>
              <w:spacing w:line="276" w:lineRule="auto"/>
              <w:rPr>
                <w:color w:val="auto"/>
              </w:rPr>
            </w:pPr>
            <w:r w:rsidRPr="004554CB">
              <w:rPr>
                <w:color w:val="auto"/>
              </w:rPr>
              <w:t>Итоги тематической проверки в младших и средней групп: «Развивающая предметно-пространственная среда в группе»</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hAnsi="Times New Roman" w:cs="Times New Roman"/>
                <w:sz w:val="24"/>
                <w:szCs w:val="24"/>
              </w:rPr>
            </w:pPr>
            <w:r w:rsidRPr="004554CB">
              <w:rPr>
                <w:rFonts w:ascii="Times New Roman" w:hAnsi="Times New Roman" w:cs="Times New Roman"/>
                <w:sz w:val="24"/>
                <w:szCs w:val="24"/>
              </w:rPr>
              <w:t>И.о.заведующего</w:t>
            </w:r>
          </w:p>
        </w:tc>
      </w:tr>
      <w:tr w:rsidR="004554CB" w:rsidRPr="004554CB" w:rsidTr="004554CB">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50"/>
              </w:numPr>
              <w:spacing w:after="0" w:line="240" w:lineRule="auto"/>
              <w:ind w:hanging="720"/>
              <w:rPr>
                <w:rFonts w:ascii="Times New Roman" w:eastAsiaTheme="minorEastAsia" w:hAnsi="Times New Roman"/>
                <w:sz w:val="24"/>
                <w:szCs w:val="24"/>
              </w:rPr>
            </w:pPr>
          </w:p>
        </w:tc>
        <w:tc>
          <w:tcPr>
            <w:tcW w:w="6379"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both"/>
              <w:rPr>
                <w:rFonts w:ascii="Times New Roman" w:hAnsi="Times New Roman" w:cs="Times New Roman"/>
                <w:sz w:val="24"/>
                <w:szCs w:val="24"/>
              </w:rPr>
            </w:pPr>
            <w:r w:rsidRPr="004554CB">
              <w:rPr>
                <w:rFonts w:ascii="Times New Roman" w:hAnsi="Times New Roman" w:cs="Times New Roman"/>
                <w:sz w:val="24"/>
                <w:szCs w:val="24"/>
              </w:rPr>
              <w:t>Деловая игра «Экологическое лукошко»</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hAnsi="Times New Roman" w:cs="Times New Roman"/>
                <w:sz w:val="24"/>
                <w:szCs w:val="24"/>
              </w:rPr>
            </w:pPr>
            <w:r w:rsidRPr="004554CB">
              <w:rPr>
                <w:rFonts w:ascii="Times New Roman" w:hAnsi="Times New Roman" w:cs="Times New Roman"/>
                <w:sz w:val="24"/>
                <w:szCs w:val="24"/>
              </w:rPr>
              <w:t>Учитель-логопед Михайлова В.М.</w:t>
            </w:r>
          </w:p>
        </w:tc>
      </w:tr>
      <w:tr w:rsidR="004554CB" w:rsidRPr="004554CB" w:rsidTr="004554CB">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50"/>
              </w:numPr>
              <w:spacing w:after="0" w:line="240" w:lineRule="auto"/>
              <w:ind w:hanging="720"/>
              <w:rPr>
                <w:rFonts w:ascii="Times New Roman" w:eastAsiaTheme="minorEastAsia" w:hAnsi="Times New Roman"/>
                <w:sz w:val="24"/>
                <w:szCs w:val="24"/>
              </w:rPr>
            </w:pPr>
          </w:p>
        </w:tc>
        <w:tc>
          <w:tcPr>
            <w:tcW w:w="6379"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rPr>
                <w:rFonts w:ascii="Times New Roman" w:hAnsi="Times New Roman" w:cs="Times New Roman"/>
                <w:sz w:val="24"/>
                <w:szCs w:val="24"/>
              </w:rPr>
            </w:pPr>
            <w:r w:rsidRPr="004554CB">
              <w:rPr>
                <w:rFonts w:ascii="Times New Roman" w:hAnsi="Times New Roman" w:cs="Times New Roman"/>
                <w:sz w:val="24"/>
                <w:szCs w:val="24"/>
              </w:rPr>
              <w:t>Педагогическая мастерская: Экологическое воспитание дошкольников в рамках ФГОС.</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hAnsi="Times New Roman" w:cs="Times New Roman"/>
                <w:sz w:val="24"/>
                <w:szCs w:val="24"/>
              </w:rPr>
            </w:pPr>
            <w:r w:rsidRPr="004554CB">
              <w:rPr>
                <w:rFonts w:ascii="Times New Roman" w:hAnsi="Times New Roman" w:cs="Times New Roman"/>
                <w:sz w:val="24"/>
                <w:szCs w:val="24"/>
              </w:rPr>
              <w:t>Воспитаель</w:t>
            </w:r>
          </w:p>
        </w:tc>
      </w:tr>
      <w:tr w:rsidR="004554CB" w:rsidRPr="004554CB" w:rsidTr="004554CB">
        <w:trPr>
          <w:trHeight w:val="507"/>
        </w:trPr>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50"/>
              </w:numPr>
              <w:spacing w:after="0" w:line="240" w:lineRule="auto"/>
              <w:ind w:hanging="720"/>
              <w:rPr>
                <w:rFonts w:ascii="Times New Roman" w:eastAsiaTheme="minorEastAsia" w:hAnsi="Times New Roman"/>
                <w:sz w:val="24"/>
                <w:szCs w:val="24"/>
              </w:rPr>
            </w:pPr>
          </w:p>
        </w:tc>
        <w:tc>
          <w:tcPr>
            <w:tcW w:w="6379"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rPr>
                <w:rFonts w:ascii="Times New Roman" w:hAnsi="Times New Roman" w:cs="Times New Roman"/>
                <w:sz w:val="24"/>
                <w:szCs w:val="24"/>
              </w:rPr>
            </w:pPr>
            <w:r w:rsidRPr="004554CB">
              <w:rPr>
                <w:rFonts w:ascii="Times New Roman" w:hAnsi="Times New Roman" w:cs="Times New Roman"/>
                <w:sz w:val="24"/>
                <w:szCs w:val="24"/>
              </w:rPr>
              <w:t>Формирование экологической культуры в обучении детей дошкольного возраста раздельному сбору мусора.</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hAnsi="Times New Roman" w:cs="Times New Roman"/>
                <w:sz w:val="24"/>
                <w:szCs w:val="24"/>
              </w:rPr>
            </w:pPr>
            <w:r w:rsidRPr="004554CB">
              <w:rPr>
                <w:rFonts w:ascii="Times New Roman" w:hAnsi="Times New Roman" w:cs="Times New Roman"/>
                <w:sz w:val="24"/>
                <w:szCs w:val="24"/>
              </w:rPr>
              <w:t>Воспитатель</w:t>
            </w:r>
          </w:p>
        </w:tc>
      </w:tr>
      <w:tr w:rsidR="004554CB" w:rsidRPr="004554CB" w:rsidTr="004554CB">
        <w:trPr>
          <w:trHeight w:val="525"/>
        </w:trPr>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50"/>
              </w:numPr>
              <w:spacing w:after="0" w:line="240" w:lineRule="auto"/>
              <w:ind w:hanging="720"/>
              <w:rPr>
                <w:rFonts w:ascii="Times New Roman" w:eastAsiaTheme="minorEastAsia" w:hAnsi="Times New Roman"/>
                <w:sz w:val="24"/>
                <w:szCs w:val="24"/>
              </w:rPr>
            </w:pPr>
          </w:p>
        </w:tc>
        <w:tc>
          <w:tcPr>
            <w:tcW w:w="6379"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rPr>
                <w:rFonts w:ascii="Times New Roman" w:hAnsi="Times New Roman" w:cs="Times New Roman"/>
                <w:sz w:val="24"/>
                <w:szCs w:val="24"/>
              </w:rPr>
            </w:pPr>
            <w:r w:rsidRPr="004554CB">
              <w:rPr>
                <w:rFonts w:ascii="Times New Roman" w:hAnsi="Times New Roman" w:cs="Times New Roman"/>
                <w:sz w:val="24"/>
                <w:szCs w:val="24"/>
              </w:rPr>
              <w:t>Результаты экологического конкурса рисунков и поделок «Сбережём нашу планету»</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hAnsi="Times New Roman" w:cs="Times New Roman"/>
                <w:sz w:val="24"/>
                <w:szCs w:val="24"/>
              </w:rPr>
            </w:pPr>
            <w:r w:rsidRPr="004554CB">
              <w:rPr>
                <w:rFonts w:ascii="Times New Roman" w:hAnsi="Times New Roman" w:cs="Times New Roman"/>
                <w:sz w:val="24"/>
                <w:szCs w:val="24"/>
              </w:rPr>
              <w:t>Члены комиссии</w:t>
            </w:r>
          </w:p>
        </w:tc>
      </w:tr>
      <w:tr w:rsidR="004554CB" w:rsidRPr="004554CB" w:rsidTr="004554CB">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50"/>
              </w:numPr>
              <w:spacing w:after="0" w:line="240" w:lineRule="auto"/>
              <w:ind w:hanging="720"/>
              <w:rPr>
                <w:rFonts w:ascii="Times New Roman" w:eastAsiaTheme="minorEastAsia" w:hAnsi="Times New Roman"/>
                <w:sz w:val="24"/>
                <w:szCs w:val="24"/>
              </w:rPr>
            </w:pPr>
          </w:p>
        </w:tc>
        <w:tc>
          <w:tcPr>
            <w:tcW w:w="6379"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rPr>
                <w:rFonts w:ascii="Times New Roman" w:hAnsi="Times New Roman" w:cs="Times New Roman"/>
                <w:sz w:val="24"/>
                <w:szCs w:val="24"/>
              </w:rPr>
            </w:pPr>
            <w:r w:rsidRPr="004554CB">
              <w:rPr>
                <w:rFonts w:ascii="Times New Roman" w:hAnsi="Times New Roman" w:cs="Times New Roman"/>
                <w:sz w:val="24"/>
                <w:szCs w:val="24"/>
              </w:rPr>
              <w:t>Итоги тематической проверки: «Организация работы по экологическому воспитанию дошкольников».</w:t>
            </w:r>
          </w:p>
        </w:tc>
        <w:tc>
          <w:tcPr>
            <w:tcW w:w="2410" w:type="dxa"/>
            <w:tcBorders>
              <w:top w:val="single" w:sz="4" w:space="0" w:color="auto"/>
              <w:left w:val="single" w:sz="4" w:space="0" w:color="auto"/>
              <w:bottom w:val="single" w:sz="4" w:space="0" w:color="auto"/>
              <w:right w:val="single" w:sz="4" w:space="0" w:color="auto"/>
            </w:tcBorders>
          </w:tcPr>
          <w:p w:rsidR="004554CB" w:rsidRPr="004554CB" w:rsidRDefault="004554CB">
            <w:pPr>
              <w:spacing w:after="0" w:line="240" w:lineRule="auto"/>
              <w:contextualSpacing/>
              <w:jc w:val="center"/>
              <w:rPr>
                <w:rFonts w:ascii="Times New Roman" w:hAnsi="Times New Roman" w:cs="Times New Roman"/>
                <w:sz w:val="24"/>
                <w:szCs w:val="24"/>
              </w:rPr>
            </w:pPr>
            <w:r w:rsidRPr="004554CB">
              <w:rPr>
                <w:rFonts w:ascii="Times New Roman" w:hAnsi="Times New Roman" w:cs="Times New Roman"/>
                <w:sz w:val="24"/>
                <w:szCs w:val="24"/>
              </w:rPr>
              <w:t>Педагог-психолог</w:t>
            </w:r>
          </w:p>
          <w:p w:rsidR="004554CB" w:rsidRPr="004554CB" w:rsidRDefault="004554CB">
            <w:pPr>
              <w:spacing w:after="0" w:line="240" w:lineRule="auto"/>
              <w:contextualSpacing/>
              <w:jc w:val="center"/>
              <w:rPr>
                <w:rFonts w:ascii="Times New Roman" w:hAnsi="Times New Roman" w:cs="Times New Roman"/>
                <w:sz w:val="24"/>
                <w:szCs w:val="24"/>
              </w:rPr>
            </w:pPr>
          </w:p>
        </w:tc>
      </w:tr>
    </w:tbl>
    <w:p w:rsidR="004554CB" w:rsidRPr="004554CB" w:rsidRDefault="004554CB" w:rsidP="004554CB">
      <w:pPr>
        <w:spacing w:after="0" w:line="240" w:lineRule="auto"/>
        <w:contextualSpacing/>
        <w:rPr>
          <w:rFonts w:ascii="Times New Roman" w:eastAsia="Times New Roman" w:hAnsi="Times New Roman" w:cs="Times New Roman"/>
          <w:sz w:val="28"/>
          <w:szCs w:val="28"/>
        </w:rPr>
      </w:pPr>
    </w:p>
    <w:p w:rsidR="004554CB" w:rsidRDefault="004554CB" w:rsidP="004554CB">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Подготовка к педсовету</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6379"/>
        <w:gridCol w:w="2410"/>
      </w:tblGrid>
      <w:tr w:rsidR="004554CB" w:rsidRPr="004554CB" w:rsidTr="004554CB">
        <w:tc>
          <w:tcPr>
            <w:tcW w:w="709"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b/>
                <w:sz w:val="24"/>
                <w:szCs w:val="24"/>
              </w:rPr>
            </w:pPr>
            <w:r w:rsidRPr="004554CB">
              <w:rPr>
                <w:rFonts w:ascii="Times New Roman" w:hAnsi="Times New Roman" w:cs="Times New Roman"/>
                <w:b/>
                <w:sz w:val="24"/>
                <w:szCs w:val="24"/>
              </w:rPr>
              <w:t>№</w:t>
            </w:r>
          </w:p>
        </w:tc>
        <w:tc>
          <w:tcPr>
            <w:tcW w:w="6379"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b/>
                <w:sz w:val="24"/>
                <w:szCs w:val="24"/>
              </w:rPr>
            </w:pPr>
            <w:r w:rsidRPr="004554CB">
              <w:rPr>
                <w:rFonts w:ascii="Times New Roman" w:hAnsi="Times New Roman" w:cs="Times New Roman"/>
                <w:b/>
                <w:sz w:val="24"/>
                <w:szCs w:val="24"/>
              </w:rPr>
              <w:t>Содержание работы</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b/>
                <w:sz w:val="24"/>
                <w:szCs w:val="24"/>
              </w:rPr>
            </w:pPr>
            <w:r w:rsidRPr="004554CB">
              <w:rPr>
                <w:rFonts w:ascii="Times New Roman" w:hAnsi="Times New Roman" w:cs="Times New Roman"/>
                <w:b/>
                <w:sz w:val="24"/>
                <w:szCs w:val="24"/>
              </w:rPr>
              <w:t>Ответственный</w:t>
            </w:r>
          </w:p>
        </w:tc>
      </w:tr>
      <w:tr w:rsidR="004554CB" w:rsidRPr="004554CB" w:rsidTr="004554CB">
        <w:tc>
          <w:tcPr>
            <w:tcW w:w="709"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51"/>
              </w:numPr>
              <w:spacing w:after="0" w:line="240" w:lineRule="auto"/>
              <w:ind w:hanging="720"/>
              <w:rPr>
                <w:rFonts w:ascii="Times New Roman" w:eastAsia="Times New Roman" w:hAnsi="Times New Roman"/>
                <w:sz w:val="24"/>
                <w:szCs w:val="24"/>
              </w:rPr>
            </w:pPr>
          </w:p>
        </w:tc>
        <w:tc>
          <w:tcPr>
            <w:tcW w:w="6379"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rPr>
                <w:rFonts w:ascii="Times New Roman" w:hAnsi="Times New Roman" w:cs="Times New Roman"/>
                <w:sz w:val="24"/>
                <w:szCs w:val="24"/>
                <w:lang w:val="tt-RU"/>
              </w:rPr>
            </w:pPr>
            <w:r w:rsidRPr="004554CB">
              <w:rPr>
                <w:rFonts w:ascii="Times New Roman" w:hAnsi="Times New Roman" w:cs="Times New Roman"/>
                <w:sz w:val="24"/>
                <w:szCs w:val="24"/>
                <w:lang w:val="tt-RU"/>
              </w:rPr>
              <w:t>Просмотр открытых мероприятий по темам экологического воспитания</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hAnsi="Times New Roman" w:cs="Times New Roman"/>
                <w:sz w:val="24"/>
                <w:szCs w:val="24"/>
                <w:lang w:val="tt-RU"/>
              </w:rPr>
            </w:pPr>
            <w:r w:rsidRPr="004554CB">
              <w:rPr>
                <w:rFonts w:ascii="Times New Roman" w:hAnsi="Times New Roman" w:cs="Times New Roman"/>
                <w:sz w:val="24"/>
                <w:szCs w:val="24"/>
                <w:lang w:val="tt-RU"/>
              </w:rPr>
              <w:t>Воспитатели групп</w:t>
            </w:r>
          </w:p>
        </w:tc>
      </w:tr>
      <w:tr w:rsidR="004554CB" w:rsidRPr="004554CB" w:rsidTr="004554CB">
        <w:tc>
          <w:tcPr>
            <w:tcW w:w="709"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51"/>
              </w:numPr>
              <w:spacing w:after="0" w:line="240" w:lineRule="auto"/>
              <w:ind w:hanging="720"/>
              <w:rPr>
                <w:rFonts w:ascii="Times New Roman" w:eastAsia="Times New Roman" w:hAnsi="Times New Roman"/>
                <w:sz w:val="24"/>
                <w:szCs w:val="24"/>
              </w:rPr>
            </w:pPr>
          </w:p>
        </w:tc>
        <w:tc>
          <w:tcPr>
            <w:tcW w:w="6379"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rPr>
                <w:rFonts w:ascii="Times New Roman" w:eastAsia="Times New Roman" w:hAnsi="Times New Roman" w:cs="Times New Roman"/>
                <w:sz w:val="24"/>
                <w:szCs w:val="24"/>
                <w:lang w:val="tt-RU"/>
              </w:rPr>
            </w:pPr>
            <w:r w:rsidRPr="004554CB">
              <w:rPr>
                <w:rFonts w:ascii="Times New Roman" w:hAnsi="Times New Roman" w:cs="Times New Roman"/>
                <w:sz w:val="24"/>
                <w:szCs w:val="24"/>
              </w:rPr>
              <w:t>Экологический квест</w:t>
            </w:r>
          </w:p>
        </w:tc>
        <w:tc>
          <w:tcPr>
            <w:tcW w:w="2410" w:type="dxa"/>
            <w:tcBorders>
              <w:top w:val="single" w:sz="4" w:space="0" w:color="auto"/>
              <w:left w:val="single" w:sz="4" w:space="0" w:color="auto"/>
              <w:bottom w:val="single" w:sz="4" w:space="0" w:color="auto"/>
              <w:right w:val="single" w:sz="4" w:space="0" w:color="auto"/>
            </w:tcBorders>
          </w:tcPr>
          <w:p w:rsidR="004554CB" w:rsidRPr="004554CB" w:rsidRDefault="004554CB">
            <w:pPr>
              <w:spacing w:after="0" w:line="240" w:lineRule="auto"/>
              <w:contextualSpacing/>
              <w:jc w:val="center"/>
              <w:rPr>
                <w:rFonts w:ascii="Times New Roman" w:eastAsia="Times New Roman" w:hAnsi="Times New Roman" w:cs="Times New Roman"/>
                <w:sz w:val="24"/>
                <w:szCs w:val="24"/>
              </w:rPr>
            </w:pPr>
            <w:r w:rsidRPr="004554CB">
              <w:rPr>
                <w:rFonts w:ascii="Times New Roman" w:hAnsi="Times New Roman" w:cs="Times New Roman"/>
                <w:sz w:val="24"/>
                <w:szCs w:val="24"/>
              </w:rPr>
              <w:t>Муз.руководитель и инструктор по физической культуре</w:t>
            </w:r>
          </w:p>
          <w:p w:rsidR="004554CB" w:rsidRPr="004554CB" w:rsidRDefault="004554CB">
            <w:pPr>
              <w:spacing w:after="0" w:line="240" w:lineRule="auto"/>
              <w:contextualSpacing/>
              <w:jc w:val="center"/>
              <w:rPr>
                <w:rFonts w:ascii="Times New Roman" w:eastAsia="Times New Roman" w:hAnsi="Times New Roman" w:cs="Times New Roman"/>
                <w:sz w:val="24"/>
                <w:szCs w:val="24"/>
              </w:rPr>
            </w:pPr>
          </w:p>
        </w:tc>
      </w:tr>
      <w:tr w:rsidR="004554CB" w:rsidRPr="004554CB" w:rsidTr="004554CB">
        <w:trPr>
          <w:trHeight w:val="517"/>
        </w:trPr>
        <w:tc>
          <w:tcPr>
            <w:tcW w:w="709"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51"/>
              </w:numPr>
              <w:spacing w:after="0" w:line="240" w:lineRule="auto"/>
              <w:ind w:hanging="720"/>
              <w:rPr>
                <w:rFonts w:ascii="Times New Roman" w:eastAsiaTheme="minorEastAsia" w:hAnsi="Times New Roman"/>
                <w:sz w:val="24"/>
                <w:szCs w:val="24"/>
              </w:rPr>
            </w:pPr>
          </w:p>
        </w:tc>
        <w:tc>
          <w:tcPr>
            <w:tcW w:w="6379"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rPr>
                <w:rFonts w:ascii="Times New Roman" w:hAnsi="Times New Roman" w:cs="Times New Roman"/>
                <w:sz w:val="24"/>
                <w:szCs w:val="24"/>
              </w:rPr>
            </w:pPr>
            <w:r w:rsidRPr="004554CB">
              <w:rPr>
                <w:rFonts w:ascii="Times New Roman" w:hAnsi="Times New Roman" w:cs="Times New Roman"/>
                <w:sz w:val="24"/>
                <w:szCs w:val="24"/>
              </w:rPr>
              <w:t>Экологический конкурс рисунков и поделок «Сбережём нашу планету»</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hAnsi="Times New Roman" w:cs="Times New Roman"/>
                <w:sz w:val="24"/>
                <w:szCs w:val="24"/>
              </w:rPr>
            </w:pPr>
            <w:r w:rsidRPr="004554CB">
              <w:rPr>
                <w:rFonts w:ascii="Times New Roman" w:hAnsi="Times New Roman" w:cs="Times New Roman"/>
                <w:sz w:val="24"/>
                <w:szCs w:val="24"/>
              </w:rPr>
              <w:t>Рабочая группа</w:t>
            </w:r>
          </w:p>
        </w:tc>
      </w:tr>
      <w:tr w:rsidR="004554CB" w:rsidRPr="004554CB" w:rsidTr="004554CB">
        <w:trPr>
          <w:trHeight w:val="540"/>
        </w:trPr>
        <w:tc>
          <w:tcPr>
            <w:tcW w:w="709"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51"/>
              </w:numPr>
              <w:spacing w:after="0" w:line="240" w:lineRule="auto"/>
              <w:ind w:hanging="720"/>
              <w:rPr>
                <w:rFonts w:ascii="Times New Roman" w:eastAsiaTheme="minorEastAsia" w:hAnsi="Times New Roman"/>
                <w:sz w:val="24"/>
                <w:szCs w:val="24"/>
              </w:rPr>
            </w:pPr>
          </w:p>
        </w:tc>
        <w:tc>
          <w:tcPr>
            <w:tcW w:w="6379"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rPr>
                <w:rFonts w:ascii="Times New Roman" w:hAnsi="Times New Roman" w:cs="Times New Roman"/>
                <w:sz w:val="24"/>
                <w:szCs w:val="24"/>
              </w:rPr>
            </w:pPr>
            <w:r w:rsidRPr="004554CB">
              <w:rPr>
                <w:rFonts w:ascii="Times New Roman" w:hAnsi="Times New Roman" w:cs="Times New Roman"/>
                <w:sz w:val="24"/>
                <w:szCs w:val="24"/>
              </w:rPr>
              <w:t>Проведение тематической проверки «Организация работы по экологическому воспитанию дошкольников».</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hAnsi="Times New Roman" w:cs="Times New Roman"/>
                <w:sz w:val="24"/>
                <w:szCs w:val="24"/>
              </w:rPr>
            </w:pPr>
            <w:r w:rsidRPr="004554CB">
              <w:rPr>
                <w:rFonts w:ascii="Times New Roman" w:hAnsi="Times New Roman" w:cs="Times New Roman"/>
                <w:sz w:val="24"/>
                <w:szCs w:val="24"/>
              </w:rPr>
              <w:t>Члены комиссии</w:t>
            </w:r>
          </w:p>
        </w:tc>
      </w:tr>
      <w:tr w:rsidR="004554CB" w:rsidRPr="004554CB" w:rsidTr="004554CB">
        <w:trPr>
          <w:trHeight w:val="572"/>
        </w:trPr>
        <w:tc>
          <w:tcPr>
            <w:tcW w:w="709"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51"/>
              </w:numPr>
              <w:spacing w:after="0" w:line="240" w:lineRule="auto"/>
              <w:ind w:hanging="720"/>
              <w:rPr>
                <w:rFonts w:ascii="Times New Roman" w:eastAsiaTheme="minorEastAsia" w:hAnsi="Times New Roman"/>
                <w:sz w:val="24"/>
                <w:szCs w:val="24"/>
              </w:rPr>
            </w:pPr>
          </w:p>
        </w:tc>
        <w:tc>
          <w:tcPr>
            <w:tcW w:w="6379" w:type="dxa"/>
            <w:tcBorders>
              <w:top w:val="single" w:sz="4" w:space="0" w:color="auto"/>
              <w:left w:val="single" w:sz="4" w:space="0" w:color="auto"/>
              <w:bottom w:val="single" w:sz="4" w:space="0" w:color="auto"/>
              <w:right w:val="single" w:sz="4" w:space="0" w:color="auto"/>
            </w:tcBorders>
            <w:hideMark/>
          </w:tcPr>
          <w:p w:rsidR="004554CB" w:rsidRPr="004554CB" w:rsidRDefault="004554CB">
            <w:pPr>
              <w:shd w:val="clear" w:color="auto" w:fill="FFFFFF"/>
              <w:spacing w:after="0" w:line="240" w:lineRule="auto"/>
              <w:rPr>
                <w:rFonts w:ascii="Times New Roman" w:hAnsi="Times New Roman" w:cs="Times New Roman"/>
                <w:sz w:val="24"/>
                <w:szCs w:val="24"/>
              </w:rPr>
            </w:pPr>
            <w:r w:rsidRPr="004554CB">
              <w:rPr>
                <w:rFonts w:ascii="Times New Roman" w:hAnsi="Times New Roman" w:cs="Times New Roman"/>
                <w:sz w:val="24"/>
                <w:szCs w:val="24"/>
              </w:rPr>
              <w:t>Анкета для родителей «Экологическое воспитание дошкольников»</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hAnsi="Times New Roman" w:cs="Times New Roman"/>
                <w:sz w:val="24"/>
                <w:szCs w:val="24"/>
              </w:rPr>
            </w:pPr>
            <w:r w:rsidRPr="004554CB">
              <w:rPr>
                <w:rFonts w:ascii="Times New Roman" w:hAnsi="Times New Roman" w:cs="Times New Roman"/>
                <w:sz w:val="24"/>
                <w:szCs w:val="24"/>
              </w:rPr>
              <w:t>Педагог-психолог</w:t>
            </w:r>
          </w:p>
        </w:tc>
      </w:tr>
    </w:tbl>
    <w:p w:rsidR="004554CB" w:rsidRDefault="004554CB" w:rsidP="004554CB">
      <w:pPr>
        <w:spacing w:after="0" w:line="240" w:lineRule="auto"/>
        <w:contextualSpacing/>
        <w:jc w:val="center"/>
        <w:rPr>
          <w:rFonts w:ascii="Times New Roman" w:hAnsi="Times New Roman" w:cs="Times New Roman"/>
          <w:b/>
          <w:color w:val="FF0000"/>
          <w:sz w:val="24"/>
          <w:szCs w:val="24"/>
        </w:rPr>
      </w:pPr>
    </w:p>
    <w:p w:rsidR="004554CB" w:rsidRPr="004554CB" w:rsidRDefault="004554CB" w:rsidP="004554CB">
      <w:pPr>
        <w:pStyle w:val="21"/>
        <w:spacing w:after="0" w:line="240" w:lineRule="auto"/>
        <w:jc w:val="center"/>
        <w:rPr>
          <w:rFonts w:ascii="Times New Roman" w:eastAsia="Times New Roman" w:hAnsi="Times New Roman" w:cs="Times New Roman"/>
          <w:b/>
          <w:sz w:val="24"/>
          <w:szCs w:val="24"/>
        </w:rPr>
      </w:pPr>
      <w:r w:rsidRPr="004554CB">
        <w:rPr>
          <w:rFonts w:ascii="Times New Roman" w:hAnsi="Times New Roman" w:cs="Times New Roman"/>
          <w:b/>
          <w:sz w:val="24"/>
          <w:szCs w:val="24"/>
        </w:rPr>
        <w:t>Педсовет № 4</w:t>
      </w:r>
    </w:p>
    <w:p w:rsidR="004554CB" w:rsidRPr="004554CB" w:rsidRDefault="004554CB" w:rsidP="004554CB">
      <w:pPr>
        <w:spacing w:after="0" w:line="240" w:lineRule="auto"/>
        <w:jc w:val="both"/>
        <w:outlineLvl w:val="1"/>
        <w:rPr>
          <w:rFonts w:ascii="Times New Roman" w:hAnsi="Times New Roman" w:cs="Times New Roman"/>
          <w:b/>
          <w:sz w:val="24"/>
          <w:szCs w:val="24"/>
        </w:rPr>
      </w:pPr>
      <w:r w:rsidRPr="004554CB">
        <w:rPr>
          <w:rFonts w:ascii="Times New Roman" w:hAnsi="Times New Roman" w:cs="Times New Roman"/>
          <w:b/>
          <w:sz w:val="24"/>
          <w:szCs w:val="24"/>
          <w:u w:val="single"/>
        </w:rPr>
        <w:t>ТЕМА:</w:t>
      </w:r>
      <w:r w:rsidRPr="004554CB">
        <w:rPr>
          <w:rFonts w:ascii="Times New Roman" w:hAnsi="Times New Roman" w:cs="Times New Roman"/>
          <w:b/>
          <w:sz w:val="24"/>
          <w:szCs w:val="24"/>
        </w:rPr>
        <w:t xml:space="preserve"> </w:t>
      </w:r>
      <w:r w:rsidRPr="004554CB">
        <w:rPr>
          <w:rFonts w:ascii="SL_Times New Roman" w:hAnsi="SL_Times New Roman"/>
          <w:sz w:val="24"/>
          <w:szCs w:val="24"/>
          <w:lang w:val="tt-RU"/>
        </w:rPr>
        <w:t>«Современные технологии нравственно-патриотического воспитания дошкольников и раннего языкового образования детей»</w:t>
      </w:r>
      <w:r w:rsidRPr="004554CB">
        <w:rPr>
          <w:rFonts w:ascii="Times New Roman" w:hAnsi="Times New Roman" w:cs="Times New Roman"/>
          <w:sz w:val="24"/>
          <w:szCs w:val="24"/>
        </w:rPr>
        <w:t>.</w:t>
      </w:r>
    </w:p>
    <w:p w:rsidR="004554CB" w:rsidRPr="004554CB" w:rsidRDefault="004554CB" w:rsidP="004554CB">
      <w:pPr>
        <w:spacing w:after="0" w:line="240" w:lineRule="auto"/>
        <w:contextualSpacing/>
        <w:jc w:val="both"/>
        <w:rPr>
          <w:rFonts w:ascii="Times New Roman" w:hAnsi="Times New Roman" w:cs="Times New Roman"/>
          <w:sz w:val="24"/>
          <w:szCs w:val="24"/>
        </w:rPr>
      </w:pPr>
      <w:r w:rsidRPr="004554CB">
        <w:rPr>
          <w:rFonts w:ascii="Times New Roman" w:hAnsi="Times New Roman" w:cs="Times New Roman"/>
          <w:b/>
          <w:sz w:val="24"/>
          <w:szCs w:val="24"/>
          <w:u w:val="single"/>
        </w:rPr>
        <w:t>ЦЕЛЬ:</w:t>
      </w:r>
      <w:r w:rsidRPr="004554CB">
        <w:rPr>
          <w:rFonts w:ascii="SL_Times New Roman" w:hAnsi="SL_Times New Roman"/>
          <w:sz w:val="24"/>
          <w:szCs w:val="24"/>
          <w:lang w:val="tt-RU"/>
        </w:rPr>
        <w:t xml:space="preserve"> Систематизация знаний воспитателей об организации воспитательно-образовательной деятельности с детьми по вопросам нравственно-патриотического воспитания дошкольников, повышение роли родителей в нравственно-патриотическом воспитании дошкольников, убеждение их в важности сохранения народных традиций, воспитания уважения к старшим, объединения интересов детей и родителей.</w:t>
      </w:r>
    </w:p>
    <w:p w:rsidR="004554CB" w:rsidRPr="004554CB" w:rsidRDefault="004554CB" w:rsidP="004554CB">
      <w:pPr>
        <w:pStyle w:val="Standard"/>
        <w:suppressAutoHyphens/>
        <w:snapToGrid w:val="0"/>
        <w:jc w:val="both"/>
      </w:pPr>
      <w:r w:rsidRPr="004554CB">
        <w:rPr>
          <w:b/>
          <w:u w:val="single"/>
        </w:rPr>
        <w:t>ВРЕМЯ ПРОВЕДЕНИЯ:</w:t>
      </w:r>
      <w:r w:rsidRPr="004554CB">
        <w:rPr>
          <w:b/>
        </w:rPr>
        <w:t xml:space="preserve"> </w:t>
      </w:r>
      <w:r w:rsidRPr="004554CB">
        <w:t xml:space="preserve"> Март.</w:t>
      </w:r>
    </w:p>
    <w:p w:rsidR="004554CB" w:rsidRPr="004554CB" w:rsidRDefault="004554CB" w:rsidP="004554CB">
      <w:pPr>
        <w:pStyle w:val="Standard"/>
        <w:suppressAutoHyphens/>
        <w:snapToGrid w:val="0"/>
        <w:jc w:val="both"/>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6663"/>
        <w:gridCol w:w="2410"/>
      </w:tblGrid>
      <w:tr w:rsidR="004554CB" w:rsidRPr="004554CB" w:rsidTr="004554CB">
        <w:tc>
          <w:tcPr>
            <w:tcW w:w="567"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b/>
                <w:sz w:val="24"/>
                <w:szCs w:val="24"/>
              </w:rPr>
            </w:pPr>
            <w:r w:rsidRPr="004554CB">
              <w:rPr>
                <w:rFonts w:ascii="Times New Roman" w:hAnsi="Times New Roman" w:cs="Times New Roman"/>
                <w:b/>
                <w:sz w:val="24"/>
                <w:szCs w:val="24"/>
              </w:rPr>
              <w:t>№</w:t>
            </w: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b/>
                <w:sz w:val="24"/>
                <w:szCs w:val="24"/>
              </w:rPr>
            </w:pPr>
            <w:r w:rsidRPr="004554CB">
              <w:rPr>
                <w:rFonts w:ascii="Times New Roman" w:hAnsi="Times New Roman" w:cs="Times New Roman"/>
                <w:b/>
                <w:sz w:val="24"/>
                <w:szCs w:val="24"/>
              </w:rPr>
              <w:t>Содержание работы</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b/>
                <w:sz w:val="24"/>
                <w:szCs w:val="24"/>
              </w:rPr>
            </w:pPr>
            <w:r w:rsidRPr="004554CB">
              <w:rPr>
                <w:rFonts w:ascii="Times New Roman" w:hAnsi="Times New Roman" w:cs="Times New Roman"/>
                <w:b/>
                <w:sz w:val="24"/>
                <w:szCs w:val="24"/>
              </w:rPr>
              <w:t>Ответственный</w:t>
            </w:r>
          </w:p>
        </w:tc>
      </w:tr>
      <w:tr w:rsidR="004554CB" w:rsidRPr="004554CB" w:rsidTr="004554CB">
        <w:trPr>
          <w:trHeight w:val="301"/>
        </w:trPr>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52"/>
              </w:numPr>
              <w:spacing w:after="0" w:line="240" w:lineRule="auto"/>
              <w:ind w:hanging="720"/>
              <w:rPr>
                <w:rFonts w:ascii="Times New Roman" w:eastAsia="Times New Roman" w:hAnsi="Times New Roman"/>
                <w:kern w:val="3"/>
                <w:sz w:val="24"/>
                <w:szCs w:val="24"/>
                <w:lang w:eastAsia="zh-CN"/>
              </w:rPr>
            </w:pPr>
          </w:p>
        </w:tc>
        <w:tc>
          <w:tcPr>
            <w:tcW w:w="6663" w:type="dxa"/>
            <w:tcBorders>
              <w:top w:val="single" w:sz="4" w:space="0" w:color="auto"/>
              <w:left w:val="single" w:sz="4" w:space="0" w:color="auto"/>
              <w:bottom w:val="single" w:sz="4" w:space="0" w:color="auto"/>
              <w:right w:val="single" w:sz="4" w:space="0" w:color="auto"/>
            </w:tcBorders>
            <w:vAlign w:val="center"/>
            <w:hideMark/>
          </w:tcPr>
          <w:p w:rsidR="004554CB" w:rsidRPr="004554CB" w:rsidRDefault="004554CB">
            <w:pPr>
              <w:spacing w:after="0" w:line="240" w:lineRule="auto"/>
              <w:rPr>
                <w:rFonts w:ascii="Times New Roman" w:hAnsi="Times New Roman" w:cs="Times New Roman"/>
                <w:sz w:val="24"/>
                <w:szCs w:val="24"/>
              </w:rPr>
            </w:pPr>
            <w:r w:rsidRPr="004554CB">
              <w:rPr>
                <w:rFonts w:ascii="Times New Roman" w:hAnsi="Times New Roman" w:cs="Times New Roman"/>
                <w:sz w:val="24"/>
                <w:szCs w:val="24"/>
              </w:rPr>
              <w:t>Вступительное слово и.о.заведующего ДОУ.</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kern w:val="3"/>
                <w:sz w:val="24"/>
                <w:szCs w:val="24"/>
                <w:lang w:eastAsia="zh-CN"/>
              </w:rPr>
            </w:pPr>
            <w:r w:rsidRPr="004554CB">
              <w:rPr>
                <w:rFonts w:ascii="Times New Roman" w:eastAsia="Times New Roman" w:hAnsi="Times New Roman" w:cs="Times New Roman"/>
                <w:kern w:val="3"/>
                <w:sz w:val="24"/>
                <w:szCs w:val="24"/>
                <w:lang w:eastAsia="zh-CN"/>
              </w:rPr>
              <w:t>И.о.заведующего</w:t>
            </w:r>
          </w:p>
        </w:tc>
      </w:tr>
      <w:tr w:rsidR="004554CB" w:rsidRPr="004554CB" w:rsidTr="004554CB">
        <w:trPr>
          <w:trHeight w:val="393"/>
        </w:trPr>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52"/>
              </w:numPr>
              <w:spacing w:after="0" w:line="240" w:lineRule="auto"/>
              <w:ind w:hanging="720"/>
              <w:rPr>
                <w:rFonts w:ascii="Times New Roman" w:eastAsia="Times New Roman" w:hAnsi="Times New Roman"/>
                <w:kern w:val="3"/>
                <w:sz w:val="24"/>
                <w:szCs w:val="24"/>
                <w:lang w:eastAsia="zh-CN"/>
              </w:rPr>
            </w:pP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rPr>
                <w:rFonts w:ascii="Times New Roman" w:eastAsia="Times New Roman" w:hAnsi="Times New Roman" w:cs="Times New Roman"/>
                <w:kern w:val="3"/>
                <w:sz w:val="24"/>
                <w:szCs w:val="24"/>
                <w:lang w:eastAsia="zh-CN"/>
              </w:rPr>
            </w:pPr>
            <w:r w:rsidRPr="004554CB">
              <w:rPr>
                <w:rFonts w:ascii="Times New Roman" w:eastAsia="Times New Roman" w:hAnsi="Times New Roman" w:cs="Times New Roman"/>
                <w:kern w:val="3"/>
                <w:sz w:val="24"/>
                <w:szCs w:val="24"/>
                <w:lang w:eastAsia="zh-CN"/>
              </w:rPr>
              <w:t>Итоги выполнения решений педагогического совета №3.</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kern w:val="3"/>
                <w:sz w:val="24"/>
                <w:szCs w:val="24"/>
                <w:lang w:eastAsia="zh-CN"/>
              </w:rPr>
            </w:pPr>
            <w:r w:rsidRPr="004554CB">
              <w:rPr>
                <w:rFonts w:ascii="Times New Roman" w:eastAsia="Times New Roman" w:hAnsi="Times New Roman" w:cs="Times New Roman"/>
                <w:kern w:val="3"/>
                <w:sz w:val="24"/>
                <w:szCs w:val="24"/>
                <w:lang w:eastAsia="zh-CN"/>
              </w:rPr>
              <w:t>И.о.заведующего</w:t>
            </w:r>
          </w:p>
        </w:tc>
      </w:tr>
      <w:tr w:rsidR="004554CB" w:rsidRPr="004554CB" w:rsidTr="004554CB">
        <w:trPr>
          <w:trHeight w:val="560"/>
        </w:trPr>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52"/>
              </w:numPr>
              <w:spacing w:after="0" w:line="240" w:lineRule="auto"/>
              <w:ind w:hanging="720"/>
              <w:jc w:val="both"/>
              <w:rPr>
                <w:rFonts w:ascii="Times New Roman" w:eastAsia="Times New Roman" w:hAnsi="Times New Roman"/>
                <w:kern w:val="3"/>
                <w:sz w:val="24"/>
                <w:szCs w:val="24"/>
                <w:lang w:eastAsia="zh-CN"/>
              </w:rPr>
            </w:pP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pStyle w:val="af"/>
              <w:shd w:val="clear" w:color="auto" w:fill="FFFFFF"/>
              <w:spacing w:before="0" w:beforeAutospacing="0" w:after="0" w:afterAutospacing="0" w:line="240" w:lineRule="atLeast"/>
              <w:rPr>
                <w:kern w:val="3"/>
                <w:lang w:eastAsia="zh-CN"/>
              </w:rPr>
            </w:pPr>
            <w:r w:rsidRPr="004554CB">
              <w:rPr>
                <w:kern w:val="3"/>
                <w:lang w:eastAsia="zh-CN"/>
              </w:rPr>
              <w:t>Итоги тематической проверки «Организация работы по нравственно-патриотическому воспитанию детей старшего дошкольного возраста».</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kern w:val="3"/>
                <w:sz w:val="24"/>
                <w:szCs w:val="24"/>
                <w:lang w:eastAsia="zh-CN"/>
              </w:rPr>
            </w:pPr>
            <w:r w:rsidRPr="004554CB">
              <w:rPr>
                <w:rFonts w:ascii="Times New Roman" w:eastAsia="Times New Roman" w:hAnsi="Times New Roman" w:cs="Times New Roman"/>
                <w:kern w:val="3"/>
                <w:sz w:val="24"/>
                <w:szCs w:val="24"/>
                <w:lang w:eastAsia="zh-CN"/>
              </w:rPr>
              <w:t>И.о.заведующего</w:t>
            </w:r>
          </w:p>
        </w:tc>
      </w:tr>
      <w:tr w:rsidR="004554CB" w:rsidRPr="004554CB" w:rsidTr="004554CB">
        <w:trPr>
          <w:trHeight w:val="523"/>
        </w:trPr>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52"/>
              </w:numPr>
              <w:spacing w:after="0" w:line="240" w:lineRule="auto"/>
              <w:ind w:hanging="720"/>
              <w:rPr>
                <w:rFonts w:ascii="Times New Roman" w:eastAsia="Times New Roman" w:hAnsi="Times New Roman"/>
                <w:kern w:val="3"/>
                <w:sz w:val="24"/>
                <w:szCs w:val="24"/>
                <w:lang w:eastAsia="zh-CN"/>
              </w:rPr>
            </w:pP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rPr>
                <w:rFonts w:ascii="Times New Roman" w:eastAsia="Times New Roman" w:hAnsi="Times New Roman" w:cs="Times New Roman"/>
                <w:kern w:val="3"/>
                <w:sz w:val="24"/>
                <w:szCs w:val="24"/>
                <w:lang w:eastAsia="zh-CN"/>
              </w:rPr>
            </w:pPr>
            <w:r w:rsidRPr="004554CB">
              <w:rPr>
                <w:rFonts w:ascii="Times New Roman" w:eastAsia="Times New Roman" w:hAnsi="Times New Roman" w:cs="Times New Roman"/>
                <w:kern w:val="3"/>
                <w:sz w:val="24"/>
                <w:szCs w:val="24"/>
                <w:lang w:eastAsia="zh-CN"/>
              </w:rPr>
              <w:t>Выступление из опыта работы «Современные подходы к нравственно-патриотическому воспитанию дошкольников через театрализованную деятельность»</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kern w:val="3"/>
                <w:sz w:val="24"/>
                <w:szCs w:val="24"/>
                <w:lang w:eastAsia="zh-CN"/>
              </w:rPr>
            </w:pPr>
            <w:r w:rsidRPr="004554CB">
              <w:rPr>
                <w:rFonts w:ascii="Times New Roman" w:eastAsia="Times New Roman" w:hAnsi="Times New Roman" w:cs="Times New Roman"/>
                <w:kern w:val="3"/>
                <w:sz w:val="24"/>
                <w:szCs w:val="24"/>
                <w:lang w:eastAsia="zh-CN"/>
              </w:rPr>
              <w:t>Воспитатель Юнусова Г.Т.</w:t>
            </w:r>
          </w:p>
        </w:tc>
      </w:tr>
      <w:tr w:rsidR="004554CB" w:rsidRPr="004554CB" w:rsidTr="004554CB">
        <w:trPr>
          <w:trHeight w:val="523"/>
        </w:trPr>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52"/>
              </w:numPr>
              <w:spacing w:after="0" w:line="240" w:lineRule="auto"/>
              <w:ind w:hanging="720"/>
              <w:rPr>
                <w:rFonts w:ascii="Times New Roman" w:eastAsia="Times New Roman" w:hAnsi="Times New Roman"/>
                <w:kern w:val="3"/>
                <w:sz w:val="24"/>
                <w:szCs w:val="24"/>
                <w:lang w:eastAsia="zh-CN"/>
              </w:rPr>
            </w:pP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keepLines/>
              <w:widowControl w:val="0"/>
              <w:tabs>
                <w:tab w:val="left" w:pos="2685"/>
              </w:tabs>
              <w:jc w:val="both"/>
              <w:outlineLvl w:val="0"/>
              <w:rPr>
                <w:rFonts w:ascii="Times New Roman" w:eastAsia="Times New Roman" w:hAnsi="Times New Roman" w:cs="Times New Roman"/>
                <w:kern w:val="3"/>
                <w:sz w:val="24"/>
                <w:szCs w:val="24"/>
                <w:lang w:eastAsia="zh-CN"/>
              </w:rPr>
            </w:pPr>
            <w:r w:rsidRPr="004554CB">
              <w:rPr>
                <w:rFonts w:ascii="Times New Roman" w:eastAsia="Times New Roman" w:hAnsi="Times New Roman" w:cs="Times New Roman"/>
                <w:kern w:val="3"/>
                <w:sz w:val="24"/>
                <w:szCs w:val="24"/>
                <w:lang w:eastAsia="zh-CN"/>
              </w:rPr>
              <w:t>Выступление «Нравственно-патриотическое воспитание дошкольников через проектную деятельность»</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kern w:val="3"/>
                <w:sz w:val="24"/>
                <w:szCs w:val="24"/>
                <w:lang w:eastAsia="zh-CN"/>
              </w:rPr>
            </w:pPr>
            <w:r w:rsidRPr="004554CB">
              <w:rPr>
                <w:rFonts w:ascii="Times New Roman" w:eastAsia="Times New Roman" w:hAnsi="Times New Roman" w:cs="Times New Roman"/>
                <w:kern w:val="3"/>
                <w:sz w:val="24"/>
                <w:szCs w:val="24"/>
                <w:lang w:eastAsia="zh-CN"/>
              </w:rPr>
              <w:t>Хамидуллина Р.Р.</w:t>
            </w:r>
          </w:p>
        </w:tc>
      </w:tr>
      <w:tr w:rsidR="004554CB" w:rsidRPr="004554CB" w:rsidTr="004554CB">
        <w:trPr>
          <w:trHeight w:val="852"/>
        </w:trPr>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52"/>
              </w:numPr>
              <w:spacing w:after="0" w:line="240" w:lineRule="auto"/>
              <w:ind w:hanging="720"/>
              <w:rPr>
                <w:rFonts w:ascii="Times New Roman" w:eastAsia="Times New Roman" w:hAnsi="Times New Roman"/>
                <w:kern w:val="3"/>
                <w:sz w:val="24"/>
                <w:szCs w:val="24"/>
                <w:lang w:eastAsia="zh-CN"/>
              </w:rPr>
            </w:pP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keepLines/>
              <w:widowControl w:val="0"/>
              <w:tabs>
                <w:tab w:val="left" w:pos="2685"/>
              </w:tabs>
              <w:jc w:val="both"/>
              <w:outlineLvl w:val="0"/>
              <w:rPr>
                <w:rFonts w:ascii="Times New Roman" w:eastAsia="Times New Roman" w:hAnsi="Times New Roman" w:cs="Times New Roman"/>
                <w:kern w:val="3"/>
                <w:sz w:val="24"/>
                <w:szCs w:val="24"/>
                <w:lang w:eastAsia="zh-CN"/>
              </w:rPr>
            </w:pPr>
            <w:r w:rsidRPr="004554CB">
              <w:rPr>
                <w:rFonts w:ascii="Times New Roman" w:eastAsia="Times New Roman" w:hAnsi="Times New Roman" w:cs="Times New Roman"/>
                <w:kern w:val="3"/>
                <w:sz w:val="24"/>
                <w:szCs w:val="24"/>
                <w:lang w:eastAsia="zh-CN"/>
              </w:rPr>
              <w:t>«Нравственно-патриотическое воспитание дошкольников через ознакомление с традициями и культурой своего народа»</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kern w:val="3"/>
                <w:sz w:val="24"/>
                <w:szCs w:val="24"/>
                <w:lang w:eastAsia="zh-CN"/>
              </w:rPr>
            </w:pPr>
            <w:r w:rsidRPr="004554CB">
              <w:rPr>
                <w:rFonts w:ascii="Times New Roman" w:eastAsia="Times New Roman" w:hAnsi="Times New Roman" w:cs="Times New Roman"/>
                <w:kern w:val="3"/>
                <w:sz w:val="24"/>
                <w:szCs w:val="24"/>
                <w:lang w:eastAsia="zh-CN"/>
              </w:rPr>
              <w:t>Валеева Л.З.</w:t>
            </w:r>
          </w:p>
        </w:tc>
      </w:tr>
      <w:tr w:rsidR="004554CB" w:rsidRPr="004554CB" w:rsidTr="004554CB">
        <w:trPr>
          <w:trHeight w:val="382"/>
        </w:trPr>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52"/>
              </w:numPr>
              <w:spacing w:after="0" w:line="240" w:lineRule="auto"/>
              <w:ind w:hanging="720"/>
              <w:rPr>
                <w:rFonts w:ascii="Times New Roman" w:eastAsia="Times New Roman" w:hAnsi="Times New Roman"/>
                <w:kern w:val="3"/>
                <w:sz w:val="24"/>
                <w:szCs w:val="24"/>
                <w:lang w:eastAsia="zh-CN"/>
              </w:rPr>
            </w:pP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rPr>
                <w:rFonts w:ascii="Times New Roman" w:eastAsia="Times New Roman" w:hAnsi="Times New Roman" w:cs="Times New Roman"/>
                <w:kern w:val="3"/>
                <w:sz w:val="24"/>
                <w:szCs w:val="24"/>
                <w:lang w:eastAsia="zh-CN"/>
              </w:rPr>
            </w:pPr>
            <w:r w:rsidRPr="004554CB">
              <w:rPr>
                <w:rFonts w:ascii="Times New Roman" w:eastAsia="Times New Roman" w:hAnsi="Times New Roman" w:cs="Times New Roman"/>
                <w:kern w:val="3"/>
                <w:sz w:val="24"/>
                <w:szCs w:val="24"/>
                <w:lang w:eastAsia="zh-CN"/>
              </w:rPr>
              <w:t>Дискуссия «Как научить ребенка поступать нравственно?»</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kern w:val="3"/>
                <w:sz w:val="24"/>
                <w:szCs w:val="24"/>
                <w:lang w:eastAsia="zh-CN"/>
              </w:rPr>
            </w:pPr>
            <w:r w:rsidRPr="004554CB">
              <w:rPr>
                <w:rFonts w:ascii="Times New Roman" w:eastAsia="Times New Roman" w:hAnsi="Times New Roman" w:cs="Times New Roman"/>
                <w:kern w:val="3"/>
                <w:sz w:val="24"/>
                <w:szCs w:val="24"/>
                <w:lang w:eastAsia="zh-CN"/>
              </w:rPr>
              <w:t>Педагог-психолог Иштуганова З.Р.</w:t>
            </w:r>
          </w:p>
        </w:tc>
      </w:tr>
      <w:tr w:rsidR="004554CB" w:rsidRPr="004554CB" w:rsidTr="004554CB">
        <w:trPr>
          <w:trHeight w:val="273"/>
        </w:trPr>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52"/>
              </w:numPr>
              <w:spacing w:after="0" w:line="240" w:lineRule="auto"/>
              <w:ind w:hanging="720"/>
              <w:rPr>
                <w:rFonts w:ascii="Times New Roman" w:eastAsia="Times New Roman" w:hAnsi="Times New Roman"/>
                <w:kern w:val="3"/>
                <w:sz w:val="24"/>
                <w:szCs w:val="24"/>
                <w:lang w:eastAsia="zh-CN"/>
              </w:rPr>
            </w:pP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pStyle w:val="ab"/>
              <w:spacing w:line="276" w:lineRule="auto"/>
              <w:rPr>
                <w:rFonts w:ascii="Times New Roman" w:eastAsia="Times New Roman" w:hAnsi="Times New Roman" w:cs="Times New Roman"/>
                <w:i w:val="0"/>
                <w:iCs w:val="0"/>
                <w:kern w:val="3"/>
                <w:sz w:val="24"/>
                <w:szCs w:val="24"/>
                <w:lang w:val="ru-RU" w:eastAsia="zh-CN" w:bidi="ar-SA"/>
              </w:rPr>
            </w:pPr>
            <w:r w:rsidRPr="004554CB">
              <w:rPr>
                <w:rFonts w:ascii="Times New Roman" w:eastAsia="Times New Roman" w:hAnsi="Times New Roman" w:cs="Times New Roman"/>
                <w:i w:val="0"/>
                <w:iCs w:val="0"/>
                <w:kern w:val="3"/>
                <w:sz w:val="24"/>
                <w:szCs w:val="24"/>
                <w:lang w:val="ru-RU" w:eastAsia="zh-CN" w:bidi="ar-SA"/>
              </w:rPr>
              <w:t>Подведение итогов. Принятие решений.</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kern w:val="3"/>
                <w:sz w:val="24"/>
                <w:szCs w:val="24"/>
                <w:lang w:eastAsia="zh-CN"/>
              </w:rPr>
            </w:pPr>
            <w:r w:rsidRPr="004554CB">
              <w:rPr>
                <w:rFonts w:ascii="Times New Roman" w:eastAsia="Times New Roman" w:hAnsi="Times New Roman" w:cs="Times New Roman"/>
                <w:kern w:val="3"/>
                <w:sz w:val="24"/>
                <w:szCs w:val="24"/>
                <w:lang w:eastAsia="zh-CN"/>
              </w:rPr>
              <w:t>И.о.заведующего</w:t>
            </w:r>
          </w:p>
        </w:tc>
      </w:tr>
    </w:tbl>
    <w:p w:rsidR="004554CB" w:rsidRPr="004554CB" w:rsidRDefault="004554CB" w:rsidP="004554CB">
      <w:pPr>
        <w:spacing w:after="0" w:line="240" w:lineRule="auto"/>
        <w:contextualSpacing/>
        <w:jc w:val="center"/>
        <w:rPr>
          <w:rFonts w:ascii="Times New Roman" w:hAnsi="Times New Roman" w:cs="Times New Roman"/>
          <w:b/>
          <w:i/>
          <w:sz w:val="24"/>
          <w:szCs w:val="24"/>
        </w:rPr>
      </w:pPr>
    </w:p>
    <w:p w:rsidR="004554CB" w:rsidRPr="004554CB" w:rsidRDefault="004554CB" w:rsidP="004554CB">
      <w:pPr>
        <w:spacing w:after="0" w:line="240" w:lineRule="auto"/>
        <w:contextualSpacing/>
        <w:jc w:val="center"/>
        <w:rPr>
          <w:rFonts w:ascii="Times New Roman" w:hAnsi="Times New Roman" w:cs="Times New Roman"/>
          <w:b/>
          <w:sz w:val="24"/>
          <w:szCs w:val="24"/>
        </w:rPr>
      </w:pPr>
      <w:r w:rsidRPr="004554CB">
        <w:rPr>
          <w:rFonts w:ascii="Times New Roman" w:hAnsi="Times New Roman" w:cs="Times New Roman"/>
          <w:b/>
          <w:sz w:val="24"/>
          <w:szCs w:val="24"/>
        </w:rPr>
        <w:t>Подготовка к педсовету</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6663"/>
        <w:gridCol w:w="2410"/>
      </w:tblGrid>
      <w:tr w:rsidR="004554CB" w:rsidRPr="004554CB" w:rsidTr="004554CB">
        <w:trPr>
          <w:trHeight w:val="315"/>
        </w:trPr>
        <w:tc>
          <w:tcPr>
            <w:tcW w:w="567" w:type="dxa"/>
            <w:tcBorders>
              <w:top w:val="single" w:sz="4" w:space="0" w:color="auto"/>
              <w:left w:val="single" w:sz="4" w:space="0" w:color="auto"/>
              <w:bottom w:val="single" w:sz="4" w:space="0" w:color="auto"/>
              <w:right w:val="single" w:sz="4" w:space="0" w:color="auto"/>
            </w:tcBorders>
            <w:hideMark/>
          </w:tcPr>
          <w:p w:rsidR="004554CB" w:rsidRPr="004554CB" w:rsidRDefault="004554CB">
            <w:pPr>
              <w:pStyle w:val="a8"/>
              <w:spacing w:after="0" w:line="240" w:lineRule="auto"/>
              <w:ind w:hanging="686"/>
              <w:rPr>
                <w:rFonts w:ascii="Times New Roman" w:eastAsia="Times New Roman" w:hAnsi="Times New Roman"/>
                <w:b/>
                <w:sz w:val="24"/>
                <w:szCs w:val="24"/>
              </w:rPr>
            </w:pPr>
            <w:r w:rsidRPr="004554CB">
              <w:rPr>
                <w:rFonts w:ascii="Times New Roman" w:eastAsia="Times New Roman" w:hAnsi="Times New Roman"/>
                <w:b/>
                <w:sz w:val="24"/>
                <w:szCs w:val="24"/>
              </w:rPr>
              <w:t>№</w:t>
            </w: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hAnsi="Times New Roman" w:cs="Times New Roman"/>
                <w:b/>
                <w:sz w:val="24"/>
                <w:szCs w:val="24"/>
              </w:rPr>
            </w:pPr>
            <w:r w:rsidRPr="004554CB">
              <w:rPr>
                <w:rFonts w:ascii="Times New Roman" w:hAnsi="Times New Roman" w:cs="Times New Roman"/>
                <w:b/>
                <w:sz w:val="24"/>
                <w:szCs w:val="24"/>
              </w:rPr>
              <w:t>Содержание работы</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hAnsi="Times New Roman" w:cs="Times New Roman"/>
                <w:b/>
                <w:sz w:val="24"/>
                <w:szCs w:val="24"/>
                <w:lang w:val="tt-RU"/>
              </w:rPr>
            </w:pPr>
            <w:r w:rsidRPr="004554CB">
              <w:rPr>
                <w:rFonts w:ascii="Times New Roman" w:hAnsi="Times New Roman" w:cs="Times New Roman"/>
                <w:b/>
                <w:sz w:val="24"/>
                <w:szCs w:val="24"/>
                <w:lang w:val="tt-RU"/>
              </w:rPr>
              <w:t>Ответственный</w:t>
            </w:r>
          </w:p>
        </w:tc>
      </w:tr>
      <w:tr w:rsidR="004554CB" w:rsidRPr="004554CB" w:rsidTr="004554CB">
        <w:trPr>
          <w:trHeight w:val="326"/>
        </w:trPr>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53"/>
              </w:numPr>
              <w:spacing w:after="0" w:line="240" w:lineRule="auto"/>
              <w:ind w:hanging="686"/>
              <w:rPr>
                <w:rFonts w:ascii="Times New Roman" w:eastAsiaTheme="minorEastAsia"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both"/>
              <w:rPr>
                <w:rFonts w:ascii="Times New Roman" w:hAnsi="Times New Roman" w:cs="Times New Roman"/>
                <w:sz w:val="24"/>
                <w:szCs w:val="24"/>
              </w:rPr>
            </w:pPr>
            <w:r w:rsidRPr="004554CB">
              <w:rPr>
                <w:rFonts w:ascii="Times New Roman" w:hAnsi="Times New Roman" w:cs="Times New Roman"/>
                <w:sz w:val="24"/>
                <w:szCs w:val="24"/>
              </w:rPr>
              <w:t>Открытые просмотры образовательной деятельности.</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hAnsi="Times New Roman" w:cs="Times New Roman"/>
                <w:sz w:val="24"/>
                <w:szCs w:val="24"/>
              </w:rPr>
            </w:pPr>
            <w:r w:rsidRPr="004554CB">
              <w:rPr>
                <w:rFonts w:ascii="Times New Roman" w:hAnsi="Times New Roman" w:cs="Times New Roman"/>
                <w:sz w:val="24"/>
                <w:szCs w:val="24"/>
              </w:rPr>
              <w:t>Ст. воспитатель, воспитатели</w:t>
            </w:r>
          </w:p>
        </w:tc>
      </w:tr>
      <w:tr w:rsidR="004554CB" w:rsidRPr="004554CB" w:rsidTr="004554CB">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53"/>
              </w:numPr>
              <w:spacing w:after="0" w:line="240" w:lineRule="auto"/>
              <w:ind w:hanging="720"/>
              <w:rPr>
                <w:rFonts w:ascii="Times New Roman" w:eastAsiaTheme="minorEastAsia"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tcPr>
          <w:p w:rsidR="004554CB" w:rsidRPr="004554CB" w:rsidRDefault="004554CB">
            <w:pPr>
              <w:keepLines/>
              <w:widowControl w:val="0"/>
              <w:tabs>
                <w:tab w:val="left" w:pos="2685"/>
              </w:tabs>
              <w:jc w:val="both"/>
              <w:outlineLvl w:val="0"/>
              <w:rPr>
                <w:rFonts w:ascii="Times New Roman" w:hAnsi="Times New Roman" w:cs="Times New Roman"/>
                <w:sz w:val="24"/>
                <w:szCs w:val="24"/>
              </w:rPr>
            </w:pPr>
            <w:r w:rsidRPr="004554CB">
              <w:rPr>
                <w:rFonts w:ascii="Times New Roman" w:hAnsi="Times New Roman" w:cs="Times New Roman"/>
                <w:sz w:val="24"/>
                <w:szCs w:val="24"/>
              </w:rPr>
              <w:t>Консультации для педагогов: «Нравственно-патриотическое воспитание дошкольников»</w:t>
            </w:r>
          </w:p>
          <w:p w:rsidR="004554CB" w:rsidRPr="004554CB" w:rsidRDefault="004554CB">
            <w:pPr>
              <w:pStyle w:val="21"/>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hAnsi="Times New Roman" w:cs="Times New Roman"/>
                <w:sz w:val="24"/>
                <w:szCs w:val="24"/>
              </w:rPr>
            </w:pPr>
            <w:r w:rsidRPr="004554CB">
              <w:rPr>
                <w:rFonts w:ascii="Times New Roman" w:hAnsi="Times New Roman" w:cs="Times New Roman"/>
                <w:sz w:val="24"/>
                <w:szCs w:val="24"/>
              </w:rPr>
              <w:t>Макашева Р.Г.</w:t>
            </w:r>
          </w:p>
        </w:tc>
      </w:tr>
      <w:tr w:rsidR="004554CB" w:rsidRPr="004554CB" w:rsidTr="004554CB">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53"/>
              </w:numPr>
              <w:spacing w:after="0" w:line="240" w:lineRule="auto"/>
              <w:ind w:hanging="720"/>
              <w:rPr>
                <w:rFonts w:ascii="Times New Roman" w:eastAsiaTheme="minorEastAsia"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tcPr>
          <w:p w:rsidR="004554CB" w:rsidRPr="004554CB" w:rsidRDefault="004554CB">
            <w:pPr>
              <w:keepLines/>
              <w:widowControl w:val="0"/>
              <w:tabs>
                <w:tab w:val="left" w:pos="2685"/>
              </w:tabs>
              <w:jc w:val="both"/>
              <w:outlineLvl w:val="0"/>
              <w:rPr>
                <w:rFonts w:ascii="Times New Roman" w:hAnsi="Times New Roman" w:cs="Times New Roman"/>
                <w:sz w:val="24"/>
                <w:szCs w:val="24"/>
              </w:rPr>
            </w:pPr>
            <w:r w:rsidRPr="004554CB">
              <w:rPr>
                <w:rFonts w:ascii="Times New Roman" w:hAnsi="Times New Roman" w:cs="Times New Roman"/>
                <w:sz w:val="24"/>
                <w:szCs w:val="24"/>
              </w:rPr>
              <w:t>Взаимодействие с родителями: Выставка рисунков, поделок, фотографий «Казань глазами детей»</w:t>
            </w:r>
          </w:p>
          <w:p w:rsidR="004554CB" w:rsidRPr="004554CB" w:rsidRDefault="004554CB">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hAnsi="Times New Roman" w:cs="Times New Roman"/>
                <w:sz w:val="24"/>
                <w:szCs w:val="24"/>
              </w:rPr>
            </w:pPr>
            <w:r w:rsidRPr="004554CB">
              <w:rPr>
                <w:rFonts w:ascii="Times New Roman" w:hAnsi="Times New Roman" w:cs="Times New Roman"/>
                <w:sz w:val="24"/>
                <w:szCs w:val="24"/>
              </w:rPr>
              <w:t>Воспитатели групп</w:t>
            </w:r>
          </w:p>
        </w:tc>
      </w:tr>
      <w:tr w:rsidR="004554CB" w:rsidRPr="004554CB" w:rsidTr="004554CB">
        <w:trPr>
          <w:trHeight w:val="273"/>
        </w:trPr>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53"/>
              </w:numPr>
              <w:spacing w:after="0" w:line="240" w:lineRule="auto"/>
              <w:ind w:hanging="720"/>
              <w:rPr>
                <w:rFonts w:ascii="Times New Roman" w:eastAsiaTheme="minorEastAsia"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rPr>
                <w:rFonts w:ascii="Times New Roman" w:hAnsi="Times New Roman" w:cs="Times New Roman"/>
                <w:sz w:val="24"/>
                <w:szCs w:val="24"/>
              </w:rPr>
            </w:pPr>
            <w:r w:rsidRPr="004554CB">
              <w:rPr>
                <w:rFonts w:ascii="Times New Roman" w:hAnsi="Times New Roman" w:cs="Times New Roman"/>
                <w:sz w:val="24"/>
                <w:szCs w:val="24"/>
              </w:rPr>
              <w:t>Смотр уголка ЭРС в группах.</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hAnsi="Times New Roman" w:cs="Times New Roman"/>
                <w:sz w:val="24"/>
                <w:szCs w:val="24"/>
              </w:rPr>
            </w:pPr>
            <w:r w:rsidRPr="004554CB">
              <w:rPr>
                <w:rFonts w:ascii="Times New Roman" w:hAnsi="Times New Roman" w:cs="Times New Roman"/>
                <w:sz w:val="24"/>
                <w:szCs w:val="24"/>
              </w:rPr>
              <w:t>Творческая группа</w:t>
            </w:r>
          </w:p>
        </w:tc>
      </w:tr>
      <w:tr w:rsidR="004554CB" w:rsidRPr="004554CB" w:rsidTr="004554CB">
        <w:trPr>
          <w:trHeight w:val="540"/>
        </w:trPr>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53"/>
              </w:numPr>
              <w:spacing w:after="0" w:line="240" w:lineRule="auto"/>
              <w:ind w:hanging="720"/>
              <w:rPr>
                <w:rFonts w:ascii="Times New Roman" w:eastAsiaTheme="minorEastAsia" w:hAnsi="Times New Roman" w:cstheme="minorBidi"/>
                <w:kern w:val="3"/>
                <w:sz w:val="24"/>
                <w:szCs w:val="24"/>
                <w:lang w:eastAsia="zh-CN"/>
              </w:rPr>
            </w:pP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rPr>
                <w:rFonts w:ascii="Times New Roman" w:hAnsi="Times New Roman"/>
                <w:kern w:val="3"/>
                <w:sz w:val="24"/>
                <w:szCs w:val="24"/>
                <w:lang w:eastAsia="zh-CN"/>
              </w:rPr>
            </w:pPr>
            <w:r w:rsidRPr="004554CB">
              <w:rPr>
                <w:rFonts w:ascii="Times New Roman" w:hAnsi="Times New Roman"/>
                <w:kern w:val="3"/>
                <w:sz w:val="24"/>
                <w:szCs w:val="24"/>
                <w:lang w:eastAsia="zh-CN"/>
              </w:rPr>
              <w:t>Проведение тематической проверки: «Организация работы по нравственно-патриотическому воспитанию детей старшего дошкольного возраста»</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pStyle w:val="ab"/>
              <w:spacing w:line="276" w:lineRule="auto"/>
              <w:jc w:val="center"/>
              <w:rPr>
                <w:rFonts w:ascii="Times New Roman" w:hAnsi="Times New Roman"/>
                <w:i w:val="0"/>
                <w:iCs w:val="0"/>
                <w:kern w:val="3"/>
                <w:sz w:val="24"/>
                <w:szCs w:val="24"/>
                <w:lang w:val="ru-RU" w:eastAsia="zh-CN" w:bidi="ar-SA"/>
              </w:rPr>
            </w:pPr>
            <w:r w:rsidRPr="004554CB">
              <w:rPr>
                <w:rFonts w:ascii="Times New Roman" w:hAnsi="Times New Roman"/>
                <w:i w:val="0"/>
                <w:iCs w:val="0"/>
                <w:kern w:val="3"/>
                <w:sz w:val="24"/>
                <w:szCs w:val="24"/>
                <w:lang w:val="ru-RU" w:eastAsia="zh-CN" w:bidi="ar-SA"/>
              </w:rPr>
              <w:t>Члены комиссии</w:t>
            </w:r>
          </w:p>
        </w:tc>
      </w:tr>
    </w:tbl>
    <w:p w:rsidR="004554CB" w:rsidRDefault="004554CB" w:rsidP="004554CB">
      <w:pPr>
        <w:spacing w:after="0" w:line="240" w:lineRule="auto"/>
        <w:contextualSpacing/>
        <w:jc w:val="center"/>
        <w:rPr>
          <w:rFonts w:ascii="Times New Roman" w:hAnsi="Times New Roman" w:cs="Times New Roman"/>
          <w:b/>
          <w:color w:val="FF0000"/>
          <w:sz w:val="24"/>
          <w:szCs w:val="24"/>
        </w:rPr>
      </w:pPr>
    </w:p>
    <w:p w:rsidR="004554CB" w:rsidRPr="004554CB" w:rsidRDefault="004554CB" w:rsidP="004554CB">
      <w:pPr>
        <w:spacing w:after="0" w:line="240" w:lineRule="auto"/>
        <w:contextualSpacing/>
        <w:jc w:val="center"/>
        <w:rPr>
          <w:rFonts w:ascii="Times New Roman" w:hAnsi="Times New Roman" w:cs="Times New Roman"/>
          <w:b/>
          <w:bCs/>
          <w:sz w:val="24"/>
          <w:szCs w:val="24"/>
        </w:rPr>
      </w:pPr>
      <w:r w:rsidRPr="004554CB">
        <w:rPr>
          <w:rFonts w:ascii="Times New Roman" w:hAnsi="Times New Roman" w:cs="Times New Roman"/>
          <w:b/>
          <w:bCs/>
          <w:sz w:val="24"/>
          <w:szCs w:val="24"/>
        </w:rPr>
        <w:t>Педсовет № 5</w:t>
      </w:r>
    </w:p>
    <w:p w:rsidR="004554CB" w:rsidRPr="004554CB" w:rsidRDefault="004554CB" w:rsidP="004554CB">
      <w:pPr>
        <w:spacing w:after="0" w:line="240" w:lineRule="auto"/>
        <w:ind w:firstLine="33"/>
        <w:rPr>
          <w:rFonts w:ascii="Times New Roman" w:hAnsi="Times New Roman" w:cs="Times New Roman"/>
          <w:b/>
          <w:bCs/>
          <w:sz w:val="24"/>
          <w:szCs w:val="24"/>
        </w:rPr>
      </w:pPr>
      <w:r w:rsidRPr="004554CB">
        <w:rPr>
          <w:rFonts w:ascii="Times New Roman" w:hAnsi="Times New Roman" w:cs="Times New Roman"/>
          <w:b/>
          <w:sz w:val="24"/>
          <w:szCs w:val="24"/>
          <w:u w:val="single"/>
        </w:rPr>
        <w:t>ТЕМА:</w:t>
      </w:r>
      <w:r w:rsidRPr="004554CB">
        <w:rPr>
          <w:rFonts w:ascii="Times New Roman" w:hAnsi="Times New Roman" w:cs="Times New Roman"/>
          <w:b/>
          <w:sz w:val="24"/>
          <w:szCs w:val="24"/>
        </w:rPr>
        <w:t xml:space="preserve"> </w:t>
      </w:r>
      <w:r w:rsidRPr="004554CB">
        <w:rPr>
          <w:rFonts w:ascii="Times New Roman" w:hAnsi="Times New Roman" w:cs="Times New Roman"/>
          <w:bCs/>
          <w:sz w:val="24"/>
          <w:szCs w:val="24"/>
        </w:rPr>
        <w:t>«Итоги работы за 2022-2023 учебный год».</w:t>
      </w:r>
    </w:p>
    <w:p w:rsidR="004554CB" w:rsidRPr="004554CB" w:rsidRDefault="004554CB" w:rsidP="004554CB">
      <w:pPr>
        <w:spacing w:after="0" w:line="240" w:lineRule="auto"/>
        <w:ind w:firstLine="33"/>
        <w:rPr>
          <w:rStyle w:val="a7"/>
          <w:rFonts w:ascii="Times New Roman" w:hAnsi="Times New Roman" w:cs="Times New Roman"/>
        </w:rPr>
      </w:pPr>
      <w:r w:rsidRPr="004554CB">
        <w:rPr>
          <w:rFonts w:ascii="Times New Roman" w:hAnsi="Times New Roman" w:cs="Times New Roman"/>
          <w:b/>
          <w:sz w:val="24"/>
          <w:szCs w:val="24"/>
          <w:u w:val="single"/>
        </w:rPr>
        <w:t xml:space="preserve">ЦЕЛЬ: </w:t>
      </w:r>
      <w:r w:rsidRPr="004554CB">
        <w:rPr>
          <w:rStyle w:val="a7"/>
          <w:rFonts w:ascii="Times New Roman" w:hAnsi="Times New Roman" w:cs="Times New Roman"/>
          <w:sz w:val="24"/>
          <w:szCs w:val="24"/>
        </w:rPr>
        <w:t>Анализ воспитательно-образовательной работы МАДОУ по выполнению годовых задач за 2022-2023 учебный год, подготовка к летнему оздоровительному периоду.</w:t>
      </w:r>
    </w:p>
    <w:p w:rsidR="004554CB" w:rsidRPr="004554CB" w:rsidRDefault="004554CB" w:rsidP="004554CB">
      <w:pPr>
        <w:pStyle w:val="Standard"/>
        <w:suppressAutoHyphens/>
        <w:snapToGrid w:val="0"/>
        <w:jc w:val="both"/>
        <w:rPr>
          <w:i/>
        </w:rPr>
      </w:pPr>
      <w:r w:rsidRPr="004554CB">
        <w:rPr>
          <w:b/>
          <w:u w:val="single"/>
        </w:rPr>
        <w:t>ВРЕМЯ ПРОВЕДЕНИЯ:</w:t>
      </w:r>
      <w:r w:rsidRPr="004554CB">
        <w:t xml:space="preserve"> Май.</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6663"/>
        <w:gridCol w:w="2410"/>
      </w:tblGrid>
      <w:tr w:rsidR="004554CB" w:rsidRPr="004554CB" w:rsidTr="004554CB">
        <w:tc>
          <w:tcPr>
            <w:tcW w:w="567"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b/>
                <w:sz w:val="24"/>
                <w:szCs w:val="24"/>
              </w:rPr>
            </w:pPr>
            <w:r w:rsidRPr="004554CB">
              <w:rPr>
                <w:rFonts w:ascii="Times New Roman" w:hAnsi="Times New Roman" w:cs="Times New Roman"/>
                <w:b/>
                <w:sz w:val="24"/>
                <w:szCs w:val="24"/>
              </w:rPr>
              <w:t>№</w:t>
            </w: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b/>
                <w:sz w:val="24"/>
                <w:szCs w:val="24"/>
              </w:rPr>
            </w:pPr>
            <w:r w:rsidRPr="004554CB">
              <w:rPr>
                <w:rFonts w:ascii="Times New Roman" w:hAnsi="Times New Roman" w:cs="Times New Roman"/>
                <w:b/>
                <w:sz w:val="24"/>
                <w:szCs w:val="24"/>
              </w:rPr>
              <w:t>Содержание работы</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b/>
                <w:sz w:val="24"/>
                <w:szCs w:val="24"/>
              </w:rPr>
            </w:pPr>
            <w:r w:rsidRPr="004554CB">
              <w:rPr>
                <w:rFonts w:ascii="Times New Roman" w:hAnsi="Times New Roman" w:cs="Times New Roman"/>
                <w:b/>
                <w:sz w:val="24"/>
                <w:szCs w:val="24"/>
              </w:rPr>
              <w:t>Ответственный</w:t>
            </w:r>
          </w:p>
        </w:tc>
      </w:tr>
      <w:tr w:rsidR="004554CB" w:rsidRPr="004554CB" w:rsidTr="004554CB">
        <w:trPr>
          <w:trHeight w:val="376"/>
        </w:trPr>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14"/>
              </w:numPr>
              <w:spacing w:after="0" w:line="240" w:lineRule="auto"/>
              <w:ind w:hanging="927"/>
              <w:rPr>
                <w:rFonts w:ascii="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vAlign w:val="center"/>
            <w:hideMark/>
          </w:tcPr>
          <w:p w:rsidR="004554CB" w:rsidRPr="004554CB" w:rsidRDefault="004554CB">
            <w:pPr>
              <w:spacing w:after="0" w:line="240" w:lineRule="auto"/>
              <w:rPr>
                <w:rFonts w:ascii="Times New Roman" w:hAnsi="Times New Roman" w:cs="Times New Roman"/>
                <w:sz w:val="24"/>
                <w:szCs w:val="24"/>
              </w:rPr>
            </w:pPr>
            <w:r w:rsidRPr="004554CB">
              <w:rPr>
                <w:rFonts w:ascii="Times New Roman" w:hAnsi="Times New Roman" w:cs="Times New Roman"/>
                <w:sz w:val="24"/>
                <w:szCs w:val="24"/>
              </w:rPr>
              <w:t>Вступительное слово и.о.заведующего ДОУ.</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И.о.заведующего</w:t>
            </w:r>
          </w:p>
        </w:tc>
      </w:tr>
      <w:tr w:rsidR="004554CB" w:rsidRPr="004554CB" w:rsidTr="004554CB">
        <w:trPr>
          <w:trHeight w:val="395"/>
        </w:trPr>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14"/>
              </w:numPr>
              <w:spacing w:after="0" w:line="240" w:lineRule="auto"/>
              <w:ind w:hanging="927"/>
              <w:rPr>
                <w:rFonts w:ascii="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rPr>
                <w:rFonts w:ascii="Times New Roman" w:hAnsi="Times New Roman" w:cs="Times New Roman"/>
                <w:sz w:val="24"/>
                <w:szCs w:val="24"/>
              </w:rPr>
            </w:pPr>
            <w:r w:rsidRPr="004554CB">
              <w:rPr>
                <w:rFonts w:ascii="Times New Roman" w:hAnsi="Times New Roman" w:cs="Times New Roman"/>
                <w:sz w:val="24"/>
                <w:szCs w:val="24"/>
              </w:rPr>
              <w:t>Итоги выполнения решений педагогического совета №</w:t>
            </w:r>
            <w:r w:rsidRPr="004554CB">
              <w:rPr>
                <w:rFonts w:ascii="Times New Roman" w:hAnsi="Times New Roman" w:cs="Times New Roman"/>
                <w:sz w:val="24"/>
                <w:szCs w:val="24"/>
                <w:lang w:val="tt-RU"/>
              </w:rPr>
              <w:t>4</w:t>
            </w:r>
            <w:r w:rsidRPr="004554CB">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rsidP="00AA4C4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И.о.заведующего</w:t>
            </w:r>
          </w:p>
        </w:tc>
      </w:tr>
      <w:tr w:rsidR="004554CB" w:rsidRPr="004554CB" w:rsidTr="004554CB">
        <w:trPr>
          <w:trHeight w:val="510"/>
        </w:trPr>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14"/>
              </w:numPr>
              <w:spacing w:after="0" w:line="240" w:lineRule="auto"/>
              <w:ind w:hanging="927"/>
              <w:rPr>
                <w:rFonts w:ascii="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pStyle w:val="ab"/>
              <w:spacing w:line="276" w:lineRule="auto"/>
              <w:rPr>
                <w:rFonts w:ascii="Times New Roman" w:hAnsi="Times New Roman" w:cs="Times New Roman"/>
                <w:sz w:val="24"/>
                <w:szCs w:val="24"/>
                <w:lang w:val="ru-RU"/>
              </w:rPr>
            </w:pPr>
            <w:r w:rsidRPr="004554CB">
              <w:rPr>
                <w:rFonts w:ascii="Times New Roman" w:hAnsi="Times New Roman" w:cs="Times New Roman"/>
                <w:i w:val="0"/>
                <w:iCs w:val="0"/>
                <w:sz w:val="24"/>
                <w:szCs w:val="24"/>
                <w:lang w:val="ru-RU" w:bidi="ar-SA"/>
              </w:rPr>
              <w:t>Анализ воспитательно-образовательной  работы ДОУ за 2022-2023  учебный год.</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rsidP="00AA4C4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И.о.заведующего</w:t>
            </w:r>
          </w:p>
        </w:tc>
      </w:tr>
      <w:tr w:rsidR="004554CB" w:rsidRPr="004554CB" w:rsidTr="004554CB">
        <w:trPr>
          <w:trHeight w:val="510"/>
        </w:trPr>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14"/>
              </w:numPr>
              <w:spacing w:after="0" w:line="240" w:lineRule="auto"/>
              <w:ind w:hanging="927"/>
              <w:rPr>
                <w:rFonts w:ascii="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rPr>
                <w:rFonts w:ascii="Times New Roman" w:hAnsi="Times New Roman" w:cs="Times New Roman"/>
                <w:sz w:val="24"/>
                <w:szCs w:val="24"/>
              </w:rPr>
            </w:pPr>
            <w:r w:rsidRPr="004554CB">
              <w:rPr>
                <w:rFonts w:ascii="Times New Roman" w:hAnsi="Times New Roman" w:cs="Times New Roman"/>
                <w:sz w:val="24"/>
                <w:szCs w:val="24"/>
              </w:rPr>
              <w:t>Анализ заболеваемости, посещаемости, оздоровления  детей 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hAnsi="Times New Roman" w:cs="Times New Roman"/>
                <w:sz w:val="24"/>
                <w:szCs w:val="24"/>
              </w:rPr>
            </w:pPr>
            <w:r w:rsidRPr="004554CB">
              <w:rPr>
                <w:rFonts w:ascii="Times New Roman" w:hAnsi="Times New Roman" w:cs="Times New Roman"/>
                <w:sz w:val="24"/>
                <w:szCs w:val="24"/>
              </w:rPr>
              <w:t xml:space="preserve">Ст. медсестра </w:t>
            </w:r>
          </w:p>
        </w:tc>
      </w:tr>
      <w:tr w:rsidR="004554CB" w:rsidRPr="004554CB" w:rsidTr="004554CB">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14"/>
              </w:numPr>
              <w:spacing w:after="0" w:line="240" w:lineRule="auto"/>
              <w:ind w:hanging="927"/>
              <w:rPr>
                <w:rFonts w:ascii="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both"/>
              <w:rPr>
                <w:rFonts w:ascii="Times New Roman" w:hAnsi="Times New Roman" w:cs="Times New Roman"/>
                <w:sz w:val="24"/>
                <w:szCs w:val="24"/>
              </w:rPr>
            </w:pPr>
            <w:r w:rsidRPr="004554CB">
              <w:rPr>
                <w:rFonts w:ascii="Times New Roman" w:hAnsi="Times New Roman" w:cs="Times New Roman"/>
                <w:sz w:val="24"/>
                <w:szCs w:val="24"/>
              </w:rPr>
              <w:t xml:space="preserve">Отчеты </w:t>
            </w:r>
            <w:r w:rsidRPr="004554CB">
              <w:rPr>
                <w:rFonts w:ascii="Times New Roman" w:hAnsi="Times New Roman" w:cs="Times New Roman"/>
                <w:sz w:val="24"/>
                <w:szCs w:val="24"/>
                <w:lang w:val="tt-RU"/>
              </w:rPr>
              <w:t>педагогов</w:t>
            </w:r>
            <w:r w:rsidRPr="004554CB">
              <w:rPr>
                <w:rFonts w:ascii="Times New Roman" w:hAnsi="Times New Roman" w:cs="Times New Roman"/>
                <w:sz w:val="24"/>
                <w:szCs w:val="24"/>
              </w:rPr>
              <w:t xml:space="preserve">  о проделанной работе за учебный год.</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hAnsi="Times New Roman" w:cs="Times New Roman"/>
                <w:sz w:val="24"/>
                <w:szCs w:val="24"/>
                <w:lang w:val="tt-RU"/>
              </w:rPr>
            </w:pPr>
            <w:r w:rsidRPr="004554CB">
              <w:rPr>
                <w:rFonts w:ascii="Times New Roman" w:hAnsi="Times New Roman" w:cs="Times New Roman"/>
                <w:sz w:val="24"/>
                <w:szCs w:val="24"/>
                <w:lang w:val="tt-RU"/>
              </w:rPr>
              <w:t>Все педагоги</w:t>
            </w:r>
          </w:p>
        </w:tc>
      </w:tr>
      <w:tr w:rsidR="004554CB" w:rsidRPr="004554CB" w:rsidTr="004554CB">
        <w:trPr>
          <w:trHeight w:val="381"/>
        </w:trPr>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14"/>
              </w:numPr>
              <w:spacing w:after="0" w:line="240" w:lineRule="auto"/>
              <w:ind w:hanging="927"/>
              <w:rPr>
                <w:rFonts w:ascii="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rPr>
                <w:rFonts w:ascii="Times New Roman" w:hAnsi="Times New Roman" w:cs="Times New Roman"/>
                <w:sz w:val="24"/>
                <w:szCs w:val="24"/>
              </w:rPr>
            </w:pPr>
            <w:r w:rsidRPr="004554CB">
              <w:rPr>
                <w:rFonts w:ascii="Times New Roman" w:hAnsi="Times New Roman" w:cs="Times New Roman"/>
                <w:sz w:val="24"/>
                <w:szCs w:val="24"/>
              </w:rPr>
              <w:t>Наши успехи и достижения за год.</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hAnsi="Times New Roman" w:cs="Times New Roman"/>
                <w:sz w:val="24"/>
                <w:szCs w:val="24"/>
              </w:rPr>
            </w:pPr>
            <w:r w:rsidRPr="004554CB">
              <w:rPr>
                <w:rFonts w:ascii="Times New Roman" w:hAnsi="Times New Roman" w:cs="Times New Roman"/>
                <w:sz w:val="24"/>
                <w:szCs w:val="24"/>
              </w:rPr>
              <w:t>Творческая группа</w:t>
            </w:r>
          </w:p>
        </w:tc>
      </w:tr>
      <w:tr w:rsidR="004554CB" w:rsidRPr="004554CB" w:rsidTr="004554CB">
        <w:trPr>
          <w:trHeight w:val="416"/>
        </w:trPr>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14"/>
              </w:numPr>
              <w:spacing w:after="0" w:line="240" w:lineRule="auto"/>
              <w:ind w:hanging="927"/>
              <w:rPr>
                <w:rFonts w:ascii="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rPr>
                <w:rFonts w:ascii="Times New Roman" w:hAnsi="Times New Roman" w:cs="Times New Roman"/>
                <w:sz w:val="24"/>
                <w:szCs w:val="24"/>
              </w:rPr>
            </w:pPr>
            <w:r w:rsidRPr="004554CB">
              <w:rPr>
                <w:rFonts w:ascii="Times New Roman" w:hAnsi="Times New Roman" w:cs="Times New Roman"/>
                <w:sz w:val="24"/>
                <w:szCs w:val="24"/>
              </w:rPr>
              <w:t>Итоги   фронтальной    проверки   подготовительной группы.</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rsidP="00AA4C4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И.о.заведующего</w:t>
            </w:r>
          </w:p>
        </w:tc>
      </w:tr>
      <w:tr w:rsidR="004554CB" w:rsidRPr="004554CB" w:rsidTr="004554CB">
        <w:trPr>
          <w:trHeight w:val="550"/>
        </w:trPr>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14"/>
              </w:numPr>
              <w:spacing w:after="0" w:line="240" w:lineRule="auto"/>
              <w:ind w:hanging="927"/>
              <w:rPr>
                <w:rFonts w:ascii="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rPr>
                <w:rFonts w:ascii="Times New Roman" w:hAnsi="Times New Roman" w:cs="Times New Roman"/>
                <w:sz w:val="24"/>
                <w:szCs w:val="24"/>
              </w:rPr>
            </w:pPr>
            <w:r w:rsidRPr="004554CB">
              <w:rPr>
                <w:rFonts w:ascii="Times New Roman" w:hAnsi="Times New Roman" w:cs="Times New Roman"/>
                <w:sz w:val="24"/>
                <w:szCs w:val="24"/>
              </w:rPr>
              <w:t>Определение основных направлений (годовых задач) на 2023-2024 учебный год.</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rsidP="00AA4C4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И.о.заведующего</w:t>
            </w:r>
          </w:p>
        </w:tc>
      </w:tr>
      <w:tr w:rsidR="004554CB" w:rsidRPr="004554CB" w:rsidTr="004554CB">
        <w:trPr>
          <w:trHeight w:val="391"/>
        </w:trPr>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14"/>
              </w:numPr>
              <w:spacing w:after="0" w:line="240" w:lineRule="auto"/>
              <w:ind w:hanging="927"/>
              <w:rPr>
                <w:rFonts w:ascii="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rPr>
                <w:rFonts w:ascii="Times New Roman" w:hAnsi="Times New Roman" w:cs="Times New Roman"/>
                <w:sz w:val="24"/>
                <w:szCs w:val="24"/>
              </w:rPr>
            </w:pPr>
            <w:r w:rsidRPr="004554CB">
              <w:rPr>
                <w:rFonts w:ascii="Times New Roman" w:hAnsi="Times New Roman" w:cs="Times New Roman"/>
                <w:sz w:val="24"/>
                <w:szCs w:val="24"/>
              </w:rPr>
              <w:t>Утверждение плана на летний оздоровительный период.</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rsidP="00AA4C4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И.о.заведующего</w:t>
            </w:r>
          </w:p>
        </w:tc>
      </w:tr>
      <w:tr w:rsidR="004554CB" w:rsidRPr="004554CB" w:rsidTr="004554CB">
        <w:trPr>
          <w:trHeight w:val="270"/>
        </w:trPr>
        <w:tc>
          <w:tcPr>
            <w:tcW w:w="567"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14"/>
              </w:numPr>
              <w:spacing w:after="0" w:line="240" w:lineRule="auto"/>
              <w:ind w:hanging="927"/>
              <w:rPr>
                <w:rFonts w:ascii="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rPr>
                <w:rFonts w:ascii="Times New Roman" w:hAnsi="Times New Roman" w:cs="Times New Roman"/>
                <w:sz w:val="24"/>
                <w:szCs w:val="24"/>
              </w:rPr>
            </w:pPr>
            <w:r w:rsidRPr="004554CB">
              <w:rPr>
                <w:rFonts w:ascii="Times New Roman" w:hAnsi="Times New Roman" w:cs="Times New Roman"/>
                <w:sz w:val="24"/>
                <w:szCs w:val="24"/>
              </w:rPr>
              <w:t>Разное.</w:t>
            </w:r>
          </w:p>
        </w:tc>
        <w:tc>
          <w:tcPr>
            <w:tcW w:w="2410" w:type="dxa"/>
            <w:tcBorders>
              <w:top w:val="single" w:sz="4" w:space="0" w:color="auto"/>
              <w:left w:val="single" w:sz="4" w:space="0" w:color="auto"/>
              <w:bottom w:val="single" w:sz="4" w:space="0" w:color="auto"/>
              <w:right w:val="single" w:sz="4" w:space="0" w:color="auto"/>
            </w:tcBorders>
            <w:hideMark/>
          </w:tcPr>
          <w:p w:rsidR="004554CB" w:rsidRPr="004554CB" w:rsidRDefault="004554CB" w:rsidP="00AA4C4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И.о.заведующего</w:t>
            </w:r>
          </w:p>
        </w:tc>
      </w:tr>
    </w:tbl>
    <w:p w:rsidR="004554CB" w:rsidRPr="004554CB" w:rsidRDefault="004554CB" w:rsidP="004554CB">
      <w:pPr>
        <w:spacing w:after="0" w:line="240" w:lineRule="auto"/>
        <w:contextualSpacing/>
        <w:rPr>
          <w:rFonts w:ascii="Times New Roman" w:eastAsia="Times New Roman" w:hAnsi="Times New Roman" w:cs="Times New Roman"/>
          <w:sz w:val="24"/>
          <w:szCs w:val="24"/>
        </w:rPr>
      </w:pPr>
    </w:p>
    <w:p w:rsidR="004554CB" w:rsidRPr="004554CB" w:rsidRDefault="004554CB" w:rsidP="004554CB">
      <w:pPr>
        <w:spacing w:after="0" w:line="240" w:lineRule="auto"/>
        <w:contextualSpacing/>
        <w:jc w:val="center"/>
        <w:rPr>
          <w:rFonts w:ascii="Times New Roman" w:hAnsi="Times New Roman" w:cs="Times New Roman"/>
          <w:b/>
          <w:sz w:val="24"/>
          <w:szCs w:val="24"/>
        </w:rPr>
      </w:pPr>
      <w:r w:rsidRPr="004554CB">
        <w:rPr>
          <w:rFonts w:ascii="Times New Roman" w:hAnsi="Times New Roman" w:cs="Times New Roman"/>
          <w:b/>
          <w:sz w:val="24"/>
          <w:szCs w:val="24"/>
        </w:rPr>
        <w:t>Подготовка к педсовету</w:t>
      </w:r>
    </w:p>
    <w:tbl>
      <w:tblPr>
        <w:tblW w:w="9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6696"/>
        <w:gridCol w:w="2402"/>
      </w:tblGrid>
      <w:tr w:rsidR="004554CB" w:rsidRPr="004554CB" w:rsidTr="004554CB">
        <w:tc>
          <w:tcPr>
            <w:tcW w:w="534"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b/>
                <w:sz w:val="24"/>
                <w:szCs w:val="24"/>
              </w:rPr>
            </w:pPr>
            <w:r w:rsidRPr="004554CB">
              <w:rPr>
                <w:rFonts w:ascii="Times New Roman" w:hAnsi="Times New Roman" w:cs="Times New Roman"/>
                <w:b/>
                <w:sz w:val="24"/>
                <w:szCs w:val="24"/>
              </w:rPr>
              <w:t>№</w:t>
            </w:r>
          </w:p>
        </w:tc>
        <w:tc>
          <w:tcPr>
            <w:tcW w:w="6696"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b/>
                <w:sz w:val="24"/>
                <w:szCs w:val="24"/>
              </w:rPr>
            </w:pPr>
            <w:r w:rsidRPr="004554CB">
              <w:rPr>
                <w:rFonts w:ascii="Times New Roman" w:hAnsi="Times New Roman" w:cs="Times New Roman"/>
                <w:b/>
                <w:sz w:val="24"/>
                <w:szCs w:val="24"/>
              </w:rPr>
              <w:t>Содержание работы</w:t>
            </w:r>
          </w:p>
        </w:tc>
        <w:tc>
          <w:tcPr>
            <w:tcW w:w="2402"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b/>
                <w:sz w:val="24"/>
                <w:szCs w:val="24"/>
              </w:rPr>
            </w:pPr>
            <w:r w:rsidRPr="004554CB">
              <w:rPr>
                <w:rFonts w:ascii="Times New Roman" w:hAnsi="Times New Roman" w:cs="Times New Roman"/>
                <w:b/>
                <w:sz w:val="24"/>
                <w:szCs w:val="24"/>
              </w:rPr>
              <w:t>Ответственный</w:t>
            </w:r>
          </w:p>
        </w:tc>
      </w:tr>
      <w:tr w:rsidR="004554CB" w:rsidRPr="004554CB" w:rsidTr="004554CB">
        <w:tc>
          <w:tcPr>
            <w:tcW w:w="534"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15"/>
              </w:numPr>
              <w:spacing w:after="0" w:line="240" w:lineRule="auto"/>
              <w:ind w:hanging="927"/>
              <w:rPr>
                <w:rFonts w:ascii="Times New Roman" w:eastAsia="Times New Roman" w:hAnsi="Times New Roman"/>
                <w:sz w:val="24"/>
                <w:szCs w:val="24"/>
              </w:rPr>
            </w:pPr>
          </w:p>
        </w:tc>
        <w:tc>
          <w:tcPr>
            <w:tcW w:w="6696"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rPr>
                <w:rFonts w:ascii="Times New Roman" w:eastAsia="Times New Roman" w:hAnsi="Times New Roman" w:cs="Times New Roman"/>
                <w:sz w:val="24"/>
                <w:szCs w:val="24"/>
              </w:rPr>
            </w:pPr>
            <w:r w:rsidRPr="004554CB">
              <w:rPr>
                <w:rFonts w:ascii="Times New Roman" w:hAnsi="Times New Roman" w:cs="Times New Roman"/>
                <w:sz w:val="24"/>
                <w:szCs w:val="24"/>
              </w:rPr>
              <w:t>Подготовка анализа воспитательно</w:t>
            </w:r>
            <w:r w:rsidRPr="004554CB">
              <w:rPr>
                <w:rFonts w:ascii="Times New Roman" w:hAnsi="Times New Roman" w:cs="Times New Roman"/>
                <w:sz w:val="24"/>
                <w:szCs w:val="24"/>
                <w:lang w:val="tt-RU"/>
              </w:rPr>
              <w:t>-</w:t>
            </w:r>
            <w:r w:rsidRPr="004554CB">
              <w:rPr>
                <w:rFonts w:ascii="Times New Roman" w:hAnsi="Times New Roman" w:cs="Times New Roman"/>
                <w:sz w:val="24"/>
                <w:szCs w:val="24"/>
              </w:rPr>
              <w:t>образовательной работы за 2022-2023 учебный год.</w:t>
            </w:r>
          </w:p>
        </w:tc>
        <w:tc>
          <w:tcPr>
            <w:tcW w:w="2402"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sz w:val="24"/>
                <w:szCs w:val="24"/>
              </w:rPr>
            </w:pPr>
            <w:r w:rsidRPr="004554CB">
              <w:rPr>
                <w:rFonts w:ascii="Times New Roman" w:hAnsi="Times New Roman" w:cs="Times New Roman"/>
                <w:sz w:val="24"/>
                <w:szCs w:val="24"/>
              </w:rPr>
              <w:t>Ст.воспитатель</w:t>
            </w:r>
          </w:p>
        </w:tc>
      </w:tr>
      <w:tr w:rsidR="004554CB" w:rsidRPr="004554CB" w:rsidTr="004554CB">
        <w:tc>
          <w:tcPr>
            <w:tcW w:w="534"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15"/>
              </w:numPr>
              <w:spacing w:after="0" w:line="240" w:lineRule="auto"/>
              <w:ind w:hanging="927"/>
              <w:rPr>
                <w:rFonts w:ascii="Times New Roman" w:eastAsia="Times New Roman" w:hAnsi="Times New Roman"/>
                <w:sz w:val="24"/>
                <w:szCs w:val="24"/>
              </w:rPr>
            </w:pPr>
          </w:p>
        </w:tc>
        <w:tc>
          <w:tcPr>
            <w:tcW w:w="6696"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rPr>
                <w:rFonts w:ascii="Times New Roman" w:hAnsi="Times New Roman" w:cs="Times New Roman"/>
                <w:iCs/>
                <w:sz w:val="24"/>
                <w:szCs w:val="24"/>
                <w:lang w:bidi="en-US"/>
              </w:rPr>
            </w:pPr>
            <w:r w:rsidRPr="004554CB">
              <w:rPr>
                <w:rFonts w:ascii="Times New Roman" w:hAnsi="Times New Roman" w:cs="Times New Roman"/>
                <w:iCs/>
                <w:sz w:val="24"/>
                <w:szCs w:val="24"/>
                <w:lang w:bidi="en-US"/>
              </w:rPr>
              <w:t>Анкетирование для родителей «Удовлетворенность родителей работой МАДОУ «Детский сад №294».</w:t>
            </w:r>
          </w:p>
        </w:tc>
        <w:tc>
          <w:tcPr>
            <w:tcW w:w="2402"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sz w:val="24"/>
                <w:szCs w:val="24"/>
              </w:rPr>
            </w:pPr>
            <w:r w:rsidRPr="004554CB">
              <w:rPr>
                <w:rFonts w:ascii="Times New Roman" w:hAnsi="Times New Roman" w:cs="Times New Roman"/>
                <w:sz w:val="24"/>
                <w:szCs w:val="24"/>
              </w:rPr>
              <w:t>Ст.воспитатель</w:t>
            </w:r>
          </w:p>
        </w:tc>
      </w:tr>
      <w:tr w:rsidR="004554CB" w:rsidRPr="004554CB" w:rsidTr="004554CB">
        <w:trPr>
          <w:trHeight w:val="665"/>
        </w:trPr>
        <w:tc>
          <w:tcPr>
            <w:tcW w:w="534"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15"/>
              </w:numPr>
              <w:spacing w:after="0" w:line="240" w:lineRule="auto"/>
              <w:ind w:hanging="927"/>
              <w:rPr>
                <w:rFonts w:ascii="Times New Roman" w:eastAsia="Times New Roman" w:hAnsi="Times New Roman"/>
                <w:sz w:val="24"/>
                <w:szCs w:val="24"/>
              </w:rPr>
            </w:pPr>
          </w:p>
        </w:tc>
        <w:tc>
          <w:tcPr>
            <w:tcW w:w="6696"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rPr>
                <w:rFonts w:ascii="Times New Roman" w:eastAsia="Times New Roman" w:hAnsi="Times New Roman" w:cs="Times New Roman"/>
                <w:sz w:val="24"/>
                <w:szCs w:val="24"/>
              </w:rPr>
            </w:pPr>
            <w:r w:rsidRPr="004554CB">
              <w:rPr>
                <w:rFonts w:ascii="Times New Roman" w:hAnsi="Times New Roman" w:cs="Times New Roman"/>
                <w:sz w:val="24"/>
                <w:szCs w:val="24"/>
              </w:rPr>
              <w:t>Обсуждение проекта плана летнего оздоровительного периода.</w:t>
            </w:r>
          </w:p>
        </w:tc>
        <w:tc>
          <w:tcPr>
            <w:tcW w:w="2402"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sz w:val="24"/>
                <w:szCs w:val="24"/>
              </w:rPr>
            </w:pPr>
            <w:r w:rsidRPr="004554CB">
              <w:rPr>
                <w:rFonts w:ascii="Times New Roman" w:hAnsi="Times New Roman" w:cs="Times New Roman"/>
                <w:sz w:val="24"/>
                <w:szCs w:val="24"/>
              </w:rPr>
              <w:t>Ст.воспитатель</w:t>
            </w:r>
          </w:p>
          <w:p w:rsidR="004554CB" w:rsidRPr="004554CB" w:rsidRDefault="004554CB">
            <w:pPr>
              <w:spacing w:after="0" w:line="240" w:lineRule="auto"/>
              <w:contextualSpacing/>
              <w:jc w:val="center"/>
              <w:rPr>
                <w:rFonts w:ascii="Times New Roman" w:eastAsia="Times New Roman" w:hAnsi="Times New Roman" w:cs="Times New Roman"/>
                <w:sz w:val="24"/>
                <w:szCs w:val="24"/>
              </w:rPr>
            </w:pPr>
            <w:r w:rsidRPr="004554CB">
              <w:rPr>
                <w:rFonts w:ascii="Times New Roman" w:hAnsi="Times New Roman" w:cs="Times New Roman"/>
                <w:sz w:val="24"/>
                <w:szCs w:val="24"/>
              </w:rPr>
              <w:t>Творческая группа</w:t>
            </w:r>
          </w:p>
        </w:tc>
      </w:tr>
      <w:tr w:rsidR="004554CB" w:rsidRPr="004554CB" w:rsidTr="004554CB">
        <w:trPr>
          <w:trHeight w:val="333"/>
        </w:trPr>
        <w:tc>
          <w:tcPr>
            <w:tcW w:w="534"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15"/>
              </w:numPr>
              <w:spacing w:after="0" w:line="240" w:lineRule="auto"/>
              <w:ind w:hanging="927"/>
              <w:rPr>
                <w:rFonts w:ascii="Times New Roman" w:eastAsia="Times New Roman" w:hAnsi="Times New Roman"/>
                <w:sz w:val="24"/>
                <w:szCs w:val="24"/>
              </w:rPr>
            </w:pPr>
          </w:p>
        </w:tc>
        <w:tc>
          <w:tcPr>
            <w:tcW w:w="6696"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rPr>
                <w:rFonts w:ascii="Times New Roman" w:eastAsia="Times New Roman" w:hAnsi="Times New Roman" w:cs="Times New Roman"/>
                <w:sz w:val="24"/>
                <w:szCs w:val="24"/>
              </w:rPr>
            </w:pPr>
            <w:r w:rsidRPr="004554CB">
              <w:rPr>
                <w:rFonts w:ascii="Times New Roman" w:hAnsi="Times New Roman" w:cs="Times New Roman"/>
                <w:sz w:val="24"/>
                <w:szCs w:val="24"/>
              </w:rPr>
              <w:t>Творческие отчеты о проделанной работе.</w:t>
            </w:r>
          </w:p>
        </w:tc>
        <w:tc>
          <w:tcPr>
            <w:tcW w:w="2402"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sz w:val="24"/>
                <w:szCs w:val="24"/>
              </w:rPr>
            </w:pPr>
            <w:r w:rsidRPr="004554CB">
              <w:rPr>
                <w:rFonts w:ascii="Times New Roman" w:hAnsi="Times New Roman" w:cs="Times New Roman"/>
                <w:sz w:val="24"/>
                <w:szCs w:val="24"/>
              </w:rPr>
              <w:t>Узкие специалисты,</w:t>
            </w:r>
          </w:p>
          <w:p w:rsidR="004554CB" w:rsidRPr="004554CB" w:rsidRDefault="004554CB">
            <w:pPr>
              <w:spacing w:after="0" w:line="240" w:lineRule="auto"/>
              <w:contextualSpacing/>
              <w:jc w:val="center"/>
              <w:rPr>
                <w:rFonts w:ascii="Times New Roman" w:eastAsia="Times New Roman" w:hAnsi="Times New Roman" w:cs="Times New Roman"/>
                <w:sz w:val="24"/>
                <w:szCs w:val="24"/>
              </w:rPr>
            </w:pPr>
            <w:r w:rsidRPr="004554CB">
              <w:rPr>
                <w:rFonts w:ascii="Times New Roman" w:hAnsi="Times New Roman" w:cs="Times New Roman"/>
                <w:sz w:val="24"/>
                <w:szCs w:val="24"/>
              </w:rPr>
              <w:t>Воспитатели</w:t>
            </w:r>
          </w:p>
        </w:tc>
      </w:tr>
      <w:tr w:rsidR="004554CB" w:rsidRPr="004554CB" w:rsidTr="004554CB">
        <w:trPr>
          <w:trHeight w:val="333"/>
        </w:trPr>
        <w:tc>
          <w:tcPr>
            <w:tcW w:w="534"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15"/>
              </w:numPr>
              <w:spacing w:after="0" w:line="240" w:lineRule="auto"/>
              <w:ind w:hanging="927"/>
              <w:rPr>
                <w:rFonts w:ascii="Times New Roman" w:hAnsi="Times New Roman"/>
                <w:sz w:val="24"/>
                <w:szCs w:val="24"/>
              </w:rPr>
            </w:pPr>
          </w:p>
        </w:tc>
        <w:tc>
          <w:tcPr>
            <w:tcW w:w="6696"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rPr>
                <w:rFonts w:ascii="Times New Roman" w:hAnsi="Times New Roman" w:cs="Times New Roman"/>
                <w:sz w:val="24"/>
                <w:szCs w:val="24"/>
              </w:rPr>
            </w:pPr>
            <w:r w:rsidRPr="004554CB">
              <w:rPr>
                <w:rFonts w:ascii="Times New Roman" w:hAnsi="Times New Roman" w:cs="Times New Roman"/>
                <w:sz w:val="24"/>
                <w:szCs w:val="24"/>
              </w:rPr>
              <w:t>Фронтальная проверка «</w:t>
            </w:r>
            <w:r w:rsidRPr="004554CB">
              <w:rPr>
                <w:rFonts w:ascii="Times New Roman" w:hAnsi="Times New Roman" w:cs="Times New Roman"/>
                <w:sz w:val="24"/>
                <w:szCs w:val="24"/>
                <w:lang w:val="tt-RU"/>
              </w:rPr>
              <w:t>Готовность детей к обучению в школе</w:t>
            </w:r>
            <w:r w:rsidRPr="004554CB">
              <w:rPr>
                <w:rFonts w:ascii="Times New Roman" w:hAnsi="Times New Roman" w:cs="Times New Roman"/>
                <w:sz w:val="24"/>
                <w:szCs w:val="24"/>
              </w:rPr>
              <w:t>».</w:t>
            </w:r>
          </w:p>
        </w:tc>
        <w:tc>
          <w:tcPr>
            <w:tcW w:w="2402" w:type="dxa"/>
            <w:tcBorders>
              <w:top w:val="single" w:sz="4" w:space="0" w:color="auto"/>
              <w:left w:val="single" w:sz="4" w:space="0" w:color="auto"/>
              <w:bottom w:val="single" w:sz="4" w:space="0" w:color="auto"/>
              <w:right w:val="single" w:sz="4" w:space="0" w:color="auto"/>
            </w:tcBorders>
          </w:tcPr>
          <w:p w:rsidR="004554CB" w:rsidRPr="004554CB" w:rsidRDefault="004554CB">
            <w:pPr>
              <w:spacing w:after="0" w:line="240" w:lineRule="auto"/>
              <w:contextualSpacing/>
              <w:jc w:val="center"/>
              <w:rPr>
                <w:rFonts w:ascii="Times New Roman" w:eastAsia="Times New Roman" w:hAnsi="Times New Roman" w:cs="Times New Roman"/>
                <w:sz w:val="24"/>
                <w:szCs w:val="24"/>
              </w:rPr>
            </w:pPr>
            <w:r w:rsidRPr="004554CB">
              <w:rPr>
                <w:rFonts w:ascii="Times New Roman" w:hAnsi="Times New Roman" w:cs="Times New Roman"/>
                <w:sz w:val="24"/>
                <w:szCs w:val="24"/>
              </w:rPr>
              <w:t>Ст. воспитатель</w:t>
            </w:r>
          </w:p>
          <w:p w:rsidR="004554CB" w:rsidRPr="004554CB" w:rsidRDefault="004554CB">
            <w:pPr>
              <w:spacing w:after="0" w:line="240" w:lineRule="auto"/>
              <w:contextualSpacing/>
              <w:jc w:val="center"/>
              <w:rPr>
                <w:rFonts w:ascii="Times New Roman" w:eastAsia="Times New Roman" w:hAnsi="Times New Roman" w:cs="Times New Roman"/>
                <w:sz w:val="24"/>
                <w:szCs w:val="24"/>
              </w:rPr>
            </w:pPr>
          </w:p>
        </w:tc>
      </w:tr>
      <w:tr w:rsidR="004554CB" w:rsidRPr="004554CB" w:rsidTr="004554CB">
        <w:trPr>
          <w:trHeight w:val="279"/>
        </w:trPr>
        <w:tc>
          <w:tcPr>
            <w:tcW w:w="534"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15"/>
              </w:numPr>
              <w:spacing w:after="0" w:line="240" w:lineRule="auto"/>
              <w:ind w:hanging="927"/>
              <w:rPr>
                <w:rFonts w:ascii="Times New Roman" w:hAnsi="Times New Roman"/>
                <w:sz w:val="24"/>
                <w:szCs w:val="24"/>
              </w:rPr>
            </w:pPr>
          </w:p>
        </w:tc>
        <w:tc>
          <w:tcPr>
            <w:tcW w:w="6696"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rPr>
                <w:rFonts w:ascii="Times New Roman" w:hAnsi="Times New Roman" w:cs="Times New Roman"/>
                <w:sz w:val="24"/>
                <w:szCs w:val="24"/>
              </w:rPr>
            </w:pPr>
            <w:r w:rsidRPr="004554CB">
              <w:rPr>
                <w:rFonts w:ascii="Times New Roman" w:hAnsi="Times New Roman" w:cs="Times New Roman"/>
                <w:sz w:val="24"/>
                <w:szCs w:val="24"/>
              </w:rPr>
              <w:t>Отчетные занятия ДПОУ.</w:t>
            </w:r>
          </w:p>
        </w:tc>
        <w:tc>
          <w:tcPr>
            <w:tcW w:w="2402"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eastAsia="Times New Roman" w:hAnsi="Times New Roman" w:cs="Times New Roman"/>
                <w:sz w:val="24"/>
                <w:szCs w:val="24"/>
              </w:rPr>
            </w:pPr>
            <w:r w:rsidRPr="004554CB">
              <w:rPr>
                <w:rFonts w:ascii="Times New Roman" w:hAnsi="Times New Roman" w:cs="Times New Roman"/>
                <w:sz w:val="24"/>
                <w:szCs w:val="24"/>
              </w:rPr>
              <w:t>Ст. воспитатель</w:t>
            </w:r>
          </w:p>
        </w:tc>
      </w:tr>
      <w:tr w:rsidR="004554CB" w:rsidRPr="004554CB" w:rsidTr="004554CB">
        <w:trPr>
          <w:trHeight w:val="333"/>
        </w:trPr>
        <w:tc>
          <w:tcPr>
            <w:tcW w:w="534"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15"/>
              </w:numPr>
              <w:spacing w:after="0" w:line="240" w:lineRule="auto"/>
              <w:ind w:hanging="927"/>
              <w:rPr>
                <w:rFonts w:ascii="Times New Roman" w:hAnsi="Times New Roman"/>
                <w:sz w:val="24"/>
                <w:szCs w:val="24"/>
              </w:rPr>
            </w:pPr>
          </w:p>
        </w:tc>
        <w:tc>
          <w:tcPr>
            <w:tcW w:w="6696"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rPr>
                <w:rFonts w:ascii="Times New Roman" w:hAnsi="Times New Roman" w:cs="Times New Roman"/>
                <w:sz w:val="24"/>
                <w:szCs w:val="24"/>
              </w:rPr>
            </w:pPr>
            <w:r w:rsidRPr="004554CB">
              <w:rPr>
                <w:rFonts w:ascii="Times New Roman" w:hAnsi="Times New Roman" w:cs="Times New Roman"/>
                <w:sz w:val="24"/>
                <w:szCs w:val="24"/>
              </w:rPr>
              <w:t>Общий и групповые родительские собрания во всех возрастных группах «Итоги работы за год».</w:t>
            </w:r>
          </w:p>
        </w:tc>
        <w:tc>
          <w:tcPr>
            <w:tcW w:w="2402" w:type="dxa"/>
            <w:tcBorders>
              <w:top w:val="single" w:sz="4" w:space="0" w:color="auto"/>
              <w:left w:val="single" w:sz="4" w:space="0" w:color="auto"/>
              <w:bottom w:val="single" w:sz="4" w:space="0" w:color="auto"/>
              <w:right w:val="single" w:sz="4" w:space="0" w:color="auto"/>
            </w:tcBorders>
            <w:hideMark/>
          </w:tcPr>
          <w:p w:rsidR="004554CB" w:rsidRPr="007F30BC" w:rsidRDefault="007F30BC">
            <w:pPr>
              <w:spacing w:after="0" w:line="240" w:lineRule="auto"/>
              <w:contextualSpacing/>
              <w:jc w:val="center"/>
              <w:rPr>
                <w:rFonts w:ascii="Times New Roman" w:hAnsi="Times New Roman" w:cs="Times New Roman"/>
                <w:sz w:val="24"/>
                <w:szCs w:val="24"/>
              </w:rPr>
            </w:pPr>
            <w:r w:rsidRPr="007F30BC">
              <w:rPr>
                <w:rFonts w:ascii="Times New Roman" w:hAnsi="Times New Roman" w:cs="Times New Roman"/>
                <w:sz w:val="24"/>
                <w:szCs w:val="24"/>
                <w:lang w:val="tt-RU"/>
              </w:rPr>
              <w:t>И.о.заведующего</w:t>
            </w:r>
          </w:p>
        </w:tc>
      </w:tr>
      <w:tr w:rsidR="004554CB" w:rsidRPr="004554CB" w:rsidTr="004554CB">
        <w:trPr>
          <w:trHeight w:val="333"/>
        </w:trPr>
        <w:tc>
          <w:tcPr>
            <w:tcW w:w="534" w:type="dxa"/>
            <w:tcBorders>
              <w:top w:val="single" w:sz="4" w:space="0" w:color="auto"/>
              <w:left w:val="single" w:sz="4" w:space="0" w:color="auto"/>
              <w:bottom w:val="single" w:sz="4" w:space="0" w:color="auto"/>
              <w:right w:val="single" w:sz="4" w:space="0" w:color="auto"/>
            </w:tcBorders>
          </w:tcPr>
          <w:p w:rsidR="004554CB" w:rsidRPr="004554CB" w:rsidRDefault="004554CB" w:rsidP="004554CB">
            <w:pPr>
              <w:pStyle w:val="a8"/>
              <w:numPr>
                <w:ilvl w:val="0"/>
                <w:numId w:val="15"/>
              </w:numPr>
              <w:spacing w:after="0" w:line="240" w:lineRule="auto"/>
              <w:ind w:hanging="927"/>
              <w:rPr>
                <w:rFonts w:ascii="Times New Roman" w:eastAsiaTheme="minorEastAsia" w:hAnsi="Times New Roman"/>
                <w:sz w:val="24"/>
                <w:szCs w:val="24"/>
              </w:rPr>
            </w:pPr>
          </w:p>
        </w:tc>
        <w:tc>
          <w:tcPr>
            <w:tcW w:w="6696"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rPr>
                <w:rFonts w:ascii="Times New Roman" w:hAnsi="Times New Roman" w:cs="Times New Roman"/>
                <w:sz w:val="24"/>
                <w:szCs w:val="24"/>
              </w:rPr>
            </w:pPr>
            <w:r w:rsidRPr="004554CB">
              <w:rPr>
                <w:rFonts w:ascii="Times New Roman" w:hAnsi="Times New Roman" w:cs="Times New Roman"/>
                <w:sz w:val="24"/>
                <w:szCs w:val="24"/>
              </w:rPr>
              <w:t>Подготовка участков к конкурсу «Игровая площадка – территория оздоровления, воспитания, развития».</w:t>
            </w:r>
          </w:p>
        </w:tc>
        <w:tc>
          <w:tcPr>
            <w:tcW w:w="2402" w:type="dxa"/>
            <w:tcBorders>
              <w:top w:val="single" w:sz="4" w:space="0" w:color="auto"/>
              <w:left w:val="single" w:sz="4" w:space="0" w:color="auto"/>
              <w:bottom w:val="single" w:sz="4" w:space="0" w:color="auto"/>
              <w:right w:val="single" w:sz="4" w:space="0" w:color="auto"/>
            </w:tcBorders>
            <w:hideMark/>
          </w:tcPr>
          <w:p w:rsidR="004554CB" w:rsidRPr="004554CB" w:rsidRDefault="004554CB">
            <w:pPr>
              <w:spacing w:after="0" w:line="240" w:lineRule="auto"/>
              <w:contextualSpacing/>
              <w:jc w:val="center"/>
              <w:rPr>
                <w:rFonts w:ascii="Times New Roman" w:hAnsi="Times New Roman" w:cs="Times New Roman"/>
                <w:sz w:val="24"/>
                <w:szCs w:val="24"/>
              </w:rPr>
            </w:pPr>
            <w:r w:rsidRPr="004554CB">
              <w:rPr>
                <w:rFonts w:ascii="Times New Roman" w:hAnsi="Times New Roman" w:cs="Times New Roman"/>
                <w:sz w:val="24"/>
                <w:szCs w:val="24"/>
              </w:rPr>
              <w:t>Все воспитатели</w:t>
            </w:r>
          </w:p>
        </w:tc>
      </w:tr>
    </w:tbl>
    <w:p w:rsidR="004554CB" w:rsidRPr="004554CB" w:rsidRDefault="004554CB" w:rsidP="004554CB">
      <w:pPr>
        <w:spacing w:after="0" w:line="240" w:lineRule="auto"/>
        <w:contextualSpacing/>
        <w:jc w:val="center"/>
        <w:rPr>
          <w:rFonts w:ascii="Times New Roman" w:hAnsi="Times New Roman" w:cs="Times New Roman"/>
          <w:b/>
          <w:sz w:val="24"/>
          <w:szCs w:val="24"/>
        </w:rPr>
      </w:pPr>
    </w:p>
    <w:p w:rsidR="005B4E71" w:rsidRPr="00A57E8A" w:rsidRDefault="005B4E71" w:rsidP="00CD7CB9">
      <w:pPr>
        <w:spacing w:after="0" w:line="240" w:lineRule="auto"/>
        <w:contextualSpacing/>
        <w:jc w:val="center"/>
        <w:rPr>
          <w:rFonts w:ascii="Times New Roman" w:hAnsi="Times New Roman" w:cs="Times New Roman"/>
          <w:b/>
          <w:sz w:val="24"/>
          <w:szCs w:val="24"/>
        </w:rPr>
      </w:pPr>
    </w:p>
    <w:p w:rsidR="00631645" w:rsidRPr="00D13CBA" w:rsidRDefault="00631645" w:rsidP="009E15E2">
      <w:pPr>
        <w:pStyle w:val="a8"/>
        <w:numPr>
          <w:ilvl w:val="1"/>
          <w:numId w:val="39"/>
        </w:numPr>
        <w:spacing w:after="0" w:line="240" w:lineRule="auto"/>
        <w:ind w:left="142" w:hanging="77"/>
        <w:jc w:val="center"/>
        <w:rPr>
          <w:rFonts w:ascii="Times New Roman" w:hAnsi="Times New Roman"/>
          <w:b/>
          <w:sz w:val="24"/>
          <w:szCs w:val="24"/>
        </w:rPr>
      </w:pPr>
      <w:r w:rsidRPr="00D13CBA">
        <w:rPr>
          <w:rFonts w:ascii="Times New Roman" w:hAnsi="Times New Roman"/>
          <w:b/>
          <w:sz w:val="24"/>
          <w:szCs w:val="24"/>
        </w:rPr>
        <w:lastRenderedPageBreak/>
        <w:t>Семинары-практикумы</w:t>
      </w:r>
    </w:p>
    <w:tbl>
      <w:tblPr>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4962"/>
        <w:gridCol w:w="1701"/>
        <w:gridCol w:w="2410"/>
      </w:tblGrid>
      <w:tr w:rsidR="004554CB" w:rsidRPr="00D13CBA" w:rsidTr="006132AD">
        <w:trPr>
          <w:trHeight w:val="318"/>
        </w:trPr>
        <w:tc>
          <w:tcPr>
            <w:tcW w:w="567" w:type="dxa"/>
            <w:tcBorders>
              <w:top w:val="single" w:sz="4" w:space="0" w:color="000000"/>
              <w:left w:val="single" w:sz="4" w:space="0" w:color="000000"/>
              <w:bottom w:val="single" w:sz="4" w:space="0" w:color="000000"/>
              <w:right w:val="single" w:sz="4" w:space="0" w:color="000000"/>
            </w:tcBorders>
          </w:tcPr>
          <w:p w:rsidR="000D2FA3" w:rsidRPr="00D13CBA" w:rsidRDefault="000D2FA3" w:rsidP="00CD7CB9">
            <w:pPr>
              <w:pStyle w:val="a8"/>
              <w:spacing w:after="0" w:line="240" w:lineRule="auto"/>
              <w:ind w:left="34"/>
              <w:jc w:val="center"/>
              <w:rPr>
                <w:rFonts w:ascii="Times New Roman" w:hAnsi="Times New Roman"/>
                <w:b/>
                <w:sz w:val="24"/>
                <w:szCs w:val="24"/>
              </w:rPr>
            </w:pPr>
            <w:r w:rsidRPr="00D13CBA">
              <w:rPr>
                <w:rFonts w:ascii="Times New Roman" w:hAnsi="Times New Roman"/>
                <w:b/>
                <w:sz w:val="24"/>
                <w:szCs w:val="24"/>
              </w:rPr>
              <w:t>№</w:t>
            </w:r>
          </w:p>
        </w:tc>
        <w:tc>
          <w:tcPr>
            <w:tcW w:w="4962" w:type="dxa"/>
            <w:tcBorders>
              <w:top w:val="single" w:sz="4" w:space="0" w:color="000000"/>
              <w:left w:val="single" w:sz="4" w:space="0" w:color="000000"/>
              <w:bottom w:val="single" w:sz="4" w:space="0" w:color="000000"/>
              <w:right w:val="single" w:sz="4" w:space="0" w:color="000000"/>
            </w:tcBorders>
          </w:tcPr>
          <w:p w:rsidR="000D2FA3" w:rsidRPr="00D13CBA" w:rsidRDefault="000D2FA3" w:rsidP="00CD7CB9">
            <w:pPr>
              <w:spacing w:after="0" w:line="240" w:lineRule="auto"/>
              <w:contextualSpacing/>
              <w:jc w:val="center"/>
              <w:rPr>
                <w:rFonts w:ascii="Times New Roman" w:hAnsi="Times New Roman" w:cs="Times New Roman"/>
                <w:b/>
                <w:sz w:val="24"/>
                <w:szCs w:val="24"/>
              </w:rPr>
            </w:pPr>
            <w:r w:rsidRPr="00D13CBA">
              <w:rPr>
                <w:rFonts w:ascii="Times New Roman" w:hAnsi="Times New Roman" w:cs="Times New Roman"/>
                <w:b/>
                <w:sz w:val="24"/>
                <w:szCs w:val="24"/>
              </w:rPr>
              <w:t>Содержание работы</w:t>
            </w:r>
          </w:p>
          <w:p w:rsidR="000D2FA3" w:rsidRPr="00D13CBA" w:rsidRDefault="000D2FA3" w:rsidP="00CD7CB9">
            <w:pPr>
              <w:pStyle w:val="ab"/>
              <w:rPr>
                <w:rFonts w:ascii="Times New Roman" w:hAnsi="Times New Roman" w:cs="Times New Roman"/>
                <w:b/>
                <w:i w:val="0"/>
                <w:sz w:val="24"/>
                <w:szCs w:val="24"/>
                <w:lang w:val="ru-RU"/>
              </w:rPr>
            </w:pPr>
          </w:p>
        </w:tc>
        <w:tc>
          <w:tcPr>
            <w:tcW w:w="1701" w:type="dxa"/>
            <w:tcBorders>
              <w:top w:val="single" w:sz="4" w:space="0" w:color="000000"/>
              <w:left w:val="single" w:sz="4" w:space="0" w:color="000000"/>
              <w:bottom w:val="single" w:sz="4" w:space="0" w:color="000000"/>
              <w:right w:val="single" w:sz="4" w:space="0" w:color="000000"/>
            </w:tcBorders>
          </w:tcPr>
          <w:p w:rsidR="000D2FA3" w:rsidRPr="00D13CBA" w:rsidRDefault="000D2FA3" w:rsidP="00CD7CB9">
            <w:pPr>
              <w:pStyle w:val="ab"/>
              <w:rPr>
                <w:rFonts w:ascii="Times New Roman" w:hAnsi="Times New Roman" w:cs="Times New Roman"/>
                <w:b/>
                <w:i w:val="0"/>
                <w:sz w:val="24"/>
                <w:szCs w:val="24"/>
                <w:lang w:val="ru-RU"/>
              </w:rPr>
            </w:pPr>
            <w:r w:rsidRPr="00D13CBA">
              <w:rPr>
                <w:rFonts w:ascii="Times New Roman" w:hAnsi="Times New Roman" w:cs="Times New Roman"/>
                <w:b/>
                <w:i w:val="0"/>
                <w:sz w:val="24"/>
                <w:szCs w:val="24"/>
                <w:lang w:val="ru-RU"/>
              </w:rPr>
              <w:t>Сроки</w:t>
            </w:r>
          </w:p>
        </w:tc>
        <w:tc>
          <w:tcPr>
            <w:tcW w:w="2410" w:type="dxa"/>
            <w:tcBorders>
              <w:top w:val="single" w:sz="4" w:space="0" w:color="000000"/>
              <w:left w:val="single" w:sz="4" w:space="0" w:color="000000"/>
              <w:bottom w:val="single" w:sz="4" w:space="0" w:color="000000"/>
              <w:right w:val="single" w:sz="4" w:space="0" w:color="000000"/>
            </w:tcBorders>
          </w:tcPr>
          <w:p w:rsidR="000D2FA3" w:rsidRPr="00D13CBA" w:rsidRDefault="000D2FA3" w:rsidP="00CD7CB9">
            <w:pPr>
              <w:pStyle w:val="ab"/>
              <w:rPr>
                <w:rFonts w:ascii="Times New Roman" w:hAnsi="Times New Roman" w:cs="Times New Roman"/>
                <w:b/>
                <w:i w:val="0"/>
                <w:sz w:val="24"/>
                <w:szCs w:val="24"/>
                <w:lang w:val="ru-RU"/>
              </w:rPr>
            </w:pPr>
            <w:r w:rsidRPr="00D13CBA">
              <w:rPr>
                <w:rFonts w:ascii="Times New Roman" w:hAnsi="Times New Roman" w:cs="Times New Roman"/>
                <w:b/>
                <w:i w:val="0"/>
                <w:sz w:val="24"/>
                <w:szCs w:val="24"/>
                <w:lang w:val="ru-RU"/>
              </w:rPr>
              <w:t>Ответственные</w:t>
            </w:r>
          </w:p>
        </w:tc>
      </w:tr>
      <w:tr w:rsidR="00D13CBA" w:rsidRPr="00D13CBA" w:rsidTr="00A57E8A">
        <w:trPr>
          <w:trHeight w:val="585"/>
        </w:trPr>
        <w:tc>
          <w:tcPr>
            <w:tcW w:w="567" w:type="dxa"/>
            <w:tcBorders>
              <w:top w:val="single" w:sz="4" w:space="0" w:color="000000"/>
              <w:left w:val="single" w:sz="4" w:space="0" w:color="000000"/>
              <w:bottom w:val="single" w:sz="4" w:space="0" w:color="000000"/>
              <w:right w:val="single" w:sz="4" w:space="0" w:color="000000"/>
            </w:tcBorders>
          </w:tcPr>
          <w:p w:rsidR="00D13CBA" w:rsidRPr="00D13CBA" w:rsidRDefault="00D13CBA" w:rsidP="00A320E7">
            <w:pPr>
              <w:pStyle w:val="a8"/>
              <w:numPr>
                <w:ilvl w:val="0"/>
                <w:numId w:val="17"/>
              </w:numPr>
              <w:spacing w:after="0" w:line="240" w:lineRule="auto"/>
              <w:ind w:hanging="927"/>
              <w:rPr>
                <w:rFonts w:ascii="Times New Roman" w:eastAsiaTheme="minorEastAsia" w:hAnsi="Times New Roman"/>
                <w:sz w:val="24"/>
                <w:szCs w:val="24"/>
              </w:rPr>
            </w:pPr>
          </w:p>
        </w:tc>
        <w:tc>
          <w:tcPr>
            <w:tcW w:w="4962" w:type="dxa"/>
            <w:tcBorders>
              <w:top w:val="single" w:sz="4" w:space="0" w:color="000000"/>
              <w:left w:val="single" w:sz="4" w:space="0" w:color="000000"/>
              <w:bottom w:val="single" w:sz="4" w:space="0" w:color="000000"/>
              <w:right w:val="single" w:sz="4" w:space="0" w:color="000000"/>
            </w:tcBorders>
          </w:tcPr>
          <w:p w:rsidR="00D13CBA" w:rsidRPr="00D13CBA" w:rsidRDefault="00D13CBA" w:rsidP="000563C4">
            <w:pPr>
              <w:tabs>
                <w:tab w:val="left" w:pos="0"/>
              </w:tabs>
              <w:spacing w:after="0" w:line="240" w:lineRule="auto"/>
              <w:contextualSpacing/>
              <w:rPr>
                <w:rFonts w:ascii="Times New Roman" w:hAnsi="Times New Roman" w:cs="Times New Roman"/>
                <w:sz w:val="24"/>
                <w:szCs w:val="24"/>
              </w:rPr>
            </w:pPr>
            <w:r w:rsidRPr="00D13CBA">
              <w:rPr>
                <w:rFonts w:ascii="Times New Roman" w:hAnsi="Times New Roman" w:cs="Times New Roman"/>
                <w:sz w:val="24"/>
                <w:szCs w:val="24"/>
              </w:rPr>
              <w:t>Квест-игра - современные игровые технологии в ДОУ</w:t>
            </w:r>
          </w:p>
        </w:tc>
        <w:tc>
          <w:tcPr>
            <w:tcW w:w="1701" w:type="dxa"/>
            <w:tcBorders>
              <w:top w:val="single" w:sz="4" w:space="0" w:color="000000"/>
              <w:left w:val="single" w:sz="4" w:space="0" w:color="000000"/>
              <w:bottom w:val="single" w:sz="4" w:space="0" w:color="000000"/>
              <w:right w:val="single" w:sz="4" w:space="0" w:color="000000"/>
            </w:tcBorders>
          </w:tcPr>
          <w:p w:rsidR="00D13CBA" w:rsidRPr="00D13CBA" w:rsidRDefault="00D13CBA">
            <w:pPr>
              <w:pStyle w:val="ab"/>
              <w:spacing w:line="276" w:lineRule="auto"/>
              <w:jc w:val="center"/>
              <w:rPr>
                <w:rFonts w:ascii="Times New Roman" w:hAnsi="Times New Roman" w:cs="Times New Roman"/>
                <w:i w:val="0"/>
                <w:iCs w:val="0"/>
                <w:sz w:val="24"/>
                <w:szCs w:val="24"/>
                <w:lang w:val="ru-RU" w:bidi="ar-SA"/>
              </w:rPr>
            </w:pPr>
            <w:r w:rsidRPr="00D13CBA">
              <w:rPr>
                <w:rFonts w:ascii="Times New Roman" w:hAnsi="Times New Roman" w:cs="Times New Roman"/>
                <w:i w:val="0"/>
                <w:iCs w:val="0"/>
                <w:sz w:val="24"/>
                <w:szCs w:val="24"/>
                <w:lang w:val="ru-RU" w:bidi="ar-SA"/>
              </w:rPr>
              <w:t>Октябрь</w:t>
            </w:r>
          </w:p>
        </w:tc>
        <w:tc>
          <w:tcPr>
            <w:tcW w:w="2410" w:type="dxa"/>
            <w:tcBorders>
              <w:top w:val="single" w:sz="4" w:space="0" w:color="000000"/>
              <w:left w:val="single" w:sz="4" w:space="0" w:color="000000"/>
              <w:bottom w:val="single" w:sz="4" w:space="0" w:color="000000"/>
              <w:right w:val="single" w:sz="4" w:space="0" w:color="000000"/>
            </w:tcBorders>
          </w:tcPr>
          <w:p w:rsidR="00D13CBA" w:rsidRPr="00D13CBA" w:rsidRDefault="00D13CBA" w:rsidP="00CA7573">
            <w:pPr>
              <w:spacing w:after="0" w:line="240" w:lineRule="auto"/>
              <w:contextualSpacing/>
              <w:jc w:val="center"/>
              <w:rPr>
                <w:rFonts w:ascii="Times New Roman" w:hAnsi="Times New Roman" w:cs="Times New Roman"/>
                <w:sz w:val="24"/>
                <w:szCs w:val="24"/>
              </w:rPr>
            </w:pPr>
            <w:r w:rsidRPr="00D13CBA">
              <w:rPr>
                <w:rFonts w:ascii="Times New Roman" w:hAnsi="Times New Roman" w:cs="Times New Roman"/>
                <w:sz w:val="24"/>
                <w:szCs w:val="24"/>
              </w:rPr>
              <w:t>Музыкальный руководитель, инструк. по физ.культуре</w:t>
            </w:r>
          </w:p>
        </w:tc>
      </w:tr>
      <w:tr w:rsidR="00D13CBA" w:rsidRPr="00F42C26" w:rsidTr="00A57E8A">
        <w:trPr>
          <w:trHeight w:val="585"/>
        </w:trPr>
        <w:tc>
          <w:tcPr>
            <w:tcW w:w="567" w:type="dxa"/>
            <w:tcBorders>
              <w:top w:val="single" w:sz="4" w:space="0" w:color="000000"/>
              <w:left w:val="single" w:sz="4" w:space="0" w:color="000000"/>
              <w:bottom w:val="single" w:sz="4" w:space="0" w:color="000000"/>
              <w:right w:val="single" w:sz="4" w:space="0" w:color="000000"/>
            </w:tcBorders>
          </w:tcPr>
          <w:p w:rsidR="00D13CBA" w:rsidRPr="00F42C26" w:rsidRDefault="00D13CBA" w:rsidP="00A320E7">
            <w:pPr>
              <w:pStyle w:val="a8"/>
              <w:numPr>
                <w:ilvl w:val="0"/>
                <w:numId w:val="17"/>
              </w:numPr>
              <w:spacing w:after="0" w:line="240" w:lineRule="auto"/>
              <w:ind w:hanging="927"/>
              <w:rPr>
                <w:rFonts w:ascii="Times New Roman" w:eastAsiaTheme="minorEastAsia" w:hAnsi="Times New Roman"/>
                <w:sz w:val="24"/>
                <w:szCs w:val="24"/>
              </w:rPr>
            </w:pPr>
          </w:p>
        </w:tc>
        <w:tc>
          <w:tcPr>
            <w:tcW w:w="4962" w:type="dxa"/>
            <w:tcBorders>
              <w:top w:val="single" w:sz="4" w:space="0" w:color="000000"/>
              <w:left w:val="single" w:sz="4" w:space="0" w:color="000000"/>
              <w:bottom w:val="single" w:sz="4" w:space="0" w:color="000000"/>
              <w:right w:val="single" w:sz="4" w:space="0" w:color="000000"/>
            </w:tcBorders>
          </w:tcPr>
          <w:p w:rsidR="00D13CBA" w:rsidRDefault="00D13CBA" w:rsidP="0032282B">
            <w:pPr>
              <w:tabs>
                <w:tab w:val="left" w:pos="0"/>
              </w:tabs>
              <w:spacing w:after="0" w:line="240" w:lineRule="auto"/>
              <w:contextualSpacing/>
              <w:rPr>
                <w:rFonts w:ascii="Times New Roman" w:hAnsi="Times New Roman" w:cs="Times New Roman"/>
                <w:i/>
                <w:iCs/>
                <w:sz w:val="24"/>
                <w:szCs w:val="24"/>
              </w:rPr>
            </w:pPr>
            <w:r>
              <w:rPr>
                <w:rFonts w:ascii="Times New Roman" w:hAnsi="Times New Roman" w:cs="Times New Roman"/>
                <w:sz w:val="24"/>
                <w:szCs w:val="24"/>
              </w:rPr>
              <w:t>Семинар «Самообразование педагога». ЦЕЛЬ: скоординировать деятельность педагогов на саморазвитие и самосовершенствование профессиональных компетенций.</w:t>
            </w:r>
          </w:p>
        </w:tc>
        <w:tc>
          <w:tcPr>
            <w:tcW w:w="1701" w:type="dxa"/>
            <w:tcBorders>
              <w:top w:val="single" w:sz="4" w:space="0" w:color="000000"/>
              <w:left w:val="single" w:sz="4" w:space="0" w:color="000000"/>
              <w:bottom w:val="single" w:sz="4" w:space="0" w:color="000000"/>
              <w:right w:val="single" w:sz="4" w:space="0" w:color="000000"/>
            </w:tcBorders>
          </w:tcPr>
          <w:p w:rsidR="00D13CBA" w:rsidRDefault="00D13CBA">
            <w:pPr>
              <w:pStyle w:val="ab"/>
              <w:spacing w:line="276" w:lineRule="auto"/>
              <w:jc w:val="center"/>
              <w:rPr>
                <w:rFonts w:ascii="Times New Roman" w:hAnsi="Times New Roman" w:cs="Times New Roman"/>
                <w:i w:val="0"/>
                <w:iCs w:val="0"/>
                <w:sz w:val="24"/>
                <w:szCs w:val="24"/>
                <w:lang w:val="ru-RU" w:bidi="ar-SA"/>
              </w:rPr>
            </w:pPr>
            <w:r>
              <w:rPr>
                <w:rFonts w:ascii="Times New Roman" w:hAnsi="Times New Roman" w:cs="Times New Roman"/>
                <w:i w:val="0"/>
                <w:iCs w:val="0"/>
                <w:sz w:val="24"/>
                <w:szCs w:val="24"/>
                <w:lang w:val="ru-RU" w:bidi="ar-SA"/>
              </w:rPr>
              <w:t>Декабрь</w:t>
            </w:r>
          </w:p>
        </w:tc>
        <w:tc>
          <w:tcPr>
            <w:tcW w:w="2410" w:type="dxa"/>
            <w:tcBorders>
              <w:top w:val="single" w:sz="4" w:space="0" w:color="000000"/>
              <w:left w:val="single" w:sz="4" w:space="0" w:color="000000"/>
              <w:bottom w:val="single" w:sz="4" w:space="0" w:color="000000"/>
              <w:right w:val="single" w:sz="4" w:space="0" w:color="000000"/>
            </w:tcBorders>
          </w:tcPr>
          <w:p w:rsidR="00D13CBA" w:rsidRDefault="00D13CBA" w:rsidP="0032282B">
            <w:pPr>
              <w:pStyle w:val="ab"/>
              <w:spacing w:line="276" w:lineRule="auto"/>
              <w:jc w:val="center"/>
              <w:rPr>
                <w:rFonts w:ascii="Times New Roman" w:hAnsi="Times New Roman" w:cs="Times New Roman"/>
                <w:i w:val="0"/>
                <w:iCs w:val="0"/>
                <w:sz w:val="24"/>
                <w:szCs w:val="24"/>
                <w:lang w:val="ru-RU" w:bidi="ar-SA"/>
              </w:rPr>
            </w:pPr>
            <w:r>
              <w:rPr>
                <w:rFonts w:ascii="Times New Roman" w:hAnsi="Times New Roman" w:cs="Times New Roman"/>
                <w:i w:val="0"/>
                <w:iCs w:val="0"/>
                <w:sz w:val="24"/>
                <w:szCs w:val="24"/>
                <w:lang w:val="ru-RU" w:bidi="ar-SA"/>
              </w:rPr>
              <w:t>Ст.воспитатель</w:t>
            </w:r>
          </w:p>
        </w:tc>
      </w:tr>
      <w:tr w:rsidR="00D13CBA" w:rsidRPr="00F42C26" w:rsidTr="00F42C26">
        <w:trPr>
          <w:trHeight w:val="373"/>
        </w:trPr>
        <w:tc>
          <w:tcPr>
            <w:tcW w:w="567" w:type="dxa"/>
            <w:tcBorders>
              <w:top w:val="single" w:sz="4" w:space="0" w:color="000000"/>
              <w:left w:val="single" w:sz="4" w:space="0" w:color="000000"/>
              <w:bottom w:val="single" w:sz="4" w:space="0" w:color="000000"/>
              <w:right w:val="single" w:sz="4" w:space="0" w:color="000000"/>
            </w:tcBorders>
          </w:tcPr>
          <w:p w:rsidR="00D13CBA" w:rsidRPr="00F42C26" w:rsidRDefault="00D13CBA" w:rsidP="00A320E7">
            <w:pPr>
              <w:pStyle w:val="a8"/>
              <w:numPr>
                <w:ilvl w:val="0"/>
                <w:numId w:val="17"/>
              </w:numPr>
              <w:spacing w:after="0" w:line="240" w:lineRule="auto"/>
              <w:ind w:hanging="927"/>
              <w:rPr>
                <w:rFonts w:ascii="Times New Roman" w:eastAsiaTheme="minorEastAsia" w:hAnsi="Times New Roman"/>
                <w:sz w:val="24"/>
                <w:szCs w:val="24"/>
              </w:rPr>
            </w:pPr>
          </w:p>
        </w:tc>
        <w:tc>
          <w:tcPr>
            <w:tcW w:w="4962" w:type="dxa"/>
            <w:tcBorders>
              <w:top w:val="single" w:sz="4" w:space="0" w:color="000000"/>
              <w:left w:val="single" w:sz="4" w:space="0" w:color="000000"/>
              <w:bottom w:val="single" w:sz="4" w:space="0" w:color="000000"/>
              <w:right w:val="single" w:sz="4" w:space="0" w:color="000000"/>
            </w:tcBorders>
          </w:tcPr>
          <w:p w:rsidR="00D13CBA" w:rsidRPr="00F42C26" w:rsidRDefault="00D13CBA" w:rsidP="002D1113">
            <w:pPr>
              <w:tabs>
                <w:tab w:val="left" w:pos="0"/>
              </w:tabs>
              <w:spacing w:after="0" w:line="240" w:lineRule="auto"/>
              <w:contextualSpacing/>
              <w:rPr>
                <w:rFonts w:ascii="Times New Roman" w:hAnsi="Times New Roman" w:cs="Times New Roman"/>
                <w:sz w:val="24"/>
                <w:szCs w:val="24"/>
              </w:rPr>
            </w:pPr>
            <w:r w:rsidRPr="00F42C26">
              <w:rPr>
                <w:rFonts w:ascii="Times New Roman" w:hAnsi="Times New Roman" w:cs="Times New Roman"/>
                <w:sz w:val="24"/>
                <w:szCs w:val="24"/>
              </w:rPr>
              <w:t>Эмоциональное выгорание педагогов</w:t>
            </w:r>
          </w:p>
        </w:tc>
        <w:tc>
          <w:tcPr>
            <w:tcW w:w="1701" w:type="dxa"/>
            <w:tcBorders>
              <w:top w:val="single" w:sz="4" w:space="0" w:color="000000"/>
              <w:left w:val="single" w:sz="4" w:space="0" w:color="000000"/>
              <w:bottom w:val="single" w:sz="4" w:space="0" w:color="000000"/>
              <w:right w:val="single" w:sz="4" w:space="0" w:color="000000"/>
            </w:tcBorders>
          </w:tcPr>
          <w:p w:rsidR="00D13CBA" w:rsidRDefault="00D13CBA">
            <w:pPr>
              <w:pStyle w:val="ab"/>
              <w:spacing w:line="276" w:lineRule="auto"/>
              <w:jc w:val="center"/>
              <w:rPr>
                <w:rFonts w:ascii="Times New Roman" w:hAnsi="Times New Roman" w:cs="Times New Roman"/>
                <w:i w:val="0"/>
                <w:iCs w:val="0"/>
                <w:sz w:val="24"/>
                <w:szCs w:val="24"/>
                <w:lang w:val="ru-RU" w:bidi="ar-SA"/>
              </w:rPr>
            </w:pPr>
            <w:r>
              <w:rPr>
                <w:rFonts w:ascii="Times New Roman" w:hAnsi="Times New Roman" w:cs="Times New Roman"/>
                <w:i w:val="0"/>
                <w:iCs w:val="0"/>
                <w:sz w:val="24"/>
                <w:szCs w:val="24"/>
                <w:lang w:val="ru-RU" w:bidi="ar-SA"/>
              </w:rPr>
              <w:t>Апрель</w:t>
            </w:r>
          </w:p>
        </w:tc>
        <w:tc>
          <w:tcPr>
            <w:tcW w:w="2410" w:type="dxa"/>
            <w:tcBorders>
              <w:top w:val="single" w:sz="4" w:space="0" w:color="000000"/>
              <w:left w:val="single" w:sz="4" w:space="0" w:color="000000"/>
              <w:bottom w:val="single" w:sz="4" w:space="0" w:color="000000"/>
              <w:right w:val="single" w:sz="4" w:space="0" w:color="000000"/>
            </w:tcBorders>
          </w:tcPr>
          <w:p w:rsidR="00D13CBA" w:rsidRPr="00F42C26" w:rsidRDefault="00D13CBA" w:rsidP="00F42C26">
            <w:pPr>
              <w:spacing w:after="0" w:line="240" w:lineRule="auto"/>
              <w:contextualSpacing/>
              <w:jc w:val="center"/>
              <w:rPr>
                <w:rFonts w:ascii="Times New Roman" w:hAnsi="Times New Roman" w:cs="Times New Roman"/>
                <w:sz w:val="24"/>
                <w:szCs w:val="24"/>
              </w:rPr>
            </w:pPr>
            <w:r w:rsidRPr="00F42C26">
              <w:rPr>
                <w:rFonts w:ascii="Times New Roman" w:hAnsi="Times New Roman" w:cs="Times New Roman"/>
                <w:sz w:val="24"/>
                <w:szCs w:val="24"/>
              </w:rPr>
              <w:t>Педагог-психолог</w:t>
            </w:r>
            <w:r>
              <w:rPr>
                <w:rFonts w:ascii="Times New Roman" w:hAnsi="Times New Roman" w:cs="Times New Roman"/>
                <w:sz w:val="24"/>
                <w:szCs w:val="24"/>
              </w:rPr>
              <w:t>, воспитатели Лазарева Т.Г., Хамидуллина Р.Р.</w:t>
            </w:r>
          </w:p>
        </w:tc>
      </w:tr>
    </w:tbl>
    <w:p w:rsidR="00631645" w:rsidRDefault="00631645" w:rsidP="00CD7CB9">
      <w:pPr>
        <w:spacing w:after="0" w:line="240" w:lineRule="auto"/>
        <w:contextualSpacing/>
        <w:jc w:val="both"/>
        <w:rPr>
          <w:rFonts w:ascii="Times New Roman" w:hAnsi="Times New Roman" w:cs="Times New Roman"/>
          <w:color w:val="FF0000"/>
          <w:sz w:val="24"/>
          <w:szCs w:val="24"/>
        </w:rPr>
      </w:pPr>
    </w:p>
    <w:p w:rsidR="0079472F" w:rsidRPr="00D13CBA" w:rsidRDefault="0079472F" w:rsidP="00CD7CB9">
      <w:pPr>
        <w:spacing w:after="0" w:line="240" w:lineRule="auto"/>
        <w:contextualSpacing/>
        <w:jc w:val="center"/>
        <w:rPr>
          <w:rFonts w:ascii="Times New Roman" w:hAnsi="Times New Roman" w:cs="Times New Roman"/>
          <w:b/>
          <w:sz w:val="24"/>
          <w:szCs w:val="24"/>
        </w:rPr>
      </w:pPr>
      <w:r w:rsidRPr="00D13CBA">
        <w:rPr>
          <w:rFonts w:ascii="Times New Roman" w:hAnsi="Times New Roman" w:cs="Times New Roman"/>
          <w:b/>
          <w:sz w:val="24"/>
          <w:szCs w:val="24"/>
        </w:rPr>
        <w:t xml:space="preserve">4.3. Консультации для воспитателей </w:t>
      </w:r>
    </w:p>
    <w:tbl>
      <w:tblPr>
        <w:tblW w:w="964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4964"/>
        <w:gridCol w:w="1699"/>
        <w:gridCol w:w="2411"/>
      </w:tblGrid>
      <w:tr w:rsidR="00D13CBA" w:rsidRPr="00D13CBA" w:rsidTr="00A57E8A">
        <w:trPr>
          <w:trHeight w:val="400"/>
        </w:trPr>
        <w:tc>
          <w:tcPr>
            <w:tcW w:w="567" w:type="dxa"/>
            <w:tcBorders>
              <w:top w:val="single" w:sz="4" w:space="0" w:color="000000"/>
              <w:left w:val="single" w:sz="4" w:space="0" w:color="000000"/>
              <w:bottom w:val="single" w:sz="4" w:space="0" w:color="auto"/>
              <w:right w:val="single" w:sz="4" w:space="0" w:color="000000"/>
            </w:tcBorders>
            <w:hideMark/>
          </w:tcPr>
          <w:p w:rsidR="0079472F" w:rsidRPr="00D13CBA" w:rsidRDefault="0079472F" w:rsidP="00CD7CB9">
            <w:pPr>
              <w:pStyle w:val="a8"/>
              <w:spacing w:after="0" w:line="240" w:lineRule="auto"/>
              <w:ind w:left="34"/>
              <w:jc w:val="center"/>
              <w:rPr>
                <w:rFonts w:ascii="Times New Roman" w:hAnsi="Times New Roman"/>
                <w:b/>
                <w:sz w:val="24"/>
                <w:szCs w:val="24"/>
              </w:rPr>
            </w:pPr>
            <w:r w:rsidRPr="00D13CBA">
              <w:rPr>
                <w:rFonts w:ascii="Times New Roman" w:hAnsi="Times New Roman"/>
                <w:b/>
                <w:sz w:val="24"/>
                <w:szCs w:val="24"/>
              </w:rPr>
              <w:t>№</w:t>
            </w:r>
          </w:p>
        </w:tc>
        <w:tc>
          <w:tcPr>
            <w:tcW w:w="4964" w:type="dxa"/>
            <w:tcBorders>
              <w:top w:val="single" w:sz="4" w:space="0" w:color="000000"/>
              <w:left w:val="single" w:sz="4" w:space="0" w:color="000000"/>
              <w:bottom w:val="single" w:sz="4" w:space="0" w:color="auto"/>
              <w:right w:val="single" w:sz="4" w:space="0" w:color="000000"/>
            </w:tcBorders>
          </w:tcPr>
          <w:p w:rsidR="0079472F" w:rsidRPr="00D13CBA" w:rsidRDefault="0079472F" w:rsidP="00CD7CB9">
            <w:pPr>
              <w:spacing w:after="0" w:line="240" w:lineRule="auto"/>
              <w:jc w:val="center"/>
              <w:rPr>
                <w:rFonts w:ascii="Times New Roman" w:hAnsi="Times New Roman" w:cs="Times New Roman"/>
                <w:b/>
                <w:sz w:val="24"/>
                <w:szCs w:val="24"/>
              </w:rPr>
            </w:pPr>
            <w:r w:rsidRPr="00D13CBA">
              <w:rPr>
                <w:rFonts w:ascii="Times New Roman" w:hAnsi="Times New Roman" w:cs="Times New Roman"/>
                <w:b/>
                <w:sz w:val="24"/>
                <w:szCs w:val="24"/>
              </w:rPr>
              <w:t>Содержание работы</w:t>
            </w:r>
          </w:p>
          <w:p w:rsidR="0079472F" w:rsidRPr="00D13CBA" w:rsidRDefault="0079472F" w:rsidP="00CD7CB9">
            <w:pPr>
              <w:pStyle w:val="ab"/>
              <w:rPr>
                <w:rFonts w:ascii="Times New Roman" w:hAnsi="Times New Roman" w:cs="Times New Roman"/>
                <w:b/>
                <w:i w:val="0"/>
                <w:sz w:val="24"/>
                <w:szCs w:val="24"/>
                <w:lang w:val="ru-RU"/>
              </w:rPr>
            </w:pPr>
          </w:p>
        </w:tc>
        <w:tc>
          <w:tcPr>
            <w:tcW w:w="1699" w:type="dxa"/>
            <w:tcBorders>
              <w:top w:val="single" w:sz="4" w:space="0" w:color="000000"/>
              <w:left w:val="single" w:sz="4" w:space="0" w:color="000000"/>
              <w:bottom w:val="single" w:sz="4" w:space="0" w:color="auto"/>
              <w:right w:val="single" w:sz="4" w:space="0" w:color="000000"/>
            </w:tcBorders>
            <w:hideMark/>
          </w:tcPr>
          <w:p w:rsidR="0079472F" w:rsidRPr="00D13CBA" w:rsidRDefault="0079472F" w:rsidP="005C1F4E">
            <w:pPr>
              <w:pStyle w:val="ab"/>
              <w:jc w:val="center"/>
              <w:rPr>
                <w:rFonts w:ascii="Times New Roman" w:hAnsi="Times New Roman" w:cs="Times New Roman"/>
                <w:b/>
                <w:i w:val="0"/>
                <w:sz w:val="24"/>
                <w:szCs w:val="24"/>
                <w:lang w:val="ru-RU"/>
              </w:rPr>
            </w:pPr>
            <w:r w:rsidRPr="00D13CBA">
              <w:rPr>
                <w:rFonts w:ascii="Times New Roman" w:hAnsi="Times New Roman" w:cs="Times New Roman"/>
                <w:b/>
                <w:i w:val="0"/>
                <w:sz w:val="24"/>
                <w:szCs w:val="24"/>
                <w:lang w:val="ru-RU"/>
              </w:rPr>
              <w:t>Сроки</w:t>
            </w:r>
          </w:p>
        </w:tc>
        <w:tc>
          <w:tcPr>
            <w:tcW w:w="2411" w:type="dxa"/>
            <w:tcBorders>
              <w:top w:val="single" w:sz="4" w:space="0" w:color="000000"/>
              <w:left w:val="single" w:sz="4" w:space="0" w:color="000000"/>
              <w:bottom w:val="single" w:sz="4" w:space="0" w:color="auto"/>
              <w:right w:val="single" w:sz="4" w:space="0" w:color="000000"/>
            </w:tcBorders>
            <w:hideMark/>
          </w:tcPr>
          <w:p w:rsidR="0079472F" w:rsidRPr="00D13CBA" w:rsidRDefault="0079472F" w:rsidP="005C1F4E">
            <w:pPr>
              <w:pStyle w:val="ab"/>
              <w:jc w:val="center"/>
              <w:rPr>
                <w:rFonts w:ascii="Times New Roman" w:hAnsi="Times New Roman" w:cs="Times New Roman"/>
                <w:b/>
                <w:i w:val="0"/>
                <w:sz w:val="24"/>
                <w:szCs w:val="24"/>
                <w:lang w:val="ru-RU"/>
              </w:rPr>
            </w:pPr>
            <w:r w:rsidRPr="00D13CBA">
              <w:rPr>
                <w:rFonts w:ascii="Times New Roman" w:hAnsi="Times New Roman" w:cs="Times New Roman"/>
                <w:b/>
                <w:i w:val="0"/>
                <w:sz w:val="24"/>
                <w:szCs w:val="24"/>
                <w:lang w:val="ru-RU"/>
              </w:rPr>
              <w:t>Ответственные</w:t>
            </w:r>
          </w:p>
        </w:tc>
      </w:tr>
      <w:tr w:rsidR="00D13CBA" w:rsidRPr="004554CB" w:rsidTr="00E34401">
        <w:trPr>
          <w:trHeight w:val="523"/>
        </w:trPr>
        <w:tc>
          <w:tcPr>
            <w:tcW w:w="567" w:type="dxa"/>
            <w:tcBorders>
              <w:top w:val="single" w:sz="4" w:space="0" w:color="000000"/>
              <w:left w:val="single" w:sz="4" w:space="0" w:color="000000"/>
              <w:bottom w:val="single" w:sz="4" w:space="0" w:color="auto"/>
              <w:right w:val="single" w:sz="4" w:space="0" w:color="000000"/>
            </w:tcBorders>
          </w:tcPr>
          <w:p w:rsidR="00D13CBA" w:rsidRPr="00D13CBA" w:rsidRDefault="00D13CBA" w:rsidP="00A320E7">
            <w:pPr>
              <w:pStyle w:val="ab"/>
              <w:numPr>
                <w:ilvl w:val="0"/>
                <w:numId w:val="16"/>
              </w:numPr>
              <w:ind w:hanging="686"/>
              <w:rPr>
                <w:rFonts w:ascii="Times New Roman" w:hAnsi="Times New Roman" w:cs="Times New Roman"/>
                <w:bCs/>
                <w:i w:val="0"/>
                <w:iCs w:val="0"/>
                <w:sz w:val="24"/>
                <w:szCs w:val="24"/>
                <w:lang w:val="ru-RU" w:bidi="ar-SA"/>
              </w:rPr>
            </w:pPr>
          </w:p>
        </w:tc>
        <w:tc>
          <w:tcPr>
            <w:tcW w:w="4964" w:type="dxa"/>
            <w:tcBorders>
              <w:top w:val="single" w:sz="4" w:space="0" w:color="000000"/>
              <w:left w:val="single" w:sz="4" w:space="0" w:color="000000"/>
              <w:bottom w:val="single" w:sz="4" w:space="0" w:color="auto"/>
              <w:right w:val="single" w:sz="4" w:space="0" w:color="000000"/>
            </w:tcBorders>
          </w:tcPr>
          <w:p w:rsidR="00D13CBA" w:rsidRDefault="00D13CBA">
            <w:pPr>
              <w:pStyle w:val="1"/>
              <w:spacing w:before="0" w:line="240" w:lineRule="auto"/>
              <w:rPr>
                <w:rFonts w:ascii="Times New Roman" w:eastAsiaTheme="minorEastAsia" w:hAnsi="Times New Roman" w:cs="Times New Roman"/>
                <w:sz w:val="24"/>
                <w:szCs w:val="24"/>
              </w:rPr>
            </w:pPr>
            <w:r>
              <w:rPr>
                <w:rFonts w:ascii="Times New Roman" w:eastAsiaTheme="minorEastAsia" w:hAnsi="Times New Roman" w:cs="Times New Roman"/>
                <w:b w:val="0"/>
                <w:bCs w:val="0"/>
                <w:color w:val="auto"/>
                <w:sz w:val="24"/>
                <w:szCs w:val="24"/>
              </w:rPr>
              <w:t>Методика организации и проведения гимнастики пробуждения.</w:t>
            </w:r>
          </w:p>
        </w:tc>
        <w:tc>
          <w:tcPr>
            <w:tcW w:w="1699" w:type="dxa"/>
            <w:tcBorders>
              <w:top w:val="single" w:sz="4" w:space="0" w:color="000000"/>
              <w:left w:val="single" w:sz="4" w:space="0" w:color="000000"/>
              <w:bottom w:val="single" w:sz="4" w:space="0" w:color="auto"/>
              <w:right w:val="single" w:sz="4" w:space="0" w:color="000000"/>
            </w:tcBorders>
          </w:tcPr>
          <w:p w:rsidR="00D13CBA" w:rsidRDefault="00D13CB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2411" w:type="dxa"/>
            <w:tcBorders>
              <w:top w:val="single" w:sz="4" w:space="0" w:color="000000"/>
              <w:left w:val="single" w:sz="4" w:space="0" w:color="000000"/>
              <w:bottom w:val="single" w:sz="4" w:space="0" w:color="auto"/>
              <w:right w:val="single" w:sz="4" w:space="0" w:color="000000"/>
            </w:tcBorders>
          </w:tcPr>
          <w:p w:rsidR="00D13CBA" w:rsidRDefault="00D13CB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Воспитатель</w:t>
            </w:r>
          </w:p>
          <w:p w:rsidR="00D13CBA" w:rsidRDefault="00D13CBA">
            <w:pPr>
              <w:pStyle w:val="ab"/>
              <w:spacing w:line="276" w:lineRule="auto"/>
              <w:jc w:val="center"/>
              <w:rPr>
                <w:rFonts w:ascii="Times New Roman" w:hAnsi="Times New Roman" w:cs="Times New Roman"/>
                <w:i w:val="0"/>
                <w:iCs w:val="0"/>
                <w:sz w:val="24"/>
                <w:szCs w:val="24"/>
                <w:lang w:val="ru-RU" w:bidi="ar-SA"/>
              </w:rPr>
            </w:pPr>
            <w:r>
              <w:rPr>
                <w:rFonts w:ascii="Times New Roman" w:hAnsi="Times New Roman" w:cs="Times New Roman"/>
                <w:i w:val="0"/>
                <w:iCs w:val="0"/>
                <w:sz w:val="24"/>
                <w:szCs w:val="24"/>
                <w:lang w:val="ru-RU" w:bidi="ar-SA"/>
              </w:rPr>
              <w:t>Лазарева Т.Г.</w:t>
            </w:r>
          </w:p>
        </w:tc>
      </w:tr>
      <w:tr w:rsidR="00D13CBA" w:rsidRPr="004554CB" w:rsidTr="00DC1E18">
        <w:trPr>
          <w:trHeight w:val="681"/>
        </w:trPr>
        <w:tc>
          <w:tcPr>
            <w:tcW w:w="567" w:type="dxa"/>
            <w:tcBorders>
              <w:top w:val="single" w:sz="4" w:space="0" w:color="000000"/>
              <w:left w:val="single" w:sz="4" w:space="0" w:color="000000"/>
              <w:bottom w:val="single" w:sz="4" w:space="0" w:color="auto"/>
              <w:right w:val="single" w:sz="4" w:space="0" w:color="000000"/>
            </w:tcBorders>
          </w:tcPr>
          <w:p w:rsidR="00D13CBA" w:rsidRPr="00D13CBA" w:rsidRDefault="00D13CBA" w:rsidP="00A320E7">
            <w:pPr>
              <w:pStyle w:val="ab"/>
              <w:numPr>
                <w:ilvl w:val="0"/>
                <w:numId w:val="16"/>
              </w:numPr>
              <w:ind w:hanging="686"/>
              <w:rPr>
                <w:rFonts w:ascii="Times New Roman" w:hAnsi="Times New Roman" w:cs="Times New Roman"/>
                <w:i w:val="0"/>
                <w:iCs w:val="0"/>
                <w:sz w:val="24"/>
                <w:szCs w:val="24"/>
                <w:lang w:val="ru-RU" w:bidi="ar-SA"/>
              </w:rPr>
            </w:pPr>
          </w:p>
        </w:tc>
        <w:tc>
          <w:tcPr>
            <w:tcW w:w="4964" w:type="dxa"/>
            <w:tcBorders>
              <w:top w:val="single" w:sz="4" w:space="0" w:color="000000"/>
              <w:left w:val="single" w:sz="4" w:space="0" w:color="000000"/>
              <w:bottom w:val="single" w:sz="4" w:space="0" w:color="auto"/>
              <w:right w:val="single" w:sz="4" w:space="0" w:color="000000"/>
            </w:tcBorders>
            <w:hideMark/>
          </w:tcPr>
          <w:p w:rsidR="00D13CBA" w:rsidRPr="00711704" w:rsidRDefault="00711704">
            <w:pPr>
              <w:shd w:val="clear" w:color="auto" w:fill="FFFFFF"/>
              <w:spacing w:after="0" w:line="240" w:lineRule="auto"/>
              <w:jc w:val="both"/>
              <w:rPr>
                <w:rFonts w:ascii="Times New Roman" w:hAnsi="Times New Roman" w:cs="Times New Roman"/>
                <w:sz w:val="24"/>
                <w:szCs w:val="24"/>
              </w:rPr>
            </w:pPr>
            <w:r w:rsidRPr="00711704">
              <w:rPr>
                <w:rFonts w:ascii="Times New Roman" w:hAnsi="Times New Roman" w:cs="Times New Roman"/>
                <w:sz w:val="24"/>
                <w:szCs w:val="24"/>
              </w:rPr>
              <w:t>«Роль народных сказок в нравственном воспитании дошкольников»</w:t>
            </w:r>
          </w:p>
        </w:tc>
        <w:tc>
          <w:tcPr>
            <w:tcW w:w="1699" w:type="dxa"/>
            <w:tcBorders>
              <w:top w:val="single" w:sz="4" w:space="0" w:color="000000"/>
              <w:left w:val="single" w:sz="4" w:space="0" w:color="000000"/>
              <w:bottom w:val="single" w:sz="4" w:space="0" w:color="auto"/>
              <w:right w:val="single" w:sz="4" w:space="0" w:color="000000"/>
            </w:tcBorders>
          </w:tcPr>
          <w:p w:rsidR="00D13CBA" w:rsidRDefault="00D13CB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2411" w:type="dxa"/>
            <w:tcBorders>
              <w:top w:val="single" w:sz="4" w:space="0" w:color="000000"/>
              <w:left w:val="single" w:sz="4" w:space="0" w:color="000000"/>
              <w:bottom w:val="single" w:sz="4" w:space="0" w:color="auto"/>
              <w:right w:val="single" w:sz="4" w:space="0" w:color="000000"/>
            </w:tcBorders>
            <w:hideMark/>
          </w:tcPr>
          <w:p w:rsidR="00635AAB" w:rsidRDefault="00635AAB" w:rsidP="00635AAB">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Воспитатель</w:t>
            </w:r>
          </w:p>
          <w:p w:rsidR="00D13CBA" w:rsidRDefault="00711704">
            <w:pPr>
              <w:pStyle w:val="ab"/>
              <w:spacing w:line="276" w:lineRule="auto"/>
              <w:jc w:val="center"/>
              <w:rPr>
                <w:rFonts w:ascii="Times New Roman" w:hAnsi="Times New Roman" w:cs="Times New Roman"/>
                <w:i w:val="0"/>
                <w:iCs w:val="0"/>
                <w:sz w:val="24"/>
                <w:szCs w:val="24"/>
                <w:lang w:val="ru-RU" w:bidi="ar-SA"/>
              </w:rPr>
            </w:pPr>
            <w:r>
              <w:rPr>
                <w:rFonts w:ascii="Times New Roman" w:hAnsi="Times New Roman" w:cs="Times New Roman"/>
                <w:i w:val="0"/>
                <w:iCs w:val="0"/>
                <w:sz w:val="24"/>
                <w:szCs w:val="24"/>
                <w:lang w:val="ru-RU" w:bidi="ar-SA"/>
              </w:rPr>
              <w:t>Ахунова Э.М.</w:t>
            </w:r>
          </w:p>
        </w:tc>
      </w:tr>
      <w:tr w:rsidR="00D13CBA" w:rsidRPr="004554CB" w:rsidTr="00DC1E18">
        <w:trPr>
          <w:trHeight w:val="681"/>
        </w:trPr>
        <w:tc>
          <w:tcPr>
            <w:tcW w:w="567" w:type="dxa"/>
            <w:tcBorders>
              <w:top w:val="single" w:sz="4" w:space="0" w:color="000000"/>
              <w:left w:val="single" w:sz="4" w:space="0" w:color="000000"/>
              <w:bottom w:val="single" w:sz="4" w:space="0" w:color="auto"/>
              <w:right w:val="single" w:sz="4" w:space="0" w:color="000000"/>
            </w:tcBorders>
          </w:tcPr>
          <w:p w:rsidR="00D13CBA" w:rsidRPr="00D13CBA" w:rsidRDefault="00D13CBA" w:rsidP="00A320E7">
            <w:pPr>
              <w:pStyle w:val="ab"/>
              <w:numPr>
                <w:ilvl w:val="0"/>
                <w:numId w:val="16"/>
              </w:numPr>
              <w:ind w:hanging="686"/>
              <w:rPr>
                <w:rFonts w:ascii="Times New Roman" w:hAnsi="Times New Roman" w:cs="Times New Roman"/>
                <w:i w:val="0"/>
                <w:iCs w:val="0"/>
                <w:sz w:val="24"/>
                <w:szCs w:val="24"/>
                <w:lang w:val="ru-RU" w:bidi="ar-SA"/>
              </w:rPr>
            </w:pPr>
          </w:p>
        </w:tc>
        <w:tc>
          <w:tcPr>
            <w:tcW w:w="4964" w:type="dxa"/>
            <w:tcBorders>
              <w:top w:val="single" w:sz="4" w:space="0" w:color="000000"/>
              <w:left w:val="single" w:sz="4" w:space="0" w:color="000000"/>
              <w:bottom w:val="single" w:sz="4" w:space="0" w:color="auto"/>
              <w:right w:val="single" w:sz="4" w:space="0" w:color="000000"/>
            </w:tcBorders>
            <w:hideMark/>
          </w:tcPr>
          <w:p w:rsidR="00D13CBA" w:rsidRDefault="00D13CBA">
            <w:pPr>
              <w:pStyle w:val="1"/>
              <w:spacing w:before="0" w:line="240" w:lineRule="auto"/>
              <w:rPr>
                <w:rFonts w:ascii="Times New Roman" w:eastAsiaTheme="minorEastAsia" w:hAnsi="Times New Roman" w:cs="Times New Roman"/>
                <w:sz w:val="24"/>
                <w:szCs w:val="24"/>
              </w:rPr>
            </w:pPr>
            <w:r>
              <w:rPr>
                <w:rFonts w:ascii="Times New Roman" w:eastAsiaTheme="minorEastAsia" w:hAnsi="Times New Roman" w:cs="Times New Roman"/>
                <w:b w:val="0"/>
                <w:bCs w:val="0"/>
                <w:color w:val="auto"/>
                <w:sz w:val="24"/>
                <w:szCs w:val="24"/>
              </w:rPr>
              <w:t>Народные игры как средство физического развития детей.</w:t>
            </w:r>
          </w:p>
        </w:tc>
        <w:tc>
          <w:tcPr>
            <w:tcW w:w="1699" w:type="dxa"/>
            <w:tcBorders>
              <w:top w:val="single" w:sz="4" w:space="0" w:color="000000"/>
              <w:left w:val="single" w:sz="4" w:space="0" w:color="000000"/>
              <w:bottom w:val="single" w:sz="4" w:space="0" w:color="auto"/>
              <w:right w:val="single" w:sz="4" w:space="0" w:color="000000"/>
            </w:tcBorders>
          </w:tcPr>
          <w:p w:rsidR="00D13CBA" w:rsidRDefault="00D13CBA">
            <w:pPr>
              <w:pStyle w:val="ab"/>
              <w:spacing w:line="276" w:lineRule="auto"/>
              <w:jc w:val="center"/>
              <w:rPr>
                <w:rFonts w:ascii="Times New Roman" w:hAnsi="Times New Roman" w:cs="Times New Roman"/>
                <w:i w:val="0"/>
                <w:iCs w:val="0"/>
                <w:sz w:val="24"/>
                <w:szCs w:val="24"/>
                <w:lang w:val="ru-RU" w:bidi="ar-SA"/>
              </w:rPr>
            </w:pPr>
            <w:r>
              <w:rPr>
                <w:rFonts w:ascii="Times New Roman" w:hAnsi="Times New Roman" w:cs="Times New Roman"/>
                <w:i w:val="0"/>
                <w:iCs w:val="0"/>
                <w:sz w:val="24"/>
                <w:szCs w:val="24"/>
                <w:lang w:val="ru-RU" w:bidi="ar-SA"/>
              </w:rPr>
              <w:t>Ноябрь</w:t>
            </w:r>
          </w:p>
          <w:p w:rsidR="00D13CBA" w:rsidRDefault="00D13CBA">
            <w:pPr>
              <w:pStyle w:val="ab"/>
              <w:spacing w:line="276" w:lineRule="auto"/>
              <w:jc w:val="center"/>
              <w:rPr>
                <w:rFonts w:ascii="Times New Roman" w:hAnsi="Times New Roman" w:cs="Times New Roman"/>
                <w:i w:val="0"/>
                <w:iCs w:val="0"/>
                <w:sz w:val="24"/>
                <w:szCs w:val="24"/>
                <w:lang w:val="ru-RU" w:bidi="ar-SA"/>
              </w:rPr>
            </w:pPr>
          </w:p>
        </w:tc>
        <w:tc>
          <w:tcPr>
            <w:tcW w:w="2411" w:type="dxa"/>
            <w:tcBorders>
              <w:top w:val="single" w:sz="4" w:space="0" w:color="000000"/>
              <w:left w:val="single" w:sz="4" w:space="0" w:color="000000"/>
              <w:bottom w:val="single" w:sz="4" w:space="0" w:color="auto"/>
              <w:right w:val="single" w:sz="4" w:space="0" w:color="000000"/>
            </w:tcBorders>
            <w:hideMark/>
          </w:tcPr>
          <w:p w:rsidR="00D13CBA" w:rsidRDefault="00D13CB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Воспитатель</w:t>
            </w:r>
          </w:p>
          <w:p w:rsidR="00D13CBA" w:rsidRDefault="00D13CBA">
            <w:pPr>
              <w:pStyle w:val="ab"/>
              <w:spacing w:line="276" w:lineRule="auto"/>
              <w:jc w:val="center"/>
              <w:rPr>
                <w:rFonts w:ascii="Times New Roman" w:hAnsi="Times New Roman" w:cs="Times New Roman"/>
                <w:i w:val="0"/>
                <w:iCs w:val="0"/>
                <w:sz w:val="24"/>
                <w:szCs w:val="24"/>
                <w:lang w:val="ru-RU" w:bidi="ar-SA"/>
              </w:rPr>
            </w:pPr>
            <w:r>
              <w:rPr>
                <w:rFonts w:ascii="Times New Roman" w:hAnsi="Times New Roman" w:cs="Times New Roman"/>
                <w:i w:val="0"/>
                <w:iCs w:val="0"/>
                <w:sz w:val="24"/>
                <w:szCs w:val="24"/>
                <w:lang w:val="ru-RU" w:bidi="ar-SA"/>
              </w:rPr>
              <w:t>Корнилова А.С.</w:t>
            </w:r>
          </w:p>
        </w:tc>
      </w:tr>
      <w:tr w:rsidR="00D13CBA" w:rsidRPr="004554CB" w:rsidTr="00DC1E18">
        <w:trPr>
          <w:trHeight w:val="318"/>
        </w:trPr>
        <w:tc>
          <w:tcPr>
            <w:tcW w:w="567" w:type="dxa"/>
            <w:tcBorders>
              <w:top w:val="single" w:sz="4" w:space="0" w:color="000000"/>
              <w:left w:val="single" w:sz="4" w:space="0" w:color="000000"/>
              <w:bottom w:val="single" w:sz="4" w:space="0" w:color="auto"/>
              <w:right w:val="single" w:sz="4" w:space="0" w:color="000000"/>
            </w:tcBorders>
          </w:tcPr>
          <w:p w:rsidR="00D13CBA" w:rsidRPr="00D13CBA" w:rsidRDefault="00D13CBA" w:rsidP="00A320E7">
            <w:pPr>
              <w:pStyle w:val="af1"/>
              <w:numPr>
                <w:ilvl w:val="0"/>
                <w:numId w:val="16"/>
              </w:numPr>
              <w:ind w:hanging="686"/>
              <w:contextualSpacing/>
              <w:rPr>
                <w:rFonts w:eastAsiaTheme="minorEastAsia"/>
              </w:rPr>
            </w:pPr>
          </w:p>
        </w:tc>
        <w:tc>
          <w:tcPr>
            <w:tcW w:w="4964" w:type="dxa"/>
            <w:tcBorders>
              <w:top w:val="single" w:sz="4" w:space="0" w:color="000000"/>
              <w:left w:val="single" w:sz="4" w:space="0" w:color="000000"/>
              <w:bottom w:val="single" w:sz="4" w:space="0" w:color="auto"/>
              <w:right w:val="single" w:sz="4" w:space="0" w:color="000000"/>
            </w:tcBorders>
            <w:hideMark/>
          </w:tcPr>
          <w:p w:rsidR="00D13CBA" w:rsidRDefault="00D13CBA">
            <w:pPr>
              <w:pStyle w:val="af1"/>
              <w:spacing w:line="276" w:lineRule="auto"/>
              <w:rPr>
                <w:rFonts w:eastAsiaTheme="minorEastAsia"/>
              </w:rPr>
            </w:pPr>
            <w:r>
              <w:rPr>
                <w:rFonts w:eastAsiaTheme="minorEastAsia"/>
              </w:rPr>
              <w:t>Организация подвижных игр зимой.</w:t>
            </w:r>
          </w:p>
        </w:tc>
        <w:tc>
          <w:tcPr>
            <w:tcW w:w="1699" w:type="dxa"/>
            <w:tcBorders>
              <w:top w:val="single" w:sz="4" w:space="0" w:color="000000"/>
              <w:left w:val="single" w:sz="4" w:space="0" w:color="000000"/>
              <w:bottom w:val="single" w:sz="4" w:space="0" w:color="auto"/>
              <w:right w:val="single" w:sz="4" w:space="0" w:color="000000"/>
            </w:tcBorders>
          </w:tcPr>
          <w:p w:rsidR="00D13CBA" w:rsidRDefault="00D13CBA">
            <w:pPr>
              <w:pStyle w:val="ab"/>
              <w:spacing w:line="276" w:lineRule="auto"/>
              <w:jc w:val="center"/>
              <w:rPr>
                <w:rFonts w:ascii="Times New Roman" w:hAnsi="Times New Roman" w:cs="Times New Roman"/>
                <w:i w:val="0"/>
                <w:iCs w:val="0"/>
                <w:sz w:val="24"/>
                <w:szCs w:val="24"/>
                <w:lang w:val="ru-RU" w:bidi="ar-SA"/>
              </w:rPr>
            </w:pPr>
            <w:r>
              <w:rPr>
                <w:rFonts w:ascii="Times New Roman" w:hAnsi="Times New Roman" w:cs="Times New Roman"/>
                <w:i w:val="0"/>
                <w:iCs w:val="0"/>
                <w:sz w:val="24"/>
                <w:szCs w:val="24"/>
                <w:lang w:val="ru-RU" w:bidi="ar-SA"/>
              </w:rPr>
              <w:t>Декабрь</w:t>
            </w:r>
          </w:p>
          <w:p w:rsidR="00D13CBA" w:rsidRDefault="00D13CBA">
            <w:pPr>
              <w:pStyle w:val="ab"/>
              <w:spacing w:line="276" w:lineRule="auto"/>
              <w:jc w:val="center"/>
              <w:rPr>
                <w:rFonts w:ascii="Times New Roman" w:hAnsi="Times New Roman" w:cs="Times New Roman"/>
                <w:i w:val="0"/>
                <w:iCs w:val="0"/>
                <w:sz w:val="24"/>
                <w:szCs w:val="24"/>
                <w:lang w:val="ru-RU" w:bidi="ar-SA"/>
              </w:rPr>
            </w:pPr>
          </w:p>
        </w:tc>
        <w:tc>
          <w:tcPr>
            <w:tcW w:w="2411" w:type="dxa"/>
            <w:tcBorders>
              <w:top w:val="single" w:sz="4" w:space="0" w:color="000000"/>
              <w:left w:val="single" w:sz="4" w:space="0" w:color="000000"/>
              <w:bottom w:val="single" w:sz="4" w:space="0" w:color="auto"/>
              <w:right w:val="single" w:sz="4" w:space="0" w:color="000000"/>
            </w:tcBorders>
            <w:hideMark/>
          </w:tcPr>
          <w:p w:rsidR="00D13CBA" w:rsidRDefault="00D13CB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Воспитатель</w:t>
            </w:r>
          </w:p>
          <w:p w:rsidR="00D13CBA" w:rsidRDefault="00D13CBA">
            <w:pPr>
              <w:pStyle w:val="ab"/>
              <w:spacing w:line="276" w:lineRule="auto"/>
              <w:jc w:val="center"/>
              <w:rPr>
                <w:rFonts w:ascii="Times New Roman" w:hAnsi="Times New Roman" w:cs="Times New Roman"/>
                <w:i w:val="0"/>
                <w:iCs w:val="0"/>
                <w:sz w:val="24"/>
                <w:szCs w:val="24"/>
                <w:lang w:val="ru-RU" w:bidi="ar-SA"/>
              </w:rPr>
            </w:pPr>
            <w:r>
              <w:rPr>
                <w:rFonts w:ascii="Times New Roman" w:hAnsi="Times New Roman" w:cs="Times New Roman"/>
                <w:i w:val="0"/>
                <w:iCs w:val="0"/>
                <w:sz w:val="24"/>
                <w:szCs w:val="24"/>
                <w:lang w:val="ru-RU" w:bidi="ar-SA"/>
              </w:rPr>
              <w:t>Хамидуллина Р.Р.</w:t>
            </w:r>
          </w:p>
        </w:tc>
      </w:tr>
      <w:tr w:rsidR="00D13CBA" w:rsidRPr="004554CB" w:rsidTr="000D173D">
        <w:trPr>
          <w:trHeight w:val="318"/>
        </w:trPr>
        <w:tc>
          <w:tcPr>
            <w:tcW w:w="567" w:type="dxa"/>
            <w:tcBorders>
              <w:top w:val="single" w:sz="4" w:space="0" w:color="000000"/>
              <w:left w:val="single" w:sz="4" w:space="0" w:color="000000"/>
              <w:bottom w:val="single" w:sz="4" w:space="0" w:color="auto"/>
              <w:right w:val="single" w:sz="4" w:space="0" w:color="000000"/>
            </w:tcBorders>
          </w:tcPr>
          <w:p w:rsidR="00D13CBA" w:rsidRPr="00D13CBA" w:rsidRDefault="00D13CBA" w:rsidP="00A320E7">
            <w:pPr>
              <w:pStyle w:val="af1"/>
              <w:numPr>
                <w:ilvl w:val="0"/>
                <w:numId w:val="16"/>
              </w:numPr>
              <w:ind w:hanging="686"/>
              <w:contextualSpacing/>
              <w:rPr>
                <w:rFonts w:eastAsiaTheme="minorEastAsia"/>
              </w:rPr>
            </w:pPr>
          </w:p>
        </w:tc>
        <w:tc>
          <w:tcPr>
            <w:tcW w:w="4964" w:type="dxa"/>
            <w:tcBorders>
              <w:top w:val="single" w:sz="4" w:space="0" w:color="000000"/>
              <w:left w:val="single" w:sz="4" w:space="0" w:color="000000"/>
              <w:bottom w:val="single" w:sz="4" w:space="0" w:color="auto"/>
              <w:right w:val="single" w:sz="4" w:space="0" w:color="000000"/>
            </w:tcBorders>
          </w:tcPr>
          <w:p w:rsidR="00D13CBA" w:rsidRDefault="00D13CB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Использования нетрадиционных технологий в речевом развитии.</w:t>
            </w:r>
          </w:p>
        </w:tc>
        <w:tc>
          <w:tcPr>
            <w:tcW w:w="1699" w:type="dxa"/>
            <w:tcBorders>
              <w:top w:val="single" w:sz="4" w:space="0" w:color="000000"/>
              <w:left w:val="single" w:sz="4" w:space="0" w:color="000000"/>
              <w:bottom w:val="single" w:sz="4" w:space="0" w:color="auto"/>
              <w:right w:val="single" w:sz="4" w:space="0" w:color="000000"/>
            </w:tcBorders>
          </w:tcPr>
          <w:p w:rsidR="00D13CBA" w:rsidRDefault="00D13CBA">
            <w:pPr>
              <w:pStyle w:val="ab"/>
              <w:spacing w:line="276" w:lineRule="auto"/>
              <w:jc w:val="center"/>
              <w:rPr>
                <w:rFonts w:ascii="Times New Roman" w:hAnsi="Times New Roman" w:cs="Times New Roman"/>
                <w:i w:val="0"/>
                <w:iCs w:val="0"/>
                <w:sz w:val="24"/>
                <w:szCs w:val="24"/>
                <w:lang w:val="ru-RU" w:bidi="ar-SA"/>
              </w:rPr>
            </w:pPr>
            <w:r>
              <w:rPr>
                <w:rFonts w:ascii="Times New Roman" w:hAnsi="Times New Roman" w:cs="Times New Roman"/>
                <w:i w:val="0"/>
                <w:iCs w:val="0"/>
                <w:sz w:val="24"/>
                <w:szCs w:val="24"/>
                <w:lang w:val="ru-RU" w:bidi="ar-SA"/>
              </w:rPr>
              <w:t>Январь</w:t>
            </w:r>
          </w:p>
          <w:p w:rsidR="00D13CBA" w:rsidRDefault="00D13CBA">
            <w:pPr>
              <w:pStyle w:val="ab"/>
              <w:spacing w:line="276" w:lineRule="auto"/>
              <w:jc w:val="center"/>
              <w:rPr>
                <w:rFonts w:ascii="Times New Roman" w:hAnsi="Times New Roman" w:cs="Times New Roman"/>
                <w:i w:val="0"/>
                <w:iCs w:val="0"/>
                <w:sz w:val="24"/>
                <w:szCs w:val="24"/>
                <w:lang w:val="ru-RU" w:bidi="ar-SA"/>
              </w:rPr>
            </w:pPr>
          </w:p>
        </w:tc>
        <w:tc>
          <w:tcPr>
            <w:tcW w:w="2411" w:type="dxa"/>
            <w:tcBorders>
              <w:top w:val="single" w:sz="4" w:space="0" w:color="000000"/>
              <w:left w:val="single" w:sz="4" w:space="0" w:color="000000"/>
              <w:bottom w:val="single" w:sz="4" w:space="0" w:color="auto"/>
              <w:right w:val="single" w:sz="4" w:space="0" w:color="000000"/>
            </w:tcBorders>
            <w:hideMark/>
          </w:tcPr>
          <w:p w:rsidR="00D13CBA" w:rsidRDefault="00D13CBA">
            <w:pPr>
              <w:pStyle w:val="ab"/>
              <w:spacing w:line="276" w:lineRule="auto"/>
              <w:jc w:val="center"/>
              <w:rPr>
                <w:rFonts w:ascii="Times New Roman" w:hAnsi="Times New Roman" w:cs="Times New Roman"/>
                <w:i w:val="0"/>
                <w:iCs w:val="0"/>
                <w:sz w:val="24"/>
                <w:szCs w:val="24"/>
                <w:lang w:val="ru-RU" w:bidi="ar-SA"/>
              </w:rPr>
            </w:pPr>
            <w:r>
              <w:rPr>
                <w:rFonts w:ascii="Times New Roman" w:hAnsi="Times New Roman" w:cs="Times New Roman"/>
                <w:i w:val="0"/>
                <w:iCs w:val="0"/>
                <w:sz w:val="24"/>
                <w:szCs w:val="24"/>
                <w:lang w:val="ru-RU" w:bidi="ar-SA"/>
              </w:rPr>
              <w:t>Воспитатель</w:t>
            </w:r>
          </w:p>
          <w:p w:rsidR="00D13CBA" w:rsidRDefault="00D13CBA">
            <w:pPr>
              <w:pStyle w:val="ab"/>
              <w:spacing w:line="276" w:lineRule="auto"/>
              <w:jc w:val="center"/>
              <w:rPr>
                <w:rFonts w:ascii="Times New Roman" w:hAnsi="Times New Roman" w:cs="Times New Roman"/>
                <w:i w:val="0"/>
                <w:iCs w:val="0"/>
                <w:sz w:val="24"/>
                <w:szCs w:val="24"/>
                <w:lang w:val="ru-RU" w:bidi="ar-SA"/>
              </w:rPr>
            </w:pPr>
            <w:r>
              <w:rPr>
                <w:rFonts w:ascii="Times New Roman" w:hAnsi="Times New Roman" w:cs="Times New Roman"/>
                <w:i w:val="0"/>
                <w:iCs w:val="0"/>
                <w:sz w:val="24"/>
                <w:szCs w:val="24"/>
                <w:lang w:val="ru-RU" w:bidi="ar-SA"/>
              </w:rPr>
              <w:t>по обучению татарскому языку</w:t>
            </w:r>
          </w:p>
        </w:tc>
      </w:tr>
      <w:tr w:rsidR="00D13CBA" w:rsidRPr="004554CB" w:rsidTr="00DC1E18">
        <w:trPr>
          <w:trHeight w:val="398"/>
        </w:trPr>
        <w:tc>
          <w:tcPr>
            <w:tcW w:w="567" w:type="dxa"/>
            <w:tcBorders>
              <w:top w:val="single" w:sz="4" w:space="0" w:color="000000"/>
              <w:left w:val="single" w:sz="4" w:space="0" w:color="000000"/>
              <w:bottom w:val="single" w:sz="4" w:space="0" w:color="000000"/>
              <w:right w:val="single" w:sz="4" w:space="0" w:color="000000"/>
            </w:tcBorders>
          </w:tcPr>
          <w:p w:rsidR="00D13CBA" w:rsidRPr="00D13CBA" w:rsidRDefault="00D13CBA" w:rsidP="00A320E7">
            <w:pPr>
              <w:pStyle w:val="a8"/>
              <w:numPr>
                <w:ilvl w:val="0"/>
                <w:numId w:val="16"/>
              </w:numPr>
              <w:shd w:val="clear" w:color="auto" w:fill="FFFFFF"/>
              <w:spacing w:after="0" w:line="240" w:lineRule="auto"/>
              <w:ind w:hanging="686"/>
              <w:textAlignment w:val="baseline"/>
              <w:outlineLvl w:val="0"/>
              <w:rPr>
                <w:rFonts w:ascii="Times New Roman" w:eastAsiaTheme="minorEastAsia" w:hAnsi="Times New Roman"/>
                <w:sz w:val="24"/>
                <w:szCs w:val="24"/>
              </w:rPr>
            </w:pPr>
          </w:p>
        </w:tc>
        <w:tc>
          <w:tcPr>
            <w:tcW w:w="4964" w:type="dxa"/>
            <w:tcBorders>
              <w:top w:val="single" w:sz="4" w:space="0" w:color="000000"/>
              <w:left w:val="single" w:sz="4" w:space="0" w:color="000000"/>
              <w:bottom w:val="single" w:sz="4" w:space="0" w:color="000000"/>
              <w:right w:val="single" w:sz="4" w:space="0" w:color="000000"/>
            </w:tcBorders>
          </w:tcPr>
          <w:p w:rsidR="00D13CBA" w:rsidRDefault="00D13CBA">
            <w:pPr>
              <w:pStyle w:val="ab"/>
              <w:spacing w:line="276" w:lineRule="auto"/>
              <w:rPr>
                <w:rFonts w:ascii="Times New Roman" w:hAnsi="Times New Roman" w:cs="Times New Roman"/>
                <w:i w:val="0"/>
                <w:iCs w:val="0"/>
                <w:sz w:val="24"/>
                <w:szCs w:val="24"/>
                <w:lang w:val="ru-RU" w:bidi="ar-SA"/>
              </w:rPr>
            </w:pPr>
            <w:r>
              <w:rPr>
                <w:rFonts w:ascii="Times New Roman" w:hAnsi="Times New Roman" w:cs="Times New Roman"/>
                <w:i w:val="0"/>
                <w:iCs w:val="0"/>
                <w:sz w:val="24"/>
                <w:szCs w:val="24"/>
                <w:lang w:val="ru-RU" w:bidi="ar-SA"/>
              </w:rPr>
              <w:t>Организация речевого развития в условиях поликультурной среды.</w:t>
            </w:r>
          </w:p>
        </w:tc>
        <w:tc>
          <w:tcPr>
            <w:tcW w:w="1699" w:type="dxa"/>
            <w:tcBorders>
              <w:top w:val="single" w:sz="4" w:space="0" w:color="000000"/>
              <w:left w:val="single" w:sz="4" w:space="0" w:color="000000"/>
              <w:bottom w:val="single" w:sz="4" w:space="0" w:color="000000"/>
              <w:right w:val="single" w:sz="4" w:space="0" w:color="000000"/>
            </w:tcBorders>
          </w:tcPr>
          <w:p w:rsidR="00D13CBA" w:rsidRDefault="00D13CBA">
            <w:pPr>
              <w:pStyle w:val="ab"/>
              <w:spacing w:line="276" w:lineRule="auto"/>
              <w:jc w:val="center"/>
              <w:rPr>
                <w:rFonts w:ascii="Times New Roman" w:hAnsi="Times New Roman" w:cs="Times New Roman"/>
                <w:i w:val="0"/>
                <w:iCs w:val="0"/>
                <w:sz w:val="24"/>
                <w:szCs w:val="24"/>
                <w:lang w:val="ru-RU" w:bidi="ar-SA"/>
              </w:rPr>
            </w:pPr>
            <w:r>
              <w:rPr>
                <w:rFonts w:ascii="Times New Roman" w:hAnsi="Times New Roman" w:cs="Times New Roman"/>
                <w:i w:val="0"/>
                <w:iCs w:val="0"/>
                <w:sz w:val="24"/>
                <w:szCs w:val="24"/>
                <w:lang w:val="ru-RU" w:bidi="ar-SA"/>
              </w:rPr>
              <w:t>Февраль</w:t>
            </w:r>
          </w:p>
          <w:p w:rsidR="00D13CBA" w:rsidRDefault="00D13CBA">
            <w:pPr>
              <w:pStyle w:val="ab"/>
              <w:spacing w:line="276" w:lineRule="auto"/>
              <w:jc w:val="center"/>
              <w:rPr>
                <w:rFonts w:ascii="Times New Roman" w:hAnsi="Times New Roman" w:cs="Times New Roman"/>
                <w:i w:val="0"/>
                <w:iCs w:val="0"/>
                <w:sz w:val="24"/>
                <w:szCs w:val="24"/>
                <w:lang w:val="ru-RU" w:bidi="ar-SA"/>
              </w:rPr>
            </w:pPr>
          </w:p>
        </w:tc>
        <w:tc>
          <w:tcPr>
            <w:tcW w:w="2411" w:type="dxa"/>
            <w:tcBorders>
              <w:top w:val="single" w:sz="4" w:space="0" w:color="000000"/>
              <w:left w:val="single" w:sz="4" w:space="0" w:color="000000"/>
              <w:bottom w:val="single" w:sz="4" w:space="0" w:color="000000"/>
              <w:right w:val="single" w:sz="4" w:space="0" w:color="000000"/>
            </w:tcBorders>
          </w:tcPr>
          <w:p w:rsidR="00D13CBA" w:rsidRDefault="00D13CB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Воспитатель</w:t>
            </w:r>
          </w:p>
          <w:p w:rsidR="00D13CBA" w:rsidRDefault="00D13CBA">
            <w:pPr>
              <w:pStyle w:val="ab"/>
              <w:spacing w:line="276" w:lineRule="auto"/>
              <w:jc w:val="center"/>
              <w:rPr>
                <w:rFonts w:ascii="Times New Roman" w:hAnsi="Times New Roman" w:cs="Times New Roman"/>
                <w:i w:val="0"/>
                <w:iCs w:val="0"/>
                <w:sz w:val="24"/>
                <w:szCs w:val="24"/>
                <w:lang w:val="ru-RU" w:bidi="ar-SA"/>
              </w:rPr>
            </w:pPr>
            <w:r>
              <w:rPr>
                <w:rFonts w:ascii="Times New Roman" w:hAnsi="Times New Roman" w:cs="Times New Roman"/>
                <w:i w:val="0"/>
                <w:iCs w:val="0"/>
                <w:sz w:val="24"/>
                <w:szCs w:val="24"/>
                <w:lang w:val="ru-RU" w:bidi="ar-SA"/>
              </w:rPr>
              <w:t>Юнусова Г.Т.</w:t>
            </w:r>
          </w:p>
        </w:tc>
      </w:tr>
      <w:tr w:rsidR="00D13CBA" w:rsidRPr="004554CB" w:rsidTr="00DC1E18">
        <w:trPr>
          <w:trHeight w:val="398"/>
        </w:trPr>
        <w:tc>
          <w:tcPr>
            <w:tcW w:w="567" w:type="dxa"/>
            <w:tcBorders>
              <w:top w:val="single" w:sz="4" w:space="0" w:color="000000"/>
              <w:left w:val="single" w:sz="4" w:space="0" w:color="000000"/>
              <w:bottom w:val="single" w:sz="4" w:space="0" w:color="000000"/>
              <w:right w:val="single" w:sz="4" w:space="0" w:color="000000"/>
            </w:tcBorders>
          </w:tcPr>
          <w:p w:rsidR="00D13CBA" w:rsidRPr="00D13CBA" w:rsidRDefault="00D13CBA" w:rsidP="00A320E7">
            <w:pPr>
              <w:pStyle w:val="a8"/>
              <w:numPr>
                <w:ilvl w:val="0"/>
                <w:numId w:val="16"/>
              </w:numPr>
              <w:shd w:val="clear" w:color="auto" w:fill="FFFFFF"/>
              <w:spacing w:after="0" w:line="240" w:lineRule="auto"/>
              <w:ind w:hanging="686"/>
              <w:textAlignment w:val="baseline"/>
              <w:outlineLvl w:val="0"/>
              <w:rPr>
                <w:rFonts w:ascii="Times New Roman" w:eastAsiaTheme="minorEastAsia" w:hAnsi="Times New Roman"/>
                <w:sz w:val="24"/>
                <w:szCs w:val="24"/>
              </w:rPr>
            </w:pPr>
          </w:p>
        </w:tc>
        <w:tc>
          <w:tcPr>
            <w:tcW w:w="4964" w:type="dxa"/>
            <w:tcBorders>
              <w:top w:val="single" w:sz="4" w:space="0" w:color="000000"/>
              <w:left w:val="single" w:sz="4" w:space="0" w:color="000000"/>
              <w:bottom w:val="single" w:sz="4" w:space="0" w:color="000000"/>
              <w:right w:val="single" w:sz="4" w:space="0" w:color="000000"/>
            </w:tcBorders>
            <w:hideMark/>
          </w:tcPr>
          <w:p w:rsidR="00D13CBA" w:rsidRDefault="00D13CBA">
            <w:pPr>
              <w:shd w:val="clear" w:color="auto" w:fill="FFFFFF"/>
              <w:spacing w:after="0" w:line="240" w:lineRule="auto"/>
              <w:textAlignment w:val="baseline"/>
              <w:outlineLvl w:val="0"/>
              <w:rPr>
                <w:rFonts w:ascii="Times New Roman" w:hAnsi="Times New Roman" w:cs="Times New Roman"/>
                <w:sz w:val="24"/>
                <w:szCs w:val="24"/>
              </w:rPr>
            </w:pPr>
            <w:r>
              <w:rPr>
                <w:rFonts w:ascii="Times New Roman" w:hAnsi="Times New Roman" w:cs="Times New Roman"/>
                <w:sz w:val="24"/>
                <w:szCs w:val="24"/>
              </w:rPr>
              <w:t>Игры, направленные на познавательное развитие дошкольников.</w:t>
            </w:r>
          </w:p>
        </w:tc>
        <w:tc>
          <w:tcPr>
            <w:tcW w:w="1699" w:type="dxa"/>
            <w:tcBorders>
              <w:top w:val="single" w:sz="4" w:space="0" w:color="000000"/>
              <w:left w:val="single" w:sz="4" w:space="0" w:color="000000"/>
              <w:bottom w:val="single" w:sz="4" w:space="0" w:color="000000"/>
              <w:right w:val="single" w:sz="4" w:space="0" w:color="000000"/>
            </w:tcBorders>
            <w:hideMark/>
          </w:tcPr>
          <w:p w:rsidR="00D13CBA" w:rsidRDefault="00D13CBA">
            <w:pPr>
              <w:pStyle w:val="ab"/>
              <w:spacing w:line="276" w:lineRule="auto"/>
              <w:jc w:val="center"/>
              <w:rPr>
                <w:rFonts w:ascii="Times New Roman" w:hAnsi="Times New Roman" w:cs="Times New Roman"/>
                <w:i w:val="0"/>
                <w:iCs w:val="0"/>
                <w:sz w:val="24"/>
                <w:szCs w:val="24"/>
                <w:lang w:val="ru-RU" w:bidi="ar-SA"/>
              </w:rPr>
            </w:pPr>
            <w:r>
              <w:rPr>
                <w:rFonts w:ascii="Times New Roman" w:hAnsi="Times New Roman" w:cs="Times New Roman"/>
                <w:i w:val="0"/>
                <w:iCs w:val="0"/>
                <w:sz w:val="24"/>
                <w:szCs w:val="24"/>
                <w:lang w:val="ru-RU" w:bidi="ar-SA"/>
              </w:rPr>
              <w:t>Март</w:t>
            </w:r>
          </w:p>
        </w:tc>
        <w:tc>
          <w:tcPr>
            <w:tcW w:w="2411" w:type="dxa"/>
            <w:tcBorders>
              <w:top w:val="single" w:sz="4" w:space="0" w:color="000000"/>
              <w:left w:val="single" w:sz="4" w:space="0" w:color="000000"/>
              <w:bottom w:val="single" w:sz="4" w:space="0" w:color="000000"/>
              <w:right w:val="single" w:sz="4" w:space="0" w:color="000000"/>
            </w:tcBorders>
            <w:hideMark/>
          </w:tcPr>
          <w:p w:rsidR="00D13CBA" w:rsidRDefault="00D13CB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Воспитатель</w:t>
            </w:r>
          </w:p>
          <w:p w:rsidR="00D13CBA" w:rsidRDefault="00D13CBA">
            <w:pPr>
              <w:pStyle w:val="ab"/>
              <w:spacing w:line="276" w:lineRule="auto"/>
              <w:jc w:val="center"/>
              <w:rPr>
                <w:rFonts w:ascii="Times New Roman" w:hAnsi="Times New Roman" w:cs="Times New Roman"/>
                <w:i w:val="0"/>
                <w:iCs w:val="0"/>
                <w:sz w:val="24"/>
                <w:szCs w:val="24"/>
                <w:lang w:val="ru-RU" w:bidi="ar-SA"/>
              </w:rPr>
            </w:pPr>
            <w:r>
              <w:rPr>
                <w:rFonts w:ascii="Times New Roman" w:hAnsi="Times New Roman" w:cs="Times New Roman"/>
                <w:i w:val="0"/>
                <w:iCs w:val="0"/>
                <w:sz w:val="24"/>
                <w:szCs w:val="24"/>
                <w:lang w:val="ru-RU" w:bidi="ar-SA"/>
              </w:rPr>
              <w:t>Валеева Л.З.</w:t>
            </w:r>
          </w:p>
        </w:tc>
      </w:tr>
      <w:tr w:rsidR="00D13CBA" w:rsidRPr="004554CB" w:rsidTr="00DC1E18">
        <w:trPr>
          <w:trHeight w:val="398"/>
        </w:trPr>
        <w:tc>
          <w:tcPr>
            <w:tcW w:w="567" w:type="dxa"/>
            <w:tcBorders>
              <w:top w:val="single" w:sz="4" w:space="0" w:color="000000"/>
              <w:left w:val="single" w:sz="4" w:space="0" w:color="000000"/>
              <w:bottom w:val="single" w:sz="4" w:space="0" w:color="000000"/>
              <w:right w:val="single" w:sz="4" w:space="0" w:color="000000"/>
            </w:tcBorders>
          </w:tcPr>
          <w:p w:rsidR="00D13CBA" w:rsidRPr="00D13CBA" w:rsidRDefault="00D13CBA" w:rsidP="00A320E7">
            <w:pPr>
              <w:pStyle w:val="a8"/>
              <w:numPr>
                <w:ilvl w:val="0"/>
                <w:numId w:val="16"/>
              </w:numPr>
              <w:shd w:val="clear" w:color="auto" w:fill="FFFFFF"/>
              <w:spacing w:after="0" w:line="240" w:lineRule="auto"/>
              <w:ind w:hanging="686"/>
              <w:textAlignment w:val="baseline"/>
              <w:outlineLvl w:val="0"/>
              <w:rPr>
                <w:rFonts w:ascii="Times New Roman" w:eastAsiaTheme="minorEastAsia" w:hAnsi="Times New Roman"/>
                <w:sz w:val="24"/>
                <w:szCs w:val="24"/>
              </w:rPr>
            </w:pPr>
          </w:p>
        </w:tc>
        <w:tc>
          <w:tcPr>
            <w:tcW w:w="4964" w:type="dxa"/>
            <w:tcBorders>
              <w:top w:val="single" w:sz="4" w:space="0" w:color="000000"/>
              <w:left w:val="single" w:sz="4" w:space="0" w:color="000000"/>
              <w:bottom w:val="single" w:sz="4" w:space="0" w:color="000000"/>
              <w:right w:val="single" w:sz="4" w:space="0" w:color="000000"/>
            </w:tcBorders>
          </w:tcPr>
          <w:p w:rsidR="00D13CBA" w:rsidRDefault="00D13CBA">
            <w:pPr>
              <w:shd w:val="clear" w:color="auto" w:fill="FFFFFF"/>
              <w:spacing w:after="0" w:line="240" w:lineRule="auto"/>
              <w:textAlignment w:val="baseline"/>
              <w:outlineLvl w:val="0"/>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Познавательно-речевое развитие дошкольников.</w:t>
            </w:r>
          </w:p>
        </w:tc>
        <w:tc>
          <w:tcPr>
            <w:tcW w:w="1699" w:type="dxa"/>
            <w:tcBorders>
              <w:top w:val="single" w:sz="4" w:space="0" w:color="000000"/>
              <w:left w:val="single" w:sz="4" w:space="0" w:color="000000"/>
              <w:bottom w:val="single" w:sz="4" w:space="0" w:color="000000"/>
              <w:right w:val="single" w:sz="4" w:space="0" w:color="000000"/>
            </w:tcBorders>
          </w:tcPr>
          <w:p w:rsidR="00D13CBA" w:rsidRDefault="00D13CBA">
            <w:pPr>
              <w:pStyle w:val="ab"/>
              <w:spacing w:line="276" w:lineRule="auto"/>
              <w:jc w:val="center"/>
              <w:rPr>
                <w:rFonts w:ascii="Times New Roman" w:eastAsia="Times New Roman" w:hAnsi="Times New Roman" w:cs="Times New Roman"/>
                <w:i w:val="0"/>
                <w:iCs w:val="0"/>
                <w:kern w:val="3"/>
                <w:sz w:val="24"/>
                <w:szCs w:val="24"/>
                <w:lang w:val="ru-RU" w:eastAsia="zh-CN" w:bidi="ar-SA"/>
              </w:rPr>
            </w:pPr>
            <w:r>
              <w:rPr>
                <w:rFonts w:ascii="Times New Roman" w:eastAsia="Times New Roman" w:hAnsi="Times New Roman" w:cs="Times New Roman"/>
                <w:i w:val="0"/>
                <w:iCs w:val="0"/>
                <w:kern w:val="3"/>
                <w:sz w:val="24"/>
                <w:szCs w:val="24"/>
                <w:lang w:val="ru-RU" w:eastAsia="zh-CN" w:bidi="ar-SA"/>
              </w:rPr>
              <w:t>Апрель</w:t>
            </w:r>
          </w:p>
          <w:p w:rsidR="00D13CBA" w:rsidRDefault="00D13CBA">
            <w:pPr>
              <w:pStyle w:val="ab"/>
              <w:spacing w:line="276" w:lineRule="auto"/>
              <w:jc w:val="center"/>
              <w:rPr>
                <w:rFonts w:ascii="Times New Roman" w:eastAsia="Times New Roman" w:hAnsi="Times New Roman" w:cs="Times New Roman"/>
                <w:i w:val="0"/>
                <w:iCs w:val="0"/>
                <w:kern w:val="3"/>
                <w:sz w:val="24"/>
                <w:szCs w:val="24"/>
                <w:lang w:val="ru-RU" w:eastAsia="zh-CN" w:bidi="ar-SA"/>
              </w:rPr>
            </w:pPr>
          </w:p>
        </w:tc>
        <w:tc>
          <w:tcPr>
            <w:tcW w:w="2411" w:type="dxa"/>
            <w:tcBorders>
              <w:top w:val="single" w:sz="4" w:space="0" w:color="000000"/>
              <w:left w:val="single" w:sz="4" w:space="0" w:color="000000"/>
              <w:bottom w:val="single" w:sz="4" w:space="0" w:color="000000"/>
              <w:right w:val="single" w:sz="4" w:space="0" w:color="000000"/>
            </w:tcBorders>
          </w:tcPr>
          <w:p w:rsidR="00D13CBA" w:rsidRDefault="00D13CB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Воспитатель</w:t>
            </w:r>
          </w:p>
          <w:p w:rsidR="00D13CBA" w:rsidRDefault="00D13CBA">
            <w:pPr>
              <w:pStyle w:val="ab"/>
              <w:spacing w:line="276" w:lineRule="auto"/>
              <w:jc w:val="center"/>
              <w:rPr>
                <w:rFonts w:ascii="Times New Roman" w:eastAsia="Times New Roman" w:hAnsi="Times New Roman" w:cs="Times New Roman"/>
                <w:i w:val="0"/>
                <w:iCs w:val="0"/>
                <w:kern w:val="3"/>
                <w:sz w:val="24"/>
                <w:szCs w:val="24"/>
                <w:lang w:val="ru-RU" w:eastAsia="zh-CN" w:bidi="ar-SA"/>
              </w:rPr>
            </w:pPr>
            <w:r>
              <w:rPr>
                <w:rFonts w:ascii="Times New Roman" w:eastAsia="Times New Roman" w:hAnsi="Times New Roman" w:cs="Times New Roman"/>
                <w:i w:val="0"/>
                <w:iCs w:val="0"/>
                <w:kern w:val="3"/>
                <w:sz w:val="24"/>
                <w:szCs w:val="24"/>
                <w:lang w:val="ru-RU" w:eastAsia="zh-CN" w:bidi="ar-SA"/>
              </w:rPr>
              <w:t>Халитова З.Р.</w:t>
            </w:r>
          </w:p>
        </w:tc>
      </w:tr>
      <w:tr w:rsidR="00D13CBA" w:rsidRPr="004554CB" w:rsidTr="00DC1E18">
        <w:trPr>
          <w:trHeight w:val="398"/>
        </w:trPr>
        <w:tc>
          <w:tcPr>
            <w:tcW w:w="567" w:type="dxa"/>
            <w:tcBorders>
              <w:top w:val="single" w:sz="4" w:space="0" w:color="000000"/>
              <w:left w:val="single" w:sz="4" w:space="0" w:color="000000"/>
              <w:bottom w:val="single" w:sz="4" w:space="0" w:color="000000"/>
              <w:right w:val="single" w:sz="4" w:space="0" w:color="000000"/>
            </w:tcBorders>
          </w:tcPr>
          <w:p w:rsidR="00D13CBA" w:rsidRPr="00D13CBA" w:rsidRDefault="00D13CBA" w:rsidP="00A320E7">
            <w:pPr>
              <w:pStyle w:val="a8"/>
              <w:numPr>
                <w:ilvl w:val="0"/>
                <w:numId w:val="16"/>
              </w:numPr>
              <w:shd w:val="clear" w:color="auto" w:fill="FFFFFF"/>
              <w:spacing w:after="0" w:line="240" w:lineRule="auto"/>
              <w:ind w:hanging="686"/>
              <w:textAlignment w:val="baseline"/>
              <w:outlineLvl w:val="0"/>
              <w:rPr>
                <w:rFonts w:ascii="Times New Roman" w:eastAsia="Times New Roman" w:hAnsi="Times New Roman"/>
                <w:kern w:val="3"/>
                <w:sz w:val="24"/>
                <w:szCs w:val="24"/>
                <w:lang w:eastAsia="zh-CN"/>
              </w:rPr>
            </w:pPr>
          </w:p>
        </w:tc>
        <w:tc>
          <w:tcPr>
            <w:tcW w:w="4964" w:type="dxa"/>
            <w:tcBorders>
              <w:top w:val="single" w:sz="4" w:space="0" w:color="000000"/>
              <w:left w:val="single" w:sz="4" w:space="0" w:color="000000"/>
              <w:bottom w:val="single" w:sz="4" w:space="0" w:color="000000"/>
              <w:right w:val="single" w:sz="4" w:space="0" w:color="000000"/>
            </w:tcBorders>
            <w:hideMark/>
          </w:tcPr>
          <w:p w:rsidR="00D13CBA" w:rsidRDefault="00D13CBA">
            <w:pPr>
              <w:shd w:val="clear" w:color="auto" w:fill="FFFFFF"/>
              <w:spacing w:after="0" w:line="240" w:lineRule="auto"/>
              <w:textAlignment w:val="baseline"/>
              <w:outlineLvl w:val="0"/>
              <w:rPr>
                <w:rFonts w:ascii="Times New Roman" w:eastAsia="Times New Roman" w:hAnsi="Times New Roman" w:cs="Times New Roman"/>
                <w:kern w:val="3"/>
                <w:sz w:val="24"/>
                <w:szCs w:val="24"/>
                <w:lang w:eastAsia="zh-CN"/>
              </w:rPr>
            </w:pPr>
            <w:r>
              <w:rPr>
                <w:rFonts w:ascii="Times New Roman" w:hAnsi="Times New Roman" w:cs="Times New Roman"/>
                <w:bCs/>
                <w:spacing w:val="-1"/>
                <w:sz w:val="24"/>
                <w:szCs w:val="24"/>
              </w:rPr>
              <w:t>Интеллектуальная готовность будущего первоклассника.</w:t>
            </w:r>
          </w:p>
        </w:tc>
        <w:tc>
          <w:tcPr>
            <w:tcW w:w="1699" w:type="dxa"/>
            <w:tcBorders>
              <w:top w:val="single" w:sz="4" w:space="0" w:color="000000"/>
              <w:left w:val="single" w:sz="4" w:space="0" w:color="000000"/>
              <w:bottom w:val="single" w:sz="4" w:space="0" w:color="000000"/>
              <w:right w:val="single" w:sz="4" w:space="0" w:color="000000"/>
            </w:tcBorders>
          </w:tcPr>
          <w:p w:rsidR="00D13CBA" w:rsidRDefault="00D13CBA">
            <w:pPr>
              <w:pStyle w:val="ab"/>
              <w:spacing w:line="276" w:lineRule="auto"/>
              <w:jc w:val="center"/>
              <w:rPr>
                <w:rFonts w:ascii="Times New Roman" w:eastAsia="Times New Roman" w:hAnsi="Times New Roman" w:cs="Times New Roman"/>
                <w:i w:val="0"/>
                <w:iCs w:val="0"/>
                <w:kern w:val="3"/>
                <w:sz w:val="24"/>
                <w:szCs w:val="24"/>
                <w:lang w:val="ru-RU" w:eastAsia="zh-CN" w:bidi="ar-SA"/>
              </w:rPr>
            </w:pPr>
            <w:r>
              <w:rPr>
                <w:rFonts w:ascii="Times New Roman" w:eastAsia="Times New Roman" w:hAnsi="Times New Roman" w:cs="Times New Roman"/>
                <w:i w:val="0"/>
                <w:iCs w:val="0"/>
                <w:kern w:val="3"/>
                <w:sz w:val="24"/>
                <w:szCs w:val="24"/>
                <w:lang w:val="ru-RU" w:eastAsia="zh-CN" w:bidi="ar-SA"/>
              </w:rPr>
              <w:t>Май</w:t>
            </w:r>
          </w:p>
        </w:tc>
        <w:tc>
          <w:tcPr>
            <w:tcW w:w="2411" w:type="dxa"/>
            <w:tcBorders>
              <w:top w:val="single" w:sz="4" w:space="0" w:color="000000"/>
              <w:left w:val="single" w:sz="4" w:space="0" w:color="000000"/>
              <w:bottom w:val="single" w:sz="4" w:space="0" w:color="000000"/>
              <w:right w:val="single" w:sz="4" w:space="0" w:color="000000"/>
            </w:tcBorders>
            <w:hideMark/>
          </w:tcPr>
          <w:p w:rsidR="00635AAB" w:rsidRDefault="00635AAB" w:rsidP="00635AAB">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Воспитатель</w:t>
            </w:r>
          </w:p>
          <w:p w:rsidR="00D13CBA" w:rsidRDefault="00711704">
            <w:pPr>
              <w:pStyle w:val="ab"/>
              <w:spacing w:line="276" w:lineRule="auto"/>
              <w:jc w:val="center"/>
              <w:rPr>
                <w:rFonts w:ascii="Times New Roman" w:eastAsia="Times New Roman" w:hAnsi="Times New Roman" w:cs="Times New Roman"/>
                <w:i w:val="0"/>
                <w:iCs w:val="0"/>
                <w:kern w:val="3"/>
                <w:sz w:val="24"/>
                <w:szCs w:val="24"/>
                <w:lang w:val="ru-RU" w:eastAsia="zh-CN" w:bidi="ar-SA"/>
              </w:rPr>
            </w:pPr>
            <w:r>
              <w:rPr>
                <w:rFonts w:ascii="Times New Roman" w:eastAsia="Times New Roman" w:hAnsi="Times New Roman" w:cs="Times New Roman"/>
                <w:i w:val="0"/>
                <w:iCs w:val="0"/>
                <w:kern w:val="3"/>
                <w:sz w:val="24"/>
                <w:szCs w:val="24"/>
                <w:lang w:val="ru-RU" w:eastAsia="zh-CN" w:bidi="ar-SA"/>
              </w:rPr>
              <w:t>Петрова Д.В.</w:t>
            </w:r>
          </w:p>
        </w:tc>
      </w:tr>
    </w:tbl>
    <w:p w:rsidR="0079472F" w:rsidRPr="004554CB" w:rsidRDefault="0079472F" w:rsidP="00CD7CB9">
      <w:pPr>
        <w:spacing w:after="0" w:line="240" w:lineRule="auto"/>
        <w:contextualSpacing/>
        <w:rPr>
          <w:rFonts w:ascii="Times New Roman" w:hAnsi="Times New Roman" w:cs="Times New Roman"/>
          <w:bCs/>
          <w:color w:val="FF0000"/>
          <w:sz w:val="24"/>
          <w:szCs w:val="24"/>
        </w:rPr>
      </w:pPr>
    </w:p>
    <w:p w:rsidR="001A4B06" w:rsidRPr="00D13CBA" w:rsidRDefault="001A4B06" w:rsidP="00CD7CB9">
      <w:pPr>
        <w:tabs>
          <w:tab w:val="center" w:pos="4620"/>
          <w:tab w:val="left" w:pos="6720"/>
        </w:tabs>
        <w:autoSpaceDE w:val="0"/>
        <w:autoSpaceDN w:val="0"/>
        <w:adjustRightInd w:val="0"/>
        <w:spacing w:after="0" w:line="240" w:lineRule="auto"/>
        <w:jc w:val="center"/>
        <w:rPr>
          <w:rFonts w:ascii="Times New Roman" w:hAnsi="Times New Roman" w:cs="Times New Roman"/>
          <w:b/>
          <w:sz w:val="24"/>
          <w:szCs w:val="24"/>
          <w:lang w:val="tt-RU"/>
        </w:rPr>
      </w:pPr>
      <w:r w:rsidRPr="00D13CBA">
        <w:rPr>
          <w:rFonts w:ascii="Times New Roman" w:hAnsi="Times New Roman" w:cs="Times New Roman"/>
          <w:b/>
          <w:sz w:val="24"/>
          <w:szCs w:val="24"/>
          <w:lang w:val="tt-RU"/>
        </w:rPr>
        <w:t>4.4. Коллективные просмотры</w:t>
      </w:r>
    </w:p>
    <w:tbl>
      <w:tblPr>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4962"/>
        <w:gridCol w:w="1701"/>
        <w:gridCol w:w="2410"/>
      </w:tblGrid>
      <w:tr w:rsidR="004554CB" w:rsidRPr="00D13CBA" w:rsidTr="00D252EA">
        <w:trPr>
          <w:trHeight w:val="318"/>
        </w:trPr>
        <w:tc>
          <w:tcPr>
            <w:tcW w:w="567" w:type="dxa"/>
            <w:tcBorders>
              <w:top w:val="single" w:sz="4" w:space="0" w:color="000000"/>
              <w:left w:val="single" w:sz="4" w:space="0" w:color="000000"/>
              <w:bottom w:val="single" w:sz="4" w:space="0" w:color="000000"/>
              <w:right w:val="single" w:sz="4" w:space="0" w:color="000000"/>
            </w:tcBorders>
          </w:tcPr>
          <w:p w:rsidR="001A4B06" w:rsidRPr="00D13CBA" w:rsidRDefault="001A4B06" w:rsidP="00CD7CB9">
            <w:pPr>
              <w:pStyle w:val="a8"/>
              <w:spacing w:after="0" w:line="240" w:lineRule="auto"/>
              <w:ind w:left="34"/>
              <w:jc w:val="center"/>
              <w:rPr>
                <w:rFonts w:ascii="Times New Roman" w:hAnsi="Times New Roman"/>
                <w:b/>
                <w:sz w:val="24"/>
                <w:szCs w:val="24"/>
              </w:rPr>
            </w:pPr>
            <w:r w:rsidRPr="00D13CBA">
              <w:rPr>
                <w:rFonts w:ascii="Times New Roman" w:hAnsi="Times New Roman"/>
                <w:b/>
                <w:sz w:val="24"/>
                <w:szCs w:val="24"/>
              </w:rPr>
              <w:t>№</w:t>
            </w:r>
          </w:p>
        </w:tc>
        <w:tc>
          <w:tcPr>
            <w:tcW w:w="4962" w:type="dxa"/>
            <w:tcBorders>
              <w:top w:val="single" w:sz="4" w:space="0" w:color="000000"/>
              <w:left w:val="single" w:sz="4" w:space="0" w:color="000000"/>
              <w:bottom w:val="single" w:sz="4" w:space="0" w:color="000000"/>
              <w:right w:val="single" w:sz="4" w:space="0" w:color="000000"/>
            </w:tcBorders>
          </w:tcPr>
          <w:p w:rsidR="001A4B06" w:rsidRPr="00D13CBA" w:rsidRDefault="001A4B06" w:rsidP="00CD7CB9">
            <w:pPr>
              <w:spacing w:after="0" w:line="240" w:lineRule="auto"/>
              <w:contextualSpacing/>
              <w:jc w:val="center"/>
              <w:rPr>
                <w:rFonts w:ascii="Times New Roman" w:hAnsi="Times New Roman" w:cs="Times New Roman"/>
                <w:b/>
                <w:sz w:val="24"/>
                <w:szCs w:val="24"/>
              </w:rPr>
            </w:pPr>
            <w:r w:rsidRPr="00D13CBA">
              <w:rPr>
                <w:rFonts w:ascii="Times New Roman" w:hAnsi="Times New Roman" w:cs="Times New Roman"/>
                <w:b/>
                <w:sz w:val="24"/>
                <w:szCs w:val="24"/>
              </w:rPr>
              <w:t>Содержание работы</w:t>
            </w:r>
          </w:p>
          <w:p w:rsidR="001A4B06" w:rsidRPr="00D13CBA" w:rsidRDefault="001A4B06" w:rsidP="00CD7CB9">
            <w:pPr>
              <w:pStyle w:val="ab"/>
              <w:rPr>
                <w:rFonts w:ascii="Times New Roman" w:hAnsi="Times New Roman" w:cs="Times New Roman"/>
                <w:b/>
                <w:i w:val="0"/>
                <w:sz w:val="24"/>
                <w:szCs w:val="24"/>
                <w:lang w:val="ru-RU"/>
              </w:rPr>
            </w:pPr>
          </w:p>
        </w:tc>
        <w:tc>
          <w:tcPr>
            <w:tcW w:w="1701" w:type="dxa"/>
            <w:tcBorders>
              <w:top w:val="single" w:sz="4" w:space="0" w:color="000000"/>
              <w:left w:val="single" w:sz="4" w:space="0" w:color="000000"/>
              <w:bottom w:val="single" w:sz="4" w:space="0" w:color="000000"/>
              <w:right w:val="single" w:sz="4" w:space="0" w:color="000000"/>
            </w:tcBorders>
          </w:tcPr>
          <w:p w:rsidR="001A4B06" w:rsidRPr="00D13CBA" w:rsidRDefault="001A4B06" w:rsidP="005C1F4E">
            <w:pPr>
              <w:pStyle w:val="ab"/>
              <w:jc w:val="center"/>
              <w:rPr>
                <w:rFonts w:ascii="Times New Roman" w:hAnsi="Times New Roman" w:cs="Times New Roman"/>
                <w:b/>
                <w:i w:val="0"/>
                <w:sz w:val="24"/>
                <w:szCs w:val="24"/>
                <w:lang w:val="ru-RU"/>
              </w:rPr>
            </w:pPr>
            <w:r w:rsidRPr="00D13CBA">
              <w:rPr>
                <w:rFonts w:ascii="Times New Roman" w:hAnsi="Times New Roman" w:cs="Times New Roman"/>
                <w:b/>
                <w:i w:val="0"/>
                <w:sz w:val="24"/>
                <w:szCs w:val="24"/>
                <w:lang w:val="ru-RU"/>
              </w:rPr>
              <w:t>Сроки</w:t>
            </w:r>
          </w:p>
        </w:tc>
        <w:tc>
          <w:tcPr>
            <w:tcW w:w="2410" w:type="dxa"/>
            <w:tcBorders>
              <w:top w:val="single" w:sz="4" w:space="0" w:color="000000"/>
              <w:left w:val="single" w:sz="4" w:space="0" w:color="000000"/>
              <w:bottom w:val="single" w:sz="4" w:space="0" w:color="000000"/>
              <w:right w:val="single" w:sz="4" w:space="0" w:color="000000"/>
            </w:tcBorders>
          </w:tcPr>
          <w:p w:rsidR="001A4B06" w:rsidRPr="00D13CBA" w:rsidRDefault="001A4B06" w:rsidP="005C1F4E">
            <w:pPr>
              <w:pStyle w:val="ab"/>
              <w:jc w:val="center"/>
              <w:rPr>
                <w:rFonts w:ascii="Times New Roman" w:hAnsi="Times New Roman" w:cs="Times New Roman"/>
                <w:b/>
                <w:i w:val="0"/>
                <w:sz w:val="24"/>
                <w:szCs w:val="24"/>
                <w:lang w:val="ru-RU"/>
              </w:rPr>
            </w:pPr>
            <w:r w:rsidRPr="00D13CBA">
              <w:rPr>
                <w:rFonts w:ascii="Times New Roman" w:hAnsi="Times New Roman" w:cs="Times New Roman"/>
                <w:b/>
                <w:i w:val="0"/>
                <w:sz w:val="24"/>
                <w:szCs w:val="24"/>
                <w:lang w:val="ru-RU"/>
              </w:rPr>
              <w:t>Ответственные</w:t>
            </w:r>
          </w:p>
        </w:tc>
      </w:tr>
      <w:tr w:rsidR="004554CB" w:rsidRPr="00D13CBA" w:rsidTr="00D252EA">
        <w:trPr>
          <w:trHeight w:val="318"/>
        </w:trPr>
        <w:tc>
          <w:tcPr>
            <w:tcW w:w="567" w:type="dxa"/>
            <w:tcBorders>
              <w:top w:val="single" w:sz="4" w:space="0" w:color="000000"/>
              <w:left w:val="single" w:sz="4" w:space="0" w:color="000000"/>
              <w:bottom w:val="single" w:sz="4" w:space="0" w:color="000000"/>
              <w:right w:val="single" w:sz="4" w:space="0" w:color="000000"/>
            </w:tcBorders>
          </w:tcPr>
          <w:p w:rsidR="00831A2B" w:rsidRPr="00D13CBA" w:rsidRDefault="00831A2B" w:rsidP="002E42B2">
            <w:pPr>
              <w:pStyle w:val="a8"/>
              <w:numPr>
                <w:ilvl w:val="0"/>
                <w:numId w:val="31"/>
              </w:numPr>
              <w:spacing w:after="0" w:line="240" w:lineRule="auto"/>
              <w:ind w:hanging="927"/>
              <w:rPr>
                <w:rFonts w:ascii="Times New Roman" w:eastAsiaTheme="minorEastAsia" w:hAnsi="Times New Roman"/>
                <w:bCs/>
                <w:spacing w:val="-1"/>
                <w:sz w:val="24"/>
                <w:szCs w:val="24"/>
              </w:rPr>
            </w:pPr>
          </w:p>
        </w:tc>
        <w:tc>
          <w:tcPr>
            <w:tcW w:w="4962" w:type="dxa"/>
            <w:tcBorders>
              <w:top w:val="single" w:sz="4" w:space="0" w:color="000000"/>
              <w:left w:val="single" w:sz="4" w:space="0" w:color="000000"/>
              <w:bottom w:val="single" w:sz="4" w:space="0" w:color="000000"/>
              <w:right w:val="single" w:sz="4" w:space="0" w:color="000000"/>
            </w:tcBorders>
          </w:tcPr>
          <w:p w:rsidR="00831A2B" w:rsidRPr="00D13CBA" w:rsidRDefault="00831A2B" w:rsidP="00267D54">
            <w:pPr>
              <w:pStyle w:val="ab"/>
              <w:rPr>
                <w:rFonts w:ascii="Times New Roman" w:hAnsi="Times New Roman" w:cs="Times New Roman"/>
                <w:bCs/>
                <w:i w:val="0"/>
                <w:iCs w:val="0"/>
                <w:spacing w:val="-1"/>
                <w:sz w:val="24"/>
                <w:szCs w:val="24"/>
                <w:lang w:val="ru-RU" w:bidi="ar-SA"/>
              </w:rPr>
            </w:pPr>
            <w:r w:rsidRPr="00D13CBA">
              <w:rPr>
                <w:rFonts w:ascii="Times New Roman" w:hAnsi="Times New Roman" w:cs="Times New Roman"/>
                <w:bCs/>
                <w:i w:val="0"/>
                <w:iCs w:val="0"/>
                <w:spacing w:val="-1"/>
                <w:sz w:val="24"/>
                <w:szCs w:val="24"/>
                <w:lang w:val="ru-RU" w:bidi="ar-SA"/>
              </w:rPr>
              <w:t>Открытый просмотр  образовательной деятельности по образовательным областям</w:t>
            </w:r>
          </w:p>
        </w:tc>
        <w:tc>
          <w:tcPr>
            <w:tcW w:w="1701" w:type="dxa"/>
            <w:tcBorders>
              <w:top w:val="single" w:sz="4" w:space="0" w:color="000000"/>
              <w:left w:val="single" w:sz="4" w:space="0" w:color="000000"/>
              <w:bottom w:val="single" w:sz="4" w:space="0" w:color="000000"/>
              <w:right w:val="single" w:sz="4" w:space="0" w:color="000000"/>
            </w:tcBorders>
          </w:tcPr>
          <w:p w:rsidR="00831A2B" w:rsidRPr="00D13CBA" w:rsidRDefault="00831A2B" w:rsidP="00CA7573">
            <w:pPr>
              <w:pStyle w:val="ab"/>
              <w:jc w:val="center"/>
              <w:rPr>
                <w:rFonts w:ascii="Times New Roman" w:hAnsi="Times New Roman" w:cs="Times New Roman"/>
                <w:bCs/>
                <w:i w:val="0"/>
                <w:iCs w:val="0"/>
                <w:spacing w:val="-1"/>
                <w:sz w:val="24"/>
                <w:szCs w:val="24"/>
                <w:lang w:val="ru-RU" w:bidi="ar-SA"/>
              </w:rPr>
            </w:pPr>
            <w:r w:rsidRPr="00D13CBA">
              <w:rPr>
                <w:rFonts w:ascii="Times New Roman" w:hAnsi="Times New Roman" w:cs="Times New Roman"/>
                <w:bCs/>
                <w:i w:val="0"/>
                <w:iCs w:val="0"/>
                <w:spacing w:val="-1"/>
                <w:sz w:val="24"/>
                <w:szCs w:val="24"/>
                <w:lang w:val="ru-RU" w:bidi="ar-SA"/>
              </w:rPr>
              <w:t>В течении года</w:t>
            </w:r>
          </w:p>
        </w:tc>
        <w:tc>
          <w:tcPr>
            <w:tcW w:w="2410" w:type="dxa"/>
            <w:tcBorders>
              <w:top w:val="single" w:sz="4" w:space="0" w:color="000000"/>
              <w:left w:val="single" w:sz="4" w:space="0" w:color="000000"/>
              <w:bottom w:val="single" w:sz="4" w:space="0" w:color="000000"/>
              <w:right w:val="single" w:sz="4" w:space="0" w:color="000000"/>
            </w:tcBorders>
          </w:tcPr>
          <w:p w:rsidR="00831A2B" w:rsidRPr="00D13CBA" w:rsidRDefault="00831A2B" w:rsidP="00234F9C">
            <w:pPr>
              <w:pStyle w:val="ab"/>
              <w:jc w:val="center"/>
              <w:rPr>
                <w:rFonts w:ascii="Times New Roman" w:hAnsi="Times New Roman" w:cs="Times New Roman"/>
                <w:bCs/>
                <w:i w:val="0"/>
                <w:iCs w:val="0"/>
                <w:spacing w:val="-1"/>
                <w:sz w:val="24"/>
                <w:szCs w:val="24"/>
                <w:lang w:val="ru-RU" w:bidi="ar-SA"/>
              </w:rPr>
            </w:pPr>
            <w:r w:rsidRPr="00D13CBA">
              <w:rPr>
                <w:rFonts w:ascii="Times New Roman" w:hAnsi="Times New Roman" w:cs="Times New Roman"/>
                <w:bCs/>
                <w:i w:val="0"/>
                <w:iCs w:val="0"/>
                <w:spacing w:val="-1"/>
                <w:sz w:val="24"/>
                <w:szCs w:val="24"/>
                <w:lang w:val="ru-RU" w:bidi="ar-SA"/>
              </w:rPr>
              <w:t>Воспитатели групп</w:t>
            </w:r>
          </w:p>
        </w:tc>
      </w:tr>
      <w:tr w:rsidR="004554CB" w:rsidRPr="00D13CBA" w:rsidTr="00D252EA">
        <w:trPr>
          <w:trHeight w:val="318"/>
        </w:trPr>
        <w:tc>
          <w:tcPr>
            <w:tcW w:w="567" w:type="dxa"/>
            <w:tcBorders>
              <w:top w:val="single" w:sz="4" w:space="0" w:color="000000"/>
              <w:left w:val="single" w:sz="4" w:space="0" w:color="000000"/>
              <w:bottom w:val="single" w:sz="4" w:space="0" w:color="000000"/>
              <w:right w:val="single" w:sz="4" w:space="0" w:color="000000"/>
            </w:tcBorders>
          </w:tcPr>
          <w:p w:rsidR="00831A2B" w:rsidRPr="00D13CBA" w:rsidRDefault="00831A2B" w:rsidP="002E42B2">
            <w:pPr>
              <w:pStyle w:val="a8"/>
              <w:numPr>
                <w:ilvl w:val="0"/>
                <w:numId w:val="31"/>
              </w:numPr>
              <w:spacing w:after="0" w:line="240" w:lineRule="auto"/>
              <w:ind w:hanging="927"/>
              <w:rPr>
                <w:rFonts w:ascii="Times New Roman" w:eastAsiaTheme="minorEastAsia" w:hAnsi="Times New Roman"/>
                <w:bCs/>
                <w:spacing w:val="-1"/>
                <w:sz w:val="24"/>
                <w:szCs w:val="24"/>
              </w:rPr>
            </w:pPr>
          </w:p>
        </w:tc>
        <w:tc>
          <w:tcPr>
            <w:tcW w:w="4962" w:type="dxa"/>
            <w:tcBorders>
              <w:top w:val="single" w:sz="4" w:space="0" w:color="000000"/>
              <w:left w:val="single" w:sz="4" w:space="0" w:color="000000"/>
              <w:bottom w:val="single" w:sz="4" w:space="0" w:color="000000"/>
              <w:right w:val="single" w:sz="4" w:space="0" w:color="000000"/>
            </w:tcBorders>
          </w:tcPr>
          <w:p w:rsidR="00831A2B" w:rsidRPr="00D13CBA" w:rsidRDefault="00831A2B" w:rsidP="00CA7573">
            <w:pPr>
              <w:spacing w:after="0" w:line="240" w:lineRule="auto"/>
              <w:contextualSpacing/>
              <w:rPr>
                <w:rFonts w:ascii="Times New Roman" w:hAnsi="Times New Roman" w:cs="Times New Roman"/>
                <w:sz w:val="24"/>
                <w:szCs w:val="24"/>
              </w:rPr>
            </w:pPr>
            <w:r w:rsidRPr="00D13CBA">
              <w:rPr>
                <w:rFonts w:ascii="Times New Roman" w:hAnsi="Times New Roman" w:cs="Times New Roman"/>
                <w:sz w:val="24"/>
                <w:szCs w:val="24"/>
              </w:rPr>
              <w:t>Театральный фестиваль детского сада «Театральная мозаика»</w:t>
            </w:r>
          </w:p>
        </w:tc>
        <w:tc>
          <w:tcPr>
            <w:tcW w:w="1701" w:type="dxa"/>
            <w:tcBorders>
              <w:top w:val="single" w:sz="4" w:space="0" w:color="000000"/>
              <w:left w:val="single" w:sz="4" w:space="0" w:color="000000"/>
              <w:bottom w:val="single" w:sz="4" w:space="0" w:color="000000"/>
              <w:right w:val="single" w:sz="4" w:space="0" w:color="000000"/>
            </w:tcBorders>
          </w:tcPr>
          <w:p w:rsidR="00831A2B" w:rsidRPr="00D13CBA" w:rsidRDefault="00D13CBA" w:rsidP="005C1F4E">
            <w:pPr>
              <w:pStyle w:val="ab"/>
              <w:jc w:val="center"/>
              <w:rPr>
                <w:rFonts w:ascii="Times New Roman" w:hAnsi="Times New Roman" w:cs="Times New Roman"/>
                <w:bCs/>
                <w:i w:val="0"/>
                <w:iCs w:val="0"/>
                <w:spacing w:val="-1"/>
                <w:sz w:val="24"/>
                <w:szCs w:val="24"/>
                <w:lang w:val="ru-RU" w:bidi="ar-SA"/>
              </w:rPr>
            </w:pPr>
            <w:r>
              <w:rPr>
                <w:rFonts w:ascii="Times New Roman" w:hAnsi="Times New Roman" w:cs="Times New Roman"/>
                <w:bCs/>
                <w:i w:val="0"/>
                <w:iCs w:val="0"/>
                <w:spacing w:val="-1"/>
                <w:sz w:val="24"/>
                <w:szCs w:val="24"/>
                <w:lang w:val="ru-RU" w:bidi="ar-SA"/>
              </w:rPr>
              <w:t>Март</w:t>
            </w:r>
          </w:p>
        </w:tc>
        <w:tc>
          <w:tcPr>
            <w:tcW w:w="2410" w:type="dxa"/>
            <w:tcBorders>
              <w:top w:val="single" w:sz="4" w:space="0" w:color="000000"/>
              <w:left w:val="single" w:sz="4" w:space="0" w:color="000000"/>
              <w:bottom w:val="single" w:sz="4" w:space="0" w:color="000000"/>
              <w:right w:val="single" w:sz="4" w:space="0" w:color="000000"/>
            </w:tcBorders>
          </w:tcPr>
          <w:p w:rsidR="00831A2B" w:rsidRPr="00D13CBA" w:rsidRDefault="00831A2B" w:rsidP="00CA7573">
            <w:pPr>
              <w:pStyle w:val="ab"/>
              <w:jc w:val="center"/>
              <w:rPr>
                <w:rFonts w:ascii="Times New Roman" w:hAnsi="Times New Roman" w:cs="Times New Roman"/>
                <w:i w:val="0"/>
                <w:sz w:val="24"/>
                <w:szCs w:val="24"/>
                <w:lang w:val="ru-RU"/>
              </w:rPr>
            </w:pPr>
            <w:r w:rsidRPr="00D13CBA">
              <w:rPr>
                <w:rFonts w:ascii="Times New Roman" w:hAnsi="Times New Roman" w:cs="Times New Roman"/>
                <w:i w:val="0"/>
                <w:sz w:val="24"/>
                <w:szCs w:val="24"/>
                <w:lang w:val="ru-RU"/>
              </w:rPr>
              <w:t>Ст.воспитатель,</w:t>
            </w:r>
          </w:p>
          <w:p w:rsidR="00831A2B" w:rsidRPr="00D13CBA" w:rsidRDefault="00831A2B" w:rsidP="00CA7573">
            <w:pPr>
              <w:pStyle w:val="ab"/>
              <w:jc w:val="center"/>
              <w:rPr>
                <w:rFonts w:ascii="Times New Roman" w:hAnsi="Times New Roman" w:cs="Times New Roman"/>
                <w:i w:val="0"/>
                <w:sz w:val="24"/>
                <w:szCs w:val="24"/>
                <w:lang w:val="ru-RU"/>
              </w:rPr>
            </w:pPr>
            <w:r w:rsidRPr="00D13CBA">
              <w:rPr>
                <w:rFonts w:ascii="Times New Roman" w:hAnsi="Times New Roman" w:cs="Times New Roman"/>
                <w:i w:val="0"/>
                <w:sz w:val="24"/>
                <w:szCs w:val="24"/>
                <w:lang w:val="ru-RU"/>
              </w:rPr>
              <w:t>муз. руководитель,</w:t>
            </w:r>
          </w:p>
          <w:p w:rsidR="00831A2B" w:rsidRPr="00D13CBA" w:rsidRDefault="00831A2B" w:rsidP="00CA7573">
            <w:pPr>
              <w:pStyle w:val="ab"/>
              <w:jc w:val="center"/>
              <w:rPr>
                <w:rFonts w:ascii="Times New Roman" w:hAnsi="Times New Roman" w:cs="Times New Roman"/>
                <w:i w:val="0"/>
                <w:sz w:val="24"/>
                <w:szCs w:val="24"/>
                <w:lang w:val="ru-RU"/>
              </w:rPr>
            </w:pPr>
            <w:r w:rsidRPr="00D13CBA">
              <w:rPr>
                <w:rFonts w:ascii="Times New Roman" w:hAnsi="Times New Roman" w:cs="Times New Roman"/>
                <w:i w:val="0"/>
                <w:sz w:val="24"/>
                <w:szCs w:val="24"/>
                <w:lang w:val="ru-RU"/>
              </w:rPr>
              <w:t xml:space="preserve">воспитатель по </w:t>
            </w:r>
            <w:r w:rsidRPr="00D13CBA">
              <w:rPr>
                <w:rFonts w:ascii="Times New Roman" w:hAnsi="Times New Roman" w:cs="Times New Roman"/>
                <w:i w:val="0"/>
                <w:sz w:val="24"/>
                <w:szCs w:val="24"/>
                <w:lang w:val="ru-RU"/>
              </w:rPr>
              <w:lastRenderedPageBreak/>
              <w:t>обучению тат.языку,</w:t>
            </w:r>
          </w:p>
          <w:p w:rsidR="00831A2B" w:rsidRPr="00D13CBA" w:rsidRDefault="00831A2B" w:rsidP="00CA7573">
            <w:pPr>
              <w:pStyle w:val="ab"/>
              <w:jc w:val="center"/>
              <w:rPr>
                <w:rFonts w:ascii="Times New Roman" w:hAnsi="Times New Roman" w:cs="Times New Roman"/>
                <w:i w:val="0"/>
                <w:sz w:val="24"/>
                <w:szCs w:val="24"/>
                <w:lang w:val="ru-RU"/>
              </w:rPr>
            </w:pPr>
            <w:r w:rsidRPr="00D13CBA">
              <w:rPr>
                <w:rFonts w:ascii="Times New Roman" w:hAnsi="Times New Roman" w:cs="Times New Roman"/>
                <w:i w:val="0"/>
                <w:sz w:val="24"/>
                <w:szCs w:val="24"/>
                <w:lang w:val="ru-RU"/>
              </w:rPr>
              <w:t>воспитатели групп</w:t>
            </w:r>
          </w:p>
        </w:tc>
      </w:tr>
    </w:tbl>
    <w:p w:rsidR="00CA0B59" w:rsidRPr="00A57E8A" w:rsidRDefault="00CA0B59" w:rsidP="00CD7CB9">
      <w:pPr>
        <w:spacing w:after="0" w:line="240" w:lineRule="auto"/>
        <w:contextualSpacing/>
        <w:jc w:val="center"/>
        <w:rPr>
          <w:rFonts w:ascii="Times New Roman" w:hAnsi="Times New Roman" w:cs="Times New Roman"/>
          <w:b/>
          <w:color w:val="FF0000"/>
          <w:sz w:val="24"/>
          <w:szCs w:val="24"/>
        </w:rPr>
      </w:pPr>
    </w:p>
    <w:p w:rsidR="001A4B06" w:rsidRPr="00465598" w:rsidRDefault="001A4B06" w:rsidP="00CD7CB9">
      <w:pPr>
        <w:spacing w:after="0" w:line="240" w:lineRule="auto"/>
        <w:contextualSpacing/>
        <w:jc w:val="center"/>
        <w:rPr>
          <w:rFonts w:ascii="Times New Roman" w:hAnsi="Times New Roman" w:cs="Times New Roman"/>
          <w:b/>
          <w:sz w:val="24"/>
          <w:szCs w:val="24"/>
        </w:rPr>
      </w:pPr>
      <w:r w:rsidRPr="00465598">
        <w:rPr>
          <w:rFonts w:ascii="Times New Roman" w:hAnsi="Times New Roman" w:cs="Times New Roman"/>
          <w:b/>
          <w:sz w:val="24"/>
          <w:szCs w:val="24"/>
        </w:rPr>
        <w:t>4.5. Смотры конкурсы, выставки</w:t>
      </w:r>
    </w:p>
    <w:tbl>
      <w:tblPr>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4962"/>
        <w:gridCol w:w="1701"/>
        <w:gridCol w:w="2410"/>
      </w:tblGrid>
      <w:tr w:rsidR="00465598" w:rsidRPr="00465598" w:rsidTr="00831A2B">
        <w:trPr>
          <w:trHeight w:val="318"/>
        </w:trPr>
        <w:tc>
          <w:tcPr>
            <w:tcW w:w="567" w:type="dxa"/>
            <w:tcBorders>
              <w:top w:val="single" w:sz="4" w:space="0" w:color="000000"/>
              <w:left w:val="single" w:sz="4" w:space="0" w:color="000000"/>
              <w:bottom w:val="single" w:sz="4" w:space="0" w:color="000000"/>
              <w:right w:val="single" w:sz="4" w:space="0" w:color="000000"/>
            </w:tcBorders>
          </w:tcPr>
          <w:p w:rsidR="001A4B06" w:rsidRPr="00465598" w:rsidRDefault="001A4B06" w:rsidP="00CD7CB9">
            <w:pPr>
              <w:pStyle w:val="a8"/>
              <w:spacing w:after="0" w:line="240" w:lineRule="auto"/>
              <w:ind w:left="34"/>
              <w:jc w:val="center"/>
              <w:rPr>
                <w:rFonts w:ascii="Times New Roman" w:hAnsi="Times New Roman"/>
                <w:b/>
                <w:sz w:val="24"/>
                <w:szCs w:val="24"/>
              </w:rPr>
            </w:pPr>
            <w:r w:rsidRPr="00465598">
              <w:rPr>
                <w:rFonts w:ascii="Times New Roman" w:hAnsi="Times New Roman"/>
                <w:b/>
                <w:sz w:val="24"/>
                <w:szCs w:val="24"/>
              </w:rPr>
              <w:t>№</w:t>
            </w:r>
          </w:p>
        </w:tc>
        <w:tc>
          <w:tcPr>
            <w:tcW w:w="4962" w:type="dxa"/>
            <w:tcBorders>
              <w:top w:val="single" w:sz="4" w:space="0" w:color="000000"/>
              <w:left w:val="single" w:sz="4" w:space="0" w:color="000000"/>
              <w:bottom w:val="single" w:sz="4" w:space="0" w:color="000000"/>
              <w:right w:val="single" w:sz="4" w:space="0" w:color="000000"/>
            </w:tcBorders>
          </w:tcPr>
          <w:p w:rsidR="001A4B06" w:rsidRPr="00465598" w:rsidRDefault="001A4B06" w:rsidP="00CD7CB9">
            <w:pPr>
              <w:spacing w:after="0" w:line="240" w:lineRule="auto"/>
              <w:contextualSpacing/>
              <w:jc w:val="center"/>
              <w:rPr>
                <w:rFonts w:ascii="Times New Roman" w:hAnsi="Times New Roman" w:cs="Times New Roman"/>
                <w:b/>
                <w:sz w:val="24"/>
                <w:szCs w:val="24"/>
              </w:rPr>
            </w:pPr>
            <w:r w:rsidRPr="00465598">
              <w:rPr>
                <w:rFonts w:ascii="Times New Roman" w:hAnsi="Times New Roman" w:cs="Times New Roman"/>
                <w:b/>
                <w:sz w:val="24"/>
                <w:szCs w:val="24"/>
              </w:rPr>
              <w:t>Содержание работы</w:t>
            </w:r>
          </w:p>
          <w:p w:rsidR="001A4B06" w:rsidRPr="00465598" w:rsidRDefault="001A4B06" w:rsidP="00CD7CB9">
            <w:pPr>
              <w:pStyle w:val="ab"/>
              <w:rPr>
                <w:rFonts w:ascii="Times New Roman" w:hAnsi="Times New Roman" w:cs="Times New Roman"/>
                <w:b/>
                <w:i w:val="0"/>
                <w:sz w:val="24"/>
                <w:szCs w:val="24"/>
                <w:lang w:val="ru-RU"/>
              </w:rPr>
            </w:pPr>
          </w:p>
        </w:tc>
        <w:tc>
          <w:tcPr>
            <w:tcW w:w="1701" w:type="dxa"/>
            <w:tcBorders>
              <w:top w:val="single" w:sz="4" w:space="0" w:color="000000"/>
              <w:left w:val="single" w:sz="4" w:space="0" w:color="000000"/>
              <w:bottom w:val="single" w:sz="4" w:space="0" w:color="000000"/>
              <w:right w:val="single" w:sz="4" w:space="0" w:color="000000"/>
            </w:tcBorders>
          </w:tcPr>
          <w:p w:rsidR="001A4B06" w:rsidRPr="00465598" w:rsidRDefault="001A4B06" w:rsidP="005C1F4E">
            <w:pPr>
              <w:pStyle w:val="ab"/>
              <w:jc w:val="center"/>
              <w:rPr>
                <w:rFonts w:ascii="Times New Roman" w:hAnsi="Times New Roman" w:cs="Times New Roman"/>
                <w:b/>
                <w:i w:val="0"/>
                <w:sz w:val="24"/>
                <w:szCs w:val="24"/>
                <w:lang w:val="ru-RU"/>
              </w:rPr>
            </w:pPr>
            <w:r w:rsidRPr="00465598">
              <w:rPr>
                <w:rFonts w:ascii="Times New Roman" w:hAnsi="Times New Roman" w:cs="Times New Roman"/>
                <w:b/>
                <w:i w:val="0"/>
                <w:sz w:val="24"/>
                <w:szCs w:val="24"/>
                <w:lang w:val="ru-RU"/>
              </w:rPr>
              <w:t>Сроки</w:t>
            </w:r>
          </w:p>
        </w:tc>
        <w:tc>
          <w:tcPr>
            <w:tcW w:w="2410" w:type="dxa"/>
            <w:tcBorders>
              <w:top w:val="single" w:sz="4" w:space="0" w:color="000000"/>
              <w:left w:val="single" w:sz="4" w:space="0" w:color="000000"/>
              <w:bottom w:val="single" w:sz="4" w:space="0" w:color="000000"/>
              <w:right w:val="single" w:sz="4" w:space="0" w:color="000000"/>
            </w:tcBorders>
          </w:tcPr>
          <w:p w:rsidR="001A4B06" w:rsidRPr="00465598" w:rsidRDefault="001A4B06" w:rsidP="005C1F4E">
            <w:pPr>
              <w:pStyle w:val="ab"/>
              <w:jc w:val="center"/>
              <w:rPr>
                <w:rFonts w:ascii="Times New Roman" w:hAnsi="Times New Roman" w:cs="Times New Roman"/>
                <w:b/>
                <w:i w:val="0"/>
                <w:sz w:val="24"/>
                <w:szCs w:val="24"/>
                <w:lang w:val="ru-RU"/>
              </w:rPr>
            </w:pPr>
            <w:r w:rsidRPr="00465598">
              <w:rPr>
                <w:rFonts w:ascii="Times New Roman" w:hAnsi="Times New Roman" w:cs="Times New Roman"/>
                <w:b/>
                <w:i w:val="0"/>
                <w:sz w:val="24"/>
                <w:szCs w:val="24"/>
                <w:lang w:val="ru-RU"/>
              </w:rPr>
              <w:t>Ответственные</w:t>
            </w:r>
          </w:p>
        </w:tc>
      </w:tr>
      <w:tr w:rsidR="00465598" w:rsidRPr="002073BF" w:rsidTr="00831A2B">
        <w:trPr>
          <w:trHeight w:val="318"/>
        </w:trPr>
        <w:tc>
          <w:tcPr>
            <w:tcW w:w="567" w:type="dxa"/>
            <w:tcBorders>
              <w:top w:val="single" w:sz="4" w:space="0" w:color="000000"/>
              <w:left w:val="single" w:sz="4" w:space="0" w:color="000000"/>
              <w:bottom w:val="single" w:sz="4" w:space="0" w:color="000000"/>
              <w:right w:val="single" w:sz="4" w:space="0" w:color="000000"/>
            </w:tcBorders>
          </w:tcPr>
          <w:p w:rsidR="00465598" w:rsidRPr="002073BF" w:rsidRDefault="00465598" w:rsidP="00465598">
            <w:pPr>
              <w:pStyle w:val="a8"/>
              <w:numPr>
                <w:ilvl w:val="0"/>
                <w:numId w:val="56"/>
              </w:numPr>
              <w:spacing w:after="0" w:line="240" w:lineRule="auto"/>
              <w:ind w:hanging="893"/>
              <w:rPr>
                <w:rFonts w:ascii="Times New Roman" w:eastAsiaTheme="minorEastAsia" w:hAnsi="Times New Roman"/>
                <w:sz w:val="24"/>
                <w:szCs w:val="24"/>
              </w:rPr>
            </w:pPr>
          </w:p>
        </w:tc>
        <w:tc>
          <w:tcPr>
            <w:tcW w:w="4962" w:type="dxa"/>
            <w:tcBorders>
              <w:top w:val="single" w:sz="4" w:space="0" w:color="000000"/>
              <w:left w:val="single" w:sz="4" w:space="0" w:color="000000"/>
              <w:bottom w:val="single" w:sz="4" w:space="0" w:color="000000"/>
              <w:right w:val="single" w:sz="4" w:space="0" w:color="000000"/>
            </w:tcBorders>
          </w:tcPr>
          <w:p w:rsidR="00465598" w:rsidRPr="002073BF" w:rsidRDefault="00465598">
            <w:pPr>
              <w:spacing w:after="0" w:line="240" w:lineRule="auto"/>
              <w:rPr>
                <w:rFonts w:ascii="Times New Roman" w:hAnsi="Times New Roman" w:cs="Times New Roman"/>
                <w:sz w:val="24"/>
                <w:szCs w:val="24"/>
              </w:rPr>
            </w:pPr>
            <w:r w:rsidRPr="002073BF">
              <w:rPr>
                <w:rFonts w:ascii="Times New Roman" w:hAnsi="Times New Roman" w:cs="Times New Roman"/>
                <w:sz w:val="24"/>
                <w:szCs w:val="24"/>
              </w:rPr>
              <w:t>Фотовыставка «Как я провел летний отдых».</w:t>
            </w:r>
          </w:p>
        </w:tc>
        <w:tc>
          <w:tcPr>
            <w:tcW w:w="1701" w:type="dxa"/>
            <w:tcBorders>
              <w:top w:val="single" w:sz="4" w:space="0" w:color="000000"/>
              <w:left w:val="single" w:sz="4" w:space="0" w:color="000000"/>
              <w:bottom w:val="single" w:sz="4" w:space="0" w:color="000000"/>
              <w:right w:val="single" w:sz="4" w:space="0" w:color="000000"/>
            </w:tcBorders>
          </w:tcPr>
          <w:p w:rsidR="00465598" w:rsidRPr="002073BF" w:rsidRDefault="00465598">
            <w:pPr>
              <w:spacing w:after="0" w:line="240" w:lineRule="auto"/>
              <w:jc w:val="center"/>
              <w:rPr>
                <w:rFonts w:ascii="Times New Roman" w:hAnsi="Times New Roman" w:cs="Times New Roman"/>
                <w:sz w:val="24"/>
                <w:szCs w:val="24"/>
              </w:rPr>
            </w:pPr>
            <w:r w:rsidRPr="002073BF">
              <w:rPr>
                <w:rFonts w:ascii="Times New Roman" w:hAnsi="Times New Roman" w:cs="Times New Roman"/>
                <w:sz w:val="24"/>
                <w:szCs w:val="24"/>
              </w:rPr>
              <w:t>Конец августа</w:t>
            </w:r>
          </w:p>
        </w:tc>
        <w:tc>
          <w:tcPr>
            <w:tcW w:w="2410" w:type="dxa"/>
            <w:tcBorders>
              <w:top w:val="single" w:sz="4" w:space="0" w:color="000000"/>
              <w:left w:val="single" w:sz="4" w:space="0" w:color="000000"/>
              <w:bottom w:val="single" w:sz="4" w:space="0" w:color="000000"/>
              <w:right w:val="single" w:sz="4" w:space="0" w:color="000000"/>
            </w:tcBorders>
          </w:tcPr>
          <w:p w:rsidR="00465598" w:rsidRPr="002073BF" w:rsidRDefault="00465598">
            <w:pPr>
              <w:pStyle w:val="ab"/>
              <w:spacing w:line="276" w:lineRule="auto"/>
              <w:jc w:val="center"/>
              <w:rPr>
                <w:rFonts w:ascii="Times New Roman" w:hAnsi="Times New Roman" w:cs="Times New Roman"/>
                <w:i w:val="0"/>
                <w:iCs w:val="0"/>
                <w:sz w:val="24"/>
                <w:szCs w:val="24"/>
                <w:lang w:val="ru-RU" w:bidi="ar-SA"/>
              </w:rPr>
            </w:pPr>
            <w:r w:rsidRPr="002073BF">
              <w:rPr>
                <w:rFonts w:ascii="Times New Roman" w:hAnsi="Times New Roman" w:cs="Times New Roman"/>
                <w:i w:val="0"/>
                <w:iCs w:val="0"/>
                <w:sz w:val="24"/>
                <w:szCs w:val="24"/>
                <w:lang w:val="ru-RU" w:bidi="ar-SA"/>
              </w:rPr>
              <w:t>Воспитатели групп, творческая группа</w:t>
            </w:r>
          </w:p>
        </w:tc>
      </w:tr>
      <w:tr w:rsidR="00465598" w:rsidRPr="002073BF" w:rsidTr="00831A2B">
        <w:trPr>
          <w:trHeight w:val="318"/>
        </w:trPr>
        <w:tc>
          <w:tcPr>
            <w:tcW w:w="567" w:type="dxa"/>
            <w:tcBorders>
              <w:top w:val="single" w:sz="4" w:space="0" w:color="000000"/>
              <w:left w:val="single" w:sz="4" w:space="0" w:color="000000"/>
              <w:bottom w:val="single" w:sz="4" w:space="0" w:color="000000"/>
              <w:right w:val="single" w:sz="4" w:space="0" w:color="000000"/>
            </w:tcBorders>
          </w:tcPr>
          <w:p w:rsidR="00465598" w:rsidRPr="002073BF" w:rsidRDefault="00465598" w:rsidP="00465598">
            <w:pPr>
              <w:pStyle w:val="a8"/>
              <w:numPr>
                <w:ilvl w:val="0"/>
                <w:numId w:val="56"/>
              </w:numPr>
              <w:spacing w:after="0" w:line="240" w:lineRule="auto"/>
              <w:ind w:hanging="893"/>
              <w:rPr>
                <w:rFonts w:ascii="Times New Roman" w:eastAsiaTheme="minorEastAsia" w:hAnsi="Times New Roman"/>
                <w:sz w:val="24"/>
                <w:szCs w:val="24"/>
              </w:rPr>
            </w:pPr>
          </w:p>
        </w:tc>
        <w:tc>
          <w:tcPr>
            <w:tcW w:w="4962" w:type="dxa"/>
            <w:tcBorders>
              <w:top w:val="single" w:sz="4" w:space="0" w:color="000000"/>
              <w:left w:val="single" w:sz="4" w:space="0" w:color="000000"/>
              <w:bottom w:val="single" w:sz="4" w:space="0" w:color="000000"/>
              <w:right w:val="single" w:sz="4" w:space="0" w:color="000000"/>
            </w:tcBorders>
          </w:tcPr>
          <w:p w:rsidR="00465598" w:rsidRPr="002073BF" w:rsidRDefault="00465598" w:rsidP="00465598">
            <w:pPr>
              <w:spacing w:after="0" w:line="240" w:lineRule="auto"/>
              <w:rPr>
                <w:rFonts w:ascii="Times New Roman" w:hAnsi="Times New Roman" w:cs="Times New Roman"/>
                <w:sz w:val="24"/>
                <w:szCs w:val="24"/>
              </w:rPr>
            </w:pPr>
            <w:r w:rsidRPr="002073BF">
              <w:rPr>
                <w:rFonts w:ascii="Times New Roman" w:hAnsi="Times New Roman" w:cs="Times New Roman"/>
                <w:sz w:val="24"/>
                <w:szCs w:val="24"/>
              </w:rPr>
              <w:t>Смотр-конкурс «Волшебный сундучок осени»</w:t>
            </w:r>
          </w:p>
        </w:tc>
        <w:tc>
          <w:tcPr>
            <w:tcW w:w="1701" w:type="dxa"/>
            <w:tcBorders>
              <w:top w:val="single" w:sz="4" w:space="0" w:color="000000"/>
              <w:left w:val="single" w:sz="4" w:space="0" w:color="000000"/>
              <w:bottom w:val="single" w:sz="4" w:space="0" w:color="000000"/>
              <w:right w:val="single" w:sz="4" w:space="0" w:color="000000"/>
            </w:tcBorders>
          </w:tcPr>
          <w:p w:rsidR="00465598" w:rsidRPr="002073BF" w:rsidRDefault="00F30D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000000"/>
              <w:left w:val="single" w:sz="4" w:space="0" w:color="000000"/>
              <w:bottom w:val="single" w:sz="4" w:space="0" w:color="000000"/>
              <w:right w:val="single" w:sz="4" w:space="0" w:color="000000"/>
            </w:tcBorders>
          </w:tcPr>
          <w:p w:rsidR="00465598" w:rsidRPr="002073BF" w:rsidRDefault="00465598">
            <w:pPr>
              <w:pStyle w:val="ab"/>
              <w:spacing w:line="276" w:lineRule="auto"/>
              <w:jc w:val="center"/>
              <w:rPr>
                <w:rFonts w:ascii="Times New Roman" w:hAnsi="Times New Roman" w:cs="Times New Roman"/>
                <w:i w:val="0"/>
                <w:iCs w:val="0"/>
                <w:sz w:val="24"/>
                <w:szCs w:val="24"/>
                <w:lang w:val="ru-RU" w:bidi="ar-SA"/>
              </w:rPr>
            </w:pPr>
            <w:r w:rsidRPr="002073BF">
              <w:rPr>
                <w:rFonts w:ascii="Times New Roman" w:hAnsi="Times New Roman" w:cs="Times New Roman"/>
                <w:i w:val="0"/>
                <w:iCs w:val="0"/>
                <w:sz w:val="24"/>
                <w:szCs w:val="24"/>
                <w:lang w:val="ru-RU" w:bidi="ar-SA"/>
              </w:rPr>
              <w:t>Воспитатели групп, творческая группа</w:t>
            </w:r>
          </w:p>
        </w:tc>
      </w:tr>
      <w:tr w:rsidR="00465598" w:rsidRPr="002073BF" w:rsidTr="00831A2B">
        <w:trPr>
          <w:trHeight w:val="318"/>
        </w:trPr>
        <w:tc>
          <w:tcPr>
            <w:tcW w:w="567" w:type="dxa"/>
            <w:tcBorders>
              <w:top w:val="single" w:sz="4" w:space="0" w:color="000000"/>
              <w:left w:val="single" w:sz="4" w:space="0" w:color="000000"/>
              <w:bottom w:val="single" w:sz="4" w:space="0" w:color="000000"/>
              <w:right w:val="single" w:sz="4" w:space="0" w:color="000000"/>
            </w:tcBorders>
          </w:tcPr>
          <w:p w:rsidR="00465598" w:rsidRPr="002073BF" w:rsidRDefault="00465598" w:rsidP="00465598">
            <w:pPr>
              <w:pStyle w:val="a8"/>
              <w:numPr>
                <w:ilvl w:val="0"/>
                <w:numId w:val="56"/>
              </w:numPr>
              <w:spacing w:after="0" w:line="240" w:lineRule="auto"/>
              <w:ind w:hanging="927"/>
              <w:rPr>
                <w:rFonts w:ascii="Times New Roman" w:eastAsiaTheme="minorEastAsia" w:hAnsi="Times New Roman"/>
                <w:sz w:val="24"/>
                <w:szCs w:val="24"/>
              </w:rPr>
            </w:pPr>
          </w:p>
        </w:tc>
        <w:tc>
          <w:tcPr>
            <w:tcW w:w="4962" w:type="dxa"/>
            <w:tcBorders>
              <w:top w:val="single" w:sz="4" w:space="0" w:color="000000"/>
              <w:left w:val="single" w:sz="4" w:space="0" w:color="000000"/>
              <w:bottom w:val="single" w:sz="4" w:space="0" w:color="000000"/>
              <w:right w:val="single" w:sz="4" w:space="0" w:color="000000"/>
            </w:tcBorders>
          </w:tcPr>
          <w:p w:rsidR="00465598" w:rsidRPr="002073BF" w:rsidRDefault="00465598">
            <w:pPr>
              <w:pStyle w:val="ab"/>
              <w:spacing w:line="276" w:lineRule="auto"/>
              <w:rPr>
                <w:rFonts w:ascii="Times New Roman" w:hAnsi="Times New Roman" w:cs="Times New Roman"/>
                <w:i w:val="0"/>
                <w:iCs w:val="0"/>
                <w:sz w:val="24"/>
                <w:szCs w:val="24"/>
                <w:lang w:val="ru-RU" w:bidi="ar-SA"/>
              </w:rPr>
            </w:pPr>
            <w:r w:rsidRPr="002073BF">
              <w:rPr>
                <w:rFonts w:ascii="Times New Roman" w:hAnsi="Times New Roman" w:cs="Times New Roman"/>
                <w:i w:val="0"/>
                <w:iCs w:val="0"/>
                <w:sz w:val="24"/>
                <w:szCs w:val="24"/>
                <w:lang w:val="ru-RU" w:bidi="ar-SA"/>
              </w:rPr>
              <w:t>Вернисаж детских работ «Дорожная азбука».</w:t>
            </w:r>
          </w:p>
        </w:tc>
        <w:tc>
          <w:tcPr>
            <w:tcW w:w="1701" w:type="dxa"/>
            <w:tcBorders>
              <w:top w:val="single" w:sz="4" w:space="0" w:color="000000"/>
              <w:left w:val="single" w:sz="4" w:space="0" w:color="000000"/>
              <w:bottom w:val="single" w:sz="4" w:space="0" w:color="000000"/>
              <w:right w:val="single" w:sz="4" w:space="0" w:color="000000"/>
            </w:tcBorders>
          </w:tcPr>
          <w:p w:rsidR="00465598" w:rsidRPr="002073BF" w:rsidRDefault="00465598">
            <w:pPr>
              <w:spacing w:after="0" w:line="240" w:lineRule="auto"/>
              <w:jc w:val="center"/>
              <w:rPr>
                <w:rFonts w:ascii="Times New Roman" w:hAnsi="Times New Roman" w:cs="Times New Roman"/>
                <w:sz w:val="24"/>
                <w:szCs w:val="24"/>
              </w:rPr>
            </w:pPr>
            <w:r w:rsidRPr="002073BF">
              <w:rPr>
                <w:rFonts w:ascii="Times New Roman" w:hAnsi="Times New Roman" w:cs="Times New Roman"/>
                <w:sz w:val="24"/>
                <w:szCs w:val="24"/>
              </w:rPr>
              <w:t>Ноябрь</w:t>
            </w:r>
          </w:p>
        </w:tc>
        <w:tc>
          <w:tcPr>
            <w:tcW w:w="2410" w:type="dxa"/>
            <w:tcBorders>
              <w:top w:val="single" w:sz="4" w:space="0" w:color="000000"/>
              <w:left w:val="single" w:sz="4" w:space="0" w:color="000000"/>
              <w:bottom w:val="single" w:sz="4" w:space="0" w:color="000000"/>
              <w:right w:val="single" w:sz="4" w:space="0" w:color="000000"/>
            </w:tcBorders>
          </w:tcPr>
          <w:p w:rsidR="00465598" w:rsidRPr="002073BF" w:rsidRDefault="00465598">
            <w:pPr>
              <w:pStyle w:val="ab"/>
              <w:spacing w:line="276" w:lineRule="auto"/>
              <w:jc w:val="center"/>
              <w:rPr>
                <w:rFonts w:ascii="Times New Roman" w:hAnsi="Times New Roman" w:cs="Times New Roman"/>
                <w:i w:val="0"/>
                <w:iCs w:val="0"/>
                <w:sz w:val="24"/>
                <w:szCs w:val="24"/>
                <w:lang w:val="ru-RU" w:bidi="ar-SA"/>
              </w:rPr>
            </w:pPr>
            <w:r w:rsidRPr="002073BF">
              <w:rPr>
                <w:rFonts w:ascii="Times New Roman" w:hAnsi="Times New Roman" w:cs="Times New Roman"/>
                <w:i w:val="0"/>
                <w:iCs w:val="0"/>
                <w:sz w:val="24"/>
                <w:szCs w:val="24"/>
                <w:lang w:val="ru-RU" w:bidi="ar-SA"/>
              </w:rPr>
              <w:t>Воспитатели групп, творческая группа</w:t>
            </w:r>
          </w:p>
        </w:tc>
      </w:tr>
      <w:tr w:rsidR="002073BF" w:rsidRPr="002073BF" w:rsidTr="00831A2B">
        <w:trPr>
          <w:trHeight w:val="318"/>
        </w:trPr>
        <w:tc>
          <w:tcPr>
            <w:tcW w:w="567" w:type="dxa"/>
            <w:tcBorders>
              <w:top w:val="single" w:sz="4" w:space="0" w:color="000000"/>
              <w:left w:val="single" w:sz="4" w:space="0" w:color="000000"/>
              <w:bottom w:val="single" w:sz="4" w:space="0" w:color="000000"/>
              <w:right w:val="single" w:sz="4" w:space="0" w:color="000000"/>
            </w:tcBorders>
          </w:tcPr>
          <w:p w:rsidR="002073BF" w:rsidRPr="002073BF" w:rsidRDefault="002073BF" w:rsidP="00465598">
            <w:pPr>
              <w:pStyle w:val="a8"/>
              <w:numPr>
                <w:ilvl w:val="0"/>
                <w:numId w:val="56"/>
              </w:numPr>
              <w:spacing w:after="0" w:line="240" w:lineRule="auto"/>
              <w:ind w:hanging="927"/>
              <w:rPr>
                <w:rFonts w:ascii="Times New Roman" w:eastAsiaTheme="minorEastAsia" w:hAnsi="Times New Roman"/>
                <w:sz w:val="24"/>
                <w:szCs w:val="24"/>
              </w:rPr>
            </w:pPr>
          </w:p>
        </w:tc>
        <w:tc>
          <w:tcPr>
            <w:tcW w:w="4962" w:type="dxa"/>
            <w:tcBorders>
              <w:top w:val="single" w:sz="4" w:space="0" w:color="000000"/>
              <w:left w:val="single" w:sz="4" w:space="0" w:color="000000"/>
              <w:bottom w:val="single" w:sz="4" w:space="0" w:color="000000"/>
              <w:right w:val="single" w:sz="4" w:space="0" w:color="000000"/>
            </w:tcBorders>
          </w:tcPr>
          <w:p w:rsidR="002073BF" w:rsidRPr="002073BF" w:rsidRDefault="002073BF" w:rsidP="007D1458">
            <w:pPr>
              <w:spacing w:after="0" w:line="240" w:lineRule="auto"/>
              <w:rPr>
                <w:rFonts w:ascii="Times New Roman" w:hAnsi="Times New Roman" w:cs="Times New Roman"/>
                <w:sz w:val="24"/>
                <w:szCs w:val="24"/>
              </w:rPr>
            </w:pPr>
            <w:r>
              <w:rPr>
                <w:rFonts w:ascii="Times New Roman" w:hAnsi="Times New Roman" w:cs="Times New Roman"/>
                <w:sz w:val="24"/>
                <w:szCs w:val="24"/>
              </w:rPr>
              <w:t>Смотр-конкурс «Организация предметно-пространственной развивающей среды в группах»</w:t>
            </w:r>
          </w:p>
        </w:tc>
        <w:tc>
          <w:tcPr>
            <w:tcW w:w="1701" w:type="dxa"/>
            <w:tcBorders>
              <w:top w:val="single" w:sz="4" w:space="0" w:color="000000"/>
              <w:left w:val="single" w:sz="4" w:space="0" w:color="000000"/>
              <w:bottom w:val="single" w:sz="4" w:space="0" w:color="000000"/>
              <w:right w:val="single" w:sz="4" w:space="0" w:color="000000"/>
            </w:tcBorders>
          </w:tcPr>
          <w:p w:rsidR="002073BF" w:rsidRPr="002073BF" w:rsidRDefault="002073BF" w:rsidP="007D1458">
            <w:pPr>
              <w:spacing w:after="0" w:line="240" w:lineRule="auto"/>
              <w:jc w:val="center"/>
              <w:rPr>
                <w:rFonts w:ascii="Times New Roman" w:hAnsi="Times New Roman" w:cs="Times New Roman"/>
                <w:sz w:val="24"/>
                <w:szCs w:val="24"/>
              </w:rPr>
            </w:pPr>
            <w:r w:rsidRPr="002073BF">
              <w:rPr>
                <w:rFonts w:ascii="Times New Roman" w:hAnsi="Times New Roman" w:cs="Times New Roman"/>
                <w:sz w:val="24"/>
                <w:szCs w:val="24"/>
              </w:rPr>
              <w:t>Ноябрь</w:t>
            </w:r>
          </w:p>
        </w:tc>
        <w:tc>
          <w:tcPr>
            <w:tcW w:w="2410" w:type="dxa"/>
            <w:tcBorders>
              <w:top w:val="single" w:sz="4" w:space="0" w:color="000000"/>
              <w:left w:val="single" w:sz="4" w:space="0" w:color="000000"/>
              <w:bottom w:val="single" w:sz="4" w:space="0" w:color="000000"/>
              <w:right w:val="single" w:sz="4" w:space="0" w:color="000000"/>
            </w:tcBorders>
          </w:tcPr>
          <w:p w:rsidR="002073BF" w:rsidRPr="002073BF" w:rsidRDefault="002073BF" w:rsidP="007D1458">
            <w:pPr>
              <w:pStyle w:val="ab"/>
              <w:spacing w:line="276" w:lineRule="auto"/>
              <w:jc w:val="center"/>
              <w:rPr>
                <w:rFonts w:ascii="Times New Roman" w:hAnsi="Times New Roman" w:cs="Times New Roman"/>
                <w:i w:val="0"/>
                <w:iCs w:val="0"/>
                <w:sz w:val="24"/>
                <w:szCs w:val="24"/>
                <w:lang w:val="ru-RU" w:bidi="ar-SA"/>
              </w:rPr>
            </w:pPr>
            <w:r w:rsidRPr="002073BF">
              <w:rPr>
                <w:rFonts w:ascii="Times New Roman" w:hAnsi="Times New Roman" w:cs="Times New Roman"/>
                <w:i w:val="0"/>
                <w:iCs w:val="0"/>
                <w:sz w:val="24"/>
                <w:szCs w:val="24"/>
                <w:lang w:val="ru-RU" w:bidi="ar-SA"/>
              </w:rPr>
              <w:t>Воспитатели групп, творческая группа</w:t>
            </w:r>
          </w:p>
        </w:tc>
      </w:tr>
      <w:tr w:rsidR="00465598" w:rsidRPr="002073BF" w:rsidTr="00831A2B">
        <w:trPr>
          <w:trHeight w:val="318"/>
        </w:trPr>
        <w:tc>
          <w:tcPr>
            <w:tcW w:w="567" w:type="dxa"/>
            <w:tcBorders>
              <w:top w:val="single" w:sz="4" w:space="0" w:color="000000"/>
              <w:left w:val="single" w:sz="4" w:space="0" w:color="000000"/>
              <w:bottom w:val="single" w:sz="4" w:space="0" w:color="000000"/>
              <w:right w:val="single" w:sz="4" w:space="0" w:color="000000"/>
            </w:tcBorders>
          </w:tcPr>
          <w:p w:rsidR="00465598" w:rsidRPr="002073BF" w:rsidRDefault="00465598" w:rsidP="00465598">
            <w:pPr>
              <w:pStyle w:val="a8"/>
              <w:numPr>
                <w:ilvl w:val="0"/>
                <w:numId w:val="56"/>
              </w:numPr>
              <w:spacing w:after="0" w:line="240" w:lineRule="auto"/>
              <w:ind w:hanging="927"/>
              <w:rPr>
                <w:rFonts w:ascii="Times New Roman" w:eastAsiaTheme="minorEastAsia" w:hAnsi="Times New Roman"/>
                <w:sz w:val="24"/>
                <w:szCs w:val="24"/>
              </w:rPr>
            </w:pPr>
          </w:p>
        </w:tc>
        <w:tc>
          <w:tcPr>
            <w:tcW w:w="4962" w:type="dxa"/>
            <w:tcBorders>
              <w:top w:val="single" w:sz="4" w:space="0" w:color="000000"/>
              <w:left w:val="single" w:sz="4" w:space="0" w:color="000000"/>
              <w:bottom w:val="single" w:sz="4" w:space="0" w:color="000000"/>
              <w:right w:val="single" w:sz="4" w:space="0" w:color="000000"/>
            </w:tcBorders>
          </w:tcPr>
          <w:p w:rsidR="00465598" w:rsidRPr="002073BF" w:rsidRDefault="00465598">
            <w:pPr>
              <w:spacing w:after="0" w:line="240" w:lineRule="auto"/>
              <w:rPr>
                <w:rFonts w:ascii="Times New Roman" w:hAnsi="Times New Roman" w:cs="Times New Roman"/>
                <w:sz w:val="24"/>
                <w:szCs w:val="24"/>
              </w:rPr>
            </w:pPr>
            <w:r w:rsidRPr="002073BF">
              <w:rPr>
                <w:rFonts w:ascii="Times New Roman" w:hAnsi="Times New Roman" w:cs="Times New Roman"/>
                <w:sz w:val="24"/>
                <w:szCs w:val="24"/>
              </w:rPr>
              <w:t>Проведение акции «Покормите птиц!»</w:t>
            </w:r>
          </w:p>
        </w:tc>
        <w:tc>
          <w:tcPr>
            <w:tcW w:w="1701" w:type="dxa"/>
            <w:tcBorders>
              <w:top w:val="single" w:sz="4" w:space="0" w:color="000000"/>
              <w:left w:val="single" w:sz="4" w:space="0" w:color="000000"/>
              <w:bottom w:val="single" w:sz="4" w:space="0" w:color="000000"/>
              <w:right w:val="single" w:sz="4" w:space="0" w:color="000000"/>
            </w:tcBorders>
          </w:tcPr>
          <w:p w:rsidR="00465598" w:rsidRPr="002073BF" w:rsidRDefault="00465598">
            <w:pPr>
              <w:spacing w:after="0" w:line="240" w:lineRule="auto"/>
              <w:jc w:val="center"/>
              <w:rPr>
                <w:rFonts w:ascii="Times New Roman" w:hAnsi="Times New Roman" w:cs="Times New Roman"/>
                <w:sz w:val="24"/>
                <w:szCs w:val="24"/>
              </w:rPr>
            </w:pPr>
            <w:r w:rsidRPr="002073BF">
              <w:rPr>
                <w:rFonts w:ascii="Times New Roman" w:hAnsi="Times New Roman" w:cs="Times New Roman"/>
                <w:sz w:val="24"/>
                <w:szCs w:val="24"/>
              </w:rPr>
              <w:t>Декабрь</w:t>
            </w:r>
          </w:p>
        </w:tc>
        <w:tc>
          <w:tcPr>
            <w:tcW w:w="2410" w:type="dxa"/>
            <w:tcBorders>
              <w:top w:val="single" w:sz="4" w:space="0" w:color="000000"/>
              <w:left w:val="single" w:sz="4" w:space="0" w:color="000000"/>
              <w:bottom w:val="single" w:sz="4" w:space="0" w:color="000000"/>
              <w:right w:val="single" w:sz="4" w:space="0" w:color="000000"/>
            </w:tcBorders>
          </w:tcPr>
          <w:p w:rsidR="00465598" w:rsidRPr="002073BF" w:rsidRDefault="00465598">
            <w:pPr>
              <w:pStyle w:val="ab"/>
              <w:spacing w:line="276" w:lineRule="auto"/>
              <w:jc w:val="center"/>
              <w:rPr>
                <w:rFonts w:ascii="Times New Roman" w:hAnsi="Times New Roman" w:cs="Times New Roman"/>
                <w:i w:val="0"/>
                <w:iCs w:val="0"/>
                <w:sz w:val="24"/>
                <w:szCs w:val="24"/>
                <w:lang w:val="ru-RU" w:bidi="ar-SA"/>
              </w:rPr>
            </w:pPr>
            <w:r w:rsidRPr="002073BF">
              <w:rPr>
                <w:rFonts w:ascii="Times New Roman" w:hAnsi="Times New Roman" w:cs="Times New Roman"/>
                <w:i w:val="0"/>
                <w:iCs w:val="0"/>
                <w:sz w:val="24"/>
                <w:szCs w:val="24"/>
                <w:lang w:val="ru-RU" w:bidi="ar-SA"/>
              </w:rPr>
              <w:t>Воспитатели групп, творческая группа</w:t>
            </w:r>
          </w:p>
        </w:tc>
      </w:tr>
      <w:tr w:rsidR="00465598" w:rsidRPr="002073BF" w:rsidTr="00831A2B">
        <w:trPr>
          <w:trHeight w:val="318"/>
        </w:trPr>
        <w:tc>
          <w:tcPr>
            <w:tcW w:w="567" w:type="dxa"/>
            <w:tcBorders>
              <w:top w:val="single" w:sz="4" w:space="0" w:color="000000"/>
              <w:left w:val="single" w:sz="4" w:space="0" w:color="000000"/>
              <w:bottom w:val="single" w:sz="4" w:space="0" w:color="auto"/>
              <w:right w:val="single" w:sz="4" w:space="0" w:color="000000"/>
            </w:tcBorders>
          </w:tcPr>
          <w:p w:rsidR="00465598" w:rsidRPr="002073BF" w:rsidRDefault="00465598" w:rsidP="00465598">
            <w:pPr>
              <w:pStyle w:val="a8"/>
              <w:numPr>
                <w:ilvl w:val="0"/>
                <w:numId w:val="56"/>
              </w:numPr>
              <w:spacing w:after="0" w:line="240" w:lineRule="auto"/>
              <w:ind w:hanging="927"/>
              <w:rPr>
                <w:rFonts w:ascii="Times New Roman" w:eastAsiaTheme="minorEastAsia" w:hAnsi="Times New Roman"/>
                <w:sz w:val="24"/>
                <w:szCs w:val="24"/>
              </w:rPr>
            </w:pPr>
          </w:p>
        </w:tc>
        <w:tc>
          <w:tcPr>
            <w:tcW w:w="4962" w:type="dxa"/>
            <w:tcBorders>
              <w:top w:val="single" w:sz="4" w:space="0" w:color="000000"/>
              <w:left w:val="single" w:sz="4" w:space="0" w:color="000000"/>
              <w:bottom w:val="single" w:sz="4" w:space="0" w:color="auto"/>
              <w:right w:val="single" w:sz="4" w:space="0" w:color="000000"/>
            </w:tcBorders>
          </w:tcPr>
          <w:p w:rsidR="00465598" w:rsidRPr="002073BF" w:rsidRDefault="00465598" w:rsidP="00465598">
            <w:pPr>
              <w:spacing w:after="0" w:line="240" w:lineRule="auto"/>
              <w:rPr>
                <w:rFonts w:ascii="Times New Roman" w:hAnsi="Times New Roman" w:cs="Times New Roman"/>
                <w:sz w:val="24"/>
                <w:szCs w:val="24"/>
              </w:rPr>
            </w:pPr>
            <w:r w:rsidRPr="002073BF">
              <w:rPr>
                <w:rFonts w:ascii="Times New Roman" w:hAnsi="Times New Roman" w:cs="Times New Roman"/>
                <w:sz w:val="24"/>
                <w:szCs w:val="24"/>
              </w:rPr>
              <w:t>Конкурс на оформление групп и выставка детского творчества «Новогодние чудеса»</w:t>
            </w:r>
          </w:p>
        </w:tc>
        <w:tc>
          <w:tcPr>
            <w:tcW w:w="1701" w:type="dxa"/>
            <w:tcBorders>
              <w:top w:val="single" w:sz="4" w:space="0" w:color="000000"/>
              <w:left w:val="single" w:sz="4" w:space="0" w:color="000000"/>
              <w:bottom w:val="single" w:sz="4" w:space="0" w:color="auto"/>
              <w:right w:val="single" w:sz="4" w:space="0" w:color="000000"/>
            </w:tcBorders>
          </w:tcPr>
          <w:p w:rsidR="00465598" w:rsidRPr="002073BF" w:rsidRDefault="00465598">
            <w:pPr>
              <w:spacing w:after="0" w:line="240" w:lineRule="auto"/>
              <w:jc w:val="center"/>
              <w:rPr>
                <w:rFonts w:ascii="Times New Roman" w:hAnsi="Times New Roman" w:cs="Times New Roman"/>
                <w:sz w:val="24"/>
                <w:szCs w:val="24"/>
              </w:rPr>
            </w:pPr>
            <w:r w:rsidRPr="002073BF">
              <w:rPr>
                <w:rFonts w:ascii="Times New Roman" w:hAnsi="Times New Roman" w:cs="Times New Roman"/>
                <w:sz w:val="24"/>
                <w:szCs w:val="24"/>
              </w:rPr>
              <w:t>Декабрь</w:t>
            </w:r>
          </w:p>
        </w:tc>
        <w:tc>
          <w:tcPr>
            <w:tcW w:w="2410" w:type="dxa"/>
            <w:tcBorders>
              <w:top w:val="single" w:sz="4" w:space="0" w:color="000000"/>
              <w:left w:val="single" w:sz="4" w:space="0" w:color="000000"/>
              <w:bottom w:val="single" w:sz="4" w:space="0" w:color="auto"/>
              <w:right w:val="single" w:sz="4" w:space="0" w:color="000000"/>
            </w:tcBorders>
          </w:tcPr>
          <w:p w:rsidR="00465598" w:rsidRPr="002073BF" w:rsidRDefault="00465598">
            <w:pPr>
              <w:pStyle w:val="ab"/>
              <w:spacing w:line="276" w:lineRule="auto"/>
              <w:jc w:val="center"/>
              <w:rPr>
                <w:rFonts w:ascii="Times New Roman" w:hAnsi="Times New Roman" w:cs="Times New Roman"/>
                <w:i w:val="0"/>
                <w:iCs w:val="0"/>
                <w:sz w:val="24"/>
                <w:szCs w:val="24"/>
                <w:lang w:val="ru-RU" w:bidi="ar-SA"/>
              </w:rPr>
            </w:pPr>
            <w:r w:rsidRPr="002073BF">
              <w:rPr>
                <w:rFonts w:ascii="Times New Roman" w:hAnsi="Times New Roman" w:cs="Times New Roman"/>
                <w:i w:val="0"/>
                <w:iCs w:val="0"/>
                <w:sz w:val="24"/>
                <w:szCs w:val="24"/>
                <w:lang w:val="ru-RU" w:bidi="ar-SA"/>
              </w:rPr>
              <w:t>Воспитатели групп, творческая группа</w:t>
            </w:r>
          </w:p>
        </w:tc>
      </w:tr>
      <w:tr w:rsidR="002073BF" w:rsidRPr="002073BF" w:rsidTr="00831A2B">
        <w:trPr>
          <w:trHeight w:val="318"/>
        </w:trPr>
        <w:tc>
          <w:tcPr>
            <w:tcW w:w="567" w:type="dxa"/>
            <w:tcBorders>
              <w:top w:val="single" w:sz="4" w:space="0" w:color="000000"/>
              <w:left w:val="single" w:sz="4" w:space="0" w:color="000000"/>
              <w:bottom w:val="single" w:sz="4" w:space="0" w:color="auto"/>
              <w:right w:val="single" w:sz="4" w:space="0" w:color="000000"/>
            </w:tcBorders>
          </w:tcPr>
          <w:p w:rsidR="002073BF" w:rsidRPr="002073BF" w:rsidRDefault="002073BF" w:rsidP="00465598">
            <w:pPr>
              <w:pStyle w:val="a8"/>
              <w:numPr>
                <w:ilvl w:val="0"/>
                <w:numId w:val="56"/>
              </w:numPr>
              <w:spacing w:after="0" w:line="240" w:lineRule="auto"/>
              <w:ind w:hanging="927"/>
              <w:rPr>
                <w:rFonts w:ascii="Times New Roman" w:eastAsiaTheme="minorEastAsia" w:hAnsi="Times New Roman"/>
                <w:sz w:val="24"/>
                <w:szCs w:val="24"/>
              </w:rPr>
            </w:pPr>
          </w:p>
        </w:tc>
        <w:tc>
          <w:tcPr>
            <w:tcW w:w="4962" w:type="dxa"/>
            <w:tcBorders>
              <w:top w:val="single" w:sz="4" w:space="0" w:color="000000"/>
              <w:left w:val="single" w:sz="4" w:space="0" w:color="000000"/>
              <w:bottom w:val="single" w:sz="4" w:space="0" w:color="auto"/>
              <w:right w:val="single" w:sz="4" w:space="0" w:color="000000"/>
            </w:tcBorders>
          </w:tcPr>
          <w:p w:rsidR="002073BF" w:rsidRDefault="002073BF" w:rsidP="007D1458">
            <w:pPr>
              <w:spacing w:after="0" w:line="240" w:lineRule="auto"/>
              <w:rPr>
                <w:rFonts w:ascii="Times New Roman" w:hAnsi="Times New Roman" w:cs="Times New Roman"/>
                <w:sz w:val="24"/>
                <w:szCs w:val="24"/>
              </w:rPr>
            </w:pPr>
            <w:r>
              <w:rPr>
                <w:rFonts w:ascii="Times New Roman" w:hAnsi="Times New Roman" w:cs="Times New Roman"/>
                <w:sz w:val="24"/>
                <w:szCs w:val="24"/>
              </w:rPr>
              <w:t>Результаты экологического конкурса рисунков и поделок «Сбережём нашу планету»</w:t>
            </w:r>
          </w:p>
        </w:tc>
        <w:tc>
          <w:tcPr>
            <w:tcW w:w="1701" w:type="dxa"/>
            <w:tcBorders>
              <w:top w:val="single" w:sz="4" w:space="0" w:color="000000"/>
              <w:left w:val="single" w:sz="4" w:space="0" w:color="000000"/>
              <w:bottom w:val="single" w:sz="4" w:space="0" w:color="auto"/>
              <w:right w:val="single" w:sz="4" w:space="0" w:color="000000"/>
            </w:tcBorders>
          </w:tcPr>
          <w:p w:rsidR="002073BF" w:rsidRPr="002073BF" w:rsidRDefault="002073BF" w:rsidP="007D1458">
            <w:pPr>
              <w:spacing w:after="0" w:line="240" w:lineRule="auto"/>
              <w:jc w:val="center"/>
              <w:rPr>
                <w:rFonts w:ascii="Times New Roman" w:hAnsi="Times New Roman" w:cs="Times New Roman"/>
                <w:sz w:val="24"/>
                <w:szCs w:val="24"/>
              </w:rPr>
            </w:pPr>
            <w:r w:rsidRPr="002073BF">
              <w:rPr>
                <w:rFonts w:ascii="Times New Roman" w:hAnsi="Times New Roman" w:cs="Times New Roman"/>
                <w:sz w:val="24"/>
                <w:szCs w:val="24"/>
              </w:rPr>
              <w:t>Январь</w:t>
            </w:r>
          </w:p>
        </w:tc>
        <w:tc>
          <w:tcPr>
            <w:tcW w:w="2410" w:type="dxa"/>
            <w:tcBorders>
              <w:top w:val="single" w:sz="4" w:space="0" w:color="000000"/>
              <w:left w:val="single" w:sz="4" w:space="0" w:color="000000"/>
              <w:bottom w:val="single" w:sz="4" w:space="0" w:color="auto"/>
              <w:right w:val="single" w:sz="4" w:space="0" w:color="000000"/>
            </w:tcBorders>
          </w:tcPr>
          <w:p w:rsidR="002073BF" w:rsidRPr="002073BF" w:rsidRDefault="002073BF" w:rsidP="007D1458">
            <w:pPr>
              <w:pStyle w:val="ab"/>
              <w:spacing w:line="276" w:lineRule="auto"/>
              <w:jc w:val="center"/>
              <w:rPr>
                <w:rFonts w:ascii="Times New Roman" w:hAnsi="Times New Roman" w:cs="Times New Roman"/>
                <w:i w:val="0"/>
                <w:iCs w:val="0"/>
                <w:sz w:val="24"/>
                <w:szCs w:val="24"/>
                <w:lang w:val="ru-RU" w:bidi="ar-SA"/>
              </w:rPr>
            </w:pPr>
            <w:r w:rsidRPr="002073BF">
              <w:rPr>
                <w:rFonts w:ascii="Times New Roman" w:hAnsi="Times New Roman" w:cs="Times New Roman"/>
                <w:i w:val="0"/>
                <w:iCs w:val="0"/>
                <w:sz w:val="24"/>
                <w:szCs w:val="24"/>
                <w:lang w:val="ru-RU" w:bidi="ar-SA"/>
              </w:rPr>
              <w:t>Воспитатели групп, творческая группа</w:t>
            </w:r>
          </w:p>
          <w:p w:rsidR="002073BF" w:rsidRPr="002073BF" w:rsidRDefault="002073BF" w:rsidP="007D1458">
            <w:pPr>
              <w:pStyle w:val="ab"/>
              <w:spacing w:line="276" w:lineRule="auto"/>
              <w:jc w:val="center"/>
              <w:rPr>
                <w:rFonts w:ascii="Times New Roman" w:hAnsi="Times New Roman" w:cs="Times New Roman"/>
                <w:i w:val="0"/>
                <w:iCs w:val="0"/>
                <w:sz w:val="24"/>
                <w:szCs w:val="24"/>
                <w:lang w:val="ru-RU" w:bidi="ar-SA"/>
              </w:rPr>
            </w:pPr>
          </w:p>
        </w:tc>
      </w:tr>
      <w:tr w:rsidR="00465598" w:rsidRPr="002073BF" w:rsidTr="00831A2B">
        <w:trPr>
          <w:trHeight w:val="318"/>
        </w:trPr>
        <w:tc>
          <w:tcPr>
            <w:tcW w:w="567" w:type="dxa"/>
            <w:tcBorders>
              <w:top w:val="single" w:sz="4" w:space="0" w:color="000000"/>
              <w:left w:val="single" w:sz="4" w:space="0" w:color="000000"/>
              <w:bottom w:val="single" w:sz="4" w:space="0" w:color="auto"/>
              <w:right w:val="single" w:sz="4" w:space="0" w:color="000000"/>
            </w:tcBorders>
          </w:tcPr>
          <w:p w:rsidR="00465598" w:rsidRPr="002073BF" w:rsidRDefault="00465598" w:rsidP="00465598">
            <w:pPr>
              <w:pStyle w:val="a8"/>
              <w:numPr>
                <w:ilvl w:val="0"/>
                <w:numId w:val="56"/>
              </w:numPr>
              <w:spacing w:after="0" w:line="240" w:lineRule="auto"/>
              <w:ind w:hanging="927"/>
              <w:rPr>
                <w:rFonts w:ascii="Times New Roman" w:eastAsiaTheme="minorEastAsia" w:hAnsi="Times New Roman"/>
                <w:sz w:val="24"/>
                <w:szCs w:val="24"/>
              </w:rPr>
            </w:pPr>
          </w:p>
        </w:tc>
        <w:tc>
          <w:tcPr>
            <w:tcW w:w="4962" w:type="dxa"/>
            <w:tcBorders>
              <w:top w:val="single" w:sz="4" w:space="0" w:color="000000"/>
              <w:left w:val="single" w:sz="4" w:space="0" w:color="000000"/>
              <w:bottom w:val="single" w:sz="4" w:space="0" w:color="auto"/>
              <w:right w:val="single" w:sz="4" w:space="0" w:color="000000"/>
            </w:tcBorders>
          </w:tcPr>
          <w:p w:rsidR="00465598" w:rsidRPr="002073BF" w:rsidRDefault="00465598">
            <w:pPr>
              <w:spacing w:after="0" w:line="240" w:lineRule="auto"/>
              <w:rPr>
                <w:rFonts w:ascii="Times New Roman" w:hAnsi="Times New Roman" w:cs="Times New Roman"/>
                <w:sz w:val="24"/>
                <w:szCs w:val="24"/>
              </w:rPr>
            </w:pPr>
            <w:r w:rsidRPr="002073BF">
              <w:rPr>
                <w:rFonts w:ascii="Times New Roman" w:hAnsi="Times New Roman" w:cs="Times New Roman"/>
                <w:sz w:val="24"/>
                <w:szCs w:val="24"/>
              </w:rPr>
              <w:t>Выставка детских рисунков</w:t>
            </w:r>
          </w:p>
          <w:p w:rsidR="00465598" w:rsidRPr="002073BF" w:rsidRDefault="00465598">
            <w:pPr>
              <w:spacing w:after="0" w:line="240" w:lineRule="auto"/>
              <w:rPr>
                <w:rFonts w:ascii="Times New Roman" w:hAnsi="Times New Roman" w:cs="Times New Roman"/>
                <w:sz w:val="24"/>
                <w:szCs w:val="24"/>
              </w:rPr>
            </w:pPr>
            <w:r w:rsidRPr="002073BF">
              <w:rPr>
                <w:rFonts w:ascii="Times New Roman" w:hAnsi="Times New Roman" w:cs="Times New Roman"/>
                <w:sz w:val="24"/>
                <w:szCs w:val="24"/>
              </w:rPr>
              <w:t>«Мой папа – защитник отечества».</w:t>
            </w:r>
          </w:p>
        </w:tc>
        <w:tc>
          <w:tcPr>
            <w:tcW w:w="1701" w:type="dxa"/>
            <w:tcBorders>
              <w:top w:val="single" w:sz="4" w:space="0" w:color="000000"/>
              <w:left w:val="single" w:sz="4" w:space="0" w:color="000000"/>
              <w:bottom w:val="single" w:sz="4" w:space="0" w:color="auto"/>
              <w:right w:val="single" w:sz="4" w:space="0" w:color="000000"/>
            </w:tcBorders>
          </w:tcPr>
          <w:p w:rsidR="00465598" w:rsidRPr="002073BF" w:rsidRDefault="00465598">
            <w:pPr>
              <w:spacing w:after="0" w:line="240" w:lineRule="auto"/>
              <w:jc w:val="center"/>
              <w:rPr>
                <w:rFonts w:ascii="Times New Roman" w:hAnsi="Times New Roman" w:cs="Times New Roman"/>
                <w:sz w:val="24"/>
                <w:szCs w:val="24"/>
              </w:rPr>
            </w:pPr>
            <w:r w:rsidRPr="002073BF">
              <w:rPr>
                <w:rFonts w:ascii="Times New Roman" w:hAnsi="Times New Roman" w:cs="Times New Roman"/>
                <w:sz w:val="24"/>
                <w:szCs w:val="24"/>
              </w:rPr>
              <w:t>Февраль</w:t>
            </w:r>
          </w:p>
        </w:tc>
        <w:tc>
          <w:tcPr>
            <w:tcW w:w="2410" w:type="dxa"/>
            <w:tcBorders>
              <w:top w:val="single" w:sz="4" w:space="0" w:color="000000"/>
              <w:left w:val="single" w:sz="4" w:space="0" w:color="000000"/>
              <w:bottom w:val="single" w:sz="4" w:space="0" w:color="auto"/>
              <w:right w:val="single" w:sz="4" w:space="0" w:color="000000"/>
            </w:tcBorders>
          </w:tcPr>
          <w:p w:rsidR="00465598" w:rsidRPr="002073BF" w:rsidRDefault="00465598">
            <w:pPr>
              <w:pStyle w:val="ab"/>
              <w:spacing w:line="276" w:lineRule="auto"/>
              <w:jc w:val="center"/>
              <w:rPr>
                <w:rFonts w:ascii="Times New Roman" w:hAnsi="Times New Roman" w:cs="Times New Roman"/>
                <w:i w:val="0"/>
                <w:iCs w:val="0"/>
                <w:sz w:val="24"/>
                <w:szCs w:val="24"/>
                <w:lang w:val="ru-RU" w:bidi="ar-SA"/>
              </w:rPr>
            </w:pPr>
            <w:r w:rsidRPr="002073BF">
              <w:rPr>
                <w:rFonts w:ascii="Times New Roman" w:hAnsi="Times New Roman" w:cs="Times New Roman"/>
                <w:i w:val="0"/>
                <w:iCs w:val="0"/>
                <w:sz w:val="24"/>
                <w:szCs w:val="24"/>
                <w:lang w:val="ru-RU" w:bidi="ar-SA"/>
              </w:rPr>
              <w:t>Воспитатели групп, творческая группа</w:t>
            </w:r>
          </w:p>
        </w:tc>
      </w:tr>
      <w:tr w:rsidR="00465598" w:rsidRPr="002073BF" w:rsidTr="00465598">
        <w:trPr>
          <w:trHeight w:val="691"/>
        </w:trPr>
        <w:tc>
          <w:tcPr>
            <w:tcW w:w="567" w:type="dxa"/>
            <w:tcBorders>
              <w:top w:val="single" w:sz="4" w:space="0" w:color="000000"/>
              <w:left w:val="single" w:sz="4" w:space="0" w:color="000000"/>
              <w:bottom w:val="single" w:sz="4" w:space="0" w:color="000000"/>
              <w:right w:val="single" w:sz="4" w:space="0" w:color="000000"/>
            </w:tcBorders>
          </w:tcPr>
          <w:p w:rsidR="00465598" w:rsidRPr="002073BF" w:rsidRDefault="00465598" w:rsidP="00465598">
            <w:pPr>
              <w:pStyle w:val="a8"/>
              <w:numPr>
                <w:ilvl w:val="0"/>
                <w:numId w:val="56"/>
              </w:numPr>
              <w:spacing w:after="0" w:line="240" w:lineRule="auto"/>
              <w:ind w:hanging="927"/>
              <w:rPr>
                <w:rFonts w:ascii="Times New Roman" w:eastAsiaTheme="minorEastAsia" w:hAnsi="Times New Roman"/>
                <w:sz w:val="24"/>
                <w:szCs w:val="24"/>
              </w:rPr>
            </w:pPr>
          </w:p>
        </w:tc>
        <w:tc>
          <w:tcPr>
            <w:tcW w:w="4962" w:type="dxa"/>
            <w:tcBorders>
              <w:top w:val="single" w:sz="4" w:space="0" w:color="000000"/>
              <w:left w:val="single" w:sz="4" w:space="0" w:color="000000"/>
              <w:bottom w:val="single" w:sz="4" w:space="0" w:color="000000"/>
              <w:right w:val="single" w:sz="4" w:space="0" w:color="000000"/>
            </w:tcBorders>
          </w:tcPr>
          <w:p w:rsidR="00465598" w:rsidRPr="002073BF" w:rsidRDefault="00465598">
            <w:pPr>
              <w:spacing w:after="0" w:line="240" w:lineRule="auto"/>
              <w:rPr>
                <w:rFonts w:ascii="Times New Roman" w:hAnsi="Times New Roman" w:cs="Times New Roman"/>
                <w:sz w:val="24"/>
                <w:szCs w:val="24"/>
              </w:rPr>
            </w:pPr>
            <w:r w:rsidRPr="002073BF">
              <w:rPr>
                <w:rFonts w:ascii="Times New Roman" w:hAnsi="Times New Roman" w:cs="Times New Roman"/>
                <w:sz w:val="24"/>
                <w:szCs w:val="24"/>
              </w:rPr>
              <w:t>Выставка «Наши мамы как цветочки».</w:t>
            </w:r>
          </w:p>
        </w:tc>
        <w:tc>
          <w:tcPr>
            <w:tcW w:w="1701" w:type="dxa"/>
            <w:tcBorders>
              <w:top w:val="single" w:sz="4" w:space="0" w:color="000000"/>
              <w:left w:val="single" w:sz="4" w:space="0" w:color="000000"/>
              <w:bottom w:val="single" w:sz="4" w:space="0" w:color="000000"/>
              <w:right w:val="single" w:sz="4" w:space="0" w:color="000000"/>
            </w:tcBorders>
          </w:tcPr>
          <w:p w:rsidR="00465598" w:rsidRPr="002073BF" w:rsidRDefault="00465598">
            <w:pPr>
              <w:spacing w:after="0" w:line="240" w:lineRule="auto"/>
              <w:jc w:val="center"/>
              <w:rPr>
                <w:rFonts w:ascii="Times New Roman" w:hAnsi="Times New Roman" w:cs="Times New Roman"/>
                <w:sz w:val="24"/>
                <w:szCs w:val="24"/>
              </w:rPr>
            </w:pPr>
            <w:r w:rsidRPr="002073BF">
              <w:rPr>
                <w:rFonts w:ascii="Times New Roman" w:hAnsi="Times New Roman" w:cs="Times New Roman"/>
                <w:sz w:val="24"/>
                <w:szCs w:val="24"/>
              </w:rPr>
              <w:t>Март</w:t>
            </w:r>
          </w:p>
        </w:tc>
        <w:tc>
          <w:tcPr>
            <w:tcW w:w="2410" w:type="dxa"/>
            <w:tcBorders>
              <w:top w:val="single" w:sz="4" w:space="0" w:color="000000"/>
              <w:left w:val="single" w:sz="4" w:space="0" w:color="000000"/>
              <w:bottom w:val="single" w:sz="4" w:space="0" w:color="000000"/>
              <w:right w:val="single" w:sz="4" w:space="0" w:color="000000"/>
            </w:tcBorders>
          </w:tcPr>
          <w:p w:rsidR="00465598" w:rsidRPr="002073BF" w:rsidRDefault="00465598">
            <w:pPr>
              <w:pStyle w:val="ab"/>
              <w:spacing w:line="276" w:lineRule="auto"/>
              <w:jc w:val="center"/>
              <w:rPr>
                <w:rFonts w:ascii="Times New Roman" w:hAnsi="Times New Roman" w:cs="Times New Roman"/>
                <w:i w:val="0"/>
                <w:iCs w:val="0"/>
                <w:sz w:val="24"/>
                <w:szCs w:val="24"/>
                <w:lang w:val="ru-RU" w:bidi="ar-SA"/>
              </w:rPr>
            </w:pPr>
            <w:r w:rsidRPr="002073BF">
              <w:rPr>
                <w:rFonts w:ascii="Times New Roman" w:hAnsi="Times New Roman" w:cs="Times New Roman"/>
                <w:i w:val="0"/>
                <w:iCs w:val="0"/>
                <w:sz w:val="24"/>
                <w:szCs w:val="24"/>
                <w:lang w:val="ru-RU" w:bidi="ar-SA"/>
              </w:rPr>
              <w:t>Воспитатели групп, творческая группа</w:t>
            </w:r>
          </w:p>
        </w:tc>
      </w:tr>
      <w:tr w:rsidR="002073BF" w:rsidRPr="002073BF" w:rsidTr="00465598">
        <w:trPr>
          <w:trHeight w:val="691"/>
        </w:trPr>
        <w:tc>
          <w:tcPr>
            <w:tcW w:w="567" w:type="dxa"/>
            <w:tcBorders>
              <w:top w:val="single" w:sz="4" w:space="0" w:color="000000"/>
              <w:left w:val="single" w:sz="4" w:space="0" w:color="000000"/>
              <w:bottom w:val="single" w:sz="4" w:space="0" w:color="000000"/>
              <w:right w:val="single" w:sz="4" w:space="0" w:color="000000"/>
            </w:tcBorders>
          </w:tcPr>
          <w:p w:rsidR="002073BF" w:rsidRPr="002073BF" w:rsidRDefault="002073BF" w:rsidP="00465598">
            <w:pPr>
              <w:pStyle w:val="a8"/>
              <w:numPr>
                <w:ilvl w:val="0"/>
                <w:numId w:val="56"/>
              </w:numPr>
              <w:spacing w:after="0" w:line="240" w:lineRule="auto"/>
              <w:ind w:hanging="927"/>
              <w:rPr>
                <w:rFonts w:ascii="Times New Roman" w:eastAsiaTheme="minorEastAsia" w:hAnsi="Times New Roman"/>
                <w:sz w:val="24"/>
                <w:szCs w:val="24"/>
              </w:rPr>
            </w:pPr>
          </w:p>
        </w:tc>
        <w:tc>
          <w:tcPr>
            <w:tcW w:w="4962" w:type="dxa"/>
            <w:tcBorders>
              <w:top w:val="single" w:sz="4" w:space="0" w:color="000000"/>
              <w:left w:val="single" w:sz="4" w:space="0" w:color="000000"/>
              <w:bottom w:val="single" w:sz="4" w:space="0" w:color="000000"/>
              <w:right w:val="single" w:sz="4" w:space="0" w:color="000000"/>
            </w:tcBorders>
          </w:tcPr>
          <w:p w:rsidR="002073BF" w:rsidRDefault="002073BF" w:rsidP="007D1458">
            <w:pPr>
              <w:spacing w:after="0" w:line="240" w:lineRule="auto"/>
              <w:rPr>
                <w:rFonts w:ascii="Times New Roman" w:hAnsi="Times New Roman" w:cs="Times New Roman"/>
                <w:sz w:val="24"/>
                <w:szCs w:val="24"/>
              </w:rPr>
            </w:pPr>
            <w:r>
              <w:rPr>
                <w:rFonts w:ascii="Times New Roman" w:hAnsi="Times New Roman" w:cs="Times New Roman"/>
                <w:sz w:val="24"/>
                <w:szCs w:val="24"/>
              </w:rPr>
              <w:t>Выставка рисунков, поделок, фотографий «Казань глазами детей»</w:t>
            </w:r>
          </w:p>
        </w:tc>
        <w:tc>
          <w:tcPr>
            <w:tcW w:w="1701" w:type="dxa"/>
            <w:tcBorders>
              <w:top w:val="single" w:sz="4" w:space="0" w:color="000000"/>
              <w:left w:val="single" w:sz="4" w:space="0" w:color="000000"/>
              <w:bottom w:val="single" w:sz="4" w:space="0" w:color="000000"/>
              <w:right w:val="single" w:sz="4" w:space="0" w:color="000000"/>
            </w:tcBorders>
          </w:tcPr>
          <w:p w:rsidR="002073BF" w:rsidRPr="002073BF" w:rsidRDefault="002073BF" w:rsidP="007D1458">
            <w:pPr>
              <w:spacing w:after="0" w:line="240" w:lineRule="auto"/>
              <w:jc w:val="center"/>
              <w:rPr>
                <w:rFonts w:ascii="Times New Roman" w:hAnsi="Times New Roman" w:cs="Times New Roman"/>
                <w:sz w:val="24"/>
                <w:szCs w:val="24"/>
              </w:rPr>
            </w:pPr>
            <w:r w:rsidRPr="002073BF">
              <w:rPr>
                <w:rFonts w:ascii="Times New Roman" w:hAnsi="Times New Roman" w:cs="Times New Roman"/>
                <w:sz w:val="24"/>
                <w:szCs w:val="24"/>
              </w:rPr>
              <w:t>Март</w:t>
            </w:r>
          </w:p>
        </w:tc>
        <w:tc>
          <w:tcPr>
            <w:tcW w:w="2410" w:type="dxa"/>
            <w:tcBorders>
              <w:top w:val="single" w:sz="4" w:space="0" w:color="000000"/>
              <w:left w:val="single" w:sz="4" w:space="0" w:color="000000"/>
              <w:bottom w:val="single" w:sz="4" w:space="0" w:color="000000"/>
              <w:right w:val="single" w:sz="4" w:space="0" w:color="000000"/>
            </w:tcBorders>
          </w:tcPr>
          <w:p w:rsidR="002073BF" w:rsidRPr="002073BF" w:rsidRDefault="002073BF" w:rsidP="007D1458">
            <w:pPr>
              <w:pStyle w:val="ab"/>
              <w:spacing w:line="276" w:lineRule="auto"/>
              <w:jc w:val="center"/>
              <w:rPr>
                <w:rFonts w:ascii="Times New Roman" w:hAnsi="Times New Roman" w:cs="Times New Roman"/>
                <w:i w:val="0"/>
                <w:iCs w:val="0"/>
                <w:sz w:val="24"/>
                <w:szCs w:val="24"/>
                <w:lang w:val="ru-RU" w:bidi="ar-SA"/>
              </w:rPr>
            </w:pPr>
            <w:r w:rsidRPr="002073BF">
              <w:rPr>
                <w:rFonts w:ascii="Times New Roman" w:hAnsi="Times New Roman" w:cs="Times New Roman"/>
                <w:i w:val="0"/>
                <w:iCs w:val="0"/>
                <w:sz w:val="24"/>
                <w:szCs w:val="24"/>
                <w:lang w:val="ru-RU" w:bidi="ar-SA"/>
              </w:rPr>
              <w:t>Воспитатели групп, творческая группа</w:t>
            </w:r>
          </w:p>
          <w:p w:rsidR="002073BF" w:rsidRPr="002073BF" w:rsidRDefault="002073BF" w:rsidP="007D1458">
            <w:pPr>
              <w:pStyle w:val="ab"/>
              <w:spacing w:line="276" w:lineRule="auto"/>
              <w:jc w:val="center"/>
              <w:rPr>
                <w:rFonts w:ascii="Times New Roman" w:hAnsi="Times New Roman" w:cs="Times New Roman"/>
                <w:i w:val="0"/>
                <w:iCs w:val="0"/>
                <w:sz w:val="24"/>
                <w:szCs w:val="24"/>
                <w:lang w:val="ru-RU" w:bidi="ar-SA"/>
              </w:rPr>
            </w:pPr>
          </w:p>
        </w:tc>
      </w:tr>
      <w:tr w:rsidR="00465598" w:rsidRPr="002073BF" w:rsidTr="00465598">
        <w:trPr>
          <w:trHeight w:val="691"/>
        </w:trPr>
        <w:tc>
          <w:tcPr>
            <w:tcW w:w="567" w:type="dxa"/>
            <w:tcBorders>
              <w:top w:val="single" w:sz="4" w:space="0" w:color="000000"/>
              <w:left w:val="single" w:sz="4" w:space="0" w:color="000000"/>
              <w:bottom w:val="single" w:sz="4" w:space="0" w:color="000000"/>
              <w:right w:val="single" w:sz="4" w:space="0" w:color="000000"/>
            </w:tcBorders>
          </w:tcPr>
          <w:p w:rsidR="00465598" w:rsidRPr="002073BF" w:rsidRDefault="00465598" w:rsidP="00465598">
            <w:pPr>
              <w:pStyle w:val="a8"/>
              <w:numPr>
                <w:ilvl w:val="0"/>
                <w:numId w:val="56"/>
              </w:numPr>
              <w:spacing w:after="0" w:line="240" w:lineRule="auto"/>
              <w:ind w:hanging="927"/>
              <w:rPr>
                <w:rFonts w:ascii="Times New Roman" w:eastAsiaTheme="minorEastAsia" w:hAnsi="Times New Roman"/>
                <w:sz w:val="24"/>
                <w:szCs w:val="24"/>
              </w:rPr>
            </w:pPr>
          </w:p>
        </w:tc>
        <w:tc>
          <w:tcPr>
            <w:tcW w:w="4962" w:type="dxa"/>
            <w:tcBorders>
              <w:top w:val="single" w:sz="4" w:space="0" w:color="000000"/>
              <w:left w:val="single" w:sz="4" w:space="0" w:color="000000"/>
              <w:bottom w:val="single" w:sz="4" w:space="0" w:color="000000"/>
              <w:right w:val="single" w:sz="4" w:space="0" w:color="000000"/>
            </w:tcBorders>
          </w:tcPr>
          <w:p w:rsidR="00465598" w:rsidRPr="002073BF" w:rsidRDefault="00465598">
            <w:pPr>
              <w:spacing w:after="0" w:line="240" w:lineRule="auto"/>
              <w:rPr>
                <w:rFonts w:ascii="Times New Roman" w:hAnsi="Times New Roman" w:cs="Times New Roman"/>
                <w:sz w:val="24"/>
                <w:szCs w:val="24"/>
              </w:rPr>
            </w:pPr>
            <w:r w:rsidRPr="002073BF">
              <w:rPr>
                <w:rFonts w:ascii="Times New Roman" w:hAnsi="Times New Roman" w:cs="Times New Roman"/>
                <w:sz w:val="24"/>
                <w:szCs w:val="24"/>
              </w:rPr>
              <w:t>Выставка детского творчества «Сказочные планеты».</w:t>
            </w:r>
          </w:p>
        </w:tc>
        <w:tc>
          <w:tcPr>
            <w:tcW w:w="1701" w:type="dxa"/>
            <w:tcBorders>
              <w:top w:val="single" w:sz="4" w:space="0" w:color="000000"/>
              <w:left w:val="single" w:sz="4" w:space="0" w:color="000000"/>
              <w:bottom w:val="single" w:sz="4" w:space="0" w:color="000000"/>
              <w:right w:val="single" w:sz="4" w:space="0" w:color="000000"/>
            </w:tcBorders>
          </w:tcPr>
          <w:p w:rsidR="00465598" w:rsidRPr="002073BF" w:rsidRDefault="00465598">
            <w:pPr>
              <w:spacing w:after="0" w:line="240" w:lineRule="auto"/>
              <w:jc w:val="center"/>
              <w:rPr>
                <w:rFonts w:ascii="Times New Roman" w:hAnsi="Times New Roman" w:cs="Times New Roman"/>
                <w:sz w:val="24"/>
                <w:szCs w:val="24"/>
              </w:rPr>
            </w:pPr>
            <w:r w:rsidRPr="002073BF">
              <w:rPr>
                <w:rFonts w:ascii="Times New Roman" w:hAnsi="Times New Roman" w:cs="Times New Roman"/>
                <w:sz w:val="24"/>
                <w:szCs w:val="24"/>
              </w:rPr>
              <w:t>Апрель</w:t>
            </w:r>
          </w:p>
        </w:tc>
        <w:tc>
          <w:tcPr>
            <w:tcW w:w="2410" w:type="dxa"/>
            <w:tcBorders>
              <w:top w:val="single" w:sz="4" w:space="0" w:color="000000"/>
              <w:left w:val="single" w:sz="4" w:space="0" w:color="000000"/>
              <w:bottom w:val="single" w:sz="4" w:space="0" w:color="000000"/>
              <w:right w:val="single" w:sz="4" w:space="0" w:color="000000"/>
            </w:tcBorders>
          </w:tcPr>
          <w:p w:rsidR="00465598" w:rsidRPr="002073BF" w:rsidRDefault="00465598">
            <w:pPr>
              <w:pStyle w:val="ab"/>
              <w:spacing w:line="276" w:lineRule="auto"/>
              <w:jc w:val="center"/>
              <w:rPr>
                <w:rFonts w:ascii="Times New Roman" w:hAnsi="Times New Roman" w:cs="Times New Roman"/>
                <w:i w:val="0"/>
                <w:iCs w:val="0"/>
                <w:sz w:val="24"/>
                <w:szCs w:val="24"/>
                <w:lang w:val="ru-RU" w:bidi="ar-SA"/>
              </w:rPr>
            </w:pPr>
            <w:r w:rsidRPr="002073BF">
              <w:rPr>
                <w:rFonts w:ascii="Times New Roman" w:hAnsi="Times New Roman" w:cs="Times New Roman"/>
                <w:i w:val="0"/>
                <w:iCs w:val="0"/>
                <w:sz w:val="24"/>
                <w:szCs w:val="24"/>
                <w:lang w:val="ru-RU" w:bidi="ar-SA"/>
              </w:rPr>
              <w:t>Воспитатели групп, творческая группа</w:t>
            </w:r>
          </w:p>
        </w:tc>
      </w:tr>
      <w:tr w:rsidR="00465598" w:rsidRPr="002073BF" w:rsidTr="00465598">
        <w:trPr>
          <w:trHeight w:val="691"/>
        </w:trPr>
        <w:tc>
          <w:tcPr>
            <w:tcW w:w="567" w:type="dxa"/>
            <w:tcBorders>
              <w:top w:val="single" w:sz="4" w:space="0" w:color="000000"/>
              <w:left w:val="single" w:sz="4" w:space="0" w:color="000000"/>
              <w:bottom w:val="single" w:sz="4" w:space="0" w:color="000000"/>
              <w:right w:val="single" w:sz="4" w:space="0" w:color="000000"/>
            </w:tcBorders>
          </w:tcPr>
          <w:p w:rsidR="00465598" w:rsidRPr="002073BF" w:rsidRDefault="00465598" w:rsidP="00465598">
            <w:pPr>
              <w:pStyle w:val="a8"/>
              <w:numPr>
                <w:ilvl w:val="0"/>
                <w:numId w:val="56"/>
              </w:numPr>
              <w:spacing w:after="0" w:line="240" w:lineRule="auto"/>
              <w:ind w:hanging="927"/>
              <w:rPr>
                <w:rFonts w:ascii="Times New Roman" w:eastAsiaTheme="minorEastAsia" w:hAnsi="Times New Roman"/>
                <w:sz w:val="24"/>
                <w:szCs w:val="24"/>
              </w:rPr>
            </w:pPr>
          </w:p>
        </w:tc>
        <w:tc>
          <w:tcPr>
            <w:tcW w:w="4962" w:type="dxa"/>
            <w:tcBorders>
              <w:top w:val="single" w:sz="4" w:space="0" w:color="000000"/>
              <w:left w:val="single" w:sz="4" w:space="0" w:color="000000"/>
              <w:bottom w:val="single" w:sz="4" w:space="0" w:color="000000"/>
              <w:right w:val="single" w:sz="4" w:space="0" w:color="000000"/>
            </w:tcBorders>
          </w:tcPr>
          <w:p w:rsidR="00465598" w:rsidRPr="002073BF" w:rsidRDefault="00465598">
            <w:pPr>
              <w:spacing w:after="0" w:line="240" w:lineRule="auto"/>
              <w:rPr>
                <w:rFonts w:ascii="Times New Roman" w:hAnsi="Times New Roman" w:cs="Times New Roman"/>
                <w:sz w:val="24"/>
                <w:szCs w:val="24"/>
              </w:rPr>
            </w:pPr>
            <w:r w:rsidRPr="002073BF">
              <w:rPr>
                <w:rFonts w:ascii="Times New Roman" w:hAnsi="Times New Roman" w:cs="Times New Roman"/>
                <w:sz w:val="24"/>
                <w:szCs w:val="24"/>
              </w:rPr>
              <w:t>Конкурс чтецов «Г.Тукай в наших сердцах».</w:t>
            </w:r>
          </w:p>
        </w:tc>
        <w:tc>
          <w:tcPr>
            <w:tcW w:w="1701" w:type="dxa"/>
            <w:tcBorders>
              <w:top w:val="single" w:sz="4" w:space="0" w:color="000000"/>
              <w:left w:val="single" w:sz="4" w:space="0" w:color="000000"/>
              <w:bottom w:val="single" w:sz="4" w:space="0" w:color="000000"/>
              <w:right w:val="single" w:sz="4" w:space="0" w:color="000000"/>
            </w:tcBorders>
          </w:tcPr>
          <w:p w:rsidR="00465598" w:rsidRPr="002073BF" w:rsidRDefault="00465598">
            <w:pPr>
              <w:spacing w:after="0" w:line="240" w:lineRule="auto"/>
              <w:jc w:val="center"/>
              <w:rPr>
                <w:rFonts w:ascii="Times New Roman" w:hAnsi="Times New Roman" w:cs="Times New Roman"/>
                <w:sz w:val="24"/>
                <w:szCs w:val="24"/>
              </w:rPr>
            </w:pPr>
            <w:r w:rsidRPr="002073BF">
              <w:rPr>
                <w:rFonts w:ascii="Times New Roman" w:hAnsi="Times New Roman" w:cs="Times New Roman"/>
                <w:sz w:val="24"/>
                <w:szCs w:val="24"/>
              </w:rPr>
              <w:t>Апрель</w:t>
            </w:r>
          </w:p>
        </w:tc>
        <w:tc>
          <w:tcPr>
            <w:tcW w:w="2410" w:type="dxa"/>
            <w:tcBorders>
              <w:top w:val="single" w:sz="4" w:space="0" w:color="000000"/>
              <w:left w:val="single" w:sz="4" w:space="0" w:color="000000"/>
              <w:bottom w:val="single" w:sz="4" w:space="0" w:color="000000"/>
              <w:right w:val="single" w:sz="4" w:space="0" w:color="000000"/>
            </w:tcBorders>
          </w:tcPr>
          <w:p w:rsidR="00465598" w:rsidRPr="002073BF" w:rsidRDefault="00465598">
            <w:pPr>
              <w:pStyle w:val="ab"/>
              <w:spacing w:line="276" w:lineRule="auto"/>
              <w:jc w:val="center"/>
              <w:rPr>
                <w:rFonts w:ascii="Times New Roman" w:hAnsi="Times New Roman" w:cs="Times New Roman"/>
                <w:i w:val="0"/>
                <w:iCs w:val="0"/>
                <w:sz w:val="24"/>
                <w:szCs w:val="24"/>
                <w:lang w:val="ru-RU" w:bidi="ar-SA"/>
              </w:rPr>
            </w:pPr>
            <w:r w:rsidRPr="002073BF">
              <w:rPr>
                <w:rFonts w:ascii="Times New Roman" w:hAnsi="Times New Roman" w:cs="Times New Roman"/>
                <w:i w:val="0"/>
                <w:iCs w:val="0"/>
                <w:sz w:val="24"/>
                <w:szCs w:val="24"/>
                <w:lang w:val="ru-RU" w:bidi="ar-SA"/>
              </w:rPr>
              <w:t>Воспитатели групп, творческая группа</w:t>
            </w:r>
          </w:p>
        </w:tc>
      </w:tr>
      <w:tr w:rsidR="00465598" w:rsidRPr="002073BF" w:rsidTr="00465598">
        <w:trPr>
          <w:trHeight w:val="691"/>
        </w:trPr>
        <w:tc>
          <w:tcPr>
            <w:tcW w:w="567" w:type="dxa"/>
            <w:tcBorders>
              <w:top w:val="single" w:sz="4" w:space="0" w:color="000000"/>
              <w:left w:val="single" w:sz="4" w:space="0" w:color="000000"/>
              <w:bottom w:val="single" w:sz="4" w:space="0" w:color="000000"/>
              <w:right w:val="single" w:sz="4" w:space="0" w:color="000000"/>
            </w:tcBorders>
          </w:tcPr>
          <w:p w:rsidR="00465598" w:rsidRPr="002073BF" w:rsidRDefault="00465598" w:rsidP="00465598">
            <w:pPr>
              <w:pStyle w:val="a8"/>
              <w:numPr>
                <w:ilvl w:val="0"/>
                <w:numId w:val="56"/>
              </w:numPr>
              <w:spacing w:after="0" w:line="240" w:lineRule="auto"/>
              <w:ind w:hanging="927"/>
              <w:rPr>
                <w:rFonts w:ascii="Times New Roman" w:eastAsiaTheme="minorEastAsia" w:hAnsi="Times New Roman"/>
                <w:sz w:val="24"/>
                <w:szCs w:val="24"/>
              </w:rPr>
            </w:pPr>
          </w:p>
        </w:tc>
        <w:tc>
          <w:tcPr>
            <w:tcW w:w="4962" w:type="dxa"/>
            <w:tcBorders>
              <w:top w:val="single" w:sz="4" w:space="0" w:color="000000"/>
              <w:left w:val="single" w:sz="4" w:space="0" w:color="000000"/>
              <w:bottom w:val="single" w:sz="4" w:space="0" w:color="000000"/>
              <w:right w:val="single" w:sz="4" w:space="0" w:color="000000"/>
            </w:tcBorders>
          </w:tcPr>
          <w:p w:rsidR="00465598" w:rsidRPr="002073BF" w:rsidRDefault="00465598">
            <w:pPr>
              <w:spacing w:after="0" w:line="240" w:lineRule="auto"/>
              <w:rPr>
                <w:rFonts w:ascii="Times New Roman" w:hAnsi="Times New Roman" w:cs="Times New Roman"/>
                <w:sz w:val="24"/>
                <w:szCs w:val="24"/>
              </w:rPr>
            </w:pPr>
            <w:r w:rsidRPr="002073BF">
              <w:rPr>
                <w:rFonts w:ascii="Times New Roman" w:hAnsi="Times New Roman" w:cs="Times New Roman"/>
                <w:sz w:val="24"/>
                <w:szCs w:val="24"/>
              </w:rPr>
              <w:t>Трудовой десант «Красота своими руками».</w:t>
            </w:r>
          </w:p>
        </w:tc>
        <w:tc>
          <w:tcPr>
            <w:tcW w:w="1701" w:type="dxa"/>
            <w:tcBorders>
              <w:top w:val="single" w:sz="4" w:space="0" w:color="000000"/>
              <w:left w:val="single" w:sz="4" w:space="0" w:color="000000"/>
              <w:bottom w:val="single" w:sz="4" w:space="0" w:color="000000"/>
              <w:right w:val="single" w:sz="4" w:space="0" w:color="000000"/>
            </w:tcBorders>
          </w:tcPr>
          <w:p w:rsidR="00465598" w:rsidRPr="002073BF" w:rsidRDefault="00465598">
            <w:pPr>
              <w:spacing w:after="0" w:line="240" w:lineRule="auto"/>
              <w:jc w:val="center"/>
              <w:rPr>
                <w:rFonts w:ascii="Times New Roman" w:hAnsi="Times New Roman" w:cs="Times New Roman"/>
                <w:sz w:val="24"/>
                <w:szCs w:val="24"/>
              </w:rPr>
            </w:pPr>
            <w:r w:rsidRPr="002073BF">
              <w:rPr>
                <w:rFonts w:ascii="Times New Roman" w:hAnsi="Times New Roman" w:cs="Times New Roman"/>
                <w:sz w:val="24"/>
                <w:szCs w:val="24"/>
              </w:rPr>
              <w:t>Май</w:t>
            </w:r>
          </w:p>
        </w:tc>
        <w:tc>
          <w:tcPr>
            <w:tcW w:w="2410" w:type="dxa"/>
            <w:tcBorders>
              <w:top w:val="single" w:sz="4" w:space="0" w:color="000000"/>
              <w:left w:val="single" w:sz="4" w:space="0" w:color="000000"/>
              <w:bottom w:val="single" w:sz="4" w:space="0" w:color="000000"/>
              <w:right w:val="single" w:sz="4" w:space="0" w:color="000000"/>
            </w:tcBorders>
          </w:tcPr>
          <w:p w:rsidR="00465598" w:rsidRPr="002073BF" w:rsidRDefault="00465598">
            <w:pPr>
              <w:pStyle w:val="ab"/>
              <w:spacing w:line="276" w:lineRule="auto"/>
              <w:jc w:val="center"/>
              <w:rPr>
                <w:rFonts w:ascii="Times New Roman" w:hAnsi="Times New Roman" w:cs="Times New Roman"/>
                <w:i w:val="0"/>
                <w:iCs w:val="0"/>
                <w:sz w:val="24"/>
                <w:szCs w:val="24"/>
                <w:lang w:val="ru-RU" w:bidi="ar-SA"/>
              </w:rPr>
            </w:pPr>
            <w:r w:rsidRPr="002073BF">
              <w:rPr>
                <w:rFonts w:ascii="Times New Roman" w:hAnsi="Times New Roman" w:cs="Times New Roman"/>
                <w:i w:val="0"/>
                <w:iCs w:val="0"/>
                <w:sz w:val="24"/>
                <w:szCs w:val="24"/>
                <w:lang w:val="ru-RU" w:bidi="ar-SA"/>
              </w:rPr>
              <w:t>Воспитатели групп, творческая группа</w:t>
            </w:r>
          </w:p>
        </w:tc>
      </w:tr>
    </w:tbl>
    <w:p w:rsidR="001A4B06" w:rsidRPr="004554CB" w:rsidRDefault="001A4B06" w:rsidP="00CD7CB9">
      <w:pPr>
        <w:spacing w:after="0" w:line="240" w:lineRule="auto"/>
        <w:contextualSpacing/>
        <w:jc w:val="center"/>
        <w:rPr>
          <w:rFonts w:ascii="Times New Roman" w:hAnsi="Times New Roman" w:cs="Times New Roman"/>
          <w:b/>
          <w:color w:val="FF0000"/>
          <w:sz w:val="24"/>
          <w:szCs w:val="24"/>
        </w:rPr>
      </w:pPr>
    </w:p>
    <w:p w:rsidR="00AF07F1" w:rsidRPr="000B4A58" w:rsidRDefault="00AF07F1" w:rsidP="00A320E7">
      <w:pPr>
        <w:pStyle w:val="a8"/>
        <w:numPr>
          <w:ilvl w:val="1"/>
          <w:numId w:val="31"/>
        </w:numPr>
        <w:spacing w:after="0" w:line="240" w:lineRule="auto"/>
        <w:ind w:left="0" w:firstLine="0"/>
        <w:jc w:val="center"/>
        <w:rPr>
          <w:rFonts w:ascii="Times New Roman" w:hAnsi="Times New Roman"/>
          <w:b/>
          <w:sz w:val="24"/>
          <w:szCs w:val="24"/>
        </w:rPr>
      </w:pPr>
      <w:r w:rsidRPr="000B4A58">
        <w:rPr>
          <w:rFonts w:ascii="Times New Roman" w:hAnsi="Times New Roman"/>
          <w:b/>
          <w:sz w:val="24"/>
          <w:szCs w:val="24"/>
        </w:rPr>
        <w:t>Мероприятия, развлечения, праздники</w:t>
      </w:r>
    </w:p>
    <w:tbl>
      <w:tblPr>
        <w:tblW w:w="97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4962"/>
        <w:gridCol w:w="1701"/>
        <w:gridCol w:w="2552"/>
      </w:tblGrid>
      <w:tr w:rsidR="00340D64" w:rsidRPr="000B4A58" w:rsidTr="00DC1E18">
        <w:trPr>
          <w:trHeight w:val="318"/>
        </w:trPr>
        <w:tc>
          <w:tcPr>
            <w:tcW w:w="567" w:type="dxa"/>
            <w:tcBorders>
              <w:top w:val="single" w:sz="4" w:space="0" w:color="000000"/>
              <w:left w:val="single" w:sz="4" w:space="0" w:color="000000"/>
              <w:bottom w:val="single" w:sz="4" w:space="0" w:color="000000"/>
              <w:right w:val="single" w:sz="4" w:space="0" w:color="000000"/>
            </w:tcBorders>
          </w:tcPr>
          <w:p w:rsidR="000A5D25" w:rsidRPr="000B4A58" w:rsidRDefault="000C4AE9" w:rsidP="00CD7CB9">
            <w:pPr>
              <w:pStyle w:val="a8"/>
              <w:spacing w:after="0" w:line="240" w:lineRule="auto"/>
              <w:ind w:left="34"/>
              <w:jc w:val="center"/>
              <w:rPr>
                <w:rFonts w:ascii="Times New Roman" w:hAnsi="Times New Roman"/>
                <w:b/>
                <w:sz w:val="24"/>
                <w:szCs w:val="24"/>
              </w:rPr>
            </w:pPr>
            <w:r w:rsidRPr="000B4A58">
              <w:rPr>
                <w:rFonts w:ascii="Times New Roman" w:hAnsi="Times New Roman"/>
                <w:b/>
                <w:sz w:val="24"/>
                <w:szCs w:val="24"/>
              </w:rPr>
              <w:t>№</w:t>
            </w:r>
          </w:p>
        </w:tc>
        <w:tc>
          <w:tcPr>
            <w:tcW w:w="4962" w:type="dxa"/>
            <w:tcBorders>
              <w:top w:val="single" w:sz="4" w:space="0" w:color="000000"/>
              <w:left w:val="single" w:sz="4" w:space="0" w:color="000000"/>
              <w:bottom w:val="single" w:sz="4" w:space="0" w:color="000000"/>
              <w:right w:val="single" w:sz="4" w:space="0" w:color="000000"/>
            </w:tcBorders>
          </w:tcPr>
          <w:p w:rsidR="000A5D25" w:rsidRPr="000B4A58" w:rsidRDefault="000A5D25" w:rsidP="00CD7CB9">
            <w:pPr>
              <w:spacing w:after="0" w:line="240" w:lineRule="auto"/>
              <w:contextualSpacing/>
              <w:jc w:val="center"/>
              <w:rPr>
                <w:rFonts w:ascii="Times New Roman" w:hAnsi="Times New Roman" w:cs="Times New Roman"/>
                <w:b/>
                <w:sz w:val="24"/>
                <w:szCs w:val="24"/>
              </w:rPr>
            </w:pPr>
            <w:r w:rsidRPr="000B4A58">
              <w:rPr>
                <w:rFonts w:ascii="Times New Roman" w:hAnsi="Times New Roman" w:cs="Times New Roman"/>
                <w:b/>
                <w:sz w:val="24"/>
                <w:szCs w:val="24"/>
              </w:rPr>
              <w:t>Содержание работы</w:t>
            </w:r>
          </w:p>
          <w:p w:rsidR="000A5D25" w:rsidRPr="000B4A58" w:rsidRDefault="000A5D25" w:rsidP="00CD7CB9">
            <w:pPr>
              <w:pStyle w:val="ab"/>
              <w:rPr>
                <w:rFonts w:ascii="Times New Roman" w:hAnsi="Times New Roman" w:cs="Times New Roman"/>
                <w:b/>
                <w:i w:val="0"/>
                <w:sz w:val="24"/>
                <w:szCs w:val="24"/>
                <w:lang w:val="ru-RU"/>
              </w:rPr>
            </w:pPr>
          </w:p>
        </w:tc>
        <w:tc>
          <w:tcPr>
            <w:tcW w:w="1701" w:type="dxa"/>
            <w:tcBorders>
              <w:top w:val="single" w:sz="4" w:space="0" w:color="000000"/>
              <w:left w:val="single" w:sz="4" w:space="0" w:color="000000"/>
              <w:bottom w:val="single" w:sz="4" w:space="0" w:color="000000"/>
              <w:right w:val="single" w:sz="4" w:space="0" w:color="000000"/>
            </w:tcBorders>
          </w:tcPr>
          <w:p w:rsidR="000A5D25" w:rsidRPr="000B4A58" w:rsidRDefault="000A5D25" w:rsidP="005C1F4E">
            <w:pPr>
              <w:pStyle w:val="ab"/>
              <w:jc w:val="center"/>
              <w:rPr>
                <w:rFonts w:ascii="Times New Roman" w:hAnsi="Times New Roman" w:cs="Times New Roman"/>
                <w:b/>
                <w:i w:val="0"/>
                <w:sz w:val="24"/>
                <w:szCs w:val="24"/>
                <w:lang w:val="ru-RU"/>
              </w:rPr>
            </w:pPr>
            <w:r w:rsidRPr="000B4A58">
              <w:rPr>
                <w:rFonts w:ascii="Times New Roman" w:hAnsi="Times New Roman" w:cs="Times New Roman"/>
                <w:b/>
                <w:i w:val="0"/>
                <w:sz w:val="24"/>
                <w:szCs w:val="24"/>
                <w:lang w:val="ru-RU"/>
              </w:rPr>
              <w:t>Сроки</w:t>
            </w:r>
          </w:p>
        </w:tc>
        <w:tc>
          <w:tcPr>
            <w:tcW w:w="2552" w:type="dxa"/>
            <w:tcBorders>
              <w:top w:val="single" w:sz="4" w:space="0" w:color="000000"/>
              <w:left w:val="single" w:sz="4" w:space="0" w:color="000000"/>
              <w:bottom w:val="single" w:sz="4" w:space="0" w:color="000000"/>
              <w:right w:val="single" w:sz="4" w:space="0" w:color="000000"/>
            </w:tcBorders>
          </w:tcPr>
          <w:p w:rsidR="000A5D25" w:rsidRPr="000B4A58" w:rsidRDefault="000A5D25" w:rsidP="005C1F4E">
            <w:pPr>
              <w:pStyle w:val="ab"/>
              <w:jc w:val="center"/>
              <w:rPr>
                <w:rFonts w:ascii="Times New Roman" w:hAnsi="Times New Roman" w:cs="Times New Roman"/>
                <w:b/>
                <w:i w:val="0"/>
                <w:sz w:val="24"/>
                <w:szCs w:val="24"/>
                <w:lang w:val="ru-RU"/>
              </w:rPr>
            </w:pPr>
            <w:r w:rsidRPr="000B4A58">
              <w:rPr>
                <w:rFonts w:ascii="Times New Roman" w:hAnsi="Times New Roman" w:cs="Times New Roman"/>
                <w:b/>
                <w:i w:val="0"/>
                <w:sz w:val="24"/>
                <w:szCs w:val="24"/>
                <w:lang w:val="ru-RU"/>
              </w:rPr>
              <w:t>Ответственные</w:t>
            </w:r>
          </w:p>
        </w:tc>
      </w:tr>
      <w:tr w:rsidR="00340D64" w:rsidRPr="000B4A58" w:rsidTr="00DC1E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67" w:type="dxa"/>
          </w:tcPr>
          <w:p w:rsidR="004C3D11" w:rsidRPr="000B4A58" w:rsidRDefault="004C3D11" w:rsidP="00A320E7">
            <w:pPr>
              <w:pStyle w:val="a8"/>
              <w:numPr>
                <w:ilvl w:val="0"/>
                <w:numId w:val="19"/>
              </w:numPr>
              <w:spacing w:after="0" w:line="240" w:lineRule="auto"/>
              <w:ind w:hanging="927"/>
              <w:rPr>
                <w:rFonts w:ascii="Times New Roman" w:eastAsiaTheme="minorEastAsia" w:hAnsi="Times New Roman"/>
                <w:bCs/>
                <w:spacing w:val="-1"/>
                <w:sz w:val="24"/>
                <w:szCs w:val="24"/>
              </w:rPr>
            </w:pPr>
          </w:p>
        </w:tc>
        <w:tc>
          <w:tcPr>
            <w:tcW w:w="4962" w:type="dxa"/>
          </w:tcPr>
          <w:p w:rsidR="004C3D11" w:rsidRPr="000B4A58" w:rsidRDefault="004C3D11">
            <w:pPr>
              <w:spacing w:after="0" w:line="240" w:lineRule="auto"/>
              <w:rPr>
                <w:rFonts w:ascii="Times New Roman" w:hAnsi="Times New Roman" w:cs="Times New Roman"/>
                <w:bCs/>
                <w:spacing w:val="-1"/>
                <w:sz w:val="24"/>
                <w:szCs w:val="24"/>
              </w:rPr>
            </w:pPr>
            <w:r w:rsidRPr="000B4A58">
              <w:rPr>
                <w:rFonts w:ascii="Times New Roman" w:hAnsi="Times New Roman" w:cs="Times New Roman"/>
                <w:bCs/>
                <w:spacing w:val="-1"/>
                <w:sz w:val="24"/>
                <w:szCs w:val="24"/>
              </w:rPr>
              <w:t>Познавательно-развлекате</w:t>
            </w:r>
            <w:r w:rsidR="001637D8" w:rsidRPr="000B4A58">
              <w:rPr>
                <w:rFonts w:ascii="Times New Roman" w:hAnsi="Times New Roman" w:cs="Times New Roman"/>
                <w:bCs/>
                <w:spacing w:val="-1"/>
                <w:sz w:val="24"/>
                <w:szCs w:val="24"/>
              </w:rPr>
              <w:t>льное мероприятие «День знаний»</w:t>
            </w:r>
          </w:p>
        </w:tc>
        <w:tc>
          <w:tcPr>
            <w:tcW w:w="1701" w:type="dxa"/>
          </w:tcPr>
          <w:p w:rsidR="004C3D11" w:rsidRPr="000B4A58" w:rsidRDefault="004C3D11">
            <w:pPr>
              <w:spacing w:after="0" w:line="240" w:lineRule="auto"/>
              <w:jc w:val="center"/>
              <w:rPr>
                <w:rFonts w:ascii="Times New Roman" w:hAnsi="Times New Roman" w:cs="Times New Roman"/>
                <w:bCs/>
                <w:spacing w:val="-1"/>
                <w:sz w:val="24"/>
                <w:szCs w:val="24"/>
              </w:rPr>
            </w:pPr>
            <w:r w:rsidRPr="000B4A58">
              <w:rPr>
                <w:rFonts w:ascii="Times New Roman" w:hAnsi="Times New Roman" w:cs="Times New Roman"/>
                <w:bCs/>
                <w:spacing w:val="-1"/>
                <w:sz w:val="24"/>
                <w:szCs w:val="24"/>
              </w:rPr>
              <w:t>Сентябрь</w:t>
            </w:r>
          </w:p>
        </w:tc>
        <w:tc>
          <w:tcPr>
            <w:tcW w:w="2552" w:type="dxa"/>
          </w:tcPr>
          <w:p w:rsidR="004C3D11" w:rsidRPr="000B4A58" w:rsidRDefault="004C3D11">
            <w:pPr>
              <w:spacing w:after="0" w:line="240" w:lineRule="auto"/>
              <w:contextualSpacing/>
              <w:jc w:val="center"/>
              <w:rPr>
                <w:rFonts w:ascii="Times New Roman" w:hAnsi="Times New Roman" w:cs="Times New Roman"/>
                <w:bCs/>
                <w:spacing w:val="-1"/>
                <w:sz w:val="24"/>
                <w:szCs w:val="24"/>
              </w:rPr>
            </w:pPr>
            <w:r w:rsidRPr="000B4A58">
              <w:rPr>
                <w:rFonts w:ascii="Times New Roman" w:hAnsi="Times New Roman" w:cs="Times New Roman"/>
                <w:bCs/>
                <w:spacing w:val="-1"/>
                <w:sz w:val="24"/>
                <w:szCs w:val="24"/>
              </w:rPr>
              <w:t>Музыкальный руководитель</w:t>
            </w:r>
          </w:p>
        </w:tc>
      </w:tr>
      <w:tr w:rsidR="00340D64" w:rsidRPr="000B4A58" w:rsidTr="00DC1E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67" w:type="dxa"/>
          </w:tcPr>
          <w:p w:rsidR="000906FD" w:rsidRPr="000B4A58" w:rsidRDefault="000906FD" w:rsidP="00A320E7">
            <w:pPr>
              <w:pStyle w:val="a8"/>
              <w:numPr>
                <w:ilvl w:val="0"/>
                <w:numId w:val="19"/>
              </w:numPr>
              <w:spacing w:after="0" w:line="240" w:lineRule="auto"/>
              <w:ind w:hanging="927"/>
              <w:rPr>
                <w:rFonts w:ascii="Times New Roman" w:eastAsiaTheme="minorEastAsia" w:hAnsi="Times New Roman"/>
                <w:bCs/>
                <w:spacing w:val="-1"/>
                <w:sz w:val="24"/>
                <w:szCs w:val="24"/>
              </w:rPr>
            </w:pPr>
          </w:p>
        </w:tc>
        <w:tc>
          <w:tcPr>
            <w:tcW w:w="4962" w:type="dxa"/>
          </w:tcPr>
          <w:p w:rsidR="000906FD" w:rsidRPr="000B4A58" w:rsidRDefault="000906FD" w:rsidP="003510BF">
            <w:pPr>
              <w:spacing w:after="0" w:line="240" w:lineRule="auto"/>
              <w:contextualSpacing/>
              <w:rPr>
                <w:rFonts w:ascii="Times New Roman" w:hAnsi="Times New Roman" w:cs="Times New Roman"/>
                <w:bCs/>
                <w:spacing w:val="-1"/>
                <w:sz w:val="24"/>
                <w:szCs w:val="24"/>
              </w:rPr>
            </w:pPr>
            <w:r w:rsidRPr="000B4A58">
              <w:rPr>
                <w:rFonts w:ascii="Times New Roman" w:hAnsi="Times New Roman" w:cs="Times New Roman"/>
                <w:bCs/>
                <w:spacing w:val="-1"/>
                <w:sz w:val="24"/>
                <w:szCs w:val="24"/>
              </w:rPr>
              <w:t xml:space="preserve">Спортивное </w:t>
            </w:r>
            <w:r w:rsidR="003510BF" w:rsidRPr="000B4A58">
              <w:rPr>
                <w:rFonts w:ascii="Times New Roman" w:hAnsi="Times New Roman" w:cs="Times New Roman"/>
                <w:bCs/>
                <w:spacing w:val="-1"/>
                <w:sz w:val="24"/>
                <w:szCs w:val="24"/>
              </w:rPr>
              <w:t>мероприятие</w:t>
            </w:r>
            <w:r w:rsidRPr="000B4A58">
              <w:rPr>
                <w:rFonts w:ascii="Times New Roman" w:hAnsi="Times New Roman" w:cs="Times New Roman"/>
                <w:bCs/>
                <w:spacing w:val="-1"/>
                <w:sz w:val="24"/>
                <w:szCs w:val="24"/>
              </w:rPr>
              <w:t xml:space="preserve"> «</w:t>
            </w:r>
            <w:r w:rsidR="003510BF" w:rsidRPr="000B4A58">
              <w:rPr>
                <w:rFonts w:ascii="Times New Roman" w:hAnsi="Times New Roman" w:cs="Times New Roman"/>
                <w:bCs/>
                <w:spacing w:val="-1"/>
                <w:sz w:val="24"/>
                <w:szCs w:val="24"/>
              </w:rPr>
              <w:t>Веселые старты</w:t>
            </w:r>
            <w:r w:rsidRPr="000B4A58">
              <w:rPr>
                <w:rFonts w:ascii="Times New Roman" w:hAnsi="Times New Roman" w:cs="Times New Roman"/>
                <w:bCs/>
                <w:spacing w:val="-1"/>
                <w:sz w:val="24"/>
                <w:szCs w:val="24"/>
              </w:rPr>
              <w:t>»</w:t>
            </w:r>
          </w:p>
        </w:tc>
        <w:tc>
          <w:tcPr>
            <w:tcW w:w="1701" w:type="dxa"/>
          </w:tcPr>
          <w:p w:rsidR="000906FD" w:rsidRPr="000B4A58" w:rsidRDefault="000906FD" w:rsidP="005C1F4E">
            <w:pPr>
              <w:spacing w:after="0" w:line="240" w:lineRule="auto"/>
              <w:contextualSpacing/>
              <w:jc w:val="center"/>
              <w:rPr>
                <w:rFonts w:ascii="Times New Roman" w:hAnsi="Times New Roman" w:cs="Times New Roman"/>
                <w:bCs/>
                <w:spacing w:val="-1"/>
                <w:sz w:val="24"/>
                <w:szCs w:val="24"/>
              </w:rPr>
            </w:pPr>
            <w:r w:rsidRPr="000B4A58">
              <w:rPr>
                <w:rFonts w:ascii="Times New Roman" w:hAnsi="Times New Roman" w:cs="Times New Roman"/>
                <w:bCs/>
                <w:spacing w:val="-1"/>
                <w:sz w:val="24"/>
                <w:szCs w:val="24"/>
              </w:rPr>
              <w:t>Сентябрь</w:t>
            </w:r>
          </w:p>
        </w:tc>
        <w:tc>
          <w:tcPr>
            <w:tcW w:w="2552" w:type="dxa"/>
          </w:tcPr>
          <w:p w:rsidR="000906FD" w:rsidRPr="000B4A58" w:rsidRDefault="000906FD" w:rsidP="005C1F4E">
            <w:pPr>
              <w:spacing w:after="0" w:line="240" w:lineRule="auto"/>
              <w:contextualSpacing/>
              <w:jc w:val="center"/>
              <w:rPr>
                <w:rFonts w:ascii="Times New Roman" w:hAnsi="Times New Roman" w:cs="Times New Roman"/>
                <w:bCs/>
                <w:spacing w:val="-1"/>
                <w:sz w:val="24"/>
                <w:szCs w:val="24"/>
              </w:rPr>
            </w:pPr>
            <w:r w:rsidRPr="000B4A58">
              <w:rPr>
                <w:rFonts w:ascii="Times New Roman" w:hAnsi="Times New Roman" w:cs="Times New Roman"/>
                <w:bCs/>
                <w:spacing w:val="-1"/>
                <w:sz w:val="24"/>
                <w:szCs w:val="24"/>
              </w:rPr>
              <w:t>Инструктор по физической культуре</w:t>
            </w:r>
          </w:p>
        </w:tc>
      </w:tr>
      <w:tr w:rsidR="00340D64" w:rsidRPr="000B4A58" w:rsidTr="00DC1E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67" w:type="dxa"/>
          </w:tcPr>
          <w:p w:rsidR="00CE3229" w:rsidRPr="000B4A58" w:rsidRDefault="00CE3229" w:rsidP="00A320E7">
            <w:pPr>
              <w:pStyle w:val="a8"/>
              <w:numPr>
                <w:ilvl w:val="0"/>
                <w:numId w:val="19"/>
              </w:numPr>
              <w:spacing w:after="0" w:line="240" w:lineRule="auto"/>
              <w:ind w:hanging="927"/>
              <w:rPr>
                <w:rFonts w:ascii="Times New Roman" w:eastAsiaTheme="minorEastAsia" w:hAnsi="Times New Roman"/>
                <w:bCs/>
                <w:spacing w:val="-1"/>
                <w:sz w:val="24"/>
                <w:szCs w:val="24"/>
              </w:rPr>
            </w:pPr>
          </w:p>
        </w:tc>
        <w:tc>
          <w:tcPr>
            <w:tcW w:w="4962" w:type="dxa"/>
          </w:tcPr>
          <w:p w:rsidR="00CE3229" w:rsidRPr="000B4A58" w:rsidRDefault="00CE3229" w:rsidP="00CD7CB9">
            <w:pPr>
              <w:spacing w:after="0" w:line="240" w:lineRule="auto"/>
              <w:contextualSpacing/>
              <w:rPr>
                <w:rFonts w:ascii="Times New Roman" w:hAnsi="Times New Roman" w:cs="Times New Roman"/>
                <w:bCs/>
                <w:spacing w:val="-1"/>
                <w:sz w:val="24"/>
                <w:szCs w:val="24"/>
              </w:rPr>
            </w:pPr>
            <w:r w:rsidRPr="000B4A58">
              <w:rPr>
                <w:rFonts w:ascii="Times New Roman" w:hAnsi="Times New Roman" w:cs="Times New Roman"/>
                <w:bCs/>
                <w:spacing w:val="-1"/>
                <w:sz w:val="24"/>
                <w:szCs w:val="24"/>
              </w:rPr>
              <w:t>Целевая прогулка «Перекресток»</w:t>
            </w:r>
          </w:p>
        </w:tc>
        <w:tc>
          <w:tcPr>
            <w:tcW w:w="1701" w:type="dxa"/>
          </w:tcPr>
          <w:p w:rsidR="00CE3229" w:rsidRPr="000B4A58" w:rsidRDefault="00CE3229" w:rsidP="005C1F4E">
            <w:pPr>
              <w:spacing w:after="0" w:line="240" w:lineRule="auto"/>
              <w:contextualSpacing/>
              <w:jc w:val="center"/>
              <w:rPr>
                <w:rFonts w:ascii="Times New Roman" w:hAnsi="Times New Roman" w:cs="Times New Roman"/>
                <w:bCs/>
                <w:spacing w:val="-1"/>
                <w:sz w:val="24"/>
                <w:szCs w:val="24"/>
              </w:rPr>
            </w:pPr>
            <w:r w:rsidRPr="000B4A58">
              <w:rPr>
                <w:rFonts w:ascii="Times New Roman" w:hAnsi="Times New Roman" w:cs="Times New Roman"/>
                <w:bCs/>
                <w:spacing w:val="-1"/>
                <w:sz w:val="24"/>
                <w:szCs w:val="24"/>
              </w:rPr>
              <w:t>Сентябрь</w:t>
            </w:r>
          </w:p>
        </w:tc>
        <w:tc>
          <w:tcPr>
            <w:tcW w:w="2552" w:type="dxa"/>
          </w:tcPr>
          <w:p w:rsidR="00C93081" w:rsidRDefault="00C93081" w:rsidP="00C93081">
            <w:pPr>
              <w:spacing w:after="0" w:line="240" w:lineRule="auto"/>
              <w:contextualSpacing/>
              <w:jc w:val="center"/>
              <w:rPr>
                <w:rFonts w:ascii="Times New Roman" w:hAnsi="Times New Roman" w:cs="Times New Roman"/>
                <w:bCs/>
                <w:spacing w:val="-1"/>
                <w:sz w:val="24"/>
                <w:szCs w:val="24"/>
              </w:rPr>
            </w:pPr>
            <w:r>
              <w:rPr>
                <w:rFonts w:ascii="Times New Roman" w:hAnsi="Times New Roman" w:cs="Times New Roman"/>
                <w:bCs/>
                <w:spacing w:val="-1"/>
                <w:sz w:val="24"/>
                <w:szCs w:val="24"/>
              </w:rPr>
              <w:t xml:space="preserve">Воспитатель </w:t>
            </w:r>
          </w:p>
          <w:p w:rsidR="00CE3229" w:rsidRPr="000B4A58" w:rsidRDefault="00C93081" w:rsidP="00C93081">
            <w:pPr>
              <w:spacing w:after="0" w:line="240" w:lineRule="auto"/>
              <w:contextualSpacing/>
              <w:jc w:val="center"/>
              <w:rPr>
                <w:rFonts w:ascii="Times New Roman" w:hAnsi="Times New Roman" w:cs="Times New Roman"/>
                <w:bCs/>
                <w:spacing w:val="-1"/>
                <w:sz w:val="24"/>
                <w:szCs w:val="24"/>
              </w:rPr>
            </w:pPr>
            <w:r>
              <w:rPr>
                <w:rFonts w:ascii="Times New Roman" w:hAnsi="Times New Roman" w:cs="Times New Roman"/>
                <w:bCs/>
                <w:spacing w:val="-1"/>
                <w:sz w:val="24"/>
                <w:szCs w:val="24"/>
              </w:rPr>
              <w:t>подг. группы</w:t>
            </w:r>
          </w:p>
        </w:tc>
      </w:tr>
      <w:tr w:rsidR="00340D64" w:rsidRPr="000B4A58" w:rsidTr="00DC1E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67" w:type="dxa"/>
          </w:tcPr>
          <w:p w:rsidR="00CE3229" w:rsidRPr="000B4A58" w:rsidRDefault="00CE3229" w:rsidP="00A320E7">
            <w:pPr>
              <w:pStyle w:val="a8"/>
              <w:numPr>
                <w:ilvl w:val="0"/>
                <w:numId w:val="19"/>
              </w:numPr>
              <w:spacing w:after="0" w:line="240" w:lineRule="auto"/>
              <w:ind w:hanging="927"/>
              <w:rPr>
                <w:rFonts w:ascii="Times New Roman" w:eastAsiaTheme="minorEastAsia" w:hAnsi="Times New Roman"/>
                <w:bCs/>
                <w:spacing w:val="-1"/>
                <w:sz w:val="24"/>
                <w:szCs w:val="24"/>
              </w:rPr>
            </w:pPr>
          </w:p>
        </w:tc>
        <w:tc>
          <w:tcPr>
            <w:tcW w:w="4962" w:type="dxa"/>
          </w:tcPr>
          <w:p w:rsidR="00CE3229" w:rsidRPr="000B4A58" w:rsidRDefault="00CE3229" w:rsidP="007169B1">
            <w:pPr>
              <w:spacing w:after="0" w:line="240" w:lineRule="auto"/>
              <w:contextualSpacing/>
              <w:rPr>
                <w:rFonts w:ascii="Times New Roman" w:hAnsi="Times New Roman" w:cs="Times New Roman"/>
                <w:bCs/>
                <w:spacing w:val="-1"/>
                <w:sz w:val="24"/>
                <w:szCs w:val="24"/>
              </w:rPr>
            </w:pPr>
            <w:r w:rsidRPr="000B4A58">
              <w:rPr>
                <w:rFonts w:ascii="Times New Roman" w:hAnsi="Times New Roman" w:cs="Times New Roman"/>
                <w:sz w:val="24"/>
                <w:szCs w:val="24"/>
                <w:lang w:eastAsia="en-US"/>
              </w:rPr>
              <w:t>Благотворительная</w:t>
            </w:r>
            <w:r w:rsidR="007169B1" w:rsidRPr="000B4A58">
              <w:rPr>
                <w:rFonts w:ascii="Times New Roman" w:hAnsi="Times New Roman" w:cs="Times New Roman"/>
                <w:sz w:val="24"/>
                <w:szCs w:val="24"/>
                <w:lang w:eastAsia="en-US"/>
              </w:rPr>
              <w:t xml:space="preserve"> акция</w:t>
            </w:r>
          </w:p>
        </w:tc>
        <w:tc>
          <w:tcPr>
            <w:tcW w:w="1701" w:type="dxa"/>
          </w:tcPr>
          <w:p w:rsidR="00CE3229" w:rsidRPr="000B4A58" w:rsidRDefault="00CE3229" w:rsidP="005C1F4E">
            <w:pPr>
              <w:spacing w:after="0" w:line="240" w:lineRule="auto"/>
              <w:contextualSpacing/>
              <w:jc w:val="center"/>
              <w:rPr>
                <w:rFonts w:ascii="Times New Roman" w:hAnsi="Times New Roman" w:cs="Times New Roman"/>
                <w:iCs/>
                <w:sz w:val="24"/>
                <w:szCs w:val="24"/>
                <w:lang w:eastAsia="en-US" w:bidi="en-US"/>
              </w:rPr>
            </w:pPr>
            <w:r w:rsidRPr="000B4A58">
              <w:rPr>
                <w:rFonts w:ascii="Times New Roman" w:hAnsi="Times New Roman" w:cs="Times New Roman"/>
                <w:iCs/>
                <w:sz w:val="24"/>
                <w:szCs w:val="24"/>
                <w:lang w:eastAsia="en-US" w:bidi="en-US"/>
              </w:rPr>
              <w:t>Октябрь</w:t>
            </w:r>
          </w:p>
        </w:tc>
        <w:tc>
          <w:tcPr>
            <w:tcW w:w="2552" w:type="dxa"/>
          </w:tcPr>
          <w:p w:rsidR="00CE3229" w:rsidRPr="000B4A58" w:rsidRDefault="007F30BC" w:rsidP="001637D8">
            <w:pPr>
              <w:pStyle w:val="ab"/>
              <w:spacing w:line="276" w:lineRule="auto"/>
              <w:jc w:val="center"/>
              <w:rPr>
                <w:rFonts w:ascii="Times New Roman" w:hAnsi="Times New Roman" w:cs="Times New Roman"/>
                <w:bCs/>
                <w:spacing w:val="-1"/>
                <w:sz w:val="24"/>
                <w:szCs w:val="24"/>
              </w:rPr>
            </w:pPr>
            <w:r>
              <w:rPr>
                <w:rFonts w:ascii="Times New Roman" w:hAnsi="Times New Roman" w:cs="Times New Roman"/>
                <w:i w:val="0"/>
                <w:sz w:val="24"/>
                <w:szCs w:val="24"/>
                <w:lang w:val="tt-RU"/>
              </w:rPr>
              <w:t>И.о.заведующего</w:t>
            </w:r>
          </w:p>
        </w:tc>
      </w:tr>
      <w:tr w:rsidR="00340D64" w:rsidRPr="000B4A58" w:rsidTr="00DC1E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67" w:type="dxa"/>
          </w:tcPr>
          <w:p w:rsidR="00CE3229" w:rsidRPr="000B4A58" w:rsidRDefault="00CE3229" w:rsidP="00A320E7">
            <w:pPr>
              <w:pStyle w:val="a8"/>
              <w:numPr>
                <w:ilvl w:val="0"/>
                <w:numId w:val="19"/>
              </w:numPr>
              <w:spacing w:after="0" w:line="240" w:lineRule="auto"/>
              <w:ind w:hanging="927"/>
              <w:rPr>
                <w:rFonts w:ascii="Times New Roman" w:eastAsiaTheme="minorEastAsia" w:hAnsi="Times New Roman"/>
                <w:bCs/>
                <w:spacing w:val="-1"/>
                <w:sz w:val="24"/>
                <w:szCs w:val="24"/>
              </w:rPr>
            </w:pPr>
          </w:p>
        </w:tc>
        <w:tc>
          <w:tcPr>
            <w:tcW w:w="4962" w:type="dxa"/>
          </w:tcPr>
          <w:p w:rsidR="00CE3229" w:rsidRPr="000B4A58" w:rsidRDefault="00CE3229" w:rsidP="00413203">
            <w:pPr>
              <w:spacing w:after="0" w:line="240" w:lineRule="auto"/>
              <w:contextualSpacing/>
              <w:rPr>
                <w:rFonts w:ascii="Times New Roman" w:hAnsi="Times New Roman" w:cs="Times New Roman"/>
                <w:bCs/>
                <w:spacing w:val="-1"/>
                <w:sz w:val="24"/>
                <w:szCs w:val="24"/>
              </w:rPr>
            </w:pPr>
            <w:r w:rsidRPr="000B4A58">
              <w:rPr>
                <w:rFonts w:ascii="Times New Roman" w:hAnsi="Times New Roman" w:cs="Times New Roman"/>
                <w:bCs/>
                <w:spacing w:val="-1"/>
                <w:sz w:val="24"/>
                <w:szCs w:val="24"/>
              </w:rPr>
              <w:t xml:space="preserve">Осенние утренники в разновозрастных группах. </w:t>
            </w:r>
          </w:p>
        </w:tc>
        <w:tc>
          <w:tcPr>
            <w:tcW w:w="1701" w:type="dxa"/>
          </w:tcPr>
          <w:p w:rsidR="00CE3229" w:rsidRPr="000B4A58" w:rsidRDefault="00CE3229" w:rsidP="005C1F4E">
            <w:pPr>
              <w:spacing w:after="0" w:line="240" w:lineRule="auto"/>
              <w:contextualSpacing/>
              <w:jc w:val="center"/>
              <w:rPr>
                <w:rFonts w:ascii="Times New Roman" w:hAnsi="Times New Roman" w:cs="Times New Roman"/>
                <w:bCs/>
                <w:spacing w:val="-1"/>
                <w:sz w:val="24"/>
                <w:szCs w:val="24"/>
              </w:rPr>
            </w:pPr>
            <w:r w:rsidRPr="000B4A58">
              <w:rPr>
                <w:rFonts w:ascii="Times New Roman" w:hAnsi="Times New Roman" w:cs="Times New Roman"/>
                <w:bCs/>
                <w:spacing w:val="-1"/>
                <w:sz w:val="24"/>
                <w:szCs w:val="24"/>
              </w:rPr>
              <w:t>Октябрь</w:t>
            </w:r>
          </w:p>
        </w:tc>
        <w:tc>
          <w:tcPr>
            <w:tcW w:w="2552" w:type="dxa"/>
          </w:tcPr>
          <w:p w:rsidR="00CE3229" w:rsidRPr="000B4A58" w:rsidRDefault="00CE3229" w:rsidP="005C1F4E">
            <w:pPr>
              <w:spacing w:after="0" w:line="240" w:lineRule="auto"/>
              <w:contextualSpacing/>
              <w:jc w:val="center"/>
              <w:rPr>
                <w:rFonts w:ascii="Times New Roman" w:hAnsi="Times New Roman" w:cs="Times New Roman"/>
                <w:bCs/>
                <w:spacing w:val="-1"/>
                <w:sz w:val="24"/>
                <w:szCs w:val="24"/>
              </w:rPr>
            </w:pPr>
            <w:r w:rsidRPr="000B4A58">
              <w:rPr>
                <w:rFonts w:ascii="Times New Roman" w:hAnsi="Times New Roman" w:cs="Times New Roman"/>
                <w:bCs/>
                <w:spacing w:val="-1"/>
                <w:sz w:val="24"/>
                <w:szCs w:val="24"/>
              </w:rPr>
              <w:t>Муз. руководитель, воспитатели</w:t>
            </w:r>
          </w:p>
        </w:tc>
      </w:tr>
      <w:tr w:rsidR="00340D64" w:rsidRPr="00340D64" w:rsidTr="00DC1E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67" w:type="dxa"/>
          </w:tcPr>
          <w:p w:rsidR="00BB075B" w:rsidRPr="00340D64" w:rsidRDefault="00BB075B" w:rsidP="00A320E7">
            <w:pPr>
              <w:pStyle w:val="a8"/>
              <w:numPr>
                <w:ilvl w:val="0"/>
                <w:numId w:val="19"/>
              </w:numPr>
              <w:spacing w:after="0" w:line="240" w:lineRule="auto"/>
              <w:ind w:hanging="927"/>
              <w:rPr>
                <w:rFonts w:ascii="Times New Roman" w:eastAsiaTheme="minorEastAsia" w:hAnsi="Times New Roman"/>
                <w:bCs/>
                <w:spacing w:val="-1"/>
                <w:sz w:val="24"/>
                <w:szCs w:val="24"/>
              </w:rPr>
            </w:pPr>
          </w:p>
        </w:tc>
        <w:tc>
          <w:tcPr>
            <w:tcW w:w="4962" w:type="dxa"/>
          </w:tcPr>
          <w:p w:rsidR="00BB075B" w:rsidRPr="00340D64" w:rsidRDefault="00BB075B" w:rsidP="00340D64">
            <w:pPr>
              <w:spacing w:after="0" w:line="240" w:lineRule="auto"/>
              <w:rPr>
                <w:rFonts w:ascii="Times New Roman" w:hAnsi="Times New Roman" w:cs="Times New Roman"/>
                <w:iCs/>
                <w:sz w:val="24"/>
                <w:szCs w:val="24"/>
                <w:lang w:bidi="en-US"/>
              </w:rPr>
            </w:pPr>
            <w:r w:rsidRPr="00340D64">
              <w:rPr>
                <w:rFonts w:ascii="Times New Roman" w:hAnsi="Times New Roman" w:cs="Times New Roman"/>
                <w:sz w:val="24"/>
                <w:szCs w:val="24"/>
              </w:rPr>
              <w:t>Музыкально-театрализованное мероприятие «</w:t>
            </w:r>
            <w:r w:rsidR="00340D64" w:rsidRPr="00340D64">
              <w:rPr>
                <w:rFonts w:ascii="Times New Roman" w:hAnsi="Times New Roman" w:cs="Times New Roman"/>
                <w:sz w:val="24"/>
                <w:szCs w:val="24"/>
              </w:rPr>
              <w:t>Дружба народов</w:t>
            </w:r>
            <w:r w:rsidRPr="00340D64">
              <w:rPr>
                <w:rFonts w:ascii="Times New Roman" w:hAnsi="Times New Roman" w:cs="Times New Roman"/>
                <w:sz w:val="24"/>
                <w:szCs w:val="24"/>
              </w:rPr>
              <w:t xml:space="preserve">» в рамках праздника День народного единства </w:t>
            </w:r>
          </w:p>
        </w:tc>
        <w:tc>
          <w:tcPr>
            <w:tcW w:w="1701" w:type="dxa"/>
          </w:tcPr>
          <w:p w:rsidR="00BB075B" w:rsidRPr="00340D64" w:rsidRDefault="00BB075B" w:rsidP="00CA7573">
            <w:pPr>
              <w:spacing w:after="0" w:line="240" w:lineRule="auto"/>
              <w:contextualSpacing/>
              <w:jc w:val="center"/>
              <w:rPr>
                <w:rFonts w:ascii="Times New Roman" w:hAnsi="Times New Roman" w:cs="Times New Roman"/>
                <w:bCs/>
                <w:spacing w:val="-1"/>
                <w:sz w:val="24"/>
                <w:szCs w:val="24"/>
              </w:rPr>
            </w:pPr>
            <w:r w:rsidRPr="00340D64">
              <w:rPr>
                <w:rFonts w:ascii="Times New Roman" w:hAnsi="Times New Roman" w:cs="Times New Roman"/>
                <w:bCs/>
                <w:spacing w:val="-1"/>
                <w:sz w:val="24"/>
                <w:szCs w:val="24"/>
              </w:rPr>
              <w:t>Ноябрь</w:t>
            </w:r>
          </w:p>
        </w:tc>
        <w:tc>
          <w:tcPr>
            <w:tcW w:w="2552" w:type="dxa"/>
          </w:tcPr>
          <w:p w:rsidR="00BB075B" w:rsidRPr="00340D64" w:rsidRDefault="00C93081" w:rsidP="00BB075B">
            <w:pPr>
              <w:pStyle w:val="ab"/>
              <w:spacing w:line="276" w:lineRule="auto"/>
              <w:jc w:val="center"/>
              <w:rPr>
                <w:rFonts w:ascii="Times New Roman" w:hAnsi="Times New Roman" w:cs="Times New Roman"/>
                <w:i w:val="0"/>
                <w:sz w:val="24"/>
                <w:szCs w:val="24"/>
                <w:lang w:val="ru-RU" w:eastAsia="en-US"/>
              </w:rPr>
            </w:pPr>
            <w:r>
              <w:rPr>
                <w:rFonts w:ascii="Times New Roman" w:hAnsi="Times New Roman" w:cs="Times New Roman"/>
                <w:i w:val="0"/>
                <w:sz w:val="24"/>
                <w:szCs w:val="24"/>
                <w:lang w:val="ru-RU" w:eastAsia="en-US"/>
              </w:rPr>
              <w:t>В</w:t>
            </w:r>
            <w:r w:rsidRPr="004F6102">
              <w:rPr>
                <w:rFonts w:ascii="Times New Roman" w:hAnsi="Times New Roman" w:cs="Times New Roman"/>
                <w:i w:val="0"/>
                <w:sz w:val="24"/>
                <w:szCs w:val="24"/>
                <w:lang w:val="ru-RU" w:eastAsia="en-US"/>
              </w:rPr>
              <w:t>оспитатель по обучению тат.языку</w:t>
            </w:r>
            <w:r w:rsidR="00BB075B" w:rsidRPr="00340D64">
              <w:rPr>
                <w:rFonts w:ascii="Times New Roman" w:hAnsi="Times New Roman" w:cs="Times New Roman"/>
                <w:i w:val="0"/>
                <w:sz w:val="24"/>
                <w:szCs w:val="24"/>
                <w:lang w:val="ru-RU" w:eastAsia="en-US"/>
              </w:rPr>
              <w:t>,</w:t>
            </w:r>
          </w:p>
          <w:p w:rsidR="00BB075B" w:rsidRPr="00340D64" w:rsidRDefault="00BB075B" w:rsidP="00BB075B">
            <w:pPr>
              <w:pStyle w:val="ab"/>
              <w:spacing w:line="276" w:lineRule="auto"/>
              <w:jc w:val="center"/>
              <w:rPr>
                <w:rFonts w:ascii="Times New Roman" w:hAnsi="Times New Roman" w:cs="Times New Roman"/>
                <w:i w:val="0"/>
                <w:sz w:val="24"/>
                <w:szCs w:val="24"/>
                <w:lang w:val="ru-RU" w:eastAsia="en-US"/>
              </w:rPr>
            </w:pPr>
            <w:r w:rsidRPr="00340D64">
              <w:rPr>
                <w:rFonts w:ascii="Times New Roman" w:hAnsi="Times New Roman" w:cs="Times New Roman"/>
                <w:i w:val="0"/>
                <w:sz w:val="24"/>
                <w:szCs w:val="24"/>
                <w:lang w:val="ru-RU" w:eastAsia="en-US"/>
              </w:rPr>
              <w:t>муз. руководитель</w:t>
            </w:r>
          </w:p>
        </w:tc>
      </w:tr>
      <w:tr w:rsidR="00340D64" w:rsidRPr="00340D64" w:rsidTr="00DC1E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67" w:type="dxa"/>
          </w:tcPr>
          <w:p w:rsidR="00CE3229" w:rsidRPr="00340D64" w:rsidRDefault="00CE3229" w:rsidP="00A320E7">
            <w:pPr>
              <w:pStyle w:val="a8"/>
              <w:numPr>
                <w:ilvl w:val="0"/>
                <w:numId w:val="19"/>
              </w:numPr>
              <w:spacing w:after="0" w:line="240" w:lineRule="auto"/>
              <w:ind w:hanging="927"/>
              <w:rPr>
                <w:rFonts w:ascii="Times New Roman" w:eastAsiaTheme="minorEastAsia" w:hAnsi="Times New Roman"/>
                <w:bCs/>
                <w:spacing w:val="-1"/>
                <w:sz w:val="24"/>
                <w:szCs w:val="24"/>
              </w:rPr>
            </w:pPr>
          </w:p>
        </w:tc>
        <w:tc>
          <w:tcPr>
            <w:tcW w:w="4962" w:type="dxa"/>
          </w:tcPr>
          <w:p w:rsidR="00CE3229" w:rsidRPr="00340D64" w:rsidRDefault="006578F2" w:rsidP="006578F2">
            <w:pPr>
              <w:spacing w:after="0" w:line="240" w:lineRule="auto"/>
              <w:contextualSpacing/>
              <w:rPr>
                <w:rFonts w:ascii="Times New Roman" w:hAnsi="Times New Roman" w:cs="Times New Roman"/>
                <w:bCs/>
                <w:spacing w:val="-1"/>
                <w:sz w:val="24"/>
                <w:szCs w:val="24"/>
              </w:rPr>
            </w:pPr>
            <w:r w:rsidRPr="00340D64">
              <w:rPr>
                <w:rFonts w:ascii="Times New Roman" w:hAnsi="Times New Roman" w:cs="Times New Roman"/>
                <w:bCs/>
                <w:spacing w:val="-1"/>
                <w:sz w:val="24"/>
                <w:szCs w:val="24"/>
              </w:rPr>
              <w:t>Концерт,</w:t>
            </w:r>
            <w:r w:rsidR="00CE3229" w:rsidRPr="00340D64">
              <w:rPr>
                <w:rFonts w:ascii="Times New Roman" w:hAnsi="Times New Roman" w:cs="Times New Roman"/>
                <w:bCs/>
                <w:spacing w:val="-1"/>
                <w:sz w:val="24"/>
                <w:szCs w:val="24"/>
              </w:rPr>
              <w:t xml:space="preserve"> </w:t>
            </w:r>
            <w:r w:rsidRPr="00340D64">
              <w:rPr>
                <w:rFonts w:ascii="Times New Roman" w:hAnsi="Times New Roman" w:cs="Times New Roman"/>
                <w:bCs/>
                <w:spacing w:val="-1"/>
                <w:sz w:val="24"/>
                <w:szCs w:val="24"/>
              </w:rPr>
              <w:t>посвящённый дню матери «С любовью к маме»</w:t>
            </w:r>
          </w:p>
        </w:tc>
        <w:tc>
          <w:tcPr>
            <w:tcW w:w="1701" w:type="dxa"/>
          </w:tcPr>
          <w:p w:rsidR="00CE3229" w:rsidRPr="00340D64" w:rsidRDefault="00CE3229" w:rsidP="005C1F4E">
            <w:pPr>
              <w:spacing w:after="0" w:line="240" w:lineRule="auto"/>
              <w:contextualSpacing/>
              <w:jc w:val="center"/>
              <w:rPr>
                <w:rFonts w:ascii="Times New Roman" w:hAnsi="Times New Roman" w:cs="Times New Roman"/>
                <w:bCs/>
                <w:spacing w:val="-1"/>
                <w:sz w:val="24"/>
                <w:szCs w:val="24"/>
              </w:rPr>
            </w:pPr>
            <w:r w:rsidRPr="00340D64">
              <w:rPr>
                <w:rFonts w:ascii="Times New Roman" w:hAnsi="Times New Roman" w:cs="Times New Roman"/>
                <w:bCs/>
                <w:spacing w:val="-1"/>
                <w:sz w:val="24"/>
                <w:szCs w:val="24"/>
              </w:rPr>
              <w:t>Ноябрь</w:t>
            </w:r>
          </w:p>
        </w:tc>
        <w:tc>
          <w:tcPr>
            <w:tcW w:w="2552" w:type="dxa"/>
          </w:tcPr>
          <w:p w:rsidR="00CE3229" w:rsidRPr="00340D64" w:rsidRDefault="00CE3229" w:rsidP="006578F2">
            <w:pPr>
              <w:spacing w:after="0" w:line="240" w:lineRule="auto"/>
              <w:contextualSpacing/>
              <w:jc w:val="center"/>
              <w:rPr>
                <w:rFonts w:ascii="Times New Roman" w:hAnsi="Times New Roman" w:cs="Times New Roman"/>
                <w:bCs/>
                <w:spacing w:val="-1"/>
                <w:sz w:val="24"/>
                <w:szCs w:val="24"/>
              </w:rPr>
            </w:pPr>
            <w:r w:rsidRPr="00340D64">
              <w:rPr>
                <w:rFonts w:ascii="Times New Roman" w:hAnsi="Times New Roman" w:cs="Times New Roman"/>
                <w:bCs/>
                <w:spacing w:val="-1"/>
                <w:sz w:val="24"/>
                <w:szCs w:val="24"/>
              </w:rPr>
              <w:t>Муз. руководитель</w:t>
            </w:r>
          </w:p>
        </w:tc>
      </w:tr>
      <w:tr w:rsidR="00340D64" w:rsidRPr="00340D64" w:rsidTr="00DC1E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67" w:type="dxa"/>
          </w:tcPr>
          <w:p w:rsidR="001637D8" w:rsidRPr="00340D64" w:rsidRDefault="001637D8" w:rsidP="00A320E7">
            <w:pPr>
              <w:pStyle w:val="a8"/>
              <w:numPr>
                <w:ilvl w:val="0"/>
                <w:numId w:val="19"/>
              </w:numPr>
              <w:spacing w:after="0" w:line="240" w:lineRule="auto"/>
              <w:ind w:hanging="927"/>
              <w:rPr>
                <w:rFonts w:ascii="Times New Roman" w:eastAsiaTheme="minorEastAsia" w:hAnsi="Times New Roman"/>
                <w:bCs/>
                <w:spacing w:val="-1"/>
                <w:sz w:val="24"/>
                <w:szCs w:val="24"/>
              </w:rPr>
            </w:pPr>
          </w:p>
        </w:tc>
        <w:tc>
          <w:tcPr>
            <w:tcW w:w="4962" w:type="dxa"/>
          </w:tcPr>
          <w:p w:rsidR="001637D8" w:rsidRPr="00340D64" w:rsidRDefault="001637D8" w:rsidP="00BF7DD8">
            <w:pPr>
              <w:spacing w:after="0" w:line="240" w:lineRule="auto"/>
              <w:rPr>
                <w:rFonts w:ascii="Times New Roman" w:hAnsi="Times New Roman" w:cs="Times New Roman"/>
                <w:bCs/>
                <w:spacing w:val="-1"/>
                <w:sz w:val="24"/>
                <w:szCs w:val="24"/>
              </w:rPr>
            </w:pPr>
            <w:r w:rsidRPr="00340D64">
              <w:rPr>
                <w:rFonts w:ascii="Times New Roman" w:hAnsi="Times New Roman" w:cs="Times New Roman"/>
                <w:bCs/>
                <w:spacing w:val="-1"/>
                <w:sz w:val="24"/>
                <w:szCs w:val="24"/>
              </w:rPr>
              <w:t xml:space="preserve">Новогодние утренники во всех возрастных группах </w:t>
            </w:r>
          </w:p>
        </w:tc>
        <w:tc>
          <w:tcPr>
            <w:tcW w:w="1701" w:type="dxa"/>
          </w:tcPr>
          <w:p w:rsidR="001637D8" w:rsidRPr="00340D64" w:rsidRDefault="001637D8" w:rsidP="00CA7573">
            <w:pPr>
              <w:spacing w:after="0" w:line="240" w:lineRule="auto"/>
              <w:contextualSpacing/>
              <w:jc w:val="center"/>
              <w:rPr>
                <w:rFonts w:ascii="Times New Roman" w:hAnsi="Times New Roman" w:cs="Times New Roman"/>
                <w:bCs/>
                <w:spacing w:val="-1"/>
                <w:sz w:val="24"/>
                <w:szCs w:val="24"/>
              </w:rPr>
            </w:pPr>
            <w:r w:rsidRPr="00340D64">
              <w:rPr>
                <w:rFonts w:ascii="Times New Roman" w:hAnsi="Times New Roman" w:cs="Times New Roman"/>
                <w:bCs/>
                <w:spacing w:val="-1"/>
                <w:sz w:val="24"/>
                <w:szCs w:val="24"/>
              </w:rPr>
              <w:t>Декабрь</w:t>
            </w:r>
          </w:p>
        </w:tc>
        <w:tc>
          <w:tcPr>
            <w:tcW w:w="2552" w:type="dxa"/>
          </w:tcPr>
          <w:p w:rsidR="001637D8" w:rsidRPr="00340D64" w:rsidRDefault="001637D8" w:rsidP="00CA7573">
            <w:pPr>
              <w:spacing w:after="0" w:line="240" w:lineRule="auto"/>
              <w:contextualSpacing/>
              <w:jc w:val="center"/>
              <w:rPr>
                <w:rFonts w:ascii="Times New Roman" w:hAnsi="Times New Roman" w:cs="Times New Roman"/>
                <w:bCs/>
                <w:spacing w:val="-1"/>
                <w:sz w:val="24"/>
                <w:szCs w:val="24"/>
              </w:rPr>
            </w:pPr>
            <w:r w:rsidRPr="00340D64">
              <w:rPr>
                <w:rFonts w:ascii="Times New Roman" w:hAnsi="Times New Roman" w:cs="Times New Roman"/>
                <w:bCs/>
                <w:spacing w:val="-1"/>
                <w:sz w:val="24"/>
                <w:szCs w:val="24"/>
              </w:rPr>
              <w:t>Муз. руководитель, воспитатели</w:t>
            </w:r>
          </w:p>
        </w:tc>
      </w:tr>
      <w:tr w:rsidR="00340D64" w:rsidRPr="00340D64" w:rsidTr="002533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561"/>
        </w:trPr>
        <w:tc>
          <w:tcPr>
            <w:tcW w:w="567" w:type="dxa"/>
          </w:tcPr>
          <w:p w:rsidR="001637D8" w:rsidRPr="00340D64" w:rsidRDefault="001637D8" w:rsidP="00A320E7">
            <w:pPr>
              <w:pStyle w:val="a8"/>
              <w:numPr>
                <w:ilvl w:val="0"/>
                <w:numId w:val="19"/>
              </w:numPr>
              <w:spacing w:after="0" w:line="240" w:lineRule="auto"/>
              <w:ind w:hanging="927"/>
              <w:rPr>
                <w:rFonts w:ascii="Times New Roman" w:eastAsiaTheme="minorEastAsia" w:hAnsi="Times New Roman"/>
                <w:bCs/>
                <w:spacing w:val="-1"/>
                <w:sz w:val="24"/>
                <w:szCs w:val="24"/>
              </w:rPr>
            </w:pPr>
          </w:p>
        </w:tc>
        <w:tc>
          <w:tcPr>
            <w:tcW w:w="4962" w:type="dxa"/>
          </w:tcPr>
          <w:p w:rsidR="001637D8" w:rsidRPr="00340D64" w:rsidRDefault="001637D8">
            <w:pPr>
              <w:spacing w:after="0" w:line="240" w:lineRule="auto"/>
              <w:rPr>
                <w:rFonts w:ascii="Times New Roman" w:hAnsi="Times New Roman" w:cs="Times New Roman"/>
                <w:bCs/>
                <w:spacing w:val="-1"/>
                <w:sz w:val="24"/>
                <w:szCs w:val="24"/>
              </w:rPr>
            </w:pPr>
            <w:r w:rsidRPr="00340D64">
              <w:rPr>
                <w:rFonts w:ascii="Times New Roman" w:hAnsi="Times New Roman" w:cs="Times New Roman"/>
                <w:bCs/>
                <w:spacing w:val="-1"/>
                <w:sz w:val="24"/>
                <w:szCs w:val="24"/>
              </w:rPr>
              <w:t>Развлечение «Прощание с елкой»</w:t>
            </w:r>
          </w:p>
        </w:tc>
        <w:tc>
          <w:tcPr>
            <w:tcW w:w="1701" w:type="dxa"/>
          </w:tcPr>
          <w:p w:rsidR="001637D8" w:rsidRPr="00340D64" w:rsidRDefault="001637D8">
            <w:pPr>
              <w:spacing w:after="0" w:line="240" w:lineRule="auto"/>
              <w:contextualSpacing/>
              <w:jc w:val="center"/>
              <w:rPr>
                <w:rFonts w:ascii="Times New Roman" w:hAnsi="Times New Roman" w:cs="Times New Roman"/>
                <w:bCs/>
                <w:spacing w:val="-1"/>
                <w:sz w:val="24"/>
                <w:szCs w:val="24"/>
              </w:rPr>
            </w:pPr>
            <w:r w:rsidRPr="00340D64">
              <w:rPr>
                <w:rFonts w:ascii="Times New Roman" w:hAnsi="Times New Roman" w:cs="Times New Roman"/>
                <w:bCs/>
                <w:spacing w:val="-1"/>
                <w:sz w:val="24"/>
                <w:szCs w:val="24"/>
              </w:rPr>
              <w:t>Январь</w:t>
            </w:r>
          </w:p>
        </w:tc>
        <w:tc>
          <w:tcPr>
            <w:tcW w:w="2552" w:type="dxa"/>
          </w:tcPr>
          <w:p w:rsidR="001637D8" w:rsidRPr="00340D64" w:rsidRDefault="001637D8">
            <w:pPr>
              <w:spacing w:after="0" w:line="240" w:lineRule="auto"/>
              <w:jc w:val="center"/>
              <w:rPr>
                <w:rFonts w:ascii="Times New Roman" w:hAnsi="Times New Roman" w:cs="Times New Roman"/>
                <w:bCs/>
                <w:spacing w:val="-1"/>
                <w:sz w:val="24"/>
                <w:szCs w:val="24"/>
              </w:rPr>
            </w:pPr>
            <w:r w:rsidRPr="00340D64">
              <w:rPr>
                <w:rFonts w:ascii="Times New Roman" w:hAnsi="Times New Roman" w:cs="Times New Roman"/>
                <w:bCs/>
                <w:spacing w:val="-1"/>
                <w:sz w:val="24"/>
                <w:szCs w:val="24"/>
              </w:rPr>
              <w:t>Муз. руководитель, воспитатели</w:t>
            </w:r>
          </w:p>
        </w:tc>
      </w:tr>
      <w:tr w:rsidR="00340D64" w:rsidRPr="00340D64" w:rsidTr="00DC1E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67" w:type="dxa"/>
          </w:tcPr>
          <w:p w:rsidR="001637D8" w:rsidRPr="00340D64" w:rsidRDefault="001637D8" w:rsidP="00A320E7">
            <w:pPr>
              <w:pStyle w:val="a8"/>
              <w:numPr>
                <w:ilvl w:val="0"/>
                <w:numId w:val="19"/>
              </w:numPr>
              <w:spacing w:after="0" w:line="240" w:lineRule="auto"/>
              <w:ind w:hanging="927"/>
              <w:rPr>
                <w:rFonts w:ascii="Times New Roman" w:eastAsiaTheme="minorEastAsia" w:hAnsi="Times New Roman"/>
                <w:bCs/>
                <w:spacing w:val="-1"/>
                <w:sz w:val="24"/>
                <w:szCs w:val="24"/>
              </w:rPr>
            </w:pPr>
          </w:p>
        </w:tc>
        <w:tc>
          <w:tcPr>
            <w:tcW w:w="4962" w:type="dxa"/>
          </w:tcPr>
          <w:p w:rsidR="001637D8" w:rsidRPr="00340D64" w:rsidRDefault="001637D8" w:rsidP="00340D64">
            <w:pPr>
              <w:spacing w:after="0" w:line="240" w:lineRule="auto"/>
              <w:rPr>
                <w:rFonts w:ascii="Times New Roman" w:hAnsi="Times New Roman" w:cs="Times New Roman"/>
                <w:bCs/>
                <w:spacing w:val="-1"/>
                <w:sz w:val="24"/>
                <w:szCs w:val="24"/>
              </w:rPr>
            </w:pPr>
            <w:r w:rsidRPr="00340D64">
              <w:rPr>
                <w:rFonts w:ascii="Times New Roman" w:hAnsi="Times New Roman" w:cs="Times New Roman"/>
                <w:bCs/>
                <w:spacing w:val="-1"/>
                <w:sz w:val="24"/>
                <w:szCs w:val="24"/>
              </w:rPr>
              <w:t>Спортивное мероприятие «Зимн</w:t>
            </w:r>
            <w:r w:rsidR="00340D64" w:rsidRPr="00340D64">
              <w:rPr>
                <w:rFonts w:ascii="Times New Roman" w:hAnsi="Times New Roman" w:cs="Times New Roman"/>
                <w:bCs/>
                <w:spacing w:val="-1"/>
                <w:sz w:val="24"/>
                <w:szCs w:val="24"/>
              </w:rPr>
              <w:t>ие забавы</w:t>
            </w:r>
            <w:r w:rsidRPr="00340D64">
              <w:rPr>
                <w:rFonts w:ascii="Times New Roman" w:hAnsi="Times New Roman" w:cs="Times New Roman"/>
                <w:bCs/>
                <w:spacing w:val="-1"/>
                <w:sz w:val="24"/>
                <w:szCs w:val="24"/>
              </w:rPr>
              <w:t>»</w:t>
            </w:r>
          </w:p>
        </w:tc>
        <w:tc>
          <w:tcPr>
            <w:tcW w:w="1701" w:type="dxa"/>
          </w:tcPr>
          <w:p w:rsidR="001637D8" w:rsidRPr="00340D64" w:rsidRDefault="001637D8">
            <w:pPr>
              <w:spacing w:after="0" w:line="240" w:lineRule="auto"/>
              <w:contextualSpacing/>
              <w:jc w:val="center"/>
              <w:rPr>
                <w:rFonts w:ascii="Times New Roman" w:hAnsi="Times New Roman" w:cs="Times New Roman"/>
                <w:bCs/>
                <w:spacing w:val="-1"/>
                <w:sz w:val="24"/>
                <w:szCs w:val="24"/>
              </w:rPr>
            </w:pPr>
            <w:r w:rsidRPr="00340D64">
              <w:rPr>
                <w:rFonts w:ascii="Times New Roman" w:hAnsi="Times New Roman" w:cs="Times New Roman"/>
                <w:bCs/>
                <w:spacing w:val="-1"/>
                <w:sz w:val="24"/>
                <w:szCs w:val="24"/>
              </w:rPr>
              <w:t>Январь</w:t>
            </w:r>
          </w:p>
        </w:tc>
        <w:tc>
          <w:tcPr>
            <w:tcW w:w="2552" w:type="dxa"/>
          </w:tcPr>
          <w:p w:rsidR="001637D8" w:rsidRPr="00340D64" w:rsidRDefault="001637D8">
            <w:pPr>
              <w:spacing w:after="0" w:line="240" w:lineRule="auto"/>
              <w:contextualSpacing/>
              <w:jc w:val="center"/>
              <w:rPr>
                <w:rFonts w:ascii="Times New Roman" w:hAnsi="Times New Roman" w:cs="Times New Roman"/>
                <w:bCs/>
                <w:spacing w:val="-1"/>
                <w:sz w:val="24"/>
                <w:szCs w:val="24"/>
              </w:rPr>
            </w:pPr>
            <w:r w:rsidRPr="00340D64">
              <w:rPr>
                <w:rFonts w:ascii="Times New Roman" w:hAnsi="Times New Roman" w:cs="Times New Roman"/>
                <w:bCs/>
                <w:spacing w:val="-1"/>
                <w:sz w:val="24"/>
                <w:szCs w:val="24"/>
              </w:rPr>
              <w:t>Инструктор по физической культуре</w:t>
            </w:r>
          </w:p>
        </w:tc>
      </w:tr>
      <w:tr w:rsidR="00340D64" w:rsidRPr="00340D64" w:rsidTr="004340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443"/>
        </w:trPr>
        <w:tc>
          <w:tcPr>
            <w:tcW w:w="567" w:type="dxa"/>
          </w:tcPr>
          <w:p w:rsidR="001637D8" w:rsidRPr="00340D64" w:rsidRDefault="001637D8" w:rsidP="00A320E7">
            <w:pPr>
              <w:pStyle w:val="a8"/>
              <w:numPr>
                <w:ilvl w:val="0"/>
                <w:numId w:val="19"/>
              </w:numPr>
              <w:spacing w:after="0" w:line="240" w:lineRule="auto"/>
              <w:ind w:hanging="927"/>
              <w:rPr>
                <w:rFonts w:ascii="Times New Roman" w:eastAsiaTheme="minorEastAsia" w:hAnsi="Times New Roman"/>
                <w:bCs/>
                <w:spacing w:val="-1"/>
                <w:sz w:val="24"/>
                <w:szCs w:val="24"/>
              </w:rPr>
            </w:pPr>
          </w:p>
        </w:tc>
        <w:tc>
          <w:tcPr>
            <w:tcW w:w="4962" w:type="dxa"/>
          </w:tcPr>
          <w:p w:rsidR="001637D8" w:rsidRPr="00340D64" w:rsidRDefault="001637D8" w:rsidP="00340D64">
            <w:pPr>
              <w:spacing w:after="0" w:line="240" w:lineRule="auto"/>
              <w:rPr>
                <w:rFonts w:ascii="Times New Roman" w:hAnsi="Times New Roman" w:cs="Times New Roman"/>
                <w:bCs/>
                <w:spacing w:val="-1"/>
                <w:sz w:val="24"/>
                <w:szCs w:val="24"/>
              </w:rPr>
            </w:pPr>
            <w:r w:rsidRPr="00340D64">
              <w:rPr>
                <w:rFonts w:ascii="Times New Roman" w:hAnsi="Times New Roman" w:cs="Times New Roman"/>
                <w:sz w:val="24"/>
                <w:szCs w:val="24"/>
              </w:rPr>
              <w:t xml:space="preserve">Меропиятие </w:t>
            </w:r>
            <w:r w:rsidRPr="00340D64">
              <w:rPr>
                <w:rFonts w:ascii="Times New Roman" w:hAnsi="Times New Roman" w:cs="Times New Roman"/>
                <w:spacing w:val="-1"/>
                <w:sz w:val="24"/>
                <w:szCs w:val="24"/>
              </w:rPr>
              <w:t xml:space="preserve">«Туган телем – байлыгым», посвященное Международному дню родного языка </w:t>
            </w:r>
          </w:p>
        </w:tc>
        <w:tc>
          <w:tcPr>
            <w:tcW w:w="1701" w:type="dxa"/>
          </w:tcPr>
          <w:p w:rsidR="001637D8" w:rsidRPr="00340D64" w:rsidRDefault="001637D8" w:rsidP="00CA7573">
            <w:pPr>
              <w:spacing w:after="0" w:line="240" w:lineRule="auto"/>
              <w:contextualSpacing/>
              <w:jc w:val="center"/>
              <w:rPr>
                <w:rFonts w:ascii="Times New Roman" w:hAnsi="Times New Roman" w:cs="Times New Roman"/>
                <w:iCs/>
                <w:sz w:val="24"/>
                <w:szCs w:val="24"/>
                <w:lang w:eastAsia="en-US" w:bidi="en-US"/>
              </w:rPr>
            </w:pPr>
            <w:r w:rsidRPr="00340D64">
              <w:rPr>
                <w:rFonts w:ascii="Times New Roman" w:hAnsi="Times New Roman" w:cs="Times New Roman"/>
                <w:iCs/>
                <w:sz w:val="24"/>
                <w:szCs w:val="24"/>
                <w:lang w:eastAsia="en-US" w:bidi="en-US"/>
              </w:rPr>
              <w:t>Февраль</w:t>
            </w:r>
          </w:p>
        </w:tc>
        <w:tc>
          <w:tcPr>
            <w:tcW w:w="2552" w:type="dxa"/>
          </w:tcPr>
          <w:p w:rsidR="001637D8" w:rsidRPr="00340D64" w:rsidRDefault="00C93081" w:rsidP="00434046">
            <w:pPr>
              <w:pStyle w:val="ab"/>
              <w:spacing w:line="276" w:lineRule="auto"/>
              <w:jc w:val="center"/>
              <w:rPr>
                <w:rFonts w:ascii="Times New Roman" w:hAnsi="Times New Roman" w:cs="Times New Roman"/>
                <w:i w:val="0"/>
                <w:sz w:val="24"/>
                <w:szCs w:val="24"/>
                <w:lang w:val="ru-RU" w:eastAsia="en-US"/>
              </w:rPr>
            </w:pPr>
            <w:r>
              <w:rPr>
                <w:rFonts w:ascii="Times New Roman" w:hAnsi="Times New Roman" w:cs="Times New Roman"/>
                <w:i w:val="0"/>
                <w:sz w:val="24"/>
                <w:szCs w:val="24"/>
                <w:lang w:val="ru-RU" w:eastAsia="en-US"/>
              </w:rPr>
              <w:t>М</w:t>
            </w:r>
            <w:r w:rsidR="001637D8" w:rsidRPr="00340D64">
              <w:rPr>
                <w:rFonts w:ascii="Times New Roman" w:hAnsi="Times New Roman" w:cs="Times New Roman"/>
                <w:i w:val="0"/>
                <w:sz w:val="24"/>
                <w:szCs w:val="24"/>
                <w:lang w:val="ru-RU" w:eastAsia="en-US"/>
              </w:rPr>
              <w:t>уз. руководитель,</w:t>
            </w:r>
          </w:p>
          <w:p w:rsidR="001637D8" w:rsidRPr="00340D64" w:rsidRDefault="001637D8" w:rsidP="00434046">
            <w:pPr>
              <w:spacing w:after="0" w:line="240" w:lineRule="auto"/>
              <w:contextualSpacing/>
              <w:jc w:val="center"/>
              <w:rPr>
                <w:rFonts w:ascii="Times New Roman" w:hAnsi="Times New Roman" w:cs="Times New Roman"/>
                <w:iCs/>
                <w:sz w:val="24"/>
                <w:szCs w:val="24"/>
                <w:lang w:eastAsia="en-US" w:bidi="en-US"/>
              </w:rPr>
            </w:pPr>
            <w:r w:rsidRPr="00340D64">
              <w:rPr>
                <w:rFonts w:ascii="Times New Roman" w:hAnsi="Times New Roman" w:cs="Times New Roman"/>
                <w:iCs/>
                <w:sz w:val="24"/>
                <w:szCs w:val="24"/>
                <w:lang w:eastAsia="en-US" w:bidi="en-US"/>
              </w:rPr>
              <w:t>воспитатель по обучению тат.языку</w:t>
            </w:r>
          </w:p>
        </w:tc>
      </w:tr>
      <w:tr w:rsidR="00340D64" w:rsidRPr="00340D64" w:rsidTr="00DC1E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67" w:type="dxa"/>
          </w:tcPr>
          <w:p w:rsidR="001637D8" w:rsidRPr="00340D64" w:rsidRDefault="001637D8" w:rsidP="00A320E7">
            <w:pPr>
              <w:pStyle w:val="a8"/>
              <w:numPr>
                <w:ilvl w:val="0"/>
                <w:numId w:val="19"/>
              </w:numPr>
              <w:spacing w:after="0" w:line="240" w:lineRule="auto"/>
              <w:ind w:hanging="927"/>
              <w:rPr>
                <w:rFonts w:ascii="Times New Roman" w:eastAsiaTheme="minorEastAsia" w:hAnsi="Times New Roman"/>
                <w:bCs/>
                <w:spacing w:val="-1"/>
                <w:sz w:val="24"/>
                <w:szCs w:val="24"/>
              </w:rPr>
            </w:pPr>
          </w:p>
        </w:tc>
        <w:tc>
          <w:tcPr>
            <w:tcW w:w="4962" w:type="dxa"/>
          </w:tcPr>
          <w:p w:rsidR="001637D8" w:rsidRPr="00340D64" w:rsidRDefault="001637D8">
            <w:pPr>
              <w:spacing w:after="0" w:line="240" w:lineRule="auto"/>
              <w:rPr>
                <w:rFonts w:ascii="Times New Roman" w:hAnsi="Times New Roman" w:cs="Times New Roman"/>
                <w:bCs/>
                <w:spacing w:val="-1"/>
                <w:sz w:val="24"/>
                <w:szCs w:val="24"/>
              </w:rPr>
            </w:pPr>
            <w:r w:rsidRPr="00340D64">
              <w:rPr>
                <w:rFonts w:ascii="Times New Roman" w:hAnsi="Times New Roman" w:cs="Times New Roman"/>
                <w:bCs/>
                <w:spacing w:val="-1"/>
                <w:sz w:val="24"/>
                <w:szCs w:val="24"/>
                <w:lang w:val="tt-RU"/>
              </w:rPr>
              <w:t>Спортивный</w:t>
            </w:r>
            <w:r w:rsidRPr="00340D64">
              <w:rPr>
                <w:rFonts w:ascii="Times New Roman" w:hAnsi="Times New Roman" w:cs="Times New Roman"/>
                <w:bCs/>
                <w:spacing w:val="-1"/>
                <w:sz w:val="24"/>
                <w:szCs w:val="24"/>
              </w:rPr>
              <w:t xml:space="preserve"> праздник «Маленькие защитники»</w:t>
            </w:r>
          </w:p>
        </w:tc>
        <w:tc>
          <w:tcPr>
            <w:tcW w:w="1701" w:type="dxa"/>
          </w:tcPr>
          <w:p w:rsidR="001637D8" w:rsidRPr="00340D64" w:rsidRDefault="001637D8">
            <w:pPr>
              <w:spacing w:after="0" w:line="240" w:lineRule="auto"/>
              <w:contextualSpacing/>
              <w:jc w:val="center"/>
              <w:rPr>
                <w:rFonts w:ascii="Times New Roman" w:hAnsi="Times New Roman" w:cs="Times New Roman"/>
                <w:bCs/>
                <w:spacing w:val="-1"/>
                <w:sz w:val="24"/>
                <w:szCs w:val="24"/>
              </w:rPr>
            </w:pPr>
            <w:r w:rsidRPr="00340D64">
              <w:rPr>
                <w:rFonts w:ascii="Times New Roman" w:hAnsi="Times New Roman" w:cs="Times New Roman"/>
                <w:bCs/>
                <w:spacing w:val="-1"/>
                <w:sz w:val="24"/>
                <w:szCs w:val="24"/>
              </w:rPr>
              <w:t>Февраль</w:t>
            </w:r>
          </w:p>
        </w:tc>
        <w:tc>
          <w:tcPr>
            <w:tcW w:w="2552" w:type="dxa"/>
          </w:tcPr>
          <w:p w:rsidR="001637D8" w:rsidRPr="00340D64" w:rsidRDefault="001637D8">
            <w:pPr>
              <w:spacing w:after="0" w:line="240" w:lineRule="auto"/>
              <w:contextualSpacing/>
              <w:jc w:val="center"/>
              <w:rPr>
                <w:rFonts w:ascii="Times New Roman" w:hAnsi="Times New Roman" w:cs="Times New Roman"/>
                <w:bCs/>
                <w:spacing w:val="-1"/>
                <w:sz w:val="24"/>
                <w:szCs w:val="24"/>
              </w:rPr>
            </w:pPr>
            <w:r w:rsidRPr="00340D64">
              <w:rPr>
                <w:rFonts w:ascii="Times New Roman" w:hAnsi="Times New Roman" w:cs="Times New Roman"/>
                <w:bCs/>
                <w:spacing w:val="-1"/>
                <w:sz w:val="24"/>
                <w:szCs w:val="24"/>
              </w:rPr>
              <w:t>Инструктор по физической культуре</w:t>
            </w:r>
          </w:p>
        </w:tc>
      </w:tr>
      <w:tr w:rsidR="00340D64" w:rsidRPr="00340D64" w:rsidTr="00DC1E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67" w:type="dxa"/>
          </w:tcPr>
          <w:p w:rsidR="001637D8" w:rsidRPr="00340D64" w:rsidRDefault="001637D8" w:rsidP="00A320E7">
            <w:pPr>
              <w:pStyle w:val="a8"/>
              <w:numPr>
                <w:ilvl w:val="0"/>
                <w:numId w:val="19"/>
              </w:numPr>
              <w:spacing w:after="0" w:line="240" w:lineRule="auto"/>
              <w:ind w:hanging="927"/>
              <w:rPr>
                <w:rFonts w:ascii="Times New Roman" w:eastAsiaTheme="minorEastAsia" w:hAnsi="Times New Roman"/>
                <w:bCs/>
                <w:spacing w:val="-1"/>
                <w:sz w:val="24"/>
                <w:szCs w:val="24"/>
              </w:rPr>
            </w:pPr>
          </w:p>
        </w:tc>
        <w:tc>
          <w:tcPr>
            <w:tcW w:w="4962" w:type="dxa"/>
          </w:tcPr>
          <w:p w:rsidR="001637D8" w:rsidRPr="00340D64" w:rsidRDefault="001637D8">
            <w:pPr>
              <w:spacing w:after="0" w:line="240" w:lineRule="auto"/>
              <w:rPr>
                <w:rFonts w:ascii="Times New Roman" w:hAnsi="Times New Roman" w:cs="Times New Roman"/>
                <w:bCs/>
                <w:spacing w:val="-1"/>
                <w:sz w:val="24"/>
                <w:szCs w:val="24"/>
              </w:rPr>
            </w:pPr>
            <w:r w:rsidRPr="00340D64">
              <w:rPr>
                <w:rFonts w:ascii="Times New Roman" w:hAnsi="Times New Roman" w:cs="Times New Roman"/>
                <w:bCs/>
                <w:spacing w:val="-1"/>
                <w:sz w:val="24"/>
                <w:szCs w:val="24"/>
              </w:rPr>
              <w:t>Праздник, посвященный к женскому празднику  8 Марта «Праздник мам»</w:t>
            </w:r>
          </w:p>
        </w:tc>
        <w:tc>
          <w:tcPr>
            <w:tcW w:w="1701" w:type="dxa"/>
          </w:tcPr>
          <w:p w:rsidR="001637D8" w:rsidRPr="00340D64" w:rsidRDefault="001637D8">
            <w:pPr>
              <w:spacing w:after="0" w:line="240" w:lineRule="auto"/>
              <w:contextualSpacing/>
              <w:jc w:val="center"/>
              <w:rPr>
                <w:rFonts w:ascii="Times New Roman" w:hAnsi="Times New Roman" w:cs="Times New Roman"/>
                <w:bCs/>
                <w:spacing w:val="-1"/>
                <w:sz w:val="24"/>
                <w:szCs w:val="24"/>
              </w:rPr>
            </w:pPr>
            <w:r w:rsidRPr="00340D64">
              <w:rPr>
                <w:rFonts w:ascii="Times New Roman" w:hAnsi="Times New Roman" w:cs="Times New Roman"/>
                <w:bCs/>
                <w:spacing w:val="-1"/>
                <w:sz w:val="24"/>
                <w:szCs w:val="24"/>
              </w:rPr>
              <w:t>Март</w:t>
            </w:r>
          </w:p>
        </w:tc>
        <w:tc>
          <w:tcPr>
            <w:tcW w:w="2552" w:type="dxa"/>
          </w:tcPr>
          <w:p w:rsidR="001637D8" w:rsidRPr="00340D64" w:rsidRDefault="001637D8">
            <w:pPr>
              <w:spacing w:after="0" w:line="240" w:lineRule="auto"/>
              <w:jc w:val="center"/>
              <w:rPr>
                <w:rFonts w:ascii="Times New Roman" w:hAnsi="Times New Roman" w:cs="Times New Roman"/>
                <w:bCs/>
                <w:spacing w:val="-1"/>
                <w:sz w:val="24"/>
                <w:szCs w:val="24"/>
              </w:rPr>
            </w:pPr>
            <w:r w:rsidRPr="00340D64">
              <w:rPr>
                <w:rFonts w:ascii="Times New Roman" w:hAnsi="Times New Roman" w:cs="Times New Roman"/>
                <w:bCs/>
                <w:spacing w:val="-1"/>
                <w:sz w:val="24"/>
                <w:szCs w:val="24"/>
              </w:rPr>
              <w:t>Муз. руководитель, воспитатели</w:t>
            </w:r>
          </w:p>
        </w:tc>
      </w:tr>
      <w:tr w:rsidR="00340D64" w:rsidRPr="00340D64" w:rsidTr="00DC1E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67" w:type="dxa"/>
          </w:tcPr>
          <w:p w:rsidR="001637D8" w:rsidRPr="00340D64" w:rsidRDefault="001637D8" w:rsidP="00A320E7">
            <w:pPr>
              <w:pStyle w:val="a8"/>
              <w:numPr>
                <w:ilvl w:val="0"/>
                <w:numId w:val="19"/>
              </w:numPr>
              <w:spacing w:after="0" w:line="240" w:lineRule="auto"/>
              <w:ind w:hanging="927"/>
              <w:rPr>
                <w:rFonts w:ascii="Times New Roman" w:eastAsiaTheme="minorEastAsia" w:hAnsi="Times New Roman"/>
                <w:bCs/>
                <w:spacing w:val="-1"/>
                <w:sz w:val="24"/>
                <w:szCs w:val="24"/>
              </w:rPr>
            </w:pPr>
          </w:p>
        </w:tc>
        <w:tc>
          <w:tcPr>
            <w:tcW w:w="4962" w:type="dxa"/>
          </w:tcPr>
          <w:p w:rsidR="001637D8" w:rsidRPr="00340D64" w:rsidRDefault="001637D8" w:rsidP="00340D64">
            <w:pPr>
              <w:spacing w:after="0" w:line="240" w:lineRule="auto"/>
              <w:contextualSpacing/>
              <w:rPr>
                <w:rFonts w:ascii="Times New Roman" w:hAnsi="Times New Roman" w:cs="Times New Roman"/>
                <w:sz w:val="24"/>
                <w:szCs w:val="24"/>
                <w:lang w:eastAsia="en-US"/>
              </w:rPr>
            </w:pPr>
            <w:r w:rsidRPr="00340D64">
              <w:rPr>
                <w:rFonts w:ascii="Times New Roman" w:hAnsi="Times New Roman" w:cs="Times New Roman"/>
                <w:sz w:val="24"/>
                <w:szCs w:val="24"/>
                <w:lang w:eastAsia="en-US"/>
              </w:rPr>
              <w:t>Татарский национальный праздник «</w:t>
            </w:r>
            <w:r w:rsidR="00340D64" w:rsidRPr="00340D64">
              <w:rPr>
                <w:rFonts w:ascii="Times New Roman" w:hAnsi="Times New Roman" w:cs="Times New Roman"/>
                <w:sz w:val="24"/>
                <w:szCs w:val="24"/>
                <w:lang w:eastAsia="en-US"/>
              </w:rPr>
              <w:t>Карга боткасы»</w:t>
            </w:r>
          </w:p>
        </w:tc>
        <w:tc>
          <w:tcPr>
            <w:tcW w:w="1701" w:type="dxa"/>
          </w:tcPr>
          <w:p w:rsidR="001637D8" w:rsidRPr="00340D64" w:rsidRDefault="001637D8" w:rsidP="00B10618">
            <w:pPr>
              <w:spacing w:after="0" w:line="240" w:lineRule="auto"/>
              <w:contextualSpacing/>
              <w:jc w:val="center"/>
              <w:rPr>
                <w:rFonts w:ascii="Times New Roman" w:hAnsi="Times New Roman" w:cs="Times New Roman"/>
                <w:sz w:val="24"/>
                <w:szCs w:val="24"/>
                <w:lang w:eastAsia="en-US"/>
              </w:rPr>
            </w:pPr>
            <w:r w:rsidRPr="00340D64">
              <w:rPr>
                <w:rFonts w:ascii="Times New Roman" w:hAnsi="Times New Roman" w:cs="Times New Roman"/>
                <w:bCs/>
                <w:spacing w:val="-1"/>
                <w:sz w:val="24"/>
                <w:szCs w:val="24"/>
              </w:rPr>
              <w:t>Март</w:t>
            </w:r>
          </w:p>
        </w:tc>
        <w:tc>
          <w:tcPr>
            <w:tcW w:w="2552" w:type="dxa"/>
          </w:tcPr>
          <w:p w:rsidR="001637D8" w:rsidRPr="00340D64" w:rsidRDefault="00704A82">
            <w:pPr>
              <w:pStyle w:val="ab"/>
              <w:spacing w:line="276" w:lineRule="auto"/>
              <w:jc w:val="center"/>
              <w:rPr>
                <w:rFonts w:ascii="Times New Roman" w:hAnsi="Times New Roman" w:cs="Times New Roman"/>
                <w:i w:val="0"/>
                <w:sz w:val="24"/>
                <w:szCs w:val="24"/>
                <w:lang w:val="ru-RU" w:eastAsia="en-US"/>
              </w:rPr>
            </w:pPr>
            <w:r w:rsidRPr="00340D64">
              <w:rPr>
                <w:rFonts w:ascii="Times New Roman" w:hAnsi="Times New Roman" w:cs="Times New Roman"/>
                <w:i w:val="0"/>
                <w:sz w:val="24"/>
                <w:szCs w:val="24"/>
                <w:lang w:val="ru-RU" w:eastAsia="en-US"/>
              </w:rPr>
              <w:t>М</w:t>
            </w:r>
            <w:r w:rsidR="001637D8" w:rsidRPr="00340D64">
              <w:rPr>
                <w:rFonts w:ascii="Times New Roman" w:hAnsi="Times New Roman" w:cs="Times New Roman"/>
                <w:i w:val="0"/>
                <w:sz w:val="24"/>
                <w:szCs w:val="24"/>
                <w:lang w:val="ru-RU" w:eastAsia="en-US"/>
              </w:rPr>
              <w:t>уз. руководитель,</w:t>
            </w:r>
          </w:p>
          <w:p w:rsidR="001637D8" w:rsidRPr="00340D64" w:rsidRDefault="001637D8">
            <w:pPr>
              <w:pStyle w:val="ab"/>
              <w:spacing w:line="276" w:lineRule="auto"/>
              <w:jc w:val="center"/>
              <w:rPr>
                <w:rFonts w:ascii="Times New Roman" w:hAnsi="Times New Roman" w:cs="Times New Roman"/>
                <w:i w:val="0"/>
                <w:sz w:val="24"/>
                <w:szCs w:val="24"/>
                <w:lang w:val="ru-RU" w:eastAsia="en-US"/>
              </w:rPr>
            </w:pPr>
            <w:r w:rsidRPr="00340D64">
              <w:rPr>
                <w:rFonts w:ascii="Times New Roman" w:hAnsi="Times New Roman" w:cs="Times New Roman"/>
                <w:i w:val="0"/>
                <w:sz w:val="24"/>
                <w:szCs w:val="24"/>
                <w:lang w:val="ru-RU" w:eastAsia="en-US"/>
              </w:rPr>
              <w:t>воспитатель по обучению тат.языку</w:t>
            </w:r>
          </w:p>
        </w:tc>
      </w:tr>
      <w:tr w:rsidR="004F6102" w:rsidRPr="004F6102" w:rsidTr="00DC1E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67" w:type="dxa"/>
          </w:tcPr>
          <w:p w:rsidR="00340D64" w:rsidRPr="004F6102" w:rsidRDefault="00340D64" w:rsidP="00A320E7">
            <w:pPr>
              <w:pStyle w:val="a8"/>
              <w:numPr>
                <w:ilvl w:val="0"/>
                <w:numId w:val="19"/>
              </w:numPr>
              <w:spacing w:after="0" w:line="240" w:lineRule="auto"/>
              <w:ind w:hanging="927"/>
              <w:rPr>
                <w:rFonts w:ascii="Times New Roman" w:eastAsiaTheme="minorEastAsia" w:hAnsi="Times New Roman"/>
                <w:bCs/>
                <w:spacing w:val="-1"/>
                <w:sz w:val="24"/>
                <w:szCs w:val="24"/>
              </w:rPr>
            </w:pPr>
          </w:p>
        </w:tc>
        <w:tc>
          <w:tcPr>
            <w:tcW w:w="4962" w:type="dxa"/>
          </w:tcPr>
          <w:p w:rsidR="00340D64" w:rsidRPr="004F6102" w:rsidRDefault="00340D64" w:rsidP="007D1458">
            <w:pPr>
              <w:spacing w:after="0" w:line="240" w:lineRule="auto"/>
              <w:rPr>
                <w:rFonts w:ascii="Times New Roman" w:hAnsi="Times New Roman" w:cs="Times New Roman"/>
                <w:bCs/>
                <w:spacing w:val="-1"/>
                <w:sz w:val="24"/>
                <w:szCs w:val="24"/>
              </w:rPr>
            </w:pPr>
            <w:r w:rsidRPr="004F6102">
              <w:rPr>
                <w:rFonts w:ascii="Times New Roman" w:hAnsi="Times New Roman" w:cs="Times New Roman"/>
                <w:sz w:val="24"/>
                <w:szCs w:val="24"/>
              </w:rPr>
              <w:t>Театральный фестиваль детского сада «Театральная мозаика»</w:t>
            </w:r>
          </w:p>
        </w:tc>
        <w:tc>
          <w:tcPr>
            <w:tcW w:w="1701" w:type="dxa"/>
          </w:tcPr>
          <w:p w:rsidR="00340D64" w:rsidRPr="004F6102" w:rsidRDefault="004F6102" w:rsidP="007D1458">
            <w:pPr>
              <w:pStyle w:val="ab"/>
              <w:spacing w:line="276" w:lineRule="auto"/>
              <w:jc w:val="center"/>
              <w:rPr>
                <w:rFonts w:ascii="Times New Roman" w:hAnsi="Times New Roman" w:cs="Times New Roman"/>
                <w:i w:val="0"/>
                <w:sz w:val="24"/>
                <w:szCs w:val="24"/>
                <w:lang w:val="ru-RU" w:eastAsia="en-US"/>
              </w:rPr>
            </w:pPr>
            <w:r w:rsidRPr="004F6102">
              <w:rPr>
                <w:rFonts w:ascii="Times New Roman" w:hAnsi="Times New Roman" w:cs="Times New Roman"/>
                <w:bCs/>
                <w:i w:val="0"/>
                <w:spacing w:val="-1"/>
                <w:sz w:val="24"/>
                <w:szCs w:val="24"/>
              </w:rPr>
              <w:t>Март</w:t>
            </w:r>
            <w:r w:rsidRPr="004F6102">
              <w:rPr>
                <w:rFonts w:ascii="Times New Roman" w:hAnsi="Times New Roman" w:cs="Times New Roman"/>
                <w:i w:val="0"/>
                <w:sz w:val="24"/>
                <w:szCs w:val="24"/>
                <w:lang w:val="ru-RU" w:eastAsia="en-US"/>
              </w:rPr>
              <w:t xml:space="preserve"> </w:t>
            </w:r>
          </w:p>
        </w:tc>
        <w:tc>
          <w:tcPr>
            <w:tcW w:w="2552" w:type="dxa"/>
          </w:tcPr>
          <w:p w:rsidR="00340D64" w:rsidRPr="004F6102" w:rsidRDefault="00C93081" w:rsidP="007D1458">
            <w:pPr>
              <w:pStyle w:val="ab"/>
              <w:spacing w:line="276" w:lineRule="auto"/>
              <w:jc w:val="center"/>
              <w:rPr>
                <w:rFonts w:ascii="Times New Roman" w:hAnsi="Times New Roman" w:cs="Times New Roman"/>
                <w:i w:val="0"/>
                <w:sz w:val="24"/>
                <w:szCs w:val="24"/>
                <w:lang w:val="ru-RU" w:eastAsia="en-US"/>
              </w:rPr>
            </w:pPr>
            <w:r>
              <w:rPr>
                <w:rFonts w:ascii="Times New Roman" w:hAnsi="Times New Roman" w:cs="Times New Roman"/>
                <w:i w:val="0"/>
                <w:sz w:val="24"/>
                <w:szCs w:val="24"/>
                <w:lang w:val="ru-RU" w:eastAsia="en-US"/>
              </w:rPr>
              <w:t>М</w:t>
            </w:r>
            <w:r w:rsidR="00340D64" w:rsidRPr="004F6102">
              <w:rPr>
                <w:rFonts w:ascii="Times New Roman" w:hAnsi="Times New Roman" w:cs="Times New Roman"/>
                <w:i w:val="0"/>
                <w:sz w:val="24"/>
                <w:szCs w:val="24"/>
                <w:lang w:val="ru-RU" w:eastAsia="en-US"/>
              </w:rPr>
              <w:t>уз. руководитель,</w:t>
            </w:r>
          </w:p>
          <w:p w:rsidR="00340D64" w:rsidRPr="004F6102" w:rsidRDefault="00340D64" w:rsidP="007D1458">
            <w:pPr>
              <w:pStyle w:val="ab"/>
              <w:spacing w:line="276" w:lineRule="auto"/>
              <w:jc w:val="center"/>
              <w:rPr>
                <w:rFonts w:ascii="Times New Roman" w:hAnsi="Times New Roman" w:cs="Times New Roman"/>
                <w:i w:val="0"/>
                <w:sz w:val="24"/>
                <w:szCs w:val="24"/>
                <w:lang w:val="ru-RU" w:eastAsia="en-US"/>
              </w:rPr>
            </w:pPr>
            <w:r w:rsidRPr="004F6102">
              <w:rPr>
                <w:rFonts w:ascii="Times New Roman" w:hAnsi="Times New Roman" w:cs="Times New Roman"/>
                <w:i w:val="0"/>
                <w:sz w:val="24"/>
                <w:szCs w:val="24"/>
                <w:lang w:val="ru-RU" w:eastAsia="en-US"/>
              </w:rPr>
              <w:t>воспитатель по обучению тат.языку,</w:t>
            </w:r>
          </w:p>
          <w:p w:rsidR="00340D64" w:rsidRPr="004F6102" w:rsidRDefault="00340D64" w:rsidP="007D1458">
            <w:pPr>
              <w:pStyle w:val="ab"/>
              <w:spacing w:line="276" w:lineRule="auto"/>
              <w:jc w:val="center"/>
              <w:rPr>
                <w:rFonts w:ascii="Times New Roman" w:hAnsi="Times New Roman" w:cs="Times New Roman"/>
                <w:i w:val="0"/>
                <w:sz w:val="24"/>
                <w:szCs w:val="24"/>
                <w:lang w:val="ru-RU" w:eastAsia="en-US"/>
              </w:rPr>
            </w:pPr>
            <w:r w:rsidRPr="004F6102">
              <w:rPr>
                <w:rFonts w:ascii="Times New Roman" w:hAnsi="Times New Roman" w:cs="Times New Roman"/>
                <w:i w:val="0"/>
                <w:sz w:val="24"/>
                <w:szCs w:val="24"/>
                <w:lang w:val="ru-RU" w:eastAsia="en-US"/>
              </w:rPr>
              <w:t>воспитатели групп</w:t>
            </w:r>
          </w:p>
        </w:tc>
      </w:tr>
      <w:tr w:rsidR="004F6102" w:rsidRPr="004F6102" w:rsidTr="00DC1E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67" w:type="dxa"/>
          </w:tcPr>
          <w:p w:rsidR="00340D64" w:rsidRPr="004F6102" w:rsidRDefault="00340D64" w:rsidP="00A320E7">
            <w:pPr>
              <w:pStyle w:val="a8"/>
              <w:numPr>
                <w:ilvl w:val="0"/>
                <w:numId w:val="19"/>
              </w:numPr>
              <w:spacing w:after="0" w:line="240" w:lineRule="auto"/>
              <w:ind w:hanging="927"/>
              <w:rPr>
                <w:rFonts w:ascii="Times New Roman" w:eastAsiaTheme="minorEastAsia" w:hAnsi="Times New Roman"/>
                <w:bCs/>
                <w:spacing w:val="-1"/>
                <w:sz w:val="24"/>
                <w:szCs w:val="24"/>
              </w:rPr>
            </w:pPr>
          </w:p>
        </w:tc>
        <w:tc>
          <w:tcPr>
            <w:tcW w:w="4962" w:type="dxa"/>
          </w:tcPr>
          <w:p w:rsidR="00340D64" w:rsidRPr="004F6102" w:rsidRDefault="00340D64">
            <w:pPr>
              <w:spacing w:after="0" w:line="240" w:lineRule="auto"/>
              <w:contextualSpacing/>
              <w:rPr>
                <w:rFonts w:ascii="Times New Roman" w:hAnsi="Times New Roman" w:cs="Times New Roman"/>
                <w:sz w:val="24"/>
                <w:szCs w:val="24"/>
                <w:lang w:eastAsia="en-US"/>
              </w:rPr>
            </w:pPr>
            <w:r w:rsidRPr="004F6102">
              <w:rPr>
                <w:rFonts w:ascii="Times New Roman" w:hAnsi="Times New Roman" w:cs="Times New Roman"/>
                <w:sz w:val="24"/>
                <w:szCs w:val="24"/>
                <w:lang w:eastAsia="en-US"/>
              </w:rPr>
              <w:t>Развлечение для детей «Здравствуй озорная масленица!»</w:t>
            </w:r>
          </w:p>
        </w:tc>
        <w:tc>
          <w:tcPr>
            <w:tcW w:w="1701" w:type="dxa"/>
          </w:tcPr>
          <w:p w:rsidR="00340D64" w:rsidRPr="004F6102" w:rsidRDefault="00340D64" w:rsidP="00B10618">
            <w:pPr>
              <w:spacing w:after="0" w:line="240" w:lineRule="auto"/>
              <w:contextualSpacing/>
              <w:jc w:val="center"/>
              <w:rPr>
                <w:rFonts w:ascii="Times New Roman" w:hAnsi="Times New Roman" w:cs="Times New Roman"/>
                <w:sz w:val="24"/>
                <w:szCs w:val="24"/>
                <w:lang w:eastAsia="en-US"/>
              </w:rPr>
            </w:pPr>
            <w:r w:rsidRPr="004F6102">
              <w:rPr>
                <w:rFonts w:ascii="Times New Roman" w:hAnsi="Times New Roman" w:cs="Times New Roman"/>
                <w:bCs/>
                <w:spacing w:val="-1"/>
                <w:sz w:val="24"/>
                <w:szCs w:val="24"/>
              </w:rPr>
              <w:t>Март</w:t>
            </w:r>
          </w:p>
        </w:tc>
        <w:tc>
          <w:tcPr>
            <w:tcW w:w="2552" w:type="dxa"/>
          </w:tcPr>
          <w:p w:rsidR="00340D64" w:rsidRPr="004F6102" w:rsidRDefault="00340D64">
            <w:pPr>
              <w:pStyle w:val="ab"/>
              <w:spacing w:line="276" w:lineRule="auto"/>
              <w:jc w:val="center"/>
              <w:rPr>
                <w:rFonts w:ascii="Times New Roman" w:hAnsi="Times New Roman" w:cs="Times New Roman"/>
                <w:i w:val="0"/>
                <w:sz w:val="24"/>
                <w:szCs w:val="24"/>
                <w:lang w:val="ru-RU" w:eastAsia="en-US"/>
              </w:rPr>
            </w:pPr>
            <w:r w:rsidRPr="004F6102">
              <w:rPr>
                <w:rFonts w:ascii="Times New Roman" w:hAnsi="Times New Roman" w:cs="Times New Roman"/>
                <w:i w:val="0"/>
                <w:sz w:val="24"/>
                <w:szCs w:val="24"/>
                <w:lang w:val="ru-RU" w:eastAsia="en-US"/>
              </w:rPr>
              <w:t>Муз. руководитель,</w:t>
            </w:r>
          </w:p>
          <w:p w:rsidR="00340D64" w:rsidRPr="004F6102" w:rsidRDefault="00340D64">
            <w:pPr>
              <w:pStyle w:val="ab"/>
              <w:spacing w:line="276" w:lineRule="auto"/>
              <w:jc w:val="center"/>
              <w:rPr>
                <w:rFonts w:ascii="Times New Roman" w:hAnsi="Times New Roman" w:cs="Times New Roman"/>
                <w:i w:val="0"/>
                <w:sz w:val="24"/>
                <w:szCs w:val="24"/>
                <w:lang w:val="ru-RU" w:eastAsia="en-US"/>
              </w:rPr>
            </w:pPr>
            <w:r w:rsidRPr="004F6102">
              <w:rPr>
                <w:rFonts w:ascii="Times New Roman" w:hAnsi="Times New Roman" w:cs="Times New Roman"/>
                <w:i w:val="0"/>
                <w:sz w:val="24"/>
                <w:szCs w:val="24"/>
                <w:lang w:val="ru-RU" w:eastAsia="en-US"/>
              </w:rPr>
              <w:t>воспитатели</w:t>
            </w:r>
          </w:p>
        </w:tc>
      </w:tr>
      <w:tr w:rsidR="00C93081" w:rsidRPr="004F6102" w:rsidTr="004F6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060"/>
        </w:trPr>
        <w:tc>
          <w:tcPr>
            <w:tcW w:w="567" w:type="dxa"/>
          </w:tcPr>
          <w:p w:rsidR="00C93081" w:rsidRPr="004F6102" w:rsidRDefault="00C93081" w:rsidP="00A320E7">
            <w:pPr>
              <w:pStyle w:val="a8"/>
              <w:numPr>
                <w:ilvl w:val="0"/>
                <w:numId w:val="19"/>
              </w:numPr>
              <w:spacing w:after="0" w:line="240" w:lineRule="auto"/>
              <w:ind w:hanging="927"/>
              <w:rPr>
                <w:rFonts w:ascii="Times New Roman" w:eastAsiaTheme="minorEastAsia" w:hAnsi="Times New Roman"/>
                <w:bCs/>
                <w:spacing w:val="-1"/>
                <w:sz w:val="24"/>
                <w:szCs w:val="24"/>
              </w:rPr>
            </w:pPr>
          </w:p>
        </w:tc>
        <w:tc>
          <w:tcPr>
            <w:tcW w:w="4962" w:type="dxa"/>
          </w:tcPr>
          <w:p w:rsidR="00C93081" w:rsidRPr="004F6102" w:rsidRDefault="00C93081" w:rsidP="004F6102">
            <w:pPr>
              <w:rPr>
                <w:rFonts w:ascii="Times New Roman" w:hAnsi="Times New Roman" w:cs="Times New Roman"/>
                <w:sz w:val="24"/>
                <w:szCs w:val="24"/>
                <w:lang w:eastAsia="en-US"/>
              </w:rPr>
            </w:pPr>
            <w:r>
              <w:rPr>
                <w:rFonts w:ascii="Times New Roman" w:hAnsi="Times New Roman" w:cs="Times New Roman"/>
                <w:sz w:val="24"/>
                <w:szCs w:val="24"/>
                <w:lang w:eastAsia="en-US"/>
              </w:rPr>
              <w:t>Познавательное мероприятие посвященное дню космонавтики</w:t>
            </w:r>
          </w:p>
        </w:tc>
        <w:tc>
          <w:tcPr>
            <w:tcW w:w="1701" w:type="dxa"/>
          </w:tcPr>
          <w:p w:rsidR="00C93081" w:rsidRDefault="00C93081">
            <w:pPr>
              <w:spacing w:after="0" w:line="240" w:lineRule="auto"/>
              <w:jc w:val="center"/>
              <w:rPr>
                <w:rFonts w:ascii="Times New Roman" w:hAnsi="Times New Roman" w:cs="Times New Roman"/>
                <w:bCs/>
                <w:spacing w:val="-1"/>
                <w:sz w:val="24"/>
                <w:szCs w:val="24"/>
              </w:rPr>
            </w:pPr>
            <w:r>
              <w:rPr>
                <w:rFonts w:ascii="Times New Roman" w:hAnsi="Times New Roman" w:cs="Times New Roman"/>
                <w:bCs/>
                <w:spacing w:val="-1"/>
                <w:sz w:val="24"/>
                <w:szCs w:val="24"/>
              </w:rPr>
              <w:t>Апрель</w:t>
            </w:r>
          </w:p>
        </w:tc>
        <w:tc>
          <w:tcPr>
            <w:tcW w:w="2552" w:type="dxa"/>
          </w:tcPr>
          <w:p w:rsidR="00C93081" w:rsidRPr="004F6102" w:rsidRDefault="00C93081" w:rsidP="007D1458">
            <w:pPr>
              <w:pStyle w:val="ab"/>
              <w:spacing w:line="276" w:lineRule="auto"/>
              <w:jc w:val="center"/>
              <w:rPr>
                <w:rFonts w:ascii="Times New Roman" w:hAnsi="Times New Roman" w:cs="Times New Roman"/>
                <w:i w:val="0"/>
                <w:sz w:val="24"/>
                <w:szCs w:val="24"/>
                <w:lang w:val="ru-RU" w:eastAsia="en-US"/>
              </w:rPr>
            </w:pPr>
            <w:r w:rsidRPr="004F6102">
              <w:rPr>
                <w:rFonts w:ascii="Times New Roman" w:hAnsi="Times New Roman" w:cs="Times New Roman"/>
                <w:i w:val="0"/>
                <w:sz w:val="24"/>
                <w:szCs w:val="24"/>
                <w:lang w:val="ru-RU" w:eastAsia="en-US"/>
              </w:rPr>
              <w:t>Муз. руководитель,</w:t>
            </w:r>
          </w:p>
          <w:p w:rsidR="00C93081" w:rsidRPr="004F6102" w:rsidRDefault="00C93081" w:rsidP="007D1458">
            <w:pPr>
              <w:pStyle w:val="ab"/>
              <w:spacing w:line="276" w:lineRule="auto"/>
              <w:jc w:val="center"/>
              <w:rPr>
                <w:rFonts w:ascii="Times New Roman" w:hAnsi="Times New Roman" w:cs="Times New Roman"/>
                <w:i w:val="0"/>
                <w:sz w:val="24"/>
                <w:szCs w:val="24"/>
                <w:lang w:val="ru-RU" w:eastAsia="en-US"/>
              </w:rPr>
            </w:pPr>
            <w:r w:rsidRPr="004F6102">
              <w:rPr>
                <w:rFonts w:ascii="Times New Roman" w:hAnsi="Times New Roman" w:cs="Times New Roman"/>
                <w:i w:val="0"/>
                <w:sz w:val="24"/>
                <w:szCs w:val="24"/>
                <w:lang w:val="ru-RU" w:eastAsia="en-US"/>
              </w:rPr>
              <w:t>воспитатели</w:t>
            </w:r>
          </w:p>
        </w:tc>
      </w:tr>
      <w:tr w:rsidR="00C93081" w:rsidRPr="004F6102" w:rsidTr="004F6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060"/>
        </w:trPr>
        <w:tc>
          <w:tcPr>
            <w:tcW w:w="567" w:type="dxa"/>
          </w:tcPr>
          <w:p w:rsidR="00C93081" w:rsidRPr="004F6102" w:rsidRDefault="00C93081" w:rsidP="00A320E7">
            <w:pPr>
              <w:pStyle w:val="a8"/>
              <w:numPr>
                <w:ilvl w:val="0"/>
                <w:numId w:val="19"/>
              </w:numPr>
              <w:spacing w:after="0" w:line="240" w:lineRule="auto"/>
              <w:ind w:hanging="927"/>
              <w:rPr>
                <w:rFonts w:ascii="Times New Roman" w:eastAsiaTheme="minorEastAsia" w:hAnsi="Times New Roman"/>
                <w:bCs/>
                <w:spacing w:val="-1"/>
                <w:sz w:val="24"/>
                <w:szCs w:val="24"/>
              </w:rPr>
            </w:pPr>
          </w:p>
        </w:tc>
        <w:tc>
          <w:tcPr>
            <w:tcW w:w="4962" w:type="dxa"/>
          </w:tcPr>
          <w:p w:rsidR="00C93081" w:rsidRPr="004F6102" w:rsidRDefault="005F7BAD" w:rsidP="007D1458">
            <w:pPr>
              <w:rPr>
                <w:rFonts w:ascii="Times New Roman" w:hAnsi="Times New Roman" w:cs="Times New Roman"/>
                <w:sz w:val="24"/>
                <w:szCs w:val="24"/>
                <w:lang w:eastAsia="en-US"/>
              </w:rPr>
            </w:pPr>
            <w:hyperlink r:id="rId13" w:tgtFrame="_blank" w:history="1">
              <w:r w:rsidR="00C93081" w:rsidRPr="004F6102">
                <w:rPr>
                  <w:rFonts w:ascii="Times New Roman" w:hAnsi="Times New Roman"/>
                  <w:sz w:val="24"/>
                  <w:szCs w:val="24"/>
                  <w:lang w:eastAsia="en-US"/>
                </w:rPr>
                <w:t>Литературная игра-викторина «Знаете ли вы сказки?</w:t>
              </w:r>
            </w:hyperlink>
            <w:r w:rsidR="00C93081" w:rsidRPr="004F6102">
              <w:rPr>
                <w:rFonts w:ascii="Times New Roman" w:hAnsi="Times New Roman" w:cs="Times New Roman"/>
                <w:sz w:val="24"/>
                <w:szCs w:val="24"/>
                <w:lang w:eastAsia="en-US"/>
              </w:rPr>
              <w:t>» (по</w:t>
            </w:r>
            <w:r w:rsidR="00C93081">
              <w:rPr>
                <w:rFonts w:ascii="Times New Roman" w:hAnsi="Times New Roman" w:cs="Times New Roman"/>
                <w:sz w:val="24"/>
                <w:szCs w:val="24"/>
                <w:lang w:eastAsia="en-US"/>
              </w:rPr>
              <w:t>священная Дню рождения Г.Тукая)</w:t>
            </w:r>
          </w:p>
        </w:tc>
        <w:tc>
          <w:tcPr>
            <w:tcW w:w="1701" w:type="dxa"/>
          </w:tcPr>
          <w:p w:rsidR="00C93081" w:rsidRDefault="00C93081" w:rsidP="007D1458">
            <w:pPr>
              <w:spacing w:after="0" w:line="240" w:lineRule="auto"/>
              <w:jc w:val="center"/>
              <w:rPr>
                <w:rFonts w:ascii="Times New Roman" w:hAnsi="Times New Roman" w:cs="Times New Roman"/>
                <w:bCs/>
                <w:spacing w:val="-1"/>
                <w:sz w:val="24"/>
                <w:szCs w:val="24"/>
              </w:rPr>
            </w:pPr>
            <w:r>
              <w:rPr>
                <w:rFonts w:ascii="Times New Roman" w:hAnsi="Times New Roman" w:cs="Times New Roman"/>
                <w:bCs/>
                <w:spacing w:val="-1"/>
                <w:sz w:val="24"/>
                <w:szCs w:val="24"/>
              </w:rPr>
              <w:t>Апрель</w:t>
            </w:r>
          </w:p>
        </w:tc>
        <w:tc>
          <w:tcPr>
            <w:tcW w:w="2552" w:type="dxa"/>
          </w:tcPr>
          <w:p w:rsidR="00C93081" w:rsidRPr="00C93081" w:rsidRDefault="00C93081" w:rsidP="007D1458">
            <w:pPr>
              <w:spacing w:after="0" w:line="240" w:lineRule="auto"/>
              <w:jc w:val="center"/>
              <w:rPr>
                <w:rFonts w:ascii="Times New Roman" w:hAnsi="Times New Roman" w:cs="Times New Roman"/>
                <w:bCs/>
                <w:spacing w:val="-1"/>
                <w:sz w:val="24"/>
                <w:szCs w:val="24"/>
              </w:rPr>
            </w:pPr>
            <w:r w:rsidRPr="00C93081">
              <w:rPr>
                <w:rFonts w:ascii="Times New Roman" w:hAnsi="Times New Roman" w:cs="Times New Roman"/>
                <w:bCs/>
                <w:spacing w:val="-1"/>
                <w:sz w:val="24"/>
                <w:szCs w:val="24"/>
              </w:rPr>
              <w:t xml:space="preserve">Муз. руководитель, </w:t>
            </w:r>
            <w:r w:rsidRPr="00C93081">
              <w:rPr>
                <w:rFonts w:ascii="Times New Roman" w:hAnsi="Times New Roman" w:cs="Times New Roman"/>
                <w:sz w:val="24"/>
                <w:szCs w:val="24"/>
                <w:lang w:eastAsia="en-US"/>
              </w:rPr>
              <w:t>воспитатель по обучению тат.языку</w:t>
            </w:r>
          </w:p>
        </w:tc>
      </w:tr>
      <w:tr w:rsidR="004F6102" w:rsidRPr="004F6102" w:rsidTr="00DC1E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67" w:type="dxa"/>
          </w:tcPr>
          <w:p w:rsidR="004F6102" w:rsidRPr="004F6102" w:rsidRDefault="004F6102" w:rsidP="00A320E7">
            <w:pPr>
              <w:pStyle w:val="a8"/>
              <w:numPr>
                <w:ilvl w:val="0"/>
                <w:numId w:val="19"/>
              </w:numPr>
              <w:spacing w:after="0" w:line="240" w:lineRule="auto"/>
              <w:ind w:hanging="927"/>
              <w:rPr>
                <w:rFonts w:ascii="Times New Roman" w:eastAsiaTheme="minorEastAsia" w:hAnsi="Times New Roman"/>
                <w:spacing w:val="-1"/>
                <w:sz w:val="24"/>
                <w:szCs w:val="24"/>
              </w:rPr>
            </w:pPr>
          </w:p>
        </w:tc>
        <w:tc>
          <w:tcPr>
            <w:tcW w:w="4962" w:type="dxa"/>
          </w:tcPr>
          <w:p w:rsidR="004F6102" w:rsidRPr="004F6102" w:rsidRDefault="004F6102" w:rsidP="007D1458">
            <w:pPr>
              <w:spacing w:after="0" w:line="240" w:lineRule="auto"/>
              <w:rPr>
                <w:rFonts w:ascii="Times New Roman" w:hAnsi="Times New Roman" w:cs="Times New Roman"/>
                <w:bCs/>
                <w:spacing w:val="-1"/>
                <w:sz w:val="24"/>
                <w:szCs w:val="24"/>
              </w:rPr>
            </w:pPr>
            <w:r w:rsidRPr="004F6102">
              <w:rPr>
                <w:rFonts w:ascii="Times New Roman" w:hAnsi="Times New Roman" w:cs="Times New Roman"/>
                <w:bCs/>
                <w:spacing w:val="-1"/>
                <w:sz w:val="24"/>
                <w:szCs w:val="24"/>
              </w:rPr>
              <w:t>Праздник «Спасибо за Победу!»</w:t>
            </w:r>
          </w:p>
          <w:p w:rsidR="004F6102" w:rsidRPr="004F6102" w:rsidRDefault="004F6102" w:rsidP="007D1458">
            <w:pPr>
              <w:spacing w:after="0" w:line="240" w:lineRule="auto"/>
              <w:rPr>
                <w:rFonts w:ascii="Times New Roman" w:hAnsi="Times New Roman" w:cs="Times New Roman"/>
                <w:spacing w:val="-1"/>
                <w:sz w:val="24"/>
                <w:szCs w:val="24"/>
              </w:rPr>
            </w:pPr>
          </w:p>
        </w:tc>
        <w:tc>
          <w:tcPr>
            <w:tcW w:w="1701" w:type="dxa"/>
          </w:tcPr>
          <w:p w:rsidR="004F6102" w:rsidRPr="004F6102" w:rsidRDefault="004F6102" w:rsidP="007D1458">
            <w:pPr>
              <w:spacing w:after="0" w:line="240" w:lineRule="auto"/>
              <w:contextualSpacing/>
              <w:jc w:val="center"/>
              <w:rPr>
                <w:rFonts w:ascii="Times New Roman" w:hAnsi="Times New Roman" w:cs="Times New Roman"/>
                <w:spacing w:val="-1"/>
                <w:sz w:val="24"/>
                <w:szCs w:val="24"/>
              </w:rPr>
            </w:pPr>
            <w:r w:rsidRPr="004F6102">
              <w:rPr>
                <w:rFonts w:ascii="Times New Roman" w:hAnsi="Times New Roman" w:cs="Times New Roman"/>
                <w:spacing w:val="-1"/>
                <w:sz w:val="24"/>
                <w:szCs w:val="24"/>
              </w:rPr>
              <w:t>Май</w:t>
            </w:r>
          </w:p>
        </w:tc>
        <w:tc>
          <w:tcPr>
            <w:tcW w:w="2552" w:type="dxa"/>
          </w:tcPr>
          <w:p w:rsidR="004F6102" w:rsidRPr="004F6102" w:rsidRDefault="004F6102" w:rsidP="007D1458">
            <w:pPr>
              <w:spacing w:after="0" w:line="240" w:lineRule="auto"/>
              <w:jc w:val="center"/>
              <w:rPr>
                <w:rFonts w:ascii="Times New Roman" w:hAnsi="Times New Roman" w:cs="Times New Roman"/>
                <w:spacing w:val="-1"/>
                <w:sz w:val="24"/>
                <w:szCs w:val="24"/>
              </w:rPr>
            </w:pPr>
            <w:r w:rsidRPr="004F6102">
              <w:rPr>
                <w:rFonts w:ascii="Times New Roman" w:hAnsi="Times New Roman" w:cs="Times New Roman"/>
                <w:spacing w:val="-1"/>
                <w:sz w:val="24"/>
                <w:szCs w:val="24"/>
              </w:rPr>
              <w:t>Муз. руководитель, инструктор по физической культуре</w:t>
            </w:r>
          </w:p>
        </w:tc>
      </w:tr>
      <w:tr w:rsidR="004F6102" w:rsidRPr="004F6102" w:rsidTr="00DC1E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67" w:type="dxa"/>
          </w:tcPr>
          <w:p w:rsidR="004F6102" w:rsidRPr="004F6102" w:rsidRDefault="004F6102" w:rsidP="00A320E7">
            <w:pPr>
              <w:pStyle w:val="a8"/>
              <w:numPr>
                <w:ilvl w:val="0"/>
                <w:numId w:val="19"/>
              </w:numPr>
              <w:spacing w:after="0" w:line="240" w:lineRule="auto"/>
              <w:ind w:hanging="927"/>
              <w:rPr>
                <w:rFonts w:ascii="Times New Roman" w:eastAsiaTheme="minorEastAsia" w:hAnsi="Times New Roman"/>
                <w:spacing w:val="-1"/>
                <w:sz w:val="24"/>
                <w:szCs w:val="24"/>
              </w:rPr>
            </w:pPr>
          </w:p>
        </w:tc>
        <w:tc>
          <w:tcPr>
            <w:tcW w:w="4962" w:type="dxa"/>
          </w:tcPr>
          <w:p w:rsidR="004F6102" w:rsidRPr="004F6102" w:rsidRDefault="004F6102" w:rsidP="007D1458">
            <w:pPr>
              <w:spacing w:after="0" w:line="240" w:lineRule="auto"/>
              <w:rPr>
                <w:rFonts w:ascii="Times New Roman" w:hAnsi="Times New Roman" w:cs="Times New Roman"/>
                <w:spacing w:val="-1"/>
                <w:sz w:val="24"/>
                <w:szCs w:val="24"/>
              </w:rPr>
            </w:pPr>
            <w:r w:rsidRPr="004F6102">
              <w:rPr>
                <w:rFonts w:ascii="Times New Roman" w:hAnsi="Times New Roman" w:cs="Times New Roman"/>
                <w:spacing w:val="-1"/>
                <w:sz w:val="24"/>
                <w:szCs w:val="24"/>
              </w:rPr>
              <w:t>Экскурсии для детей подготовительных групп  в гимназию и музей Шигабутдина Марджани при татарской гимназии  №2</w:t>
            </w:r>
          </w:p>
        </w:tc>
        <w:tc>
          <w:tcPr>
            <w:tcW w:w="1701" w:type="dxa"/>
          </w:tcPr>
          <w:p w:rsidR="004F6102" w:rsidRPr="004F6102" w:rsidRDefault="004F6102" w:rsidP="007D1458">
            <w:pPr>
              <w:spacing w:after="0" w:line="240" w:lineRule="auto"/>
              <w:jc w:val="center"/>
              <w:rPr>
                <w:rFonts w:ascii="Times New Roman" w:hAnsi="Times New Roman" w:cs="Times New Roman"/>
                <w:spacing w:val="-1"/>
                <w:sz w:val="24"/>
                <w:szCs w:val="24"/>
              </w:rPr>
            </w:pPr>
            <w:r w:rsidRPr="004F6102">
              <w:rPr>
                <w:rFonts w:ascii="Times New Roman" w:hAnsi="Times New Roman" w:cs="Times New Roman"/>
                <w:spacing w:val="-1"/>
                <w:sz w:val="24"/>
                <w:szCs w:val="24"/>
              </w:rPr>
              <w:t>Май</w:t>
            </w:r>
          </w:p>
        </w:tc>
        <w:tc>
          <w:tcPr>
            <w:tcW w:w="2552" w:type="dxa"/>
          </w:tcPr>
          <w:p w:rsidR="00C93081" w:rsidRDefault="00C93081" w:rsidP="007D1458">
            <w:pPr>
              <w:spacing w:after="0" w:line="240" w:lineRule="auto"/>
              <w:jc w:val="center"/>
              <w:rPr>
                <w:rFonts w:ascii="Times New Roman" w:hAnsi="Times New Roman" w:cs="Times New Roman"/>
                <w:spacing w:val="-1"/>
                <w:sz w:val="24"/>
                <w:szCs w:val="24"/>
              </w:rPr>
            </w:pPr>
            <w:r>
              <w:rPr>
                <w:rFonts w:ascii="Times New Roman" w:hAnsi="Times New Roman" w:cs="Times New Roman"/>
                <w:spacing w:val="-1"/>
                <w:sz w:val="24"/>
                <w:szCs w:val="24"/>
              </w:rPr>
              <w:t>И.о.заведующего,</w:t>
            </w:r>
          </w:p>
          <w:p w:rsidR="004F6102" w:rsidRPr="004F6102" w:rsidRDefault="00C93081" w:rsidP="007D1458">
            <w:pPr>
              <w:spacing w:after="0" w:line="240" w:lineRule="auto"/>
              <w:jc w:val="center"/>
              <w:rPr>
                <w:rFonts w:ascii="Times New Roman" w:hAnsi="Times New Roman" w:cs="Times New Roman"/>
                <w:spacing w:val="-1"/>
                <w:sz w:val="24"/>
                <w:szCs w:val="24"/>
              </w:rPr>
            </w:pPr>
            <w:r>
              <w:rPr>
                <w:rFonts w:ascii="Times New Roman" w:hAnsi="Times New Roman" w:cs="Times New Roman"/>
                <w:spacing w:val="-1"/>
                <w:sz w:val="24"/>
                <w:szCs w:val="24"/>
              </w:rPr>
              <w:t>в</w:t>
            </w:r>
            <w:r w:rsidR="004F6102" w:rsidRPr="004F6102">
              <w:rPr>
                <w:rFonts w:ascii="Times New Roman" w:hAnsi="Times New Roman" w:cs="Times New Roman"/>
                <w:spacing w:val="-1"/>
                <w:sz w:val="24"/>
                <w:szCs w:val="24"/>
              </w:rPr>
              <w:t>оспитатель по обучению тат.языку</w:t>
            </w:r>
            <w:r>
              <w:rPr>
                <w:rFonts w:ascii="Times New Roman" w:hAnsi="Times New Roman" w:cs="Times New Roman"/>
                <w:spacing w:val="-1"/>
                <w:sz w:val="24"/>
                <w:szCs w:val="24"/>
              </w:rPr>
              <w:t xml:space="preserve">, </w:t>
            </w:r>
          </w:p>
        </w:tc>
      </w:tr>
      <w:tr w:rsidR="004F6102" w:rsidRPr="004F6102" w:rsidTr="00DC1E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67" w:type="dxa"/>
          </w:tcPr>
          <w:p w:rsidR="004F6102" w:rsidRPr="004F6102" w:rsidRDefault="004F6102" w:rsidP="00A320E7">
            <w:pPr>
              <w:pStyle w:val="a8"/>
              <w:numPr>
                <w:ilvl w:val="0"/>
                <w:numId w:val="19"/>
              </w:numPr>
              <w:spacing w:after="0" w:line="240" w:lineRule="auto"/>
              <w:ind w:hanging="927"/>
              <w:rPr>
                <w:rFonts w:ascii="Times New Roman" w:eastAsiaTheme="minorEastAsia" w:hAnsi="Times New Roman"/>
                <w:spacing w:val="-1"/>
                <w:sz w:val="24"/>
                <w:szCs w:val="24"/>
              </w:rPr>
            </w:pPr>
          </w:p>
        </w:tc>
        <w:tc>
          <w:tcPr>
            <w:tcW w:w="4962" w:type="dxa"/>
          </w:tcPr>
          <w:p w:rsidR="004F6102" w:rsidRPr="004F6102" w:rsidRDefault="004F6102" w:rsidP="001637D8">
            <w:pPr>
              <w:spacing w:after="0" w:line="240" w:lineRule="auto"/>
              <w:rPr>
                <w:rFonts w:ascii="Times New Roman" w:hAnsi="Times New Roman" w:cs="Times New Roman"/>
                <w:bCs/>
                <w:spacing w:val="-1"/>
                <w:sz w:val="24"/>
                <w:szCs w:val="24"/>
              </w:rPr>
            </w:pPr>
            <w:r w:rsidRPr="004F6102">
              <w:rPr>
                <w:rFonts w:ascii="Times New Roman" w:hAnsi="Times New Roman" w:cs="Times New Roman"/>
                <w:bCs/>
                <w:spacing w:val="-1"/>
                <w:sz w:val="24"/>
                <w:szCs w:val="24"/>
              </w:rPr>
              <w:t>Выпускной бал подготовительной группы «До свидания</w:t>
            </w:r>
            <w:r w:rsidRPr="004F6102">
              <w:rPr>
                <w:rFonts w:ascii="Times New Roman" w:hAnsi="Times New Roman" w:cs="Times New Roman"/>
                <w:bCs/>
                <w:spacing w:val="-1"/>
                <w:sz w:val="24"/>
                <w:szCs w:val="24"/>
                <w:lang w:val="tt-RU"/>
              </w:rPr>
              <w:t>,</w:t>
            </w:r>
            <w:r w:rsidRPr="004F6102">
              <w:rPr>
                <w:rFonts w:ascii="Times New Roman" w:hAnsi="Times New Roman" w:cs="Times New Roman"/>
                <w:bCs/>
                <w:spacing w:val="-1"/>
                <w:sz w:val="24"/>
                <w:szCs w:val="24"/>
              </w:rPr>
              <w:t xml:space="preserve"> детский сад</w:t>
            </w:r>
            <w:r w:rsidRPr="004F6102">
              <w:rPr>
                <w:rFonts w:ascii="Times New Roman" w:hAnsi="Times New Roman" w:cs="Times New Roman"/>
                <w:bCs/>
                <w:spacing w:val="-1"/>
                <w:sz w:val="24"/>
                <w:szCs w:val="24"/>
                <w:lang w:val="tt-RU"/>
              </w:rPr>
              <w:t>!</w:t>
            </w:r>
            <w:r w:rsidRPr="004F6102">
              <w:rPr>
                <w:rFonts w:ascii="Times New Roman" w:hAnsi="Times New Roman" w:cs="Times New Roman"/>
                <w:bCs/>
                <w:spacing w:val="-1"/>
                <w:sz w:val="24"/>
                <w:szCs w:val="24"/>
              </w:rPr>
              <w:t>»</w:t>
            </w:r>
          </w:p>
          <w:p w:rsidR="004F6102" w:rsidRPr="004F6102" w:rsidRDefault="004F6102" w:rsidP="00CD7CB9">
            <w:pPr>
              <w:spacing w:after="0" w:line="240" w:lineRule="auto"/>
              <w:rPr>
                <w:rFonts w:ascii="Times New Roman" w:hAnsi="Times New Roman" w:cs="Times New Roman"/>
                <w:spacing w:val="-1"/>
                <w:sz w:val="24"/>
                <w:szCs w:val="24"/>
              </w:rPr>
            </w:pPr>
          </w:p>
        </w:tc>
        <w:tc>
          <w:tcPr>
            <w:tcW w:w="1701" w:type="dxa"/>
          </w:tcPr>
          <w:p w:rsidR="004F6102" w:rsidRPr="004F6102" w:rsidRDefault="004F6102" w:rsidP="005C1F4E">
            <w:pPr>
              <w:spacing w:after="0" w:line="240" w:lineRule="auto"/>
              <w:contextualSpacing/>
              <w:jc w:val="center"/>
              <w:rPr>
                <w:rFonts w:ascii="Times New Roman" w:hAnsi="Times New Roman" w:cs="Times New Roman"/>
                <w:spacing w:val="-1"/>
                <w:sz w:val="24"/>
                <w:szCs w:val="24"/>
              </w:rPr>
            </w:pPr>
            <w:r w:rsidRPr="004F6102">
              <w:rPr>
                <w:rFonts w:ascii="Times New Roman" w:hAnsi="Times New Roman" w:cs="Times New Roman"/>
                <w:spacing w:val="-1"/>
                <w:sz w:val="24"/>
                <w:szCs w:val="24"/>
              </w:rPr>
              <w:t>Май</w:t>
            </w:r>
          </w:p>
        </w:tc>
        <w:tc>
          <w:tcPr>
            <w:tcW w:w="2552" w:type="dxa"/>
          </w:tcPr>
          <w:p w:rsidR="004F6102" w:rsidRPr="004F6102" w:rsidRDefault="004F6102" w:rsidP="005C1F4E">
            <w:pPr>
              <w:spacing w:after="0" w:line="240" w:lineRule="auto"/>
              <w:jc w:val="center"/>
              <w:rPr>
                <w:rFonts w:ascii="Times New Roman" w:hAnsi="Times New Roman" w:cs="Times New Roman"/>
                <w:spacing w:val="-1"/>
                <w:sz w:val="24"/>
                <w:szCs w:val="24"/>
              </w:rPr>
            </w:pPr>
            <w:r w:rsidRPr="004F6102">
              <w:rPr>
                <w:rFonts w:ascii="Times New Roman" w:hAnsi="Times New Roman" w:cs="Times New Roman"/>
                <w:spacing w:val="-1"/>
                <w:sz w:val="24"/>
                <w:szCs w:val="24"/>
              </w:rPr>
              <w:t>Муз. руководитель, воспитатели подг. группы</w:t>
            </w:r>
          </w:p>
        </w:tc>
      </w:tr>
      <w:tr w:rsidR="004F6102" w:rsidRPr="004F6102" w:rsidTr="00DC1E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67" w:type="dxa"/>
          </w:tcPr>
          <w:p w:rsidR="004F6102" w:rsidRPr="004F6102" w:rsidRDefault="004F6102" w:rsidP="00A320E7">
            <w:pPr>
              <w:pStyle w:val="a8"/>
              <w:numPr>
                <w:ilvl w:val="0"/>
                <w:numId w:val="19"/>
              </w:numPr>
              <w:spacing w:after="0" w:line="240" w:lineRule="auto"/>
              <w:ind w:hanging="927"/>
              <w:rPr>
                <w:rFonts w:ascii="Times New Roman" w:eastAsiaTheme="minorEastAsia" w:hAnsi="Times New Roman"/>
                <w:spacing w:val="-1"/>
                <w:sz w:val="24"/>
                <w:szCs w:val="24"/>
              </w:rPr>
            </w:pPr>
          </w:p>
        </w:tc>
        <w:tc>
          <w:tcPr>
            <w:tcW w:w="4962" w:type="dxa"/>
          </w:tcPr>
          <w:p w:rsidR="004F6102" w:rsidRPr="004F6102" w:rsidRDefault="004F6102" w:rsidP="001F0453">
            <w:pPr>
              <w:spacing w:after="0" w:line="240" w:lineRule="auto"/>
              <w:rPr>
                <w:rFonts w:ascii="Times New Roman" w:hAnsi="Times New Roman" w:cs="Times New Roman"/>
                <w:spacing w:val="-1"/>
                <w:sz w:val="24"/>
                <w:szCs w:val="24"/>
              </w:rPr>
            </w:pPr>
            <w:r w:rsidRPr="004F6102">
              <w:rPr>
                <w:rFonts w:ascii="Times New Roman" w:hAnsi="Times New Roman" w:cs="Times New Roman"/>
                <w:spacing w:val="-1"/>
                <w:sz w:val="24"/>
                <w:szCs w:val="24"/>
              </w:rPr>
              <w:t>Открытые занятия ДПОУ</w:t>
            </w:r>
          </w:p>
        </w:tc>
        <w:tc>
          <w:tcPr>
            <w:tcW w:w="1701" w:type="dxa"/>
          </w:tcPr>
          <w:p w:rsidR="004F6102" w:rsidRPr="004F6102" w:rsidRDefault="004F6102" w:rsidP="005C1F4E">
            <w:pPr>
              <w:spacing w:after="0" w:line="240" w:lineRule="auto"/>
              <w:contextualSpacing/>
              <w:jc w:val="center"/>
              <w:rPr>
                <w:rFonts w:ascii="Times New Roman" w:hAnsi="Times New Roman" w:cs="Times New Roman"/>
                <w:spacing w:val="-1"/>
                <w:sz w:val="24"/>
                <w:szCs w:val="24"/>
              </w:rPr>
            </w:pPr>
            <w:r w:rsidRPr="004F6102">
              <w:rPr>
                <w:rFonts w:ascii="Times New Roman" w:hAnsi="Times New Roman" w:cs="Times New Roman"/>
                <w:spacing w:val="-1"/>
                <w:sz w:val="24"/>
                <w:szCs w:val="24"/>
              </w:rPr>
              <w:t>Май</w:t>
            </w:r>
          </w:p>
        </w:tc>
        <w:tc>
          <w:tcPr>
            <w:tcW w:w="2552" w:type="dxa"/>
          </w:tcPr>
          <w:p w:rsidR="004F6102" w:rsidRPr="004F6102" w:rsidRDefault="00C93081" w:rsidP="005C1F4E">
            <w:pPr>
              <w:spacing w:after="0" w:line="240" w:lineRule="auto"/>
              <w:jc w:val="center"/>
              <w:rPr>
                <w:rFonts w:ascii="Times New Roman" w:hAnsi="Times New Roman" w:cs="Times New Roman"/>
                <w:spacing w:val="-1"/>
                <w:sz w:val="24"/>
                <w:szCs w:val="24"/>
              </w:rPr>
            </w:pPr>
            <w:r>
              <w:rPr>
                <w:rFonts w:ascii="Times New Roman" w:hAnsi="Times New Roman" w:cs="Times New Roman"/>
                <w:spacing w:val="-1"/>
                <w:sz w:val="24"/>
                <w:szCs w:val="24"/>
              </w:rPr>
              <w:t>П</w:t>
            </w:r>
            <w:r w:rsidR="004F6102" w:rsidRPr="004F6102">
              <w:rPr>
                <w:rFonts w:ascii="Times New Roman" w:hAnsi="Times New Roman" w:cs="Times New Roman"/>
                <w:spacing w:val="-1"/>
                <w:sz w:val="24"/>
                <w:szCs w:val="24"/>
              </w:rPr>
              <w:t>едагоги ДПОУ</w:t>
            </w:r>
          </w:p>
        </w:tc>
      </w:tr>
      <w:tr w:rsidR="004F6102" w:rsidRPr="004F6102" w:rsidTr="00DC1E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67" w:type="dxa"/>
          </w:tcPr>
          <w:p w:rsidR="004F6102" w:rsidRPr="004F6102" w:rsidRDefault="004F6102" w:rsidP="00A320E7">
            <w:pPr>
              <w:pStyle w:val="a8"/>
              <w:numPr>
                <w:ilvl w:val="0"/>
                <w:numId w:val="19"/>
              </w:numPr>
              <w:spacing w:after="0" w:line="240" w:lineRule="auto"/>
              <w:ind w:hanging="927"/>
              <w:rPr>
                <w:rFonts w:ascii="Times New Roman" w:eastAsiaTheme="minorEastAsia" w:hAnsi="Times New Roman"/>
                <w:spacing w:val="-1"/>
                <w:sz w:val="24"/>
                <w:szCs w:val="24"/>
              </w:rPr>
            </w:pPr>
          </w:p>
        </w:tc>
        <w:tc>
          <w:tcPr>
            <w:tcW w:w="4962" w:type="dxa"/>
          </w:tcPr>
          <w:p w:rsidR="004F6102" w:rsidRPr="004F6102" w:rsidRDefault="004F6102" w:rsidP="00CD7CB9">
            <w:pPr>
              <w:spacing w:after="0" w:line="240" w:lineRule="auto"/>
              <w:rPr>
                <w:rFonts w:ascii="Times New Roman" w:hAnsi="Times New Roman" w:cs="Times New Roman"/>
                <w:spacing w:val="-1"/>
                <w:sz w:val="24"/>
                <w:szCs w:val="24"/>
              </w:rPr>
            </w:pPr>
            <w:r w:rsidRPr="004F6102">
              <w:rPr>
                <w:rFonts w:ascii="Times New Roman" w:hAnsi="Times New Roman" w:cs="Times New Roman"/>
                <w:spacing w:val="-1"/>
                <w:sz w:val="24"/>
                <w:szCs w:val="24"/>
              </w:rPr>
              <w:t>День защиты детей</w:t>
            </w:r>
          </w:p>
        </w:tc>
        <w:tc>
          <w:tcPr>
            <w:tcW w:w="1701" w:type="dxa"/>
          </w:tcPr>
          <w:p w:rsidR="004F6102" w:rsidRPr="004F6102" w:rsidRDefault="004F6102" w:rsidP="005C1F4E">
            <w:pPr>
              <w:spacing w:after="0" w:line="240" w:lineRule="auto"/>
              <w:jc w:val="center"/>
              <w:rPr>
                <w:rFonts w:ascii="Times New Roman" w:hAnsi="Times New Roman" w:cs="Times New Roman"/>
                <w:spacing w:val="-1"/>
                <w:sz w:val="24"/>
                <w:szCs w:val="24"/>
              </w:rPr>
            </w:pPr>
            <w:r w:rsidRPr="004F6102">
              <w:rPr>
                <w:rFonts w:ascii="Times New Roman" w:hAnsi="Times New Roman" w:cs="Times New Roman"/>
                <w:spacing w:val="-1"/>
                <w:sz w:val="24"/>
                <w:szCs w:val="24"/>
              </w:rPr>
              <w:t>1 июня</w:t>
            </w:r>
          </w:p>
        </w:tc>
        <w:tc>
          <w:tcPr>
            <w:tcW w:w="2552" w:type="dxa"/>
          </w:tcPr>
          <w:p w:rsidR="004F6102" w:rsidRPr="004F6102" w:rsidRDefault="004F6102" w:rsidP="0054577A">
            <w:pPr>
              <w:spacing w:after="0" w:line="240" w:lineRule="auto"/>
              <w:jc w:val="center"/>
              <w:rPr>
                <w:rFonts w:ascii="Times New Roman" w:hAnsi="Times New Roman" w:cs="Times New Roman"/>
                <w:spacing w:val="-1"/>
                <w:sz w:val="24"/>
                <w:szCs w:val="24"/>
              </w:rPr>
            </w:pPr>
            <w:r w:rsidRPr="004F6102">
              <w:rPr>
                <w:rFonts w:ascii="Times New Roman" w:hAnsi="Times New Roman" w:cs="Times New Roman"/>
                <w:spacing w:val="-1"/>
                <w:sz w:val="24"/>
                <w:szCs w:val="24"/>
              </w:rPr>
              <w:t>Муз. руководитель, педагоги</w:t>
            </w:r>
          </w:p>
        </w:tc>
      </w:tr>
      <w:tr w:rsidR="004F6102" w:rsidRPr="004F6102" w:rsidTr="00DC1E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67" w:type="dxa"/>
          </w:tcPr>
          <w:p w:rsidR="004F6102" w:rsidRPr="004F6102" w:rsidRDefault="004F6102" w:rsidP="00A320E7">
            <w:pPr>
              <w:pStyle w:val="a8"/>
              <w:numPr>
                <w:ilvl w:val="0"/>
                <w:numId w:val="19"/>
              </w:numPr>
              <w:spacing w:after="0" w:line="240" w:lineRule="auto"/>
              <w:ind w:hanging="927"/>
              <w:rPr>
                <w:rFonts w:ascii="Times New Roman" w:eastAsiaTheme="minorEastAsia" w:hAnsi="Times New Roman"/>
                <w:spacing w:val="-1"/>
                <w:sz w:val="24"/>
                <w:szCs w:val="24"/>
              </w:rPr>
            </w:pPr>
          </w:p>
        </w:tc>
        <w:tc>
          <w:tcPr>
            <w:tcW w:w="4962" w:type="dxa"/>
          </w:tcPr>
          <w:p w:rsidR="004F6102" w:rsidRPr="004F6102" w:rsidRDefault="004F6102">
            <w:pPr>
              <w:spacing w:after="0" w:line="240" w:lineRule="auto"/>
              <w:contextualSpacing/>
              <w:rPr>
                <w:rFonts w:ascii="Times New Roman" w:hAnsi="Times New Roman" w:cs="Times New Roman"/>
                <w:sz w:val="24"/>
                <w:szCs w:val="24"/>
                <w:lang w:eastAsia="en-US"/>
              </w:rPr>
            </w:pPr>
            <w:r w:rsidRPr="004F6102">
              <w:rPr>
                <w:rFonts w:ascii="Times New Roman" w:hAnsi="Times New Roman" w:cs="Times New Roman"/>
                <w:sz w:val="24"/>
                <w:szCs w:val="24"/>
                <w:lang w:eastAsia="en-US"/>
              </w:rPr>
              <w:t>Участие детей в телепередачах «Күчәнәч», «Тукай оныклары», «Берг</w:t>
            </w:r>
            <w:r w:rsidRPr="004F6102">
              <w:rPr>
                <w:rFonts w:ascii="Times New Roman" w:hAnsi="Times New Roman" w:cs="Times New Roman"/>
                <w:sz w:val="24"/>
                <w:szCs w:val="24"/>
                <w:lang w:val="tt-RU" w:eastAsia="en-US"/>
              </w:rPr>
              <w:t>әләп өйрәник</w:t>
            </w:r>
            <w:r w:rsidRPr="004F6102">
              <w:rPr>
                <w:rFonts w:ascii="Times New Roman" w:hAnsi="Times New Roman" w:cs="Times New Roman"/>
                <w:sz w:val="24"/>
                <w:szCs w:val="24"/>
                <w:lang w:eastAsia="en-US"/>
              </w:rPr>
              <w:t xml:space="preserve">» детского телеканала Шаян ТВ </w:t>
            </w:r>
          </w:p>
        </w:tc>
        <w:tc>
          <w:tcPr>
            <w:tcW w:w="1701" w:type="dxa"/>
          </w:tcPr>
          <w:p w:rsidR="004F6102" w:rsidRPr="004F6102" w:rsidRDefault="004F6102" w:rsidP="00B753F7">
            <w:pPr>
              <w:tabs>
                <w:tab w:val="num" w:pos="0"/>
              </w:tabs>
              <w:spacing w:after="0" w:line="240" w:lineRule="auto"/>
              <w:jc w:val="center"/>
              <w:rPr>
                <w:rFonts w:ascii="Times New Roman" w:hAnsi="Times New Roman" w:cs="Times New Roman"/>
                <w:sz w:val="24"/>
                <w:szCs w:val="24"/>
                <w:lang w:val="tt-RU"/>
              </w:rPr>
            </w:pPr>
            <w:r w:rsidRPr="004F6102">
              <w:rPr>
                <w:rFonts w:ascii="Times New Roman" w:hAnsi="Times New Roman" w:cs="Times New Roman"/>
                <w:sz w:val="24"/>
                <w:szCs w:val="24"/>
                <w:lang w:val="tt-RU"/>
              </w:rPr>
              <w:t>В течение года</w:t>
            </w:r>
          </w:p>
        </w:tc>
        <w:tc>
          <w:tcPr>
            <w:tcW w:w="2552" w:type="dxa"/>
          </w:tcPr>
          <w:p w:rsidR="004F6102" w:rsidRPr="004F6102" w:rsidRDefault="00C93081">
            <w:pPr>
              <w:pStyle w:val="ab"/>
              <w:spacing w:line="276" w:lineRule="auto"/>
              <w:jc w:val="center"/>
              <w:rPr>
                <w:rFonts w:ascii="Times New Roman" w:hAnsi="Times New Roman" w:cs="Times New Roman"/>
                <w:i w:val="0"/>
                <w:sz w:val="24"/>
                <w:szCs w:val="24"/>
                <w:lang w:val="ru-RU" w:eastAsia="en-US"/>
              </w:rPr>
            </w:pPr>
            <w:r>
              <w:rPr>
                <w:rFonts w:ascii="Times New Roman" w:hAnsi="Times New Roman" w:cs="Times New Roman"/>
                <w:i w:val="0"/>
                <w:sz w:val="24"/>
                <w:szCs w:val="24"/>
                <w:lang w:val="ru-RU" w:eastAsia="en-US"/>
              </w:rPr>
              <w:t>В</w:t>
            </w:r>
            <w:r w:rsidR="004F6102" w:rsidRPr="004F6102">
              <w:rPr>
                <w:rFonts w:ascii="Times New Roman" w:hAnsi="Times New Roman" w:cs="Times New Roman"/>
                <w:i w:val="0"/>
                <w:sz w:val="24"/>
                <w:szCs w:val="24"/>
                <w:lang w:val="ru-RU" w:eastAsia="en-US"/>
              </w:rPr>
              <w:t>оспитатель по обучению тат.языку</w:t>
            </w:r>
            <w:r w:rsidR="00C555C6">
              <w:rPr>
                <w:rFonts w:ascii="Times New Roman" w:hAnsi="Times New Roman" w:cs="Times New Roman"/>
                <w:i w:val="0"/>
                <w:sz w:val="24"/>
                <w:szCs w:val="24"/>
                <w:lang w:val="ru-RU" w:eastAsia="en-US"/>
              </w:rPr>
              <w:t xml:space="preserve">, </w:t>
            </w:r>
            <w:r>
              <w:rPr>
                <w:rFonts w:ascii="Times New Roman" w:hAnsi="Times New Roman" w:cs="Times New Roman"/>
                <w:i w:val="0"/>
                <w:sz w:val="24"/>
                <w:szCs w:val="24"/>
                <w:lang w:val="ru-RU" w:eastAsia="en-US"/>
              </w:rPr>
              <w:t>педагоги</w:t>
            </w:r>
          </w:p>
        </w:tc>
      </w:tr>
      <w:tr w:rsidR="004F6102" w:rsidRPr="004F6102" w:rsidTr="00DC1E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67" w:type="dxa"/>
          </w:tcPr>
          <w:p w:rsidR="004F6102" w:rsidRPr="004F6102" w:rsidRDefault="004F6102" w:rsidP="00A320E7">
            <w:pPr>
              <w:pStyle w:val="a8"/>
              <w:numPr>
                <w:ilvl w:val="0"/>
                <w:numId w:val="19"/>
              </w:numPr>
              <w:spacing w:after="0" w:line="240" w:lineRule="auto"/>
              <w:ind w:hanging="927"/>
              <w:rPr>
                <w:rFonts w:ascii="Times New Roman" w:eastAsiaTheme="minorEastAsia" w:hAnsi="Times New Roman"/>
                <w:spacing w:val="-1"/>
                <w:sz w:val="24"/>
                <w:szCs w:val="24"/>
              </w:rPr>
            </w:pPr>
          </w:p>
        </w:tc>
        <w:tc>
          <w:tcPr>
            <w:tcW w:w="4962" w:type="dxa"/>
          </w:tcPr>
          <w:p w:rsidR="004F6102" w:rsidRPr="004F6102" w:rsidRDefault="004F6102" w:rsidP="00EC2851">
            <w:pPr>
              <w:spacing w:after="0" w:line="240" w:lineRule="auto"/>
              <w:contextualSpacing/>
              <w:rPr>
                <w:rFonts w:ascii="Times New Roman" w:hAnsi="Times New Roman" w:cs="Times New Roman"/>
                <w:spacing w:val="-1"/>
                <w:sz w:val="24"/>
                <w:szCs w:val="24"/>
              </w:rPr>
            </w:pPr>
            <w:r w:rsidRPr="004F6102">
              <w:rPr>
                <w:rFonts w:ascii="Times New Roman" w:hAnsi="Times New Roman" w:cs="Times New Roman"/>
                <w:spacing w:val="-1"/>
                <w:sz w:val="24"/>
                <w:szCs w:val="24"/>
                <w:lang w:eastAsia="en-US"/>
              </w:rPr>
              <w:t>Участие детей в районных, городских, республиканских и международных конкурсах: «Джалиловские чтения», «Тукай в наших сердцах», «Татар кызчыгы, Татар малае»; театральный фестиваль детско-юношеских театров «Сайяр»; международный фестиваль  театрального творчества им. Ш.Биктимирова «Наследники Альмандара» и др.</w:t>
            </w:r>
          </w:p>
        </w:tc>
        <w:tc>
          <w:tcPr>
            <w:tcW w:w="1701" w:type="dxa"/>
          </w:tcPr>
          <w:p w:rsidR="004F6102" w:rsidRPr="004F6102" w:rsidRDefault="004F6102" w:rsidP="00B753F7">
            <w:pPr>
              <w:tabs>
                <w:tab w:val="num" w:pos="0"/>
              </w:tabs>
              <w:spacing w:after="0" w:line="240" w:lineRule="auto"/>
              <w:jc w:val="center"/>
              <w:rPr>
                <w:rFonts w:ascii="Times New Roman" w:hAnsi="Times New Roman" w:cs="Times New Roman"/>
                <w:sz w:val="24"/>
                <w:szCs w:val="24"/>
                <w:lang w:val="tt-RU"/>
              </w:rPr>
            </w:pPr>
            <w:r w:rsidRPr="004F6102">
              <w:rPr>
                <w:rFonts w:ascii="Times New Roman" w:hAnsi="Times New Roman" w:cs="Times New Roman"/>
                <w:sz w:val="24"/>
                <w:szCs w:val="24"/>
                <w:lang w:val="tt-RU"/>
              </w:rPr>
              <w:t>В течение года</w:t>
            </w:r>
          </w:p>
        </w:tc>
        <w:tc>
          <w:tcPr>
            <w:tcW w:w="2552" w:type="dxa"/>
          </w:tcPr>
          <w:p w:rsidR="004F6102" w:rsidRPr="004F6102" w:rsidRDefault="00C555C6" w:rsidP="00EC2851">
            <w:pPr>
              <w:pStyle w:val="ab"/>
              <w:spacing w:line="276" w:lineRule="auto"/>
              <w:jc w:val="center"/>
              <w:rPr>
                <w:rFonts w:ascii="Times New Roman" w:hAnsi="Times New Roman" w:cs="Times New Roman"/>
                <w:i w:val="0"/>
                <w:iCs w:val="0"/>
                <w:spacing w:val="-1"/>
                <w:sz w:val="24"/>
                <w:szCs w:val="24"/>
                <w:lang w:val="ru-RU" w:bidi="ar-SA"/>
              </w:rPr>
            </w:pPr>
            <w:r>
              <w:rPr>
                <w:rFonts w:ascii="Times New Roman" w:hAnsi="Times New Roman" w:cs="Times New Roman"/>
                <w:i w:val="0"/>
                <w:sz w:val="24"/>
                <w:szCs w:val="24"/>
                <w:lang w:val="ru-RU" w:eastAsia="en-US"/>
              </w:rPr>
              <w:t>В</w:t>
            </w:r>
            <w:r w:rsidRPr="004F6102">
              <w:rPr>
                <w:rFonts w:ascii="Times New Roman" w:hAnsi="Times New Roman" w:cs="Times New Roman"/>
                <w:i w:val="0"/>
                <w:sz w:val="24"/>
                <w:szCs w:val="24"/>
                <w:lang w:val="ru-RU" w:eastAsia="en-US"/>
              </w:rPr>
              <w:t>оспитатель по обучению тат.языку</w:t>
            </w:r>
            <w:r w:rsidR="004F6102" w:rsidRPr="004F6102">
              <w:rPr>
                <w:rFonts w:ascii="Times New Roman" w:hAnsi="Times New Roman" w:cs="Times New Roman"/>
                <w:i w:val="0"/>
                <w:iCs w:val="0"/>
                <w:spacing w:val="-1"/>
                <w:sz w:val="24"/>
                <w:szCs w:val="24"/>
                <w:lang w:val="ru-RU" w:bidi="ar-SA"/>
              </w:rPr>
              <w:t xml:space="preserve">, </w:t>
            </w:r>
          </w:p>
          <w:p w:rsidR="004F6102" w:rsidRPr="004F6102" w:rsidRDefault="004F6102" w:rsidP="00EC2851">
            <w:pPr>
              <w:spacing w:after="0" w:line="240" w:lineRule="auto"/>
              <w:jc w:val="center"/>
              <w:rPr>
                <w:rFonts w:ascii="Times New Roman" w:hAnsi="Times New Roman" w:cs="Times New Roman"/>
                <w:spacing w:val="-1"/>
                <w:sz w:val="24"/>
                <w:szCs w:val="24"/>
              </w:rPr>
            </w:pPr>
            <w:r w:rsidRPr="004F6102">
              <w:rPr>
                <w:rFonts w:ascii="Times New Roman" w:hAnsi="Times New Roman" w:cs="Times New Roman"/>
                <w:spacing w:val="-1"/>
                <w:sz w:val="24"/>
                <w:szCs w:val="24"/>
              </w:rPr>
              <w:t>педагоги детского сада</w:t>
            </w:r>
          </w:p>
        </w:tc>
      </w:tr>
    </w:tbl>
    <w:p w:rsidR="000A5D25" w:rsidRPr="004554CB" w:rsidRDefault="000A5D25" w:rsidP="00CD7CB9">
      <w:pPr>
        <w:spacing w:after="0" w:line="240" w:lineRule="auto"/>
        <w:contextualSpacing/>
        <w:jc w:val="center"/>
        <w:rPr>
          <w:rFonts w:ascii="Times New Roman" w:hAnsi="Times New Roman" w:cs="Times New Roman"/>
          <w:b/>
          <w:color w:val="FF0000"/>
          <w:sz w:val="24"/>
          <w:szCs w:val="24"/>
        </w:rPr>
      </w:pPr>
    </w:p>
    <w:p w:rsidR="00F60F1F" w:rsidRPr="00A57E8A" w:rsidRDefault="00780838" w:rsidP="00CD7CB9">
      <w:pPr>
        <w:shd w:val="clear" w:color="auto" w:fill="FFFFFF"/>
        <w:spacing w:after="0" w:line="240" w:lineRule="auto"/>
        <w:jc w:val="center"/>
        <w:rPr>
          <w:rFonts w:ascii="Times New Roman" w:hAnsi="Times New Roman" w:cs="Times New Roman"/>
          <w:b/>
          <w:bCs/>
          <w:spacing w:val="-18"/>
          <w:sz w:val="24"/>
          <w:szCs w:val="24"/>
        </w:rPr>
      </w:pPr>
      <w:r w:rsidRPr="00A57E8A">
        <w:rPr>
          <w:rFonts w:ascii="Times New Roman" w:hAnsi="Times New Roman" w:cs="Times New Roman"/>
          <w:b/>
          <w:bCs/>
          <w:spacing w:val="-18"/>
          <w:sz w:val="24"/>
          <w:szCs w:val="24"/>
        </w:rPr>
        <w:t xml:space="preserve">5. МЕТОДИЧЕСКОЕ </w:t>
      </w:r>
      <w:r w:rsidR="00F60F1F" w:rsidRPr="00A57E8A">
        <w:rPr>
          <w:rFonts w:ascii="Times New Roman" w:hAnsi="Times New Roman" w:cs="Times New Roman"/>
          <w:b/>
          <w:bCs/>
          <w:spacing w:val="-18"/>
          <w:sz w:val="24"/>
          <w:szCs w:val="24"/>
        </w:rPr>
        <w:t>И</w:t>
      </w:r>
      <w:r w:rsidRPr="00A57E8A">
        <w:rPr>
          <w:rFonts w:ascii="Times New Roman" w:hAnsi="Times New Roman" w:cs="Times New Roman"/>
          <w:b/>
          <w:bCs/>
          <w:spacing w:val="-18"/>
          <w:sz w:val="24"/>
          <w:szCs w:val="24"/>
        </w:rPr>
        <w:t xml:space="preserve"> </w:t>
      </w:r>
      <w:r w:rsidR="00F60F1F" w:rsidRPr="00A57E8A">
        <w:rPr>
          <w:rFonts w:ascii="Times New Roman" w:hAnsi="Times New Roman" w:cs="Times New Roman"/>
          <w:b/>
          <w:bCs/>
          <w:spacing w:val="-18"/>
          <w:sz w:val="24"/>
          <w:szCs w:val="24"/>
        </w:rPr>
        <w:t>ДИДАКТИЧЕСКОЕ ОБЕСПЕЧЕНИЕ</w:t>
      </w:r>
    </w:p>
    <w:p w:rsidR="00F60F1F" w:rsidRPr="00A57E8A" w:rsidRDefault="00F60F1F" w:rsidP="00CD7CB9">
      <w:pPr>
        <w:spacing w:after="0" w:line="240" w:lineRule="auto"/>
        <w:jc w:val="center"/>
        <w:rPr>
          <w:rFonts w:ascii="Times New Roman" w:hAnsi="Times New Roman" w:cs="Times New Roman"/>
          <w:b/>
          <w:sz w:val="24"/>
          <w:szCs w:val="24"/>
        </w:rPr>
      </w:pPr>
      <w:r w:rsidRPr="00A57E8A">
        <w:rPr>
          <w:rFonts w:ascii="Times New Roman" w:hAnsi="Times New Roman" w:cs="Times New Roman"/>
          <w:b/>
          <w:sz w:val="24"/>
          <w:szCs w:val="24"/>
        </w:rPr>
        <w:t>5.1. План работы творческой группы</w:t>
      </w:r>
    </w:p>
    <w:tbl>
      <w:tblPr>
        <w:tblW w:w="97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961"/>
        <w:gridCol w:w="1701"/>
        <w:gridCol w:w="2552"/>
      </w:tblGrid>
      <w:tr w:rsidR="00F60F1F" w:rsidRPr="00A57E8A" w:rsidTr="00DC1E18">
        <w:trPr>
          <w:trHeight w:val="318"/>
        </w:trPr>
        <w:tc>
          <w:tcPr>
            <w:tcW w:w="568" w:type="dxa"/>
            <w:tcBorders>
              <w:top w:val="single" w:sz="4" w:space="0" w:color="000000"/>
              <w:left w:val="single" w:sz="4" w:space="0" w:color="000000"/>
              <w:bottom w:val="single" w:sz="4" w:space="0" w:color="000000"/>
              <w:right w:val="single" w:sz="4" w:space="0" w:color="000000"/>
            </w:tcBorders>
          </w:tcPr>
          <w:p w:rsidR="00F60F1F" w:rsidRPr="00A57E8A" w:rsidRDefault="00F60F1F" w:rsidP="00CD7CB9">
            <w:pPr>
              <w:pStyle w:val="a8"/>
              <w:spacing w:after="0" w:line="240" w:lineRule="auto"/>
              <w:ind w:left="34"/>
              <w:jc w:val="center"/>
              <w:rPr>
                <w:rFonts w:ascii="Times New Roman" w:hAnsi="Times New Roman"/>
                <w:b/>
                <w:sz w:val="24"/>
                <w:szCs w:val="24"/>
              </w:rPr>
            </w:pPr>
            <w:r w:rsidRPr="00A57E8A">
              <w:rPr>
                <w:rFonts w:ascii="Times New Roman" w:hAnsi="Times New Roman"/>
                <w:b/>
                <w:sz w:val="24"/>
                <w:szCs w:val="24"/>
              </w:rPr>
              <w:t>№</w:t>
            </w:r>
          </w:p>
        </w:tc>
        <w:tc>
          <w:tcPr>
            <w:tcW w:w="4961" w:type="dxa"/>
            <w:tcBorders>
              <w:top w:val="single" w:sz="4" w:space="0" w:color="000000"/>
              <w:left w:val="single" w:sz="4" w:space="0" w:color="000000"/>
              <w:bottom w:val="single" w:sz="4" w:space="0" w:color="000000"/>
              <w:right w:val="single" w:sz="4" w:space="0" w:color="000000"/>
            </w:tcBorders>
          </w:tcPr>
          <w:p w:rsidR="00F60F1F" w:rsidRPr="00A57E8A" w:rsidRDefault="00F60F1F" w:rsidP="00CD7CB9">
            <w:pPr>
              <w:spacing w:after="0" w:line="240" w:lineRule="auto"/>
              <w:contextualSpacing/>
              <w:jc w:val="center"/>
              <w:rPr>
                <w:rFonts w:ascii="Times New Roman" w:hAnsi="Times New Roman" w:cs="Times New Roman"/>
                <w:b/>
                <w:i/>
                <w:sz w:val="24"/>
                <w:szCs w:val="24"/>
              </w:rPr>
            </w:pPr>
            <w:r w:rsidRPr="00A57E8A">
              <w:rPr>
                <w:rFonts w:ascii="Times New Roman" w:hAnsi="Times New Roman" w:cs="Times New Roman"/>
                <w:b/>
                <w:sz w:val="24"/>
                <w:szCs w:val="24"/>
              </w:rPr>
              <w:t>Содержание работы</w:t>
            </w:r>
          </w:p>
        </w:tc>
        <w:tc>
          <w:tcPr>
            <w:tcW w:w="1701" w:type="dxa"/>
            <w:tcBorders>
              <w:top w:val="single" w:sz="4" w:space="0" w:color="000000"/>
              <w:left w:val="single" w:sz="4" w:space="0" w:color="000000"/>
              <w:bottom w:val="single" w:sz="4" w:space="0" w:color="000000"/>
              <w:right w:val="single" w:sz="4" w:space="0" w:color="000000"/>
            </w:tcBorders>
          </w:tcPr>
          <w:p w:rsidR="00F60F1F" w:rsidRPr="00A57E8A" w:rsidRDefault="00F60F1F" w:rsidP="005C1F4E">
            <w:pPr>
              <w:pStyle w:val="ab"/>
              <w:jc w:val="center"/>
              <w:rPr>
                <w:rFonts w:ascii="Times New Roman" w:hAnsi="Times New Roman" w:cs="Times New Roman"/>
                <w:b/>
                <w:i w:val="0"/>
                <w:sz w:val="24"/>
                <w:szCs w:val="24"/>
                <w:lang w:val="ru-RU"/>
              </w:rPr>
            </w:pPr>
            <w:r w:rsidRPr="00A57E8A">
              <w:rPr>
                <w:rFonts w:ascii="Times New Roman" w:hAnsi="Times New Roman" w:cs="Times New Roman"/>
                <w:b/>
                <w:i w:val="0"/>
                <w:sz w:val="24"/>
                <w:szCs w:val="24"/>
                <w:lang w:val="ru-RU"/>
              </w:rPr>
              <w:t>Сроки</w:t>
            </w:r>
          </w:p>
        </w:tc>
        <w:tc>
          <w:tcPr>
            <w:tcW w:w="2552" w:type="dxa"/>
            <w:tcBorders>
              <w:top w:val="single" w:sz="4" w:space="0" w:color="000000"/>
              <w:left w:val="single" w:sz="4" w:space="0" w:color="000000"/>
              <w:bottom w:val="single" w:sz="4" w:space="0" w:color="000000"/>
              <w:right w:val="single" w:sz="4" w:space="0" w:color="000000"/>
            </w:tcBorders>
          </w:tcPr>
          <w:p w:rsidR="00F60F1F" w:rsidRPr="00A57E8A" w:rsidRDefault="00F60F1F" w:rsidP="005C1F4E">
            <w:pPr>
              <w:pStyle w:val="ab"/>
              <w:jc w:val="center"/>
              <w:rPr>
                <w:rFonts w:ascii="Times New Roman" w:hAnsi="Times New Roman" w:cs="Times New Roman"/>
                <w:b/>
                <w:i w:val="0"/>
                <w:sz w:val="24"/>
                <w:szCs w:val="24"/>
                <w:lang w:val="ru-RU"/>
              </w:rPr>
            </w:pPr>
            <w:r w:rsidRPr="00A57E8A">
              <w:rPr>
                <w:rFonts w:ascii="Times New Roman" w:hAnsi="Times New Roman" w:cs="Times New Roman"/>
                <w:b/>
                <w:i w:val="0"/>
                <w:sz w:val="24"/>
                <w:szCs w:val="24"/>
                <w:lang w:val="ru-RU"/>
              </w:rPr>
              <w:t>Ответственные</w:t>
            </w:r>
          </w:p>
        </w:tc>
      </w:tr>
      <w:tr w:rsidR="00F60F1F" w:rsidRPr="00A57E8A" w:rsidTr="00DC1E18">
        <w:trPr>
          <w:trHeight w:val="318"/>
        </w:trPr>
        <w:tc>
          <w:tcPr>
            <w:tcW w:w="568" w:type="dxa"/>
            <w:tcBorders>
              <w:top w:val="single" w:sz="4" w:space="0" w:color="000000"/>
              <w:left w:val="single" w:sz="4" w:space="0" w:color="000000"/>
              <w:bottom w:val="single" w:sz="4" w:space="0" w:color="000000"/>
              <w:right w:val="single" w:sz="4" w:space="0" w:color="000000"/>
            </w:tcBorders>
          </w:tcPr>
          <w:p w:rsidR="00F60F1F" w:rsidRPr="00A57E8A" w:rsidRDefault="00F60F1F" w:rsidP="00A320E7">
            <w:pPr>
              <w:pStyle w:val="a8"/>
              <w:numPr>
                <w:ilvl w:val="0"/>
                <w:numId w:val="20"/>
              </w:numPr>
              <w:spacing w:after="0" w:line="240" w:lineRule="auto"/>
              <w:ind w:hanging="893"/>
              <w:rPr>
                <w:rFonts w:ascii="Times New Roman" w:hAnsi="Times New Roman"/>
                <w:sz w:val="24"/>
                <w:szCs w:val="24"/>
                <w:lang w:val="tt-RU"/>
              </w:rPr>
            </w:pPr>
          </w:p>
          <w:p w:rsidR="00F60F1F" w:rsidRPr="00A57E8A" w:rsidRDefault="00F60F1F" w:rsidP="00CD7CB9">
            <w:pPr>
              <w:spacing w:after="0" w:line="240" w:lineRule="auto"/>
              <w:ind w:left="567" w:hanging="893"/>
              <w:rPr>
                <w:rFonts w:ascii="Times New Roman" w:hAnsi="Times New Roman" w:cs="Times New Roman"/>
                <w:sz w:val="24"/>
                <w:szCs w:val="24"/>
                <w:lang w:val="tt-RU"/>
              </w:rPr>
            </w:pPr>
          </w:p>
        </w:tc>
        <w:tc>
          <w:tcPr>
            <w:tcW w:w="4961" w:type="dxa"/>
            <w:tcBorders>
              <w:top w:val="single" w:sz="4" w:space="0" w:color="000000"/>
              <w:left w:val="single" w:sz="4" w:space="0" w:color="000000"/>
              <w:bottom w:val="single" w:sz="4" w:space="0" w:color="000000"/>
              <w:right w:val="single" w:sz="4" w:space="0" w:color="000000"/>
            </w:tcBorders>
          </w:tcPr>
          <w:p w:rsidR="00F60F1F" w:rsidRPr="00A57E8A" w:rsidRDefault="00F60F1F" w:rsidP="00CD7CB9">
            <w:pPr>
              <w:spacing w:after="0" w:line="240" w:lineRule="auto"/>
              <w:contextualSpacing/>
              <w:rPr>
                <w:rFonts w:ascii="Times New Roman" w:hAnsi="Times New Roman" w:cs="Times New Roman"/>
                <w:sz w:val="24"/>
                <w:szCs w:val="24"/>
                <w:lang w:val="tt-RU"/>
              </w:rPr>
            </w:pPr>
            <w:r w:rsidRPr="00A57E8A">
              <w:rPr>
                <w:rFonts w:ascii="Times New Roman" w:hAnsi="Times New Roman" w:cs="Times New Roman"/>
                <w:sz w:val="24"/>
                <w:szCs w:val="24"/>
                <w:lang w:val="tt-RU"/>
              </w:rPr>
              <w:t>Проверка и корректирование перспективных планов всех воспитателей и специалистов МАДОУ</w:t>
            </w:r>
            <w:r w:rsidR="00825178" w:rsidRPr="00A57E8A">
              <w:rPr>
                <w:rFonts w:ascii="Times New Roman" w:hAnsi="Times New Roman" w:cs="Times New Roman"/>
                <w:sz w:val="24"/>
                <w:szCs w:val="24"/>
                <w:lang w:val="tt-RU"/>
              </w:rPr>
              <w:t>.</w:t>
            </w:r>
          </w:p>
        </w:tc>
        <w:tc>
          <w:tcPr>
            <w:tcW w:w="1701" w:type="dxa"/>
            <w:tcBorders>
              <w:top w:val="single" w:sz="4" w:space="0" w:color="000000"/>
              <w:left w:val="single" w:sz="4" w:space="0" w:color="000000"/>
              <w:bottom w:val="single" w:sz="4" w:space="0" w:color="000000"/>
              <w:right w:val="single" w:sz="4" w:space="0" w:color="000000"/>
            </w:tcBorders>
          </w:tcPr>
          <w:p w:rsidR="00F60F1F" w:rsidRPr="00A57E8A" w:rsidRDefault="00F60F1F" w:rsidP="005C1F4E">
            <w:pPr>
              <w:tabs>
                <w:tab w:val="num" w:pos="0"/>
              </w:tabs>
              <w:spacing w:after="0" w:line="240" w:lineRule="auto"/>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Август- сентябрь</w:t>
            </w:r>
          </w:p>
        </w:tc>
        <w:tc>
          <w:tcPr>
            <w:tcW w:w="2552" w:type="dxa"/>
            <w:tcBorders>
              <w:top w:val="single" w:sz="4" w:space="0" w:color="000000"/>
              <w:left w:val="single" w:sz="4" w:space="0" w:color="000000"/>
              <w:bottom w:val="single" w:sz="4" w:space="0" w:color="000000"/>
              <w:right w:val="single" w:sz="4" w:space="0" w:color="000000"/>
            </w:tcBorders>
          </w:tcPr>
          <w:p w:rsidR="00F60F1F" w:rsidRPr="00A57E8A" w:rsidRDefault="00F60F1F" w:rsidP="005C1F4E">
            <w:pPr>
              <w:tabs>
                <w:tab w:val="num" w:pos="0"/>
              </w:tabs>
              <w:spacing w:after="0" w:line="240" w:lineRule="auto"/>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Творческая группа</w:t>
            </w:r>
          </w:p>
        </w:tc>
      </w:tr>
      <w:tr w:rsidR="00F60F1F" w:rsidRPr="00A57E8A" w:rsidTr="00DC1E18">
        <w:trPr>
          <w:trHeight w:val="318"/>
        </w:trPr>
        <w:tc>
          <w:tcPr>
            <w:tcW w:w="568" w:type="dxa"/>
            <w:tcBorders>
              <w:top w:val="single" w:sz="4" w:space="0" w:color="000000"/>
              <w:left w:val="single" w:sz="4" w:space="0" w:color="000000"/>
              <w:bottom w:val="single" w:sz="4" w:space="0" w:color="000000"/>
              <w:right w:val="single" w:sz="4" w:space="0" w:color="000000"/>
            </w:tcBorders>
          </w:tcPr>
          <w:p w:rsidR="00F60F1F" w:rsidRPr="00A57E8A" w:rsidRDefault="00F60F1F" w:rsidP="00A320E7">
            <w:pPr>
              <w:pStyle w:val="a8"/>
              <w:numPr>
                <w:ilvl w:val="0"/>
                <w:numId w:val="20"/>
              </w:numPr>
              <w:spacing w:after="0" w:line="240" w:lineRule="auto"/>
              <w:ind w:hanging="927"/>
              <w:rPr>
                <w:rFonts w:ascii="Times New Roman" w:hAnsi="Times New Roman"/>
                <w:sz w:val="24"/>
                <w:szCs w:val="24"/>
                <w:lang w:val="tt-RU"/>
              </w:rPr>
            </w:pPr>
          </w:p>
        </w:tc>
        <w:tc>
          <w:tcPr>
            <w:tcW w:w="4961" w:type="dxa"/>
            <w:tcBorders>
              <w:top w:val="single" w:sz="4" w:space="0" w:color="000000"/>
              <w:left w:val="single" w:sz="4" w:space="0" w:color="000000"/>
              <w:bottom w:val="single" w:sz="4" w:space="0" w:color="000000"/>
              <w:right w:val="single" w:sz="4" w:space="0" w:color="000000"/>
            </w:tcBorders>
          </w:tcPr>
          <w:p w:rsidR="00F60F1F" w:rsidRPr="00A57E8A" w:rsidRDefault="00F60F1F" w:rsidP="00CD7CB9">
            <w:pPr>
              <w:spacing w:after="0" w:line="240" w:lineRule="auto"/>
              <w:contextualSpacing/>
              <w:rPr>
                <w:rFonts w:ascii="Times New Roman" w:hAnsi="Times New Roman" w:cs="Times New Roman"/>
                <w:sz w:val="24"/>
                <w:szCs w:val="24"/>
                <w:lang w:val="tt-RU"/>
              </w:rPr>
            </w:pPr>
            <w:r w:rsidRPr="00A57E8A">
              <w:rPr>
                <w:rFonts w:ascii="Times New Roman" w:hAnsi="Times New Roman" w:cs="Times New Roman"/>
                <w:sz w:val="24"/>
                <w:szCs w:val="24"/>
                <w:lang w:val="tt-RU"/>
              </w:rPr>
              <w:t>Проведение консультаций по воспитательно-образовательной, театрализованной, игровой деятельности, праздников в детском саду</w:t>
            </w:r>
            <w:r w:rsidR="00825178" w:rsidRPr="00A57E8A">
              <w:rPr>
                <w:rFonts w:ascii="Times New Roman" w:hAnsi="Times New Roman" w:cs="Times New Roman"/>
                <w:sz w:val="24"/>
                <w:szCs w:val="24"/>
                <w:lang w:val="tt-RU"/>
              </w:rPr>
              <w:t>.</w:t>
            </w:r>
          </w:p>
        </w:tc>
        <w:tc>
          <w:tcPr>
            <w:tcW w:w="1701" w:type="dxa"/>
            <w:tcBorders>
              <w:top w:val="single" w:sz="4" w:space="0" w:color="000000"/>
              <w:left w:val="single" w:sz="4" w:space="0" w:color="000000"/>
              <w:bottom w:val="single" w:sz="4" w:space="0" w:color="000000"/>
              <w:right w:val="single" w:sz="4" w:space="0" w:color="000000"/>
            </w:tcBorders>
          </w:tcPr>
          <w:p w:rsidR="00F60F1F" w:rsidRPr="00A57E8A" w:rsidRDefault="00F60F1F" w:rsidP="005C1F4E">
            <w:pPr>
              <w:tabs>
                <w:tab w:val="num" w:pos="0"/>
              </w:tabs>
              <w:spacing w:after="0" w:line="240" w:lineRule="auto"/>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В теч. года</w:t>
            </w:r>
          </w:p>
        </w:tc>
        <w:tc>
          <w:tcPr>
            <w:tcW w:w="2552" w:type="dxa"/>
            <w:tcBorders>
              <w:top w:val="single" w:sz="4" w:space="0" w:color="000000"/>
              <w:left w:val="single" w:sz="4" w:space="0" w:color="000000"/>
              <w:bottom w:val="single" w:sz="4" w:space="0" w:color="000000"/>
              <w:right w:val="single" w:sz="4" w:space="0" w:color="000000"/>
            </w:tcBorders>
          </w:tcPr>
          <w:p w:rsidR="00F60F1F" w:rsidRPr="00A57E8A" w:rsidRDefault="00F60F1F" w:rsidP="005C1F4E">
            <w:pPr>
              <w:tabs>
                <w:tab w:val="num" w:pos="0"/>
              </w:tabs>
              <w:spacing w:after="0" w:line="240" w:lineRule="auto"/>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Творческая группа</w:t>
            </w:r>
          </w:p>
        </w:tc>
      </w:tr>
      <w:tr w:rsidR="00F60F1F" w:rsidRPr="00A57E8A" w:rsidTr="00DC1E18">
        <w:trPr>
          <w:trHeight w:val="318"/>
        </w:trPr>
        <w:tc>
          <w:tcPr>
            <w:tcW w:w="568" w:type="dxa"/>
            <w:tcBorders>
              <w:top w:val="single" w:sz="4" w:space="0" w:color="000000"/>
              <w:left w:val="single" w:sz="4" w:space="0" w:color="000000"/>
              <w:bottom w:val="single" w:sz="4" w:space="0" w:color="000000"/>
              <w:right w:val="single" w:sz="4" w:space="0" w:color="000000"/>
            </w:tcBorders>
          </w:tcPr>
          <w:p w:rsidR="00F60F1F" w:rsidRPr="00A57E8A" w:rsidRDefault="00F60F1F" w:rsidP="00A320E7">
            <w:pPr>
              <w:pStyle w:val="a8"/>
              <w:numPr>
                <w:ilvl w:val="0"/>
                <w:numId w:val="20"/>
              </w:numPr>
              <w:spacing w:after="0" w:line="240" w:lineRule="auto"/>
              <w:ind w:hanging="927"/>
              <w:rPr>
                <w:rFonts w:ascii="Times New Roman" w:eastAsiaTheme="minorEastAsia" w:hAnsi="Times New Roman"/>
                <w:sz w:val="24"/>
                <w:szCs w:val="24"/>
                <w:lang w:val="tt-RU"/>
              </w:rPr>
            </w:pPr>
          </w:p>
        </w:tc>
        <w:tc>
          <w:tcPr>
            <w:tcW w:w="4961" w:type="dxa"/>
            <w:tcBorders>
              <w:top w:val="single" w:sz="4" w:space="0" w:color="000000"/>
              <w:left w:val="single" w:sz="4" w:space="0" w:color="000000"/>
              <w:bottom w:val="single" w:sz="4" w:space="0" w:color="000000"/>
              <w:right w:val="single" w:sz="4" w:space="0" w:color="000000"/>
            </w:tcBorders>
          </w:tcPr>
          <w:p w:rsidR="00F60F1F" w:rsidRPr="00A57E8A" w:rsidRDefault="00F60F1F" w:rsidP="00CD7CB9">
            <w:pPr>
              <w:spacing w:after="0" w:line="240" w:lineRule="auto"/>
              <w:contextualSpacing/>
              <w:rPr>
                <w:rFonts w:ascii="Times New Roman" w:hAnsi="Times New Roman" w:cs="Times New Roman"/>
                <w:sz w:val="24"/>
                <w:szCs w:val="24"/>
                <w:lang w:val="tt-RU"/>
              </w:rPr>
            </w:pPr>
            <w:r w:rsidRPr="00A57E8A">
              <w:rPr>
                <w:rFonts w:ascii="Times New Roman" w:hAnsi="Times New Roman" w:cs="Times New Roman"/>
                <w:sz w:val="24"/>
                <w:szCs w:val="24"/>
                <w:lang w:val="tt-RU"/>
              </w:rPr>
              <w:t>Помощь педагогам при подготовке материалов для аттестации</w:t>
            </w:r>
            <w:r w:rsidR="00825178" w:rsidRPr="00A57E8A">
              <w:rPr>
                <w:rFonts w:ascii="Times New Roman" w:hAnsi="Times New Roman" w:cs="Times New Roman"/>
                <w:sz w:val="24"/>
                <w:szCs w:val="24"/>
                <w:lang w:val="tt-RU"/>
              </w:rPr>
              <w:t>.</w:t>
            </w:r>
          </w:p>
        </w:tc>
        <w:tc>
          <w:tcPr>
            <w:tcW w:w="1701" w:type="dxa"/>
            <w:tcBorders>
              <w:top w:val="single" w:sz="4" w:space="0" w:color="000000"/>
              <w:left w:val="single" w:sz="4" w:space="0" w:color="000000"/>
              <w:bottom w:val="single" w:sz="4" w:space="0" w:color="000000"/>
              <w:right w:val="single" w:sz="4" w:space="0" w:color="000000"/>
            </w:tcBorders>
          </w:tcPr>
          <w:p w:rsidR="00F60F1F" w:rsidRPr="00A57E8A" w:rsidRDefault="00A1665B" w:rsidP="005C1F4E">
            <w:pPr>
              <w:tabs>
                <w:tab w:val="num" w:pos="0"/>
              </w:tabs>
              <w:spacing w:after="0" w:line="240" w:lineRule="auto"/>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Октябрь</w:t>
            </w:r>
            <w:r w:rsidR="00F60F1F" w:rsidRPr="00A57E8A">
              <w:rPr>
                <w:rFonts w:ascii="Times New Roman" w:hAnsi="Times New Roman" w:cs="Times New Roman"/>
                <w:sz w:val="24"/>
                <w:szCs w:val="24"/>
                <w:lang w:val="tt-RU"/>
              </w:rPr>
              <w:t>,</w:t>
            </w:r>
          </w:p>
          <w:p w:rsidR="00F60F1F" w:rsidRPr="00A57E8A" w:rsidRDefault="00A1665B" w:rsidP="005C1F4E">
            <w:pPr>
              <w:tabs>
                <w:tab w:val="num" w:pos="0"/>
              </w:tabs>
              <w:spacing w:after="0" w:line="240" w:lineRule="auto"/>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март</w:t>
            </w:r>
          </w:p>
        </w:tc>
        <w:tc>
          <w:tcPr>
            <w:tcW w:w="2552" w:type="dxa"/>
            <w:tcBorders>
              <w:top w:val="single" w:sz="4" w:space="0" w:color="000000"/>
              <w:left w:val="single" w:sz="4" w:space="0" w:color="000000"/>
              <w:bottom w:val="single" w:sz="4" w:space="0" w:color="000000"/>
              <w:right w:val="single" w:sz="4" w:space="0" w:color="000000"/>
            </w:tcBorders>
          </w:tcPr>
          <w:p w:rsidR="00F60F1F" w:rsidRPr="00A57E8A" w:rsidRDefault="00F60F1F" w:rsidP="005C1F4E">
            <w:pPr>
              <w:tabs>
                <w:tab w:val="num" w:pos="0"/>
              </w:tabs>
              <w:spacing w:after="0" w:line="240" w:lineRule="auto"/>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Творческая группа</w:t>
            </w:r>
          </w:p>
        </w:tc>
      </w:tr>
      <w:tr w:rsidR="00F60F1F" w:rsidRPr="00A57E8A" w:rsidTr="00DC1E18">
        <w:trPr>
          <w:trHeight w:val="318"/>
        </w:trPr>
        <w:tc>
          <w:tcPr>
            <w:tcW w:w="568" w:type="dxa"/>
            <w:tcBorders>
              <w:top w:val="single" w:sz="4" w:space="0" w:color="000000"/>
              <w:left w:val="single" w:sz="4" w:space="0" w:color="000000"/>
              <w:bottom w:val="single" w:sz="4" w:space="0" w:color="000000"/>
              <w:right w:val="single" w:sz="4" w:space="0" w:color="000000"/>
            </w:tcBorders>
          </w:tcPr>
          <w:p w:rsidR="00F60F1F" w:rsidRPr="00A57E8A" w:rsidRDefault="00F60F1F" w:rsidP="00A320E7">
            <w:pPr>
              <w:pStyle w:val="a8"/>
              <w:numPr>
                <w:ilvl w:val="0"/>
                <w:numId w:val="20"/>
              </w:numPr>
              <w:spacing w:after="0" w:line="240" w:lineRule="auto"/>
              <w:ind w:hanging="927"/>
              <w:rPr>
                <w:rFonts w:ascii="Times New Roman" w:eastAsiaTheme="minorEastAsia" w:hAnsi="Times New Roman"/>
                <w:sz w:val="24"/>
                <w:szCs w:val="24"/>
                <w:lang w:val="tt-RU"/>
              </w:rPr>
            </w:pPr>
          </w:p>
        </w:tc>
        <w:tc>
          <w:tcPr>
            <w:tcW w:w="4961" w:type="dxa"/>
            <w:tcBorders>
              <w:top w:val="single" w:sz="4" w:space="0" w:color="000000"/>
              <w:left w:val="single" w:sz="4" w:space="0" w:color="000000"/>
              <w:bottom w:val="single" w:sz="4" w:space="0" w:color="000000"/>
              <w:right w:val="single" w:sz="4" w:space="0" w:color="000000"/>
            </w:tcBorders>
          </w:tcPr>
          <w:p w:rsidR="00F60F1F" w:rsidRPr="00A57E8A" w:rsidRDefault="00F60F1F" w:rsidP="00CD7CB9">
            <w:pPr>
              <w:spacing w:after="0" w:line="240" w:lineRule="auto"/>
              <w:contextualSpacing/>
              <w:rPr>
                <w:rFonts w:ascii="Times New Roman" w:hAnsi="Times New Roman" w:cs="Times New Roman"/>
                <w:sz w:val="24"/>
                <w:szCs w:val="24"/>
                <w:lang w:val="tt-RU"/>
              </w:rPr>
            </w:pPr>
            <w:r w:rsidRPr="00A57E8A">
              <w:rPr>
                <w:rFonts w:ascii="Times New Roman" w:hAnsi="Times New Roman" w:cs="Times New Roman"/>
                <w:sz w:val="24"/>
                <w:szCs w:val="24"/>
                <w:lang w:val="tt-RU"/>
              </w:rPr>
              <w:t>Помощь воспитанникам в участии в творческих конкурсах, олимпиадах и соревнованиях</w:t>
            </w:r>
            <w:r w:rsidR="00825178" w:rsidRPr="00A57E8A">
              <w:rPr>
                <w:rFonts w:ascii="Times New Roman" w:hAnsi="Times New Roman" w:cs="Times New Roman"/>
                <w:sz w:val="24"/>
                <w:szCs w:val="24"/>
                <w:lang w:val="tt-RU"/>
              </w:rPr>
              <w:t>.</w:t>
            </w:r>
          </w:p>
        </w:tc>
        <w:tc>
          <w:tcPr>
            <w:tcW w:w="1701" w:type="dxa"/>
            <w:tcBorders>
              <w:top w:val="single" w:sz="4" w:space="0" w:color="000000"/>
              <w:left w:val="single" w:sz="4" w:space="0" w:color="000000"/>
              <w:bottom w:val="single" w:sz="4" w:space="0" w:color="000000"/>
              <w:right w:val="single" w:sz="4" w:space="0" w:color="000000"/>
            </w:tcBorders>
          </w:tcPr>
          <w:p w:rsidR="00F60F1F" w:rsidRPr="00A57E8A" w:rsidRDefault="00CB6403" w:rsidP="005C1F4E">
            <w:pPr>
              <w:tabs>
                <w:tab w:val="num" w:pos="0"/>
              </w:tabs>
              <w:spacing w:after="0" w:line="240" w:lineRule="auto"/>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В течение</w:t>
            </w:r>
            <w:r w:rsidR="00F60F1F" w:rsidRPr="00A57E8A">
              <w:rPr>
                <w:rFonts w:ascii="Times New Roman" w:hAnsi="Times New Roman" w:cs="Times New Roman"/>
                <w:sz w:val="24"/>
                <w:szCs w:val="24"/>
                <w:lang w:val="tt-RU"/>
              </w:rPr>
              <w:t xml:space="preserve"> года</w:t>
            </w:r>
          </w:p>
        </w:tc>
        <w:tc>
          <w:tcPr>
            <w:tcW w:w="2552" w:type="dxa"/>
            <w:tcBorders>
              <w:top w:val="single" w:sz="4" w:space="0" w:color="000000"/>
              <w:left w:val="single" w:sz="4" w:space="0" w:color="000000"/>
              <w:bottom w:val="single" w:sz="4" w:space="0" w:color="000000"/>
              <w:right w:val="single" w:sz="4" w:space="0" w:color="000000"/>
            </w:tcBorders>
          </w:tcPr>
          <w:p w:rsidR="00F60F1F" w:rsidRPr="00A57E8A" w:rsidRDefault="00F60F1F" w:rsidP="005C1F4E">
            <w:pPr>
              <w:tabs>
                <w:tab w:val="num" w:pos="0"/>
              </w:tabs>
              <w:spacing w:after="0" w:line="240" w:lineRule="auto"/>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Творческая группа</w:t>
            </w:r>
          </w:p>
        </w:tc>
      </w:tr>
      <w:tr w:rsidR="00F60F1F" w:rsidRPr="00A57E8A" w:rsidTr="00DC1E18">
        <w:trPr>
          <w:trHeight w:val="318"/>
        </w:trPr>
        <w:tc>
          <w:tcPr>
            <w:tcW w:w="568" w:type="dxa"/>
            <w:tcBorders>
              <w:top w:val="single" w:sz="4" w:space="0" w:color="000000"/>
              <w:left w:val="single" w:sz="4" w:space="0" w:color="000000"/>
              <w:bottom w:val="single" w:sz="4" w:space="0" w:color="000000"/>
              <w:right w:val="single" w:sz="4" w:space="0" w:color="000000"/>
            </w:tcBorders>
          </w:tcPr>
          <w:p w:rsidR="00F60F1F" w:rsidRPr="00A57E8A" w:rsidRDefault="00F60F1F" w:rsidP="00A320E7">
            <w:pPr>
              <w:pStyle w:val="a8"/>
              <w:numPr>
                <w:ilvl w:val="0"/>
                <w:numId w:val="20"/>
              </w:numPr>
              <w:spacing w:after="0" w:line="240" w:lineRule="auto"/>
              <w:ind w:hanging="927"/>
              <w:rPr>
                <w:rFonts w:ascii="Times New Roman" w:eastAsiaTheme="minorEastAsia" w:hAnsi="Times New Roman"/>
                <w:sz w:val="24"/>
                <w:szCs w:val="24"/>
                <w:lang w:val="tt-RU"/>
              </w:rPr>
            </w:pPr>
          </w:p>
        </w:tc>
        <w:tc>
          <w:tcPr>
            <w:tcW w:w="4961" w:type="dxa"/>
            <w:tcBorders>
              <w:top w:val="single" w:sz="4" w:space="0" w:color="000000"/>
              <w:left w:val="single" w:sz="4" w:space="0" w:color="000000"/>
              <w:bottom w:val="single" w:sz="4" w:space="0" w:color="000000"/>
              <w:right w:val="single" w:sz="4" w:space="0" w:color="000000"/>
            </w:tcBorders>
          </w:tcPr>
          <w:p w:rsidR="00F60F1F" w:rsidRPr="00A57E8A" w:rsidRDefault="00F60F1F" w:rsidP="00CD7CB9">
            <w:pPr>
              <w:spacing w:after="0" w:line="240" w:lineRule="auto"/>
              <w:contextualSpacing/>
              <w:rPr>
                <w:rFonts w:ascii="Times New Roman" w:hAnsi="Times New Roman" w:cs="Times New Roman"/>
                <w:sz w:val="24"/>
                <w:szCs w:val="24"/>
                <w:lang w:val="tt-RU"/>
              </w:rPr>
            </w:pPr>
            <w:r w:rsidRPr="00A57E8A">
              <w:rPr>
                <w:rFonts w:ascii="Times New Roman" w:hAnsi="Times New Roman" w:cs="Times New Roman"/>
                <w:sz w:val="24"/>
                <w:szCs w:val="24"/>
                <w:lang w:val="tt-RU"/>
              </w:rPr>
              <w:t>Помощь педагогам  в участии в творческих конкурсах, методических объединениях, в разработке авторских программ,  публикация в научно-методических журналах</w:t>
            </w:r>
            <w:r w:rsidR="00825178" w:rsidRPr="00A57E8A">
              <w:rPr>
                <w:rFonts w:ascii="Times New Roman" w:hAnsi="Times New Roman" w:cs="Times New Roman"/>
                <w:sz w:val="24"/>
                <w:szCs w:val="24"/>
                <w:lang w:val="tt-RU"/>
              </w:rPr>
              <w:t>.</w:t>
            </w:r>
          </w:p>
        </w:tc>
        <w:tc>
          <w:tcPr>
            <w:tcW w:w="1701" w:type="dxa"/>
            <w:tcBorders>
              <w:top w:val="single" w:sz="4" w:space="0" w:color="000000"/>
              <w:left w:val="single" w:sz="4" w:space="0" w:color="000000"/>
              <w:bottom w:val="single" w:sz="4" w:space="0" w:color="000000"/>
              <w:right w:val="single" w:sz="4" w:space="0" w:color="000000"/>
            </w:tcBorders>
          </w:tcPr>
          <w:p w:rsidR="00F60F1F" w:rsidRPr="00A57E8A" w:rsidRDefault="00CB6403" w:rsidP="005C1F4E">
            <w:pPr>
              <w:tabs>
                <w:tab w:val="num" w:pos="0"/>
              </w:tabs>
              <w:spacing w:after="0" w:line="240" w:lineRule="auto"/>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В течение</w:t>
            </w:r>
            <w:r w:rsidR="00F60F1F" w:rsidRPr="00A57E8A">
              <w:rPr>
                <w:rFonts w:ascii="Times New Roman" w:hAnsi="Times New Roman" w:cs="Times New Roman"/>
                <w:sz w:val="24"/>
                <w:szCs w:val="24"/>
                <w:lang w:val="tt-RU"/>
              </w:rPr>
              <w:t xml:space="preserve"> года</w:t>
            </w:r>
          </w:p>
        </w:tc>
        <w:tc>
          <w:tcPr>
            <w:tcW w:w="2552" w:type="dxa"/>
            <w:tcBorders>
              <w:top w:val="single" w:sz="4" w:space="0" w:color="000000"/>
              <w:left w:val="single" w:sz="4" w:space="0" w:color="000000"/>
              <w:bottom w:val="single" w:sz="4" w:space="0" w:color="000000"/>
              <w:right w:val="single" w:sz="4" w:space="0" w:color="000000"/>
            </w:tcBorders>
          </w:tcPr>
          <w:p w:rsidR="00F60F1F" w:rsidRPr="00A57E8A" w:rsidRDefault="00F60F1F" w:rsidP="005C1F4E">
            <w:pPr>
              <w:tabs>
                <w:tab w:val="num" w:pos="0"/>
              </w:tabs>
              <w:spacing w:after="0" w:line="240" w:lineRule="auto"/>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Творческая группа</w:t>
            </w:r>
          </w:p>
        </w:tc>
      </w:tr>
      <w:tr w:rsidR="00EB3EE2" w:rsidRPr="00A57E8A" w:rsidTr="00DC1E18">
        <w:trPr>
          <w:trHeight w:val="318"/>
        </w:trPr>
        <w:tc>
          <w:tcPr>
            <w:tcW w:w="568" w:type="dxa"/>
            <w:tcBorders>
              <w:top w:val="single" w:sz="4" w:space="0" w:color="000000"/>
              <w:left w:val="single" w:sz="4" w:space="0" w:color="000000"/>
              <w:bottom w:val="single" w:sz="4" w:space="0" w:color="000000"/>
              <w:right w:val="single" w:sz="4" w:space="0" w:color="000000"/>
            </w:tcBorders>
          </w:tcPr>
          <w:p w:rsidR="00EB3EE2" w:rsidRPr="00A57E8A" w:rsidRDefault="00EB3EE2" w:rsidP="00A320E7">
            <w:pPr>
              <w:pStyle w:val="a8"/>
              <w:numPr>
                <w:ilvl w:val="0"/>
                <w:numId w:val="20"/>
              </w:numPr>
              <w:spacing w:after="0" w:line="240" w:lineRule="auto"/>
              <w:ind w:hanging="927"/>
              <w:rPr>
                <w:rFonts w:ascii="Times New Roman" w:eastAsiaTheme="minorEastAsia" w:hAnsi="Times New Roman"/>
                <w:sz w:val="24"/>
                <w:szCs w:val="24"/>
                <w:lang w:val="tt-RU"/>
              </w:rPr>
            </w:pPr>
          </w:p>
        </w:tc>
        <w:tc>
          <w:tcPr>
            <w:tcW w:w="4961" w:type="dxa"/>
            <w:tcBorders>
              <w:top w:val="single" w:sz="4" w:space="0" w:color="000000"/>
              <w:left w:val="single" w:sz="4" w:space="0" w:color="000000"/>
              <w:bottom w:val="single" w:sz="4" w:space="0" w:color="000000"/>
              <w:right w:val="single" w:sz="4" w:space="0" w:color="000000"/>
            </w:tcBorders>
          </w:tcPr>
          <w:p w:rsidR="00EB3EE2" w:rsidRPr="00A57E8A" w:rsidRDefault="00EB3EE2" w:rsidP="00CD7CB9">
            <w:pPr>
              <w:spacing w:after="0" w:line="240" w:lineRule="auto"/>
              <w:contextualSpacing/>
              <w:rPr>
                <w:rFonts w:ascii="Times New Roman" w:hAnsi="Times New Roman" w:cs="Times New Roman"/>
                <w:sz w:val="24"/>
                <w:szCs w:val="24"/>
                <w:lang w:val="tt-RU"/>
              </w:rPr>
            </w:pPr>
            <w:r w:rsidRPr="00A57E8A">
              <w:rPr>
                <w:rFonts w:ascii="Times New Roman" w:hAnsi="Times New Roman" w:cs="Times New Roman"/>
                <w:sz w:val="24"/>
                <w:szCs w:val="24"/>
                <w:lang w:val="tt-RU"/>
              </w:rPr>
              <w:t>Организация и проведение конкурсов в ДОУ</w:t>
            </w:r>
            <w:r w:rsidR="00825178" w:rsidRPr="00A57E8A">
              <w:rPr>
                <w:rFonts w:ascii="Times New Roman" w:hAnsi="Times New Roman" w:cs="Times New Roman"/>
                <w:sz w:val="24"/>
                <w:szCs w:val="24"/>
                <w:lang w:val="tt-RU"/>
              </w:rPr>
              <w:t>.</w:t>
            </w:r>
          </w:p>
        </w:tc>
        <w:tc>
          <w:tcPr>
            <w:tcW w:w="1701" w:type="dxa"/>
            <w:tcBorders>
              <w:top w:val="single" w:sz="4" w:space="0" w:color="000000"/>
              <w:left w:val="single" w:sz="4" w:space="0" w:color="000000"/>
              <w:bottom w:val="single" w:sz="4" w:space="0" w:color="000000"/>
              <w:right w:val="single" w:sz="4" w:space="0" w:color="000000"/>
            </w:tcBorders>
          </w:tcPr>
          <w:p w:rsidR="00EB3EE2" w:rsidRPr="00A57E8A" w:rsidRDefault="00CB6403" w:rsidP="005C1F4E">
            <w:pPr>
              <w:tabs>
                <w:tab w:val="num" w:pos="0"/>
              </w:tabs>
              <w:spacing w:after="0" w:line="240" w:lineRule="auto"/>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В течение</w:t>
            </w:r>
            <w:r w:rsidR="00EB3EE2" w:rsidRPr="00A57E8A">
              <w:rPr>
                <w:rFonts w:ascii="Times New Roman" w:hAnsi="Times New Roman" w:cs="Times New Roman"/>
                <w:sz w:val="24"/>
                <w:szCs w:val="24"/>
                <w:lang w:val="tt-RU"/>
              </w:rPr>
              <w:t xml:space="preserve"> года</w:t>
            </w:r>
          </w:p>
        </w:tc>
        <w:tc>
          <w:tcPr>
            <w:tcW w:w="2552" w:type="dxa"/>
            <w:tcBorders>
              <w:top w:val="single" w:sz="4" w:space="0" w:color="000000"/>
              <w:left w:val="single" w:sz="4" w:space="0" w:color="000000"/>
              <w:bottom w:val="single" w:sz="4" w:space="0" w:color="000000"/>
              <w:right w:val="single" w:sz="4" w:space="0" w:color="000000"/>
            </w:tcBorders>
          </w:tcPr>
          <w:p w:rsidR="00EB3EE2" w:rsidRPr="00A57E8A" w:rsidRDefault="00EB3EE2" w:rsidP="005C1F4E">
            <w:pPr>
              <w:tabs>
                <w:tab w:val="num" w:pos="0"/>
              </w:tabs>
              <w:spacing w:after="0" w:line="240" w:lineRule="auto"/>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Творческая группа</w:t>
            </w:r>
          </w:p>
        </w:tc>
      </w:tr>
    </w:tbl>
    <w:p w:rsidR="00F60F1F" w:rsidRPr="00A57E8A" w:rsidRDefault="00F60F1F" w:rsidP="00CD7CB9">
      <w:pPr>
        <w:spacing w:after="0" w:line="240" w:lineRule="auto"/>
        <w:rPr>
          <w:rFonts w:ascii="Times New Roman" w:hAnsi="Times New Roman" w:cs="Times New Roman"/>
          <w:b/>
          <w:sz w:val="24"/>
          <w:szCs w:val="24"/>
          <w:lang w:val="tt-RU"/>
        </w:rPr>
      </w:pPr>
    </w:p>
    <w:p w:rsidR="00F60F1F" w:rsidRPr="00A57E8A" w:rsidRDefault="00F60F1F" w:rsidP="00CD7CB9">
      <w:pPr>
        <w:spacing w:after="0" w:line="240" w:lineRule="auto"/>
        <w:contextualSpacing/>
        <w:jc w:val="center"/>
        <w:rPr>
          <w:rFonts w:ascii="Times New Roman" w:hAnsi="Times New Roman" w:cs="Times New Roman"/>
          <w:b/>
          <w:sz w:val="24"/>
          <w:szCs w:val="24"/>
        </w:rPr>
      </w:pPr>
      <w:r w:rsidRPr="00A57E8A">
        <w:rPr>
          <w:rFonts w:ascii="Times New Roman" w:hAnsi="Times New Roman" w:cs="Times New Roman"/>
          <w:b/>
          <w:sz w:val="24"/>
          <w:szCs w:val="24"/>
        </w:rPr>
        <w:t>5.2. Оснащение методического кабинета</w:t>
      </w:r>
    </w:p>
    <w:tbl>
      <w:tblPr>
        <w:tblStyle w:val="a3"/>
        <w:tblW w:w="9890" w:type="dxa"/>
        <w:tblLayout w:type="fixed"/>
        <w:tblLook w:val="04A0"/>
      </w:tblPr>
      <w:tblGrid>
        <w:gridCol w:w="534"/>
        <w:gridCol w:w="5103"/>
        <w:gridCol w:w="1701"/>
        <w:gridCol w:w="2552"/>
      </w:tblGrid>
      <w:tr w:rsidR="00F60F1F" w:rsidRPr="00A57E8A" w:rsidTr="00DC1E18">
        <w:tc>
          <w:tcPr>
            <w:tcW w:w="534" w:type="dxa"/>
          </w:tcPr>
          <w:p w:rsidR="00F60F1F" w:rsidRPr="00A57E8A" w:rsidRDefault="00F60F1F" w:rsidP="00CD7CB9">
            <w:pPr>
              <w:contextualSpacing/>
              <w:jc w:val="center"/>
              <w:rPr>
                <w:rFonts w:ascii="Times New Roman" w:hAnsi="Times New Roman" w:cs="Times New Roman"/>
                <w:b/>
                <w:sz w:val="24"/>
                <w:szCs w:val="24"/>
              </w:rPr>
            </w:pPr>
            <w:r w:rsidRPr="00A57E8A">
              <w:rPr>
                <w:rFonts w:ascii="Times New Roman" w:hAnsi="Times New Roman" w:cs="Times New Roman"/>
                <w:b/>
                <w:sz w:val="24"/>
                <w:szCs w:val="24"/>
              </w:rPr>
              <w:t>№</w:t>
            </w:r>
          </w:p>
        </w:tc>
        <w:tc>
          <w:tcPr>
            <w:tcW w:w="5103" w:type="dxa"/>
          </w:tcPr>
          <w:p w:rsidR="00F60F1F" w:rsidRPr="00A57E8A" w:rsidRDefault="00F60F1F" w:rsidP="00CD7CB9">
            <w:pPr>
              <w:contextualSpacing/>
              <w:jc w:val="center"/>
              <w:rPr>
                <w:rFonts w:ascii="Times New Roman" w:hAnsi="Times New Roman" w:cs="Times New Roman"/>
                <w:b/>
                <w:sz w:val="24"/>
                <w:szCs w:val="24"/>
              </w:rPr>
            </w:pPr>
            <w:r w:rsidRPr="00A57E8A">
              <w:rPr>
                <w:rFonts w:ascii="Times New Roman" w:hAnsi="Times New Roman" w:cs="Times New Roman"/>
                <w:b/>
                <w:sz w:val="24"/>
                <w:szCs w:val="24"/>
              </w:rPr>
              <w:t>Содержание работы</w:t>
            </w:r>
          </w:p>
          <w:p w:rsidR="00F60F1F" w:rsidRPr="00A57E8A" w:rsidRDefault="00F60F1F" w:rsidP="00CD7CB9">
            <w:pPr>
              <w:pStyle w:val="ab"/>
              <w:rPr>
                <w:rFonts w:ascii="Times New Roman" w:hAnsi="Times New Roman" w:cs="Times New Roman"/>
                <w:b/>
                <w:i w:val="0"/>
                <w:sz w:val="24"/>
                <w:szCs w:val="24"/>
                <w:lang w:val="ru-RU"/>
              </w:rPr>
            </w:pPr>
          </w:p>
        </w:tc>
        <w:tc>
          <w:tcPr>
            <w:tcW w:w="1701" w:type="dxa"/>
          </w:tcPr>
          <w:p w:rsidR="00F60F1F" w:rsidRPr="00A57E8A" w:rsidRDefault="00F60F1F" w:rsidP="00DC524F">
            <w:pPr>
              <w:pStyle w:val="ab"/>
              <w:jc w:val="center"/>
              <w:rPr>
                <w:rFonts w:ascii="Times New Roman" w:hAnsi="Times New Roman" w:cs="Times New Roman"/>
                <w:b/>
                <w:i w:val="0"/>
                <w:sz w:val="24"/>
                <w:szCs w:val="24"/>
                <w:lang w:val="ru-RU"/>
              </w:rPr>
            </w:pPr>
            <w:r w:rsidRPr="00A57E8A">
              <w:rPr>
                <w:rFonts w:ascii="Times New Roman" w:hAnsi="Times New Roman" w:cs="Times New Roman"/>
                <w:b/>
                <w:i w:val="0"/>
                <w:sz w:val="24"/>
                <w:szCs w:val="24"/>
                <w:lang w:val="ru-RU"/>
              </w:rPr>
              <w:t>Сроки</w:t>
            </w:r>
          </w:p>
        </w:tc>
        <w:tc>
          <w:tcPr>
            <w:tcW w:w="2552" w:type="dxa"/>
          </w:tcPr>
          <w:p w:rsidR="00F60F1F" w:rsidRPr="00A57E8A" w:rsidRDefault="00F60F1F" w:rsidP="00DC524F">
            <w:pPr>
              <w:pStyle w:val="ab"/>
              <w:jc w:val="center"/>
              <w:rPr>
                <w:rFonts w:ascii="Times New Roman" w:hAnsi="Times New Roman" w:cs="Times New Roman"/>
                <w:b/>
                <w:i w:val="0"/>
                <w:sz w:val="24"/>
                <w:szCs w:val="24"/>
                <w:lang w:val="ru-RU"/>
              </w:rPr>
            </w:pPr>
            <w:r w:rsidRPr="00A57E8A">
              <w:rPr>
                <w:rFonts w:ascii="Times New Roman" w:hAnsi="Times New Roman" w:cs="Times New Roman"/>
                <w:b/>
                <w:i w:val="0"/>
                <w:sz w:val="24"/>
                <w:szCs w:val="24"/>
                <w:lang w:val="ru-RU"/>
              </w:rPr>
              <w:t>Ответственные</w:t>
            </w:r>
          </w:p>
        </w:tc>
      </w:tr>
      <w:tr w:rsidR="00F60F1F" w:rsidRPr="00A57E8A" w:rsidTr="00DC1E18">
        <w:tc>
          <w:tcPr>
            <w:tcW w:w="534" w:type="dxa"/>
          </w:tcPr>
          <w:p w:rsidR="00F60F1F" w:rsidRPr="00A57E8A" w:rsidRDefault="00F60F1F" w:rsidP="00A320E7">
            <w:pPr>
              <w:pStyle w:val="a8"/>
              <w:numPr>
                <w:ilvl w:val="0"/>
                <w:numId w:val="21"/>
              </w:numPr>
              <w:ind w:left="426" w:right="34" w:hanging="426"/>
              <w:jc w:val="center"/>
              <w:rPr>
                <w:rFonts w:ascii="Times New Roman" w:hAnsi="Times New Roman"/>
                <w:sz w:val="24"/>
                <w:szCs w:val="24"/>
                <w:lang w:val="tt-RU"/>
              </w:rPr>
            </w:pPr>
          </w:p>
        </w:tc>
        <w:tc>
          <w:tcPr>
            <w:tcW w:w="5103" w:type="dxa"/>
          </w:tcPr>
          <w:p w:rsidR="00F60F1F" w:rsidRPr="00A57E8A" w:rsidRDefault="00F60F1F" w:rsidP="00CD7CB9">
            <w:pPr>
              <w:pStyle w:val="a8"/>
              <w:shd w:val="clear" w:color="auto" w:fill="FFFFFF"/>
              <w:ind w:left="0" w:right="108"/>
              <w:jc w:val="both"/>
              <w:rPr>
                <w:rFonts w:ascii="Times New Roman" w:hAnsi="Times New Roman"/>
                <w:sz w:val="24"/>
                <w:szCs w:val="24"/>
                <w:lang w:val="tt-RU"/>
              </w:rPr>
            </w:pPr>
            <w:r w:rsidRPr="00A57E8A">
              <w:rPr>
                <w:rFonts w:ascii="Times New Roman" w:eastAsiaTheme="minorHAnsi" w:hAnsi="Times New Roman"/>
                <w:sz w:val="24"/>
                <w:szCs w:val="24"/>
                <w:lang w:val="tt-RU"/>
              </w:rPr>
              <w:t>Систематизация материалов по планированию воспитательно-образовательной работы в соответствии с ФГОС ДО</w:t>
            </w:r>
            <w:r w:rsidR="00F47B12" w:rsidRPr="00A57E8A">
              <w:rPr>
                <w:rFonts w:ascii="Times New Roman" w:eastAsiaTheme="minorHAnsi" w:hAnsi="Times New Roman"/>
                <w:sz w:val="24"/>
                <w:szCs w:val="24"/>
                <w:lang w:val="tt-RU"/>
              </w:rPr>
              <w:t>.</w:t>
            </w:r>
            <w:r w:rsidRPr="00A57E8A">
              <w:rPr>
                <w:rFonts w:ascii="Times New Roman" w:eastAsiaTheme="minorHAnsi" w:hAnsi="Times New Roman"/>
                <w:sz w:val="24"/>
                <w:szCs w:val="24"/>
                <w:lang w:val="tt-RU"/>
              </w:rPr>
              <w:t xml:space="preserve"> </w:t>
            </w:r>
          </w:p>
        </w:tc>
        <w:tc>
          <w:tcPr>
            <w:tcW w:w="1701" w:type="dxa"/>
          </w:tcPr>
          <w:p w:rsidR="00F60F1F" w:rsidRPr="00A57E8A" w:rsidRDefault="00CB6403" w:rsidP="00DC524F">
            <w:pPr>
              <w:tabs>
                <w:tab w:val="num" w:pos="0"/>
              </w:tabs>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В течение</w:t>
            </w:r>
            <w:r w:rsidR="00F60F1F" w:rsidRPr="00A57E8A">
              <w:rPr>
                <w:rFonts w:ascii="Times New Roman" w:hAnsi="Times New Roman" w:cs="Times New Roman"/>
                <w:sz w:val="24"/>
                <w:szCs w:val="24"/>
                <w:lang w:val="tt-RU"/>
              </w:rPr>
              <w:t xml:space="preserve"> года</w:t>
            </w:r>
          </w:p>
        </w:tc>
        <w:tc>
          <w:tcPr>
            <w:tcW w:w="2552" w:type="dxa"/>
          </w:tcPr>
          <w:p w:rsidR="00F60F1F" w:rsidRPr="00A57E8A" w:rsidRDefault="00F60F1F" w:rsidP="00DC524F">
            <w:pPr>
              <w:contextualSpacing/>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Ст.воспитатетель</w:t>
            </w:r>
          </w:p>
          <w:p w:rsidR="00F60F1F" w:rsidRPr="00A57E8A" w:rsidRDefault="00F60F1F" w:rsidP="00DC524F">
            <w:pPr>
              <w:contextualSpacing/>
              <w:jc w:val="center"/>
              <w:rPr>
                <w:rFonts w:ascii="Times New Roman" w:hAnsi="Times New Roman" w:cs="Times New Roman"/>
                <w:sz w:val="24"/>
                <w:szCs w:val="24"/>
                <w:lang w:val="tt-RU"/>
              </w:rPr>
            </w:pPr>
          </w:p>
        </w:tc>
      </w:tr>
      <w:tr w:rsidR="00F60F1F" w:rsidRPr="00A57E8A" w:rsidTr="00DC1E18">
        <w:tc>
          <w:tcPr>
            <w:tcW w:w="534" w:type="dxa"/>
          </w:tcPr>
          <w:p w:rsidR="00F60F1F" w:rsidRPr="00A57E8A" w:rsidRDefault="00F60F1F" w:rsidP="00A320E7">
            <w:pPr>
              <w:pStyle w:val="a8"/>
              <w:numPr>
                <w:ilvl w:val="0"/>
                <w:numId w:val="21"/>
              </w:numPr>
              <w:ind w:left="426" w:right="34" w:hanging="426"/>
              <w:jc w:val="center"/>
              <w:rPr>
                <w:rFonts w:ascii="Times New Roman" w:hAnsi="Times New Roman"/>
                <w:sz w:val="24"/>
                <w:szCs w:val="24"/>
                <w:lang w:val="tt-RU"/>
              </w:rPr>
            </w:pPr>
          </w:p>
        </w:tc>
        <w:tc>
          <w:tcPr>
            <w:tcW w:w="5103" w:type="dxa"/>
          </w:tcPr>
          <w:p w:rsidR="00F60F1F" w:rsidRPr="00A57E8A" w:rsidRDefault="00F60F1F" w:rsidP="00CD7CB9">
            <w:pPr>
              <w:contextualSpacing/>
              <w:jc w:val="both"/>
              <w:rPr>
                <w:rFonts w:ascii="Times New Roman" w:hAnsi="Times New Roman" w:cs="Times New Roman"/>
                <w:sz w:val="24"/>
                <w:szCs w:val="24"/>
                <w:lang w:val="tt-RU"/>
              </w:rPr>
            </w:pPr>
            <w:r w:rsidRPr="00A57E8A">
              <w:rPr>
                <w:rFonts w:ascii="Times New Roman" w:hAnsi="Times New Roman" w:cs="Times New Roman"/>
                <w:sz w:val="24"/>
                <w:szCs w:val="24"/>
                <w:lang w:val="tt-RU"/>
              </w:rPr>
              <w:t>Разработка положений о смотрах-конкурсах</w:t>
            </w:r>
            <w:r w:rsidR="00825178" w:rsidRPr="00A57E8A">
              <w:rPr>
                <w:rFonts w:ascii="Times New Roman" w:hAnsi="Times New Roman" w:cs="Times New Roman"/>
                <w:sz w:val="24"/>
                <w:szCs w:val="24"/>
                <w:lang w:val="tt-RU"/>
              </w:rPr>
              <w:t>.</w:t>
            </w:r>
          </w:p>
        </w:tc>
        <w:tc>
          <w:tcPr>
            <w:tcW w:w="1701" w:type="dxa"/>
          </w:tcPr>
          <w:p w:rsidR="00F60F1F" w:rsidRPr="00A57E8A" w:rsidRDefault="00CB6403" w:rsidP="00DC524F">
            <w:pPr>
              <w:tabs>
                <w:tab w:val="num" w:pos="0"/>
              </w:tabs>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В течение</w:t>
            </w:r>
            <w:r w:rsidR="00F60F1F" w:rsidRPr="00A57E8A">
              <w:rPr>
                <w:rFonts w:ascii="Times New Roman" w:hAnsi="Times New Roman" w:cs="Times New Roman"/>
                <w:sz w:val="24"/>
                <w:szCs w:val="24"/>
                <w:lang w:val="tt-RU"/>
              </w:rPr>
              <w:t xml:space="preserve"> года</w:t>
            </w:r>
          </w:p>
        </w:tc>
        <w:tc>
          <w:tcPr>
            <w:tcW w:w="2552" w:type="dxa"/>
          </w:tcPr>
          <w:p w:rsidR="00F60F1F" w:rsidRPr="00A57E8A" w:rsidRDefault="00F60F1F" w:rsidP="00DC524F">
            <w:pPr>
              <w:contextualSpacing/>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Ст.воспитатетель,</w:t>
            </w:r>
          </w:p>
          <w:p w:rsidR="00F60F1F" w:rsidRPr="00A57E8A" w:rsidRDefault="00F60F1F" w:rsidP="00DC524F">
            <w:pPr>
              <w:contextualSpacing/>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творческая группа</w:t>
            </w:r>
          </w:p>
        </w:tc>
      </w:tr>
      <w:tr w:rsidR="00F60F1F" w:rsidRPr="00A57E8A" w:rsidTr="00DC1E18">
        <w:tc>
          <w:tcPr>
            <w:tcW w:w="534" w:type="dxa"/>
          </w:tcPr>
          <w:p w:rsidR="00F60F1F" w:rsidRPr="00A57E8A" w:rsidRDefault="00F60F1F" w:rsidP="00A320E7">
            <w:pPr>
              <w:pStyle w:val="a8"/>
              <w:numPr>
                <w:ilvl w:val="0"/>
                <w:numId w:val="21"/>
              </w:numPr>
              <w:ind w:left="426" w:right="34" w:hanging="426"/>
              <w:jc w:val="center"/>
              <w:rPr>
                <w:rFonts w:ascii="Times New Roman" w:hAnsi="Times New Roman"/>
                <w:sz w:val="24"/>
                <w:szCs w:val="24"/>
                <w:lang w:val="tt-RU"/>
              </w:rPr>
            </w:pPr>
          </w:p>
        </w:tc>
        <w:tc>
          <w:tcPr>
            <w:tcW w:w="5103" w:type="dxa"/>
          </w:tcPr>
          <w:p w:rsidR="00F60F1F" w:rsidRPr="00A57E8A" w:rsidRDefault="00F60F1F" w:rsidP="00CD7CB9">
            <w:pPr>
              <w:contextualSpacing/>
              <w:jc w:val="both"/>
              <w:rPr>
                <w:rFonts w:ascii="Times New Roman" w:hAnsi="Times New Roman" w:cs="Times New Roman"/>
                <w:sz w:val="24"/>
                <w:szCs w:val="24"/>
                <w:lang w:val="tt-RU"/>
              </w:rPr>
            </w:pPr>
            <w:r w:rsidRPr="00A57E8A">
              <w:rPr>
                <w:rFonts w:ascii="Times New Roman" w:hAnsi="Times New Roman" w:cs="Times New Roman"/>
                <w:sz w:val="24"/>
                <w:szCs w:val="24"/>
                <w:lang w:val="tt-RU"/>
              </w:rPr>
              <w:t>Оказание методической помощи педагогам в рамках подготовки к аттестации</w:t>
            </w:r>
            <w:r w:rsidR="00F47B12" w:rsidRPr="00A57E8A">
              <w:rPr>
                <w:rFonts w:ascii="Times New Roman" w:hAnsi="Times New Roman" w:cs="Times New Roman"/>
                <w:sz w:val="24"/>
                <w:szCs w:val="24"/>
                <w:lang w:val="tt-RU"/>
              </w:rPr>
              <w:t>.</w:t>
            </w:r>
          </w:p>
        </w:tc>
        <w:tc>
          <w:tcPr>
            <w:tcW w:w="1701" w:type="dxa"/>
          </w:tcPr>
          <w:p w:rsidR="00F60F1F" w:rsidRPr="00A57E8A" w:rsidRDefault="00CB6403" w:rsidP="00DC524F">
            <w:pPr>
              <w:tabs>
                <w:tab w:val="num" w:pos="0"/>
              </w:tabs>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В течение</w:t>
            </w:r>
            <w:r w:rsidR="00F60F1F" w:rsidRPr="00A57E8A">
              <w:rPr>
                <w:rFonts w:ascii="Times New Roman" w:hAnsi="Times New Roman" w:cs="Times New Roman"/>
                <w:sz w:val="24"/>
                <w:szCs w:val="24"/>
                <w:lang w:val="tt-RU"/>
              </w:rPr>
              <w:t xml:space="preserve"> года</w:t>
            </w:r>
          </w:p>
        </w:tc>
        <w:tc>
          <w:tcPr>
            <w:tcW w:w="2552" w:type="dxa"/>
          </w:tcPr>
          <w:p w:rsidR="00F60F1F" w:rsidRPr="00A57E8A" w:rsidRDefault="00F60F1F" w:rsidP="00DC524F">
            <w:pPr>
              <w:contextualSpacing/>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Ст.воспитатетель</w:t>
            </w:r>
          </w:p>
        </w:tc>
      </w:tr>
      <w:tr w:rsidR="00F60F1F" w:rsidRPr="00A57E8A" w:rsidTr="00DC1E18">
        <w:tc>
          <w:tcPr>
            <w:tcW w:w="534" w:type="dxa"/>
          </w:tcPr>
          <w:p w:rsidR="00F60F1F" w:rsidRPr="00A57E8A" w:rsidRDefault="00F60F1F" w:rsidP="00A320E7">
            <w:pPr>
              <w:pStyle w:val="a8"/>
              <w:numPr>
                <w:ilvl w:val="0"/>
                <w:numId w:val="21"/>
              </w:numPr>
              <w:ind w:left="426" w:right="34" w:hanging="426"/>
              <w:jc w:val="center"/>
              <w:rPr>
                <w:rFonts w:ascii="Times New Roman" w:hAnsi="Times New Roman"/>
                <w:sz w:val="24"/>
                <w:szCs w:val="24"/>
                <w:lang w:val="tt-RU"/>
              </w:rPr>
            </w:pPr>
          </w:p>
        </w:tc>
        <w:tc>
          <w:tcPr>
            <w:tcW w:w="5103" w:type="dxa"/>
          </w:tcPr>
          <w:p w:rsidR="00F60F1F" w:rsidRPr="00A57E8A" w:rsidRDefault="00F60F1F" w:rsidP="00CD7CB9">
            <w:pPr>
              <w:contextualSpacing/>
              <w:jc w:val="both"/>
              <w:rPr>
                <w:rFonts w:ascii="Times New Roman" w:hAnsi="Times New Roman" w:cs="Times New Roman"/>
                <w:sz w:val="24"/>
                <w:szCs w:val="24"/>
                <w:lang w:val="tt-RU"/>
              </w:rPr>
            </w:pPr>
            <w:r w:rsidRPr="00A57E8A">
              <w:rPr>
                <w:rFonts w:ascii="Times New Roman" w:hAnsi="Times New Roman" w:cs="Times New Roman"/>
                <w:sz w:val="24"/>
                <w:szCs w:val="24"/>
                <w:lang w:val="tt-RU"/>
              </w:rPr>
              <w:t>Оформление документации по результатам диагностики</w:t>
            </w:r>
            <w:r w:rsidR="00F47B12" w:rsidRPr="00A57E8A">
              <w:rPr>
                <w:rFonts w:ascii="Times New Roman" w:hAnsi="Times New Roman" w:cs="Times New Roman"/>
                <w:sz w:val="24"/>
                <w:szCs w:val="24"/>
                <w:lang w:val="tt-RU"/>
              </w:rPr>
              <w:t>.</w:t>
            </w:r>
          </w:p>
        </w:tc>
        <w:tc>
          <w:tcPr>
            <w:tcW w:w="1701" w:type="dxa"/>
          </w:tcPr>
          <w:p w:rsidR="00F60F1F" w:rsidRPr="00A57E8A" w:rsidRDefault="00CB6403" w:rsidP="00DC524F">
            <w:pPr>
              <w:tabs>
                <w:tab w:val="num" w:pos="0"/>
              </w:tabs>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В течение</w:t>
            </w:r>
            <w:r w:rsidR="00F60F1F" w:rsidRPr="00A57E8A">
              <w:rPr>
                <w:rFonts w:ascii="Times New Roman" w:hAnsi="Times New Roman" w:cs="Times New Roman"/>
                <w:sz w:val="24"/>
                <w:szCs w:val="24"/>
                <w:lang w:val="tt-RU"/>
              </w:rPr>
              <w:t xml:space="preserve"> года</w:t>
            </w:r>
          </w:p>
        </w:tc>
        <w:tc>
          <w:tcPr>
            <w:tcW w:w="2552" w:type="dxa"/>
          </w:tcPr>
          <w:p w:rsidR="00F60F1F" w:rsidRPr="00A57E8A" w:rsidRDefault="00F60F1F" w:rsidP="00DC524F">
            <w:pPr>
              <w:contextualSpacing/>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Ст.воспитатетель</w:t>
            </w:r>
          </w:p>
        </w:tc>
      </w:tr>
      <w:tr w:rsidR="00F60F1F" w:rsidRPr="00A57E8A" w:rsidTr="00DC1E18">
        <w:tc>
          <w:tcPr>
            <w:tcW w:w="534" w:type="dxa"/>
          </w:tcPr>
          <w:p w:rsidR="00F60F1F" w:rsidRPr="00A57E8A" w:rsidRDefault="00F60F1F" w:rsidP="00A320E7">
            <w:pPr>
              <w:pStyle w:val="a8"/>
              <w:numPr>
                <w:ilvl w:val="0"/>
                <w:numId w:val="21"/>
              </w:numPr>
              <w:ind w:left="426" w:right="34" w:hanging="426"/>
              <w:jc w:val="center"/>
              <w:rPr>
                <w:rFonts w:ascii="Times New Roman" w:hAnsi="Times New Roman"/>
                <w:sz w:val="24"/>
                <w:szCs w:val="24"/>
                <w:lang w:val="tt-RU"/>
              </w:rPr>
            </w:pPr>
          </w:p>
        </w:tc>
        <w:tc>
          <w:tcPr>
            <w:tcW w:w="5103" w:type="dxa"/>
          </w:tcPr>
          <w:p w:rsidR="00F60F1F" w:rsidRPr="00A57E8A" w:rsidRDefault="00F60F1F" w:rsidP="00CD7CB9">
            <w:pPr>
              <w:contextualSpacing/>
              <w:jc w:val="both"/>
              <w:rPr>
                <w:rFonts w:ascii="Times New Roman" w:hAnsi="Times New Roman" w:cs="Times New Roman"/>
                <w:sz w:val="24"/>
                <w:szCs w:val="24"/>
                <w:lang w:val="tt-RU"/>
              </w:rPr>
            </w:pPr>
            <w:r w:rsidRPr="00A57E8A">
              <w:rPr>
                <w:rFonts w:ascii="Times New Roman" w:hAnsi="Times New Roman" w:cs="Times New Roman"/>
                <w:sz w:val="24"/>
                <w:szCs w:val="24"/>
                <w:lang w:val="tt-RU"/>
              </w:rPr>
              <w:t>Оформление подписки на научно-методическую литературу</w:t>
            </w:r>
            <w:r w:rsidR="00F47B12" w:rsidRPr="00A57E8A">
              <w:rPr>
                <w:rFonts w:ascii="Times New Roman" w:hAnsi="Times New Roman" w:cs="Times New Roman"/>
                <w:sz w:val="24"/>
                <w:szCs w:val="24"/>
                <w:lang w:val="tt-RU"/>
              </w:rPr>
              <w:t>.</w:t>
            </w:r>
          </w:p>
        </w:tc>
        <w:tc>
          <w:tcPr>
            <w:tcW w:w="1701" w:type="dxa"/>
          </w:tcPr>
          <w:p w:rsidR="00F60F1F" w:rsidRPr="00A57E8A" w:rsidRDefault="00CB6403" w:rsidP="00DC524F">
            <w:pPr>
              <w:tabs>
                <w:tab w:val="num" w:pos="0"/>
              </w:tabs>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В течение</w:t>
            </w:r>
            <w:r w:rsidR="00F60F1F" w:rsidRPr="00A57E8A">
              <w:rPr>
                <w:rFonts w:ascii="Times New Roman" w:hAnsi="Times New Roman" w:cs="Times New Roman"/>
                <w:sz w:val="24"/>
                <w:szCs w:val="24"/>
                <w:lang w:val="tt-RU"/>
              </w:rPr>
              <w:t xml:space="preserve"> года</w:t>
            </w:r>
          </w:p>
        </w:tc>
        <w:tc>
          <w:tcPr>
            <w:tcW w:w="2552" w:type="dxa"/>
          </w:tcPr>
          <w:p w:rsidR="00F60F1F" w:rsidRPr="00A57E8A" w:rsidRDefault="00F60F1F" w:rsidP="00DC524F">
            <w:pPr>
              <w:contextualSpacing/>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Ст.воспитатетель</w:t>
            </w:r>
          </w:p>
        </w:tc>
      </w:tr>
      <w:tr w:rsidR="00F60F1F" w:rsidRPr="00A57E8A" w:rsidTr="00DC1E18">
        <w:tc>
          <w:tcPr>
            <w:tcW w:w="534" w:type="dxa"/>
          </w:tcPr>
          <w:p w:rsidR="00F60F1F" w:rsidRPr="00A57E8A" w:rsidRDefault="00F60F1F" w:rsidP="00A320E7">
            <w:pPr>
              <w:pStyle w:val="a8"/>
              <w:numPr>
                <w:ilvl w:val="0"/>
                <w:numId w:val="21"/>
              </w:numPr>
              <w:ind w:left="426" w:right="34" w:hanging="426"/>
              <w:jc w:val="center"/>
              <w:rPr>
                <w:rFonts w:ascii="Times New Roman" w:hAnsi="Times New Roman"/>
                <w:sz w:val="24"/>
                <w:szCs w:val="24"/>
                <w:lang w:val="tt-RU"/>
              </w:rPr>
            </w:pPr>
          </w:p>
        </w:tc>
        <w:tc>
          <w:tcPr>
            <w:tcW w:w="5103" w:type="dxa"/>
          </w:tcPr>
          <w:p w:rsidR="00F60F1F" w:rsidRPr="00A57E8A" w:rsidRDefault="00F60F1F" w:rsidP="00CD7CB9">
            <w:pPr>
              <w:contextualSpacing/>
              <w:jc w:val="both"/>
              <w:rPr>
                <w:rFonts w:ascii="Times New Roman" w:hAnsi="Times New Roman" w:cs="Times New Roman"/>
                <w:sz w:val="24"/>
                <w:szCs w:val="24"/>
                <w:lang w:val="tt-RU"/>
              </w:rPr>
            </w:pPr>
            <w:r w:rsidRPr="00A57E8A">
              <w:rPr>
                <w:rFonts w:ascii="Times New Roman" w:hAnsi="Times New Roman" w:cs="Times New Roman"/>
                <w:sz w:val="24"/>
                <w:szCs w:val="24"/>
                <w:lang w:val="tt-RU"/>
              </w:rPr>
              <w:t xml:space="preserve">Методическое сопровождение реализации ФГОС ДО к структуре основной </w:t>
            </w:r>
            <w:r w:rsidRPr="00A57E8A">
              <w:rPr>
                <w:rFonts w:ascii="Times New Roman" w:hAnsi="Times New Roman" w:cs="Times New Roman"/>
                <w:sz w:val="24"/>
                <w:szCs w:val="24"/>
                <w:lang w:val="tt-RU"/>
              </w:rPr>
              <w:lastRenderedPageBreak/>
              <w:t>общеобразовательной программы дошкольного образования в МАДОУ</w:t>
            </w:r>
            <w:r w:rsidR="00F47B12" w:rsidRPr="00A57E8A">
              <w:rPr>
                <w:rFonts w:ascii="Times New Roman" w:hAnsi="Times New Roman" w:cs="Times New Roman"/>
                <w:sz w:val="24"/>
                <w:szCs w:val="24"/>
                <w:lang w:val="tt-RU"/>
              </w:rPr>
              <w:t>.</w:t>
            </w:r>
          </w:p>
        </w:tc>
        <w:tc>
          <w:tcPr>
            <w:tcW w:w="1701" w:type="dxa"/>
          </w:tcPr>
          <w:p w:rsidR="00F60F1F" w:rsidRPr="00A57E8A" w:rsidRDefault="00CB6403" w:rsidP="00DC524F">
            <w:pPr>
              <w:tabs>
                <w:tab w:val="num" w:pos="0"/>
              </w:tabs>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lastRenderedPageBreak/>
              <w:t>В течение</w:t>
            </w:r>
            <w:r w:rsidR="00F60F1F" w:rsidRPr="00A57E8A">
              <w:rPr>
                <w:rFonts w:ascii="Times New Roman" w:hAnsi="Times New Roman" w:cs="Times New Roman"/>
                <w:sz w:val="24"/>
                <w:szCs w:val="24"/>
                <w:lang w:val="tt-RU"/>
              </w:rPr>
              <w:t xml:space="preserve"> года</w:t>
            </w:r>
          </w:p>
        </w:tc>
        <w:tc>
          <w:tcPr>
            <w:tcW w:w="2552" w:type="dxa"/>
          </w:tcPr>
          <w:p w:rsidR="00F60F1F" w:rsidRPr="00A57E8A" w:rsidRDefault="00F60F1F" w:rsidP="00DC524F">
            <w:pPr>
              <w:contextualSpacing/>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Ст.воспитатетель</w:t>
            </w:r>
          </w:p>
        </w:tc>
      </w:tr>
      <w:tr w:rsidR="00F60F1F" w:rsidRPr="00A57E8A" w:rsidTr="00DC1E18">
        <w:tc>
          <w:tcPr>
            <w:tcW w:w="534" w:type="dxa"/>
          </w:tcPr>
          <w:p w:rsidR="00F60F1F" w:rsidRPr="00A57E8A" w:rsidRDefault="00F60F1F" w:rsidP="00A320E7">
            <w:pPr>
              <w:pStyle w:val="a8"/>
              <w:numPr>
                <w:ilvl w:val="0"/>
                <w:numId w:val="21"/>
              </w:numPr>
              <w:ind w:left="426" w:right="34" w:hanging="426"/>
              <w:jc w:val="center"/>
              <w:rPr>
                <w:rFonts w:ascii="Times New Roman" w:hAnsi="Times New Roman"/>
                <w:sz w:val="24"/>
                <w:szCs w:val="24"/>
                <w:lang w:val="tt-RU"/>
              </w:rPr>
            </w:pPr>
          </w:p>
        </w:tc>
        <w:tc>
          <w:tcPr>
            <w:tcW w:w="5103" w:type="dxa"/>
          </w:tcPr>
          <w:p w:rsidR="00F60F1F" w:rsidRPr="00A57E8A" w:rsidRDefault="00F60F1F" w:rsidP="00CD7CB9">
            <w:pPr>
              <w:contextualSpacing/>
              <w:jc w:val="both"/>
              <w:rPr>
                <w:rFonts w:ascii="Times New Roman" w:hAnsi="Times New Roman" w:cs="Times New Roman"/>
                <w:sz w:val="24"/>
                <w:szCs w:val="24"/>
                <w:lang w:val="tt-RU"/>
              </w:rPr>
            </w:pPr>
            <w:r w:rsidRPr="00A57E8A">
              <w:rPr>
                <w:rFonts w:ascii="Times New Roman" w:hAnsi="Times New Roman" w:cs="Times New Roman"/>
                <w:sz w:val="24"/>
                <w:szCs w:val="24"/>
                <w:lang w:val="tt-RU"/>
              </w:rPr>
              <w:t xml:space="preserve">Оснащение методического кабинета и групп наглядно-дидактическими и учебными пособиями для успешной реализации </w:t>
            </w:r>
            <w:r w:rsidR="00F47B12" w:rsidRPr="00A57E8A">
              <w:rPr>
                <w:rFonts w:ascii="Times New Roman" w:hAnsi="Times New Roman" w:cs="Times New Roman"/>
                <w:sz w:val="24"/>
                <w:szCs w:val="24"/>
                <w:lang w:val="tt-RU"/>
              </w:rPr>
              <w:t>ООП</w:t>
            </w:r>
            <w:r w:rsidR="00414EC3" w:rsidRPr="00A57E8A">
              <w:rPr>
                <w:rFonts w:ascii="Times New Roman" w:hAnsi="Times New Roman" w:cs="Times New Roman"/>
                <w:sz w:val="24"/>
                <w:szCs w:val="24"/>
                <w:lang w:val="tt-RU"/>
              </w:rPr>
              <w:t xml:space="preserve"> по годовым задачам.</w:t>
            </w:r>
          </w:p>
        </w:tc>
        <w:tc>
          <w:tcPr>
            <w:tcW w:w="1701" w:type="dxa"/>
          </w:tcPr>
          <w:p w:rsidR="00F60F1F" w:rsidRPr="00A57E8A" w:rsidRDefault="00CB6403" w:rsidP="00DC524F">
            <w:pPr>
              <w:tabs>
                <w:tab w:val="num" w:pos="0"/>
              </w:tabs>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В течение</w:t>
            </w:r>
            <w:r w:rsidR="00F60F1F" w:rsidRPr="00A57E8A">
              <w:rPr>
                <w:rFonts w:ascii="Times New Roman" w:hAnsi="Times New Roman" w:cs="Times New Roman"/>
                <w:sz w:val="24"/>
                <w:szCs w:val="24"/>
                <w:lang w:val="tt-RU"/>
              </w:rPr>
              <w:t xml:space="preserve"> года</w:t>
            </w:r>
          </w:p>
        </w:tc>
        <w:tc>
          <w:tcPr>
            <w:tcW w:w="2552" w:type="dxa"/>
          </w:tcPr>
          <w:p w:rsidR="00F60F1F" w:rsidRPr="00A57E8A" w:rsidRDefault="00F60F1F" w:rsidP="00DC524F">
            <w:pPr>
              <w:contextualSpacing/>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Ст.воспитатетель</w:t>
            </w:r>
          </w:p>
        </w:tc>
      </w:tr>
      <w:tr w:rsidR="00F60F1F" w:rsidRPr="00A57E8A" w:rsidTr="00DC1E18">
        <w:tc>
          <w:tcPr>
            <w:tcW w:w="534" w:type="dxa"/>
          </w:tcPr>
          <w:p w:rsidR="00F60F1F" w:rsidRPr="00A57E8A" w:rsidRDefault="00F60F1F" w:rsidP="00A320E7">
            <w:pPr>
              <w:pStyle w:val="a8"/>
              <w:numPr>
                <w:ilvl w:val="0"/>
                <w:numId w:val="21"/>
              </w:numPr>
              <w:ind w:left="426" w:right="34" w:hanging="426"/>
              <w:jc w:val="center"/>
              <w:rPr>
                <w:rFonts w:ascii="Times New Roman" w:hAnsi="Times New Roman"/>
                <w:sz w:val="24"/>
                <w:szCs w:val="24"/>
                <w:lang w:val="tt-RU"/>
              </w:rPr>
            </w:pPr>
          </w:p>
        </w:tc>
        <w:tc>
          <w:tcPr>
            <w:tcW w:w="5103" w:type="dxa"/>
          </w:tcPr>
          <w:p w:rsidR="00F60F1F" w:rsidRPr="00A57E8A" w:rsidRDefault="00F60F1F" w:rsidP="00CD7CB9">
            <w:pPr>
              <w:contextualSpacing/>
              <w:jc w:val="both"/>
              <w:rPr>
                <w:rFonts w:ascii="Times New Roman" w:hAnsi="Times New Roman" w:cs="Times New Roman"/>
                <w:sz w:val="24"/>
                <w:szCs w:val="24"/>
                <w:lang w:val="tt-RU"/>
              </w:rPr>
            </w:pPr>
            <w:r w:rsidRPr="00A57E8A">
              <w:rPr>
                <w:rFonts w:ascii="Times New Roman" w:hAnsi="Times New Roman" w:cs="Times New Roman"/>
                <w:sz w:val="24"/>
                <w:szCs w:val="24"/>
                <w:lang w:val="tt-RU"/>
              </w:rPr>
              <w:t>Оформление информационных стендов и оснащение групп демонстративными материалами, аудио дисками и видеоматериалами по обучению детей татарскому языку (программно-методическая оснащенность УМК)</w:t>
            </w:r>
            <w:r w:rsidR="00F47B12" w:rsidRPr="00A57E8A">
              <w:rPr>
                <w:rFonts w:ascii="Times New Roman" w:hAnsi="Times New Roman" w:cs="Times New Roman"/>
                <w:sz w:val="24"/>
                <w:szCs w:val="24"/>
                <w:lang w:val="tt-RU"/>
              </w:rPr>
              <w:t>.</w:t>
            </w:r>
          </w:p>
        </w:tc>
        <w:tc>
          <w:tcPr>
            <w:tcW w:w="1701" w:type="dxa"/>
          </w:tcPr>
          <w:p w:rsidR="00F60F1F" w:rsidRPr="00A57E8A" w:rsidRDefault="00CB6403" w:rsidP="00DC524F">
            <w:pPr>
              <w:tabs>
                <w:tab w:val="num" w:pos="0"/>
              </w:tabs>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В течение</w:t>
            </w:r>
            <w:r w:rsidR="00F60F1F" w:rsidRPr="00A57E8A">
              <w:rPr>
                <w:rFonts w:ascii="Times New Roman" w:hAnsi="Times New Roman" w:cs="Times New Roman"/>
                <w:sz w:val="24"/>
                <w:szCs w:val="24"/>
                <w:lang w:val="tt-RU"/>
              </w:rPr>
              <w:t xml:space="preserve"> года</w:t>
            </w:r>
          </w:p>
        </w:tc>
        <w:tc>
          <w:tcPr>
            <w:tcW w:w="2552" w:type="dxa"/>
          </w:tcPr>
          <w:p w:rsidR="00F60F1F" w:rsidRPr="00A57E8A" w:rsidRDefault="00F60F1F" w:rsidP="00DC524F">
            <w:pPr>
              <w:contextualSpacing/>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Ст.воспитатетель</w:t>
            </w:r>
          </w:p>
        </w:tc>
      </w:tr>
      <w:tr w:rsidR="00F60F1F" w:rsidRPr="00A57E8A" w:rsidTr="00DC1E18">
        <w:tc>
          <w:tcPr>
            <w:tcW w:w="534" w:type="dxa"/>
          </w:tcPr>
          <w:p w:rsidR="00F60F1F" w:rsidRPr="00A57E8A" w:rsidRDefault="00F60F1F" w:rsidP="00A320E7">
            <w:pPr>
              <w:pStyle w:val="a8"/>
              <w:numPr>
                <w:ilvl w:val="0"/>
                <w:numId w:val="21"/>
              </w:numPr>
              <w:ind w:left="426" w:right="34" w:hanging="426"/>
              <w:jc w:val="center"/>
              <w:rPr>
                <w:rFonts w:ascii="Times New Roman" w:hAnsi="Times New Roman"/>
                <w:sz w:val="24"/>
                <w:szCs w:val="24"/>
                <w:lang w:val="tt-RU"/>
              </w:rPr>
            </w:pPr>
          </w:p>
        </w:tc>
        <w:tc>
          <w:tcPr>
            <w:tcW w:w="5103" w:type="dxa"/>
          </w:tcPr>
          <w:p w:rsidR="00F60F1F" w:rsidRPr="00A57E8A" w:rsidRDefault="00F60F1F" w:rsidP="00CD7CB9">
            <w:pPr>
              <w:contextualSpacing/>
              <w:jc w:val="both"/>
              <w:rPr>
                <w:rFonts w:ascii="Times New Roman" w:hAnsi="Times New Roman" w:cs="Times New Roman"/>
                <w:sz w:val="24"/>
                <w:szCs w:val="24"/>
                <w:lang w:val="tt-RU"/>
              </w:rPr>
            </w:pPr>
            <w:r w:rsidRPr="00A57E8A">
              <w:rPr>
                <w:rFonts w:ascii="Times New Roman" w:hAnsi="Times New Roman" w:cs="Times New Roman"/>
                <w:sz w:val="24"/>
                <w:szCs w:val="24"/>
                <w:lang w:val="tt-RU"/>
              </w:rPr>
              <w:t>Разработка доку</w:t>
            </w:r>
            <w:r w:rsidR="00F47B12" w:rsidRPr="00A57E8A">
              <w:rPr>
                <w:rFonts w:ascii="Times New Roman" w:hAnsi="Times New Roman" w:cs="Times New Roman"/>
                <w:sz w:val="24"/>
                <w:szCs w:val="24"/>
                <w:lang w:val="tt-RU"/>
              </w:rPr>
              <w:t>ментов к тематическим проверкам.</w:t>
            </w:r>
          </w:p>
        </w:tc>
        <w:tc>
          <w:tcPr>
            <w:tcW w:w="1701" w:type="dxa"/>
          </w:tcPr>
          <w:p w:rsidR="00F60F1F" w:rsidRPr="00A57E8A" w:rsidRDefault="00CB6403" w:rsidP="00DC524F">
            <w:pPr>
              <w:tabs>
                <w:tab w:val="num" w:pos="0"/>
              </w:tabs>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В течение</w:t>
            </w:r>
            <w:r w:rsidR="00F60F1F" w:rsidRPr="00A57E8A">
              <w:rPr>
                <w:rFonts w:ascii="Times New Roman" w:hAnsi="Times New Roman" w:cs="Times New Roman"/>
                <w:sz w:val="24"/>
                <w:szCs w:val="24"/>
                <w:lang w:val="tt-RU"/>
              </w:rPr>
              <w:t xml:space="preserve"> года</w:t>
            </w:r>
          </w:p>
        </w:tc>
        <w:tc>
          <w:tcPr>
            <w:tcW w:w="2552" w:type="dxa"/>
          </w:tcPr>
          <w:p w:rsidR="00F60F1F" w:rsidRPr="00A57E8A" w:rsidRDefault="00F60F1F" w:rsidP="00DC524F">
            <w:pPr>
              <w:contextualSpacing/>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Ст.воспитатетель</w:t>
            </w:r>
          </w:p>
        </w:tc>
      </w:tr>
      <w:tr w:rsidR="00F60F1F" w:rsidRPr="00A57E8A" w:rsidTr="00DC1E18">
        <w:tc>
          <w:tcPr>
            <w:tcW w:w="534" w:type="dxa"/>
          </w:tcPr>
          <w:p w:rsidR="00F60F1F" w:rsidRPr="00A57E8A" w:rsidRDefault="00F60F1F" w:rsidP="00A320E7">
            <w:pPr>
              <w:pStyle w:val="a8"/>
              <w:numPr>
                <w:ilvl w:val="0"/>
                <w:numId w:val="21"/>
              </w:numPr>
              <w:ind w:left="426" w:right="34" w:hanging="426"/>
              <w:jc w:val="center"/>
              <w:rPr>
                <w:rFonts w:ascii="Times New Roman" w:hAnsi="Times New Roman"/>
                <w:sz w:val="24"/>
                <w:szCs w:val="24"/>
                <w:lang w:val="tt-RU"/>
              </w:rPr>
            </w:pPr>
          </w:p>
        </w:tc>
        <w:tc>
          <w:tcPr>
            <w:tcW w:w="5103" w:type="dxa"/>
          </w:tcPr>
          <w:p w:rsidR="00F60F1F" w:rsidRPr="00A57E8A" w:rsidRDefault="00F60F1F" w:rsidP="00CD7CB9">
            <w:pPr>
              <w:contextualSpacing/>
              <w:jc w:val="both"/>
              <w:rPr>
                <w:rFonts w:ascii="Times New Roman" w:hAnsi="Times New Roman" w:cs="Times New Roman"/>
                <w:sz w:val="24"/>
                <w:szCs w:val="24"/>
                <w:lang w:val="tt-RU"/>
              </w:rPr>
            </w:pPr>
            <w:r w:rsidRPr="00A57E8A">
              <w:rPr>
                <w:rFonts w:ascii="Times New Roman" w:hAnsi="Times New Roman" w:cs="Times New Roman"/>
                <w:sz w:val="24"/>
                <w:szCs w:val="24"/>
                <w:lang w:val="tt-RU"/>
              </w:rPr>
              <w:t>Создание медиа и видеотеки</w:t>
            </w:r>
            <w:r w:rsidR="00F47B12" w:rsidRPr="00A57E8A">
              <w:rPr>
                <w:rFonts w:ascii="Times New Roman" w:hAnsi="Times New Roman" w:cs="Times New Roman"/>
                <w:sz w:val="24"/>
                <w:szCs w:val="24"/>
                <w:lang w:val="tt-RU"/>
              </w:rPr>
              <w:t>.</w:t>
            </w:r>
          </w:p>
        </w:tc>
        <w:tc>
          <w:tcPr>
            <w:tcW w:w="1701" w:type="dxa"/>
          </w:tcPr>
          <w:p w:rsidR="00F60F1F" w:rsidRPr="00A57E8A" w:rsidRDefault="00CB6403" w:rsidP="00DC524F">
            <w:pPr>
              <w:tabs>
                <w:tab w:val="num" w:pos="0"/>
              </w:tabs>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В течение</w:t>
            </w:r>
            <w:r w:rsidR="00F60F1F" w:rsidRPr="00A57E8A">
              <w:rPr>
                <w:rFonts w:ascii="Times New Roman" w:hAnsi="Times New Roman" w:cs="Times New Roman"/>
                <w:sz w:val="24"/>
                <w:szCs w:val="24"/>
                <w:lang w:val="tt-RU"/>
              </w:rPr>
              <w:t xml:space="preserve"> года</w:t>
            </w:r>
          </w:p>
        </w:tc>
        <w:tc>
          <w:tcPr>
            <w:tcW w:w="2552" w:type="dxa"/>
          </w:tcPr>
          <w:p w:rsidR="00F60F1F" w:rsidRPr="00A57E8A" w:rsidRDefault="00F60F1F" w:rsidP="00DC524F">
            <w:pPr>
              <w:contextualSpacing/>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Ст.воспитатетель</w:t>
            </w:r>
          </w:p>
        </w:tc>
      </w:tr>
      <w:tr w:rsidR="00F60F1F" w:rsidRPr="00A57E8A" w:rsidTr="00DC1E18">
        <w:tc>
          <w:tcPr>
            <w:tcW w:w="534" w:type="dxa"/>
          </w:tcPr>
          <w:p w:rsidR="00F60F1F" w:rsidRPr="00A57E8A" w:rsidRDefault="00F60F1F" w:rsidP="00A320E7">
            <w:pPr>
              <w:pStyle w:val="a8"/>
              <w:numPr>
                <w:ilvl w:val="0"/>
                <w:numId w:val="21"/>
              </w:numPr>
              <w:ind w:left="426" w:right="34" w:hanging="426"/>
              <w:jc w:val="center"/>
              <w:rPr>
                <w:rFonts w:ascii="Times New Roman" w:hAnsi="Times New Roman"/>
                <w:sz w:val="24"/>
                <w:szCs w:val="24"/>
                <w:lang w:val="tt-RU"/>
              </w:rPr>
            </w:pPr>
          </w:p>
        </w:tc>
        <w:tc>
          <w:tcPr>
            <w:tcW w:w="5103" w:type="dxa"/>
          </w:tcPr>
          <w:p w:rsidR="00F60F1F" w:rsidRPr="00A57E8A" w:rsidRDefault="00F60F1F" w:rsidP="00CD7CB9">
            <w:pPr>
              <w:contextualSpacing/>
              <w:jc w:val="both"/>
              <w:rPr>
                <w:rFonts w:ascii="Times New Roman" w:hAnsi="Times New Roman" w:cs="Times New Roman"/>
                <w:sz w:val="24"/>
                <w:szCs w:val="24"/>
                <w:lang w:val="tt-RU"/>
              </w:rPr>
            </w:pPr>
            <w:r w:rsidRPr="00A57E8A">
              <w:rPr>
                <w:rFonts w:ascii="Times New Roman" w:hAnsi="Times New Roman" w:cs="Times New Roman"/>
                <w:sz w:val="24"/>
                <w:szCs w:val="24"/>
                <w:lang w:val="tt-RU"/>
              </w:rPr>
              <w:t>Создание и расширение базы презентаций для проведения воспитательно-образовательной работы</w:t>
            </w:r>
            <w:r w:rsidR="00F47B12" w:rsidRPr="00A57E8A">
              <w:rPr>
                <w:rFonts w:ascii="Times New Roman" w:hAnsi="Times New Roman" w:cs="Times New Roman"/>
                <w:sz w:val="24"/>
                <w:szCs w:val="24"/>
                <w:lang w:val="tt-RU"/>
              </w:rPr>
              <w:t>.</w:t>
            </w:r>
          </w:p>
        </w:tc>
        <w:tc>
          <w:tcPr>
            <w:tcW w:w="1701" w:type="dxa"/>
          </w:tcPr>
          <w:p w:rsidR="00F60F1F" w:rsidRPr="00A57E8A" w:rsidRDefault="00CB6403" w:rsidP="00DC524F">
            <w:pPr>
              <w:tabs>
                <w:tab w:val="num" w:pos="0"/>
              </w:tabs>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В течение</w:t>
            </w:r>
            <w:r w:rsidR="00F60F1F" w:rsidRPr="00A57E8A">
              <w:rPr>
                <w:rFonts w:ascii="Times New Roman" w:hAnsi="Times New Roman" w:cs="Times New Roman"/>
                <w:sz w:val="24"/>
                <w:szCs w:val="24"/>
                <w:lang w:val="tt-RU"/>
              </w:rPr>
              <w:t xml:space="preserve"> года</w:t>
            </w:r>
          </w:p>
        </w:tc>
        <w:tc>
          <w:tcPr>
            <w:tcW w:w="2552" w:type="dxa"/>
          </w:tcPr>
          <w:p w:rsidR="00F60F1F" w:rsidRPr="00A57E8A" w:rsidRDefault="00F60F1F" w:rsidP="00DC524F">
            <w:pPr>
              <w:contextualSpacing/>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Ст.воспитатетель</w:t>
            </w:r>
          </w:p>
        </w:tc>
      </w:tr>
      <w:tr w:rsidR="00F60F1F" w:rsidRPr="00A57E8A" w:rsidTr="00DC1E18">
        <w:tc>
          <w:tcPr>
            <w:tcW w:w="534" w:type="dxa"/>
          </w:tcPr>
          <w:p w:rsidR="00F60F1F" w:rsidRPr="00A57E8A" w:rsidRDefault="00F60F1F" w:rsidP="00A320E7">
            <w:pPr>
              <w:pStyle w:val="a8"/>
              <w:numPr>
                <w:ilvl w:val="0"/>
                <w:numId w:val="21"/>
              </w:numPr>
              <w:ind w:left="426" w:right="34" w:hanging="426"/>
              <w:jc w:val="center"/>
              <w:rPr>
                <w:rFonts w:ascii="Times New Roman" w:hAnsi="Times New Roman"/>
                <w:sz w:val="24"/>
                <w:szCs w:val="24"/>
                <w:lang w:val="tt-RU"/>
              </w:rPr>
            </w:pPr>
          </w:p>
        </w:tc>
        <w:tc>
          <w:tcPr>
            <w:tcW w:w="5103" w:type="dxa"/>
          </w:tcPr>
          <w:p w:rsidR="00F60F1F" w:rsidRPr="00A57E8A" w:rsidRDefault="00F60F1F" w:rsidP="00CD7CB9">
            <w:pPr>
              <w:contextualSpacing/>
              <w:jc w:val="both"/>
              <w:rPr>
                <w:rFonts w:ascii="Times New Roman" w:hAnsi="Times New Roman" w:cs="Times New Roman"/>
                <w:sz w:val="24"/>
                <w:szCs w:val="24"/>
                <w:lang w:val="tt-RU"/>
              </w:rPr>
            </w:pPr>
            <w:r w:rsidRPr="00A57E8A">
              <w:rPr>
                <w:rFonts w:ascii="Times New Roman" w:hAnsi="Times New Roman" w:cs="Times New Roman"/>
                <w:sz w:val="24"/>
                <w:szCs w:val="24"/>
                <w:lang w:val="tt-RU"/>
              </w:rPr>
              <w:t>Работа с сайтом учреждения, регулярное обновление информации на сайте</w:t>
            </w:r>
            <w:r w:rsidR="00F47B12" w:rsidRPr="00A57E8A">
              <w:rPr>
                <w:rFonts w:ascii="Times New Roman" w:hAnsi="Times New Roman" w:cs="Times New Roman"/>
                <w:sz w:val="24"/>
                <w:szCs w:val="24"/>
                <w:lang w:val="tt-RU"/>
              </w:rPr>
              <w:t>.</w:t>
            </w:r>
          </w:p>
        </w:tc>
        <w:tc>
          <w:tcPr>
            <w:tcW w:w="1701" w:type="dxa"/>
          </w:tcPr>
          <w:p w:rsidR="00F60F1F" w:rsidRPr="00A57E8A" w:rsidRDefault="00CB6403" w:rsidP="00DC524F">
            <w:pPr>
              <w:tabs>
                <w:tab w:val="num" w:pos="0"/>
              </w:tabs>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В течение</w:t>
            </w:r>
            <w:r w:rsidR="00F60F1F" w:rsidRPr="00A57E8A">
              <w:rPr>
                <w:rFonts w:ascii="Times New Roman" w:hAnsi="Times New Roman" w:cs="Times New Roman"/>
                <w:sz w:val="24"/>
                <w:szCs w:val="24"/>
                <w:lang w:val="tt-RU"/>
              </w:rPr>
              <w:t xml:space="preserve"> года</w:t>
            </w:r>
          </w:p>
        </w:tc>
        <w:tc>
          <w:tcPr>
            <w:tcW w:w="2552" w:type="dxa"/>
          </w:tcPr>
          <w:p w:rsidR="00F60F1F" w:rsidRPr="00A57E8A" w:rsidRDefault="00F60F1F" w:rsidP="00DC524F">
            <w:pPr>
              <w:contextualSpacing/>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Ст.воспитатетель</w:t>
            </w:r>
          </w:p>
        </w:tc>
      </w:tr>
      <w:tr w:rsidR="00F60F1F" w:rsidRPr="00A57E8A" w:rsidTr="00DC1E18">
        <w:tc>
          <w:tcPr>
            <w:tcW w:w="534" w:type="dxa"/>
          </w:tcPr>
          <w:p w:rsidR="00F60F1F" w:rsidRPr="00A57E8A" w:rsidRDefault="00F60F1F" w:rsidP="00A320E7">
            <w:pPr>
              <w:pStyle w:val="a8"/>
              <w:numPr>
                <w:ilvl w:val="0"/>
                <w:numId w:val="21"/>
              </w:numPr>
              <w:ind w:left="426" w:right="34" w:hanging="426"/>
              <w:jc w:val="center"/>
              <w:rPr>
                <w:rFonts w:ascii="Times New Roman" w:hAnsi="Times New Roman"/>
                <w:sz w:val="24"/>
                <w:szCs w:val="24"/>
                <w:lang w:val="tt-RU"/>
              </w:rPr>
            </w:pPr>
          </w:p>
        </w:tc>
        <w:tc>
          <w:tcPr>
            <w:tcW w:w="5103" w:type="dxa"/>
          </w:tcPr>
          <w:p w:rsidR="00F60F1F" w:rsidRPr="00A57E8A" w:rsidRDefault="00F60F1F" w:rsidP="00CD7CB9">
            <w:pPr>
              <w:contextualSpacing/>
              <w:jc w:val="both"/>
              <w:rPr>
                <w:rFonts w:ascii="Times New Roman" w:hAnsi="Times New Roman" w:cs="Times New Roman"/>
                <w:sz w:val="24"/>
                <w:szCs w:val="24"/>
                <w:lang w:val="tt-RU"/>
              </w:rPr>
            </w:pPr>
            <w:r w:rsidRPr="00A57E8A">
              <w:rPr>
                <w:rFonts w:ascii="Times New Roman" w:hAnsi="Times New Roman" w:cs="Times New Roman"/>
                <w:sz w:val="24"/>
                <w:szCs w:val="24"/>
                <w:lang w:val="tt-RU"/>
              </w:rPr>
              <w:t>Оформление стенда по аттестации</w:t>
            </w:r>
            <w:r w:rsidR="00F47B12" w:rsidRPr="00A57E8A">
              <w:rPr>
                <w:rFonts w:ascii="Times New Roman" w:hAnsi="Times New Roman" w:cs="Times New Roman"/>
                <w:sz w:val="24"/>
                <w:szCs w:val="24"/>
                <w:lang w:val="tt-RU"/>
              </w:rPr>
              <w:t>.</w:t>
            </w:r>
          </w:p>
        </w:tc>
        <w:tc>
          <w:tcPr>
            <w:tcW w:w="1701" w:type="dxa"/>
          </w:tcPr>
          <w:p w:rsidR="00F60F1F" w:rsidRPr="00A57E8A" w:rsidRDefault="00CB6403" w:rsidP="00DC524F">
            <w:pPr>
              <w:tabs>
                <w:tab w:val="num" w:pos="0"/>
              </w:tabs>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В течение</w:t>
            </w:r>
            <w:r w:rsidR="00F60F1F" w:rsidRPr="00A57E8A">
              <w:rPr>
                <w:rFonts w:ascii="Times New Roman" w:hAnsi="Times New Roman" w:cs="Times New Roman"/>
                <w:sz w:val="24"/>
                <w:szCs w:val="24"/>
                <w:lang w:val="tt-RU"/>
              </w:rPr>
              <w:t xml:space="preserve"> года</w:t>
            </w:r>
          </w:p>
        </w:tc>
        <w:tc>
          <w:tcPr>
            <w:tcW w:w="2552" w:type="dxa"/>
          </w:tcPr>
          <w:p w:rsidR="00F60F1F" w:rsidRPr="00A57E8A" w:rsidRDefault="00F60F1F" w:rsidP="00DC524F">
            <w:pPr>
              <w:contextualSpacing/>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Ст.воспитатетель</w:t>
            </w:r>
          </w:p>
        </w:tc>
      </w:tr>
      <w:tr w:rsidR="00F60F1F" w:rsidRPr="00A57E8A" w:rsidTr="00DC1E18">
        <w:tc>
          <w:tcPr>
            <w:tcW w:w="534" w:type="dxa"/>
          </w:tcPr>
          <w:p w:rsidR="00F60F1F" w:rsidRPr="00A57E8A" w:rsidRDefault="00F60F1F" w:rsidP="00A320E7">
            <w:pPr>
              <w:pStyle w:val="a8"/>
              <w:numPr>
                <w:ilvl w:val="0"/>
                <w:numId w:val="21"/>
              </w:numPr>
              <w:ind w:left="426" w:right="34" w:hanging="426"/>
              <w:jc w:val="center"/>
              <w:rPr>
                <w:rFonts w:ascii="Times New Roman" w:hAnsi="Times New Roman"/>
                <w:sz w:val="24"/>
                <w:szCs w:val="24"/>
                <w:lang w:val="tt-RU"/>
              </w:rPr>
            </w:pPr>
          </w:p>
        </w:tc>
        <w:tc>
          <w:tcPr>
            <w:tcW w:w="5103" w:type="dxa"/>
          </w:tcPr>
          <w:p w:rsidR="00F60F1F" w:rsidRPr="00A57E8A" w:rsidRDefault="00F60F1F" w:rsidP="00CD7CB9">
            <w:pPr>
              <w:contextualSpacing/>
              <w:jc w:val="both"/>
              <w:rPr>
                <w:rFonts w:ascii="Times New Roman" w:hAnsi="Times New Roman" w:cs="Times New Roman"/>
                <w:sz w:val="24"/>
                <w:szCs w:val="24"/>
                <w:lang w:val="tt-RU"/>
              </w:rPr>
            </w:pPr>
            <w:r w:rsidRPr="00A57E8A">
              <w:rPr>
                <w:rFonts w:ascii="Times New Roman" w:hAnsi="Times New Roman" w:cs="Times New Roman"/>
                <w:sz w:val="24"/>
                <w:szCs w:val="24"/>
                <w:lang w:val="tt-RU"/>
              </w:rPr>
              <w:t>Организация кружковой работы</w:t>
            </w:r>
            <w:r w:rsidR="00F47B12" w:rsidRPr="00A57E8A">
              <w:rPr>
                <w:rFonts w:ascii="Times New Roman" w:hAnsi="Times New Roman" w:cs="Times New Roman"/>
                <w:sz w:val="24"/>
                <w:szCs w:val="24"/>
                <w:lang w:val="tt-RU"/>
              </w:rPr>
              <w:t>.</w:t>
            </w:r>
          </w:p>
        </w:tc>
        <w:tc>
          <w:tcPr>
            <w:tcW w:w="1701" w:type="dxa"/>
          </w:tcPr>
          <w:p w:rsidR="00F60F1F" w:rsidRPr="00A57E8A" w:rsidRDefault="00F60F1F" w:rsidP="00DC524F">
            <w:pPr>
              <w:tabs>
                <w:tab w:val="num" w:pos="0"/>
              </w:tabs>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 xml:space="preserve">В </w:t>
            </w:r>
            <w:r w:rsidR="00CB6403" w:rsidRPr="00A57E8A">
              <w:rPr>
                <w:rFonts w:ascii="Times New Roman" w:hAnsi="Times New Roman" w:cs="Times New Roman"/>
                <w:sz w:val="24"/>
                <w:szCs w:val="24"/>
                <w:lang w:val="tt-RU"/>
              </w:rPr>
              <w:t>течение</w:t>
            </w:r>
            <w:r w:rsidR="00132AE9" w:rsidRPr="00A57E8A">
              <w:rPr>
                <w:rFonts w:ascii="Times New Roman" w:hAnsi="Times New Roman" w:cs="Times New Roman"/>
                <w:sz w:val="24"/>
                <w:szCs w:val="24"/>
                <w:lang w:val="tt-RU"/>
              </w:rPr>
              <w:t xml:space="preserve"> </w:t>
            </w:r>
            <w:r w:rsidRPr="00A57E8A">
              <w:rPr>
                <w:rFonts w:ascii="Times New Roman" w:hAnsi="Times New Roman" w:cs="Times New Roman"/>
                <w:sz w:val="24"/>
                <w:szCs w:val="24"/>
                <w:lang w:val="tt-RU"/>
              </w:rPr>
              <w:t>года</w:t>
            </w:r>
          </w:p>
        </w:tc>
        <w:tc>
          <w:tcPr>
            <w:tcW w:w="2552" w:type="dxa"/>
          </w:tcPr>
          <w:p w:rsidR="00F60F1F" w:rsidRPr="00A57E8A" w:rsidRDefault="00F60F1F" w:rsidP="00DC524F">
            <w:pPr>
              <w:contextualSpacing/>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Ст.воспитатетель</w:t>
            </w:r>
          </w:p>
        </w:tc>
      </w:tr>
      <w:tr w:rsidR="00F60F1F" w:rsidRPr="00A57E8A" w:rsidTr="00DC1E18">
        <w:tc>
          <w:tcPr>
            <w:tcW w:w="534" w:type="dxa"/>
          </w:tcPr>
          <w:p w:rsidR="00F60F1F" w:rsidRPr="00A57E8A" w:rsidRDefault="00F60F1F" w:rsidP="00A320E7">
            <w:pPr>
              <w:pStyle w:val="a8"/>
              <w:numPr>
                <w:ilvl w:val="0"/>
                <w:numId w:val="21"/>
              </w:numPr>
              <w:ind w:left="426" w:right="34" w:hanging="426"/>
              <w:jc w:val="center"/>
              <w:rPr>
                <w:rFonts w:ascii="Times New Roman" w:hAnsi="Times New Roman"/>
                <w:sz w:val="24"/>
                <w:szCs w:val="24"/>
                <w:lang w:val="tt-RU"/>
              </w:rPr>
            </w:pPr>
          </w:p>
        </w:tc>
        <w:tc>
          <w:tcPr>
            <w:tcW w:w="5103" w:type="dxa"/>
          </w:tcPr>
          <w:p w:rsidR="00F60F1F" w:rsidRPr="00A57E8A" w:rsidRDefault="00F60F1F" w:rsidP="00CD7CB9">
            <w:pPr>
              <w:contextualSpacing/>
              <w:jc w:val="both"/>
              <w:rPr>
                <w:rFonts w:ascii="Times New Roman" w:hAnsi="Times New Roman" w:cs="Times New Roman"/>
                <w:sz w:val="24"/>
                <w:szCs w:val="24"/>
                <w:lang w:val="tt-RU"/>
              </w:rPr>
            </w:pPr>
            <w:r w:rsidRPr="00A57E8A">
              <w:rPr>
                <w:rFonts w:ascii="Times New Roman" w:hAnsi="Times New Roman" w:cs="Times New Roman"/>
                <w:sz w:val="24"/>
                <w:szCs w:val="24"/>
                <w:lang w:val="tt-RU"/>
              </w:rPr>
              <w:t>Анализ заболеваемости детей</w:t>
            </w:r>
            <w:r w:rsidR="00F47B12" w:rsidRPr="00A57E8A">
              <w:rPr>
                <w:rFonts w:ascii="Times New Roman" w:hAnsi="Times New Roman" w:cs="Times New Roman"/>
                <w:sz w:val="24"/>
                <w:szCs w:val="24"/>
                <w:lang w:val="tt-RU"/>
              </w:rPr>
              <w:t>.</w:t>
            </w:r>
          </w:p>
        </w:tc>
        <w:tc>
          <w:tcPr>
            <w:tcW w:w="1701" w:type="dxa"/>
          </w:tcPr>
          <w:p w:rsidR="00F60F1F" w:rsidRPr="00A57E8A" w:rsidRDefault="00F60F1F" w:rsidP="00DC524F">
            <w:pPr>
              <w:tabs>
                <w:tab w:val="num" w:pos="0"/>
              </w:tabs>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Каждый квартал</w:t>
            </w:r>
          </w:p>
        </w:tc>
        <w:tc>
          <w:tcPr>
            <w:tcW w:w="2552" w:type="dxa"/>
          </w:tcPr>
          <w:p w:rsidR="00F60F1F" w:rsidRPr="00A57E8A" w:rsidRDefault="00F60F1F" w:rsidP="00DC524F">
            <w:pPr>
              <w:contextualSpacing/>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Ст.воспитатетель</w:t>
            </w:r>
          </w:p>
        </w:tc>
      </w:tr>
      <w:tr w:rsidR="00F60F1F" w:rsidRPr="00A57E8A" w:rsidTr="00DC1E18">
        <w:tc>
          <w:tcPr>
            <w:tcW w:w="534" w:type="dxa"/>
          </w:tcPr>
          <w:p w:rsidR="00F60F1F" w:rsidRPr="00A57E8A" w:rsidRDefault="00F60F1F" w:rsidP="00A320E7">
            <w:pPr>
              <w:pStyle w:val="a8"/>
              <w:numPr>
                <w:ilvl w:val="0"/>
                <w:numId w:val="21"/>
              </w:numPr>
              <w:ind w:left="426" w:right="34" w:hanging="426"/>
              <w:jc w:val="center"/>
              <w:rPr>
                <w:rFonts w:ascii="Times New Roman" w:hAnsi="Times New Roman"/>
                <w:sz w:val="24"/>
                <w:szCs w:val="24"/>
                <w:lang w:val="tt-RU"/>
              </w:rPr>
            </w:pPr>
          </w:p>
        </w:tc>
        <w:tc>
          <w:tcPr>
            <w:tcW w:w="5103" w:type="dxa"/>
          </w:tcPr>
          <w:p w:rsidR="00F60F1F" w:rsidRPr="00A57E8A" w:rsidRDefault="00F60F1F" w:rsidP="00CD7CB9">
            <w:pPr>
              <w:contextualSpacing/>
              <w:jc w:val="both"/>
              <w:rPr>
                <w:rFonts w:ascii="Times New Roman" w:hAnsi="Times New Roman" w:cs="Times New Roman"/>
                <w:sz w:val="24"/>
                <w:szCs w:val="24"/>
                <w:lang w:val="tt-RU"/>
              </w:rPr>
            </w:pPr>
            <w:r w:rsidRPr="00A57E8A">
              <w:rPr>
                <w:rFonts w:ascii="Times New Roman" w:hAnsi="Times New Roman" w:cs="Times New Roman"/>
                <w:sz w:val="24"/>
                <w:szCs w:val="24"/>
                <w:lang w:val="tt-RU"/>
              </w:rPr>
              <w:t>Планирование работы на летний оздоровительный период</w:t>
            </w:r>
            <w:r w:rsidR="00F47B12" w:rsidRPr="00A57E8A">
              <w:rPr>
                <w:rFonts w:ascii="Times New Roman" w:hAnsi="Times New Roman" w:cs="Times New Roman"/>
                <w:sz w:val="24"/>
                <w:szCs w:val="24"/>
                <w:lang w:val="tt-RU"/>
              </w:rPr>
              <w:t>.</w:t>
            </w:r>
          </w:p>
        </w:tc>
        <w:tc>
          <w:tcPr>
            <w:tcW w:w="1701" w:type="dxa"/>
          </w:tcPr>
          <w:p w:rsidR="00F60F1F" w:rsidRPr="00A57E8A" w:rsidRDefault="00F60F1F" w:rsidP="00DC524F">
            <w:pPr>
              <w:tabs>
                <w:tab w:val="num" w:pos="0"/>
              </w:tabs>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Май</w:t>
            </w:r>
          </w:p>
        </w:tc>
        <w:tc>
          <w:tcPr>
            <w:tcW w:w="2552" w:type="dxa"/>
          </w:tcPr>
          <w:p w:rsidR="00F60F1F" w:rsidRPr="00A57E8A" w:rsidRDefault="00F60F1F" w:rsidP="00DC524F">
            <w:pPr>
              <w:contextualSpacing/>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Ст.воспитатетель</w:t>
            </w:r>
          </w:p>
        </w:tc>
      </w:tr>
      <w:tr w:rsidR="00F60F1F" w:rsidRPr="00A57E8A" w:rsidTr="00DC1E18">
        <w:tc>
          <w:tcPr>
            <w:tcW w:w="534" w:type="dxa"/>
          </w:tcPr>
          <w:p w:rsidR="00F60F1F" w:rsidRPr="00A57E8A" w:rsidRDefault="00F60F1F" w:rsidP="00A320E7">
            <w:pPr>
              <w:pStyle w:val="a8"/>
              <w:numPr>
                <w:ilvl w:val="0"/>
                <w:numId w:val="21"/>
              </w:numPr>
              <w:ind w:left="426" w:right="34" w:hanging="426"/>
              <w:jc w:val="center"/>
              <w:rPr>
                <w:rFonts w:ascii="Times New Roman" w:hAnsi="Times New Roman"/>
                <w:sz w:val="24"/>
                <w:szCs w:val="24"/>
                <w:lang w:val="tt-RU"/>
              </w:rPr>
            </w:pPr>
          </w:p>
        </w:tc>
        <w:tc>
          <w:tcPr>
            <w:tcW w:w="5103" w:type="dxa"/>
          </w:tcPr>
          <w:p w:rsidR="00F60F1F" w:rsidRPr="00A57E8A" w:rsidRDefault="00F60F1F" w:rsidP="00CD7CB9">
            <w:pPr>
              <w:contextualSpacing/>
              <w:jc w:val="both"/>
              <w:rPr>
                <w:rFonts w:ascii="Times New Roman" w:hAnsi="Times New Roman" w:cs="Times New Roman"/>
                <w:sz w:val="24"/>
                <w:szCs w:val="24"/>
                <w:lang w:val="tt-RU"/>
              </w:rPr>
            </w:pPr>
            <w:r w:rsidRPr="00A57E8A">
              <w:rPr>
                <w:rFonts w:ascii="Times New Roman" w:hAnsi="Times New Roman" w:cs="Times New Roman"/>
                <w:sz w:val="24"/>
                <w:szCs w:val="24"/>
                <w:lang w:val="tt-RU"/>
              </w:rPr>
              <w:t>Составление  проекта годового п</w:t>
            </w:r>
            <w:r w:rsidR="002E42B2">
              <w:rPr>
                <w:rFonts w:ascii="Times New Roman" w:hAnsi="Times New Roman" w:cs="Times New Roman"/>
                <w:sz w:val="24"/>
                <w:szCs w:val="24"/>
                <w:lang w:val="tt-RU"/>
              </w:rPr>
              <w:t>лана на 2022/2023</w:t>
            </w:r>
            <w:r w:rsidRPr="00A57E8A">
              <w:rPr>
                <w:rFonts w:ascii="Times New Roman" w:hAnsi="Times New Roman" w:cs="Times New Roman"/>
                <w:sz w:val="24"/>
                <w:szCs w:val="24"/>
                <w:lang w:val="tt-RU"/>
              </w:rPr>
              <w:t xml:space="preserve"> учебный год</w:t>
            </w:r>
            <w:r w:rsidR="00B742C3" w:rsidRPr="00A57E8A">
              <w:rPr>
                <w:rFonts w:ascii="Times New Roman" w:hAnsi="Times New Roman" w:cs="Times New Roman"/>
                <w:sz w:val="24"/>
                <w:szCs w:val="24"/>
                <w:lang w:val="tt-RU"/>
              </w:rPr>
              <w:t>.</w:t>
            </w:r>
          </w:p>
        </w:tc>
        <w:tc>
          <w:tcPr>
            <w:tcW w:w="1701" w:type="dxa"/>
          </w:tcPr>
          <w:p w:rsidR="00F60F1F" w:rsidRPr="00A57E8A" w:rsidRDefault="00F60F1F" w:rsidP="00DC524F">
            <w:pPr>
              <w:tabs>
                <w:tab w:val="num" w:pos="0"/>
              </w:tabs>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Июль, август</w:t>
            </w:r>
          </w:p>
        </w:tc>
        <w:tc>
          <w:tcPr>
            <w:tcW w:w="2552" w:type="dxa"/>
          </w:tcPr>
          <w:p w:rsidR="00F60F1F" w:rsidRPr="00A57E8A" w:rsidRDefault="00F60F1F" w:rsidP="00DC524F">
            <w:pPr>
              <w:contextualSpacing/>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Ст.воспитатетель, творческая группа</w:t>
            </w:r>
          </w:p>
        </w:tc>
      </w:tr>
    </w:tbl>
    <w:p w:rsidR="00B742C3" w:rsidRPr="00A57E8A" w:rsidRDefault="00B742C3" w:rsidP="00CD7CB9">
      <w:pPr>
        <w:shd w:val="clear" w:color="auto" w:fill="FFFFFF"/>
        <w:spacing w:after="0" w:line="240" w:lineRule="auto"/>
        <w:jc w:val="center"/>
        <w:rPr>
          <w:rFonts w:ascii="Times New Roman" w:hAnsi="Times New Roman" w:cs="Times New Roman"/>
          <w:b/>
          <w:bCs/>
          <w:spacing w:val="-12"/>
          <w:sz w:val="24"/>
          <w:szCs w:val="24"/>
        </w:rPr>
      </w:pPr>
    </w:p>
    <w:p w:rsidR="00DE59B0" w:rsidRPr="00A57E8A" w:rsidRDefault="00DE59B0" w:rsidP="00CD7CB9">
      <w:pPr>
        <w:shd w:val="clear" w:color="auto" w:fill="FFFFFF"/>
        <w:spacing w:after="0" w:line="240" w:lineRule="auto"/>
        <w:jc w:val="center"/>
        <w:rPr>
          <w:rFonts w:ascii="Times New Roman" w:hAnsi="Times New Roman" w:cs="Times New Roman"/>
          <w:b/>
          <w:sz w:val="24"/>
          <w:szCs w:val="24"/>
        </w:rPr>
      </w:pPr>
      <w:r w:rsidRPr="00A57E8A">
        <w:rPr>
          <w:rFonts w:ascii="Times New Roman" w:hAnsi="Times New Roman" w:cs="Times New Roman"/>
          <w:b/>
          <w:bCs/>
          <w:spacing w:val="-12"/>
          <w:sz w:val="24"/>
          <w:szCs w:val="24"/>
        </w:rPr>
        <w:t xml:space="preserve">6. </w:t>
      </w:r>
      <w:r w:rsidRPr="00A57E8A">
        <w:rPr>
          <w:rFonts w:ascii="Times New Roman" w:hAnsi="Times New Roman" w:cs="Times New Roman"/>
          <w:b/>
          <w:sz w:val="24"/>
          <w:szCs w:val="24"/>
        </w:rPr>
        <w:t>СИСТЕМА ВНУТРЕННЕГО МОНИТОРИНГА</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5244"/>
        <w:gridCol w:w="1560"/>
        <w:gridCol w:w="2551"/>
      </w:tblGrid>
      <w:tr w:rsidR="00DE59B0" w:rsidRPr="00A57E8A" w:rsidTr="008655B1">
        <w:trPr>
          <w:trHeight w:val="376"/>
        </w:trPr>
        <w:tc>
          <w:tcPr>
            <w:tcW w:w="568" w:type="dxa"/>
            <w:tcBorders>
              <w:top w:val="single" w:sz="4" w:space="0" w:color="000000"/>
              <w:left w:val="single" w:sz="4" w:space="0" w:color="000000"/>
              <w:bottom w:val="single" w:sz="4" w:space="0" w:color="000000"/>
              <w:right w:val="single" w:sz="4" w:space="0" w:color="000000"/>
            </w:tcBorders>
          </w:tcPr>
          <w:p w:rsidR="00DE59B0" w:rsidRPr="00A57E8A" w:rsidRDefault="00DE59B0" w:rsidP="00CD7CB9">
            <w:pPr>
              <w:pStyle w:val="a8"/>
              <w:spacing w:after="0" w:line="240" w:lineRule="auto"/>
              <w:ind w:left="34"/>
              <w:jc w:val="center"/>
              <w:rPr>
                <w:rFonts w:ascii="Times New Roman" w:hAnsi="Times New Roman"/>
                <w:b/>
                <w:sz w:val="24"/>
                <w:szCs w:val="24"/>
              </w:rPr>
            </w:pPr>
            <w:r w:rsidRPr="00A57E8A">
              <w:rPr>
                <w:rFonts w:ascii="Times New Roman" w:hAnsi="Times New Roman"/>
                <w:b/>
                <w:sz w:val="24"/>
                <w:szCs w:val="24"/>
              </w:rPr>
              <w:t>№</w:t>
            </w:r>
          </w:p>
        </w:tc>
        <w:tc>
          <w:tcPr>
            <w:tcW w:w="5244" w:type="dxa"/>
            <w:tcBorders>
              <w:top w:val="single" w:sz="4" w:space="0" w:color="000000"/>
              <w:left w:val="single" w:sz="4" w:space="0" w:color="000000"/>
              <w:bottom w:val="single" w:sz="4" w:space="0" w:color="000000"/>
              <w:right w:val="single" w:sz="4" w:space="0" w:color="000000"/>
            </w:tcBorders>
          </w:tcPr>
          <w:p w:rsidR="00DE59B0" w:rsidRPr="00A57E8A" w:rsidRDefault="00DE59B0" w:rsidP="00CD7CB9">
            <w:pPr>
              <w:spacing w:after="0" w:line="240" w:lineRule="auto"/>
              <w:contextualSpacing/>
              <w:jc w:val="center"/>
              <w:rPr>
                <w:rFonts w:ascii="Times New Roman" w:hAnsi="Times New Roman" w:cs="Times New Roman"/>
                <w:b/>
                <w:i/>
                <w:sz w:val="24"/>
                <w:szCs w:val="24"/>
              </w:rPr>
            </w:pPr>
            <w:r w:rsidRPr="00A57E8A">
              <w:rPr>
                <w:rFonts w:ascii="Times New Roman" w:hAnsi="Times New Roman" w:cs="Times New Roman"/>
                <w:b/>
                <w:sz w:val="24"/>
                <w:szCs w:val="24"/>
              </w:rPr>
              <w:t>Содержание работы</w:t>
            </w:r>
          </w:p>
        </w:tc>
        <w:tc>
          <w:tcPr>
            <w:tcW w:w="1560" w:type="dxa"/>
            <w:tcBorders>
              <w:top w:val="single" w:sz="4" w:space="0" w:color="000000"/>
              <w:left w:val="single" w:sz="4" w:space="0" w:color="000000"/>
              <w:bottom w:val="single" w:sz="4" w:space="0" w:color="000000"/>
              <w:right w:val="single" w:sz="4" w:space="0" w:color="000000"/>
            </w:tcBorders>
          </w:tcPr>
          <w:p w:rsidR="00DE59B0" w:rsidRPr="00A57E8A" w:rsidRDefault="00DE59B0" w:rsidP="00DC524F">
            <w:pPr>
              <w:pStyle w:val="ab"/>
              <w:jc w:val="center"/>
              <w:rPr>
                <w:rFonts w:ascii="Times New Roman" w:hAnsi="Times New Roman" w:cs="Times New Roman"/>
                <w:b/>
                <w:i w:val="0"/>
                <w:sz w:val="24"/>
                <w:szCs w:val="24"/>
                <w:lang w:val="ru-RU"/>
              </w:rPr>
            </w:pPr>
            <w:r w:rsidRPr="00A57E8A">
              <w:rPr>
                <w:rFonts w:ascii="Times New Roman" w:hAnsi="Times New Roman" w:cs="Times New Roman"/>
                <w:b/>
                <w:i w:val="0"/>
                <w:sz w:val="24"/>
                <w:szCs w:val="24"/>
                <w:lang w:val="ru-RU"/>
              </w:rPr>
              <w:t>Сроки</w:t>
            </w:r>
          </w:p>
        </w:tc>
        <w:tc>
          <w:tcPr>
            <w:tcW w:w="2551" w:type="dxa"/>
            <w:tcBorders>
              <w:top w:val="single" w:sz="4" w:space="0" w:color="000000"/>
              <w:left w:val="single" w:sz="4" w:space="0" w:color="000000"/>
              <w:bottom w:val="single" w:sz="4" w:space="0" w:color="000000"/>
              <w:right w:val="single" w:sz="4" w:space="0" w:color="000000"/>
            </w:tcBorders>
          </w:tcPr>
          <w:p w:rsidR="00DE59B0" w:rsidRPr="00A57E8A" w:rsidRDefault="00DE59B0" w:rsidP="00DC524F">
            <w:pPr>
              <w:pStyle w:val="ab"/>
              <w:jc w:val="center"/>
              <w:rPr>
                <w:rFonts w:ascii="Times New Roman" w:hAnsi="Times New Roman" w:cs="Times New Roman"/>
                <w:b/>
                <w:i w:val="0"/>
                <w:sz w:val="24"/>
                <w:szCs w:val="24"/>
                <w:lang w:val="ru-RU"/>
              </w:rPr>
            </w:pPr>
            <w:r w:rsidRPr="00A57E8A">
              <w:rPr>
                <w:rFonts w:ascii="Times New Roman" w:hAnsi="Times New Roman" w:cs="Times New Roman"/>
                <w:b/>
                <w:i w:val="0"/>
                <w:sz w:val="24"/>
                <w:szCs w:val="24"/>
                <w:lang w:val="ru-RU"/>
              </w:rPr>
              <w:t>Ответственные</w:t>
            </w:r>
          </w:p>
        </w:tc>
      </w:tr>
      <w:tr w:rsidR="00DE59B0" w:rsidRPr="00A57E8A" w:rsidTr="00DC1E18">
        <w:trPr>
          <w:trHeight w:val="318"/>
        </w:trPr>
        <w:tc>
          <w:tcPr>
            <w:tcW w:w="568" w:type="dxa"/>
            <w:tcBorders>
              <w:top w:val="single" w:sz="4" w:space="0" w:color="000000"/>
              <w:left w:val="single" w:sz="4" w:space="0" w:color="000000"/>
              <w:bottom w:val="single" w:sz="4" w:space="0" w:color="auto"/>
              <w:right w:val="single" w:sz="4" w:space="0" w:color="000000"/>
            </w:tcBorders>
          </w:tcPr>
          <w:p w:rsidR="00DE59B0" w:rsidRPr="00A57E8A" w:rsidRDefault="00DE59B0" w:rsidP="00CD7CB9">
            <w:pPr>
              <w:spacing w:after="0" w:line="240" w:lineRule="auto"/>
              <w:jc w:val="center"/>
              <w:rPr>
                <w:rFonts w:ascii="Times New Roman" w:hAnsi="Times New Roman" w:cs="Times New Roman"/>
                <w:b/>
                <w:sz w:val="24"/>
                <w:szCs w:val="24"/>
                <w:lang w:val="tt-RU"/>
              </w:rPr>
            </w:pPr>
            <w:r w:rsidRPr="00A57E8A">
              <w:rPr>
                <w:rFonts w:ascii="Times New Roman" w:hAnsi="Times New Roman" w:cs="Times New Roman"/>
                <w:b/>
                <w:sz w:val="24"/>
                <w:szCs w:val="24"/>
                <w:lang w:val="tt-RU"/>
              </w:rPr>
              <w:t>1.</w:t>
            </w:r>
          </w:p>
        </w:tc>
        <w:tc>
          <w:tcPr>
            <w:tcW w:w="9355" w:type="dxa"/>
            <w:gridSpan w:val="3"/>
            <w:tcBorders>
              <w:top w:val="single" w:sz="4" w:space="0" w:color="000000"/>
              <w:left w:val="single" w:sz="4" w:space="0" w:color="000000"/>
              <w:bottom w:val="single" w:sz="4" w:space="0" w:color="auto"/>
              <w:right w:val="single" w:sz="4" w:space="0" w:color="000000"/>
            </w:tcBorders>
          </w:tcPr>
          <w:p w:rsidR="00DE59B0" w:rsidRPr="00A57E8A" w:rsidRDefault="00DE59B0" w:rsidP="00CD7CB9">
            <w:pPr>
              <w:spacing w:after="0" w:line="240" w:lineRule="auto"/>
              <w:rPr>
                <w:rFonts w:ascii="Times New Roman" w:hAnsi="Times New Roman" w:cs="Times New Roman"/>
                <w:sz w:val="24"/>
                <w:szCs w:val="24"/>
                <w:lang w:val="tt-RU"/>
              </w:rPr>
            </w:pPr>
            <w:r w:rsidRPr="00A57E8A">
              <w:rPr>
                <w:rFonts w:ascii="Times New Roman" w:hAnsi="Times New Roman" w:cs="Times New Roman"/>
                <w:b/>
                <w:sz w:val="24"/>
                <w:szCs w:val="24"/>
              </w:rPr>
              <w:t>ТЕМАТИЧЕСКИЙ КОНТРОЛЬ</w:t>
            </w:r>
          </w:p>
        </w:tc>
      </w:tr>
      <w:tr w:rsidR="007A2B6A" w:rsidRPr="00A57E8A" w:rsidTr="00DC1E18">
        <w:trPr>
          <w:trHeight w:val="318"/>
        </w:trPr>
        <w:tc>
          <w:tcPr>
            <w:tcW w:w="568" w:type="dxa"/>
            <w:vMerge w:val="restart"/>
            <w:tcBorders>
              <w:top w:val="single" w:sz="4" w:space="0" w:color="000000"/>
              <w:left w:val="single" w:sz="4" w:space="0" w:color="000000"/>
              <w:right w:val="single" w:sz="4" w:space="0" w:color="000000"/>
            </w:tcBorders>
          </w:tcPr>
          <w:p w:rsidR="007A2B6A" w:rsidRPr="00A57E8A" w:rsidRDefault="007A2B6A" w:rsidP="00CD7CB9">
            <w:pPr>
              <w:spacing w:after="0" w:line="240" w:lineRule="auto"/>
              <w:jc w:val="center"/>
              <w:rPr>
                <w:rFonts w:ascii="Times New Roman" w:hAnsi="Times New Roman" w:cs="Times New Roman"/>
                <w:color w:val="FF0000"/>
                <w:sz w:val="24"/>
                <w:szCs w:val="24"/>
              </w:rPr>
            </w:pPr>
          </w:p>
        </w:tc>
        <w:tc>
          <w:tcPr>
            <w:tcW w:w="5244" w:type="dxa"/>
            <w:tcBorders>
              <w:top w:val="single" w:sz="4" w:space="0" w:color="000000"/>
              <w:left w:val="single" w:sz="4" w:space="0" w:color="000000"/>
              <w:bottom w:val="single" w:sz="4" w:space="0" w:color="auto"/>
              <w:right w:val="single" w:sz="4" w:space="0" w:color="000000"/>
            </w:tcBorders>
          </w:tcPr>
          <w:p w:rsidR="007A2B6A" w:rsidRPr="009D1E1A" w:rsidRDefault="007A2B6A" w:rsidP="00072CEB">
            <w:pPr>
              <w:pStyle w:val="Default"/>
              <w:rPr>
                <w:color w:val="auto"/>
                <w:lang w:val="tt-RU"/>
              </w:rPr>
            </w:pPr>
            <w:r w:rsidRPr="009D1E1A">
              <w:rPr>
                <w:color w:val="auto"/>
                <w:lang w:val="tt-RU"/>
              </w:rPr>
              <w:t xml:space="preserve"> «Развивающая предметно-пространственная среда в группе»</w:t>
            </w:r>
          </w:p>
          <w:p w:rsidR="007A2B6A" w:rsidRPr="009D1E1A" w:rsidRDefault="007A2B6A" w:rsidP="009D1E1A">
            <w:pPr>
              <w:pStyle w:val="Default"/>
              <w:ind w:right="-108"/>
              <w:rPr>
                <w:color w:val="auto"/>
                <w:lang w:val="tt-RU"/>
              </w:rPr>
            </w:pPr>
            <w:r w:rsidRPr="009D1E1A">
              <w:rPr>
                <w:color w:val="auto"/>
                <w:lang w:val="tt-RU"/>
              </w:rPr>
              <w:t xml:space="preserve">Цель: </w:t>
            </w:r>
            <w:r w:rsidR="009D1E1A">
              <w:rPr>
                <w:color w:val="auto"/>
                <w:lang w:val="tt-RU"/>
              </w:rPr>
              <w:t>п</w:t>
            </w:r>
            <w:r w:rsidR="007D1458" w:rsidRPr="009D1E1A">
              <w:rPr>
                <w:color w:val="auto"/>
                <w:lang w:val="tt-RU"/>
              </w:rPr>
              <w:t>роведение  анализ</w:t>
            </w:r>
            <w:r w:rsidR="009D1E1A" w:rsidRPr="009D1E1A">
              <w:rPr>
                <w:color w:val="auto"/>
                <w:lang w:val="tt-RU"/>
              </w:rPr>
              <w:t>а</w:t>
            </w:r>
            <w:r w:rsidR="007D1458" w:rsidRPr="009D1E1A">
              <w:rPr>
                <w:color w:val="auto"/>
                <w:lang w:val="tt-RU"/>
              </w:rPr>
              <w:t xml:space="preserve">  условий  организации развивающей предметно–пространственной среды, созданной в групповых помещениях ДОУ в соответствии с требованиями ФГОС ДО.</w:t>
            </w:r>
          </w:p>
        </w:tc>
        <w:tc>
          <w:tcPr>
            <w:tcW w:w="1560" w:type="dxa"/>
            <w:tcBorders>
              <w:top w:val="single" w:sz="4" w:space="0" w:color="000000"/>
              <w:left w:val="single" w:sz="4" w:space="0" w:color="000000"/>
              <w:bottom w:val="single" w:sz="4" w:space="0" w:color="auto"/>
              <w:right w:val="single" w:sz="4" w:space="0" w:color="000000"/>
            </w:tcBorders>
          </w:tcPr>
          <w:p w:rsidR="007A2B6A" w:rsidRPr="00A57E8A" w:rsidRDefault="007A2B6A" w:rsidP="00DC524F">
            <w:pPr>
              <w:spacing w:after="0" w:line="240" w:lineRule="auto"/>
              <w:jc w:val="center"/>
              <w:rPr>
                <w:rFonts w:ascii="Times New Roman" w:hAnsi="Times New Roman" w:cs="Times New Roman"/>
                <w:sz w:val="24"/>
                <w:szCs w:val="24"/>
              </w:rPr>
            </w:pPr>
            <w:r w:rsidRPr="00A57E8A">
              <w:rPr>
                <w:rFonts w:ascii="Times New Roman" w:hAnsi="Times New Roman" w:cs="Times New Roman"/>
                <w:sz w:val="24"/>
                <w:szCs w:val="24"/>
              </w:rPr>
              <w:t>Ноябрь</w:t>
            </w:r>
          </w:p>
        </w:tc>
        <w:tc>
          <w:tcPr>
            <w:tcW w:w="2551" w:type="dxa"/>
            <w:tcBorders>
              <w:top w:val="single" w:sz="4" w:space="0" w:color="000000"/>
              <w:left w:val="single" w:sz="4" w:space="0" w:color="000000"/>
              <w:bottom w:val="single" w:sz="4" w:space="0" w:color="auto"/>
              <w:right w:val="single" w:sz="4" w:space="0" w:color="000000"/>
            </w:tcBorders>
          </w:tcPr>
          <w:p w:rsidR="007A2B6A" w:rsidRDefault="007A2B6A" w:rsidP="00AA4C4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И.о.заведующего,</w:t>
            </w:r>
          </w:p>
          <w:p w:rsidR="007A2B6A" w:rsidRDefault="007A2B6A" w:rsidP="00AA4C4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члены комиссии</w:t>
            </w:r>
          </w:p>
        </w:tc>
      </w:tr>
      <w:tr w:rsidR="007A2B6A" w:rsidRPr="00A57E8A" w:rsidTr="00DC1E18">
        <w:trPr>
          <w:trHeight w:val="318"/>
        </w:trPr>
        <w:tc>
          <w:tcPr>
            <w:tcW w:w="568" w:type="dxa"/>
            <w:vMerge/>
            <w:tcBorders>
              <w:left w:val="single" w:sz="4" w:space="0" w:color="000000"/>
              <w:right w:val="single" w:sz="4" w:space="0" w:color="000000"/>
            </w:tcBorders>
          </w:tcPr>
          <w:p w:rsidR="007A2B6A" w:rsidRPr="00A57E8A" w:rsidRDefault="007A2B6A" w:rsidP="00CD7CB9">
            <w:pPr>
              <w:spacing w:after="0" w:line="240" w:lineRule="auto"/>
              <w:jc w:val="center"/>
              <w:rPr>
                <w:rFonts w:ascii="Times New Roman" w:hAnsi="Times New Roman" w:cs="Times New Roman"/>
                <w:color w:val="FF0000"/>
                <w:sz w:val="24"/>
                <w:szCs w:val="24"/>
                <w:lang w:val="tt-RU"/>
              </w:rPr>
            </w:pPr>
          </w:p>
        </w:tc>
        <w:tc>
          <w:tcPr>
            <w:tcW w:w="5244" w:type="dxa"/>
            <w:tcBorders>
              <w:top w:val="single" w:sz="4" w:space="0" w:color="000000"/>
              <w:left w:val="single" w:sz="4" w:space="0" w:color="000000"/>
              <w:bottom w:val="single" w:sz="4" w:space="0" w:color="auto"/>
              <w:right w:val="single" w:sz="4" w:space="0" w:color="000000"/>
            </w:tcBorders>
          </w:tcPr>
          <w:p w:rsidR="007A2B6A" w:rsidRPr="009D1E1A" w:rsidRDefault="007A2B6A" w:rsidP="00D21BBD">
            <w:pPr>
              <w:pStyle w:val="Standard"/>
              <w:suppressAutoHyphens/>
              <w:snapToGrid w:val="0"/>
              <w:jc w:val="both"/>
              <w:rPr>
                <w:rFonts w:eastAsiaTheme="minorEastAsia"/>
                <w:kern w:val="0"/>
                <w:lang w:val="tt-RU" w:eastAsia="ru-RU"/>
              </w:rPr>
            </w:pPr>
            <w:r w:rsidRPr="009D1E1A">
              <w:rPr>
                <w:rFonts w:eastAsiaTheme="minorEastAsia"/>
                <w:kern w:val="0"/>
                <w:lang w:val="tt-RU" w:eastAsia="ru-RU"/>
              </w:rPr>
              <w:t>«Организация работы по экологическому воспитанию дошкольников»</w:t>
            </w:r>
          </w:p>
          <w:p w:rsidR="007A2B6A" w:rsidRPr="009D1E1A" w:rsidRDefault="007A2B6A" w:rsidP="00D21BBD">
            <w:pPr>
              <w:pStyle w:val="Standard"/>
              <w:suppressAutoHyphens/>
              <w:snapToGrid w:val="0"/>
              <w:jc w:val="both"/>
              <w:rPr>
                <w:rFonts w:eastAsiaTheme="minorEastAsia"/>
                <w:kern w:val="0"/>
                <w:lang w:val="tt-RU" w:eastAsia="ru-RU"/>
              </w:rPr>
            </w:pPr>
            <w:r w:rsidRPr="009D1E1A">
              <w:rPr>
                <w:rFonts w:eastAsiaTheme="minorEastAsia"/>
                <w:kern w:val="0"/>
                <w:lang w:val="tt-RU" w:eastAsia="ru-RU"/>
              </w:rPr>
              <w:t xml:space="preserve">Цель: </w:t>
            </w:r>
            <w:r w:rsidR="009D1E1A" w:rsidRPr="009D1E1A">
              <w:rPr>
                <w:rFonts w:eastAsiaTheme="minorEastAsia"/>
                <w:kern w:val="0"/>
                <w:lang w:val="tt-RU" w:eastAsia="ru-RU"/>
              </w:rPr>
              <w:t>анализ изучения состояния воспитательно-образовательной работы по экологическому воспитанию детей дошкольного возраста.</w:t>
            </w:r>
          </w:p>
        </w:tc>
        <w:tc>
          <w:tcPr>
            <w:tcW w:w="1560" w:type="dxa"/>
            <w:tcBorders>
              <w:top w:val="single" w:sz="4" w:space="0" w:color="000000"/>
              <w:left w:val="single" w:sz="4" w:space="0" w:color="000000"/>
              <w:bottom w:val="single" w:sz="4" w:space="0" w:color="auto"/>
              <w:right w:val="single" w:sz="4" w:space="0" w:color="000000"/>
            </w:tcBorders>
          </w:tcPr>
          <w:p w:rsidR="007A2B6A" w:rsidRPr="00A57E8A" w:rsidRDefault="007A2B6A" w:rsidP="00DC524F">
            <w:pPr>
              <w:spacing w:after="0" w:line="240" w:lineRule="auto"/>
              <w:jc w:val="center"/>
              <w:rPr>
                <w:rFonts w:ascii="Times New Roman" w:hAnsi="Times New Roman" w:cs="Times New Roman"/>
                <w:sz w:val="24"/>
                <w:szCs w:val="24"/>
              </w:rPr>
            </w:pPr>
            <w:r w:rsidRPr="00A57E8A">
              <w:rPr>
                <w:rFonts w:ascii="Times New Roman" w:hAnsi="Times New Roman" w:cs="Times New Roman"/>
                <w:sz w:val="24"/>
                <w:szCs w:val="24"/>
              </w:rPr>
              <w:t>Январь</w:t>
            </w:r>
          </w:p>
          <w:p w:rsidR="007A2B6A" w:rsidRPr="00A57E8A" w:rsidRDefault="007A2B6A" w:rsidP="00DC524F">
            <w:pPr>
              <w:spacing w:after="0" w:line="240" w:lineRule="auto"/>
              <w:jc w:val="center"/>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auto"/>
              <w:right w:val="single" w:sz="4" w:space="0" w:color="000000"/>
            </w:tcBorders>
          </w:tcPr>
          <w:p w:rsidR="007A2B6A" w:rsidRDefault="007A2B6A" w:rsidP="00AA4C4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И.о.заведующего,</w:t>
            </w:r>
          </w:p>
          <w:p w:rsidR="007A2B6A" w:rsidRDefault="007A2B6A" w:rsidP="00AA4C4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члены комиссии</w:t>
            </w:r>
          </w:p>
        </w:tc>
      </w:tr>
      <w:tr w:rsidR="007A2B6A" w:rsidRPr="00A57E8A" w:rsidTr="00DC1E18">
        <w:trPr>
          <w:trHeight w:val="318"/>
        </w:trPr>
        <w:tc>
          <w:tcPr>
            <w:tcW w:w="568" w:type="dxa"/>
            <w:vMerge/>
            <w:tcBorders>
              <w:left w:val="single" w:sz="4" w:space="0" w:color="000000"/>
              <w:bottom w:val="single" w:sz="4" w:space="0" w:color="auto"/>
              <w:right w:val="single" w:sz="4" w:space="0" w:color="000000"/>
            </w:tcBorders>
          </w:tcPr>
          <w:p w:rsidR="007A2B6A" w:rsidRPr="00A57E8A" w:rsidRDefault="007A2B6A" w:rsidP="00CD7CB9">
            <w:pPr>
              <w:spacing w:after="0" w:line="240" w:lineRule="auto"/>
              <w:jc w:val="center"/>
              <w:rPr>
                <w:rFonts w:ascii="Times New Roman" w:hAnsi="Times New Roman" w:cs="Times New Roman"/>
                <w:color w:val="FF0000"/>
                <w:sz w:val="24"/>
                <w:szCs w:val="24"/>
                <w:lang w:val="tt-RU"/>
              </w:rPr>
            </w:pPr>
          </w:p>
        </w:tc>
        <w:tc>
          <w:tcPr>
            <w:tcW w:w="5244" w:type="dxa"/>
            <w:tcBorders>
              <w:top w:val="single" w:sz="4" w:space="0" w:color="000000"/>
              <w:left w:val="single" w:sz="4" w:space="0" w:color="000000"/>
              <w:bottom w:val="single" w:sz="4" w:space="0" w:color="auto"/>
              <w:right w:val="single" w:sz="4" w:space="0" w:color="000000"/>
            </w:tcBorders>
          </w:tcPr>
          <w:p w:rsidR="007A2B6A" w:rsidRPr="009D1E1A" w:rsidRDefault="007A2B6A" w:rsidP="009D1E1A">
            <w:pPr>
              <w:spacing w:after="0" w:line="240" w:lineRule="auto"/>
              <w:rPr>
                <w:rFonts w:ascii="Times New Roman" w:hAnsi="Times New Roman" w:cs="Times New Roman"/>
                <w:sz w:val="24"/>
                <w:szCs w:val="24"/>
                <w:lang w:val="tt-RU"/>
              </w:rPr>
            </w:pPr>
            <w:r w:rsidRPr="009D1E1A">
              <w:rPr>
                <w:rFonts w:ascii="Times New Roman" w:hAnsi="Times New Roman" w:cs="Times New Roman"/>
                <w:sz w:val="24"/>
                <w:szCs w:val="24"/>
                <w:lang w:val="tt-RU"/>
              </w:rPr>
              <w:t>«Организация работы по нравственно-патриотическому воспитанию детей старшего дошкольного возраста»</w:t>
            </w:r>
          </w:p>
          <w:p w:rsidR="007A2B6A" w:rsidRPr="009D1E1A" w:rsidRDefault="007A2B6A" w:rsidP="009D1E1A">
            <w:pPr>
              <w:spacing w:after="0" w:line="240" w:lineRule="auto"/>
              <w:rPr>
                <w:rFonts w:ascii="Times New Roman" w:hAnsi="Times New Roman" w:cs="Times New Roman"/>
                <w:sz w:val="24"/>
                <w:szCs w:val="24"/>
                <w:lang w:val="tt-RU"/>
              </w:rPr>
            </w:pPr>
            <w:r w:rsidRPr="009D1E1A">
              <w:rPr>
                <w:rFonts w:ascii="Times New Roman" w:hAnsi="Times New Roman" w:cs="Times New Roman"/>
                <w:sz w:val="24"/>
                <w:szCs w:val="24"/>
                <w:lang w:val="tt-RU"/>
              </w:rPr>
              <w:t xml:space="preserve">Цель: </w:t>
            </w:r>
            <w:r w:rsidR="009D1E1A" w:rsidRPr="009D1E1A">
              <w:rPr>
                <w:rFonts w:ascii="Times New Roman" w:hAnsi="Times New Roman" w:cs="Times New Roman"/>
                <w:sz w:val="24"/>
                <w:szCs w:val="24"/>
                <w:lang w:val="tt-RU"/>
              </w:rPr>
              <w:t>О</w:t>
            </w:r>
            <w:r w:rsidR="009D1E1A">
              <w:rPr>
                <w:rFonts w:ascii="Times New Roman" w:hAnsi="Times New Roman" w:cs="Times New Roman"/>
                <w:sz w:val="24"/>
                <w:szCs w:val="24"/>
                <w:lang w:val="tt-RU"/>
              </w:rPr>
              <w:t>пределение уровня воспитательно</w:t>
            </w:r>
            <w:r w:rsidR="009D1E1A" w:rsidRPr="009D1E1A">
              <w:rPr>
                <w:rFonts w:ascii="Times New Roman" w:hAnsi="Times New Roman" w:cs="Times New Roman"/>
                <w:sz w:val="24"/>
                <w:szCs w:val="24"/>
                <w:lang w:val="tt-RU"/>
              </w:rPr>
              <w:t xml:space="preserve">- </w:t>
            </w:r>
            <w:r w:rsidR="009D1E1A" w:rsidRPr="009D1E1A">
              <w:rPr>
                <w:rFonts w:ascii="Times New Roman" w:hAnsi="Times New Roman" w:cs="Times New Roman"/>
                <w:sz w:val="24"/>
                <w:szCs w:val="24"/>
                <w:lang w:val="tt-RU"/>
              </w:rPr>
              <w:lastRenderedPageBreak/>
              <w:t>образовательной работы по организации деятельности по нравственно</w:t>
            </w:r>
            <w:r w:rsidR="009D1E1A">
              <w:rPr>
                <w:rFonts w:ascii="Times New Roman" w:hAnsi="Times New Roman" w:cs="Times New Roman"/>
                <w:sz w:val="24"/>
                <w:szCs w:val="24"/>
                <w:lang w:val="tt-RU"/>
              </w:rPr>
              <w:t>-</w:t>
            </w:r>
            <w:r w:rsidR="009D1E1A" w:rsidRPr="009D1E1A">
              <w:rPr>
                <w:rFonts w:ascii="Times New Roman" w:hAnsi="Times New Roman" w:cs="Times New Roman"/>
                <w:sz w:val="24"/>
                <w:szCs w:val="24"/>
                <w:lang w:val="tt-RU"/>
              </w:rPr>
              <w:t>патриотическому воспитанию детей дошкольного возраста, выявление уровня знаний у дошкольников; выяснение причин и факторов, определяющих качество работы по нравственно- патриотическому воспитанию дошкольников.</w:t>
            </w:r>
          </w:p>
        </w:tc>
        <w:tc>
          <w:tcPr>
            <w:tcW w:w="1560" w:type="dxa"/>
            <w:tcBorders>
              <w:top w:val="single" w:sz="4" w:space="0" w:color="000000"/>
              <w:left w:val="single" w:sz="4" w:space="0" w:color="000000"/>
              <w:bottom w:val="single" w:sz="4" w:space="0" w:color="auto"/>
              <w:right w:val="single" w:sz="4" w:space="0" w:color="000000"/>
            </w:tcBorders>
          </w:tcPr>
          <w:p w:rsidR="007A2B6A" w:rsidRPr="00A57E8A" w:rsidRDefault="007A2B6A" w:rsidP="00DC524F">
            <w:pPr>
              <w:spacing w:after="0" w:line="240" w:lineRule="auto"/>
              <w:jc w:val="center"/>
              <w:rPr>
                <w:rFonts w:ascii="Times New Roman" w:hAnsi="Times New Roman" w:cs="Times New Roman"/>
                <w:sz w:val="24"/>
                <w:szCs w:val="24"/>
              </w:rPr>
            </w:pPr>
            <w:r w:rsidRPr="00A57E8A">
              <w:rPr>
                <w:rFonts w:ascii="Times New Roman" w:hAnsi="Times New Roman" w:cs="Times New Roman"/>
                <w:sz w:val="24"/>
                <w:szCs w:val="24"/>
              </w:rPr>
              <w:lastRenderedPageBreak/>
              <w:t>Апрель</w:t>
            </w:r>
          </w:p>
        </w:tc>
        <w:tc>
          <w:tcPr>
            <w:tcW w:w="2551" w:type="dxa"/>
            <w:tcBorders>
              <w:top w:val="single" w:sz="4" w:space="0" w:color="000000"/>
              <w:left w:val="single" w:sz="4" w:space="0" w:color="000000"/>
              <w:bottom w:val="single" w:sz="4" w:space="0" w:color="auto"/>
              <w:right w:val="single" w:sz="4" w:space="0" w:color="000000"/>
            </w:tcBorders>
          </w:tcPr>
          <w:p w:rsidR="007A2B6A" w:rsidRDefault="007A2B6A" w:rsidP="00AA4C4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И.о.заведующего,</w:t>
            </w:r>
          </w:p>
          <w:p w:rsidR="007A2B6A" w:rsidRDefault="007A2B6A" w:rsidP="00AA4C4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члены комиссии</w:t>
            </w:r>
          </w:p>
        </w:tc>
      </w:tr>
      <w:tr w:rsidR="008655B1" w:rsidRPr="00A57E8A" w:rsidTr="00DC1E18">
        <w:trPr>
          <w:trHeight w:val="318"/>
        </w:trPr>
        <w:tc>
          <w:tcPr>
            <w:tcW w:w="568" w:type="dxa"/>
            <w:tcBorders>
              <w:top w:val="single" w:sz="4" w:space="0" w:color="000000"/>
              <w:left w:val="single" w:sz="4" w:space="0" w:color="000000"/>
              <w:bottom w:val="single" w:sz="4" w:space="0" w:color="000000"/>
              <w:right w:val="single" w:sz="4" w:space="0" w:color="000000"/>
            </w:tcBorders>
          </w:tcPr>
          <w:p w:rsidR="008655B1" w:rsidRPr="00A57E8A" w:rsidRDefault="008655B1" w:rsidP="00CD7CB9">
            <w:pPr>
              <w:spacing w:after="0" w:line="240" w:lineRule="auto"/>
              <w:jc w:val="center"/>
              <w:rPr>
                <w:rFonts w:ascii="Times New Roman" w:hAnsi="Times New Roman" w:cs="Times New Roman"/>
                <w:b/>
                <w:sz w:val="24"/>
                <w:szCs w:val="24"/>
                <w:lang w:val="tt-RU"/>
              </w:rPr>
            </w:pPr>
            <w:r w:rsidRPr="00A57E8A">
              <w:rPr>
                <w:rFonts w:ascii="Times New Roman" w:hAnsi="Times New Roman" w:cs="Times New Roman"/>
                <w:b/>
                <w:sz w:val="24"/>
                <w:szCs w:val="24"/>
                <w:lang w:val="tt-RU"/>
              </w:rPr>
              <w:lastRenderedPageBreak/>
              <w:t>2.</w:t>
            </w:r>
          </w:p>
        </w:tc>
        <w:tc>
          <w:tcPr>
            <w:tcW w:w="9355" w:type="dxa"/>
            <w:gridSpan w:val="3"/>
            <w:tcBorders>
              <w:top w:val="single" w:sz="4" w:space="0" w:color="000000"/>
              <w:left w:val="single" w:sz="4" w:space="0" w:color="000000"/>
              <w:bottom w:val="single" w:sz="4" w:space="0" w:color="000000"/>
              <w:right w:val="single" w:sz="4" w:space="0" w:color="000000"/>
            </w:tcBorders>
          </w:tcPr>
          <w:p w:rsidR="008655B1" w:rsidRPr="00A57E8A" w:rsidRDefault="0018175A" w:rsidP="00CD7CB9">
            <w:pPr>
              <w:spacing w:after="0" w:line="240" w:lineRule="auto"/>
              <w:rPr>
                <w:rFonts w:ascii="Times New Roman" w:hAnsi="Times New Roman" w:cs="Times New Roman"/>
                <w:b/>
                <w:sz w:val="24"/>
                <w:szCs w:val="24"/>
                <w:lang w:val="tt-RU"/>
              </w:rPr>
            </w:pPr>
            <w:r w:rsidRPr="00A57E8A">
              <w:rPr>
                <w:rFonts w:ascii="Times New Roman" w:hAnsi="Times New Roman" w:cs="Times New Roman"/>
                <w:b/>
                <w:sz w:val="24"/>
                <w:szCs w:val="24"/>
              </w:rPr>
              <w:t>ФРОНТАЛЬНЫЙ</w:t>
            </w:r>
            <w:r w:rsidR="008655B1" w:rsidRPr="00A57E8A">
              <w:rPr>
                <w:rFonts w:ascii="Times New Roman" w:hAnsi="Times New Roman" w:cs="Times New Roman"/>
                <w:b/>
                <w:sz w:val="24"/>
                <w:szCs w:val="24"/>
              </w:rPr>
              <w:t xml:space="preserve">  КОНТРОЛЬ</w:t>
            </w:r>
          </w:p>
        </w:tc>
      </w:tr>
      <w:tr w:rsidR="007A2B6A" w:rsidRPr="00A57E8A" w:rsidTr="00DC1E18">
        <w:trPr>
          <w:trHeight w:val="318"/>
        </w:trPr>
        <w:tc>
          <w:tcPr>
            <w:tcW w:w="568" w:type="dxa"/>
            <w:tcBorders>
              <w:top w:val="single" w:sz="4" w:space="0" w:color="000000"/>
              <w:left w:val="single" w:sz="4" w:space="0" w:color="000000"/>
              <w:bottom w:val="single" w:sz="4" w:space="0" w:color="000000"/>
              <w:right w:val="single" w:sz="4" w:space="0" w:color="000000"/>
            </w:tcBorders>
          </w:tcPr>
          <w:p w:rsidR="007A2B6A" w:rsidRPr="00A57E8A" w:rsidRDefault="007A2B6A" w:rsidP="00CD7CB9">
            <w:pPr>
              <w:spacing w:after="0" w:line="240" w:lineRule="auto"/>
              <w:jc w:val="center"/>
              <w:rPr>
                <w:rFonts w:ascii="Times New Roman" w:hAnsi="Times New Roman" w:cs="Times New Roman"/>
                <w:sz w:val="24"/>
                <w:szCs w:val="24"/>
                <w:lang w:val="tt-RU"/>
              </w:rPr>
            </w:pPr>
          </w:p>
        </w:tc>
        <w:tc>
          <w:tcPr>
            <w:tcW w:w="5244" w:type="dxa"/>
            <w:tcBorders>
              <w:top w:val="single" w:sz="4" w:space="0" w:color="000000"/>
              <w:left w:val="single" w:sz="4" w:space="0" w:color="000000"/>
              <w:bottom w:val="single" w:sz="4" w:space="0" w:color="000000"/>
              <w:right w:val="single" w:sz="4" w:space="0" w:color="000000"/>
            </w:tcBorders>
          </w:tcPr>
          <w:p w:rsidR="007A2B6A" w:rsidRPr="00A57E8A" w:rsidRDefault="007A2B6A" w:rsidP="00CD7CB9">
            <w:pPr>
              <w:spacing w:after="0" w:line="240" w:lineRule="auto"/>
              <w:rPr>
                <w:rFonts w:ascii="Times New Roman" w:hAnsi="Times New Roman" w:cs="Times New Roman"/>
                <w:sz w:val="24"/>
                <w:szCs w:val="24"/>
                <w:lang w:val="tt-RU"/>
              </w:rPr>
            </w:pPr>
            <w:r w:rsidRPr="00A57E8A">
              <w:rPr>
                <w:rFonts w:ascii="Times New Roman" w:hAnsi="Times New Roman" w:cs="Times New Roman"/>
                <w:sz w:val="24"/>
                <w:szCs w:val="24"/>
                <w:lang w:val="tt-RU"/>
              </w:rPr>
              <w:t>Готовность детей к обучению в школе (подготовительная группа).</w:t>
            </w:r>
          </w:p>
        </w:tc>
        <w:tc>
          <w:tcPr>
            <w:tcW w:w="1560" w:type="dxa"/>
            <w:tcBorders>
              <w:top w:val="single" w:sz="4" w:space="0" w:color="000000"/>
              <w:left w:val="single" w:sz="4" w:space="0" w:color="000000"/>
              <w:bottom w:val="single" w:sz="4" w:space="0" w:color="000000"/>
              <w:right w:val="single" w:sz="4" w:space="0" w:color="000000"/>
            </w:tcBorders>
          </w:tcPr>
          <w:p w:rsidR="007A2B6A" w:rsidRPr="00A57E8A" w:rsidRDefault="007A2B6A" w:rsidP="00DC524F">
            <w:pPr>
              <w:spacing w:after="0" w:line="240" w:lineRule="auto"/>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Май</w:t>
            </w:r>
          </w:p>
        </w:tc>
        <w:tc>
          <w:tcPr>
            <w:tcW w:w="2551" w:type="dxa"/>
            <w:tcBorders>
              <w:top w:val="single" w:sz="4" w:space="0" w:color="000000"/>
              <w:left w:val="single" w:sz="4" w:space="0" w:color="000000"/>
              <w:bottom w:val="single" w:sz="4" w:space="0" w:color="000000"/>
              <w:right w:val="single" w:sz="4" w:space="0" w:color="000000"/>
            </w:tcBorders>
          </w:tcPr>
          <w:p w:rsidR="007A2B6A" w:rsidRDefault="007A2B6A" w:rsidP="00AA4C4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И.о.заведующего,</w:t>
            </w:r>
          </w:p>
          <w:p w:rsidR="007A2B6A" w:rsidRDefault="007A2B6A" w:rsidP="00AA4C4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члены комиссии</w:t>
            </w:r>
          </w:p>
        </w:tc>
      </w:tr>
      <w:tr w:rsidR="008655B1" w:rsidRPr="00A57E8A" w:rsidTr="00DC1E18">
        <w:trPr>
          <w:trHeight w:val="318"/>
        </w:trPr>
        <w:tc>
          <w:tcPr>
            <w:tcW w:w="568" w:type="dxa"/>
            <w:tcBorders>
              <w:top w:val="single" w:sz="4" w:space="0" w:color="000000"/>
              <w:left w:val="single" w:sz="4" w:space="0" w:color="000000"/>
              <w:bottom w:val="single" w:sz="4" w:space="0" w:color="000000"/>
              <w:right w:val="single" w:sz="4" w:space="0" w:color="000000"/>
            </w:tcBorders>
          </w:tcPr>
          <w:p w:rsidR="008655B1" w:rsidRPr="00A57E8A" w:rsidRDefault="008655B1" w:rsidP="00CD7CB9">
            <w:pPr>
              <w:spacing w:after="0" w:line="240" w:lineRule="auto"/>
              <w:jc w:val="center"/>
              <w:rPr>
                <w:rFonts w:ascii="Times New Roman" w:hAnsi="Times New Roman" w:cs="Times New Roman"/>
                <w:b/>
                <w:sz w:val="24"/>
                <w:szCs w:val="24"/>
                <w:lang w:val="tt-RU"/>
              </w:rPr>
            </w:pPr>
            <w:r w:rsidRPr="00A57E8A">
              <w:rPr>
                <w:rFonts w:ascii="Times New Roman" w:hAnsi="Times New Roman" w:cs="Times New Roman"/>
                <w:b/>
                <w:sz w:val="24"/>
                <w:szCs w:val="24"/>
                <w:lang w:val="tt-RU"/>
              </w:rPr>
              <w:t>3.</w:t>
            </w:r>
          </w:p>
        </w:tc>
        <w:tc>
          <w:tcPr>
            <w:tcW w:w="9355" w:type="dxa"/>
            <w:gridSpan w:val="3"/>
            <w:tcBorders>
              <w:top w:val="single" w:sz="4" w:space="0" w:color="000000"/>
              <w:left w:val="single" w:sz="4" w:space="0" w:color="000000"/>
              <w:bottom w:val="single" w:sz="4" w:space="0" w:color="000000"/>
              <w:right w:val="single" w:sz="4" w:space="0" w:color="000000"/>
            </w:tcBorders>
          </w:tcPr>
          <w:p w:rsidR="008655B1" w:rsidRPr="00A57E8A" w:rsidRDefault="008655B1" w:rsidP="00CD7CB9">
            <w:pPr>
              <w:spacing w:after="0" w:line="240" w:lineRule="auto"/>
              <w:rPr>
                <w:rFonts w:ascii="Times New Roman" w:hAnsi="Times New Roman" w:cs="Times New Roman"/>
                <w:sz w:val="24"/>
                <w:szCs w:val="24"/>
                <w:lang w:val="tt-RU"/>
              </w:rPr>
            </w:pPr>
            <w:r w:rsidRPr="00A57E8A">
              <w:rPr>
                <w:rFonts w:ascii="Times New Roman" w:hAnsi="Times New Roman" w:cs="Times New Roman"/>
                <w:b/>
                <w:sz w:val="24"/>
                <w:szCs w:val="24"/>
              </w:rPr>
              <w:t>ОПЕРАТИВНЫЙ КОНТРОЛЬ</w:t>
            </w:r>
          </w:p>
        </w:tc>
      </w:tr>
      <w:tr w:rsidR="008655B1" w:rsidRPr="00A57E8A" w:rsidTr="00DC1E18">
        <w:trPr>
          <w:trHeight w:val="318"/>
        </w:trPr>
        <w:tc>
          <w:tcPr>
            <w:tcW w:w="568" w:type="dxa"/>
            <w:tcBorders>
              <w:top w:val="single" w:sz="4" w:space="0" w:color="000000"/>
              <w:left w:val="single" w:sz="4" w:space="0" w:color="000000"/>
              <w:bottom w:val="single" w:sz="4" w:space="0" w:color="000000"/>
              <w:right w:val="single" w:sz="4" w:space="0" w:color="000000"/>
            </w:tcBorders>
          </w:tcPr>
          <w:p w:rsidR="008655B1" w:rsidRPr="00A57E8A" w:rsidRDefault="008655B1" w:rsidP="00CD7CB9">
            <w:pPr>
              <w:spacing w:after="0" w:line="240" w:lineRule="auto"/>
              <w:jc w:val="center"/>
              <w:rPr>
                <w:rFonts w:ascii="Times New Roman" w:hAnsi="Times New Roman" w:cs="Times New Roman"/>
                <w:sz w:val="24"/>
                <w:szCs w:val="24"/>
                <w:lang w:val="tt-RU"/>
              </w:rPr>
            </w:pPr>
          </w:p>
        </w:tc>
        <w:tc>
          <w:tcPr>
            <w:tcW w:w="5244" w:type="dxa"/>
            <w:tcBorders>
              <w:top w:val="single" w:sz="4" w:space="0" w:color="000000"/>
              <w:left w:val="single" w:sz="4" w:space="0" w:color="000000"/>
              <w:bottom w:val="single" w:sz="4" w:space="0" w:color="000000"/>
              <w:right w:val="single" w:sz="4" w:space="0" w:color="000000"/>
            </w:tcBorders>
          </w:tcPr>
          <w:p w:rsidR="008655B1" w:rsidRPr="00A57E8A" w:rsidRDefault="008655B1" w:rsidP="00CD7CB9">
            <w:pPr>
              <w:shd w:val="clear" w:color="auto" w:fill="FFFFFF"/>
              <w:tabs>
                <w:tab w:val="left" w:pos="261"/>
              </w:tabs>
              <w:spacing w:after="0" w:line="240" w:lineRule="auto"/>
              <w:ind w:firstLine="33"/>
              <w:rPr>
                <w:rFonts w:ascii="Times New Roman" w:hAnsi="Times New Roman" w:cs="Times New Roman"/>
                <w:sz w:val="24"/>
                <w:szCs w:val="24"/>
                <w:lang w:val="tt-RU"/>
              </w:rPr>
            </w:pPr>
            <w:r w:rsidRPr="00A57E8A">
              <w:rPr>
                <w:rFonts w:ascii="Times New Roman" w:hAnsi="Times New Roman" w:cs="Times New Roman"/>
                <w:sz w:val="24"/>
                <w:szCs w:val="24"/>
                <w:lang w:val="tt-RU"/>
              </w:rPr>
              <w:t>-    Готовность групп к новому учебному году;</w:t>
            </w:r>
          </w:p>
          <w:p w:rsidR="008655B1" w:rsidRPr="00A57E8A" w:rsidRDefault="008655B1" w:rsidP="00CD7CB9">
            <w:pPr>
              <w:shd w:val="clear" w:color="auto" w:fill="FFFFFF"/>
              <w:tabs>
                <w:tab w:val="left" w:pos="261"/>
              </w:tabs>
              <w:spacing w:after="0" w:line="240" w:lineRule="auto"/>
              <w:ind w:firstLine="33"/>
              <w:rPr>
                <w:rFonts w:ascii="Times New Roman" w:hAnsi="Times New Roman" w:cs="Times New Roman"/>
                <w:sz w:val="24"/>
                <w:szCs w:val="24"/>
                <w:lang w:val="tt-RU"/>
              </w:rPr>
            </w:pPr>
            <w:r w:rsidRPr="00A57E8A">
              <w:rPr>
                <w:rFonts w:ascii="Times New Roman" w:hAnsi="Times New Roman" w:cs="Times New Roman"/>
                <w:sz w:val="24"/>
                <w:szCs w:val="24"/>
                <w:lang w:val="tt-RU"/>
              </w:rPr>
              <w:t>- выполнение инструкций по охране жизни и здоровья детей, технике безопасности на рабочих местах;</w:t>
            </w:r>
          </w:p>
          <w:p w:rsidR="008655B1" w:rsidRPr="00A57E8A" w:rsidRDefault="008655B1" w:rsidP="00CD7CB9">
            <w:pPr>
              <w:shd w:val="clear" w:color="auto" w:fill="FFFFFF"/>
              <w:tabs>
                <w:tab w:val="left" w:pos="261"/>
              </w:tabs>
              <w:spacing w:after="0" w:line="240" w:lineRule="auto"/>
              <w:ind w:firstLine="33"/>
              <w:rPr>
                <w:rFonts w:ascii="Times New Roman" w:hAnsi="Times New Roman" w:cs="Times New Roman"/>
                <w:sz w:val="24"/>
                <w:szCs w:val="24"/>
                <w:lang w:val="tt-RU"/>
              </w:rPr>
            </w:pPr>
            <w:r w:rsidRPr="00A57E8A">
              <w:rPr>
                <w:rFonts w:ascii="Times New Roman" w:hAnsi="Times New Roman" w:cs="Times New Roman"/>
                <w:sz w:val="24"/>
                <w:szCs w:val="24"/>
                <w:lang w:val="tt-RU"/>
              </w:rPr>
              <w:t>-   организация совместной деятельности с детьми  (гимнастика, образовательная деятельность, игра);</w:t>
            </w:r>
          </w:p>
          <w:p w:rsidR="008655B1" w:rsidRPr="00A57E8A" w:rsidRDefault="008655B1" w:rsidP="00CD7CB9">
            <w:pPr>
              <w:shd w:val="clear" w:color="auto" w:fill="FFFFFF"/>
              <w:tabs>
                <w:tab w:val="left" w:pos="261"/>
              </w:tabs>
              <w:spacing w:after="0" w:line="240" w:lineRule="auto"/>
              <w:ind w:firstLine="33"/>
              <w:rPr>
                <w:rFonts w:ascii="Times New Roman" w:hAnsi="Times New Roman" w:cs="Times New Roman"/>
                <w:sz w:val="24"/>
                <w:szCs w:val="24"/>
                <w:lang w:val="tt-RU"/>
              </w:rPr>
            </w:pPr>
            <w:r w:rsidRPr="00A57E8A">
              <w:rPr>
                <w:rFonts w:ascii="Times New Roman" w:hAnsi="Times New Roman" w:cs="Times New Roman"/>
                <w:sz w:val="24"/>
                <w:szCs w:val="24"/>
                <w:lang w:val="tt-RU"/>
              </w:rPr>
              <w:t>-    планирование воспитательно - образовательной работы воспитателями и специалистами;</w:t>
            </w:r>
          </w:p>
          <w:p w:rsidR="008655B1" w:rsidRPr="00A57E8A" w:rsidRDefault="008655B1" w:rsidP="00CD7CB9">
            <w:pPr>
              <w:shd w:val="clear" w:color="auto" w:fill="FFFFFF"/>
              <w:tabs>
                <w:tab w:val="left" w:pos="261"/>
              </w:tabs>
              <w:spacing w:after="0" w:line="240" w:lineRule="auto"/>
              <w:ind w:firstLine="33"/>
              <w:rPr>
                <w:rFonts w:ascii="Times New Roman" w:hAnsi="Times New Roman" w:cs="Times New Roman"/>
                <w:sz w:val="24"/>
                <w:szCs w:val="24"/>
                <w:lang w:val="tt-RU"/>
              </w:rPr>
            </w:pPr>
            <w:r w:rsidRPr="00A57E8A">
              <w:rPr>
                <w:rFonts w:ascii="Times New Roman" w:eastAsia="Calibri" w:hAnsi="Times New Roman" w:cs="Times New Roman"/>
                <w:sz w:val="24"/>
                <w:szCs w:val="24"/>
                <w:lang w:val="tt-RU"/>
              </w:rPr>
              <w:t>- проведение оздоровительных мероприятий в режиме дня</w:t>
            </w:r>
            <w:r w:rsidRPr="00A57E8A">
              <w:rPr>
                <w:rFonts w:ascii="Times New Roman" w:hAnsi="Times New Roman" w:cs="Times New Roman"/>
                <w:sz w:val="24"/>
                <w:szCs w:val="24"/>
                <w:lang w:val="tt-RU"/>
              </w:rPr>
              <w:t>;</w:t>
            </w:r>
          </w:p>
          <w:p w:rsidR="008655B1" w:rsidRPr="00A57E8A" w:rsidRDefault="008655B1" w:rsidP="00CD7CB9">
            <w:pPr>
              <w:shd w:val="clear" w:color="auto" w:fill="FFFFFF"/>
              <w:tabs>
                <w:tab w:val="left" w:pos="261"/>
              </w:tabs>
              <w:spacing w:after="0" w:line="240" w:lineRule="auto"/>
              <w:ind w:firstLine="33"/>
              <w:rPr>
                <w:rFonts w:ascii="Times New Roman" w:hAnsi="Times New Roman" w:cs="Times New Roman"/>
                <w:sz w:val="24"/>
                <w:szCs w:val="24"/>
                <w:lang w:val="tt-RU"/>
              </w:rPr>
            </w:pPr>
            <w:r w:rsidRPr="00A57E8A">
              <w:rPr>
                <w:rFonts w:ascii="Times New Roman" w:hAnsi="Times New Roman" w:cs="Times New Roman"/>
                <w:sz w:val="24"/>
                <w:szCs w:val="24"/>
                <w:lang w:val="tt-RU"/>
              </w:rPr>
              <w:t>-    организация питания воспитанников;</w:t>
            </w:r>
          </w:p>
          <w:p w:rsidR="008655B1" w:rsidRPr="00A57E8A" w:rsidRDefault="008655B1" w:rsidP="00CD7CB9">
            <w:pPr>
              <w:shd w:val="clear" w:color="auto" w:fill="FFFFFF"/>
              <w:tabs>
                <w:tab w:val="left" w:pos="261"/>
              </w:tabs>
              <w:spacing w:after="0" w:line="240" w:lineRule="auto"/>
              <w:ind w:firstLine="33"/>
              <w:rPr>
                <w:rFonts w:ascii="Times New Roman" w:hAnsi="Times New Roman" w:cs="Times New Roman"/>
                <w:sz w:val="24"/>
                <w:szCs w:val="24"/>
                <w:lang w:val="tt-RU"/>
              </w:rPr>
            </w:pPr>
            <w:r w:rsidRPr="00A57E8A">
              <w:rPr>
                <w:rFonts w:ascii="Times New Roman" w:hAnsi="Times New Roman" w:cs="Times New Roman"/>
                <w:sz w:val="24"/>
                <w:szCs w:val="24"/>
                <w:lang w:val="tt-RU"/>
              </w:rPr>
              <w:t>-    выполнение сандезрежима;</w:t>
            </w:r>
          </w:p>
          <w:p w:rsidR="008655B1" w:rsidRPr="00A57E8A" w:rsidRDefault="008655B1" w:rsidP="00CD7CB9">
            <w:pPr>
              <w:shd w:val="clear" w:color="auto" w:fill="FFFFFF"/>
              <w:tabs>
                <w:tab w:val="left" w:pos="261"/>
              </w:tabs>
              <w:spacing w:after="0" w:line="240" w:lineRule="auto"/>
              <w:ind w:firstLine="33"/>
              <w:rPr>
                <w:rFonts w:ascii="Times New Roman" w:eastAsia="Calibri" w:hAnsi="Times New Roman" w:cs="Times New Roman"/>
                <w:sz w:val="24"/>
                <w:szCs w:val="24"/>
                <w:lang w:val="tt-RU"/>
              </w:rPr>
            </w:pPr>
            <w:r w:rsidRPr="00A57E8A">
              <w:rPr>
                <w:rFonts w:ascii="Times New Roman" w:eastAsia="Calibri" w:hAnsi="Times New Roman" w:cs="Times New Roman"/>
                <w:sz w:val="24"/>
                <w:szCs w:val="24"/>
                <w:lang w:val="tt-RU"/>
              </w:rPr>
              <w:t>- посещаемость;</w:t>
            </w:r>
          </w:p>
          <w:p w:rsidR="008655B1" w:rsidRPr="00A57E8A" w:rsidRDefault="008655B1" w:rsidP="00CD7CB9">
            <w:pPr>
              <w:shd w:val="clear" w:color="auto" w:fill="FFFFFF"/>
              <w:tabs>
                <w:tab w:val="left" w:pos="261"/>
              </w:tabs>
              <w:spacing w:after="0" w:line="240" w:lineRule="auto"/>
              <w:ind w:firstLine="33"/>
              <w:rPr>
                <w:rFonts w:ascii="Times New Roman" w:hAnsi="Times New Roman" w:cs="Times New Roman"/>
                <w:sz w:val="24"/>
                <w:szCs w:val="24"/>
                <w:lang w:val="tt-RU"/>
              </w:rPr>
            </w:pPr>
            <w:r w:rsidRPr="00A57E8A">
              <w:rPr>
                <w:rFonts w:ascii="Times New Roman" w:hAnsi="Times New Roman" w:cs="Times New Roman"/>
                <w:sz w:val="24"/>
                <w:szCs w:val="24"/>
                <w:lang w:val="tt-RU"/>
              </w:rPr>
              <w:t>- соблюдение режима дня;</w:t>
            </w:r>
          </w:p>
          <w:p w:rsidR="008655B1" w:rsidRPr="00A57E8A" w:rsidRDefault="008655B1" w:rsidP="00CD7CB9">
            <w:pPr>
              <w:shd w:val="clear" w:color="auto" w:fill="FFFFFF"/>
              <w:tabs>
                <w:tab w:val="left" w:pos="261"/>
              </w:tabs>
              <w:spacing w:after="0" w:line="240" w:lineRule="auto"/>
              <w:ind w:firstLine="33"/>
              <w:rPr>
                <w:rFonts w:ascii="Times New Roman" w:hAnsi="Times New Roman" w:cs="Times New Roman"/>
                <w:sz w:val="24"/>
                <w:szCs w:val="24"/>
                <w:lang w:val="tt-RU"/>
              </w:rPr>
            </w:pPr>
            <w:r w:rsidRPr="00A57E8A">
              <w:rPr>
                <w:rFonts w:ascii="Times New Roman" w:hAnsi="Times New Roman" w:cs="Times New Roman"/>
                <w:sz w:val="24"/>
                <w:szCs w:val="24"/>
                <w:lang w:val="tt-RU"/>
              </w:rPr>
              <w:t>- соблюдение здорового, психологического климата в коллективе;</w:t>
            </w:r>
          </w:p>
          <w:p w:rsidR="008655B1" w:rsidRPr="00A57E8A" w:rsidRDefault="008655B1" w:rsidP="00CD7CB9">
            <w:pPr>
              <w:shd w:val="clear" w:color="auto" w:fill="FFFFFF"/>
              <w:tabs>
                <w:tab w:val="left" w:pos="261"/>
              </w:tabs>
              <w:spacing w:after="0" w:line="240" w:lineRule="auto"/>
              <w:ind w:firstLine="33"/>
              <w:rPr>
                <w:rFonts w:ascii="Times New Roman" w:hAnsi="Times New Roman" w:cs="Times New Roman"/>
                <w:sz w:val="24"/>
                <w:szCs w:val="24"/>
                <w:lang w:val="tt-RU"/>
              </w:rPr>
            </w:pPr>
            <w:r w:rsidRPr="00A57E8A">
              <w:rPr>
                <w:rFonts w:ascii="Times New Roman" w:hAnsi="Times New Roman" w:cs="Times New Roman"/>
                <w:sz w:val="24"/>
                <w:szCs w:val="24"/>
                <w:lang w:val="tt-RU"/>
              </w:rPr>
              <w:t>- соблюдение правил внутреннего распорядка;</w:t>
            </w:r>
          </w:p>
          <w:p w:rsidR="008655B1" w:rsidRPr="00A57E8A" w:rsidRDefault="008655B1" w:rsidP="00CD7CB9">
            <w:pPr>
              <w:shd w:val="clear" w:color="auto" w:fill="FFFFFF"/>
              <w:tabs>
                <w:tab w:val="left" w:pos="261"/>
              </w:tabs>
              <w:spacing w:after="0" w:line="240" w:lineRule="auto"/>
              <w:ind w:firstLine="33"/>
              <w:rPr>
                <w:rFonts w:ascii="Times New Roman" w:hAnsi="Times New Roman" w:cs="Times New Roman"/>
                <w:sz w:val="24"/>
                <w:szCs w:val="24"/>
                <w:lang w:val="tt-RU"/>
              </w:rPr>
            </w:pPr>
            <w:r w:rsidRPr="00A57E8A">
              <w:rPr>
                <w:rFonts w:ascii="Times New Roman" w:hAnsi="Times New Roman" w:cs="Times New Roman"/>
                <w:sz w:val="24"/>
                <w:szCs w:val="24"/>
                <w:lang w:val="tt-RU"/>
              </w:rPr>
              <w:t>- техника безопасности и сохранность имущества;</w:t>
            </w:r>
          </w:p>
        </w:tc>
        <w:tc>
          <w:tcPr>
            <w:tcW w:w="1560" w:type="dxa"/>
            <w:tcBorders>
              <w:top w:val="single" w:sz="4" w:space="0" w:color="000000"/>
              <w:left w:val="single" w:sz="4" w:space="0" w:color="000000"/>
              <w:bottom w:val="single" w:sz="4" w:space="0" w:color="000000"/>
              <w:right w:val="single" w:sz="4" w:space="0" w:color="000000"/>
            </w:tcBorders>
          </w:tcPr>
          <w:p w:rsidR="008655B1" w:rsidRPr="00A57E8A" w:rsidRDefault="008655B1" w:rsidP="00DC524F">
            <w:pPr>
              <w:shd w:val="clear" w:color="auto" w:fill="FFFFFF"/>
              <w:spacing w:after="0" w:line="240" w:lineRule="auto"/>
              <w:ind w:left="40" w:right="-109"/>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Конец августа</w:t>
            </w:r>
          </w:p>
          <w:p w:rsidR="008655B1" w:rsidRPr="00A57E8A" w:rsidRDefault="008655B1" w:rsidP="00DC524F">
            <w:pPr>
              <w:shd w:val="clear" w:color="auto" w:fill="FFFFFF"/>
              <w:spacing w:after="0" w:line="240" w:lineRule="auto"/>
              <w:ind w:left="40" w:right="-109"/>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Ежедневно</w:t>
            </w:r>
          </w:p>
          <w:p w:rsidR="008655B1" w:rsidRPr="00A57E8A" w:rsidRDefault="008655B1" w:rsidP="00DC524F">
            <w:pPr>
              <w:spacing w:after="0" w:line="240" w:lineRule="auto"/>
              <w:jc w:val="center"/>
              <w:rPr>
                <w:rFonts w:ascii="Times New Roman" w:hAnsi="Times New Roman" w:cs="Times New Roman"/>
                <w:sz w:val="24"/>
                <w:szCs w:val="24"/>
                <w:lang w:val="tt-RU"/>
              </w:rPr>
            </w:pPr>
          </w:p>
        </w:tc>
        <w:tc>
          <w:tcPr>
            <w:tcW w:w="2551" w:type="dxa"/>
            <w:tcBorders>
              <w:top w:val="single" w:sz="4" w:space="0" w:color="000000"/>
              <w:left w:val="single" w:sz="4" w:space="0" w:color="000000"/>
              <w:bottom w:val="single" w:sz="4" w:space="0" w:color="000000"/>
              <w:right w:val="single" w:sz="4" w:space="0" w:color="000000"/>
            </w:tcBorders>
          </w:tcPr>
          <w:p w:rsidR="008655B1" w:rsidRPr="00A57E8A" w:rsidRDefault="002D5EF6" w:rsidP="00DC524F">
            <w:pPr>
              <w:spacing w:after="0" w:line="240" w:lineRule="auto"/>
              <w:ind w:right="-108"/>
              <w:jc w:val="center"/>
              <w:rPr>
                <w:rFonts w:ascii="Times New Roman" w:hAnsi="Times New Roman" w:cs="Times New Roman"/>
                <w:sz w:val="24"/>
                <w:szCs w:val="24"/>
                <w:lang w:val="tt-RU"/>
              </w:rPr>
            </w:pPr>
            <w:r>
              <w:rPr>
                <w:rFonts w:ascii="Times New Roman" w:hAnsi="Times New Roman" w:cs="Times New Roman"/>
                <w:sz w:val="24"/>
                <w:szCs w:val="24"/>
                <w:lang w:val="tt-RU"/>
              </w:rPr>
              <w:t>Ст.воспитатель</w:t>
            </w:r>
            <w:r w:rsidR="007A2B6A">
              <w:rPr>
                <w:rFonts w:ascii="Times New Roman" w:hAnsi="Times New Roman" w:cs="Times New Roman"/>
                <w:sz w:val="24"/>
                <w:szCs w:val="24"/>
                <w:lang w:val="tt-RU"/>
              </w:rPr>
              <w:t>,</w:t>
            </w:r>
          </w:p>
          <w:p w:rsidR="008655B1" w:rsidRPr="00A57E8A" w:rsidRDefault="008655B1" w:rsidP="00DC524F">
            <w:pPr>
              <w:spacing w:after="0" w:line="240" w:lineRule="auto"/>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ст.медсестра</w:t>
            </w:r>
          </w:p>
        </w:tc>
      </w:tr>
      <w:tr w:rsidR="008655B1" w:rsidRPr="00A57E8A" w:rsidTr="00DC1E18">
        <w:trPr>
          <w:trHeight w:val="318"/>
        </w:trPr>
        <w:tc>
          <w:tcPr>
            <w:tcW w:w="568" w:type="dxa"/>
            <w:tcBorders>
              <w:top w:val="single" w:sz="4" w:space="0" w:color="000000"/>
              <w:left w:val="single" w:sz="4" w:space="0" w:color="000000"/>
              <w:bottom w:val="single" w:sz="4" w:space="0" w:color="000000"/>
              <w:right w:val="single" w:sz="4" w:space="0" w:color="000000"/>
            </w:tcBorders>
          </w:tcPr>
          <w:p w:rsidR="008655B1" w:rsidRPr="00A57E8A" w:rsidRDefault="008655B1" w:rsidP="00CD7CB9">
            <w:pPr>
              <w:spacing w:after="0" w:line="240" w:lineRule="auto"/>
              <w:jc w:val="center"/>
              <w:rPr>
                <w:rFonts w:ascii="Times New Roman" w:hAnsi="Times New Roman" w:cs="Times New Roman"/>
                <w:sz w:val="24"/>
                <w:szCs w:val="24"/>
                <w:lang w:val="tt-RU"/>
              </w:rPr>
            </w:pPr>
          </w:p>
        </w:tc>
        <w:tc>
          <w:tcPr>
            <w:tcW w:w="5244" w:type="dxa"/>
            <w:tcBorders>
              <w:top w:val="single" w:sz="4" w:space="0" w:color="000000"/>
              <w:left w:val="single" w:sz="4" w:space="0" w:color="000000"/>
              <w:bottom w:val="single" w:sz="4" w:space="0" w:color="000000"/>
              <w:right w:val="single" w:sz="4" w:space="0" w:color="000000"/>
            </w:tcBorders>
          </w:tcPr>
          <w:p w:rsidR="008655B1" w:rsidRPr="00A57E8A" w:rsidRDefault="008655B1" w:rsidP="00CD7CB9">
            <w:pPr>
              <w:shd w:val="clear" w:color="auto" w:fill="FFFFFF"/>
              <w:tabs>
                <w:tab w:val="left" w:pos="201"/>
                <w:tab w:val="left" w:pos="351"/>
              </w:tabs>
              <w:spacing w:after="0" w:line="240" w:lineRule="auto"/>
              <w:ind w:left="33"/>
              <w:rPr>
                <w:rFonts w:ascii="Times New Roman" w:hAnsi="Times New Roman" w:cs="Times New Roman"/>
                <w:sz w:val="24"/>
                <w:szCs w:val="24"/>
                <w:lang w:val="tt-RU"/>
              </w:rPr>
            </w:pPr>
            <w:r w:rsidRPr="00A57E8A">
              <w:rPr>
                <w:rFonts w:ascii="Times New Roman" w:hAnsi="Times New Roman" w:cs="Times New Roman"/>
                <w:sz w:val="24"/>
                <w:szCs w:val="24"/>
                <w:lang w:val="tt-RU"/>
              </w:rPr>
              <w:t>-    анализ посещаемости и заболеваемости воспитанников;</w:t>
            </w:r>
          </w:p>
          <w:p w:rsidR="008655B1" w:rsidRPr="00A57E8A" w:rsidRDefault="008655B1" w:rsidP="00CD7CB9">
            <w:pPr>
              <w:shd w:val="clear" w:color="auto" w:fill="FFFFFF"/>
              <w:tabs>
                <w:tab w:val="left" w:pos="201"/>
                <w:tab w:val="left" w:pos="351"/>
              </w:tabs>
              <w:spacing w:after="0" w:line="240" w:lineRule="auto"/>
              <w:ind w:left="33"/>
              <w:rPr>
                <w:rFonts w:ascii="Times New Roman" w:hAnsi="Times New Roman" w:cs="Times New Roman"/>
                <w:sz w:val="24"/>
                <w:szCs w:val="24"/>
                <w:lang w:val="tt-RU"/>
              </w:rPr>
            </w:pPr>
            <w:r w:rsidRPr="00A57E8A">
              <w:rPr>
                <w:rFonts w:ascii="Times New Roman" w:hAnsi="Times New Roman" w:cs="Times New Roman"/>
                <w:sz w:val="24"/>
                <w:szCs w:val="24"/>
                <w:lang w:val="tt-RU"/>
              </w:rPr>
              <w:t>-    выполнение норм питания;</w:t>
            </w:r>
          </w:p>
          <w:p w:rsidR="008655B1" w:rsidRPr="00A57E8A" w:rsidRDefault="008655B1" w:rsidP="00CD7CB9">
            <w:pPr>
              <w:shd w:val="clear" w:color="auto" w:fill="FFFFFF"/>
              <w:tabs>
                <w:tab w:val="left" w:pos="201"/>
                <w:tab w:val="left" w:pos="351"/>
              </w:tabs>
              <w:spacing w:after="0" w:line="240" w:lineRule="auto"/>
              <w:ind w:left="33"/>
              <w:rPr>
                <w:rFonts w:ascii="Times New Roman" w:hAnsi="Times New Roman" w:cs="Times New Roman"/>
                <w:sz w:val="24"/>
                <w:szCs w:val="24"/>
                <w:lang w:val="tt-RU"/>
              </w:rPr>
            </w:pPr>
            <w:r w:rsidRPr="00A57E8A">
              <w:rPr>
                <w:rFonts w:ascii="Times New Roman" w:hAnsi="Times New Roman" w:cs="Times New Roman"/>
                <w:sz w:val="24"/>
                <w:szCs w:val="24"/>
                <w:lang w:val="tt-RU"/>
              </w:rPr>
              <w:t>-    выполнение плана по детодням;</w:t>
            </w:r>
          </w:p>
          <w:p w:rsidR="008655B1" w:rsidRPr="00A57E8A" w:rsidRDefault="008655B1" w:rsidP="00CD7CB9">
            <w:pPr>
              <w:shd w:val="clear" w:color="auto" w:fill="FFFFFF"/>
              <w:tabs>
                <w:tab w:val="left" w:pos="201"/>
                <w:tab w:val="left" w:pos="351"/>
              </w:tabs>
              <w:spacing w:after="0" w:line="240" w:lineRule="auto"/>
              <w:ind w:left="33"/>
              <w:rPr>
                <w:rFonts w:ascii="Times New Roman" w:hAnsi="Times New Roman" w:cs="Times New Roman"/>
                <w:sz w:val="24"/>
                <w:szCs w:val="24"/>
                <w:lang w:val="tt-RU"/>
              </w:rPr>
            </w:pPr>
            <w:r w:rsidRPr="00A57E8A">
              <w:rPr>
                <w:rFonts w:ascii="Times New Roman" w:hAnsi="Times New Roman" w:cs="Times New Roman"/>
                <w:sz w:val="24"/>
                <w:szCs w:val="24"/>
                <w:lang w:val="tt-RU"/>
              </w:rPr>
              <w:t xml:space="preserve">- состояние документации в группах (планирование, материалы по самообразованию педагогов, </w:t>
            </w:r>
          </w:p>
          <w:p w:rsidR="008655B1" w:rsidRPr="00A57E8A" w:rsidRDefault="008655B1" w:rsidP="00CD7CB9">
            <w:pPr>
              <w:shd w:val="clear" w:color="auto" w:fill="FFFFFF"/>
              <w:tabs>
                <w:tab w:val="left" w:pos="201"/>
                <w:tab w:val="left" w:pos="351"/>
              </w:tabs>
              <w:spacing w:after="0" w:line="240" w:lineRule="auto"/>
              <w:ind w:left="33"/>
              <w:rPr>
                <w:rFonts w:ascii="Times New Roman" w:hAnsi="Times New Roman" w:cs="Times New Roman"/>
                <w:sz w:val="24"/>
                <w:szCs w:val="24"/>
                <w:lang w:val="tt-RU"/>
              </w:rPr>
            </w:pPr>
            <w:r w:rsidRPr="00A57E8A">
              <w:rPr>
                <w:rFonts w:ascii="Times New Roman" w:hAnsi="Times New Roman" w:cs="Times New Roman"/>
                <w:sz w:val="24"/>
                <w:szCs w:val="24"/>
                <w:lang w:val="tt-RU"/>
              </w:rPr>
              <w:t>протокольная документация, консультативный материал для педагогов и родителей);</w:t>
            </w:r>
          </w:p>
          <w:p w:rsidR="008655B1" w:rsidRPr="00A57E8A" w:rsidRDefault="008655B1" w:rsidP="00CD7CB9">
            <w:pPr>
              <w:shd w:val="clear" w:color="auto" w:fill="FFFFFF"/>
              <w:tabs>
                <w:tab w:val="left" w:pos="201"/>
                <w:tab w:val="left" w:pos="351"/>
              </w:tabs>
              <w:spacing w:after="0" w:line="240" w:lineRule="auto"/>
              <w:ind w:left="33"/>
              <w:rPr>
                <w:rFonts w:ascii="Times New Roman" w:hAnsi="Times New Roman" w:cs="Times New Roman"/>
                <w:sz w:val="24"/>
                <w:szCs w:val="24"/>
                <w:lang w:val="tt-RU"/>
              </w:rPr>
            </w:pPr>
            <w:r w:rsidRPr="00A57E8A">
              <w:rPr>
                <w:rFonts w:ascii="Times New Roman" w:hAnsi="Times New Roman" w:cs="Times New Roman"/>
                <w:sz w:val="24"/>
                <w:szCs w:val="24"/>
                <w:lang w:val="tt-RU"/>
              </w:rPr>
              <w:t>- организация работы с родителями;</w:t>
            </w:r>
          </w:p>
          <w:p w:rsidR="008655B1" w:rsidRPr="00A57E8A" w:rsidRDefault="008655B1" w:rsidP="00CD7CB9">
            <w:pPr>
              <w:shd w:val="clear" w:color="auto" w:fill="FFFFFF"/>
              <w:tabs>
                <w:tab w:val="left" w:pos="201"/>
                <w:tab w:val="left" w:pos="351"/>
              </w:tabs>
              <w:spacing w:after="0" w:line="240" w:lineRule="auto"/>
              <w:ind w:left="33" w:right="-80"/>
              <w:rPr>
                <w:rFonts w:ascii="Times New Roman" w:hAnsi="Times New Roman" w:cs="Times New Roman"/>
                <w:sz w:val="24"/>
                <w:szCs w:val="24"/>
                <w:lang w:val="tt-RU"/>
              </w:rPr>
            </w:pPr>
            <w:r w:rsidRPr="00A57E8A">
              <w:rPr>
                <w:rFonts w:ascii="Times New Roman" w:hAnsi="Times New Roman" w:cs="Times New Roman"/>
                <w:sz w:val="24"/>
                <w:szCs w:val="24"/>
                <w:lang w:val="tt-RU"/>
              </w:rPr>
              <w:t>- анализ детских работ по изодеятельности;</w:t>
            </w:r>
          </w:p>
          <w:p w:rsidR="008655B1" w:rsidRPr="00A57E8A" w:rsidRDefault="008655B1" w:rsidP="00CD7CB9">
            <w:pPr>
              <w:shd w:val="clear" w:color="auto" w:fill="FFFFFF"/>
              <w:tabs>
                <w:tab w:val="left" w:pos="201"/>
                <w:tab w:val="left" w:pos="351"/>
              </w:tabs>
              <w:spacing w:after="0" w:line="240" w:lineRule="auto"/>
              <w:ind w:left="33" w:right="-80"/>
              <w:rPr>
                <w:rFonts w:ascii="Times New Roman" w:hAnsi="Times New Roman" w:cs="Times New Roman"/>
                <w:sz w:val="24"/>
                <w:szCs w:val="24"/>
                <w:lang w:val="tt-RU"/>
              </w:rPr>
            </w:pPr>
            <w:r w:rsidRPr="00A57E8A">
              <w:rPr>
                <w:rFonts w:ascii="Times New Roman" w:hAnsi="Times New Roman" w:cs="Times New Roman"/>
                <w:sz w:val="24"/>
                <w:szCs w:val="24"/>
                <w:lang w:val="tt-RU"/>
              </w:rPr>
              <w:t>-    подведение итогов смотров-конкурсов;</w:t>
            </w:r>
          </w:p>
        </w:tc>
        <w:tc>
          <w:tcPr>
            <w:tcW w:w="1560" w:type="dxa"/>
            <w:tcBorders>
              <w:top w:val="single" w:sz="4" w:space="0" w:color="000000"/>
              <w:left w:val="single" w:sz="4" w:space="0" w:color="000000"/>
              <w:bottom w:val="single" w:sz="4" w:space="0" w:color="000000"/>
              <w:right w:val="single" w:sz="4" w:space="0" w:color="000000"/>
            </w:tcBorders>
          </w:tcPr>
          <w:p w:rsidR="008655B1" w:rsidRPr="00A57E8A" w:rsidRDefault="008655B1" w:rsidP="006E3EAB">
            <w:pPr>
              <w:shd w:val="clear" w:color="auto" w:fill="FFFFFF"/>
              <w:spacing w:after="0" w:line="240" w:lineRule="auto"/>
              <w:ind w:left="43"/>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1</w:t>
            </w:r>
            <w:r w:rsidR="0018175A" w:rsidRPr="00A57E8A">
              <w:rPr>
                <w:rFonts w:ascii="Times New Roman" w:hAnsi="Times New Roman" w:cs="Times New Roman"/>
                <w:sz w:val="24"/>
                <w:szCs w:val="24"/>
                <w:lang w:val="tt-RU"/>
              </w:rPr>
              <w:t xml:space="preserve"> </w:t>
            </w:r>
            <w:r w:rsidRPr="00A57E8A">
              <w:rPr>
                <w:rFonts w:ascii="Times New Roman" w:hAnsi="Times New Roman" w:cs="Times New Roman"/>
                <w:sz w:val="24"/>
                <w:szCs w:val="24"/>
                <w:lang w:val="tt-RU"/>
              </w:rPr>
              <w:t>раз в месяц</w:t>
            </w:r>
          </w:p>
          <w:p w:rsidR="008655B1" w:rsidRPr="00A57E8A" w:rsidRDefault="008655B1" w:rsidP="006E3EAB">
            <w:pPr>
              <w:spacing w:after="0" w:line="240" w:lineRule="auto"/>
              <w:jc w:val="center"/>
              <w:rPr>
                <w:rFonts w:ascii="Times New Roman" w:hAnsi="Times New Roman" w:cs="Times New Roman"/>
                <w:sz w:val="24"/>
                <w:szCs w:val="24"/>
                <w:lang w:val="tt-RU"/>
              </w:rPr>
            </w:pPr>
          </w:p>
        </w:tc>
        <w:tc>
          <w:tcPr>
            <w:tcW w:w="2551" w:type="dxa"/>
            <w:tcBorders>
              <w:top w:val="single" w:sz="4" w:space="0" w:color="000000"/>
              <w:left w:val="single" w:sz="4" w:space="0" w:color="000000"/>
              <w:bottom w:val="single" w:sz="4" w:space="0" w:color="000000"/>
              <w:right w:val="single" w:sz="4" w:space="0" w:color="000000"/>
            </w:tcBorders>
          </w:tcPr>
          <w:p w:rsidR="008655B1" w:rsidRPr="00A57E8A" w:rsidRDefault="002D5EF6" w:rsidP="007A2B6A">
            <w:pPr>
              <w:spacing w:after="0" w:line="240" w:lineRule="auto"/>
              <w:ind w:right="-108"/>
              <w:jc w:val="center"/>
              <w:rPr>
                <w:rFonts w:ascii="Times New Roman" w:hAnsi="Times New Roman" w:cs="Times New Roman"/>
                <w:sz w:val="24"/>
                <w:szCs w:val="24"/>
                <w:lang w:val="tt-RU"/>
              </w:rPr>
            </w:pPr>
            <w:r>
              <w:rPr>
                <w:rFonts w:ascii="Times New Roman" w:hAnsi="Times New Roman" w:cs="Times New Roman"/>
                <w:sz w:val="24"/>
                <w:szCs w:val="24"/>
                <w:lang w:val="tt-RU"/>
              </w:rPr>
              <w:t>Ст.воспитатель</w:t>
            </w:r>
            <w:r w:rsidR="008655B1" w:rsidRPr="00A57E8A">
              <w:rPr>
                <w:rFonts w:ascii="Times New Roman" w:hAnsi="Times New Roman" w:cs="Times New Roman"/>
                <w:sz w:val="24"/>
                <w:szCs w:val="24"/>
                <w:lang w:val="tt-RU"/>
              </w:rPr>
              <w:t>,</w:t>
            </w:r>
          </w:p>
          <w:p w:rsidR="008655B1" w:rsidRPr="00A57E8A" w:rsidRDefault="008655B1" w:rsidP="006E3EAB">
            <w:pPr>
              <w:spacing w:after="0" w:line="240" w:lineRule="auto"/>
              <w:jc w:val="center"/>
              <w:rPr>
                <w:rFonts w:ascii="Times New Roman" w:hAnsi="Times New Roman" w:cs="Times New Roman"/>
                <w:sz w:val="24"/>
                <w:szCs w:val="24"/>
              </w:rPr>
            </w:pPr>
            <w:r w:rsidRPr="00A57E8A">
              <w:rPr>
                <w:rFonts w:ascii="Times New Roman" w:hAnsi="Times New Roman" w:cs="Times New Roman"/>
                <w:sz w:val="24"/>
                <w:szCs w:val="24"/>
                <w:lang w:val="tt-RU"/>
              </w:rPr>
              <w:t>ст.медсестра</w:t>
            </w:r>
          </w:p>
        </w:tc>
      </w:tr>
      <w:tr w:rsidR="008655B1" w:rsidRPr="00A57E8A" w:rsidTr="00DC1E18">
        <w:trPr>
          <w:trHeight w:val="318"/>
        </w:trPr>
        <w:tc>
          <w:tcPr>
            <w:tcW w:w="568" w:type="dxa"/>
            <w:tcBorders>
              <w:top w:val="single" w:sz="4" w:space="0" w:color="000000"/>
              <w:left w:val="single" w:sz="4" w:space="0" w:color="000000"/>
              <w:bottom w:val="single" w:sz="4" w:space="0" w:color="000000"/>
              <w:right w:val="single" w:sz="4" w:space="0" w:color="000000"/>
            </w:tcBorders>
          </w:tcPr>
          <w:p w:rsidR="008655B1" w:rsidRPr="00A57E8A" w:rsidRDefault="008655B1" w:rsidP="00CD7CB9">
            <w:pPr>
              <w:spacing w:after="0" w:line="240" w:lineRule="auto"/>
              <w:jc w:val="center"/>
              <w:rPr>
                <w:rFonts w:ascii="Times New Roman" w:hAnsi="Times New Roman" w:cs="Times New Roman"/>
                <w:sz w:val="24"/>
                <w:szCs w:val="24"/>
                <w:lang w:val="tt-RU"/>
              </w:rPr>
            </w:pPr>
          </w:p>
        </w:tc>
        <w:tc>
          <w:tcPr>
            <w:tcW w:w="5244" w:type="dxa"/>
            <w:tcBorders>
              <w:top w:val="single" w:sz="4" w:space="0" w:color="000000"/>
              <w:left w:val="single" w:sz="4" w:space="0" w:color="000000"/>
              <w:bottom w:val="single" w:sz="4" w:space="0" w:color="000000"/>
              <w:right w:val="single" w:sz="4" w:space="0" w:color="000000"/>
            </w:tcBorders>
          </w:tcPr>
          <w:p w:rsidR="008655B1" w:rsidRPr="00A57E8A" w:rsidRDefault="008655B1" w:rsidP="00CD7CB9">
            <w:pPr>
              <w:shd w:val="clear" w:color="auto" w:fill="FFFFFF"/>
              <w:spacing w:after="0" w:line="240" w:lineRule="auto"/>
              <w:ind w:left="33"/>
              <w:rPr>
                <w:rFonts w:ascii="Times New Roman" w:hAnsi="Times New Roman" w:cs="Times New Roman"/>
                <w:sz w:val="24"/>
                <w:szCs w:val="24"/>
                <w:lang w:val="tt-RU"/>
              </w:rPr>
            </w:pPr>
            <w:r w:rsidRPr="00A57E8A">
              <w:rPr>
                <w:rFonts w:ascii="Times New Roman" w:hAnsi="Times New Roman" w:cs="Times New Roman"/>
                <w:sz w:val="24"/>
                <w:szCs w:val="24"/>
                <w:lang w:val="tt-RU"/>
              </w:rPr>
              <w:t>-  участие в работе творческих групп</w:t>
            </w:r>
          </w:p>
          <w:p w:rsidR="008655B1" w:rsidRPr="00A57E8A" w:rsidRDefault="008655B1" w:rsidP="00CD7CB9">
            <w:pPr>
              <w:shd w:val="clear" w:color="auto" w:fill="FFFFFF"/>
              <w:spacing w:after="0" w:line="240" w:lineRule="auto"/>
              <w:ind w:left="33"/>
              <w:rPr>
                <w:rFonts w:ascii="Times New Roman" w:hAnsi="Times New Roman" w:cs="Times New Roman"/>
                <w:sz w:val="24"/>
                <w:szCs w:val="24"/>
                <w:lang w:val="tt-RU"/>
              </w:rPr>
            </w:pPr>
            <w:r w:rsidRPr="00A57E8A">
              <w:rPr>
                <w:rFonts w:ascii="Times New Roman" w:hAnsi="Times New Roman" w:cs="Times New Roman"/>
                <w:sz w:val="24"/>
                <w:szCs w:val="24"/>
                <w:lang w:val="tt-RU"/>
              </w:rPr>
              <w:t>-   контроль за проведением оздоровительной работы с детьми (праздники, развлечения)</w:t>
            </w:r>
          </w:p>
          <w:p w:rsidR="008655B1" w:rsidRPr="00A57E8A" w:rsidRDefault="008655B1" w:rsidP="00CD7CB9">
            <w:pPr>
              <w:shd w:val="clear" w:color="auto" w:fill="FFFFFF"/>
              <w:spacing w:after="0" w:line="240" w:lineRule="auto"/>
              <w:ind w:left="33"/>
              <w:rPr>
                <w:rFonts w:ascii="Times New Roman" w:hAnsi="Times New Roman" w:cs="Times New Roman"/>
                <w:sz w:val="24"/>
                <w:szCs w:val="24"/>
                <w:lang w:val="tt-RU"/>
              </w:rPr>
            </w:pPr>
            <w:r w:rsidRPr="00A57E8A">
              <w:rPr>
                <w:rFonts w:ascii="Times New Roman" w:hAnsi="Times New Roman" w:cs="Times New Roman"/>
                <w:sz w:val="24"/>
                <w:szCs w:val="24"/>
                <w:lang w:val="tt-RU"/>
              </w:rPr>
              <w:t>- выполнение решений педагогического совета, годового плана</w:t>
            </w:r>
          </w:p>
          <w:p w:rsidR="008655B1" w:rsidRPr="00A57E8A" w:rsidRDefault="008655B1" w:rsidP="00CD7CB9">
            <w:pPr>
              <w:shd w:val="clear" w:color="auto" w:fill="FFFFFF"/>
              <w:spacing w:after="0" w:line="240" w:lineRule="auto"/>
              <w:ind w:left="33"/>
              <w:rPr>
                <w:rFonts w:ascii="Times New Roman" w:hAnsi="Times New Roman" w:cs="Times New Roman"/>
                <w:sz w:val="24"/>
                <w:szCs w:val="24"/>
                <w:lang w:val="tt-RU"/>
              </w:rPr>
            </w:pPr>
            <w:r w:rsidRPr="00A57E8A">
              <w:rPr>
                <w:rFonts w:ascii="Times New Roman" w:hAnsi="Times New Roman" w:cs="Times New Roman"/>
                <w:sz w:val="24"/>
                <w:szCs w:val="24"/>
                <w:lang w:val="tt-RU"/>
              </w:rPr>
              <w:t>- проведение родительских собраний</w:t>
            </w:r>
          </w:p>
          <w:p w:rsidR="008655B1" w:rsidRPr="00A57E8A" w:rsidRDefault="008655B1" w:rsidP="00CD7CB9">
            <w:pPr>
              <w:shd w:val="clear" w:color="auto" w:fill="FFFFFF"/>
              <w:spacing w:after="0" w:line="240" w:lineRule="auto"/>
              <w:ind w:left="33"/>
              <w:rPr>
                <w:rFonts w:ascii="Times New Roman" w:hAnsi="Times New Roman" w:cs="Times New Roman"/>
                <w:sz w:val="24"/>
                <w:szCs w:val="24"/>
                <w:lang w:val="tt-RU"/>
              </w:rPr>
            </w:pPr>
            <w:r w:rsidRPr="00A57E8A">
              <w:rPr>
                <w:rFonts w:ascii="Times New Roman" w:hAnsi="Times New Roman" w:cs="Times New Roman"/>
                <w:sz w:val="24"/>
                <w:szCs w:val="24"/>
                <w:lang w:val="tt-RU"/>
              </w:rPr>
              <w:t xml:space="preserve">- оценка соответствия качества </w:t>
            </w:r>
            <w:r w:rsidRPr="00A57E8A">
              <w:rPr>
                <w:rFonts w:ascii="Times New Roman" w:hAnsi="Times New Roman" w:cs="Times New Roman"/>
                <w:sz w:val="24"/>
                <w:szCs w:val="24"/>
                <w:lang w:val="tt-RU"/>
              </w:rPr>
              <w:lastRenderedPageBreak/>
              <w:t>предоставляемых услуг</w:t>
            </w:r>
          </w:p>
          <w:p w:rsidR="008655B1" w:rsidRPr="00A57E8A" w:rsidRDefault="008655B1" w:rsidP="00CD7CB9">
            <w:pPr>
              <w:shd w:val="clear" w:color="auto" w:fill="FFFFFF"/>
              <w:spacing w:after="0" w:line="240" w:lineRule="auto"/>
              <w:ind w:left="33"/>
              <w:rPr>
                <w:rFonts w:ascii="Times New Roman" w:hAnsi="Times New Roman" w:cs="Times New Roman"/>
                <w:sz w:val="24"/>
                <w:szCs w:val="24"/>
                <w:lang w:val="tt-RU"/>
              </w:rPr>
            </w:pPr>
            <w:r w:rsidRPr="00A57E8A">
              <w:rPr>
                <w:rFonts w:ascii="Times New Roman" w:hAnsi="Times New Roman" w:cs="Times New Roman"/>
                <w:sz w:val="24"/>
                <w:szCs w:val="24"/>
                <w:lang w:val="tt-RU"/>
              </w:rPr>
              <w:t>- выполнение воспитателями рекомендаций по проверкам</w:t>
            </w:r>
            <w:r w:rsidR="00567A78" w:rsidRPr="00A57E8A">
              <w:rPr>
                <w:rFonts w:ascii="Times New Roman" w:hAnsi="Times New Roman" w:cs="Times New Roman"/>
                <w:sz w:val="24"/>
                <w:szCs w:val="24"/>
                <w:lang w:val="tt-RU"/>
              </w:rPr>
              <w:t>.</w:t>
            </w:r>
          </w:p>
        </w:tc>
        <w:tc>
          <w:tcPr>
            <w:tcW w:w="1560" w:type="dxa"/>
            <w:tcBorders>
              <w:top w:val="single" w:sz="4" w:space="0" w:color="000000"/>
              <w:left w:val="single" w:sz="4" w:space="0" w:color="000000"/>
              <w:bottom w:val="single" w:sz="4" w:space="0" w:color="000000"/>
              <w:right w:val="single" w:sz="4" w:space="0" w:color="000000"/>
            </w:tcBorders>
          </w:tcPr>
          <w:p w:rsidR="008655B1" w:rsidRPr="00A57E8A" w:rsidRDefault="008655B1" w:rsidP="006E3EAB">
            <w:pPr>
              <w:shd w:val="clear" w:color="auto" w:fill="FFFFFF"/>
              <w:spacing w:after="0" w:line="240" w:lineRule="auto"/>
              <w:ind w:left="36"/>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lastRenderedPageBreak/>
              <w:t>1 раз в квартал</w:t>
            </w:r>
          </w:p>
          <w:p w:rsidR="008655B1" w:rsidRPr="00A57E8A" w:rsidRDefault="008655B1" w:rsidP="006E3EAB">
            <w:pPr>
              <w:spacing w:after="0" w:line="240" w:lineRule="auto"/>
              <w:jc w:val="center"/>
              <w:rPr>
                <w:rFonts w:ascii="Times New Roman" w:hAnsi="Times New Roman" w:cs="Times New Roman"/>
                <w:sz w:val="24"/>
                <w:szCs w:val="24"/>
                <w:lang w:val="tt-RU"/>
              </w:rPr>
            </w:pPr>
          </w:p>
        </w:tc>
        <w:tc>
          <w:tcPr>
            <w:tcW w:w="2551" w:type="dxa"/>
            <w:tcBorders>
              <w:top w:val="single" w:sz="4" w:space="0" w:color="000000"/>
              <w:left w:val="single" w:sz="4" w:space="0" w:color="000000"/>
              <w:bottom w:val="single" w:sz="4" w:space="0" w:color="000000"/>
              <w:right w:val="single" w:sz="4" w:space="0" w:color="000000"/>
            </w:tcBorders>
          </w:tcPr>
          <w:p w:rsidR="008655B1" w:rsidRPr="00A57E8A" w:rsidRDefault="008655B1" w:rsidP="006E3EAB">
            <w:pPr>
              <w:spacing w:after="0" w:line="240" w:lineRule="auto"/>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Ст.воспитатель</w:t>
            </w:r>
          </w:p>
        </w:tc>
      </w:tr>
      <w:tr w:rsidR="008655B1" w:rsidRPr="00A57E8A" w:rsidTr="00DC1E18">
        <w:trPr>
          <w:trHeight w:val="318"/>
        </w:trPr>
        <w:tc>
          <w:tcPr>
            <w:tcW w:w="568" w:type="dxa"/>
            <w:tcBorders>
              <w:top w:val="single" w:sz="4" w:space="0" w:color="000000"/>
              <w:left w:val="single" w:sz="4" w:space="0" w:color="000000"/>
              <w:bottom w:val="single" w:sz="4" w:space="0" w:color="000000"/>
              <w:right w:val="single" w:sz="4" w:space="0" w:color="000000"/>
            </w:tcBorders>
          </w:tcPr>
          <w:p w:rsidR="008655B1" w:rsidRPr="00A57E8A" w:rsidRDefault="008655B1" w:rsidP="00CD7CB9">
            <w:pPr>
              <w:tabs>
                <w:tab w:val="center" w:pos="176"/>
              </w:tabs>
              <w:spacing w:after="0" w:line="240" w:lineRule="auto"/>
              <w:rPr>
                <w:rFonts w:ascii="Times New Roman" w:hAnsi="Times New Roman" w:cs="Times New Roman"/>
                <w:b/>
                <w:sz w:val="24"/>
                <w:szCs w:val="24"/>
                <w:lang w:val="tt-RU"/>
              </w:rPr>
            </w:pPr>
            <w:r w:rsidRPr="00A57E8A">
              <w:rPr>
                <w:rFonts w:ascii="Times New Roman" w:hAnsi="Times New Roman" w:cs="Times New Roman"/>
                <w:b/>
                <w:sz w:val="24"/>
                <w:szCs w:val="24"/>
                <w:lang w:val="tt-RU"/>
              </w:rPr>
              <w:lastRenderedPageBreak/>
              <w:tab/>
              <w:t>4.</w:t>
            </w:r>
          </w:p>
        </w:tc>
        <w:tc>
          <w:tcPr>
            <w:tcW w:w="5244" w:type="dxa"/>
            <w:tcBorders>
              <w:top w:val="single" w:sz="4" w:space="0" w:color="000000"/>
              <w:left w:val="single" w:sz="4" w:space="0" w:color="000000"/>
              <w:bottom w:val="single" w:sz="4" w:space="0" w:color="000000"/>
              <w:right w:val="single" w:sz="4" w:space="0" w:color="000000"/>
            </w:tcBorders>
          </w:tcPr>
          <w:p w:rsidR="008655B1" w:rsidRPr="00A57E8A" w:rsidRDefault="008655B1" w:rsidP="00CD7CB9">
            <w:pPr>
              <w:shd w:val="clear" w:color="auto" w:fill="FFFFFF"/>
              <w:spacing w:after="0" w:line="240" w:lineRule="auto"/>
              <w:jc w:val="both"/>
              <w:rPr>
                <w:rFonts w:ascii="Times New Roman" w:hAnsi="Times New Roman" w:cs="Times New Roman"/>
                <w:sz w:val="24"/>
                <w:szCs w:val="24"/>
              </w:rPr>
            </w:pPr>
            <w:r w:rsidRPr="00A57E8A">
              <w:rPr>
                <w:rFonts w:ascii="Times New Roman" w:hAnsi="Times New Roman" w:cs="Times New Roman"/>
                <w:sz w:val="24"/>
                <w:szCs w:val="24"/>
              </w:rPr>
              <w:t>Мониторинг достижения детьми планируемых результатов освоения основной образовательной программы, для составления индивидуального маршрута развития ребенка</w:t>
            </w:r>
            <w:r w:rsidR="00567A78" w:rsidRPr="00A57E8A">
              <w:rPr>
                <w:rFonts w:ascii="Times New Roman" w:hAnsi="Times New Roman" w:cs="Times New Roman"/>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8655B1" w:rsidRPr="00A57E8A" w:rsidRDefault="008655B1" w:rsidP="006E3EAB">
            <w:pPr>
              <w:shd w:val="clear" w:color="auto" w:fill="FFFFFF"/>
              <w:spacing w:after="0" w:line="240" w:lineRule="auto"/>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Начало и конец учебного года</w:t>
            </w:r>
          </w:p>
        </w:tc>
        <w:tc>
          <w:tcPr>
            <w:tcW w:w="2551" w:type="dxa"/>
            <w:tcBorders>
              <w:top w:val="single" w:sz="4" w:space="0" w:color="000000"/>
              <w:left w:val="single" w:sz="4" w:space="0" w:color="000000"/>
              <w:bottom w:val="single" w:sz="4" w:space="0" w:color="000000"/>
              <w:right w:val="single" w:sz="4" w:space="0" w:color="000000"/>
            </w:tcBorders>
          </w:tcPr>
          <w:p w:rsidR="008655B1" w:rsidRPr="00A57E8A" w:rsidRDefault="002D5EF6" w:rsidP="006E3EAB">
            <w:pPr>
              <w:spacing w:after="0" w:line="240" w:lineRule="auto"/>
              <w:ind w:right="-108"/>
              <w:jc w:val="center"/>
              <w:rPr>
                <w:rFonts w:ascii="Times New Roman" w:hAnsi="Times New Roman" w:cs="Times New Roman"/>
                <w:sz w:val="24"/>
                <w:szCs w:val="24"/>
                <w:lang w:val="tt-RU"/>
              </w:rPr>
            </w:pPr>
            <w:r>
              <w:rPr>
                <w:rFonts w:ascii="Times New Roman" w:hAnsi="Times New Roman" w:cs="Times New Roman"/>
                <w:sz w:val="24"/>
                <w:szCs w:val="24"/>
                <w:lang w:val="tt-RU"/>
              </w:rPr>
              <w:t>И.о.заведующего</w:t>
            </w:r>
            <w:r w:rsidR="008655B1" w:rsidRPr="00A57E8A">
              <w:rPr>
                <w:rFonts w:ascii="Times New Roman" w:hAnsi="Times New Roman" w:cs="Times New Roman"/>
                <w:sz w:val="24"/>
                <w:szCs w:val="24"/>
                <w:lang w:val="tt-RU"/>
              </w:rPr>
              <w:t>,</w:t>
            </w:r>
          </w:p>
          <w:p w:rsidR="008655B1" w:rsidRPr="00A57E8A" w:rsidRDefault="008655B1" w:rsidP="006E3EAB">
            <w:pPr>
              <w:shd w:val="clear" w:color="auto" w:fill="FFFFFF"/>
              <w:spacing w:after="0" w:line="240" w:lineRule="auto"/>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ст. воспитатель,</w:t>
            </w:r>
          </w:p>
          <w:p w:rsidR="008655B1" w:rsidRPr="00A57E8A" w:rsidRDefault="008655B1" w:rsidP="006E3EAB">
            <w:pPr>
              <w:shd w:val="clear" w:color="auto" w:fill="FFFFFF"/>
              <w:spacing w:after="0" w:line="240" w:lineRule="auto"/>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педагог-психолог,</w:t>
            </w:r>
          </w:p>
          <w:p w:rsidR="008655B1" w:rsidRPr="00A57E8A" w:rsidRDefault="008655B1" w:rsidP="006E3EAB">
            <w:pPr>
              <w:shd w:val="clear" w:color="auto" w:fill="FFFFFF"/>
              <w:spacing w:after="0" w:line="240" w:lineRule="auto"/>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специалисты, воспитатели,</w:t>
            </w:r>
          </w:p>
          <w:p w:rsidR="008655B1" w:rsidRPr="00A57E8A" w:rsidRDefault="008655B1" w:rsidP="006E3EAB">
            <w:pPr>
              <w:shd w:val="clear" w:color="auto" w:fill="FFFFFF"/>
              <w:spacing w:after="0" w:line="240" w:lineRule="auto"/>
              <w:jc w:val="center"/>
              <w:rPr>
                <w:rFonts w:ascii="Times New Roman" w:hAnsi="Times New Roman" w:cs="Times New Roman"/>
                <w:sz w:val="24"/>
                <w:szCs w:val="24"/>
                <w:lang w:val="tt-RU"/>
              </w:rPr>
            </w:pPr>
            <w:r w:rsidRPr="00A57E8A">
              <w:rPr>
                <w:rFonts w:ascii="Times New Roman" w:hAnsi="Times New Roman" w:cs="Times New Roman"/>
                <w:sz w:val="24"/>
                <w:szCs w:val="24"/>
                <w:lang w:val="tt-RU"/>
              </w:rPr>
              <w:t>ст. медсестра</w:t>
            </w:r>
          </w:p>
        </w:tc>
      </w:tr>
    </w:tbl>
    <w:p w:rsidR="0055300F" w:rsidRPr="00A57E8A" w:rsidRDefault="0055300F" w:rsidP="00CD7CB9">
      <w:pPr>
        <w:spacing w:after="0" w:line="240" w:lineRule="auto"/>
        <w:jc w:val="center"/>
        <w:rPr>
          <w:rFonts w:ascii="Times New Roman" w:hAnsi="Times New Roman" w:cs="Times New Roman"/>
          <w:b/>
          <w:color w:val="FF0000"/>
          <w:sz w:val="24"/>
          <w:szCs w:val="24"/>
        </w:rPr>
      </w:pPr>
    </w:p>
    <w:p w:rsidR="00DF17D0" w:rsidRPr="00A57E8A" w:rsidRDefault="00DF17D0" w:rsidP="00CD7CB9">
      <w:pPr>
        <w:spacing w:after="0" w:line="240" w:lineRule="auto"/>
        <w:jc w:val="center"/>
        <w:rPr>
          <w:rFonts w:ascii="Times New Roman" w:hAnsi="Times New Roman" w:cs="Times New Roman"/>
          <w:b/>
          <w:bCs/>
          <w:spacing w:val="-14"/>
          <w:sz w:val="24"/>
          <w:szCs w:val="24"/>
        </w:rPr>
      </w:pPr>
      <w:r w:rsidRPr="00A57E8A">
        <w:rPr>
          <w:rFonts w:ascii="Times New Roman" w:hAnsi="Times New Roman" w:cs="Times New Roman"/>
          <w:b/>
          <w:sz w:val="24"/>
          <w:szCs w:val="24"/>
        </w:rPr>
        <w:t xml:space="preserve">7. </w:t>
      </w:r>
      <w:r w:rsidRPr="00A57E8A">
        <w:rPr>
          <w:rFonts w:ascii="Times New Roman" w:hAnsi="Times New Roman" w:cs="Times New Roman"/>
          <w:b/>
          <w:bCs/>
          <w:spacing w:val="-14"/>
          <w:sz w:val="24"/>
          <w:szCs w:val="24"/>
        </w:rPr>
        <w:t>РАБОТА С КАДРАМИ</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5243"/>
        <w:gridCol w:w="1560"/>
        <w:gridCol w:w="2552"/>
      </w:tblGrid>
      <w:tr w:rsidR="00DF17D0" w:rsidRPr="00A57E8A" w:rsidTr="00DC1E18">
        <w:trPr>
          <w:trHeight w:val="318"/>
        </w:trPr>
        <w:tc>
          <w:tcPr>
            <w:tcW w:w="568" w:type="dxa"/>
            <w:tcBorders>
              <w:top w:val="single" w:sz="4" w:space="0" w:color="000000"/>
              <w:left w:val="single" w:sz="4" w:space="0" w:color="000000"/>
              <w:bottom w:val="single" w:sz="4" w:space="0" w:color="000000"/>
              <w:right w:val="single" w:sz="4" w:space="0" w:color="000000"/>
            </w:tcBorders>
          </w:tcPr>
          <w:p w:rsidR="00DF17D0" w:rsidRPr="00A57E8A" w:rsidRDefault="00DF17D0" w:rsidP="00CD7CB9">
            <w:pPr>
              <w:pStyle w:val="a8"/>
              <w:spacing w:after="0" w:line="240" w:lineRule="auto"/>
              <w:ind w:left="34"/>
              <w:jc w:val="center"/>
              <w:rPr>
                <w:rFonts w:ascii="Times New Roman" w:eastAsiaTheme="minorHAnsi" w:hAnsi="Times New Roman"/>
                <w:b/>
                <w:iCs/>
                <w:sz w:val="24"/>
                <w:szCs w:val="24"/>
                <w:lang w:bidi="en-US"/>
              </w:rPr>
            </w:pPr>
            <w:r w:rsidRPr="00A57E8A">
              <w:rPr>
                <w:rFonts w:ascii="Times New Roman" w:eastAsiaTheme="minorHAnsi" w:hAnsi="Times New Roman"/>
                <w:b/>
                <w:iCs/>
                <w:sz w:val="24"/>
                <w:szCs w:val="24"/>
                <w:lang w:bidi="en-US"/>
              </w:rPr>
              <w:t>№</w:t>
            </w:r>
          </w:p>
        </w:tc>
        <w:tc>
          <w:tcPr>
            <w:tcW w:w="5243" w:type="dxa"/>
            <w:tcBorders>
              <w:top w:val="single" w:sz="4" w:space="0" w:color="000000"/>
              <w:left w:val="single" w:sz="4" w:space="0" w:color="000000"/>
              <w:bottom w:val="single" w:sz="4" w:space="0" w:color="000000"/>
              <w:right w:val="single" w:sz="4" w:space="0" w:color="000000"/>
            </w:tcBorders>
          </w:tcPr>
          <w:p w:rsidR="00DF17D0" w:rsidRPr="00A57E8A" w:rsidRDefault="00DF17D0" w:rsidP="00CD7CB9">
            <w:pPr>
              <w:spacing w:after="0" w:line="240" w:lineRule="auto"/>
              <w:contextualSpacing/>
              <w:jc w:val="center"/>
              <w:rPr>
                <w:rFonts w:ascii="Times New Roman" w:hAnsi="Times New Roman" w:cs="Times New Roman"/>
                <w:b/>
                <w:iCs/>
                <w:sz w:val="24"/>
                <w:szCs w:val="24"/>
                <w:lang w:bidi="en-US"/>
              </w:rPr>
            </w:pPr>
            <w:r w:rsidRPr="00A57E8A">
              <w:rPr>
                <w:rFonts w:ascii="Times New Roman" w:hAnsi="Times New Roman" w:cs="Times New Roman"/>
                <w:b/>
                <w:iCs/>
                <w:sz w:val="24"/>
                <w:szCs w:val="24"/>
                <w:lang w:bidi="en-US"/>
              </w:rPr>
              <w:t>Содержание работы</w:t>
            </w:r>
          </w:p>
        </w:tc>
        <w:tc>
          <w:tcPr>
            <w:tcW w:w="1560" w:type="dxa"/>
            <w:tcBorders>
              <w:top w:val="single" w:sz="4" w:space="0" w:color="000000"/>
              <w:left w:val="single" w:sz="4" w:space="0" w:color="000000"/>
              <w:bottom w:val="single" w:sz="4" w:space="0" w:color="000000"/>
              <w:right w:val="single" w:sz="4" w:space="0" w:color="000000"/>
            </w:tcBorders>
          </w:tcPr>
          <w:p w:rsidR="00DF17D0" w:rsidRPr="00A57E8A" w:rsidRDefault="00DF17D0" w:rsidP="00CD7CB9">
            <w:pPr>
              <w:pStyle w:val="ab"/>
              <w:jc w:val="center"/>
              <w:rPr>
                <w:rFonts w:ascii="Times New Roman" w:hAnsi="Times New Roman" w:cs="Times New Roman"/>
                <w:b/>
                <w:i w:val="0"/>
                <w:sz w:val="24"/>
                <w:szCs w:val="24"/>
                <w:lang w:val="ru-RU"/>
              </w:rPr>
            </w:pPr>
            <w:r w:rsidRPr="00A57E8A">
              <w:rPr>
                <w:rFonts w:ascii="Times New Roman" w:hAnsi="Times New Roman" w:cs="Times New Roman"/>
                <w:b/>
                <w:i w:val="0"/>
                <w:sz w:val="24"/>
                <w:szCs w:val="24"/>
                <w:lang w:val="ru-RU"/>
              </w:rPr>
              <w:t>Сроки</w:t>
            </w:r>
          </w:p>
        </w:tc>
        <w:tc>
          <w:tcPr>
            <w:tcW w:w="2552" w:type="dxa"/>
            <w:tcBorders>
              <w:top w:val="single" w:sz="4" w:space="0" w:color="000000"/>
              <w:left w:val="single" w:sz="4" w:space="0" w:color="000000"/>
              <w:bottom w:val="single" w:sz="4" w:space="0" w:color="000000"/>
              <w:right w:val="single" w:sz="4" w:space="0" w:color="000000"/>
            </w:tcBorders>
          </w:tcPr>
          <w:p w:rsidR="00DF17D0" w:rsidRPr="00A57E8A" w:rsidRDefault="00DF17D0" w:rsidP="00CD7CB9">
            <w:pPr>
              <w:pStyle w:val="ab"/>
              <w:jc w:val="center"/>
              <w:rPr>
                <w:rFonts w:ascii="Times New Roman" w:hAnsi="Times New Roman" w:cs="Times New Roman"/>
                <w:b/>
                <w:i w:val="0"/>
                <w:sz w:val="24"/>
                <w:szCs w:val="24"/>
                <w:lang w:val="ru-RU"/>
              </w:rPr>
            </w:pPr>
            <w:r w:rsidRPr="00A57E8A">
              <w:rPr>
                <w:rFonts w:ascii="Times New Roman" w:hAnsi="Times New Roman" w:cs="Times New Roman"/>
                <w:b/>
                <w:i w:val="0"/>
                <w:sz w:val="24"/>
                <w:szCs w:val="24"/>
                <w:lang w:val="ru-RU"/>
              </w:rPr>
              <w:t>Ответственные</w:t>
            </w:r>
          </w:p>
        </w:tc>
      </w:tr>
      <w:tr w:rsidR="009C13B8" w:rsidRPr="00A57E8A" w:rsidTr="00DC1E18">
        <w:trPr>
          <w:trHeight w:val="318"/>
        </w:trPr>
        <w:tc>
          <w:tcPr>
            <w:tcW w:w="568" w:type="dxa"/>
            <w:tcBorders>
              <w:top w:val="single" w:sz="4" w:space="0" w:color="000000"/>
              <w:left w:val="single" w:sz="4" w:space="0" w:color="000000"/>
              <w:bottom w:val="single" w:sz="4" w:space="0" w:color="000000"/>
              <w:right w:val="single" w:sz="4" w:space="0" w:color="000000"/>
            </w:tcBorders>
          </w:tcPr>
          <w:p w:rsidR="009C13B8" w:rsidRPr="00A57E8A" w:rsidRDefault="009C13B8" w:rsidP="00A320E7">
            <w:pPr>
              <w:pStyle w:val="a8"/>
              <w:numPr>
                <w:ilvl w:val="0"/>
                <w:numId w:val="23"/>
              </w:numPr>
              <w:spacing w:after="0" w:line="240" w:lineRule="auto"/>
              <w:ind w:hanging="927"/>
              <w:jc w:val="both"/>
              <w:rPr>
                <w:rFonts w:ascii="Times New Roman" w:eastAsiaTheme="minorEastAsia" w:hAnsi="Times New Roman"/>
                <w:iCs/>
                <w:sz w:val="24"/>
                <w:szCs w:val="24"/>
                <w:lang w:bidi="en-US"/>
              </w:rPr>
            </w:pPr>
          </w:p>
        </w:tc>
        <w:tc>
          <w:tcPr>
            <w:tcW w:w="5243" w:type="dxa"/>
            <w:tcBorders>
              <w:top w:val="single" w:sz="4" w:space="0" w:color="000000"/>
              <w:left w:val="single" w:sz="4" w:space="0" w:color="000000"/>
              <w:bottom w:val="single" w:sz="4" w:space="0" w:color="000000"/>
              <w:right w:val="single" w:sz="4" w:space="0" w:color="000000"/>
            </w:tcBorders>
          </w:tcPr>
          <w:p w:rsidR="009C13B8" w:rsidRPr="00A57E8A" w:rsidRDefault="009C13B8" w:rsidP="009C13B8">
            <w:pPr>
              <w:spacing w:after="0" w:line="240" w:lineRule="auto"/>
              <w:contextualSpacing/>
              <w:rPr>
                <w:rFonts w:ascii="Times New Roman" w:hAnsi="Times New Roman" w:cs="Times New Roman"/>
                <w:iCs/>
                <w:sz w:val="24"/>
                <w:szCs w:val="24"/>
                <w:lang w:bidi="en-US"/>
              </w:rPr>
            </w:pPr>
            <w:r w:rsidRPr="00A57E8A">
              <w:rPr>
                <w:rFonts w:ascii="Times New Roman" w:hAnsi="Times New Roman" w:cs="Times New Roman"/>
                <w:iCs/>
                <w:sz w:val="24"/>
                <w:szCs w:val="24"/>
                <w:lang w:bidi="en-US"/>
              </w:rPr>
              <w:t>Курсы повышения квалификации и профессионального мастерства педагогов и администрации.</w:t>
            </w:r>
          </w:p>
        </w:tc>
        <w:tc>
          <w:tcPr>
            <w:tcW w:w="1560" w:type="dxa"/>
            <w:tcBorders>
              <w:top w:val="single" w:sz="4" w:space="0" w:color="000000"/>
              <w:left w:val="single" w:sz="4" w:space="0" w:color="000000"/>
              <w:bottom w:val="single" w:sz="4" w:space="0" w:color="000000"/>
              <w:right w:val="single" w:sz="4" w:space="0" w:color="000000"/>
            </w:tcBorders>
          </w:tcPr>
          <w:p w:rsidR="009C13B8" w:rsidRPr="00A57E8A" w:rsidRDefault="009C13B8" w:rsidP="009C13B8">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По плану ИРО  РТ, КФУ и др.</w:t>
            </w:r>
          </w:p>
        </w:tc>
        <w:tc>
          <w:tcPr>
            <w:tcW w:w="2552" w:type="dxa"/>
            <w:tcBorders>
              <w:top w:val="single" w:sz="4" w:space="0" w:color="000000"/>
              <w:left w:val="single" w:sz="4" w:space="0" w:color="000000"/>
              <w:bottom w:val="single" w:sz="4" w:space="0" w:color="000000"/>
              <w:right w:val="single" w:sz="4" w:space="0" w:color="000000"/>
            </w:tcBorders>
          </w:tcPr>
          <w:p w:rsidR="009C13B8" w:rsidRPr="00A57E8A" w:rsidRDefault="009C13B8" w:rsidP="009C13B8">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Ст. воспитатель</w:t>
            </w:r>
          </w:p>
          <w:p w:rsidR="009C13B8" w:rsidRPr="00A57E8A" w:rsidRDefault="009C13B8" w:rsidP="009C13B8">
            <w:pPr>
              <w:pStyle w:val="ab"/>
              <w:jc w:val="center"/>
              <w:rPr>
                <w:rFonts w:ascii="Times New Roman" w:hAnsi="Times New Roman" w:cs="Times New Roman"/>
                <w:i w:val="0"/>
                <w:sz w:val="24"/>
                <w:szCs w:val="24"/>
                <w:lang w:val="ru-RU"/>
              </w:rPr>
            </w:pPr>
          </w:p>
        </w:tc>
      </w:tr>
      <w:tr w:rsidR="009C13B8" w:rsidRPr="00A57E8A" w:rsidTr="00DC1E18">
        <w:trPr>
          <w:trHeight w:val="318"/>
        </w:trPr>
        <w:tc>
          <w:tcPr>
            <w:tcW w:w="568" w:type="dxa"/>
            <w:tcBorders>
              <w:top w:val="single" w:sz="4" w:space="0" w:color="000000"/>
              <w:left w:val="single" w:sz="4" w:space="0" w:color="000000"/>
              <w:bottom w:val="single" w:sz="4" w:space="0" w:color="000000"/>
              <w:right w:val="single" w:sz="4" w:space="0" w:color="000000"/>
            </w:tcBorders>
          </w:tcPr>
          <w:p w:rsidR="009C13B8" w:rsidRPr="00A57E8A" w:rsidRDefault="009C13B8" w:rsidP="00A320E7">
            <w:pPr>
              <w:pStyle w:val="a8"/>
              <w:numPr>
                <w:ilvl w:val="0"/>
                <w:numId w:val="23"/>
              </w:numPr>
              <w:spacing w:after="0" w:line="240" w:lineRule="auto"/>
              <w:ind w:hanging="927"/>
              <w:jc w:val="both"/>
              <w:rPr>
                <w:rFonts w:ascii="Times New Roman" w:eastAsiaTheme="minorEastAsia" w:hAnsi="Times New Roman"/>
                <w:iCs/>
                <w:sz w:val="24"/>
                <w:szCs w:val="24"/>
                <w:lang w:bidi="en-US"/>
              </w:rPr>
            </w:pPr>
          </w:p>
        </w:tc>
        <w:tc>
          <w:tcPr>
            <w:tcW w:w="5243" w:type="dxa"/>
            <w:tcBorders>
              <w:top w:val="single" w:sz="4" w:space="0" w:color="000000"/>
              <w:left w:val="single" w:sz="4" w:space="0" w:color="000000"/>
              <w:bottom w:val="single" w:sz="4" w:space="0" w:color="000000"/>
              <w:right w:val="single" w:sz="4" w:space="0" w:color="000000"/>
            </w:tcBorders>
          </w:tcPr>
          <w:p w:rsidR="009C13B8" w:rsidRPr="00A57E8A" w:rsidRDefault="009C13B8" w:rsidP="009C13B8">
            <w:pPr>
              <w:shd w:val="clear" w:color="auto" w:fill="FFFFFF"/>
              <w:tabs>
                <w:tab w:val="left" w:pos="426"/>
              </w:tabs>
              <w:spacing w:after="0" w:line="240" w:lineRule="auto"/>
              <w:rPr>
                <w:rFonts w:ascii="Times New Roman" w:hAnsi="Times New Roman" w:cs="Times New Roman"/>
                <w:iCs/>
                <w:sz w:val="24"/>
                <w:szCs w:val="24"/>
                <w:lang w:bidi="en-US"/>
              </w:rPr>
            </w:pPr>
            <w:r w:rsidRPr="00A57E8A">
              <w:rPr>
                <w:rFonts w:ascii="Times New Roman" w:hAnsi="Times New Roman" w:cs="Times New Roman"/>
                <w:iCs/>
                <w:sz w:val="24"/>
                <w:szCs w:val="24"/>
                <w:lang w:bidi="en-US"/>
              </w:rPr>
              <w:t>Определение наставников для молодых педагогов ДОО.</w:t>
            </w:r>
          </w:p>
        </w:tc>
        <w:tc>
          <w:tcPr>
            <w:tcW w:w="1560" w:type="dxa"/>
            <w:tcBorders>
              <w:top w:val="single" w:sz="4" w:space="0" w:color="000000"/>
              <w:left w:val="single" w:sz="4" w:space="0" w:color="000000"/>
              <w:bottom w:val="single" w:sz="4" w:space="0" w:color="000000"/>
              <w:right w:val="single" w:sz="4" w:space="0" w:color="000000"/>
            </w:tcBorders>
          </w:tcPr>
          <w:p w:rsidR="009C13B8" w:rsidRPr="00A57E8A" w:rsidRDefault="009C13B8" w:rsidP="003E7DA4">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Сентябрь</w:t>
            </w:r>
          </w:p>
        </w:tc>
        <w:tc>
          <w:tcPr>
            <w:tcW w:w="2552" w:type="dxa"/>
            <w:tcBorders>
              <w:top w:val="single" w:sz="4" w:space="0" w:color="000000"/>
              <w:left w:val="single" w:sz="4" w:space="0" w:color="000000"/>
              <w:bottom w:val="single" w:sz="4" w:space="0" w:color="000000"/>
              <w:right w:val="single" w:sz="4" w:space="0" w:color="000000"/>
            </w:tcBorders>
          </w:tcPr>
          <w:p w:rsidR="009C13B8" w:rsidRPr="00A57E8A" w:rsidRDefault="009C13B8" w:rsidP="009C13B8">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Ст. воспитатель</w:t>
            </w:r>
          </w:p>
          <w:p w:rsidR="009C13B8" w:rsidRPr="00A57E8A" w:rsidRDefault="009C13B8" w:rsidP="009C13B8">
            <w:pPr>
              <w:pStyle w:val="ab"/>
              <w:jc w:val="center"/>
              <w:rPr>
                <w:rFonts w:ascii="Times New Roman" w:hAnsi="Times New Roman" w:cs="Times New Roman"/>
                <w:i w:val="0"/>
                <w:sz w:val="24"/>
                <w:szCs w:val="24"/>
                <w:lang w:val="ru-RU"/>
              </w:rPr>
            </w:pPr>
          </w:p>
        </w:tc>
      </w:tr>
      <w:tr w:rsidR="009C13B8" w:rsidRPr="00A57E8A" w:rsidTr="00DC1E18">
        <w:trPr>
          <w:trHeight w:val="318"/>
        </w:trPr>
        <w:tc>
          <w:tcPr>
            <w:tcW w:w="568" w:type="dxa"/>
            <w:tcBorders>
              <w:top w:val="single" w:sz="4" w:space="0" w:color="000000"/>
              <w:left w:val="single" w:sz="4" w:space="0" w:color="000000"/>
              <w:bottom w:val="single" w:sz="4" w:space="0" w:color="000000"/>
              <w:right w:val="single" w:sz="4" w:space="0" w:color="000000"/>
            </w:tcBorders>
          </w:tcPr>
          <w:p w:rsidR="009C13B8" w:rsidRPr="00A57E8A" w:rsidRDefault="009C13B8" w:rsidP="00A320E7">
            <w:pPr>
              <w:pStyle w:val="a8"/>
              <w:numPr>
                <w:ilvl w:val="0"/>
                <w:numId w:val="23"/>
              </w:numPr>
              <w:spacing w:after="0" w:line="240" w:lineRule="auto"/>
              <w:ind w:hanging="927"/>
              <w:jc w:val="both"/>
              <w:rPr>
                <w:rFonts w:ascii="Times New Roman" w:eastAsiaTheme="minorEastAsia" w:hAnsi="Times New Roman"/>
                <w:iCs/>
                <w:sz w:val="24"/>
                <w:szCs w:val="24"/>
                <w:lang w:bidi="en-US"/>
              </w:rPr>
            </w:pPr>
          </w:p>
        </w:tc>
        <w:tc>
          <w:tcPr>
            <w:tcW w:w="5243" w:type="dxa"/>
            <w:tcBorders>
              <w:top w:val="single" w:sz="4" w:space="0" w:color="000000"/>
              <w:left w:val="single" w:sz="4" w:space="0" w:color="000000"/>
              <w:bottom w:val="single" w:sz="4" w:space="0" w:color="000000"/>
              <w:right w:val="single" w:sz="4" w:space="0" w:color="000000"/>
            </w:tcBorders>
          </w:tcPr>
          <w:p w:rsidR="009C13B8" w:rsidRPr="00A57E8A" w:rsidRDefault="009C13B8" w:rsidP="009C13B8">
            <w:pPr>
              <w:spacing w:after="0" w:line="240" w:lineRule="auto"/>
              <w:contextualSpacing/>
              <w:rPr>
                <w:rFonts w:ascii="Times New Roman" w:hAnsi="Times New Roman" w:cs="Times New Roman"/>
                <w:iCs/>
                <w:sz w:val="24"/>
                <w:szCs w:val="24"/>
                <w:lang w:bidi="en-US"/>
              </w:rPr>
            </w:pPr>
            <w:r w:rsidRPr="00A57E8A">
              <w:rPr>
                <w:rFonts w:ascii="Times New Roman" w:hAnsi="Times New Roman" w:cs="Times New Roman"/>
                <w:iCs/>
                <w:sz w:val="24"/>
                <w:szCs w:val="24"/>
                <w:lang w:bidi="en-US"/>
              </w:rPr>
              <w:t>Аттестация педагогических работников на соответствие занимаемой должности</w:t>
            </w:r>
          </w:p>
        </w:tc>
        <w:tc>
          <w:tcPr>
            <w:tcW w:w="1560" w:type="dxa"/>
            <w:tcBorders>
              <w:top w:val="single" w:sz="4" w:space="0" w:color="000000"/>
              <w:left w:val="single" w:sz="4" w:space="0" w:color="000000"/>
              <w:bottom w:val="single" w:sz="4" w:space="0" w:color="000000"/>
              <w:right w:val="single" w:sz="4" w:space="0" w:color="000000"/>
            </w:tcBorders>
          </w:tcPr>
          <w:p w:rsidR="009C13B8" w:rsidRPr="00A57E8A" w:rsidRDefault="009C13B8" w:rsidP="003E7DA4">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В течение года</w:t>
            </w:r>
          </w:p>
        </w:tc>
        <w:tc>
          <w:tcPr>
            <w:tcW w:w="2552" w:type="dxa"/>
            <w:tcBorders>
              <w:top w:val="single" w:sz="4" w:space="0" w:color="000000"/>
              <w:left w:val="single" w:sz="4" w:space="0" w:color="000000"/>
              <w:bottom w:val="single" w:sz="4" w:space="0" w:color="000000"/>
              <w:right w:val="single" w:sz="4" w:space="0" w:color="000000"/>
            </w:tcBorders>
          </w:tcPr>
          <w:p w:rsidR="009C13B8" w:rsidRPr="00A57E8A" w:rsidRDefault="009C13B8" w:rsidP="009C13B8">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Ст. воспитатель</w:t>
            </w:r>
          </w:p>
          <w:p w:rsidR="009C13B8" w:rsidRPr="00A57E8A" w:rsidRDefault="009C13B8" w:rsidP="009C13B8">
            <w:pPr>
              <w:pStyle w:val="ab"/>
              <w:jc w:val="center"/>
              <w:rPr>
                <w:rFonts w:ascii="Times New Roman" w:hAnsi="Times New Roman" w:cs="Times New Roman"/>
                <w:i w:val="0"/>
                <w:sz w:val="24"/>
                <w:szCs w:val="24"/>
                <w:lang w:val="ru-RU"/>
              </w:rPr>
            </w:pPr>
          </w:p>
        </w:tc>
      </w:tr>
      <w:tr w:rsidR="009C13B8" w:rsidRPr="00A57E8A" w:rsidTr="00DC1E18">
        <w:trPr>
          <w:trHeight w:val="318"/>
        </w:trPr>
        <w:tc>
          <w:tcPr>
            <w:tcW w:w="568" w:type="dxa"/>
            <w:tcBorders>
              <w:top w:val="single" w:sz="4" w:space="0" w:color="000000"/>
              <w:left w:val="single" w:sz="4" w:space="0" w:color="000000"/>
              <w:bottom w:val="single" w:sz="4" w:space="0" w:color="000000"/>
              <w:right w:val="single" w:sz="4" w:space="0" w:color="000000"/>
            </w:tcBorders>
          </w:tcPr>
          <w:p w:rsidR="009C13B8" w:rsidRPr="00A57E8A" w:rsidRDefault="009C13B8" w:rsidP="00A320E7">
            <w:pPr>
              <w:pStyle w:val="a8"/>
              <w:numPr>
                <w:ilvl w:val="0"/>
                <w:numId w:val="23"/>
              </w:numPr>
              <w:spacing w:after="0" w:line="240" w:lineRule="auto"/>
              <w:ind w:hanging="927"/>
              <w:jc w:val="both"/>
              <w:rPr>
                <w:rFonts w:ascii="Times New Roman" w:eastAsiaTheme="minorEastAsia" w:hAnsi="Times New Roman"/>
                <w:iCs/>
                <w:sz w:val="24"/>
                <w:szCs w:val="24"/>
                <w:lang w:bidi="en-US"/>
              </w:rPr>
            </w:pPr>
          </w:p>
        </w:tc>
        <w:tc>
          <w:tcPr>
            <w:tcW w:w="5243" w:type="dxa"/>
            <w:tcBorders>
              <w:top w:val="single" w:sz="4" w:space="0" w:color="000000"/>
              <w:left w:val="single" w:sz="4" w:space="0" w:color="000000"/>
              <w:bottom w:val="single" w:sz="4" w:space="0" w:color="000000"/>
              <w:right w:val="single" w:sz="4" w:space="0" w:color="000000"/>
            </w:tcBorders>
          </w:tcPr>
          <w:p w:rsidR="009C13B8" w:rsidRPr="00A57E8A" w:rsidRDefault="009C13B8" w:rsidP="009C13B8">
            <w:pPr>
              <w:spacing w:after="0" w:line="240" w:lineRule="auto"/>
              <w:rPr>
                <w:rFonts w:ascii="Times New Roman" w:hAnsi="Times New Roman" w:cs="Times New Roman"/>
                <w:iCs/>
                <w:sz w:val="24"/>
                <w:szCs w:val="24"/>
                <w:lang w:bidi="en-US"/>
              </w:rPr>
            </w:pPr>
            <w:r w:rsidRPr="00A57E8A">
              <w:rPr>
                <w:rFonts w:ascii="Times New Roman" w:hAnsi="Times New Roman" w:cs="Times New Roman"/>
                <w:iCs/>
                <w:sz w:val="24"/>
                <w:szCs w:val="24"/>
                <w:lang w:bidi="en-US"/>
              </w:rPr>
              <w:t>Работа аттестационной комиссии по СЗД</w:t>
            </w:r>
          </w:p>
          <w:p w:rsidR="009C13B8" w:rsidRPr="00A57E8A" w:rsidRDefault="009C13B8" w:rsidP="00A320E7">
            <w:pPr>
              <w:pStyle w:val="a8"/>
              <w:numPr>
                <w:ilvl w:val="1"/>
                <w:numId w:val="22"/>
              </w:numPr>
              <w:tabs>
                <w:tab w:val="clear" w:pos="720"/>
                <w:tab w:val="num" w:pos="33"/>
                <w:tab w:val="left" w:pos="501"/>
                <w:tab w:val="left" w:pos="600"/>
              </w:tabs>
              <w:spacing w:after="0" w:line="240" w:lineRule="auto"/>
              <w:ind w:left="33" w:firstLine="284"/>
              <w:rPr>
                <w:rFonts w:ascii="Times New Roman" w:eastAsiaTheme="minorEastAsia" w:hAnsi="Times New Roman"/>
                <w:iCs/>
                <w:sz w:val="24"/>
                <w:szCs w:val="24"/>
                <w:lang w:bidi="en-US"/>
              </w:rPr>
            </w:pPr>
            <w:r w:rsidRPr="00A57E8A">
              <w:rPr>
                <w:rFonts w:ascii="Times New Roman" w:eastAsiaTheme="minorEastAsia" w:hAnsi="Times New Roman"/>
                <w:iCs/>
                <w:sz w:val="24"/>
                <w:szCs w:val="24"/>
                <w:lang w:bidi="en-US"/>
              </w:rPr>
              <w:t>Ознакомление педагога с представлением, с нормативными документами, графиком проведения аттестации.</w:t>
            </w:r>
          </w:p>
          <w:p w:rsidR="009C13B8" w:rsidRPr="00A57E8A" w:rsidRDefault="009C13B8" w:rsidP="00A320E7">
            <w:pPr>
              <w:pStyle w:val="a8"/>
              <w:numPr>
                <w:ilvl w:val="1"/>
                <w:numId w:val="22"/>
              </w:numPr>
              <w:tabs>
                <w:tab w:val="clear" w:pos="720"/>
                <w:tab w:val="num" w:pos="33"/>
                <w:tab w:val="left" w:pos="501"/>
                <w:tab w:val="left" w:pos="600"/>
              </w:tabs>
              <w:spacing w:after="0" w:line="240" w:lineRule="auto"/>
              <w:ind w:left="33" w:firstLine="284"/>
              <w:rPr>
                <w:rFonts w:ascii="Times New Roman" w:eastAsiaTheme="minorEastAsia" w:hAnsi="Times New Roman"/>
                <w:iCs/>
                <w:sz w:val="24"/>
                <w:szCs w:val="24"/>
                <w:lang w:bidi="en-US"/>
              </w:rPr>
            </w:pPr>
            <w:r w:rsidRPr="00A57E8A">
              <w:rPr>
                <w:rFonts w:ascii="Times New Roman" w:eastAsiaTheme="minorEastAsia" w:hAnsi="Times New Roman"/>
                <w:iCs/>
                <w:sz w:val="24"/>
                <w:szCs w:val="24"/>
                <w:lang w:bidi="en-US"/>
              </w:rPr>
              <w:t>Экспертиза педагогической деятельности.</w:t>
            </w:r>
          </w:p>
          <w:p w:rsidR="009C13B8" w:rsidRPr="00A57E8A" w:rsidRDefault="009C13B8" w:rsidP="00A320E7">
            <w:pPr>
              <w:pStyle w:val="a8"/>
              <w:numPr>
                <w:ilvl w:val="1"/>
                <w:numId w:val="22"/>
              </w:numPr>
              <w:tabs>
                <w:tab w:val="clear" w:pos="720"/>
                <w:tab w:val="num" w:pos="33"/>
                <w:tab w:val="left" w:pos="501"/>
                <w:tab w:val="left" w:pos="600"/>
              </w:tabs>
              <w:spacing w:after="0" w:line="240" w:lineRule="auto"/>
              <w:ind w:left="33" w:firstLine="284"/>
              <w:rPr>
                <w:rFonts w:ascii="Times New Roman" w:eastAsiaTheme="minorEastAsia" w:hAnsi="Times New Roman"/>
                <w:iCs/>
                <w:sz w:val="24"/>
                <w:szCs w:val="24"/>
                <w:lang w:bidi="en-US"/>
              </w:rPr>
            </w:pPr>
            <w:r w:rsidRPr="00A57E8A">
              <w:rPr>
                <w:rFonts w:ascii="Times New Roman" w:eastAsiaTheme="minorEastAsia" w:hAnsi="Times New Roman"/>
                <w:iCs/>
                <w:sz w:val="24"/>
                <w:szCs w:val="24"/>
                <w:lang w:bidi="en-US"/>
              </w:rPr>
              <w:t xml:space="preserve">Организация  тестирование (написание конспекта, решение пед.ситуаций). Изучение материала.   </w:t>
            </w:r>
          </w:p>
          <w:p w:rsidR="009C13B8" w:rsidRPr="00A57E8A" w:rsidRDefault="009C13B8" w:rsidP="00A320E7">
            <w:pPr>
              <w:pStyle w:val="a8"/>
              <w:numPr>
                <w:ilvl w:val="1"/>
                <w:numId w:val="22"/>
              </w:numPr>
              <w:tabs>
                <w:tab w:val="clear" w:pos="720"/>
                <w:tab w:val="num" w:pos="33"/>
                <w:tab w:val="left" w:pos="501"/>
                <w:tab w:val="left" w:pos="600"/>
              </w:tabs>
              <w:spacing w:after="0" w:line="240" w:lineRule="auto"/>
              <w:ind w:left="33" w:firstLine="284"/>
              <w:rPr>
                <w:rFonts w:ascii="Times New Roman" w:eastAsiaTheme="minorEastAsia" w:hAnsi="Times New Roman"/>
                <w:iCs/>
                <w:sz w:val="24"/>
                <w:szCs w:val="24"/>
                <w:lang w:bidi="en-US"/>
              </w:rPr>
            </w:pPr>
            <w:r w:rsidRPr="00A57E8A">
              <w:rPr>
                <w:rFonts w:ascii="Times New Roman" w:eastAsiaTheme="minorEastAsia" w:hAnsi="Times New Roman"/>
                <w:iCs/>
                <w:sz w:val="24"/>
                <w:szCs w:val="24"/>
                <w:lang w:bidi="en-US"/>
              </w:rPr>
              <w:t>Проведение заседания. Вручение выписки из протокола заседания аттестационной комиссии.</w:t>
            </w:r>
          </w:p>
        </w:tc>
        <w:tc>
          <w:tcPr>
            <w:tcW w:w="1560" w:type="dxa"/>
            <w:tcBorders>
              <w:top w:val="single" w:sz="4" w:space="0" w:color="000000"/>
              <w:left w:val="single" w:sz="4" w:space="0" w:color="000000"/>
              <w:bottom w:val="single" w:sz="4" w:space="0" w:color="000000"/>
              <w:right w:val="single" w:sz="4" w:space="0" w:color="000000"/>
            </w:tcBorders>
          </w:tcPr>
          <w:p w:rsidR="009C13B8" w:rsidRPr="00A57E8A" w:rsidRDefault="009C13B8" w:rsidP="003E7DA4">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В течение года</w:t>
            </w:r>
          </w:p>
        </w:tc>
        <w:tc>
          <w:tcPr>
            <w:tcW w:w="2552" w:type="dxa"/>
            <w:tcBorders>
              <w:top w:val="single" w:sz="4" w:space="0" w:color="000000"/>
              <w:left w:val="single" w:sz="4" w:space="0" w:color="000000"/>
              <w:bottom w:val="single" w:sz="4" w:space="0" w:color="000000"/>
              <w:right w:val="single" w:sz="4" w:space="0" w:color="000000"/>
            </w:tcBorders>
          </w:tcPr>
          <w:p w:rsidR="009C13B8" w:rsidRPr="00A57E8A" w:rsidRDefault="009C13B8" w:rsidP="009C13B8">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Ст. воспитатель</w:t>
            </w:r>
          </w:p>
          <w:p w:rsidR="009C13B8" w:rsidRPr="00A57E8A" w:rsidRDefault="009C13B8" w:rsidP="009C13B8">
            <w:pPr>
              <w:pStyle w:val="ab"/>
              <w:jc w:val="center"/>
              <w:rPr>
                <w:rFonts w:ascii="Times New Roman" w:hAnsi="Times New Roman" w:cs="Times New Roman"/>
                <w:i w:val="0"/>
                <w:sz w:val="24"/>
                <w:szCs w:val="24"/>
                <w:lang w:val="ru-RU"/>
              </w:rPr>
            </w:pPr>
          </w:p>
        </w:tc>
      </w:tr>
      <w:tr w:rsidR="004B133B" w:rsidRPr="00A57E8A" w:rsidTr="00DC1E18">
        <w:trPr>
          <w:trHeight w:val="318"/>
        </w:trPr>
        <w:tc>
          <w:tcPr>
            <w:tcW w:w="568" w:type="dxa"/>
            <w:tcBorders>
              <w:top w:val="single" w:sz="4" w:space="0" w:color="000000"/>
              <w:left w:val="single" w:sz="4" w:space="0" w:color="000000"/>
              <w:bottom w:val="single" w:sz="4" w:space="0" w:color="000000"/>
              <w:right w:val="single" w:sz="4" w:space="0" w:color="000000"/>
            </w:tcBorders>
          </w:tcPr>
          <w:p w:rsidR="004B133B" w:rsidRPr="00A57E8A" w:rsidRDefault="004B133B" w:rsidP="00A320E7">
            <w:pPr>
              <w:pStyle w:val="a8"/>
              <w:numPr>
                <w:ilvl w:val="0"/>
                <w:numId w:val="23"/>
              </w:numPr>
              <w:spacing w:after="0" w:line="240" w:lineRule="auto"/>
              <w:ind w:hanging="927"/>
              <w:jc w:val="both"/>
              <w:rPr>
                <w:rFonts w:ascii="Times New Roman" w:eastAsiaTheme="minorHAnsi" w:hAnsi="Times New Roman"/>
                <w:iCs/>
                <w:sz w:val="24"/>
                <w:szCs w:val="24"/>
                <w:lang w:bidi="en-US"/>
              </w:rPr>
            </w:pPr>
          </w:p>
        </w:tc>
        <w:tc>
          <w:tcPr>
            <w:tcW w:w="5243" w:type="dxa"/>
            <w:tcBorders>
              <w:top w:val="single" w:sz="4" w:space="0" w:color="000000"/>
              <w:left w:val="single" w:sz="4" w:space="0" w:color="000000"/>
              <w:bottom w:val="single" w:sz="4" w:space="0" w:color="000000"/>
              <w:right w:val="single" w:sz="4" w:space="0" w:color="000000"/>
            </w:tcBorders>
          </w:tcPr>
          <w:p w:rsidR="004B133B" w:rsidRPr="00A57E8A" w:rsidRDefault="004B133B" w:rsidP="00CD7CB9">
            <w:pPr>
              <w:shd w:val="clear" w:color="auto" w:fill="FFFFFF"/>
              <w:tabs>
                <w:tab w:val="left" w:pos="426"/>
              </w:tabs>
              <w:spacing w:after="0" w:line="240" w:lineRule="auto"/>
              <w:jc w:val="both"/>
              <w:rPr>
                <w:rFonts w:ascii="Times New Roman" w:hAnsi="Times New Roman" w:cs="Times New Roman"/>
                <w:iCs/>
                <w:sz w:val="24"/>
                <w:szCs w:val="24"/>
                <w:lang w:bidi="en-US"/>
              </w:rPr>
            </w:pPr>
            <w:r w:rsidRPr="00A57E8A">
              <w:rPr>
                <w:rFonts w:ascii="Times New Roman" w:hAnsi="Times New Roman" w:cs="Times New Roman"/>
                <w:iCs/>
                <w:sz w:val="24"/>
                <w:szCs w:val="24"/>
                <w:lang w:bidi="en-US"/>
              </w:rPr>
              <w:t>Самообразование педагогов по планам повышения профессиональной компетентности.</w:t>
            </w:r>
          </w:p>
        </w:tc>
        <w:tc>
          <w:tcPr>
            <w:tcW w:w="1560" w:type="dxa"/>
            <w:tcBorders>
              <w:top w:val="single" w:sz="4" w:space="0" w:color="000000"/>
              <w:left w:val="single" w:sz="4" w:space="0" w:color="000000"/>
              <w:bottom w:val="single" w:sz="4" w:space="0" w:color="000000"/>
              <w:right w:val="single" w:sz="4" w:space="0" w:color="000000"/>
            </w:tcBorders>
          </w:tcPr>
          <w:p w:rsidR="004B133B" w:rsidRPr="00A57E8A" w:rsidRDefault="004B133B"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В течение года</w:t>
            </w:r>
          </w:p>
        </w:tc>
        <w:tc>
          <w:tcPr>
            <w:tcW w:w="2552" w:type="dxa"/>
            <w:tcBorders>
              <w:top w:val="single" w:sz="4" w:space="0" w:color="000000"/>
              <w:left w:val="single" w:sz="4" w:space="0" w:color="000000"/>
              <w:bottom w:val="single" w:sz="4" w:space="0" w:color="000000"/>
              <w:right w:val="single" w:sz="4" w:space="0" w:color="000000"/>
            </w:tcBorders>
          </w:tcPr>
          <w:p w:rsidR="004B133B" w:rsidRPr="00A57E8A" w:rsidRDefault="004B133B"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Педагогический коллектив</w:t>
            </w:r>
          </w:p>
        </w:tc>
      </w:tr>
      <w:tr w:rsidR="001F1A5C" w:rsidRPr="00B06D75" w:rsidTr="00DC1E18">
        <w:trPr>
          <w:trHeight w:val="318"/>
        </w:trPr>
        <w:tc>
          <w:tcPr>
            <w:tcW w:w="568" w:type="dxa"/>
            <w:tcBorders>
              <w:top w:val="single" w:sz="4" w:space="0" w:color="000000"/>
              <w:left w:val="single" w:sz="4" w:space="0" w:color="000000"/>
              <w:bottom w:val="single" w:sz="4" w:space="0" w:color="000000"/>
              <w:right w:val="single" w:sz="4" w:space="0" w:color="000000"/>
            </w:tcBorders>
          </w:tcPr>
          <w:p w:rsidR="004B133B" w:rsidRPr="00B06D75" w:rsidRDefault="004B133B" w:rsidP="00A320E7">
            <w:pPr>
              <w:pStyle w:val="a8"/>
              <w:numPr>
                <w:ilvl w:val="0"/>
                <w:numId w:val="23"/>
              </w:numPr>
              <w:spacing w:after="0" w:line="240" w:lineRule="auto"/>
              <w:ind w:hanging="927"/>
              <w:jc w:val="both"/>
              <w:rPr>
                <w:rFonts w:ascii="Times New Roman" w:eastAsiaTheme="minorEastAsia" w:hAnsi="Times New Roman"/>
                <w:iCs/>
                <w:sz w:val="24"/>
                <w:szCs w:val="24"/>
                <w:lang w:bidi="en-US"/>
              </w:rPr>
            </w:pPr>
          </w:p>
        </w:tc>
        <w:tc>
          <w:tcPr>
            <w:tcW w:w="5243" w:type="dxa"/>
            <w:tcBorders>
              <w:top w:val="single" w:sz="4" w:space="0" w:color="000000"/>
              <w:left w:val="single" w:sz="4" w:space="0" w:color="000000"/>
              <w:bottom w:val="single" w:sz="4" w:space="0" w:color="000000"/>
              <w:right w:val="single" w:sz="4" w:space="0" w:color="000000"/>
            </w:tcBorders>
          </w:tcPr>
          <w:p w:rsidR="004B133B" w:rsidRPr="00B06D75" w:rsidRDefault="004B133B" w:rsidP="00CD7CB9">
            <w:pPr>
              <w:shd w:val="clear" w:color="auto" w:fill="FFFFFF"/>
              <w:tabs>
                <w:tab w:val="left" w:pos="426"/>
              </w:tabs>
              <w:spacing w:after="0" w:line="240" w:lineRule="auto"/>
              <w:rPr>
                <w:rFonts w:ascii="Times New Roman" w:hAnsi="Times New Roman" w:cs="Times New Roman"/>
                <w:iCs/>
                <w:sz w:val="24"/>
                <w:szCs w:val="24"/>
                <w:lang w:bidi="en-US"/>
              </w:rPr>
            </w:pPr>
            <w:r w:rsidRPr="00B06D75">
              <w:rPr>
                <w:rFonts w:ascii="Times New Roman" w:hAnsi="Times New Roman" w:cs="Times New Roman"/>
                <w:iCs/>
                <w:sz w:val="24"/>
                <w:szCs w:val="24"/>
                <w:lang w:bidi="en-US"/>
              </w:rPr>
              <w:t>Сотрудничество между НОУ ДПО «ЦСГО» по полилингвальному образованию. Экспериментальная площадка ФИРО.</w:t>
            </w:r>
          </w:p>
        </w:tc>
        <w:tc>
          <w:tcPr>
            <w:tcW w:w="1560" w:type="dxa"/>
            <w:tcBorders>
              <w:top w:val="single" w:sz="4" w:space="0" w:color="000000"/>
              <w:left w:val="single" w:sz="4" w:space="0" w:color="000000"/>
              <w:bottom w:val="single" w:sz="4" w:space="0" w:color="000000"/>
              <w:right w:val="single" w:sz="4" w:space="0" w:color="000000"/>
            </w:tcBorders>
          </w:tcPr>
          <w:p w:rsidR="004B133B" w:rsidRPr="00B06D75" w:rsidRDefault="004B133B" w:rsidP="00CD7CB9">
            <w:pPr>
              <w:pStyle w:val="ab"/>
              <w:jc w:val="center"/>
              <w:rPr>
                <w:rFonts w:ascii="Times New Roman" w:hAnsi="Times New Roman" w:cs="Times New Roman"/>
                <w:i w:val="0"/>
                <w:sz w:val="24"/>
                <w:szCs w:val="24"/>
                <w:lang w:val="ru-RU"/>
              </w:rPr>
            </w:pPr>
            <w:r w:rsidRPr="00B06D75">
              <w:rPr>
                <w:rFonts w:ascii="Times New Roman" w:hAnsi="Times New Roman" w:cs="Times New Roman"/>
                <w:i w:val="0"/>
                <w:sz w:val="24"/>
                <w:szCs w:val="24"/>
                <w:lang w:val="ru-RU"/>
              </w:rPr>
              <w:t>В течение года</w:t>
            </w:r>
          </w:p>
        </w:tc>
        <w:tc>
          <w:tcPr>
            <w:tcW w:w="2552" w:type="dxa"/>
            <w:tcBorders>
              <w:top w:val="single" w:sz="4" w:space="0" w:color="000000"/>
              <w:left w:val="single" w:sz="4" w:space="0" w:color="000000"/>
              <w:bottom w:val="single" w:sz="4" w:space="0" w:color="000000"/>
              <w:right w:val="single" w:sz="4" w:space="0" w:color="000000"/>
            </w:tcBorders>
          </w:tcPr>
          <w:p w:rsidR="004B133B" w:rsidRPr="00B06D75" w:rsidRDefault="004B133B" w:rsidP="00CD7CB9">
            <w:pPr>
              <w:pStyle w:val="ab"/>
              <w:jc w:val="center"/>
              <w:rPr>
                <w:rFonts w:ascii="Times New Roman" w:hAnsi="Times New Roman" w:cs="Times New Roman"/>
                <w:i w:val="0"/>
                <w:sz w:val="24"/>
                <w:szCs w:val="24"/>
                <w:lang w:val="ru-RU"/>
              </w:rPr>
            </w:pPr>
            <w:r w:rsidRPr="00B06D75">
              <w:rPr>
                <w:rFonts w:ascii="Times New Roman" w:hAnsi="Times New Roman" w:cs="Times New Roman"/>
                <w:i w:val="0"/>
                <w:sz w:val="24"/>
                <w:szCs w:val="24"/>
                <w:lang w:val="ru-RU"/>
              </w:rPr>
              <w:t>Ст. воспитатель</w:t>
            </w:r>
          </w:p>
          <w:p w:rsidR="004B133B" w:rsidRPr="00B06D75" w:rsidRDefault="004B133B" w:rsidP="00CD7CB9">
            <w:pPr>
              <w:pStyle w:val="ab"/>
              <w:jc w:val="center"/>
              <w:rPr>
                <w:rFonts w:ascii="Times New Roman" w:hAnsi="Times New Roman" w:cs="Times New Roman"/>
                <w:i w:val="0"/>
                <w:sz w:val="24"/>
                <w:szCs w:val="24"/>
                <w:lang w:val="ru-RU"/>
              </w:rPr>
            </w:pPr>
          </w:p>
        </w:tc>
      </w:tr>
      <w:tr w:rsidR="00C05134" w:rsidRPr="00A57E8A" w:rsidTr="00DC1E18">
        <w:trPr>
          <w:trHeight w:val="318"/>
        </w:trPr>
        <w:tc>
          <w:tcPr>
            <w:tcW w:w="568" w:type="dxa"/>
            <w:tcBorders>
              <w:top w:val="single" w:sz="4" w:space="0" w:color="000000"/>
              <w:left w:val="single" w:sz="4" w:space="0" w:color="000000"/>
              <w:bottom w:val="single" w:sz="4" w:space="0" w:color="000000"/>
              <w:right w:val="single" w:sz="4" w:space="0" w:color="000000"/>
            </w:tcBorders>
          </w:tcPr>
          <w:p w:rsidR="00C05134" w:rsidRPr="00A57E8A" w:rsidRDefault="00C05134" w:rsidP="00A320E7">
            <w:pPr>
              <w:pStyle w:val="a8"/>
              <w:numPr>
                <w:ilvl w:val="0"/>
                <w:numId w:val="23"/>
              </w:numPr>
              <w:spacing w:after="0" w:line="240" w:lineRule="auto"/>
              <w:ind w:hanging="893"/>
              <w:jc w:val="both"/>
              <w:rPr>
                <w:rFonts w:ascii="Times New Roman" w:eastAsiaTheme="minorEastAsia" w:hAnsi="Times New Roman"/>
                <w:iCs/>
                <w:sz w:val="24"/>
                <w:szCs w:val="24"/>
                <w:lang w:bidi="en-US"/>
              </w:rPr>
            </w:pPr>
          </w:p>
        </w:tc>
        <w:tc>
          <w:tcPr>
            <w:tcW w:w="5243" w:type="dxa"/>
            <w:tcBorders>
              <w:top w:val="single" w:sz="4" w:space="0" w:color="000000"/>
              <w:left w:val="single" w:sz="4" w:space="0" w:color="000000"/>
              <w:bottom w:val="single" w:sz="4" w:space="0" w:color="000000"/>
              <w:right w:val="single" w:sz="4" w:space="0" w:color="000000"/>
            </w:tcBorders>
          </w:tcPr>
          <w:p w:rsidR="00C05134" w:rsidRPr="00A57E8A" w:rsidRDefault="00C05134" w:rsidP="000A00C1">
            <w:pPr>
              <w:shd w:val="clear" w:color="auto" w:fill="FFFFFF"/>
              <w:spacing w:after="0" w:line="240" w:lineRule="auto"/>
              <w:ind w:left="65"/>
              <w:rPr>
                <w:rFonts w:ascii="Times New Roman" w:hAnsi="Times New Roman" w:cs="Times New Roman"/>
                <w:iCs/>
                <w:sz w:val="24"/>
                <w:szCs w:val="24"/>
                <w:lang w:bidi="en-US"/>
              </w:rPr>
            </w:pPr>
            <w:r w:rsidRPr="00A57E8A">
              <w:rPr>
                <w:rFonts w:ascii="Times New Roman" w:hAnsi="Times New Roman" w:cs="Times New Roman"/>
                <w:iCs/>
                <w:sz w:val="24"/>
                <w:szCs w:val="24"/>
                <w:lang w:bidi="en-US"/>
              </w:rPr>
              <w:t>Аттестационные тестирования педагогических работников на квалификационную категорию</w:t>
            </w:r>
            <w:r w:rsidR="00F25F24" w:rsidRPr="00A57E8A">
              <w:rPr>
                <w:rFonts w:ascii="Times New Roman" w:hAnsi="Times New Roman" w:cs="Times New Roman"/>
                <w:iCs/>
                <w:sz w:val="24"/>
                <w:szCs w:val="24"/>
                <w:lang w:bidi="en-US"/>
              </w:rPr>
              <w:t>.</w:t>
            </w:r>
          </w:p>
        </w:tc>
        <w:tc>
          <w:tcPr>
            <w:tcW w:w="1560" w:type="dxa"/>
            <w:tcBorders>
              <w:top w:val="single" w:sz="4" w:space="0" w:color="000000"/>
              <w:left w:val="single" w:sz="4" w:space="0" w:color="000000"/>
              <w:bottom w:val="single" w:sz="4" w:space="0" w:color="000000"/>
              <w:right w:val="single" w:sz="4" w:space="0" w:color="000000"/>
            </w:tcBorders>
          </w:tcPr>
          <w:p w:rsidR="00C05134" w:rsidRPr="00A57E8A" w:rsidRDefault="00C05134"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Декабрь</w:t>
            </w:r>
          </w:p>
        </w:tc>
        <w:tc>
          <w:tcPr>
            <w:tcW w:w="2552" w:type="dxa"/>
            <w:tcBorders>
              <w:top w:val="single" w:sz="4" w:space="0" w:color="000000"/>
              <w:left w:val="single" w:sz="4" w:space="0" w:color="000000"/>
              <w:bottom w:val="single" w:sz="4" w:space="0" w:color="000000"/>
              <w:right w:val="single" w:sz="4" w:space="0" w:color="000000"/>
            </w:tcBorders>
          </w:tcPr>
          <w:p w:rsidR="00C05134" w:rsidRPr="00A57E8A" w:rsidRDefault="00C05134"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Ст. воспитатель</w:t>
            </w:r>
          </w:p>
          <w:p w:rsidR="00C05134" w:rsidRPr="00A57E8A" w:rsidRDefault="00C05134" w:rsidP="00CD7CB9">
            <w:pPr>
              <w:pStyle w:val="ab"/>
              <w:jc w:val="center"/>
              <w:rPr>
                <w:rFonts w:ascii="Times New Roman" w:hAnsi="Times New Roman" w:cs="Times New Roman"/>
                <w:i w:val="0"/>
                <w:sz w:val="24"/>
                <w:szCs w:val="24"/>
                <w:lang w:val="ru-RU"/>
              </w:rPr>
            </w:pPr>
          </w:p>
        </w:tc>
      </w:tr>
      <w:tr w:rsidR="00C05134" w:rsidRPr="00A57E8A" w:rsidTr="00DC1E18">
        <w:trPr>
          <w:trHeight w:val="318"/>
        </w:trPr>
        <w:tc>
          <w:tcPr>
            <w:tcW w:w="568" w:type="dxa"/>
            <w:tcBorders>
              <w:top w:val="single" w:sz="4" w:space="0" w:color="000000"/>
              <w:left w:val="single" w:sz="4" w:space="0" w:color="000000"/>
              <w:bottom w:val="single" w:sz="4" w:space="0" w:color="000000"/>
              <w:right w:val="single" w:sz="4" w:space="0" w:color="000000"/>
            </w:tcBorders>
          </w:tcPr>
          <w:p w:rsidR="00C05134" w:rsidRPr="00A57E8A" w:rsidRDefault="00C05134" w:rsidP="00A320E7">
            <w:pPr>
              <w:pStyle w:val="a8"/>
              <w:numPr>
                <w:ilvl w:val="0"/>
                <w:numId w:val="23"/>
              </w:numPr>
              <w:spacing w:after="0" w:line="240" w:lineRule="auto"/>
              <w:ind w:hanging="893"/>
              <w:jc w:val="both"/>
              <w:rPr>
                <w:rFonts w:ascii="Times New Roman" w:eastAsiaTheme="minorEastAsia" w:hAnsi="Times New Roman"/>
                <w:iCs/>
                <w:sz w:val="24"/>
                <w:szCs w:val="24"/>
                <w:lang w:bidi="en-US"/>
              </w:rPr>
            </w:pPr>
          </w:p>
        </w:tc>
        <w:tc>
          <w:tcPr>
            <w:tcW w:w="5243" w:type="dxa"/>
            <w:tcBorders>
              <w:top w:val="single" w:sz="4" w:space="0" w:color="000000"/>
              <w:left w:val="single" w:sz="4" w:space="0" w:color="000000"/>
              <w:bottom w:val="single" w:sz="4" w:space="0" w:color="000000"/>
              <w:right w:val="single" w:sz="4" w:space="0" w:color="000000"/>
            </w:tcBorders>
          </w:tcPr>
          <w:p w:rsidR="00C05134" w:rsidRPr="00A57E8A" w:rsidRDefault="00C05134" w:rsidP="00434046">
            <w:pPr>
              <w:shd w:val="clear" w:color="auto" w:fill="FFFFFF"/>
              <w:spacing w:after="0" w:line="240" w:lineRule="auto"/>
              <w:ind w:left="65"/>
              <w:rPr>
                <w:rFonts w:ascii="Times New Roman" w:hAnsi="Times New Roman" w:cs="Times New Roman"/>
                <w:iCs/>
                <w:sz w:val="24"/>
                <w:szCs w:val="24"/>
                <w:lang w:bidi="en-US"/>
              </w:rPr>
            </w:pPr>
            <w:r w:rsidRPr="00A57E8A">
              <w:rPr>
                <w:rFonts w:ascii="Times New Roman" w:hAnsi="Times New Roman" w:cs="Times New Roman"/>
                <w:iCs/>
                <w:sz w:val="24"/>
                <w:szCs w:val="24"/>
                <w:lang w:bidi="en-US"/>
              </w:rPr>
              <w:t xml:space="preserve">Открытые просмотры </w:t>
            </w:r>
            <w:r w:rsidR="00434046" w:rsidRPr="00A57E8A">
              <w:rPr>
                <w:rFonts w:ascii="Times New Roman" w:hAnsi="Times New Roman" w:cs="Times New Roman"/>
                <w:iCs/>
                <w:sz w:val="24"/>
                <w:szCs w:val="24"/>
                <w:lang w:bidi="en-US"/>
              </w:rPr>
              <w:t>по образовательным областям</w:t>
            </w:r>
          </w:p>
        </w:tc>
        <w:tc>
          <w:tcPr>
            <w:tcW w:w="1560" w:type="dxa"/>
            <w:tcBorders>
              <w:top w:val="single" w:sz="4" w:space="0" w:color="000000"/>
              <w:left w:val="single" w:sz="4" w:space="0" w:color="000000"/>
              <w:bottom w:val="single" w:sz="4" w:space="0" w:color="000000"/>
              <w:right w:val="single" w:sz="4" w:space="0" w:color="000000"/>
            </w:tcBorders>
          </w:tcPr>
          <w:p w:rsidR="00C05134" w:rsidRPr="00A57E8A" w:rsidRDefault="00434046"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В течение года</w:t>
            </w:r>
          </w:p>
        </w:tc>
        <w:tc>
          <w:tcPr>
            <w:tcW w:w="2552" w:type="dxa"/>
            <w:tcBorders>
              <w:top w:val="single" w:sz="4" w:space="0" w:color="000000"/>
              <w:left w:val="single" w:sz="4" w:space="0" w:color="000000"/>
              <w:bottom w:val="single" w:sz="4" w:space="0" w:color="000000"/>
              <w:right w:val="single" w:sz="4" w:space="0" w:color="000000"/>
            </w:tcBorders>
          </w:tcPr>
          <w:p w:rsidR="00C05134" w:rsidRPr="00A57E8A" w:rsidRDefault="00C05134"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Ст. воспитатель,</w:t>
            </w:r>
          </w:p>
          <w:p w:rsidR="00C05134" w:rsidRPr="00A57E8A" w:rsidRDefault="00C05134"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все педагоги</w:t>
            </w:r>
          </w:p>
        </w:tc>
      </w:tr>
      <w:tr w:rsidR="00C05134" w:rsidRPr="00A57E8A" w:rsidTr="00DC1E18">
        <w:trPr>
          <w:trHeight w:val="318"/>
        </w:trPr>
        <w:tc>
          <w:tcPr>
            <w:tcW w:w="568" w:type="dxa"/>
            <w:tcBorders>
              <w:top w:val="single" w:sz="4" w:space="0" w:color="000000"/>
              <w:left w:val="single" w:sz="4" w:space="0" w:color="000000"/>
              <w:bottom w:val="single" w:sz="4" w:space="0" w:color="000000"/>
              <w:right w:val="single" w:sz="4" w:space="0" w:color="000000"/>
            </w:tcBorders>
          </w:tcPr>
          <w:p w:rsidR="00C05134" w:rsidRPr="00A57E8A" w:rsidRDefault="00C05134" w:rsidP="00A320E7">
            <w:pPr>
              <w:pStyle w:val="a8"/>
              <w:numPr>
                <w:ilvl w:val="0"/>
                <w:numId w:val="23"/>
              </w:numPr>
              <w:spacing w:after="0" w:line="240" w:lineRule="auto"/>
              <w:ind w:hanging="893"/>
              <w:jc w:val="both"/>
              <w:rPr>
                <w:rFonts w:ascii="Times New Roman" w:eastAsiaTheme="minorEastAsia" w:hAnsi="Times New Roman"/>
                <w:iCs/>
                <w:sz w:val="24"/>
                <w:szCs w:val="24"/>
                <w:lang w:bidi="en-US"/>
              </w:rPr>
            </w:pPr>
          </w:p>
        </w:tc>
        <w:tc>
          <w:tcPr>
            <w:tcW w:w="5243" w:type="dxa"/>
            <w:tcBorders>
              <w:top w:val="single" w:sz="4" w:space="0" w:color="000000"/>
              <w:left w:val="single" w:sz="4" w:space="0" w:color="000000"/>
              <w:bottom w:val="single" w:sz="4" w:space="0" w:color="000000"/>
              <w:right w:val="single" w:sz="4" w:space="0" w:color="000000"/>
            </w:tcBorders>
          </w:tcPr>
          <w:p w:rsidR="00C05134" w:rsidRPr="00A57E8A" w:rsidRDefault="00C05134" w:rsidP="00CD7CB9">
            <w:pPr>
              <w:shd w:val="clear" w:color="auto" w:fill="FFFFFF"/>
              <w:spacing w:after="0" w:line="240" w:lineRule="auto"/>
              <w:jc w:val="both"/>
              <w:rPr>
                <w:rFonts w:ascii="Times New Roman" w:hAnsi="Times New Roman" w:cs="Times New Roman"/>
                <w:iCs/>
                <w:sz w:val="24"/>
                <w:szCs w:val="24"/>
                <w:lang w:bidi="en-US"/>
              </w:rPr>
            </w:pPr>
            <w:r w:rsidRPr="00A57E8A">
              <w:rPr>
                <w:rFonts w:ascii="Times New Roman" w:hAnsi="Times New Roman" w:cs="Times New Roman"/>
                <w:iCs/>
                <w:sz w:val="24"/>
                <w:szCs w:val="24"/>
                <w:lang w:bidi="en-US"/>
              </w:rPr>
              <w:t>Работа сайта детского сада в рамках программы «Электронное  образование»</w:t>
            </w:r>
          </w:p>
          <w:p w:rsidR="00C05134" w:rsidRPr="00A57E8A" w:rsidRDefault="00C05134" w:rsidP="00CD7CB9">
            <w:pPr>
              <w:spacing w:after="0" w:line="240" w:lineRule="auto"/>
              <w:rPr>
                <w:rFonts w:ascii="Times New Roman" w:hAnsi="Times New Roman" w:cs="Times New Roman"/>
                <w:iCs/>
                <w:sz w:val="24"/>
                <w:szCs w:val="24"/>
                <w:lang w:bidi="en-US"/>
              </w:rPr>
            </w:pPr>
            <w:r w:rsidRPr="00A57E8A">
              <w:rPr>
                <w:rFonts w:ascii="Times New Roman" w:hAnsi="Times New Roman" w:cs="Times New Roman"/>
                <w:iCs/>
                <w:sz w:val="24"/>
                <w:szCs w:val="24"/>
                <w:lang w:bidi="en-US"/>
              </w:rPr>
              <w:t>-Виртуальная  приёмная;</w:t>
            </w:r>
          </w:p>
          <w:p w:rsidR="00C05134" w:rsidRPr="00A57E8A" w:rsidRDefault="00C05134" w:rsidP="00CD7CB9">
            <w:pPr>
              <w:spacing w:after="0" w:line="240" w:lineRule="auto"/>
              <w:rPr>
                <w:rFonts w:ascii="Times New Roman" w:hAnsi="Times New Roman" w:cs="Times New Roman"/>
                <w:iCs/>
                <w:sz w:val="24"/>
                <w:szCs w:val="24"/>
                <w:lang w:bidi="en-US"/>
              </w:rPr>
            </w:pPr>
            <w:r w:rsidRPr="00A57E8A">
              <w:rPr>
                <w:rFonts w:ascii="Times New Roman" w:hAnsi="Times New Roman" w:cs="Times New Roman"/>
                <w:iCs/>
                <w:sz w:val="24"/>
                <w:szCs w:val="24"/>
                <w:lang w:bidi="en-US"/>
              </w:rPr>
              <w:t>-Медиатека;</w:t>
            </w:r>
          </w:p>
          <w:p w:rsidR="00C05134" w:rsidRPr="00A57E8A" w:rsidRDefault="00C05134" w:rsidP="00CD7CB9">
            <w:pPr>
              <w:spacing w:after="0" w:line="240" w:lineRule="auto"/>
              <w:rPr>
                <w:rFonts w:ascii="Times New Roman" w:hAnsi="Times New Roman" w:cs="Times New Roman"/>
                <w:iCs/>
                <w:sz w:val="24"/>
                <w:szCs w:val="24"/>
                <w:lang w:bidi="en-US"/>
              </w:rPr>
            </w:pPr>
            <w:r w:rsidRPr="00A57E8A">
              <w:rPr>
                <w:rFonts w:ascii="Times New Roman" w:hAnsi="Times New Roman" w:cs="Times New Roman"/>
                <w:iCs/>
                <w:sz w:val="24"/>
                <w:szCs w:val="24"/>
                <w:lang w:bidi="en-US"/>
              </w:rPr>
              <w:t>-Нормативно-правовые документы;</w:t>
            </w:r>
          </w:p>
          <w:p w:rsidR="00C05134" w:rsidRPr="00A57E8A" w:rsidRDefault="00C05134" w:rsidP="00CD7CB9">
            <w:pPr>
              <w:pStyle w:val="ab"/>
              <w:jc w:val="both"/>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-Доска  объявлений.</w:t>
            </w:r>
          </w:p>
        </w:tc>
        <w:tc>
          <w:tcPr>
            <w:tcW w:w="1560" w:type="dxa"/>
            <w:tcBorders>
              <w:top w:val="single" w:sz="4" w:space="0" w:color="000000"/>
              <w:left w:val="single" w:sz="4" w:space="0" w:color="000000"/>
              <w:bottom w:val="single" w:sz="4" w:space="0" w:color="000000"/>
              <w:right w:val="single" w:sz="4" w:space="0" w:color="000000"/>
            </w:tcBorders>
          </w:tcPr>
          <w:p w:rsidR="00C05134" w:rsidRPr="00A57E8A" w:rsidRDefault="00C05134"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В течение года</w:t>
            </w:r>
          </w:p>
        </w:tc>
        <w:tc>
          <w:tcPr>
            <w:tcW w:w="2552" w:type="dxa"/>
            <w:tcBorders>
              <w:top w:val="single" w:sz="4" w:space="0" w:color="000000"/>
              <w:left w:val="single" w:sz="4" w:space="0" w:color="000000"/>
              <w:bottom w:val="single" w:sz="4" w:space="0" w:color="000000"/>
              <w:right w:val="single" w:sz="4" w:space="0" w:color="000000"/>
            </w:tcBorders>
          </w:tcPr>
          <w:p w:rsidR="00C05134" w:rsidRPr="00A57E8A" w:rsidRDefault="007F30BC" w:rsidP="007F30BC">
            <w:pPr>
              <w:pStyle w:val="ab"/>
              <w:ind w:right="-103"/>
              <w:jc w:val="center"/>
              <w:rPr>
                <w:rFonts w:ascii="Times New Roman" w:hAnsi="Times New Roman" w:cs="Times New Roman"/>
                <w:i w:val="0"/>
                <w:sz w:val="24"/>
                <w:szCs w:val="24"/>
                <w:lang w:val="ru-RU"/>
              </w:rPr>
            </w:pPr>
            <w:r>
              <w:rPr>
                <w:rFonts w:ascii="Times New Roman" w:hAnsi="Times New Roman" w:cs="Times New Roman"/>
                <w:i w:val="0"/>
                <w:sz w:val="24"/>
                <w:szCs w:val="24"/>
                <w:lang w:val="tt-RU"/>
              </w:rPr>
              <w:t xml:space="preserve">И.о.заведующего </w:t>
            </w:r>
          </w:p>
        </w:tc>
      </w:tr>
      <w:tr w:rsidR="00C05134" w:rsidRPr="00A57E8A" w:rsidTr="00DC1E18">
        <w:trPr>
          <w:trHeight w:val="318"/>
        </w:trPr>
        <w:tc>
          <w:tcPr>
            <w:tcW w:w="568" w:type="dxa"/>
            <w:tcBorders>
              <w:top w:val="single" w:sz="4" w:space="0" w:color="000000"/>
              <w:left w:val="single" w:sz="4" w:space="0" w:color="000000"/>
              <w:bottom w:val="single" w:sz="4" w:space="0" w:color="000000"/>
              <w:right w:val="single" w:sz="4" w:space="0" w:color="000000"/>
            </w:tcBorders>
          </w:tcPr>
          <w:p w:rsidR="00C05134" w:rsidRPr="00A57E8A" w:rsidRDefault="00C05134" w:rsidP="00A320E7">
            <w:pPr>
              <w:pStyle w:val="a8"/>
              <w:numPr>
                <w:ilvl w:val="0"/>
                <w:numId w:val="23"/>
              </w:numPr>
              <w:spacing w:after="0" w:line="240" w:lineRule="auto"/>
              <w:ind w:hanging="893"/>
              <w:jc w:val="both"/>
              <w:rPr>
                <w:rFonts w:ascii="Times New Roman" w:eastAsiaTheme="minorEastAsia" w:hAnsi="Times New Roman"/>
                <w:iCs/>
                <w:sz w:val="24"/>
                <w:szCs w:val="24"/>
                <w:lang w:bidi="en-US"/>
              </w:rPr>
            </w:pPr>
          </w:p>
        </w:tc>
        <w:tc>
          <w:tcPr>
            <w:tcW w:w="5243" w:type="dxa"/>
            <w:tcBorders>
              <w:top w:val="single" w:sz="4" w:space="0" w:color="000000"/>
              <w:left w:val="single" w:sz="4" w:space="0" w:color="000000"/>
              <w:bottom w:val="single" w:sz="4" w:space="0" w:color="000000"/>
              <w:right w:val="single" w:sz="4" w:space="0" w:color="000000"/>
            </w:tcBorders>
          </w:tcPr>
          <w:p w:rsidR="00C05134" w:rsidRPr="00A57E8A" w:rsidRDefault="00C05134" w:rsidP="00CD7CB9">
            <w:pPr>
              <w:spacing w:after="0" w:line="240" w:lineRule="auto"/>
              <w:contextualSpacing/>
              <w:jc w:val="both"/>
              <w:rPr>
                <w:rFonts w:ascii="Times New Roman" w:hAnsi="Times New Roman" w:cs="Times New Roman"/>
                <w:iCs/>
                <w:sz w:val="24"/>
                <w:szCs w:val="24"/>
                <w:lang w:bidi="en-US"/>
              </w:rPr>
            </w:pPr>
            <w:r w:rsidRPr="00A57E8A">
              <w:rPr>
                <w:rFonts w:ascii="Times New Roman" w:hAnsi="Times New Roman" w:cs="Times New Roman"/>
                <w:iCs/>
                <w:sz w:val="24"/>
                <w:szCs w:val="24"/>
                <w:lang w:bidi="en-US"/>
              </w:rPr>
              <w:t>Участие педагогов в работе методических объединений, семинаров, конференций районного, городского и республиканского уровня.</w:t>
            </w:r>
          </w:p>
        </w:tc>
        <w:tc>
          <w:tcPr>
            <w:tcW w:w="1560" w:type="dxa"/>
            <w:tcBorders>
              <w:top w:val="single" w:sz="4" w:space="0" w:color="000000"/>
              <w:left w:val="single" w:sz="4" w:space="0" w:color="000000"/>
              <w:bottom w:val="single" w:sz="4" w:space="0" w:color="000000"/>
              <w:right w:val="single" w:sz="4" w:space="0" w:color="000000"/>
            </w:tcBorders>
          </w:tcPr>
          <w:p w:rsidR="00C05134" w:rsidRPr="00A57E8A" w:rsidRDefault="00C05134"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В течение года</w:t>
            </w:r>
          </w:p>
        </w:tc>
        <w:tc>
          <w:tcPr>
            <w:tcW w:w="2552" w:type="dxa"/>
            <w:tcBorders>
              <w:top w:val="single" w:sz="4" w:space="0" w:color="000000"/>
              <w:left w:val="single" w:sz="4" w:space="0" w:color="000000"/>
              <w:bottom w:val="single" w:sz="4" w:space="0" w:color="000000"/>
              <w:right w:val="single" w:sz="4" w:space="0" w:color="000000"/>
            </w:tcBorders>
          </w:tcPr>
          <w:p w:rsidR="00C05134" w:rsidRPr="00A57E8A" w:rsidRDefault="007F30BC" w:rsidP="00CD7CB9">
            <w:pPr>
              <w:pStyle w:val="ab"/>
              <w:jc w:val="center"/>
              <w:rPr>
                <w:rFonts w:ascii="Times New Roman" w:hAnsi="Times New Roman" w:cs="Times New Roman"/>
                <w:i w:val="0"/>
                <w:sz w:val="24"/>
                <w:szCs w:val="24"/>
                <w:lang w:val="ru-RU"/>
              </w:rPr>
            </w:pPr>
            <w:r>
              <w:rPr>
                <w:rFonts w:ascii="Times New Roman" w:hAnsi="Times New Roman" w:cs="Times New Roman"/>
                <w:i w:val="0"/>
                <w:sz w:val="24"/>
                <w:szCs w:val="24"/>
                <w:lang w:val="tt-RU"/>
              </w:rPr>
              <w:t>И.о.заведующего</w:t>
            </w:r>
            <w:r w:rsidRPr="00A57E8A">
              <w:rPr>
                <w:rFonts w:ascii="Times New Roman" w:hAnsi="Times New Roman" w:cs="Times New Roman"/>
                <w:i w:val="0"/>
                <w:sz w:val="24"/>
                <w:szCs w:val="24"/>
                <w:lang w:val="ru-RU"/>
              </w:rPr>
              <w:t xml:space="preserve"> </w:t>
            </w:r>
          </w:p>
        </w:tc>
      </w:tr>
      <w:tr w:rsidR="00C05134" w:rsidRPr="00A57E8A" w:rsidTr="00DC1E18">
        <w:trPr>
          <w:trHeight w:val="318"/>
        </w:trPr>
        <w:tc>
          <w:tcPr>
            <w:tcW w:w="568" w:type="dxa"/>
            <w:tcBorders>
              <w:top w:val="single" w:sz="4" w:space="0" w:color="000000"/>
              <w:left w:val="single" w:sz="4" w:space="0" w:color="000000"/>
              <w:bottom w:val="single" w:sz="4" w:space="0" w:color="000000"/>
              <w:right w:val="single" w:sz="4" w:space="0" w:color="000000"/>
            </w:tcBorders>
          </w:tcPr>
          <w:p w:rsidR="00C05134" w:rsidRPr="00A57E8A" w:rsidRDefault="00C05134" w:rsidP="00A320E7">
            <w:pPr>
              <w:pStyle w:val="a8"/>
              <w:numPr>
                <w:ilvl w:val="0"/>
                <w:numId w:val="23"/>
              </w:numPr>
              <w:spacing w:after="0" w:line="240" w:lineRule="auto"/>
              <w:ind w:hanging="893"/>
              <w:jc w:val="both"/>
              <w:rPr>
                <w:rFonts w:ascii="Times New Roman" w:eastAsiaTheme="minorEastAsia" w:hAnsi="Times New Roman"/>
                <w:iCs/>
                <w:sz w:val="24"/>
                <w:szCs w:val="24"/>
                <w:lang w:bidi="en-US"/>
              </w:rPr>
            </w:pPr>
          </w:p>
        </w:tc>
        <w:tc>
          <w:tcPr>
            <w:tcW w:w="5243" w:type="dxa"/>
            <w:tcBorders>
              <w:top w:val="single" w:sz="4" w:space="0" w:color="000000"/>
              <w:left w:val="single" w:sz="4" w:space="0" w:color="000000"/>
              <w:bottom w:val="single" w:sz="4" w:space="0" w:color="000000"/>
              <w:right w:val="single" w:sz="4" w:space="0" w:color="000000"/>
            </w:tcBorders>
          </w:tcPr>
          <w:p w:rsidR="00C05134" w:rsidRPr="00A57E8A" w:rsidRDefault="00C05134" w:rsidP="0002325F">
            <w:pPr>
              <w:spacing w:after="0" w:line="240" w:lineRule="auto"/>
              <w:contextualSpacing/>
              <w:jc w:val="both"/>
              <w:rPr>
                <w:rFonts w:ascii="Times New Roman" w:hAnsi="Times New Roman" w:cs="Times New Roman"/>
                <w:iCs/>
                <w:sz w:val="24"/>
                <w:szCs w:val="24"/>
                <w:lang w:bidi="en-US"/>
              </w:rPr>
            </w:pPr>
            <w:r w:rsidRPr="00A57E8A">
              <w:rPr>
                <w:rFonts w:ascii="Times New Roman" w:hAnsi="Times New Roman" w:cs="Times New Roman"/>
                <w:iCs/>
                <w:sz w:val="24"/>
                <w:szCs w:val="24"/>
                <w:lang w:bidi="en-US"/>
              </w:rPr>
              <w:t>Участие педагогов в конкурсах и проектах районного и городского</w:t>
            </w:r>
            <w:r w:rsidR="00F25F24" w:rsidRPr="00A57E8A">
              <w:rPr>
                <w:rFonts w:ascii="Times New Roman" w:hAnsi="Times New Roman" w:cs="Times New Roman"/>
                <w:iCs/>
                <w:sz w:val="24"/>
                <w:szCs w:val="24"/>
                <w:lang w:bidi="en-US"/>
              </w:rPr>
              <w:t xml:space="preserve"> и </w:t>
            </w:r>
            <w:r w:rsidR="007C03F3" w:rsidRPr="00A57E8A">
              <w:rPr>
                <w:rFonts w:ascii="Times New Roman" w:hAnsi="Times New Roman" w:cs="Times New Roman"/>
                <w:iCs/>
                <w:sz w:val="24"/>
                <w:szCs w:val="24"/>
                <w:lang w:bidi="en-US"/>
              </w:rPr>
              <w:t>республиканского</w:t>
            </w:r>
            <w:r w:rsidRPr="00A57E8A">
              <w:rPr>
                <w:rFonts w:ascii="Times New Roman" w:hAnsi="Times New Roman" w:cs="Times New Roman"/>
                <w:iCs/>
                <w:sz w:val="24"/>
                <w:szCs w:val="24"/>
                <w:lang w:bidi="en-US"/>
              </w:rPr>
              <w:t xml:space="preserve"> </w:t>
            </w:r>
            <w:r w:rsidR="00F25F24" w:rsidRPr="00A57E8A">
              <w:rPr>
                <w:rFonts w:ascii="Times New Roman" w:hAnsi="Times New Roman" w:cs="Times New Roman"/>
                <w:iCs/>
                <w:sz w:val="24"/>
                <w:szCs w:val="24"/>
                <w:lang w:bidi="en-US"/>
              </w:rPr>
              <w:lastRenderedPageBreak/>
              <w:t>уровней</w:t>
            </w:r>
          </w:p>
        </w:tc>
        <w:tc>
          <w:tcPr>
            <w:tcW w:w="1560" w:type="dxa"/>
            <w:tcBorders>
              <w:top w:val="single" w:sz="4" w:space="0" w:color="000000"/>
              <w:left w:val="single" w:sz="4" w:space="0" w:color="000000"/>
              <w:bottom w:val="single" w:sz="4" w:space="0" w:color="000000"/>
              <w:right w:val="single" w:sz="4" w:space="0" w:color="000000"/>
            </w:tcBorders>
          </w:tcPr>
          <w:p w:rsidR="00C05134" w:rsidRPr="00A57E8A" w:rsidRDefault="00C05134" w:rsidP="00FD587A">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lastRenderedPageBreak/>
              <w:t>В течение года</w:t>
            </w:r>
          </w:p>
        </w:tc>
        <w:tc>
          <w:tcPr>
            <w:tcW w:w="2552" w:type="dxa"/>
            <w:tcBorders>
              <w:top w:val="single" w:sz="4" w:space="0" w:color="000000"/>
              <w:left w:val="single" w:sz="4" w:space="0" w:color="000000"/>
              <w:bottom w:val="single" w:sz="4" w:space="0" w:color="000000"/>
              <w:right w:val="single" w:sz="4" w:space="0" w:color="000000"/>
            </w:tcBorders>
          </w:tcPr>
          <w:p w:rsidR="00C05134" w:rsidRPr="00A57E8A" w:rsidRDefault="007F30BC" w:rsidP="00BE0817">
            <w:pPr>
              <w:pStyle w:val="ab"/>
              <w:ind w:right="-103"/>
              <w:jc w:val="center"/>
              <w:rPr>
                <w:rFonts w:ascii="Times New Roman" w:hAnsi="Times New Roman" w:cs="Times New Roman"/>
                <w:i w:val="0"/>
                <w:sz w:val="24"/>
                <w:szCs w:val="24"/>
                <w:lang w:val="ru-RU"/>
              </w:rPr>
            </w:pPr>
            <w:r>
              <w:rPr>
                <w:rFonts w:ascii="Times New Roman" w:hAnsi="Times New Roman" w:cs="Times New Roman"/>
                <w:i w:val="0"/>
                <w:sz w:val="24"/>
                <w:szCs w:val="24"/>
                <w:lang w:val="tt-RU"/>
              </w:rPr>
              <w:t>И.о.заведующего</w:t>
            </w:r>
            <w:r w:rsidR="00C05134" w:rsidRPr="00A57E8A">
              <w:rPr>
                <w:rFonts w:ascii="Times New Roman" w:hAnsi="Times New Roman" w:cs="Times New Roman"/>
                <w:i w:val="0"/>
                <w:sz w:val="24"/>
                <w:szCs w:val="24"/>
                <w:lang w:val="ru-RU"/>
              </w:rPr>
              <w:t>,</w:t>
            </w:r>
          </w:p>
          <w:p w:rsidR="00C05134" w:rsidRPr="00A57E8A" w:rsidRDefault="00C05134" w:rsidP="00CD7CB9">
            <w:pPr>
              <w:pStyle w:val="ab"/>
              <w:ind w:right="-103"/>
              <w:jc w:val="center"/>
              <w:rPr>
                <w:rFonts w:ascii="Times New Roman" w:hAnsi="Times New Roman" w:cs="Times New Roman"/>
                <w:i w:val="0"/>
                <w:sz w:val="24"/>
                <w:szCs w:val="24"/>
                <w:lang w:val="tt-RU"/>
              </w:rPr>
            </w:pPr>
            <w:r w:rsidRPr="00A57E8A">
              <w:rPr>
                <w:rFonts w:ascii="Times New Roman" w:hAnsi="Times New Roman" w:cs="Times New Roman"/>
                <w:i w:val="0"/>
                <w:sz w:val="24"/>
                <w:szCs w:val="24"/>
                <w:lang w:val="tt-RU"/>
              </w:rPr>
              <w:t>творческая группа</w:t>
            </w:r>
          </w:p>
        </w:tc>
      </w:tr>
      <w:tr w:rsidR="00C05134" w:rsidRPr="00A57E8A" w:rsidTr="00DC1E18">
        <w:trPr>
          <w:trHeight w:val="318"/>
        </w:trPr>
        <w:tc>
          <w:tcPr>
            <w:tcW w:w="568" w:type="dxa"/>
            <w:tcBorders>
              <w:top w:val="single" w:sz="4" w:space="0" w:color="000000"/>
              <w:left w:val="single" w:sz="4" w:space="0" w:color="000000"/>
              <w:bottom w:val="single" w:sz="4" w:space="0" w:color="000000"/>
              <w:right w:val="single" w:sz="4" w:space="0" w:color="000000"/>
            </w:tcBorders>
          </w:tcPr>
          <w:p w:rsidR="00C05134" w:rsidRPr="00A57E8A" w:rsidRDefault="00C05134" w:rsidP="00A320E7">
            <w:pPr>
              <w:pStyle w:val="a8"/>
              <w:numPr>
                <w:ilvl w:val="0"/>
                <w:numId w:val="23"/>
              </w:numPr>
              <w:spacing w:after="0" w:line="240" w:lineRule="auto"/>
              <w:ind w:hanging="893"/>
              <w:jc w:val="both"/>
              <w:rPr>
                <w:rFonts w:ascii="Times New Roman" w:eastAsiaTheme="minorEastAsia" w:hAnsi="Times New Roman"/>
                <w:iCs/>
                <w:sz w:val="24"/>
                <w:szCs w:val="24"/>
                <w:lang w:bidi="en-US"/>
              </w:rPr>
            </w:pPr>
          </w:p>
        </w:tc>
        <w:tc>
          <w:tcPr>
            <w:tcW w:w="5243" w:type="dxa"/>
            <w:tcBorders>
              <w:top w:val="single" w:sz="4" w:space="0" w:color="000000"/>
              <w:left w:val="single" w:sz="4" w:space="0" w:color="000000"/>
              <w:bottom w:val="single" w:sz="4" w:space="0" w:color="000000"/>
              <w:right w:val="single" w:sz="4" w:space="0" w:color="000000"/>
            </w:tcBorders>
          </w:tcPr>
          <w:p w:rsidR="00C05134" w:rsidRPr="00A57E8A" w:rsidRDefault="00C05134" w:rsidP="00CD7CB9">
            <w:pPr>
              <w:spacing w:after="0" w:line="240" w:lineRule="auto"/>
              <w:contextualSpacing/>
              <w:jc w:val="both"/>
              <w:rPr>
                <w:rFonts w:ascii="Times New Roman" w:hAnsi="Times New Roman" w:cs="Times New Roman"/>
                <w:iCs/>
                <w:sz w:val="24"/>
                <w:szCs w:val="24"/>
                <w:lang w:bidi="en-US"/>
              </w:rPr>
            </w:pPr>
            <w:r w:rsidRPr="00A57E8A">
              <w:rPr>
                <w:rFonts w:ascii="Times New Roman" w:hAnsi="Times New Roman" w:cs="Times New Roman"/>
                <w:iCs/>
                <w:sz w:val="24"/>
                <w:szCs w:val="24"/>
                <w:lang w:bidi="en-US"/>
              </w:rPr>
              <w:t>Публикация в научно-периодических изданиях.</w:t>
            </w:r>
          </w:p>
        </w:tc>
        <w:tc>
          <w:tcPr>
            <w:tcW w:w="1560" w:type="dxa"/>
            <w:tcBorders>
              <w:top w:val="single" w:sz="4" w:space="0" w:color="000000"/>
              <w:left w:val="single" w:sz="4" w:space="0" w:color="000000"/>
              <w:bottom w:val="single" w:sz="4" w:space="0" w:color="000000"/>
              <w:right w:val="single" w:sz="4" w:space="0" w:color="000000"/>
            </w:tcBorders>
          </w:tcPr>
          <w:p w:rsidR="00C05134" w:rsidRPr="00A57E8A" w:rsidRDefault="00C05134"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В течение года</w:t>
            </w:r>
          </w:p>
        </w:tc>
        <w:tc>
          <w:tcPr>
            <w:tcW w:w="2552" w:type="dxa"/>
            <w:tcBorders>
              <w:top w:val="single" w:sz="4" w:space="0" w:color="000000"/>
              <w:left w:val="single" w:sz="4" w:space="0" w:color="000000"/>
              <w:bottom w:val="single" w:sz="4" w:space="0" w:color="000000"/>
              <w:right w:val="single" w:sz="4" w:space="0" w:color="000000"/>
            </w:tcBorders>
          </w:tcPr>
          <w:p w:rsidR="00C05134" w:rsidRPr="00A57E8A" w:rsidRDefault="007F30BC" w:rsidP="00CD7CB9">
            <w:pPr>
              <w:pStyle w:val="ab"/>
              <w:jc w:val="center"/>
              <w:rPr>
                <w:rFonts w:ascii="Times New Roman" w:hAnsi="Times New Roman" w:cs="Times New Roman"/>
                <w:i w:val="0"/>
                <w:sz w:val="24"/>
                <w:szCs w:val="24"/>
                <w:lang w:val="ru-RU"/>
              </w:rPr>
            </w:pPr>
            <w:r>
              <w:rPr>
                <w:rFonts w:ascii="Times New Roman" w:hAnsi="Times New Roman" w:cs="Times New Roman"/>
                <w:i w:val="0"/>
                <w:sz w:val="24"/>
                <w:szCs w:val="24"/>
                <w:lang w:val="tt-RU"/>
              </w:rPr>
              <w:t>И.о.заведующего</w:t>
            </w:r>
          </w:p>
        </w:tc>
      </w:tr>
      <w:tr w:rsidR="00C05134" w:rsidRPr="00A57E8A" w:rsidTr="00DC1E18">
        <w:trPr>
          <w:trHeight w:val="318"/>
        </w:trPr>
        <w:tc>
          <w:tcPr>
            <w:tcW w:w="568" w:type="dxa"/>
            <w:tcBorders>
              <w:top w:val="single" w:sz="4" w:space="0" w:color="000000"/>
              <w:left w:val="single" w:sz="4" w:space="0" w:color="000000"/>
              <w:bottom w:val="single" w:sz="4" w:space="0" w:color="000000"/>
              <w:right w:val="single" w:sz="4" w:space="0" w:color="000000"/>
            </w:tcBorders>
          </w:tcPr>
          <w:p w:rsidR="00C05134" w:rsidRPr="00A57E8A" w:rsidRDefault="00C05134" w:rsidP="00A320E7">
            <w:pPr>
              <w:pStyle w:val="a8"/>
              <w:numPr>
                <w:ilvl w:val="0"/>
                <w:numId w:val="23"/>
              </w:numPr>
              <w:spacing w:after="0" w:line="240" w:lineRule="auto"/>
              <w:ind w:hanging="893"/>
              <w:jc w:val="both"/>
              <w:rPr>
                <w:rFonts w:ascii="Times New Roman" w:eastAsiaTheme="minorEastAsia" w:hAnsi="Times New Roman"/>
                <w:iCs/>
                <w:sz w:val="24"/>
                <w:szCs w:val="24"/>
                <w:lang w:bidi="en-US"/>
              </w:rPr>
            </w:pPr>
          </w:p>
        </w:tc>
        <w:tc>
          <w:tcPr>
            <w:tcW w:w="5243" w:type="dxa"/>
            <w:tcBorders>
              <w:top w:val="single" w:sz="4" w:space="0" w:color="000000"/>
              <w:left w:val="single" w:sz="4" w:space="0" w:color="000000"/>
              <w:bottom w:val="single" w:sz="4" w:space="0" w:color="000000"/>
              <w:right w:val="single" w:sz="4" w:space="0" w:color="000000"/>
            </w:tcBorders>
          </w:tcPr>
          <w:p w:rsidR="00C05134" w:rsidRPr="00A57E8A" w:rsidRDefault="00C05134" w:rsidP="00CD7CB9">
            <w:pPr>
              <w:shd w:val="clear" w:color="auto" w:fill="FFFFFF"/>
              <w:tabs>
                <w:tab w:val="left" w:pos="426"/>
              </w:tabs>
              <w:spacing w:after="0" w:line="240" w:lineRule="auto"/>
              <w:jc w:val="both"/>
              <w:rPr>
                <w:rFonts w:ascii="Times New Roman" w:hAnsi="Times New Roman" w:cs="Times New Roman"/>
                <w:iCs/>
                <w:sz w:val="24"/>
                <w:szCs w:val="24"/>
                <w:lang w:bidi="en-US"/>
              </w:rPr>
            </w:pPr>
            <w:r w:rsidRPr="00A57E8A">
              <w:rPr>
                <w:rFonts w:ascii="Times New Roman" w:hAnsi="Times New Roman" w:cs="Times New Roman"/>
                <w:iCs/>
                <w:sz w:val="24"/>
                <w:szCs w:val="24"/>
                <w:lang w:bidi="en-US"/>
              </w:rPr>
              <w:t>Организация и проведение ПМПК.</w:t>
            </w:r>
          </w:p>
        </w:tc>
        <w:tc>
          <w:tcPr>
            <w:tcW w:w="1560" w:type="dxa"/>
            <w:tcBorders>
              <w:top w:val="single" w:sz="4" w:space="0" w:color="000000"/>
              <w:left w:val="single" w:sz="4" w:space="0" w:color="000000"/>
              <w:bottom w:val="single" w:sz="4" w:space="0" w:color="000000"/>
              <w:right w:val="single" w:sz="4" w:space="0" w:color="000000"/>
            </w:tcBorders>
          </w:tcPr>
          <w:p w:rsidR="00C05134" w:rsidRPr="00A57E8A" w:rsidRDefault="00C05134"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По графику район.отд. образован.</w:t>
            </w:r>
          </w:p>
        </w:tc>
        <w:tc>
          <w:tcPr>
            <w:tcW w:w="2552" w:type="dxa"/>
            <w:tcBorders>
              <w:top w:val="single" w:sz="4" w:space="0" w:color="000000"/>
              <w:left w:val="single" w:sz="4" w:space="0" w:color="000000"/>
              <w:bottom w:val="single" w:sz="4" w:space="0" w:color="000000"/>
              <w:right w:val="single" w:sz="4" w:space="0" w:color="000000"/>
            </w:tcBorders>
          </w:tcPr>
          <w:p w:rsidR="00C05134" w:rsidRPr="00A57E8A" w:rsidRDefault="00C05134"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Учитель-логопед, педагог-психолог</w:t>
            </w:r>
          </w:p>
        </w:tc>
      </w:tr>
    </w:tbl>
    <w:p w:rsidR="00C2439C" w:rsidRPr="00A57E8A" w:rsidRDefault="00C2439C" w:rsidP="00CD7CB9">
      <w:pPr>
        <w:spacing w:after="0" w:line="240" w:lineRule="auto"/>
        <w:jc w:val="center"/>
        <w:rPr>
          <w:rFonts w:ascii="Times New Roman" w:hAnsi="Times New Roman" w:cs="Times New Roman"/>
          <w:b/>
          <w:spacing w:val="-6"/>
          <w:sz w:val="24"/>
          <w:szCs w:val="24"/>
        </w:rPr>
      </w:pPr>
    </w:p>
    <w:p w:rsidR="005B1544" w:rsidRPr="00B06D75" w:rsidRDefault="005B1544" w:rsidP="00CD7CB9">
      <w:pPr>
        <w:spacing w:after="0" w:line="240" w:lineRule="auto"/>
        <w:jc w:val="center"/>
        <w:rPr>
          <w:rFonts w:ascii="Times New Roman" w:hAnsi="Times New Roman" w:cs="Times New Roman"/>
          <w:b/>
          <w:spacing w:val="-6"/>
          <w:sz w:val="24"/>
          <w:szCs w:val="24"/>
        </w:rPr>
      </w:pPr>
      <w:r w:rsidRPr="00B06D75">
        <w:rPr>
          <w:rFonts w:ascii="Times New Roman" w:hAnsi="Times New Roman" w:cs="Times New Roman"/>
          <w:b/>
          <w:spacing w:val="-6"/>
          <w:sz w:val="24"/>
          <w:szCs w:val="24"/>
        </w:rPr>
        <w:t>8. ПЛАН ВЗАИМОДЕЙСТВИЯ С СЕМЬЯМИ</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5244"/>
        <w:gridCol w:w="1559"/>
        <w:gridCol w:w="2410"/>
      </w:tblGrid>
      <w:tr w:rsidR="001F1A5C" w:rsidRPr="00B06D75" w:rsidTr="001A6055">
        <w:trPr>
          <w:trHeight w:val="379"/>
        </w:trPr>
        <w:tc>
          <w:tcPr>
            <w:tcW w:w="568" w:type="dxa"/>
            <w:tcBorders>
              <w:top w:val="single" w:sz="4" w:space="0" w:color="000000"/>
              <w:left w:val="single" w:sz="4" w:space="0" w:color="000000"/>
              <w:bottom w:val="single" w:sz="4" w:space="0" w:color="000000"/>
              <w:right w:val="single" w:sz="4" w:space="0" w:color="000000"/>
            </w:tcBorders>
          </w:tcPr>
          <w:p w:rsidR="005B1544" w:rsidRPr="00B06D75" w:rsidRDefault="005B1544" w:rsidP="00CD7CB9">
            <w:pPr>
              <w:pStyle w:val="a8"/>
              <w:spacing w:after="0" w:line="240" w:lineRule="auto"/>
              <w:ind w:left="34"/>
              <w:jc w:val="center"/>
              <w:rPr>
                <w:rFonts w:ascii="Times New Roman" w:hAnsi="Times New Roman"/>
                <w:b/>
                <w:sz w:val="24"/>
                <w:szCs w:val="24"/>
              </w:rPr>
            </w:pPr>
            <w:r w:rsidRPr="00B06D75">
              <w:rPr>
                <w:rFonts w:ascii="Times New Roman" w:hAnsi="Times New Roman"/>
                <w:b/>
                <w:sz w:val="24"/>
                <w:szCs w:val="24"/>
              </w:rPr>
              <w:t>№</w:t>
            </w:r>
          </w:p>
        </w:tc>
        <w:tc>
          <w:tcPr>
            <w:tcW w:w="5244" w:type="dxa"/>
            <w:tcBorders>
              <w:top w:val="single" w:sz="4" w:space="0" w:color="000000"/>
              <w:left w:val="single" w:sz="4" w:space="0" w:color="000000"/>
              <w:bottom w:val="single" w:sz="4" w:space="0" w:color="000000"/>
              <w:right w:val="single" w:sz="4" w:space="0" w:color="000000"/>
            </w:tcBorders>
          </w:tcPr>
          <w:p w:rsidR="005B1544" w:rsidRPr="00B06D75" w:rsidRDefault="005B1544" w:rsidP="00CD7CB9">
            <w:pPr>
              <w:spacing w:after="0" w:line="240" w:lineRule="auto"/>
              <w:contextualSpacing/>
              <w:jc w:val="center"/>
              <w:rPr>
                <w:rFonts w:ascii="Times New Roman" w:hAnsi="Times New Roman" w:cs="Times New Roman"/>
                <w:b/>
                <w:i/>
                <w:sz w:val="24"/>
                <w:szCs w:val="24"/>
              </w:rPr>
            </w:pPr>
            <w:r w:rsidRPr="00B06D75">
              <w:rPr>
                <w:rFonts w:ascii="Times New Roman" w:hAnsi="Times New Roman" w:cs="Times New Roman"/>
                <w:b/>
                <w:sz w:val="24"/>
                <w:szCs w:val="24"/>
              </w:rPr>
              <w:t>Содержание работы</w:t>
            </w:r>
          </w:p>
        </w:tc>
        <w:tc>
          <w:tcPr>
            <w:tcW w:w="1559" w:type="dxa"/>
            <w:tcBorders>
              <w:top w:val="single" w:sz="4" w:space="0" w:color="000000"/>
              <w:left w:val="single" w:sz="4" w:space="0" w:color="000000"/>
              <w:bottom w:val="single" w:sz="4" w:space="0" w:color="000000"/>
              <w:right w:val="single" w:sz="4" w:space="0" w:color="000000"/>
            </w:tcBorders>
          </w:tcPr>
          <w:p w:rsidR="005B1544" w:rsidRPr="00B06D75" w:rsidRDefault="005B1544" w:rsidP="00CD7CB9">
            <w:pPr>
              <w:pStyle w:val="ab"/>
              <w:jc w:val="center"/>
              <w:rPr>
                <w:rFonts w:ascii="Times New Roman" w:hAnsi="Times New Roman" w:cs="Times New Roman"/>
                <w:b/>
                <w:i w:val="0"/>
                <w:sz w:val="24"/>
                <w:szCs w:val="24"/>
                <w:lang w:val="ru-RU"/>
              </w:rPr>
            </w:pPr>
            <w:r w:rsidRPr="00B06D75">
              <w:rPr>
                <w:rFonts w:ascii="Times New Roman" w:hAnsi="Times New Roman" w:cs="Times New Roman"/>
                <w:b/>
                <w:i w:val="0"/>
                <w:sz w:val="24"/>
                <w:szCs w:val="24"/>
                <w:lang w:val="ru-RU"/>
              </w:rPr>
              <w:t>Сроки</w:t>
            </w:r>
          </w:p>
        </w:tc>
        <w:tc>
          <w:tcPr>
            <w:tcW w:w="2410" w:type="dxa"/>
            <w:tcBorders>
              <w:top w:val="single" w:sz="4" w:space="0" w:color="000000"/>
              <w:left w:val="single" w:sz="4" w:space="0" w:color="000000"/>
              <w:bottom w:val="single" w:sz="4" w:space="0" w:color="000000"/>
              <w:right w:val="single" w:sz="4" w:space="0" w:color="000000"/>
            </w:tcBorders>
          </w:tcPr>
          <w:p w:rsidR="005B1544" w:rsidRPr="00B06D75" w:rsidRDefault="005B1544" w:rsidP="00CD7CB9">
            <w:pPr>
              <w:pStyle w:val="ab"/>
              <w:jc w:val="center"/>
              <w:rPr>
                <w:rFonts w:ascii="Times New Roman" w:hAnsi="Times New Roman" w:cs="Times New Roman"/>
                <w:b/>
                <w:i w:val="0"/>
                <w:sz w:val="24"/>
                <w:szCs w:val="24"/>
                <w:lang w:val="ru-RU"/>
              </w:rPr>
            </w:pPr>
            <w:r w:rsidRPr="00B06D75">
              <w:rPr>
                <w:rFonts w:ascii="Times New Roman" w:hAnsi="Times New Roman" w:cs="Times New Roman"/>
                <w:b/>
                <w:i w:val="0"/>
                <w:sz w:val="24"/>
                <w:szCs w:val="24"/>
                <w:lang w:val="ru-RU"/>
              </w:rPr>
              <w:t>Ответственные</w:t>
            </w:r>
          </w:p>
        </w:tc>
      </w:tr>
      <w:tr w:rsidR="001F1A5C" w:rsidRPr="00B06D75" w:rsidTr="000C1DDF">
        <w:trPr>
          <w:trHeight w:val="456"/>
        </w:trPr>
        <w:tc>
          <w:tcPr>
            <w:tcW w:w="568" w:type="dxa"/>
            <w:tcBorders>
              <w:top w:val="single" w:sz="4" w:space="0" w:color="000000"/>
              <w:left w:val="single" w:sz="4" w:space="0" w:color="000000"/>
              <w:bottom w:val="single" w:sz="4" w:space="0" w:color="000000"/>
              <w:right w:val="single" w:sz="4" w:space="0" w:color="000000"/>
            </w:tcBorders>
          </w:tcPr>
          <w:p w:rsidR="005B1544" w:rsidRPr="00B06D75" w:rsidRDefault="005B1544" w:rsidP="00A320E7">
            <w:pPr>
              <w:pStyle w:val="a8"/>
              <w:numPr>
                <w:ilvl w:val="0"/>
                <w:numId w:val="24"/>
              </w:numPr>
              <w:spacing w:after="0" w:line="240" w:lineRule="auto"/>
              <w:ind w:hanging="893"/>
              <w:jc w:val="center"/>
              <w:rPr>
                <w:rFonts w:ascii="Times New Roman"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5B1544" w:rsidRPr="00B06D75" w:rsidRDefault="005B1544" w:rsidP="00CD7CB9">
            <w:pPr>
              <w:pStyle w:val="ab"/>
              <w:rPr>
                <w:rFonts w:ascii="Times New Roman" w:hAnsi="Times New Roman" w:cs="Times New Roman"/>
                <w:i w:val="0"/>
                <w:iCs w:val="0"/>
                <w:sz w:val="24"/>
                <w:szCs w:val="24"/>
                <w:lang w:val="ru-RU" w:bidi="ar-SA"/>
              </w:rPr>
            </w:pPr>
            <w:r w:rsidRPr="00B06D75">
              <w:rPr>
                <w:rFonts w:ascii="Times New Roman" w:hAnsi="Times New Roman" w:cs="Times New Roman"/>
                <w:i w:val="0"/>
                <w:iCs w:val="0"/>
                <w:sz w:val="24"/>
                <w:szCs w:val="24"/>
                <w:lang w:val="ru-RU" w:bidi="ar-SA"/>
              </w:rPr>
              <w:t>Комплектование групп. Заключение договоров.</w:t>
            </w:r>
            <w:r w:rsidR="00C16962" w:rsidRPr="00B06D75">
              <w:rPr>
                <w:rFonts w:ascii="Times New Roman" w:hAnsi="Times New Roman" w:cs="Times New Roman"/>
                <w:i w:val="0"/>
                <w:iCs w:val="0"/>
                <w:sz w:val="24"/>
                <w:szCs w:val="24"/>
                <w:lang w:val="ru-RU" w:bidi="ar-SA"/>
              </w:rPr>
              <w:t xml:space="preserve"> </w:t>
            </w:r>
            <w:r w:rsidRPr="00B06D75">
              <w:rPr>
                <w:rFonts w:ascii="Times New Roman" w:hAnsi="Times New Roman" w:cs="Times New Roman"/>
                <w:i w:val="0"/>
                <w:iCs w:val="0"/>
                <w:sz w:val="24"/>
                <w:szCs w:val="24"/>
                <w:lang w:val="ru-RU" w:bidi="ar-SA"/>
              </w:rPr>
              <w:t xml:space="preserve">Мониторинговые исследования семьи. </w:t>
            </w:r>
          </w:p>
        </w:tc>
        <w:tc>
          <w:tcPr>
            <w:tcW w:w="1559" w:type="dxa"/>
            <w:tcBorders>
              <w:top w:val="single" w:sz="4" w:space="0" w:color="000000"/>
              <w:left w:val="single" w:sz="4" w:space="0" w:color="000000"/>
              <w:bottom w:val="single" w:sz="4" w:space="0" w:color="000000"/>
              <w:right w:val="single" w:sz="4" w:space="0" w:color="000000"/>
            </w:tcBorders>
          </w:tcPr>
          <w:p w:rsidR="005B1544" w:rsidRPr="00B06D75" w:rsidRDefault="005B1544" w:rsidP="00CD7CB9">
            <w:pPr>
              <w:pStyle w:val="ab"/>
              <w:jc w:val="center"/>
              <w:rPr>
                <w:rFonts w:ascii="Times New Roman" w:hAnsi="Times New Roman" w:cs="Times New Roman"/>
                <w:i w:val="0"/>
                <w:sz w:val="24"/>
                <w:szCs w:val="24"/>
                <w:lang w:val="ru-RU"/>
              </w:rPr>
            </w:pPr>
            <w:r w:rsidRPr="00B06D75">
              <w:rPr>
                <w:rFonts w:ascii="Times New Roman" w:hAnsi="Times New Roman" w:cs="Times New Roman"/>
                <w:i w:val="0"/>
                <w:sz w:val="24"/>
                <w:szCs w:val="24"/>
                <w:lang w:val="ru-RU"/>
              </w:rPr>
              <w:t>Сентябрь</w:t>
            </w:r>
          </w:p>
        </w:tc>
        <w:tc>
          <w:tcPr>
            <w:tcW w:w="2410" w:type="dxa"/>
            <w:tcBorders>
              <w:top w:val="single" w:sz="4" w:space="0" w:color="000000"/>
              <w:left w:val="single" w:sz="4" w:space="0" w:color="000000"/>
              <w:bottom w:val="single" w:sz="4" w:space="0" w:color="000000"/>
              <w:right w:val="single" w:sz="4" w:space="0" w:color="000000"/>
            </w:tcBorders>
          </w:tcPr>
          <w:p w:rsidR="005B1544" w:rsidRPr="00B06D75" w:rsidRDefault="007F30BC" w:rsidP="00CD7CB9">
            <w:pPr>
              <w:pStyle w:val="ab"/>
              <w:jc w:val="center"/>
              <w:rPr>
                <w:rFonts w:ascii="Times New Roman" w:hAnsi="Times New Roman" w:cs="Times New Roman"/>
                <w:i w:val="0"/>
                <w:sz w:val="24"/>
                <w:szCs w:val="24"/>
                <w:lang w:val="ru-RU"/>
              </w:rPr>
            </w:pPr>
            <w:r>
              <w:rPr>
                <w:rFonts w:ascii="Times New Roman" w:hAnsi="Times New Roman" w:cs="Times New Roman"/>
                <w:i w:val="0"/>
                <w:sz w:val="24"/>
                <w:szCs w:val="24"/>
                <w:lang w:val="tt-RU"/>
              </w:rPr>
              <w:t>И.о.заведующего</w:t>
            </w:r>
          </w:p>
        </w:tc>
      </w:tr>
      <w:tr w:rsidR="001F1A5C" w:rsidRPr="00B06D75" w:rsidTr="000C1DDF">
        <w:trPr>
          <w:trHeight w:val="456"/>
        </w:trPr>
        <w:tc>
          <w:tcPr>
            <w:tcW w:w="568" w:type="dxa"/>
            <w:tcBorders>
              <w:top w:val="single" w:sz="4" w:space="0" w:color="000000"/>
              <w:left w:val="single" w:sz="4" w:space="0" w:color="000000"/>
              <w:bottom w:val="single" w:sz="4" w:space="0" w:color="000000"/>
              <w:right w:val="single" w:sz="4" w:space="0" w:color="000000"/>
            </w:tcBorders>
          </w:tcPr>
          <w:p w:rsidR="005B1544" w:rsidRPr="00B06D75" w:rsidRDefault="005B1544" w:rsidP="00A320E7">
            <w:pPr>
              <w:pStyle w:val="a8"/>
              <w:numPr>
                <w:ilvl w:val="0"/>
                <w:numId w:val="24"/>
              </w:numPr>
              <w:spacing w:after="0" w:line="240" w:lineRule="auto"/>
              <w:ind w:hanging="893"/>
              <w:jc w:val="center"/>
              <w:rPr>
                <w:rFonts w:ascii="Times New Roman"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5B1544" w:rsidRPr="00B06D75" w:rsidRDefault="005B1544" w:rsidP="00CD7CB9">
            <w:pPr>
              <w:shd w:val="clear" w:color="auto" w:fill="FFFFFF"/>
              <w:spacing w:after="0" w:line="240" w:lineRule="auto"/>
              <w:ind w:left="14"/>
              <w:rPr>
                <w:rFonts w:ascii="Times New Roman" w:hAnsi="Times New Roman" w:cs="Times New Roman"/>
                <w:i/>
                <w:iCs/>
                <w:sz w:val="24"/>
                <w:szCs w:val="24"/>
              </w:rPr>
            </w:pPr>
            <w:r w:rsidRPr="00B06D75">
              <w:rPr>
                <w:rFonts w:ascii="Times New Roman" w:hAnsi="Times New Roman" w:cs="Times New Roman"/>
                <w:sz w:val="24"/>
                <w:szCs w:val="24"/>
              </w:rPr>
              <w:t>Оформление информационного стенда:  режим дня; реализация образовательных областей; физкультурно-оздор</w:t>
            </w:r>
            <w:r w:rsidR="00CB6403" w:rsidRPr="00B06D75">
              <w:rPr>
                <w:rFonts w:ascii="Times New Roman" w:hAnsi="Times New Roman" w:cs="Times New Roman"/>
                <w:sz w:val="24"/>
                <w:szCs w:val="24"/>
              </w:rPr>
              <w:t>овительные мероприятия в течение</w:t>
            </w:r>
            <w:r w:rsidRPr="00B06D75">
              <w:rPr>
                <w:rFonts w:ascii="Times New Roman" w:hAnsi="Times New Roman" w:cs="Times New Roman"/>
                <w:sz w:val="24"/>
                <w:szCs w:val="24"/>
              </w:rPr>
              <w:t xml:space="preserve"> дня, план мероприятий на месяц; характеристика возрастных психологических особенностей детей данной группы, «Татарча</w:t>
            </w:r>
            <w:r w:rsidR="001A6055" w:rsidRPr="00B06D75">
              <w:rPr>
                <w:rFonts w:ascii="Times New Roman" w:hAnsi="Times New Roman" w:cs="Times New Roman"/>
                <w:sz w:val="24"/>
                <w:szCs w:val="24"/>
              </w:rPr>
              <w:t xml:space="preserve"> </w:t>
            </w:r>
            <w:r w:rsidRPr="00B06D75">
              <w:rPr>
                <w:rFonts w:ascii="Times New Roman" w:hAnsi="Times New Roman" w:cs="Times New Roman"/>
                <w:sz w:val="24"/>
                <w:szCs w:val="24"/>
              </w:rPr>
              <w:t xml:space="preserve">сөйләшәбез»,  консультации </w:t>
            </w:r>
            <w:r w:rsidR="001A6055" w:rsidRPr="00B06D75">
              <w:rPr>
                <w:rFonts w:ascii="Times New Roman" w:hAnsi="Times New Roman" w:cs="Times New Roman"/>
                <w:sz w:val="24"/>
                <w:szCs w:val="24"/>
              </w:rPr>
              <w:t xml:space="preserve"> и др.</w:t>
            </w:r>
          </w:p>
        </w:tc>
        <w:tc>
          <w:tcPr>
            <w:tcW w:w="1559" w:type="dxa"/>
            <w:tcBorders>
              <w:top w:val="single" w:sz="4" w:space="0" w:color="000000"/>
              <w:left w:val="single" w:sz="4" w:space="0" w:color="000000"/>
              <w:bottom w:val="single" w:sz="4" w:space="0" w:color="000000"/>
              <w:right w:val="single" w:sz="4" w:space="0" w:color="000000"/>
            </w:tcBorders>
          </w:tcPr>
          <w:p w:rsidR="005B1544" w:rsidRPr="00B06D75" w:rsidRDefault="005B1544" w:rsidP="00CD7CB9">
            <w:pPr>
              <w:pStyle w:val="ab"/>
              <w:jc w:val="center"/>
              <w:rPr>
                <w:rFonts w:ascii="Times New Roman" w:hAnsi="Times New Roman" w:cs="Times New Roman"/>
                <w:i w:val="0"/>
                <w:sz w:val="24"/>
                <w:szCs w:val="24"/>
                <w:lang w:val="ru-RU"/>
              </w:rPr>
            </w:pPr>
            <w:r w:rsidRPr="00B06D75">
              <w:rPr>
                <w:rFonts w:ascii="Times New Roman" w:hAnsi="Times New Roman" w:cs="Times New Roman"/>
                <w:i w:val="0"/>
                <w:sz w:val="24"/>
                <w:szCs w:val="24"/>
                <w:lang w:val="ru-RU"/>
              </w:rPr>
              <w:t>Сентябрь</w:t>
            </w:r>
          </w:p>
        </w:tc>
        <w:tc>
          <w:tcPr>
            <w:tcW w:w="2410" w:type="dxa"/>
            <w:tcBorders>
              <w:top w:val="single" w:sz="4" w:space="0" w:color="000000"/>
              <w:left w:val="single" w:sz="4" w:space="0" w:color="000000"/>
              <w:bottom w:val="single" w:sz="4" w:space="0" w:color="000000"/>
              <w:right w:val="single" w:sz="4" w:space="0" w:color="000000"/>
            </w:tcBorders>
          </w:tcPr>
          <w:p w:rsidR="005B1544" w:rsidRPr="00B06D75" w:rsidRDefault="005B1544" w:rsidP="00CD7CB9">
            <w:pPr>
              <w:pStyle w:val="ab"/>
              <w:jc w:val="center"/>
              <w:rPr>
                <w:rFonts w:ascii="Times New Roman" w:hAnsi="Times New Roman" w:cs="Times New Roman"/>
                <w:i w:val="0"/>
                <w:sz w:val="24"/>
                <w:szCs w:val="24"/>
                <w:lang w:val="ru-RU"/>
              </w:rPr>
            </w:pPr>
            <w:r w:rsidRPr="00B06D75">
              <w:rPr>
                <w:rFonts w:ascii="Times New Roman" w:hAnsi="Times New Roman" w:cs="Times New Roman"/>
                <w:i w:val="0"/>
                <w:sz w:val="24"/>
                <w:szCs w:val="24"/>
                <w:lang w:val="ru-RU"/>
              </w:rPr>
              <w:t>Ст. воспитатель,</w:t>
            </w:r>
          </w:p>
          <w:p w:rsidR="005B1544" w:rsidRPr="00B06D75" w:rsidRDefault="000C1DDF" w:rsidP="00CD7CB9">
            <w:pPr>
              <w:pStyle w:val="ab"/>
              <w:jc w:val="center"/>
              <w:rPr>
                <w:rFonts w:ascii="Times New Roman" w:hAnsi="Times New Roman" w:cs="Times New Roman"/>
                <w:b/>
                <w:i w:val="0"/>
                <w:sz w:val="24"/>
                <w:szCs w:val="24"/>
                <w:lang w:val="ru-RU"/>
              </w:rPr>
            </w:pPr>
            <w:r w:rsidRPr="00B06D75">
              <w:rPr>
                <w:rFonts w:ascii="Times New Roman" w:hAnsi="Times New Roman" w:cs="Times New Roman"/>
                <w:i w:val="0"/>
                <w:sz w:val="24"/>
                <w:szCs w:val="24"/>
                <w:lang w:val="ru-RU"/>
              </w:rPr>
              <w:t>В</w:t>
            </w:r>
            <w:r w:rsidR="005B1544" w:rsidRPr="00B06D75">
              <w:rPr>
                <w:rFonts w:ascii="Times New Roman" w:hAnsi="Times New Roman" w:cs="Times New Roman"/>
                <w:i w:val="0"/>
                <w:sz w:val="24"/>
                <w:szCs w:val="24"/>
                <w:lang w:val="ru-RU"/>
              </w:rPr>
              <w:t>оспитатели</w:t>
            </w:r>
          </w:p>
        </w:tc>
      </w:tr>
      <w:tr w:rsidR="001F1A5C" w:rsidRPr="002049D9" w:rsidTr="000C1DDF">
        <w:trPr>
          <w:trHeight w:val="456"/>
        </w:trPr>
        <w:tc>
          <w:tcPr>
            <w:tcW w:w="568" w:type="dxa"/>
            <w:tcBorders>
              <w:top w:val="single" w:sz="4" w:space="0" w:color="000000"/>
              <w:left w:val="single" w:sz="4" w:space="0" w:color="000000"/>
              <w:bottom w:val="single" w:sz="4" w:space="0" w:color="000000"/>
              <w:right w:val="single" w:sz="4" w:space="0" w:color="000000"/>
            </w:tcBorders>
          </w:tcPr>
          <w:p w:rsidR="005B1544" w:rsidRPr="002049D9" w:rsidRDefault="005B1544" w:rsidP="00A320E7">
            <w:pPr>
              <w:pStyle w:val="a8"/>
              <w:numPr>
                <w:ilvl w:val="0"/>
                <w:numId w:val="24"/>
              </w:numPr>
              <w:spacing w:after="0" w:line="240" w:lineRule="auto"/>
              <w:ind w:hanging="893"/>
              <w:jc w:val="center"/>
              <w:rPr>
                <w:rFonts w:ascii="Times New Roman"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5B1544" w:rsidRPr="002049D9" w:rsidRDefault="005B1544" w:rsidP="00CD7CB9">
            <w:pPr>
              <w:shd w:val="clear" w:color="auto" w:fill="FFFFFF"/>
              <w:spacing w:after="0" w:line="240" w:lineRule="auto"/>
              <w:ind w:left="14"/>
              <w:rPr>
                <w:rFonts w:ascii="Times New Roman" w:hAnsi="Times New Roman" w:cs="Times New Roman"/>
                <w:sz w:val="24"/>
                <w:szCs w:val="24"/>
              </w:rPr>
            </w:pPr>
            <w:r w:rsidRPr="002049D9">
              <w:rPr>
                <w:rFonts w:ascii="Times New Roman" w:hAnsi="Times New Roman" w:cs="Times New Roman"/>
                <w:sz w:val="24"/>
                <w:szCs w:val="24"/>
              </w:rPr>
              <w:t>Адаптационные мероприятия с детьми младшего возраста к условиям детского сада</w:t>
            </w:r>
            <w:r w:rsidR="009B0F1B" w:rsidRPr="002049D9">
              <w:rPr>
                <w:rFonts w:ascii="Times New Roman" w:hAnsi="Times New Roman" w:cs="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rsidR="005B1544" w:rsidRPr="002049D9" w:rsidRDefault="005B1544" w:rsidP="00CD7CB9">
            <w:pPr>
              <w:pStyle w:val="ab"/>
              <w:jc w:val="center"/>
              <w:rPr>
                <w:rFonts w:ascii="Times New Roman" w:hAnsi="Times New Roman" w:cs="Times New Roman"/>
                <w:i w:val="0"/>
                <w:sz w:val="24"/>
                <w:szCs w:val="24"/>
                <w:lang w:val="ru-RU"/>
              </w:rPr>
            </w:pPr>
            <w:r w:rsidRPr="002049D9">
              <w:rPr>
                <w:rFonts w:ascii="Times New Roman" w:hAnsi="Times New Roman" w:cs="Times New Roman"/>
                <w:i w:val="0"/>
                <w:sz w:val="24"/>
                <w:szCs w:val="24"/>
                <w:lang w:val="ru-RU"/>
              </w:rPr>
              <w:t>Сентябрь</w:t>
            </w:r>
          </w:p>
        </w:tc>
        <w:tc>
          <w:tcPr>
            <w:tcW w:w="2410" w:type="dxa"/>
            <w:tcBorders>
              <w:top w:val="single" w:sz="4" w:space="0" w:color="000000"/>
              <w:left w:val="single" w:sz="4" w:space="0" w:color="000000"/>
              <w:bottom w:val="single" w:sz="4" w:space="0" w:color="000000"/>
              <w:right w:val="single" w:sz="4" w:space="0" w:color="000000"/>
            </w:tcBorders>
          </w:tcPr>
          <w:p w:rsidR="005B1544" w:rsidRPr="002049D9" w:rsidRDefault="007F30BC" w:rsidP="00CD7CB9">
            <w:pPr>
              <w:pStyle w:val="ab"/>
              <w:jc w:val="center"/>
              <w:rPr>
                <w:rFonts w:ascii="Times New Roman" w:hAnsi="Times New Roman" w:cs="Times New Roman"/>
                <w:b/>
                <w:i w:val="0"/>
                <w:sz w:val="24"/>
                <w:szCs w:val="24"/>
                <w:lang w:val="ru-RU"/>
              </w:rPr>
            </w:pPr>
            <w:r>
              <w:rPr>
                <w:rFonts w:ascii="Times New Roman" w:hAnsi="Times New Roman" w:cs="Times New Roman"/>
                <w:i w:val="0"/>
                <w:sz w:val="24"/>
                <w:szCs w:val="24"/>
                <w:lang w:val="ru-RU"/>
              </w:rPr>
              <w:t>П</w:t>
            </w:r>
            <w:r w:rsidR="005B1544" w:rsidRPr="002049D9">
              <w:rPr>
                <w:rFonts w:ascii="Times New Roman" w:hAnsi="Times New Roman" w:cs="Times New Roman"/>
                <w:i w:val="0"/>
                <w:sz w:val="24"/>
                <w:szCs w:val="24"/>
                <w:lang w:val="ru-RU"/>
              </w:rPr>
              <w:t>едагог-психолог</w:t>
            </w:r>
          </w:p>
        </w:tc>
      </w:tr>
      <w:tr w:rsidR="001F1A5C" w:rsidRPr="002049D9" w:rsidTr="000C1DDF">
        <w:trPr>
          <w:trHeight w:val="456"/>
        </w:trPr>
        <w:tc>
          <w:tcPr>
            <w:tcW w:w="568" w:type="dxa"/>
            <w:tcBorders>
              <w:top w:val="single" w:sz="4" w:space="0" w:color="000000"/>
              <w:left w:val="single" w:sz="4" w:space="0" w:color="000000"/>
              <w:bottom w:val="single" w:sz="4" w:space="0" w:color="000000"/>
              <w:right w:val="single" w:sz="4" w:space="0" w:color="000000"/>
            </w:tcBorders>
          </w:tcPr>
          <w:p w:rsidR="009B0F1B" w:rsidRPr="002049D9" w:rsidRDefault="009B0F1B" w:rsidP="00A320E7">
            <w:pPr>
              <w:pStyle w:val="a8"/>
              <w:numPr>
                <w:ilvl w:val="0"/>
                <w:numId w:val="24"/>
              </w:numPr>
              <w:spacing w:after="0" w:line="240" w:lineRule="auto"/>
              <w:ind w:hanging="893"/>
              <w:jc w:val="center"/>
              <w:rPr>
                <w:rFonts w:ascii="Times New Roman" w:eastAsiaTheme="minorEastAsia"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9B0F1B" w:rsidRPr="002049D9" w:rsidRDefault="009B0F1B" w:rsidP="00CD7CB9">
            <w:pPr>
              <w:shd w:val="clear" w:color="auto" w:fill="FFFFFF"/>
              <w:spacing w:after="0" w:line="240" w:lineRule="auto"/>
              <w:ind w:left="14"/>
              <w:rPr>
                <w:rFonts w:ascii="Times New Roman" w:hAnsi="Times New Roman" w:cs="Times New Roman"/>
                <w:sz w:val="24"/>
                <w:szCs w:val="24"/>
              </w:rPr>
            </w:pPr>
            <w:r w:rsidRPr="002049D9">
              <w:rPr>
                <w:rFonts w:ascii="Times New Roman" w:hAnsi="Times New Roman" w:cs="Times New Roman"/>
                <w:sz w:val="24"/>
                <w:szCs w:val="24"/>
              </w:rPr>
              <w:t>Анкетирование родителей «Запрос на образовательные услуги».</w:t>
            </w:r>
          </w:p>
        </w:tc>
        <w:tc>
          <w:tcPr>
            <w:tcW w:w="1559" w:type="dxa"/>
            <w:tcBorders>
              <w:top w:val="single" w:sz="4" w:space="0" w:color="000000"/>
              <w:left w:val="single" w:sz="4" w:space="0" w:color="000000"/>
              <w:bottom w:val="single" w:sz="4" w:space="0" w:color="000000"/>
              <w:right w:val="single" w:sz="4" w:space="0" w:color="000000"/>
            </w:tcBorders>
          </w:tcPr>
          <w:p w:rsidR="009B0F1B" w:rsidRPr="002049D9" w:rsidRDefault="009B0F1B" w:rsidP="00CD7CB9">
            <w:pPr>
              <w:pStyle w:val="ab"/>
              <w:jc w:val="center"/>
              <w:rPr>
                <w:rFonts w:ascii="Times New Roman" w:hAnsi="Times New Roman" w:cs="Times New Roman"/>
                <w:i w:val="0"/>
                <w:iCs w:val="0"/>
                <w:sz w:val="24"/>
                <w:szCs w:val="24"/>
                <w:lang w:val="ru-RU" w:bidi="ar-SA"/>
              </w:rPr>
            </w:pPr>
            <w:r w:rsidRPr="002049D9">
              <w:rPr>
                <w:rFonts w:ascii="Times New Roman" w:hAnsi="Times New Roman" w:cs="Times New Roman"/>
                <w:i w:val="0"/>
                <w:iCs w:val="0"/>
                <w:sz w:val="24"/>
                <w:szCs w:val="24"/>
                <w:lang w:val="ru-RU" w:bidi="ar-SA"/>
              </w:rPr>
              <w:t>Сентябрь</w:t>
            </w:r>
          </w:p>
        </w:tc>
        <w:tc>
          <w:tcPr>
            <w:tcW w:w="2410" w:type="dxa"/>
            <w:tcBorders>
              <w:top w:val="single" w:sz="4" w:space="0" w:color="000000"/>
              <w:left w:val="single" w:sz="4" w:space="0" w:color="000000"/>
              <w:bottom w:val="single" w:sz="4" w:space="0" w:color="000000"/>
              <w:right w:val="single" w:sz="4" w:space="0" w:color="000000"/>
            </w:tcBorders>
          </w:tcPr>
          <w:p w:rsidR="009B0F1B" w:rsidRPr="002049D9" w:rsidRDefault="007F30BC" w:rsidP="00CD7CB9">
            <w:pPr>
              <w:pStyle w:val="ab"/>
              <w:jc w:val="center"/>
              <w:rPr>
                <w:rFonts w:ascii="Times New Roman" w:hAnsi="Times New Roman" w:cs="Times New Roman"/>
                <w:i w:val="0"/>
                <w:iCs w:val="0"/>
                <w:sz w:val="24"/>
                <w:szCs w:val="24"/>
                <w:lang w:val="ru-RU" w:bidi="ar-SA"/>
              </w:rPr>
            </w:pPr>
            <w:r>
              <w:rPr>
                <w:rFonts w:ascii="Times New Roman" w:hAnsi="Times New Roman" w:cs="Times New Roman"/>
                <w:i w:val="0"/>
                <w:sz w:val="24"/>
                <w:szCs w:val="24"/>
                <w:lang w:val="tt-RU"/>
              </w:rPr>
              <w:t>И.о.заведующего</w:t>
            </w:r>
          </w:p>
        </w:tc>
      </w:tr>
      <w:tr w:rsidR="001F1A5C" w:rsidRPr="002049D9" w:rsidTr="000C1DDF">
        <w:trPr>
          <w:trHeight w:val="456"/>
        </w:trPr>
        <w:tc>
          <w:tcPr>
            <w:tcW w:w="568" w:type="dxa"/>
            <w:tcBorders>
              <w:top w:val="single" w:sz="4" w:space="0" w:color="000000"/>
              <w:left w:val="single" w:sz="4" w:space="0" w:color="000000"/>
              <w:bottom w:val="single" w:sz="4" w:space="0" w:color="000000"/>
              <w:right w:val="single" w:sz="4" w:space="0" w:color="000000"/>
            </w:tcBorders>
          </w:tcPr>
          <w:p w:rsidR="009B0F1B" w:rsidRPr="002049D9" w:rsidRDefault="009B0F1B" w:rsidP="00A320E7">
            <w:pPr>
              <w:pStyle w:val="a8"/>
              <w:numPr>
                <w:ilvl w:val="0"/>
                <w:numId w:val="24"/>
              </w:numPr>
              <w:spacing w:after="0" w:line="240" w:lineRule="auto"/>
              <w:ind w:hanging="893"/>
              <w:jc w:val="center"/>
              <w:rPr>
                <w:rFonts w:ascii="Times New Roman" w:eastAsiaTheme="minorEastAsia"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9B0F1B" w:rsidRPr="002049D9" w:rsidRDefault="009B0F1B" w:rsidP="00CD7CB9">
            <w:pPr>
              <w:shd w:val="clear" w:color="auto" w:fill="FFFFFF"/>
              <w:spacing w:after="0" w:line="240" w:lineRule="auto"/>
              <w:ind w:left="14"/>
              <w:rPr>
                <w:rFonts w:ascii="Times New Roman" w:hAnsi="Times New Roman" w:cs="Times New Roman"/>
                <w:sz w:val="24"/>
                <w:szCs w:val="24"/>
              </w:rPr>
            </w:pPr>
            <w:r w:rsidRPr="002049D9">
              <w:rPr>
                <w:rFonts w:ascii="Times New Roman" w:hAnsi="Times New Roman" w:cs="Times New Roman"/>
                <w:sz w:val="24"/>
                <w:szCs w:val="24"/>
              </w:rPr>
              <w:t>Общее и групповые родительское собрание во всех возрастных группах</w:t>
            </w:r>
            <w:r w:rsidR="009A4F2E" w:rsidRPr="002049D9">
              <w:rPr>
                <w:rFonts w:ascii="Times New Roman" w:hAnsi="Times New Roman" w:cs="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rsidR="009B0F1B" w:rsidRPr="002049D9" w:rsidRDefault="009B0F1B" w:rsidP="00CD7CB9">
            <w:pPr>
              <w:pStyle w:val="ab"/>
              <w:jc w:val="center"/>
              <w:rPr>
                <w:rFonts w:ascii="Times New Roman" w:hAnsi="Times New Roman" w:cs="Times New Roman"/>
                <w:i w:val="0"/>
                <w:iCs w:val="0"/>
                <w:sz w:val="24"/>
                <w:szCs w:val="24"/>
                <w:lang w:val="ru-RU" w:bidi="ar-SA"/>
              </w:rPr>
            </w:pPr>
            <w:r w:rsidRPr="002049D9">
              <w:rPr>
                <w:rFonts w:ascii="Times New Roman" w:hAnsi="Times New Roman" w:cs="Times New Roman"/>
                <w:i w:val="0"/>
                <w:iCs w:val="0"/>
                <w:sz w:val="24"/>
                <w:szCs w:val="24"/>
                <w:lang w:val="ru-RU" w:bidi="ar-SA"/>
              </w:rPr>
              <w:t>Сентябрь, январь,</w:t>
            </w:r>
          </w:p>
          <w:p w:rsidR="009B0F1B" w:rsidRPr="002049D9" w:rsidRDefault="009B0F1B" w:rsidP="00CD7CB9">
            <w:pPr>
              <w:pStyle w:val="ab"/>
              <w:jc w:val="center"/>
              <w:rPr>
                <w:rFonts w:ascii="Times New Roman" w:hAnsi="Times New Roman" w:cs="Times New Roman"/>
                <w:i w:val="0"/>
                <w:iCs w:val="0"/>
                <w:sz w:val="24"/>
                <w:szCs w:val="24"/>
                <w:lang w:val="ru-RU" w:bidi="ar-SA"/>
              </w:rPr>
            </w:pPr>
            <w:r w:rsidRPr="002049D9">
              <w:rPr>
                <w:rFonts w:ascii="Times New Roman" w:hAnsi="Times New Roman" w:cs="Times New Roman"/>
                <w:i w:val="0"/>
                <w:iCs w:val="0"/>
                <w:sz w:val="24"/>
                <w:szCs w:val="24"/>
                <w:lang w:val="ru-RU" w:bidi="ar-SA"/>
              </w:rPr>
              <w:t>май</w:t>
            </w:r>
          </w:p>
        </w:tc>
        <w:tc>
          <w:tcPr>
            <w:tcW w:w="2410" w:type="dxa"/>
            <w:tcBorders>
              <w:top w:val="single" w:sz="4" w:space="0" w:color="000000"/>
              <w:left w:val="single" w:sz="4" w:space="0" w:color="000000"/>
              <w:bottom w:val="single" w:sz="4" w:space="0" w:color="000000"/>
              <w:right w:val="single" w:sz="4" w:space="0" w:color="000000"/>
            </w:tcBorders>
          </w:tcPr>
          <w:p w:rsidR="009B0F1B" w:rsidRPr="002049D9" w:rsidRDefault="007F30BC" w:rsidP="00CD7CB9">
            <w:pPr>
              <w:pStyle w:val="ab"/>
              <w:jc w:val="center"/>
              <w:rPr>
                <w:rFonts w:ascii="Times New Roman" w:hAnsi="Times New Roman" w:cs="Times New Roman"/>
                <w:i w:val="0"/>
                <w:iCs w:val="0"/>
                <w:sz w:val="24"/>
                <w:szCs w:val="24"/>
                <w:lang w:val="ru-RU" w:bidi="ar-SA"/>
              </w:rPr>
            </w:pPr>
            <w:r>
              <w:rPr>
                <w:rFonts w:ascii="Times New Roman" w:hAnsi="Times New Roman" w:cs="Times New Roman"/>
                <w:i w:val="0"/>
                <w:sz w:val="24"/>
                <w:szCs w:val="24"/>
                <w:lang w:val="tt-RU"/>
              </w:rPr>
              <w:t>И.о.заведующего</w:t>
            </w:r>
            <w:r w:rsidR="009B0F1B" w:rsidRPr="002049D9">
              <w:rPr>
                <w:rFonts w:ascii="Times New Roman" w:hAnsi="Times New Roman" w:cs="Times New Roman"/>
                <w:i w:val="0"/>
                <w:iCs w:val="0"/>
                <w:sz w:val="24"/>
                <w:szCs w:val="24"/>
                <w:lang w:val="ru-RU" w:bidi="ar-SA"/>
              </w:rPr>
              <w:t>, воспитатели</w:t>
            </w:r>
          </w:p>
        </w:tc>
      </w:tr>
      <w:tr w:rsidR="001F1A5C" w:rsidRPr="002049D9" w:rsidTr="000C1DDF">
        <w:trPr>
          <w:trHeight w:val="456"/>
        </w:trPr>
        <w:tc>
          <w:tcPr>
            <w:tcW w:w="568" w:type="dxa"/>
            <w:tcBorders>
              <w:top w:val="single" w:sz="4" w:space="0" w:color="000000"/>
              <w:left w:val="single" w:sz="4" w:space="0" w:color="000000"/>
              <w:bottom w:val="single" w:sz="4" w:space="0" w:color="000000"/>
              <w:right w:val="single" w:sz="4" w:space="0" w:color="000000"/>
            </w:tcBorders>
          </w:tcPr>
          <w:p w:rsidR="00671621" w:rsidRPr="002049D9" w:rsidRDefault="00671621" w:rsidP="00A320E7">
            <w:pPr>
              <w:pStyle w:val="a8"/>
              <w:numPr>
                <w:ilvl w:val="0"/>
                <w:numId w:val="24"/>
              </w:numPr>
              <w:spacing w:after="0" w:line="240" w:lineRule="auto"/>
              <w:ind w:hanging="893"/>
              <w:jc w:val="center"/>
              <w:rPr>
                <w:rFonts w:ascii="Times New Roman" w:eastAsiaTheme="minorEastAsia"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671621" w:rsidRPr="002049D9" w:rsidRDefault="00671621" w:rsidP="00CD7CB9">
            <w:pPr>
              <w:pStyle w:val="5"/>
              <w:spacing w:before="0" w:line="240" w:lineRule="auto"/>
              <w:rPr>
                <w:rFonts w:ascii="Times New Roman" w:eastAsiaTheme="minorEastAsia" w:hAnsi="Times New Roman" w:cs="Times New Roman"/>
                <w:color w:val="auto"/>
                <w:sz w:val="24"/>
                <w:szCs w:val="24"/>
              </w:rPr>
            </w:pPr>
            <w:r w:rsidRPr="002049D9">
              <w:rPr>
                <w:rFonts w:ascii="Times New Roman" w:eastAsiaTheme="minorEastAsia" w:hAnsi="Times New Roman" w:cs="Times New Roman"/>
                <w:color w:val="auto"/>
                <w:sz w:val="24"/>
                <w:szCs w:val="24"/>
              </w:rPr>
              <w:t>Групповые и индивидуальные собеседования для родителей по обучению детей татарскому (родному) языку.</w:t>
            </w:r>
          </w:p>
        </w:tc>
        <w:tc>
          <w:tcPr>
            <w:tcW w:w="1559" w:type="dxa"/>
            <w:tcBorders>
              <w:top w:val="single" w:sz="4" w:space="0" w:color="000000"/>
              <w:left w:val="single" w:sz="4" w:space="0" w:color="000000"/>
              <w:bottom w:val="single" w:sz="4" w:space="0" w:color="000000"/>
              <w:right w:val="single" w:sz="4" w:space="0" w:color="000000"/>
            </w:tcBorders>
          </w:tcPr>
          <w:p w:rsidR="00671621" w:rsidRPr="002049D9" w:rsidRDefault="00671621" w:rsidP="00CD7CB9">
            <w:pPr>
              <w:pStyle w:val="ab"/>
              <w:jc w:val="center"/>
              <w:rPr>
                <w:rFonts w:ascii="Times New Roman" w:hAnsi="Times New Roman" w:cs="Times New Roman"/>
                <w:i w:val="0"/>
                <w:iCs w:val="0"/>
                <w:sz w:val="24"/>
                <w:szCs w:val="24"/>
                <w:lang w:val="ru-RU" w:bidi="ar-SA"/>
              </w:rPr>
            </w:pPr>
            <w:r w:rsidRPr="002049D9">
              <w:rPr>
                <w:rFonts w:ascii="Times New Roman" w:hAnsi="Times New Roman" w:cs="Times New Roman"/>
                <w:i w:val="0"/>
                <w:iCs w:val="0"/>
                <w:sz w:val="24"/>
                <w:szCs w:val="24"/>
                <w:lang w:val="ru-RU" w:bidi="ar-SA"/>
              </w:rPr>
              <w:t>Сентябрь</w:t>
            </w:r>
          </w:p>
        </w:tc>
        <w:tc>
          <w:tcPr>
            <w:tcW w:w="2410" w:type="dxa"/>
            <w:tcBorders>
              <w:top w:val="single" w:sz="4" w:space="0" w:color="000000"/>
              <w:left w:val="single" w:sz="4" w:space="0" w:color="000000"/>
              <w:bottom w:val="single" w:sz="4" w:space="0" w:color="000000"/>
              <w:right w:val="single" w:sz="4" w:space="0" w:color="000000"/>
            </w:tcBorders>
          </w:tcPr>
          <w:p w:rsidR="00671621" w:rsidRPr="002049D9" w:rsidRDefault="007F30BC" w:rsidP="00CD7CB9">
            <w:pPr>
              <w:pStyle w:val="ab"/>
              <w:jc w:val="center"/>
              <w:rPr>
                <w:rFonts w:ascii="Times New Roman" w:hAnsi="Times New Roman" w:cs="Times New Roman"/>
                <w:i w:val="0"/>
                <w:iCs w:val="0"/>
                <w:sz w:val="24"/>
                <w:szCs w:val="24"/>
                <w:lang w:val="ru-RU" w:bidi="ar-SA"/>
              </w:rPr>
            </w:pPr>
            <w:r>
              <w:rPr>
                <w:rFonts w:ascii="Times New Roman" w:hAnsi="Times New Roman" w:cs="Times New Roman"/>
                <w:i w:val="0"/>
                <w:sz w:val="24"/>
                <w:szCs w:val="24"/>
                <w:lang w:val="tt-RU"/>
              </w:rPr>
              <w:t>И.о.заведующего</w:t>
            </w:r>
            <w:r>
              <w:rPr>
                <w:rFonts w:ascii="Times New Roman" w:hAnsi="Times New Roman" w:cs="Times New Roman"/>
                <w:i w:val="0"/>
                <w:iCs w:val="0"/>
                <w:sz w:val="24"/>
                <w:szCs w:val="24"/>
                <w:lang w:val="ru-RU" w:bidi="ar-SA"/>
              </w:rPr>
              <w:t xml:space="preserve">, </w:t>
            </w:r>
            <w:r w:rsidR="00671621" w:rsidRPr="002049D9">
              <w:rPr>
                <w:rFonts w:ascii="Times New Roman" w:hAnsi="Times New Roman" w:cs="Times New Roman"/>
                <w:i w:val="0"/>
                <w:iCs w:val="0"/>
                <w:sz w:val="24"/>
                <w:szCs w:val="24"/>
                <w:lang w:val="ru-RU" w:bidi="ar-SA"/>
              </w:rPr>
              <w:t>воспитатель по обучению татарскому языку</w:t>
            </w:r>
          </w:p>
        </w:tc>
      </w:tr>
      <w:tr w:rsidR="001F1A5C" w:rsidRPr="002049D9" w:rsidTr="000C1DDF">
        <w:trPr>
          <w:trHeight w:val="456"/>
        </w:trPr>
        <w:tc>
          <w:tcPr>
            <w:tcW w:w="568" w:type="dxa"/>
            <w:tcBorders>
              <w:top w:val="single" w:sz="4" w:space="0" w:color="000000"/>
              <w:left w:val="single" w:sz="4" w:space="0" w:color="000000"/>
              <w:bottom w:val="single" w:sz="4" w:space="0" w:color="000000"/>
              <w:right w:val="single" w:sz="4" w:space="0" w:color="000000"/>
            </w:tcBorders>
          </w:tcPr>
          <w:p w:rsidR="0031495B" w:rsidRPr="002049D9" w:rsidRDefault="0031495B" w:rsidP="00A320E7">
            <w:pPr>
              <w:pStyle w:val="a8"/>
              <w:numPr>
                <w:ilvl w:val="0"/>
                <w:numId w:val="24"/>
              </w:numPr>
              <w:spacing w:after="0" w:line="240" w:lineRule="auto"/>
              <w:ind w:hanging="893"/>
              <w:jc w:val="center"/>
              <w:rPr>
                <w:rFonts w:ascii="Times New Roman" w:eastAsiaTheme="minorEastAsia"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31495B" w:rsidRPr="002049D9" w:rsidRDefault="0031495B" w:rsidP="000362AC">
            <w:pPr>
              <w:pStyle w:val="5"/>
              <w:spacing w:before="0" w:line="240" w:lineRule="auto"/>
              <w:rPr>
                <w:rFonts w:ascii="Times New Roman" w:eastAsiaTheme="minorEastAsia" w:hAnsi="Times New Roman" w:cs="Times New Roman"/>
                <w:color w:val="auto"/>
                <w:sz w:val="24"/>
                <w:szCs w:val="24"/>
              </w:rPr>
            </w:pPr>
            <w:r w:rsidRPr="002049D9">
              <w:rPr>
                <w:rFonts w:ascii="Times New Roman" w:eastAsiaTheme="minorEastAsia" w:hAnsi="Times New Roman" w:cs="Times New Roman"/>
                <w:color w:val="auto"/>
                <w:sz w:val="24"/>
                <w:szCs w:val="24"/>
              </w:rPr>
              <w:t>Анкетирование родителей младшей группы по теме: «Адаптация детей к условиям детского сада».</w:t>
            </w:r>
          </w:p>
        </w:tc>
        <w:tc>
          <w:tcPr>
            <w:tcW w:w="1559" w:type="dxa"/>
            <w:tcBorders>
              <w:top w:val="single" w:sz="4" w:space="0" w:color="000000"/>
              <w:left w:val="single" w:sz="4" w:space="0" w:color="000000"/>
              <w:bottom w:val="single" w:sz="4" w:space="0" w:color="000000"/>
              <w:right w:val="single" w:sz="4" w:space="0" w:color="000000"/>
            </w:tcBorders>
          </w:tcPr>
          <w:p w:rsidR="0031495B" w:rsidRPr="002049D9" w:rsidRDefault="0031495B" w:rsidP="000362AC">
            <w:pPr>
              <w:pStyle w:val="ab"/>
              <w:jc w:val="center"/>
              <w:rPr>
                <w:rFonts w:ascii="Times New Roman" w:hAnsi="Times New Roman" w:cs="Times New Roman"/>
                <w:i w:val="0"/>
                <w:iCs w:val="0"/>
                <w:sz w:val="24"/>
                <w:szCs w:val="24"/>
                <w:lang w:val="ru-RU" w:bidi="ar-SA"/>
              </w:rPr>
            </w:pPr>
            <w:r w:rsidRPr="002049D9">
              <w:rPr>
                <w:rFonts w:ascii="Times New Roman" w:hAnsi="Times New Roman" w:cs="Times New Roman"/>
                <w:i w:val="0"/>
                <w:iCs w:val="0"/>
                <w:sz w:val="24"/>
                <w:szCs w:val="24"/>
                <w:lang w:val="ru-RU" w:bidi="ar-SA"/>
              </w:rPr>
              <w:t>Сентябрь</w:t>
            </w:r>
          </w:p>
        </w:tc>
        <w:tc>
          <w:tcPr>
            <w:tcW w:w="2410" w:type="dxa"/>
            <w:tcBorders>
              <w:top w:val="single" w:sz="4" w:space="0" w:color="000000"/>
              <w:left w:val="single" w:sz="4" w:space="0" w:color="000000"/>
              <w:bottom w:val="single" w:sz="4" w:space="0" w:color="000000"/>
              <w:right w:val="single" w:sz="4" w:space="0" w:color="000000"/>
            </w:tcBorders>
          </w:tcPr>
          <w:p w:rsidR="0031495B" w:rsidRPr="002049D9" w:rsidRDefault="0031495B" w:rsidP="000362AC">
            <w:pPr>
              <w:pStyle w:val="ab"/>
              <w:jc w:val="center"/>
              <w:rPr>
                <w:rFonts w:ascii="Times New Roman" w:hAnsi="Times New Roman" w:cs="Times New Roman"/>
                <w:i w:val="0"/>
                <w:iCs w:val="0"/>
                <w:sz w:val="24"/>
                <w:szCs w:val="24"/>
                <w:lang w:val="ru-RU" w:bidi="ar-SA"/>
              </w:rPr>
            </w:pPr>
            <w:r w:rsidRPr="002049D9">
              <w:rPr>
                <w:rFonts w:ascii="Times New Roman" w:hAnsi="Times New Roman" w:cs="Times New Roman"/>
                <w:i w:val="0"/>
                <w:iCs w:val="0"/>
                <w:sz w:val="24"/>
                <w:szCs w:val="24"/>
                <w:lang w:val="ru-RU" w:bidi="ar-SA"/>
              </w:rPr>
              <w:t>Воспитатели мл.группы</w:t>
            </w:r>
          </w:p>
        </w:tc>
      </w:tr>
      <w:tr w:rsidR="001F1A5C" w:rsidRPr="002049D9" w:rsidTr="000C1DDF">
        <w:trPr>
          <w:trHeight w:val="456"/>
        </w:trPr>
        <w:tc>
          <w:tcPr>
            <w:tcW w:w="568" w:type="dxa"/>
            <w:tcBorders>
              <w:top w:val="single" w:sz="4" w:space="0" w:color="000000"/>
              <w:left w:val="single" w:sz="4" w:space="0" w:color="000000"/>
              <w:bottom w:val="single" w:sz="4" w:space="0" w:color="000000"/>
              <w:right w:val="single" w:sz="4" w:space="0" w:color="000000"/>
            </w:tcBorders>
          </w:tcPr>
          <w:p w:rsidR="00897F42" w:rsidRPr="002049D9" w:rsidRDefault="00897F42" w:rsidP="00A320E7">
            <w:pPr>
              <w:pStyle w:val="a8"/>
              <w:numPr>
                <w:ilvl w:val="0"/>
                <w:numId w:val="24"/>
              </w:numPr>
              <w:spacing w:after="0" w:line="240" w:lineRule="auto"/>
              <w:ind w:hanging="893"/>
              <w:jc w:val="center"/>
              <w:rPr>
                <w:rFonts w:ascii="Times New Roman" w:eastAsiaTheme="minorEastAsia"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897F42" w:rsidRPr="002049D9" w:rsidRDefault="00897F42" w:rsidP="00897F42">
            <w:pPr>
              <w:spacing w:after="0" w:line="240" w:lineRule="auto"/>
              <w:contextualSpacing/>
              <w:rPr>
                <w:rFonts w:ascii="Times New Roman" w:hAnsi="Times New Roman" w:cs="Times New Roman"/>
                <w:sz w:val="24"/>
                <w:szCs w:val="24"/>
              </w:rPr>
            </w:pPr>
            <w:r w:rsidRPr="002049D9">
              <w:rPr>
                <w:rFonts w:ascii="Times New Roman" w:hAnsi="Times New Roman" w:cs="Times New Roman"/>
                <w:sz w:val="24"/>
                <w:szCs w:val="24"/>
              </w:rPr>
              <w:t>Работа с неблагополучными семьями.</w:t>
            </w:r>
          </w:p>
        </w:tc>
        <w:tc>
          <w:tcPr>
            <w:tcW w:w="1559" w:type="dxa"/>
            <w:tcBorders>
              <w:top w:val="single" w:sz="4" w:space="0" w:color="000000"/>
              <w:left w:val="single" w:sz="4" w:space="0" w:color="000000"/>
              <w:bottom w:val="single" w:sz="4" w:space="0" w:color="000000"/>
              <w:right w:val="single" w:sz="4" w:space="0" w:color="000000"/>
            </w:tcBorders>
          </w:tcPr>
          <w:p w:rsidR="00897F42" w:rsidRPr="002049D9" w:rsidRDefault="00897F42" w:rsidP="004030FD">
            <w:pPr>
              <w:pStyle w:val="ab"/>
              <w:jc w:val="center"/>
              <w:rPr>
                <w:rFonts w:ascii="Times New Roman" w:hAnsi="Times New Roman" w:cs="Times New Roman"/>
                <w:i w:val="0"/>
                <w:iCs w:val="0"/>
                <w:sz w:val="24"/>
                <w:szCs w:val="24"/>
                <w:lang w:val="ru-RU" w:bidi="ar-SA"/>
              </w:rPr>
            </w:pPr>
            <w:r w:rsidRPr="002049D9">
              <w:rPr>
                <w:rFonts w:ascii="Times New Roman" w:hAnsi="Times New Roman" w:cs="Times New Roman"/>
                <w:i w:val="0"/>
                <w:iCs w:val="0"/>
                <w:sz w:val="24"/>
                <w:szCs w:val="24"/>
                <w:lang w:val="ru-RU" w:bidi="ar-SA"/>
              </w:rPr>
              <w:t>В течении года</w:t>
            </w:r>
          </w:p>
        </w:tc>
        <w:tc>
          <w:tcPr>
            <w:tcW w:w="2410" w:type="dxa"/>
            <w:tcBorders>
              <w:top w:val="single" w:sz="4" w:space="0" w:color="000000"/>
              <w:left w:val="single" w:sz="4" w:space="0" w:color="000000"/>
              <w:bottom w:val="single" w:sz="4" w:space="0" w:color="000000"/>
              <w:right w:val="single" w:sz="4" w:space="0" w:color="000000"/>
            </w:tcBorders>
          </w:tcPr>
          <w:p w:rsidR="00897F42" w:rsidRPr="002049D9" w:rsidRDefault="007F30BC" w:rsidP="00CD7CB9">
            <w:pPr>
              <w:pStyle w:val="ab"/>
              <w:jc w:val="center"/>
              <w:rPr>
                <w:rFonts w:ascii="Times New Roman" w:hAnsi="Times New Roman" w:cs="Times New Roman"/>
                <w:i w:val="0"/>
                <w:iCs w:val="0"/>
                <w:sz w:val="24"/>
                <w:szCs w:val="24"/>
                <w:lang w:val="ru-RU" w:bidi="ar-SA"/>
              </w:rPr>
            </w:pPr>
            <w:r>
              <w:rPr>
                <w:rFonts w:ascii="Times New Roman" w:hAnsi="Times New Roman" w:cs="Times New Roman"/>
                <w:i w:val="0"/>
                <w:sz w:val="24"/>
                <w:szCs w:val="24"/>
                <w:lang w:val="tt-RU"/>
              </w:rPr>
              <w:t>И.о.заведующего</w:t>
            </w:r>
            <w:r w:rsidR="00897F42" w:rsidRPr="002049D9">
              <w:rPr>
                <w:rFonts w:ascii="Times New Roman" w:hAnsi="Times New Roman" w:cs="Times New Roman"/>
                <w:i w:val="0"/>
                <w:iCs w:val="0"/>
                <w:sz w:val="24"/>
                <w:szCs w:val="24"/>
                <w:lang w:val="ru-RU" w:bidi="ar-SA"/>
              </w:rPr>
              <w:t>, воспитатели</w:t>
            </w:r>
          </w:p>
        </w:tc>
      </w:tr>
      <w:tr w:rsidR="001F1A5C" w:rsidRPr="002049D9" w:rsidTr="000C1DDF">
        <w:trPr>
          <w:trHeight w:val="456"/>
        </w:trPr>
        <w:tc>
          <w:tcPr>
            <w:tcW w:w="568" w:type="dxa"/>
            <w:tcBorders>
              <w:top w:val="single" w:sz="4" w:space="0" w:color="000000"/>
              <w:left w:val="single" w:sz="4" w:space="0" w:color="000000"/>
              <w:bottom w:val="single" w:sz="4" w:space="0" w:color="000000"/>
              <w:right w:val="single" w:sz="4" w:space="0" w:color="000000"/>
            </w:tcBorders>
          </w:tcPr>
          <w:p w:rsidR="00E65C22" w:rsidRPr="002049D9" w:rsidRDefault="00E65C22" w:rsidP="00A320E7">
            <w:pPr>
              <w:pStyle w:val="a8"/>
              <w:numPr>
                <w:ilvl w:val="0"/>
                <w:numId w:val="24"/>
              </w:numPr>
              <w:spacing w:after="0" w:line="240" w:lineRule="auto"/>
              <w:ind w:hanging="893"/>
              <w:jc w:val="center"/>
              <w:rPr>
                <w:rFonts w:ascii="Times New Roman" w:eastAsiaTheme="minorEastAsia"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E65C22" w:rsidRPr="002049D9" w:rsidRDefault="00E65C22" w:rsidP="00B753F7">
            <w:pPr>
              <w:spacing w:after="0" w:line="240" w:lineRule="auto"/>
              <w:contextualSpacing/>
              <w:rPr>
                <w:rFonts w:ascii="Times New Roman" w:hAnsi="Times New Roman" w:cs="Times New Roman"/>
                <w:sz w:val="24"/>
                <w:szCs w:val="24"/>
              </w:rPr>
            </w:pPr>
            <w:r w:rsidRPr="002049D9">
              <w:rPr>
                <w:rFonts w:ascii="Times New Roman" w:hAnsi="Times New Roman" w:cs="Times New Roman"/>
                <w:sz w:val="24"/>
                <w:szCs w:val="24"/>
              </w:rPr>
              <w:t>Участие родителей в благотворительных акциях.</w:t>
            </w:r>
          </w:p>
        </w:tc>
        <w:tc>
          <w:tcPr>
            <w:tcW w:w="1559" w:type="dxa"/>
            <w:tcBorders>
              <w:top w:val="single" w:sz="4" w:space="0" w:color="000000"/>
              <w:left w:val="single" w:sz="4" w:space="0" w:color="000000"/>
              <w:bottom w:val="single" w:sz="4" w:space="0" w:color="000000"/>
              <w:right w:val="single" w:sz="4" w:space="0" w:color="000000"/>
            </w:tcBorders>
          </w:tcPr>
          <w:p w:rsidR="00E65C22" w:rsidRPr="002049D9" w:rsidRDefault="00E65C22" w:rsidP="00B753F7">
            <w:pPr>
              <w:pStyle w:val="ab"/>
              <w:jc w:val="center"/>
              <w:rPr>
                <w:rFonts w:ascii="Times New Roman" w:hAnsi="Times New Roman" w:cs="Times New Roman"/>
                <w:i w:val="0"/>
                <w:iCs w:val="0"/>
                <w:sz w:val="24"/>
                <w:szCs w:val="24"/>
                <w:lang w:val="ru-RU" w:bidi="ar-SA"/>
              </w:rPr>
            </w:pPr>
            <w:r w:rsidRPr="002049D9">
              <w:rPr>
                <w:rFonts w:ascii="Times New Roman" w:hAnsi="Times New Roman" w:cs="Times New Roman"/>
                <w:i w:val="0"/>
                <w:iCs w:val="0"/>
                <w:sz w:val="24"/>
                <w:szCs w:val="24"/>
                <w:lang w:val="ru-RU" w:bidi="ar-SA"/>
              </w:rPr>
              <w:t>Сентябрь,</w:t>
            </w:r>
          </w:p>
          <w:p w:rsidR="00E65C22" w:rsidRPr="002049D9" w:rsidRDefault="00E65C22" w:rsidP="00B753F7">
            <w:pPr>
              <w:pStyle w:val="ab"/>
              <w:jc w:val="center"/>
              <w:rPr>
                <w:rFonts w:ascii="Times New Roman" w:hAnsi="Times New Roman" w:cs="Times New Roman"/>
                <w:i w:val="0"/>
                <w:iCs w:val="0"/>
                <w:sz w:val="24"/>
                <w:szCs w:val="24"/>
                <w:lang w:val="ru-RU" w:bidi="ar-SA"/>
              </w:rPr>
            </w:pPr>
            <w:r w:rsidRPr="002049D9">
              <w:rPr>
                <w:rFonts w:ascii="Times New Roman" w:hAnsi="Times New Roman" w:cs="Times New Roman"/>
                <w:i w:val="0"/>
                <w:iCs w:val="0"/>
                <w:sz w:val="24"/>
                <w:szCs w:val="24"/>
                <w:lang w:val="ru-RU" w:bidi="ar-SA"/>
              </w:rPr>
              <w:t>октябрь, май</w:t>
            </w:r>
          </w:p>
        </w:tc>
        <w:tc>
          <w:tcPr>
            <w:tcW w:w="2410" w:type="dxa"/>
            <w:tcBorders>
              <w:top w:val="single" w:sz="4" w:space="0" w:color="000000"/>
              <w:left w:val="single" w:sz="4" w:space="0" w:color="000000"/>
              <w:bottom w:val="single" w:sz="4" w:space="0" w:color="000000"/>
              <w:right w:val="single" w:sz="4" w:space="0" w:color="000000"/>
            </w:tcBorders>
          </w:tcPr>
          <w:p w:rsidR="00E65C22" w:rsidRPr="002049D9" w:rsidRDefault="007F30BC" w:rsidP="00B753F7">
            <w:pPr>
              <w:pStyle w:val="ab"/>
              <w:jc w:val="center"/>
              <w:rPr>
                <w:rFonts w:ascii="Times New Roman" w:hAnsi="Times New Roman" w:cs="Times New Roman"/>
                <w:i w:val="0"/>
                <w:iCs w:val="0"/>
                <w:sz w:val="24"/>
                <w:szCs w:val="24"/>
                <w:lang w:val="ru-RU" w:bidi="ar-SA"/>
              </w:rPr>
            </w:pPr>
            <w:r>
              <w:rPr>
                <w:rFonts w:ascii="Times New Roman" w:hAnsi="Times New Roman" w:cs="Times New Roman"/>
                <w:i w:val="0"/>
                <w:sz w:val="24"/>
                <w:szCs w:val="24"/>
                <w:lang w:val="tt-RU"/>
              </w:rPr>
              <w:t>И.о.заведующего</w:t>
            </w:r>
            <w:r w:rsidR="00E65C22" w:rsidRPr="002049D9">
              <w:rPr>
                <w:rFonts w:ascii="Times New Roman" w:hAnsi="Times New Roman" w:cs="Times New Roman"/>
                <w:i w:val="0"/>
                <w:iCs w:val="0"/>
                <w:sz w:val="24"/>
                <w:szCs w:val="24"/>
                <w:lang w:val="ru-RU" w:bidi="ar-SA"/>
              </w:rPr>
              <w:t>, ст.воспитатель</w:t>
            </w:r>
          </w:p>
        </w:tc>
      </w:tr>
      <w:tr w:rsidR="001F1A5C" w:rsidRPr="002049D9" w:rsidTr="000C1DDF">
        <w:trPr>
          <w:trHeight w:val="456"/>
        </w:trPr>
        <w:tc>
          <w:tcPr>
            <w:tcW w:w="568" w:type="dxa"/>
            <w:tcBorders>
              <w:top w:val="single" w:sz="4" w:space="0" w:color="000000"/>
              <w:left w:val="single" w:sz="4" w:space="0" w:color="000000"/>
              <w:bottom w:val="single" w:sz="4" w:space="0" w:color="000000"/>
              <w:right w:val="single" w:sz="4" w:space="0" w:color="000000"/>
            </w:tcBorders>
          </w:tcPr>
          <w:p w:rsidR="00E65C22" w:rsidRPr="002049D9" w:rsidRDefault="00E65C22" w:rsidP="00A320E7">
            <w:pPr>
              <w:pStyle w:val="a8"/>
              <w:numPr>
                <w:ilvl w:val="0"/>
                <w:numId w:val="24"/>
              </w:numPr>
              <w:spacing w:after="0" w:line="240" w:lineRule="auto"/>
              <w:ind w:hanging="893"/>
              <w:jc w:val="center"/>
              <w:rPr>
                <w:rFonts w:ascii="Times New Roman" w:eastAsiaTheme="minorEastAsia"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E65C22" w:rsidRPr="002049D9" w:rsidRDefault="00E65C22" w:rsidP="003655BD">
            <w:pPr>
              <w:pStyle w:val="ab"/>
              <w:rPr>
                <w:rFonts w:ascii="Times New Roman" w:hAnsi="Times New Roman" w:cs="Times New Roman"/>
                <w:bCs/>
                <w:i w:val="0"/>
                <w:iCs w:val="0"/>
                <w:spacing w:val="-1"/>
                <w:sz w:val="24"/>
                <w:szCs w:val="24"/>
                <w:lang w:val="ru-RU" w:bidi="ar-SA"/>
              </w:rPr>
            </w:pPr>
            <w:r w:rsidRPr="002049D9">
              <w:rPr>
                <w:rFonts w:ascii="Times New Roman" w:hAnsi="Times New Roman" w:cs="Times New Roman"/>
                <w:bCs/>
                <w:i w:val="0"/>
                <w:iCs w:val="0"/>
                <w:spacing w:val="-1"/>
                <w:sz w:val="24"/>
                <w:szCs w:val="24"/>
                <w:lang w:val="ru-RU" w:bidi="ar-SA"/>
              </w:rPr>
              <w:t>Оформление наглядной информации для родителей: «Профилактика ОРЗ и ОРВИ, коронавирусной инфекции».</w:t>
            </w:r>
          </w:p>
        </w:tc>
        <w:tc>
          <w:tcPr>
            <w:tcW w:w="1559" w:type="dxa"/>
            <w:tcBorders>
              <w:top w:val="single" w:sz="4" w:space="0" w:color="000000"/>
              <w:left w:val="single" w:sz="4" w:space="0" w:color="000000"/>
              <w:bottom w:val="single" w:sz="4" w:space="0" w:color="000000"/>
              <w:right w:val="single" w:sz="4" w:space="0" w:color="000000"/>
            </w:tcBorders>
          </w:tcPr>
          <w:p w:rsidR="00E65C22" w:rsidRPr="002049D9" w:rsidRDefault="00F1322F" w:rsidP="003655BD">
            <w:pPr>
              <w:spacing w:after="0" w:line="240" w:lineRule="auto"/>
              <w:jc w:val="center"/>
              <w:rPr>
                <w:rFonts w:ascii="Times New Roman" w:hAnsi="Times New Roman" w:cs="Times New Roman"/>
                <w:bCs/>
                <w:spacing w:val="-1"/>
                <w:sz w:val="24"/>
                <w:szCs w:val="24"/>
              </w:rPr>
            </w:pPr>
            <w:r w:rsidRPr="002049D9">
              <w:rPr>
                <w:rFonts w:ascii="Times New Roman" w:hAnsi="Times New Roman" w:cs="Times New Roman"/>
                <w:bCs/>
                <w:spacing w:val="-1"/>
                <w:sz w:val="24"/>
                <w:szCs w:val="24"/>
              </w:rPr>
              <w:t>Октябрь</w:t>
            </w:r>
          </w:p>
        </w:tc>
        <w:tc>
          <w:tcPr>
            <w:tcW w:w="2410" w:type="dxa"/>
            <w:tcBorders>
              <w:top w:val="single" w:sz="4" w:space="0" w:color="000000"/>
              <w:left w:val="single" w:sz="4" w:space="0" w:color="000000"/>
              <w:bottom w:val="single" w:sz="4" w:space="0" w:color="000000"/>
              <w:right w:val="single" w:sz="4" w:space="0" w:color="000000"/>
            </w:tcBorders>
          </w:tcPr>
          <w:p w:rsidR="00E65C22" w:rsidRPr="002049D9" w:rsidRDefault="00E65C22" w:rsidP="003655BD">
            <w:pPr>
              <w:pStyle w:val="ab"/>
              <w:jc w:val="center"/>
              <w:rPr>
                <w:rFonts w:ascii="Times New Roman" w:hAnsi="Times New Roman" w:cs="Times New Roman"/>
                <w:bCs/>
                <w:i w:val="0"/>
                <w:iCs w:val="0"/>
                <w:spacing w:val="-1"/>
                <w:sz w:val="24"/>
                <w:szCs w:val="24"/>
                <w:lang w:val="ru-RU" w:bidi="ar-SA"/>
              </w:rPr>
            </w:pPr>
            <w:r w:rsidRPr="002049D9">
              <w:rPr>
                <w:rFonts w:ascii="Times New Roman" w:hAnsi="Times New Roman" w:cs="Times New Roman"/>
                <w:bCs/>
                <w:i w:val="0"/>
                <w:iCs w:val="0"/>
                <w:spacing w:val="-1"/>
                <w:sz w:val="24"/>
                <w:szCs w:val="24"/>
                <w:lang w:val="ru-RU" w:bidi="ar-SA"/>
              </w:rPr>
              <w:t>Ст. медсестра</w:t>
            </w:r>
          </w:p>
        </w:tc>
      </w:tr>
      <w:tr w:rsidR="001F1A5C" w:rsidRPr="002049D9" w:rsidTr="000C1DDF">
        <w:trPr>
          <w:trHeight w:val="456"/>
        </w:trPr>
        <w:tc>
          <w:tcPr>
            <w:tcW w:w="568" w:type="dxa"/>
            <w:tcBorders>
              <w:top w:val="single" w:sz="4" w:space="0" w:color="000000"/>
              <w:left w:val="single" w:sz="4" w:space="0" w:color="000000"/>
              <w:bottom w:val="single" w:sz="4" w:space="0" w:color="000000"/>
              <w:right w:val="single" w:sz="4" w:space="0" w:color="000000"/>
            </w:tcBorders>
          </w:tcPr>
          <w:p w:rsidR="00E65C22" w:rsidRPr="002049D9" w:rsidRDefault="00E65C22" w:rsidP="00A320E7">
            <w:pPr>
              <w:pStyle w:val="a8"/>
              <w:numPr>
                <w:ilvl w:val="0"/>
                <w:numId w:val="24"/>
              </w:numPr>
              <w:spacing w:after="0" w:line="240" w:lineRule="auto"/>
              <w:ind w:hanging="893"/>
              <w:jc w:val="center"/>
              <w:rPr>
                <w:rFonts w:ascii="Times New Roman" w:eastAsiaTheme="minorEastAsia"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E65C22" w:rsidRPr="002049D9" w:rsidRDefault="00E65C22" w:rsidP="00CD7CB9">
            <w:pPr>
              <w:spacing w:after="0" w:line="240" w:lineRule="auto"/>
              <w:contextualSpacing/>
              <w:rPr>
                <w:rFonts w:ascii="Times New Roman" w:hAnsi="Times New Roman" w:cs="Times New Roman"/>
                <w:sz w:val="24"/>
                <w:szCs w:val="24"/>
              </w:rPr>
            </w:pPr>
            <w:r w:rsidRPr="002049D9">
              <w:rPr>
                <w:rFonts w:ascii="Times New Roman" w:hAnsi="Times New Roman" w:cs="Times New Roman"/>
                <w:sz w:val="24"/>
                <w:szCs w:val="24"/>
              </w:rPr>
              <w:t>Информирование родителей: информационный стенд, групповые уголки, СМИ, сайт ДОУ.</w:t>
            </w:r>
          </w:p>
        </w:tc>
        <w:tc>
          <w:tcPr>
            <w:tcW w:w="1559" w:type="dxa"/>
            <w:tcBorders>
              <w:top w:val="single" w:sz="4" w:space="0" w:color="000000"/>
              <w:left w:val="single" w:sz="4" w:space="0" w:color="000000"/>
              <w:bottom w:val="single" w:sz="4" w:space="0" w:color="000000"/>
              <w:right w:val="single" w:sz="4" w:space="0" w:color="000000"/>
            </w:tcBorders>
          </w:tcPr>
          <w:p w:rsidR="00E65C22" w:rsidRPr="002049D9" w:rsidRDefault="00E65C22" w:rsidP="00CD7CB9">
            <w:pPr>
              <w:spacing w:after="0" w:line="240" w:lineRule="auto"/>
              <w:jc w:val="center"/>
              <w:rPr>
                <w:rFonts w:ascii="Times New Roman" w:hAnsi="Times New Roman" w:cs="Times New Roman"/>
                <w:sz w:val="24"/>
                <w:szCs w:val="24"/>
              </w:rPr>
            </w:pPr>
            <w:r w:rsidRPr="002049D9">
              <w:rPr>
                <w:rFonts w:ascii="Times New Roman" w:hAnsi="Times New Roman" w:cs="Times New Roman"/>
                <w:sz w:val="24"/>
                <w:szCs w:val="24"/>
              </w:rPr>
              <w:t>Октябрь</w:t>
            </w:r>
          </w:p>
        </w:tc>
        <w:tc>
          <w:tcPr>
            <w:tcW w:w="2410" w:type="dxa"/>
            <w:tcBorders>
              <w:top w:val="single" w:sz="4" w:space="0" w:color="000000"/>
              <w:left w:val="single" w:sz="4" w:space="0" w:color="000000"/>
              <w:bottom w:val="single" w:sz="4" w:space="0" w:color="000000"/>
              <w:right w:val="single" w:sz="4" w:space="0" w:color="000000"/>
            </w:tcBorders>
          </w:tcPr>
          <w:p w:rsidR="00E65C22" w:rsidRPr="002049D9" w:rsidRDefault="00E65C22" w:rsidP="00CD7CB9">
            <w:pPr>
              <w:spacing w:after="0" w:line="240" w:lineRule="auto"/>
              <w:contextualSpacing/>
              <w:jc w:val="center"/>
              <w:rPr>
                <w:rFonts w:ascii="Times New Roman" w:hAnsi="Times New Roman" w:cs="Times New Roman"/>
                <w:sz w:val="24"/>
                <w:szCs w:val="24"/>
              </w:rPr>
            </w:pPr>
            <w:r w:rsidRPr="002049D9">
              <w:rPr>
                <w:rFonts w:ascii="Times New Roman" w:hAnsi="Times New Roman" w:cs="Times New Roman"/>
                <w:sz w:val="24"/>
                <w:szCs w:val="24"/>
              </w:rPr>
              <w:t>Воспитатели</w:t>
            </w:r>
          </w:p>
        </w:tc>
      </w:tr>
      <w:tr w:rsidR="001F1A5C" w:rsidRPr="002049D9" w:rsidTr="000C1DDF">
        <w:trPr>
          <w:trHeight w:val="456"/>
        </w:trPr>
        <w:tc>
          <w:tcPr>
            <w:tcW w:w="568" w:type="dxa"/>
            <w:tcBorders>
              <w:top w:val="single" w:sz="4" w:space="0" w:color="000000"/>
              <w:left w:val="single" w:sz="4" w:space="0" w:color="000000"/>
              <w:bottom w:val="single" w:sz="4" w:space="0" w:color="000000"/>
              <w:right w:val="single" w:sz="4" w:space="0" w:color="000000"/>
            </w:tcBorders>
          </w:tcPr>
          <w:p w:rsidR="00E65C22" w:rsidRPr="002049D9" w:rsidRDefault="00E65C22" w:rsidP="00A320E7">
            <w:pPr>
              <w:pStyle w:val="a8"/>
              <w:numPr>
                <w:ilvl w:val="0"/>
                <w:numId w:val="24"/>
              </w:numPr>
              <w:spacing w:after="0" w:line="240" w:lineRule="auto"/>
              <w:ind w:hanging="893"/>
              <w:jc w:val="center"/>
              <w:rPr>
                <w:rFonts w:ascii="Times New Roman" w:eastAsiaTheme="minorEastAsia"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E65C22" w:rsidRPr="002049D9" w:rsidRDefault="00E65C22" w:rsidP="00CD7CB9">
            <w:pPr>
              <w:spacing w:after="0" w:line="240" w:lineRule="auto"/>
              <w:contextualSpacing/>
              <w:rPr>
                <w:rFonts w:ascii="Times New Roman" w:hAnsi="Times New Roman" w:cs="Times New Roman"/>
                <w:sz w:val="24"/>
                <w:szCs w:val="24"/>
              </w:rPr>
            </w:pPr>
            <w:r w:rsidRPr="002049D9">
              <w:rPr>
                <w:rFonts w:ascii="Times New Roman" w:hAnsi="Times New Roman" w:cs="Times New Roman"/>
                <w:sz w:val="24"/>
                <w:szCs w:val="24"/>
              </w:rPr>
              <w:t>Родительский субботник (уборка территорий).</w:t>
            </w:r>
          </w:p>
        </w:tc>
        <w:tc>
          <w:tcPr>
            <w:tcW w:w="1559" w:type="dxa"/>
            <w:tcBorders>
              <w:top w:val="single" w:sz="4" w:space="0" w:color="000000"/>
              <w:left w:val="single" w:sz="4" w:space="0" w:color="000000"/>
              <w:bottom w:val="single" w:sz="4" w:space="0" w:color="000000"/>
              <w:right w:val="single" w:sz="4" w:space="0" w:color="000000"/>
            </w:tcBorders>
          </w:tcPr>
          <w:p w:rsidR="00E65C22" w:rsidRPr="002049D9" w:rsidRDefault="00E65C22" w:rsidP="00CD7CB9">
            <w:pPr>
              <w:spacing w:after="0" w:line="240" w:lineRule="auto"/>
              <w:jc w:val="center"/>
              <w:rPr>
                <w:rFonts w:ascii="Times New Roman" w:hAnsi="Times New Roman" w:cs="Times New Roman"/>
                <w:sz w:val="24"/>
                <w:szCs w:val="24"/>
              </w:rPr>
            </w:pPr>
            <w:r w:rsidRPr="002049D9">
              <w:rPr>
                <w:rFonts w:ascii="Times New Roman" w:hAnsi="Times New Roman" w:cs="Times New Roman"/>
                <w:sz w:val="24"/>
                <w:szCs w:val="24"/>
              </w:rPr>
              <w:t>Октябрь,</w:t>
            </w:r>
          </w:p>
          <w:p w:rsidR="00E65C22" w:rsidRPr="002049D9" w:rsidRDefault="00E65C22" w:rsidP="00CD7CB9">
            <w:pPr>
              <w:spacing w:after="0" w:line="240" w:lineRule="auto"/>
              <w:jc w:val="center"/>
              <w:rPr>
                <w:rFonts w:ascii="Times New Roman" w:hAnsi="Times New Roman" w:cs="Times New Roman"/>
                <w:sz w:val="24"/>
                <w:szCs w:val="24"/>
              </w:rPr>
            </w:pPr>
            <w:r w:rsidRPr="002049D9">
              <w:rPr>
                <w:rFonts w:ascii="Times New Roman" w:hAnsi="Times New Roman" w:cs="Times New Roman"/>
                <w:sz w:val="24"/>
                <w:szCs w:val="24"/>
              </w:rPr>
              <w:t>май</w:t>
            </w:r>
          </w:p>
        </w:tc>
        <w:tc>
          <w:tcPr>
            <w:tcW w:w="2410" w:type="dxa"/>
            <w:tcBorders>
              <w:top w:val="single" w:sz="4" w:space="0" w:color="000000"/>
              <w:left w:val="single" w:sz="4" w:space="0" w:color="000000"/>
              <w:bottom w:val="single" w:sz="4" w:space="0" w:color="000000"/>
              <w:right w:val="single" w:sz="4" w:space="0" w:color="000000"/>
            </w:tcBorders>
          </w:tcPr>
          <w:p w:rsidR="00E65C22" w:rsidRPr="002049D9" w:rsidRDefault="00E65C22" w:rsidP="00CD7CB9">
            <w:pPr>
              <w:spacing w:after="0" w:line="240" w:lineRule="auto"/>
              <w:contextualSpacing/>
              <w:jc w:val="center"/>
              <w:rPr>
                <w:rFonts w:ascii="Times New Roman" w:hAnsi="Times New Roman" w:cs="Times New Roman"/>
                <w:sz w:val="24"/>
                <w:szCs w:val="24"/>
              </w:rPr>
            </w:pPr>
            <w:r w:rsidRPr="002049D9">
              <w:rPr>
                <w:rFonts w:ascii="Times New Roman" w:hAnsi="Times New Roman" w:cs="Times New Roman"/>
                <w:sz w:val="24"/>
                <w:szCs w:val="24"/>
              </w:rPr>
              <w:t>Воспитатели</w:t>
            </w:r>
          </w:p>
        </w:tc>
      </w:tr>
      <w:tr w:rsidR="001F1A5C" w:rsidRPr="002049D9" w:rsidTr="000C1DDF">
        <w:trPr>
          <w:trHeight w:val="456"/>
        </w:trPr>
        <w:tc>
          <w:tcPr>
            <w:tcW w:w="568" w:type="dxa"/>
            <w:tcBorders>
              <w:top w:val="single" w:sz="4" w:space="0" w:color="000000"/>
              <w:left w:val="single" w:sz="4" w:space="0" w:color="000000"/>
              <w:bottom w:val="single" w:sz="4" w:space="0" w:color="000000"/>
              <w:right w:val="single" w:sz="4" w:space="0" w:color="000000"/>
            </w:tcBorders>
          </w:tcPr>
          <w:p w:rsidR="00E65C22" w:rsidRPr="002049D9" w:rsidRDefault="00E65C22" w:rsidP="00A320E7">
            <w:pPr>
              <w:pStyle w:val="a8"/>
              <w:numPr>
                <w:ilvl w:val="0"/>
                <w:numId w:val="24"/>
              </w:numPr>
              <w:spacing w:after="0" w:line="240" w:lineRule="auto"/>
              <w:ind w:hanging="893"/>
              <w:jc w:val="center"/>
              <w:rPr>
                <w:rFonts w:ascii="Times New Roman" w:eastAsiaTheme="minorEastAsia"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E65C22" w:rsidRPr="002049D9" w:rsidRDefault="00E65C22" w:rsidP="00CD7CB9">
            <w:pPr>
              <w:spacing w:after="0" w:line="240" w:lineRule="auto"/>
              <w:contextualSpacing/>
              <w:rPr>
                <w:rFonts w:ascii="Times New Roman" w:hAnsi="Times New Roman" w:cs="Times New Roman"/>
                <w:sz w:val="24"/>
                <w:szCs w:val="24"/>
              </w:rPr>
            </w:pPr>
            <w:r w:rsidRPr="002049D9">
              <w:rPr>
                <w:rFonts w:ascii="Times New Roman" w:hAnsi="Times New Roman" w:cs="Times New Roman"/>
                <w:sz w:val="24"/>
                <w:szCs w:val="24"/>
              </w:rPr>
              <w:t>Осенние праздники во всех возрастных группах.</w:t>
            </w:r>
          </w:p>
        </w:tc>
        <w:tc>
          <w:tcPr>
            <w:tcW w:w="1559" w:type="dxa"/>
            <w:tcBorders>
              <w:top w:val="single" w:sz="4" w:space="0" w:color="000000"/>
              <w:left w:val="single" w:sz="4" w:space="0" w:color="000000"/>
              <w:bottom w:val="single" w:sz="4" w:space="0" w:color="000000"/>
              <w:right w:val="single" w:sz="4" w:space="0" w:color="000000"/>
            </w:tcBorders>
          </w:tcPr>
          <w:p w:rsidR="00E65C22" w:rsidRPr="002049D9" w:rsidRDefault="00E65C22" w:rsidP="00CD7CB9">
            <w:pPr>
              <w:spacing w:after="0" w:line="240" w:lineRule="auto"/>
              <w:jc w:val="center"/>
              <w:rPr>
                <w:rFonts w:ascii="Times New Roman" w:hAnsi="Times New Roman" w:cs="Times New Roman"/>
                <w:sz w:val="24"/>
                <w:szCs w:val="24"/>
              </w:rPr>
            </w:pPr>
            <w:r w:rsidRPr="002049D9">
              <w:rPr>
                <w:rFonts w:ascii="Times New Roman" w:hAnsi="Times New Roman" w:cs="Times New Roman"/>
                <w:sz w:val="24"/>
                <w:szCs w:val="24"/>
              </w:rPr>
              <w:t>Октябрь</w:t>
            </w:r>
          </w:p>
        </w:tc>
        <w:tc>
          <w:tcPr>
            <w:tcW w:w="2410" w:type="dxa"/>
            <w:tcBorders>
              <w:top w:val="single" w:sz="4" w:space="0" w:color="000000"/>
              <w:left w:val="single" w:sz="4" w:space="0" w:color="000000"/>
              <w:bottom w:val="single" w:sz="4" w:space="0" w:color="000000"/>
              <w:right w:val="single" w:sz="4" w:space="0" w:color="000000"/>
            </w:tcBorders>
          </w:tcPr>
          <w:p w:rsidR="00E65C22" w:rsidRPr="002049D9" w:rsidRDefault="00E65C22" w:rsidP="00CD7CB9">
            <w:pPr>
              <w:spacing w:after="0" w:line="240" w:lineRule="auto"/>
              <w:contextualSpacing/>
              <w:jc w:val="center"/>
              <w:rPr>
                <w:rFonts w:ascii="Times New Roman" w:hAnsi="Times New Roman" w:cs="Times New Roman"/>
                <w:sz w:val="24"/>
                <w:szCs w:val="24"/>
              </w:rPr>
            </w:pPr>
            <w:r w:rsidRPr="002049D9">
              <w:rPr>
                <w:rFonts w:ascii="Times New Roman" w:hAnsi="Times New Roman" w:cs="Times New Roman"/>
                <w:sz w:val="24"/>
                <w:szCs w:val="24"/>
              </w:rPr>
              <w:t>Музыкальный руководитель,</w:t>
            </w:r>
          </w:p>
          <w:p w:rsidR="00E65C22" w:rsidRPr="002049D9" w:rsidRDefault="00E65C22" w:rsidP="00CD7CB9">
            <w:pPr>
              <w:spacing w:after="0" w:line="240" w:lineRule="auto"/>
              <w:contextualSpacing/>
              <w:jc w:val="center"/>
              <w:rPr>
                <w:rFonts w:ascii="Times New Roman" w:hAnsi="Times New Roman" w:cs="Times New Roman"/>
                <w:sz w:val="24"/>
                <w:szCs w:val="24"/>
              </w:rPr>
            </w:pPr>
            <w:r w:rsidRPr="002049D9">
              <w:rPr>
                <w:rFonts w:ascii="Times New Roman" w:hAnsi="Times New Roman" w:cs="Times New Roman"/>
                <w:sz w:val="24"/>
                <w:szCs w:val="24"/>
              </w:rPr>
              <w:t>воспитатели</w:t>
            </w:r>
          </w:p>
        </w:tc>
      </w:tr>
      <w:tr w:rsidR="001F1A5C" w:rsidRPr="002049D9" w:rsidTr="000C1DDF">
        <w:trPr>
          <w:trHeight w:val="456"/>
        </w:trPr>
        <w:tc>
          <w:tcPr>
            <w:tcW w:w="568" w:type="dxa"/>
            <w:tcBorders>
              <w:top w:val="single" w:sz="4" w:space="0" w:color="000000"/>
              <w:left w:val="single" w:sz="4" w:space="0" w:color="000000"/>
              <w:bottom w:val="single" w:sz="4" w:space="0" w:color="000000"/>
              <w:right w:val="single" w:sz="4" w:space="0" w:color="000000"/>
            </w:tcBorders>
          </w:tcPr>
          <w:p w:rsidR="00F1322F" w:rsidRPr="002049D9" w:rsidRDefault="00F1322F" w:rsidP="00A320E7">
            <w:pPr>
              <w:pStyle w:val="a8"/>
              <w:numPr>
                <w:ilvl w:val="0"/>
                <w:numId w:val="24"/>
              </w:numPr>
              <w:spacing w:after="0" w:line="240" w:lineRule="auto"/>
              <w:ind w:hanging="893"/>
              <w:jc w:val="center"/>
              <w:rPr>
                <w:rFonts w:ascii="Times New Roman" w:eastAsiaTheme="minorEastAsia"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F1322F" w:rsidRPr="002049D9" w:rsidRDefault="00F1322F" w:rsidP="00B753F7">
            <w:pPr>
              <w:spacing w:after="0" w:line="240" w:lineRule="auto"/>
              <w:contextualSpacing/>
              <w:rPr>
                <w:rFonts w:ascii="Times New Roman" w:hAnsi="Times New Roman" w:cs="Times New Roman"/>
                <w:bCs/>
                <w:spacing w:val="-1"/>
                <w:sz w:val="24"/>
                <w:szCs w:val="24"/>
              </w:rPr>
            </w:pPr>
            <w:r w:rsidRPr="002049D9">
              <w:rPr>
                <w:rFonts w:ascii="Times New Roman" w:hAnsi="Times New Roman" w:cs="Times New Roman"/>
                <w:bCs/>
                <w:spacing w:val="-1"/>
                <w:sz w:val="24"/>
                <w:szCs w:val="24"/>
              </w:rPr>
              <w:t>Концерт, посвящённый дню матери «С любовью к маме»</w:t>
            </w:r>
            <w:r w:rsidR="00A7502E" w:rsidRPr="002049D9">
              <w:rPr>
                <w:rFonts w:ascii="Times New Roman" w:hAnsi="Times New Roman" w:cs="Times New Roman"/>
                <w:bCs/>
                <w:spacing w:val="-1"/>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rsidR="00F1322F" w:rsidRPr="002049D9" w:rsidRDefault="00F1322F" w:rsidP="00B753F7">
            <w:pPr>
              <w:spacing w:after="0" w:line="240" w:lineRule="auto"/>
              <w:contextualSpacing/>
              <w:jc w:val="center"/>
              <w:rPr>
                <w:rFonts w:ascii="Times New Roman" w:hAnsi="Times New Roman" w:cs="Times New Roman"/>
                <w:bCs/>
                <w:spacing w:val="-1"/>
                <w:sz w:val="24"/>
                <w:szCs w:val="24"/>
              </w:rPr>
            </w:pPr>
            <w:r w:rsidRPr="002049D9">
              <w:rPr>
                <w:rFonts w:ascii="Times New Roman" w:hAnsi="Times New Roman" w:cs="Times New Roman"/>
                <w:bCs/>
                <w:spacing w:val="-1"/>
                <w:sz w:val="24"/>
                <w:szCs w:val="24"/>
              </w:rPr>
              <w:t>Ноябрь</w:t>
            </w:r>
          </w:p>
        </w:tc>
        <w:tc>
          <w:tcPr>
            <w:tcW w:w="2410" w:type="dxa"/>
            <w:tcBorders>
              <w:top w:val="single" w:sz="4" w:space="0" w:color="000000"/>
              <w:left w:val="single" w:sz="4" w:space="0" w:color="000000"/>
              <w:bottom w:val="single" w:sz="4" w:space="0" w:color="000000"/>
              <w:right w:val="single" w:sz="4" w:space="0" w:color="000000"/>
            </w:tcBorders>
          </w:tcPr>
          <w:p w:rsidR="00F1322F" w:rsidRPr="002049D9" w:rsidRDefault="00F1322F" w:rsidP="00B753F7">
            <w:pPr>
              <w:spacing w:after="0" w:line="240" w:lineRule="auto"/>
              <w:contextualSpacing/>
              <w:jc w:val="center"/>
              <w:rPr>
                <w:rFonts w:ascii="Times New Roman" w:hAnsi="Times New Roman" w:cs="Times New Roman"/>
                <w:bCs/>
                <w:spacing w:val="-1"/>
                <w:sz w:val="24"/>
                <w:szCs w:val="24"/>
              </w:rPr>
            </w:pPr>
            <w:r w:rsidRPr="002049D9">
              <w:rPr>
                <w:rFonts w:ascii="Times New Roman" w:hAnsi="Times New Roman" w:cs="Times New Roman"/>
                <w:bCs/>
                <w:spacing w:val="-1"/>
                <w:sz w:val="24"/>
                <w:szCs w:val="24"/>
              </w:rPr>
              <w:t>Муз. руководитель</w:t>
            </w:r>
          </w:p>
        </w:tc>
      </w:tr>
      <w:tr w:rsidR="001F1A5C" w:rsidRPr="002049D9" w:rsidTr="000C1DDF">
        <w:trPr>
          <w:trHeight w:val="456"/>
        </w:trPr>
        <w:tc>
          <w:tcPr>
            <w:tcW w:w="568" w:type="dxa"/>
            <w:tcBorders>
              <w:top w:val="single" w:sz="4" w:space="0" w:color="000000"/>
              <w:left w:val="single" w:sz="4" w:space="0" w:color="000000"/>
              <w:bottom w:val="single" w:sz="4" w:space="0" w:color="000000"/>
              <w:right w:val="single" w:sz="4" w:space="0" w:color="000000"/>
            </w:tcBorders>
          </w:tcPr>
          <w:p w:rsidR="00E65C22" w:rsidRPr="002049D9" w:rsidRDefault="00E65C22" w:rsidP="00A320E7">
            <w:pPr>
              <w:pStyle w:val="a8"/>
              <w:numPr>
                <w:ilvl w:val="0"/>
                <w:numId w:val="24"/>
              </w:numPr>
              <w:spacing w:after="0" w:line="240" w:lineRule="auto"/>
              <w:ind w:hanging="893"/>
              <w:jc w:val="center"/>
              <w:rPr>
                <w:rFonts w:ascii="Times New Roman" w:eastAsiaTheme="minorEastAsia"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E65C22" w:rsidRPr="002049D9" w:rsidRDefault="00E65C22">
            <w:pPr>
              <w:spacing w:after="0" w:line="240" w:lineRule="auto"/>
              <w:rPr>
                <w:rFonts w:ascii="Times New Roman" w:hAnsi="Times New Roman" w:cs="Times New Roman"/>
                <w:bCs/>
                <w:spacing w:val="-1"/>
                <w:sz w:val="24"/>
                <w:szCs w:val="24"/>
              </w:rPr>
            </w:pPr>
            <w:r w:rsidRPr="002049D9">
              <w:rPr>
                <w:rFonts w:ascii="Times New Roman" w:hAnsi="Times New Roman" w:cs="Times New Roman"/>
                <w:bCs/>
                <w:spacing w:val="-1"/>
                <w:sz w:val="24"/>
                <w:szCs w:val="24"/>
              </w:rPr>
              <w:t>Новогодние утренники во всех возрастных группах «Волшебство под Новый год!».</w:t>
            </w:r>
          </w:p>
        </w:tc>
        <w:tc>
          <w:tcPr>
            <w:tcW w:w="1559" w:type="dxa"/>
            <w:tcBorders>
              <w:top w:val="single" w:sz="4" w:space="0" w:color="000000"/>
              <w:left w:val="single" w:sz="4" w:space="0" w:color="000000"/>
              <w:bottom w:val="single" w:sz="4" w:space="0" w:color="000000"/>
              <w:right w:val="single" w:sz="4" w:space="0" w:color="000000"/>
            </w:tcBorders>
          </w:tcPr>
          <w:p w:rsidR="00E65C22" w:rsidRPr="002049D9" w:rsidRDefault="00E65C22">
            <w:pPr>
              <w:spacing w:after="0" w:line="240" w:lineRule="auto"/>
              <w:contextualSpacing/>
              <w:jc w:val="center"/>
              <w:rPr>
                <w:rFonts w:ascii="Times New Roman" w:hAnsi="Times New Roman" w:cs="Times New Roman"/>
                <w:bCs/>
                <w:spacing w:val="-1"/>
                <w:sz w:val="24"/>
                <w:szCs w:val="24"/>
              </w:rPr>
            </w:pPr>
            <w:r w:rsidRPr="002049D9">
              <w:rPr>
                <w:rFonts w:ascii="Times New Roman" w:hAnsi="Times New Roman" w:cs="Times New Roman"/>
                <w:bCs/>
                <w:spacing w:val="-1"/>
                <w:sz w:val="24"/>
                <w:szCs w:val="24"/>
              </w:rPr>
              <w:t>Декабрь</w:t>
            </w:r>
          </w:p>
        </w:tc>
        <w:tc>
          <w:tcPr>
            <w:tcW w:w="2410" w:type="dxa"/>
            <w:tcBorders>
              <w:top w:val="single" w:sz="4" w:space="0" w:color="000000"/>
              <w:left w:val="single" w:sz="4" w:space="0" w:color="000000"/>
              <w:bottom w:val="single" w:sz="4" w:space="0" w:color="000000"/>
              <w:right w:val="single" w:sz="4" w:space="0" w:color="000000"/>
            </w:tcBorders>
          </w:tcPr>
          <w:p w:rsidR="00E65C22" w:rsidRPr="002049D9" w:rsidRDefault="00E65C22">
            <w:pPr>
              <w:spacing w:after="0" w:line="240" w:lineRule="auto"/>
              <w:contextualSpacing/>
              <w:jc w:val="center"/>
              <w:rPr>
                <w:rFonts w:ascii="Times New Roman" w:hAnsi="Times New Roman" w:cs="Times New Roman"/>
                <w:bCs/>
                <w:spacing w:val="-1"/>
                <w:sz w:val="24"/>
                <w:szCs w:val="24"/>
              </w:rPr>
            </w:pPr>
            <w:r w:rsidRPr="002049D9">
              <w:rPr>
                <w:rFonts w:ascii="Times New Roman" w:hAnsi="Times New Roman" w:cs="Times New Roman"/>
                <w:bCs/>
                <w:spacing w:val="-1"/>
                <w:sz w:val="24"/>
                <w:szCs w:val="24"/>
              </w:rPr>
              <w:t>Муз. руководитель, воспитатели</w:t>
            </w:r>
          </w:p>
        </w:tc>
      </w:tr>
      <w:tr w:rsidR="002049D9" w:rsidRPr="002049D9" w:rsidTr="000C1DDF">
        <w:trPr>
          <w:trHeight w:val="456"/>
        </w:trPr>
        <w:tc>
          <w:tcPr>
            <w:tcW w:w="568" w:type="dxa"/>
            <w:tcBorders>
              <w:top w:val="single" w:sz="4" w:space="0" w:color="000000"/>
              <w:left w:val="single" w:sz="4" w:space="0" w:color="000000"/>
              <w:bottom w:val="single" w:sz="4" w:space="0" w:color="000000"/>
              <w:right w:val="single" w:sz="4" w:space="0" w:color="000000"/>
            </w:tcBorders>
          </w:tcPr>
          <w:p w:rsidR="002049D9" w:rsidRPr="002049D9" w:rsidRDefault="002049D9" w:rsidP="00A320E7">
            <w:pPr>
              <w:pStyle w:val="a8"/>
              <w:numPr>
                <w:ilvl w:val="0"/>
                <w:numId w:val="24"/>
              </w:numPr>
              <w:spacing w:after="0" w:line="240" w:lineRule="auto"/>
              <w:ind w:hanging="893"/>
              <w:jc w:val="center"/>
              <w:rPr>
                <w:rFonts w:ascii="Times New Roman" w:eastAsiaTheme="minorEastAsia"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2049D9" w:rsidRPr="002049D9" w:rsidRDefault="002049D9" w:rsidP="00F30DC9">
            <w:pPr>
              <w:spacing w:after="0" w:line="240" w:lineRule="auto"/>
              <w:rPr>
                <w:rFonts w:ascii="Times New Roman" w:hAnsi="Times New Roman" w:cs="Times New Roman"/>
                <w:sz w:val="24"/>
                <w:szCs w:val="24"/>
              </w:rPr>
            </w:pPr>
            <w:r w:rsidRPr="002049D9">
              <w:rPr>
                <w:rFonts w:ascii="Times New Roman" w:hAnsi="Times New Roman" w:cs="Times New Roman"/>
                <w:sz w:val="24"/>
                <w:szCs w:val="24"/>
              </w:rPr>
              <w:t>Выставка детских рисунков</w:t>
            </w:r>
          </w:p>
          <w:p w:rsidR="002049D9" w:rsidRPr="002049D9" w:rsidRDefault="002049D9" w:rsidP="00F30DC9">
            <w:pPr>
              <w:spacing w:after="0" w:line="240" w:lineRule="auto"/>
              <w:rPr>
                <w:rFonts w:ascii="Times New Roman" w:hAnsi="Times New Roman" w:cs="Times New Roman"/>
                <w:sz w:val="24"/>
                <w:szCs w:val="24"/>
              </w:rPr>
            </w:pPr>
            <w:r w:rsidRPr="002049D9">
              <w:rPr>
                <w:rFonts w:ascii="Times New Roman" w:hAnsi="Times New Roman" w:cs="Times New Roman"/>
                <w:sz w:val="24"/>
                <w:szCs w:val="24"/>
              </w:rPr>
              <w:t>«Мой папа – защитник отечества».</w:t>
            </w:r>
          </w:p>
        </w:tc>
        <w:tc>
          <w:tcPr>
            <w:tcW w:w="1559" w:type="dxa"/>
            <w:tcBorders>
              <w:top w:val="single" w:sz="4" w:space="0" w:color="000000"/>
              <w:left w:val="single" w:sz="4" w:space="0" w:color="000000"/>
              <w:bottom w:val="single" w:sz="4" w:space="0" w:color="000000"/>
              <w:right w:val="single" w:sz="4" w:space="0" w:color="000000"/>
            </w:tcBorders>
          </w:tcPr>
          <w:p w:rsidR="002049D9" w:rsidRPr="002049D9" w:rsidRDefault="002049D9" w:rsidP="00B753F7">
            <w:pPr>
              <w:spacing w:after="0" w:line="240" w:lineRule="auto"/>
              <w:jc w:val="center"/>
              <w:rPr>
                <w:rFonts w:ascii="Times New Roman" w:hAnsi="Times New Roman" w:cs="Times New Roman"/>
                <w:bCs/>
                <w:spacing w:val="-1"/>
                <w:sz w:val="24"/>
                <w:szCs w:val="24"/>
              </w:rPr>
            </w:pPr>
            <w:r w:rsidRPr="002049D9">
              <w:rPr>
                <w:rFonts w:ascii="Times New Roman" w:hAnsi="Times New Roman" w:cs="Times New Roman"/>
                <w:bCs/>
                <w:spacing w:val="-1"/>
                <w:sz w:val="24"/>
                <w:szCs w:val="24"/>
              </w:rPr>
              <w:t>Февраль</w:t>
            </w:r>
          </w:p>
        </w:tc>
        <w:tc>
          <w:tcPr>
            <w:tcW w:w="2410" w:type="dxa"/>
            <w:tcBorders>
              <w:top w:val="single" w:sz="4" w:space="0" w:color="000000"/>
              <w:left w:val="single" w:sz="4" w:space="0" w:color="000000"/>
              <w:bottom w:val="single" w:sz="4" w:space="0" w:color="000000"/>
              <w:right w:val="single" w:sz="4" w:space="0" w:color="000000"/>
            </w:tcBorders>
          </w:tcPr>
          <w:p w:rsidR="002049D9" w:rsidRPr="002049D9" w:rsidRDefault="002049D9" w:rsidP="00B753F7">
            <w:pPr>
              <w:pStyle w:val="ab"/>
              <w:spacing w:line="276" w:lineRule="auto"/>
              <w:jc w:val="center"/>
              <w:rPr>
                <w:rFonts w:ascii="Times New Roman" w:hAnsi="Times New Roman" w:cs="Times New Roman"/>
                <w:bCs/>
                <w:i w:val="0"/>
                <w:iCs w:val="0"/>
                <w:spacing w:val="-1"/>
                <w:sz w:val="24"/>
                <w:szCs w:val="24"/>
                <w:lang w:val="ru-RU" w:bidi="ar-SA"/>
              </w:rPr>
            </w:pPr>
            <w:r w:rsidRPr="002049D9">
              <w:rPr>
                <w:rFonts w:ascii="Times New Roman" w:hAnsi="Times New Roman" w:cs="Times New Roman"/>
                <w:bCs/>
                <w:i w:val="0"/>
                <w:iCs w:val="0"/>
                <w:spacing w:val="-1"/>
                <w:sz w:val="24"/>
                <w:szCs w:val="24"/>
                <w:lang w:val="ru-RU" w:bidi="ar-SA"/>
              </w:rPr>
              <w:t>Воспитатели групп, творческая группа</w:t>
            </w:r>
          </w:p>
        </w:tc>
      </w:tr>
      <w:tr w:rsidR="002049D9" w:rsidRPr="002049D9" w:rsidTr="000C1DDF">
        <w:trPr>
          <w:trHeight w:val="456"/>
        </w:trPr>
        <w:tc>
          <w:tcPr>
            <w:tcW w:w="568" w:type="dxa"/>
            <w:tcBorders>
              <w:top w:val="single" w:sz="4" w:space="0" w:color="000000"/>
              <w:left w:val="single" w:sz="4" w:space="0" w:color="000000"/>
              <w:bottom w:val="single" w:sz="4" w:space="0" w:color="000000"/>
              <w:right w:val="single" w:sz="4" w:space="0" w:color="000000"/>
            </w:tcBorders>
          </w:tcPr>
          <w:p w:rsidR="002049D9" w:rsidRPr="002049D9" w:rsidRDefault="002049D9" w:rsidP="00A320E7">
            <w:pPr>
              <w:pStyle w:val="a8"/>
              <w:numPr>
                <w:ilvl w:val="0"/>
                <w:numId w:val="24"/>
              </w:numPr>
              <w:spacing w:after="0" w:line="240" w:lineRule="auto"/>
              <w:ind w:hanging="893"/>
              <w:jc w:val="center"/>
              <w:rPr>
                <w:rFonts w:ascii="Times New Roman" w:eastAsiaTheme="minorEastAsia"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2049D9" w:rsidRPr="002049D9" w:rsidRDefault="002049D9" w:rsidP="00F30DC9">
            <w:pPr>
              <w:spacing w:after="0" w:line="240" w:lineRule="auto"/>
              <w:rPr>
                <w:rFonts w:ascii="Times New Roman" w:hAnsi="Times New Roman" w:cs="Times New Roman"/>
                <w:bCs/>
                <w:spacing w:val="-1"/>
                <w:sz w:val="24"/>
                <w:szCs w:val="24"/>
              </w:rPr>
            </w:pPr>
            <w:r w:rsidRPr="002049D9">
              <w:rPr>
                <w:rFonts w:ascii="Times New Roman" w:hAnsi="Times New Roman" w:cs="Times New Roman"/>
                <w:bCs/>
                <w:spacing w:val="-1"/>
                <w:sz w:val="24"/>
                <w:szCs w:val="24"/>
                <w:lang w:val="tt-RU"/>
              </w:rPr>
              <w:t>Спортивный</w:t>
            </w:r>
            <w:r w:rsidRPr="002049D9">
              <w:rPr>
                <w:rFonts w:ascii="Times New Roman" w:hAnsi="Times New Roman" w:cs="Times New Roman"/>
                <w:bCs/>
                <w:spacing w:val="-1"/>
                <w:sz w:val="24"/>
                <w:szCs w:val="24"/>
              </w:rPr>
              <w:t xml:space="preserve"> праздник «Маленькие защитники»</w:t>
            </w:r>
          </w:p>
        </w:tc>
        <w:tc>
          <w:tcPr>
            <w:tcW w:w="1559" w:type="dxa"/>
            <w:tcBorders>
              <w:top w:val="single" w:sz="4" w:space="0" w:color="000000"/>
              <w:left w:val="single" w:sz="4" w:space="0" w:color="000000"/>
              <w:bottom w:val="single" w:sz="4" w:space="0" w:color="000000"/>
              <w:right w:val="single" w:sz="4" w:space="0" w:color="000000"/>
            </w:tcBorders>
          </w:tcPr>
          <w:p w:rsidR="002049D9" w:rsidRPr="002049D9" w:rsidRDefault="002049D9" w:rsidP="00F30DC9">
            <w:pPr>
              <w:spacing w:after="0" w:line="240" w:lineRule="auto"/>
              <w:contextualSpacing/>
              <w:jc w:val="center"/>
              <w:rPr>
                <w:rFonts w:ascii="Times New Roman" w:hAnsi="Times New Roman" w:cs="Times New Roman"/>
                <w:bCs/>
                <w:spacing w:val="-1"/>
                <w:sz w:val="24"/>
                <w:szCs w:val="24"/>
              </w:rPr>
            </w:pPr>
            <w:r w:rsidRPr="002049D9">
              <w:rPr>
                <w:rFonts w:ascii="Times New Roman" w:hAnsi="Times New Roman" w:cs="Times New Roman"/>
                <w:bCs/>
                <w:spacing w:val="-1"/>
                <w:sz w:val="24"/>
                <w:szCs w:val="24"/>
              </w:rPr>
              <w:t>Февраль</w:t>
            </w:r>
          </w:p>
        </w:tc>
        <w:tc>
          <w:tcPr>
            <w:tcW w:w="2410" w:type="dxa"/>
            <w:tcBorders>
              <w:top w:val="single" w:sz="4" w:space="0" w:color="000000"/>
              <w:left w:val="single" w:sz="4" w:space="0" w:color="000000"/>
              <w:bottom w:val="single" w:sz="4" w:space="0" w:color="000000"/>
              <w:right w:val="single" w:sz="4" w:space="0" w:color="000000"/>
            </w:tcBorders>
          </w:tcPr>
          <w:p w:rsidR="002049D9" w:rsidRPr="002049D9" w:rsidRDefault="002049D9" w:rsidP="00F30DC9">
            <w:pPr>
              <w:spacing w:after="0" w:line="240" w:lineRule="auto"/>
              <w:contextualSpacing/>
              <w:jc w:val="center"/>
              <w:rPr>
                <w:rFonts w:ascii="Times New Roman" w:hAnsi="Times New Roman" w:cs="Times New Roman"/>
                <w:bCs/>
                <w:spacing w:val="-1"/>
                <w:sz w:val="24"/>
                <w:szCs w:val="24"/>
              </w:rPr>
            </w:pPr>
            <w:r w:rsidRPr="002049D9">
              <w:rPr>
                <w:rFonts w:ascii="Times New Roman" w:hAnsi="Times New Roman" w:cs="Times New Roman"/>
                <w:bCs/>
                <w:spacing w:val="-1"/>
                <w:sz w:val="24"/>
                <w:szCs w:val="24"/>
              </w:rPr>
              <w:t>Инструктор по физической культуре</w:t>
            </w:r>
          </w:p>
        </w:tc>
      </w:tr>
      <w:tr w:rsidR="002049D9" w:rsidRPr="002049D9" w:rsidTr="000C1DDF">
        <w:trPr>
          <w:trHeight w:val="456"/>
        </w:trPr>
        <w:tc>
          <w:tcPr>
            <w:tcW w:w="568" w:type="dxa"/>
            <w:tcBorders>
              <w:top w:val="single" w:sz="4" w:space="0" w:color="000000"/>
              <w:left w:val="single" w:sz="4" w:space="0" w:color="000000"/>
              <w:bottom w:val="single" w:sz="4" w:space="0" w:color="000000"/>
              <w:right w:val="single" w:sz="4" w:space="0" w:color="000000"/>
            </w:tcBorders>
          </w:tcPr>
          <w:p w:rsidR="002049D9" w:rsidRPr="002049D9" w:rsidRDefault="002049D9" w:rsidP="00A320E7">
            <w:pPr>
              <w:pStyle w:val="a8"/>
              <w:numPr>
                <w:ilvl w:val="0"/>
                <w:numId w:val="24"/>
              </w:numPr>
              <w:spacing w:after="0" w:line="240" w:lineRule="auto"/>
              <w:ind w:hanging="893"/>
              <w:jc w:val="center"/>
              <w:rPr>
                <w:rFonts w:ascii="Times New Roman" w:eastAsiaTheme="minorEastAsia"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2049D9" w:rsidRPr="002049D9" w:rsidRDefault="002049D9" w:rsidP="00F30DC9">
            <w:pPr>
              <w:spacing w:after="0" w:line="240" w:lineRule="auto"/>
              <w:rPr>
                <w:rFonts w:ascii="Times New Roman" w:hAnsi="Times New Roman" w:cs="Times New Roman"/>
                <w:bCs/>
                <w:spacing w:val="-1"/>
                <w:sz w:val="24"/>
                <w:szCs w:val="24"/>
              </w:rPr>
            </w:pPr>
            <w:r w:rsidRPr="002049D9">
              <w:rPr>
                <w:rFonts w:ascii="Times New Roman" w:hAnsi="Times New Roman" w:cs="Times New Roman"/>
                <w:bCs/>
                <w:spacing w:val="-1"/>
                <w:sz w:val="24"/>
                <w:szCs w:val="24"/>
              </w:rPr>
              <w:t>Праздник, посвященный к женскому празднику  8 Марта «Праздник мам»</w:t>
            </w:r>
          </w:p>
        </w:tc>
        <w:tc>
          <w:tcPr>
            <w:tcW w:w="1559" w:type="dxa"/>
            <w:tcBorders>
              <w:top w:val="single" w:sz="4" w:space="0" w:color="000000"/>
              <w:left w:val="single" w:sz="4" w:space="0" w:color="000000"/>
              <w:bottom w:val="single" w:sz="4" w:space="0" w:color="000000"/>
              <w:right w:val="single" w:sz="4" w:space="0" w:color="000000"/>
            </w:tcBorders>
          </w:tcPr>
          <w:p w:rsidR="002049D9" w:rsidRPr="002049D9" w:rsidRDefault="002049D9" w:rsidP="00F30DC9">
            <w:pPr>
              <w:spacing w:after="0" w:line="240" w:lineRule="auto"/>
              <w:contextualSpacing/>
              <w:jc w:val="center"/>
              <w:rPr>
                <w:rFonts w:ascii="Times New Roman" w:hAnsi="Times New Roman" w:cs="Times New Roman"/>
                <w:bCs/>
                <w:spacing w:val="-1"/>
                <w:sz w:val="24"/>
                <w:szCs w:val="24"/>
              </w:rPr>
            </w:pPr>
            <w:r w:rsidRPr="002049D9">
              <w:rPr>
                <w:rFonts w:ascii="Times New Roman" w:hAnsi="Times New Roman" w:cs="Times New Roman"/>
                <w:bCs/>
                <w:spacing w:val="-1"/>
                <w:sz w:val="24"/>
                <w:szCs w:val="24"/>
              </w:rPr>
              <w:t>Март</w:t>
            </w:r>
          </w:p>
        </w:tc>
        <w:tc>
          <w:tcPr>
            <w:tcW w:w="2410" w:type="dxa"/>
            <w:tcBorders>
              <w:top w:val="single" w:sz="4" w:space="0" w:color="000000"/>
              <w:left w:val="single" w:sz="4" w:space="0" w:color="000000"/>
              <w:bottom w:val="single" w:sz="4" w:space="0" w:color="000000"/>
              <w:right w:val="single" w:sz="4" w:space="0" w:color="000000"/>
            </w:tcBorders>
          </w:tcPr>
          <w:p w:rsidR="002049D9" w:rsidRPr="002049D9" w:rsidRDefault="002049D9" w:rsidP="00F30DC9">
            <w:pPr>
              <w:spacing w:after="0" w:line="240" w:lineRule="auto"/>
              <w:jc w:val="center"/>
              <w:rPr>
                <w:rFonts w:ascii="Times New Roman" w:hAnsi="Times New Roman" w:cs="Times New Roman"/>
                <w:bCs/>
                <w:spacing w:val="-1"/>
                <w:sz w:val="24"/>
                <w:szCs w:val="24"/>
              </w:rPr>
            </w:pPr>
            <w:r w:rsidRPr="002049D9">
              <w:rPr>
                <w:rFonts w:ascii="Times New Roman" w:hAnsi="Times New Roman" w:cs="Times New Roman"/>
                <w:bCs/>
                <w:spacing w:val="-1"/>
                <w:sz w:val="24"/>
                <w:szCs w:val="24"/>
              </w:rPr>
              <w:t>Муз. руководитель, воспитатели</w:t>
            </w:r>
          </w:p>
        </w:tc>
      </w:tr>
      <w:tr w:rsidR="002049D9" w:rsidRPr="002049D9" w:rsidTr="000C1DDF">
        <w:trPr>
          <w:trHeight w:val="456"/>
        </w:trPr>
        <w:tc>
          <w:tcPr>
            <w:tcW w:w="568" w:type="dxa"/>
            <w:tcBorders>
              <w:top w:val="single" w:sz="4" w:space="0" w:color="000000"/>
              <w:left w:val="single" w:sz="4" w:space="0" w:color="000000"/>
              <w:bottom w:val="single" w:sz="4" w:space="0" w:color="000000"/>
              <w:right w:val="single" w:sz="4" w:space="0" w:color="000000"/>
            </w:tcBorders>
          </w:tcPr>
          <w:p w:rsidR="002049D9" w:rsidRPr="002049D9" w:rsidRDefault="002049D9" w:rsidP="00A320E7">
            <w:pPr>
              <w:pStyle w:val="a8"/>
              <w:numPr>
                <w:ilvl w:val="0"/>
                <w:numId w:val="24"/>
              </w:numPr>
              <w:spacing w:after="0" w:line="240" w:lineRule="auto"/>
              <w:ind w:hanging="893"/>
              <w:jc w:val="center"/>
              <w:rPr>
                <w:rFonts w:ascii="Times New Roman" w:eastAsiaTheme="minorEastAsia"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2049D9" w:rsidRPr="002049D9" w:rsidRDefault="002049D9" w:rsidP="00B753F7">
            <w:pPr>
              <w:spacing w:after="0" w:line="240" w:lineRule="auto"/>
              <w:contextualSpacing/>
              <w:rPr>
                <w:rFonts w:ascii="Times New Roman" w:hAnsi="Times New Roman" w:cs="Times New Roman"/>
                <w:bCs/>
                <w:spacing w:val="-1"/>
                <w:sz w:val="24"/>
                <w:szCs w:val="24"/>
              </w:rPr>
            </w:pPr>
            <w:r w:rsidRPr="002049D9">
              <w:rPr>
                <w:rFonts w:ascii="Times New Roman" w:hAnsi="Times New Roman" w:cs="Times New Roman"/>
                <w:bCs/>
                <w:spacing w:val="-1"/>
                <w:sz w:val="24"/>
                <w:szCs w:val="24"/>
              </w:rPr>
              <w:t>День открытых дверей.</w:t>
            </w:r>
          </w:p>
        </w:tc>
        <w:tc>
          <w:tcPr>
            <w:tcW w:w="1559" w:type="dxa"/>
            <w:tcBorders>
              <w:top w:val="single" w:sz="4" w:space="0" w:color="000000"/>
              <w:left w:val="single" w:sz="4" w:space="0" w:color="000000"/>
              <w:bottom w:val="single" w:sz="4" w:space="0" w:color="000000"/>
              <w:right w:val="single" w:sz="4" w:space="0" w:color="000000"/>
            </w:tcBorders>
          </w:tcPr>
          <w:p w:rsidR="002049D9" w:rsidRPr="002049D9" w:rsidRDefault="002049D9" w:rsidP="00B753F7">
            <w:pPr>
              <w:pStyle w:val="ab"/>
              <w:jc w:val="center"/>
              <w:rPr>
                <w:rFonts w:ascii="Times New Roman" w:hAnsi="Times New Roman" w:cs="Times New Roman"/>
                <w:bCs/>
                <w:i w:val="0"/>
                <w:iCs w:val="0"/>
                <w:spacing w:val="-1"/>
                <w:sz w:val="24"/>
                <w:szCs w:val="24"/>
                <w:lang w:val="ru-RU" w:bidi="ar-SA"/>
              </w:rPr>
            </w:pPr>
            <w:r w:rsidRPr="002049D9">
              <w:rPr>
                <w:rFonts w:ascii="Times New Roman" w:hAnsi="Times New Roman" w:cs="Times New Roman"/>
                <w:bCs/>
                <w:i w:val="0"/>
                <w:iCs w:val="0"/>
                <w:spacing w:val="-1"/>
                <w:sz w:val="24"/>
                <w:szCs w:val="24"/>
                <w:lang w:val="ru-RU" w:bidi="ar-SA"/>
              </w:rPr>
              <w:t>Апрель</w:t>
            </w:r>
          </w:p>
        </w:tc>
        <w:tc>
          <w:tcPr>
            <w:tcW w:w="2410" w:type="dxa"/>
            <w:tcBorders>
              <w:top w:val="single" w:sz="4" w:space="0" w:color="000000"/>
              <w:left w:val="single" w:sz="4" w:space="0" w:color="000000"/>
              <w:bottom w:val="single" w:sz="4" w:space="0" w:color="000000"/>
              <w:right w:val="single" w:sz="4" w:space="0" w:color="000000"/>
            </w:tcBorders>
          </w:tcPr>
          <w:p w:rsidR="002049D9" w:rsidRPr="002049D9" w:rsidRDefault="002049D9" w:rsidP="00B753F7">
            <w:pPr>
              <w:spacing w:after="0" w:line="240" w:lineRule="auto"/>
              <w:contextualSpacing/>
              <w:jc w:val="center"/>
              <w:rPr>
                <w:rFonts w:ascii="Times New Roman" w:hAnsi="Times New Roman" w:cs="Times New Roman"/>
                <w:bCs/>
                <w:spacing w:val="-1"/>
                <w:sz w:val="24"/>
                <w:szCs w:val="24"/>
              </w:rPr>
            </w:pPr>
            <w:r w:rsidRPr="002049D9">
              <w:rPr>
                <w:rFonts w:ascii="Times New Roman" w:hAnsi="Times New Roman" w:cs="Times New Roman"/>
                <w:bCs/>
                <w:spacing w:val="-1"/>
                <w:sz w:val="24"/>
                <w:szCs w:val="24"/>
              </w:rPr>
              <w:t>Все педагоги</w:t>
            </w:r>
          </w:p>
        </w:tc>
      </w:tr>
      <w:tr w:rsidR="002049D9" w:rsidRPr="00440C69" w:rsidTr="000C1DDF">
        <w:trPr>
          <w:trHeight w:val="456"/>
        </w:trPr>
        <w:tc>
          <w:tcPr>
            <w:tcW w:w="568" w:type="dxa"/>
            <w:tcBorders>
              <w:top w:val="single" w:sz="4" w:space="0" w:color="000000"/>
              <w:left w:val="single" w:sz="4" w:space="0" w:color="000000"/>
              <w:bottom w:val="single" w:sz="4" w:space="0" w:color="000000"/>
              <w:right w:val="single" w:sz="4" w:space="0" w:color="000000"/>
            </w:tcBorders>
          </w:tcPr>
          <w:p w:rsidR="002049D9" w:rsidRPr="00440C69" w:rsidRDefault="002049D9" w:rsidP="00A320E7">
            <w:pPr>
              <w:pStyle w:val="a8"/>
              <w:numPr>
                <w:ilvl w:val="0"/>
                <w:numId w:val="24"/>
              </w:numPr>
              <w:spacing w:after="0" w:line="240" w:lineRule="auto"/>
              <w:ind w:hanging="893"/>
              <w:jc w:val="center"/>
              <w:rPr>
                <w:rFonts w:ascii="Times New Roman" w:eastAsiaTheme="minorEastAsia"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2049D9" w:rsidRPr="00440C69" w:rsidRDefault="002049D9" w:rsidP="00B753F7">
            <w:pPr>
              <w:spacing w:after="0" w:line="240" w:lineRule="auto"/>
              <w:rPr>
                <w:rFonts w:ascii="Times New Roman" w:hAnsi="Times New Roman" w:cs="Times New Roman"/>
                <w:bCs/>
                <w:spacing w:val="-1"/>
                <w:sz w:val="24"/>
                <w:szCs w:val="24"/>
              </w:rPr>
            </w:pPr>
            <w:r w:rsidRPr="00440C69">
              <w:rPr>
                <w:rFonts w:ascii="Times New Roman" w:hAnsi="Times New Roman" w:cs="Times New Roman"/>
                <w:bCs/>
                <w:spacing w:val="-1"/>
                <w:sz w:val="24"/>
                <w:szCs w:val="24"/>
              </w:rPr>
              <w:t>Анкетирование для родителей «Удовлетворенность родителей работой МАДОУ «Детский сад №294».</w:t>
            </w:r>
          </w:p>
        </w:tc>
        <w:tc>
          <w:tcPr>
            <w:tcW w:w="1559" w:type="dxa"/>
            <w:tcBorders>
              <w:top w:val="single" w:sz="4" w:space="0" w:color="000000"/>
              <w:left w:val="single" w:sz="4" w:space="0" w:color="000000"/>
              <w:bottom w:val="single" w:sz="4" w:space="0" w:color="000000"/>
              <w:right w:val="single" w:sz="4" w:space="0" w:color="000000"/>
            </w:tcBorders>
          </w:tcPr>
          <w:p w:rsidR="002049D9" w:rsidRPr="00440C69" w:rsidRDefault="002049D9" w:rsidP="00B753F7">
            <w:pPr>
              <w:spacing w:after="0" w:line="240" w:lineRule="auto"/>
              <w:contextualSpacing/>
              <w:jc w:val="center"/>
              <w:rPr>
                <w:rFonts w:ascii="Times New Roman" w:hAnsi="Times New Roman" w:cs="Times New Roman"/>
                <w:bCs/>
                <w:spacing w:val="-1"/>
                <w:sz w:val="24"/>
                <w:szCs w:val="24"/>
              </w:rPr>
            </w:pPr>
            <w:r w:rsidRPr="00440C69">
              <w:rPr>
                <w:rFonts w:ascii="Times New Roman" w:hAnsi="Times New Roman" w:cs="Times New Roman"/>
                <w:bCs/>
                <w:spacing w:val="-1"/>
                <w:sz w:val="24"/>
                <w:szCs w:val="24"/>
              </w:rPr>
              <w:t>Май</w:t>
            </w:r>
          </w:p>
        </w:tc>
        <w:tc>
          <w:tcPr>
            <w:tcW w:w="2410" w:type="dxa"/>
            <w:tcBorders>
              <w:top w:val="single" w:sz="4" w:space="0" w:color="000000"/>
              <w:left w:val="single" w:sz="4" w:space="0" w:color="000000"/>
              <w:bottom w:val="single" w:sz="4" w:space="0" w:color="000000"/>
              <w:right w:val="single" w:sz="4" w:space="0" w:color="000000"/>
            </w:tcBorders>
          </w:tcPr>
          <w:p w:rsidR="002049D9" w:rsidRPr="00440C69" w:rsidRDefault="002049D9" w:rsidP="00B753F7">
            <w:pPr>
              <w:spacing w:after="0" w:line="240" w:lineRule="auto"/>
              <w:jc w:val="center"/>
              <w:rPr>
                <w:rFonts w:ascii="Times New Roman" w:hAnsi="Times New Roman" w:cs="Times New Roman"/>
                <w:bCs/>
                <w:spacing w:val="-1"/>
                <w:sz w:val="24"/>
                <w:szCs w:val="24"/>
              </w:rPr>
            </w:pPr>
            <w:r w:rsidRPr="00440C69">
              <w:rPr>
                <w:rFonts w:ascii="Times New Roman" w:hAnsi="Times New Roman" w:cs="Times New Roman"/>
                <w:bCs/>
                <w:spacing w:val="-1"/>
                <w:sz w:val="24"/>
                <w:szCs w:val="24"/>
              </w:rPr>
              <w:t>Ст.воспитатель</w:t>
            </w:r>
          </w:p>
        </w:tc>
      </w:tr>
      <w:tr w:rsidR="002049D9" w:rsidRPr="00440C69" w:rsidTr="000C1DDF">
        <w:trPr>
          <w:trHeight w:val="456"/>
        </w:trPr>
        <w:tc>
          <w:tcPr>
            <w:tcW w:w="568" w:type="dxa"/>
            <w:tcBorders>
              <w:top w:val="single" w:sz="4" w:space="0" w:color="000000"/>
              <w:left w:val="single" w:sz="4" w:space="0" w:color="000000"/>
              <w:bottom w:val="single" w:sz="4" w:space="0" w:color="000000"/>
              <w:right w:val="single" w:sz="4" w:space="0" w:color="000000"/>
            </w:tcBorders>
          </w:tcPr>
          <w:p w:rsidR="002049D9" w:rsidRPr="00440C69" w:rsidRDefault="002049D9" w:rsidP="00A320E7">
            <w:pPr>
              <w:pStyle w:val="a8"/>
              <w:numPr>
                <w:ilvl w:val="0"/>
                <w:numId w:val="24"/>
              </w:numPr>
              <w:spacing w:after="0" w:line="240" w:lineRule="auto"/>
              <w:ind w:hanging="893"/>
              <w:jc w:val="center"/>
              <w:rPr>
                <w:rFonts w:ascii="Times New Roman" w:eastAsiaTheme="minorEastAsia"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2049D9" w:rsidRPr="00440C69" w:rsidRDefault="002049D9">
            <w:pPr>
              <w:spacing w:after="0" w:line="240" w:lineRule="auto"/>
              <w:rPr>
                <w:rFonts w:ascii="Times New Roman" w:hAnsi="Times New Roman" w:cs="Times New Roman"/>
                <w:bCs/>
                <w:spacing w:val="-1"/>
                <w:sz w:val="24"/>
                <w:szCs w:val="24"/>
              </w:rPr>
            </w:pPr>
            <w:r w:rsidRPr="00440C69">
              <w:rPr>
                <w:rFonts w:ascii="Times New Roman" w:hAnsi="Times New Roman" w:cs="Times New Roman"/>
                <w:sz w:val="24"/>
                <w:szCs w:val="24"/>
              </w:rPr>
              <w:t>Смотр-конкурс «Игровых площадок».</w:t>
            </w:r>
          </w:p>
        </w:tc>
        <w:tc>
          <w:tcPr>
            <w:tcW w:w="1559" w:type="dxa"/>
            <w:tcBorders>
              <w:top w:val="single" w:sz="4" w:space="0" w:color="000000"/>
              <w:left w:val="single" w:sz="4" w:space="0" w:color="000000"/>
              <w:bottom w:val="single" w:sz="4" w:space="0" w:color="000000"/>
              <w:right w:val="single" w:sz="4" w:space="0" w:color="000000"/>
            </w:tcBorders>
          </w:tcPr>
          <w:p w:rsidR="002049D9" w:rsidRPr="00440C69" w:rsidRDefault="002049D9">
            <w:pPr>
              <w:spacing w:after="0" w:line="240" w:lineRule="auto"/>
              <w:jc w:val="center"/>
              <w:rPr>
                <w:rFonts w:ascii="Times New Roman" w:hAnsi="Times New Roman" w:cs="Times New Roman"/>
                <w:bCs/>
                <w:spacing w:val="-1"/>
                <w:sz w:val="24"/>
                <w:szCs w:val="24"/>
              </w:rPr>
            </w:pPr>
            <w:r w:rsidRPr="00440C69">
              <w:rPr>
                <w:rFonts w:ascii="Times New Roman" w:hAnsi="Times New Roman" w:cs="Times New Roman"/>
                <w:bCs/>
                <w:spacing w:val="-1"/>
                <w:sz w:val="24"/>
                <w:szCs w:val="24"/>
              </w:rPr>
              <w:t>Май</w:t>
            </w:r>
          </w:p>
        </w:tc>
        <w:tc>
          <w:tcPr>
            <w:tcW w:w="2410" w:type="dxa"/>
            <w:tcBorders>
              <w:top w:val="single" w:sz="4" w:space="0" w:color="000000"/>
              <w:left w:val="single" w:sz="4" w:space="0" w:color="000000"/>
              <w:bottom w:val="single" w:sz="4" w:space="0" w:color="000000"/>
              <w:right w:val="single" w:sz="4" w:space="0" w:color="000000"/>
            </w:tcBorders>
          </w:tcPr>
          <w:p w:rsidR="002049D9" w:rsidRPr="00440C69" w:rsidRDefault="002049D9">
            <w:pPr>
              <w:pStyle w:val="ab"/>
              <w:spacing w:line="276" w:lineRule="auto"/>
              <w:jc w:val="center"/>
              <w:rPr>
                <w:rFonts w:ascii="Times New Roman" w:hAnsi="Times New Roman" w:cs="Times New Roman"/>
                <w:bCs/>
                <w:i w:val="0"/>
                <w:iCs w:val="0"/>
                <w:spacing w:val="-1"/>
                <w:sz w:val="24"/>
                <w:szCs w:val="24"/>
                <w:lang w:val="ru-RU" w:bidi="ar-SA"/>
              </w:rPr>
            </w:pPr>
            <w:r w:rsidRPr="00440C69">
              <w:rPr>
                <w:rFonts w:ascii="Times New Roman" w:hAnsi="Times New Roman" w:cs="Times New Roman"/>
                <w:bCs/>
                <w:i w:val="0"/>
                <w:iCs w:val="0"/>
                <w:spacing w:val="-1"/>
                <w:sz w:val="24"/>
                <w:szCs w:val="24"/>
                <w:lang w:val="ru-RU" w:bidi="ar-SA"/>
              </w:rPr>
              <w:t>Воспитатели групп, творческая группа</w:t>
            </w:r>
          </w:p>
        </w:tc>
      </w:tr>
      <w:tr w:rsidR="002049D9" w:rsidRPr="00440C69" w:rsidTr="000C1DDF">
        <w:trPr>
          <w:trHeight w:val="456"/>
        </w:trPr>
        <w:tc>
          <w:tcPr>
            <w:tcW w:w="568" w:type="dxa"/>
            <w:tcBorders>
              <w:top w:val="single" w:sz="4" w:space="0" w:color="000000"/>
              <w:left w:val="single" w:sz="4" w:space="0" w:color="000000"/>
              <w:bottom w:val="single" w:sz="4" w:space="0" w:color="000000"/>
              <w:right w:val="single" w:sz="4" w:space="0" w:color="000000"/>
            </w:tcBorders>
          </w:tcPr>
          <w:p w:rsidR="002049D9" w:rsidRPr="00440C69" w:rsidRDefault="002049D9" w:rsidP="00A320E7">
            <w:pPr>
              <w:pStyle w:val="a8"/>
              <w:numPr>
                <w:ilvl w:val="0"/>
                <w:numId w:val="24"/>
              </w:numPr>
              <w:spacing w:after="0" w:line="240" w:lineRule="auto"/>
              <w:ind w:hanging="893"/>
              <w:jc w:val="center"/>
              <w:rPr>
                <w:rFonts w:ascii="Times New Roman" w:eastAsiaTheme="minorEastAsia" w:hAnsi="Times New Roman"/>
                <w:bCs/>
                <w:spacing w:val="-1"/>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2049D9" w:rsidRPr="00440C69" w:rsidRDefault="002049D9">
            <w:pPr>
              <w:spacing w:after="0" w:line="240" w:lineRule="auto"/>
              <w:rPr>
                <w:rFonts w:ascii="Times New Roman" w:hAnsi="Times New Roman" w:cs="Times New Roman"/>
                <w:bCs/>
                <w:spacing w:val="-1"/>
                <w:sz w:val="24"/>
                <w:szCs w:val="24"/>
              </w:rPr>
            </w:pPr>
            <w:r w:rsidRPr="00440C69">
              <w:rPr>
                <w:rFonts w:ascii="Times New Roman" w:hAnsi="Times New Roman" w:cs="Times New Roman"/>
                <w:bCs/>
                <w:spacing w:val="-1"/>
                <w:sz w:val="24"/>
                <w:szCs w:val="24"/>
              </w:rPr>
              <w:t>Выпускной бал подготовительной группы «До свидания</w:t>
            </w:r>
            <w:r w:rsidRPr="00440C69">
              <w:rPr>
                <w:rFonts w:ascii="Times New Roman" w:hAnsi="Times New Roman" w:cs="Times New Roman"/>
                <w:bCs/>
                <w:spacing w:val="-1"/>
                <w:sz w:val="24"/>
                <w:szCs w:val="24"/>
                <w:lang w:val="tt-RU"/>
              </w:rPr>
              <w:t>,</w:t>
            </w:r>
            <w:r w:rsidRPr="00440C69">
              <w:rPr>
                <w:rFonts w:ascii="Times New Roman" w:hAnsi="Times New Roman" w:cs="Times New Roman"/>
                <w:bCs/>
                <w:spacing w:val="-1"/>
                <w:sz w:val="24"/>
                <w:szCs w:val="24"/>
              </w:rPr>
              <w:t xml:space="preserve"> детский сад</w:t>
            </w:r>
            <w:r w:rsidRPr="00440C69">
              <w:rPr>
                <w:rFonts w:ascii="Times New Roman" w:hAnsi="Times New Roman" w:cs="Times New Roman"/>
                <w:bCs/>
                <w:spacing w:val="-1"/>
                <w:sz w:val="24"/>
                <w:szCs w:val="24"/>
                <w:lang w:val="tt-RU"/>
              </w:rPr>
              <w:t>!</w:t>
            </w:r>
            <w:r w:rsidRPr="00440C69">
              <w:rPr>
                <w:rFonts w:ascii="Times New Roman" w:hAnsi="Times New Roman" w:cs="Times New Roman"/>
                <w:bCs/>
                <w:spacing w:val="-1"/>
                <w:sz w:val="24"/>
                <w:szCs w:val="24"/>
              </w:rPr>
              <w:t>»</w:t>
            </w:r>
          </w:p>
          <w:p w:rsidR="002049D9" w:rsidRPr="00440C69" w:rsidRDefault="002049D9">
            <w:pPr>
              <w:spacing w:after="0" w:line="240" w:lineRule="auto"/>
              <w:rPr>
                <w:rFonts w:ascii="Times New Roman" w:hAnsi="Times New Roman" w:cs="Times New Roman"/>
                <w:spacing w:val="-1"/>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2049D9" w:rsidRPr="00440C69" w:rsidRDefault="002049D9">
            <w:pPr>
              <w:spacing w:after="0" w:line="240" w:lineRule="auto"/>
              <w:contextualSpacing/>
              <w:jc w:val="center"/>
              <w:rPr>
                <w:rFonts w:ascii="Times New Roman" w:hAnsi="Times New Roman" w:cs="Times New Roman"/>
                <w:spacing w:val="-1"/>
                <w:sz w:val="24"/>
                <w:szCs w:val="24"/>
              </w:rPr>
            </w:pPr>
            <w:r w:rsidRPr="00440C69">
              <w:rPr>
                <w:rFonts w:ascii="Times New Roman" w:hAnsi="Times New Roman" w:cs="Times New Roman"/>
                <w:spacing w:val="-1"/>
                <w:sz w:val="24"/>
                <w:szCs w:val="24"/>
              </w:rPr>
              <w:t>Май</w:t>
            </w:r>
          </w:p>
        </w:tc>
        <w:tc>
          <w:tcPr>
            <w:tcW w:w="2410" w:type="dxa"/>
            <w:tcBorders>
              <w:top w:val="single" w:sz="4" w:space="0" w:color="000000"/>
              <w:left w:val="single" w:sz="4" w:space="0" w:color="000000"/>
              <w:bottom w:val="single" w:sz="4" w:space="0" w:color="000000"/>
              <w:right w:val="single" w:sz="4" w:space="0" w:color="000000"/>
            </w:tcBorders>
          </w:tcPr>
          <w:p w:rsidR="002049D9" w:rsidRPr="00440C69" w:rsidRDefault="002049D9">
            <w:pPr>
              <w:spacing w:after="0" w:line="240" w:lineRule="auto"/>
              <w:jc w:val="center"/>
              <w:rPr>
                <w:rFonts w:ascii="Times New Roman" w:hAnsi="Times New Roman" w:cs="Times New Roman"/>
                <w:spacing w:val="-1"/>
                <w:sz w:val="24"/>
                <w:szCs w:val="24"/>
              </w:rPr>
            </w:pPr>
            <w:r w:rsidRPr="00440C69">
              <w:rPr>
                <w:rFonts w:ascii="Times New Roman" w:hAnsi="Times New Roman" w:cs="Times New Roman"/>
                <w:spacing w:val="-1"/>
                <w:sz w:val="24"/>
                <w:szCs w:val="24"/>
              </w:rPr>
              <w:t>Муз. руководитель, воспитатели подг. группы</w:t>
            </w:r>
          </w:p>
        </w:tc>
      </w:tr>
      <w:tr w:rsidR="002049D9" w:rsidRPr="00440C69" w:rsidTr="000C1DDF">
        <w:trPr>
          <w:trHeight w:val="456"/>
        </w:trPr>
        <w:tc>
          <w:tcPr>
            <w:tcW w:w="568" w:type="dxa"/>
            <w:tcBorders>
              <w:top w:val="single" w:sz="4" w:space="0" w:color="000000"/>
              <w:left w:val="single" w:sz="4" w:space="0" w:color="000000"/>
              <w:bottom w:val="single" w:sz="4" w:space="0" w:color="000000"/>
              <w:right w:val="single" w:sz="4" w:space="0" w:color="000000"/>
            </w:tcBorders>
          </w:tcPr>
          <w:p w:rsidR="002049D9" w:rsidRPr="00440C69" w:rsidRDefault="002049D9" w:rsidP="00A320E7">
            <w:pPr>
              <w:pStyle w:val="a8"/>
              <w:numPr>
                <w:ilvl w:val="0"/>
                <w:numId w:val="24"/>
              </w:numPr>
              <w:spacing w:after="0" w:line="240" w:lineRule="auto"/>
              <w:ind w:hanging="893"/>
              <w:jc w:val="center"/>
              <w:rPr>
                <w:rFonts w:ascii="Times New Roman" w:eastAsiaTheme="minorEastAsia" w:hAnsi="Times New Roman"/>
                <w:bCs/>
                <w:spacing w:val="-1"/>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2049D9" w:rsidRPr="00440C69" w:rsidRDefault="002049D9" w:rsidP="001F0453">
            <w:pPr>
              <w:spacing w:after="0" w:line="240" w:lineRule="auto"/>
              <w:rPr>
                <w:rFonts w:ascii="Times New Roman" w:hAnsi="Times New Roman" w:cs="Times New Roman"/>
                <w:spacing w:val="-1"/>
                <w:sz w:val="24"/>
                <w:szCs w:val="24"/>
              </w:rPr>
            </w:pPr>
            <w:r w:rsidRPr="00440C69">
              <w:rPr>
                <w:rFonts w:ascii="Times New Roman" w:hAnsi="Times New Roman" w:cs="Times New Roman"/>
                <w:spacing w:val="-1"/>
                <w:sz w:val="24"/>
                <w:szCs w:val="24"/>
              </w:rPr>
              <w:t>Отчетные занятия ДПОУ.</w:t>
            </w:r>
          </w:p>
        </w:tc>
        <w:tc>
          <w:tcPr>
            <w:tcW w:w="1559" w:type="dxa"/>
            <w:tcBorders>
              <w:top w:val="single" w:sz="4" w:space="0" w:color="000000"/>
              <w:left w:val="single" w:sz="4" w:space="0" w:color="000000"/>
              <w:bottom w:val="single" w:sz="4" w:space="0" w:color="000000"/>
              <w:right w:val="single" w:sz="4" w:space="0" w:color="000000"/>
            </w:tcBorders>
          </w:tcPr>
          <w:p w:rsidR="002049D9" w:rsidRPr="00440C69" w:rsidRDefault="002049D9">
            <w:pPr>
              <w:spacing w:after="0" w:line="240" w:lineRule="auto"/>
              <w:contextualSpacing/>
              <w:jc w:val="center"/>
              <w:rPr>
                <w:rFonts w:ascii="Times New Roman" w:hAnsi="Times New Roman" w:cs="Times New Roman"/>
                <w:spacing w:val="-1"/>
                <w:sz w:val="24"/>
                <w:szCs w:val="24"/>
              </w:rPr>
            </w:pPr>
            <w:r w:rsidRPr="00440C69">
              <w:rPr>
                <w:rFonts w:ascii="Times New Roman" w:hAnsi="Times New Roman" w:cs="Times New Roman"/>
                <w:spacing w:val="-1"/>
                <w:sz w:val="24"/>
                <w:szCs w:val="24"/>
              </w:rPr>
              <w:t>Май</w:t>
            </w:r>
          </w:p>
        </w:tc>
        <w:tc>
          <w:tcPr>
            <w:tcW w:w="2410" w:type="dxa"/>
            <w:tcBorders>
              <w:top w:val="single" w:sz="4" w:space="0" w:color="000000"/>
              <w:left w:val="single" w:sz="4" w:space="0" w:color="000000"/>
              <w:bottom w:val="single" w:sz="4" w:space="0" w:color="000000"/>
              <w:right w:val="single" w:sz="4" w:space="0" w:color="000000"/>
            </w:tcBorders>
          </w:tcPr>
          <w:p w:rsidR="002049D9" w:rsidRPr="00440C69" w:rsidRDefault="002049D9">
            <w:pPr>
              <w:spacing w:after="0" w:line="240" w:lineRule="auto"/>
              <w:jc w:val="center"/>
              <w:rPr>
                <w:rFonts w:ascii="Times New Roman" w:hAnsi="Times New Roman" w:cs="Times New Roman"/>
                <w:spacing w:val="-1"/>
                <w:sz w:val="24"/>
                <w:szCs w:val="24"/>
              </w:rPr>
            </w:pPr>
            <w:r w:rsidRPr="00440C69">
              <w:rPr>
                <w:rFonts w:ascii="Times New Roman" w:hAnsi="Times New Roman" w:cs="Times New Roman"/>
                <w:spacing w:val="-1"/>
                <w:sz w:val="24"/>
                <w:szCs w:val="24"/>
              </w:rPr>
              <w:t>Муз. руководитель, педагоги ДПОУ</w:t>
            </w:r>
          </w:p>
        </w:tc>
      </w:tr>
      <w:tr w:rsidR="002049D9" w:rsidRPr="00440C69" w:rsidTr="000C1DDF">
        <w:trPr>
          <w:trHeight w:val="456"/>
        </w:trPr>
        <w:tc>
          <w:tcPr>
            <w:tcW w:w="568" w:type="dxa"/>
            <w:tcBorders>
              <w:top w:val="single" w:sz="4" w:space="0" w:color="000000"/>
              <w:left w:val="single" w:sz="4" w:space="0" w:color="000000"/>
              <w:bottom w:val="single" w:sz="4" w:space="0" w:color="000000"/>
              <w:right w:val="single" w:sz="4" w:space="0" w:color="000000"/>
            </w:tcBorders>
          </w:tcPr>
          <w:p w:rsidR="002049D9" w:rsidRPr="00440C69" w:rsidRDefault="002049D9" w:rsidP="00A320E7">
            <w:pPr>
              <w:pStyle w:val="a8"/>
              <w:numPr>
                <w:ilvl w:val="0"/>
                <w:numId w:val="24"/>
              </w:numPr>
              <w:spacing w:after="0" w:line="240" w:lineRule="auto"/>
              <w:ind w:hanging="893"/>
              <w:jc w:val="center"/>
              <w:rPr>
                <w:rFonts w:ascii="Times New Roman" w:eastAsiaTheme="minorEastAsia" w:hAnsi="Times New Roman"/>
                <w:bCs/>
                <w:spacing w:val="-1"/>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2049D9" w:rsidRPr="00440C69" w:rsidRDefault="002049D9">
            <w:pPr>
              <w:spacing w:after="0" w:line="240" w:lineRule="auto"/>
              <w:contextualSpacing/>
              <w:rPr>
                <w:rFonts w:ascii="Times New Roman" w:hAnsi="Times New Roman" w:cs="Times New Roman"/>
                <w:sz w:val="24"/>
                <w:szCs w:val="24"/>
                <w:lang w:eastAsia="en-US"/>
              </w:rPr>
            </w:pPr>
            <w:r w:rsidRPr="00440C69">
              <w:rPr>
                <w:rFonts w:ascii="Times New Roman" w:hAnsi="Times New Roman" w:cs="Times New Roman"/>
                <w:sz w:val="24"/>
                <w:szCs w:val="24"/>
                <w:lang w:eastAsia="en-US"/>
              </w:rPr>
              <w:t>Участие детей в телепередачах «Күчәнәч», «Тукай оныклары», «Берг</w:t>
            </w:r>
            <w:r w:rsidRPr="00440C69">
              <w:rPr>
                <w:rFonts w:ascii="Times New Roman" w:hAnsi="Times New Roman" w:cs="Times New Roman"/>
                <w:sz w:val="24"/>
                <w:szCs w:val="24"/>
                <w:lang w:val="tt-RU" w:eastAsia="en-US"/>
              </w:rPr>
              <w:t>әләп өйрәник</w:t>
            </w:r>
            <w:r w:rsidRPr="00440C69">
              <w:rPr>
                <w:rFonts w:ascii="Times New Roman" w:hAnsi="Times New Roman" w:cs="Times New Roman"/>
                <w:sz w:val="24"/>
                <w:szCs w:val="24"/>
                <w:lang w:eastAsia="en-US"/>
              </w:rPr>
              <w:t xml:space="preserve">» детского телеканала Шаян ТВ. </w:t>
            </w:r>
          </w:p>
        </w:tc>
        <w:tc>
          <w:tcPr>
            <w:tcW w:w="1559" w:type="dxa"/>
            <w:tcBorders>
              <w:top w:val="single" w:sz="4" w:space="0" w:color="000000"/>
              <w:left w:val="single" w:sz="4" w:space="0" w:color="000000"/>
              <w:bottom w:val="single" w:sz="4" w:space="0" w:color="000000"/>
              <w:right w:val="single" w:sz="4" w:space="0" w:color="000000"/>
            </w:tcBorders>
          </w:tcPr>
          <w:p w:rsidR="002049D9" w:rsidRPr="00440C69" w:rsidRDefault="002049D9">
            <w:pPr>
              <w:tabs>
                <w:tab w:val="num" w:pos="0"/>
              </w:tabs>
              <w:spacing w:after="0" w:line="240" w:lineRule="auto"/>
              <w:jc w:val="center"/>
              <w:rPr>
                <w:rFonts w:ascii="Times New Roman" w:hAnsi="Times New Roman" w:cs="Times New Roman"/>
                <w:sz w:val="24"/>
                <w:szCs w:val="24"/>
                <w:lang w:val="tt-RU"/>
              </w:rPr>
            </w:pPr>
            <w:r w:rsidRPr="00440C69">
              <w:rPr>
                <w:rFonts w:ascii="Times New Roman" w:hAnsi="Times New Roman" w:cs="Times New Roman"/>
                <w:sz w:val="24"/>
                <w:szCs w:val="24"/>
                <w:lang w:val="tt-RU"/>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2049D9" w:rsidRPr="00440C69" w:rsidRDefault="002049D9">
            <w:pPr>
              <w:pStyle w:val="ab"/>
              <w:spacing w:line="276" w:lineRule="auto"/>
              <w:jc w:val="center"/>
              <w:rPr>
                <w:rFonts w:ascii="Times New Roman" w:hAnsi="Times New Roman" w:cs="Times New Roman"/>
                <w:i w:val="0"/>
                <w:sz w:val="24"/>
                <w:szCs w:val="24"/>
                <w:lang w:val="ru-RU" w:eastAsia="en-US"/>
              </w:rPr>
            </w:pPr>
            <w:r w:rsidRPr="00440C69">
              <w:rPr>
                <w:rFonts w:ascii="Times New Roman" w:hAnsi="Times New Roman" w:cs="Times New Roman"/>
                <w:i w:val="0"/>
                <w:sz w:val="24"/>
                <w:szCs w:val="24"/>
                <w:lang w:val="ru-RU" w:eastAsia="en-US"/>
              </w:rPr>
              <w:t xml:space="preserve">Ст.воспитатель, </w:t>
            </w:r>
          </w:p>
          <w:p w:rsidR="002049D9" w:rsidRPr="00440C69" w:rsidRDefault="002049D9">
            <w:pPr>
              <w:pStyle w:val="ab"/>
              <w:spacing w:line="276" w:lineRule="auto"/>
              <w:jc w:val="center"/>
              <w:rPr>
                <w:rFonts w:ascii="Times New Roman" w:hAnsi="Times New Roman" w:cs="Times New Roman"/>
                <w:i w:val="0"/>
                <w:sz w:val="24"/>
                <w:szCs w:val="24"/>
                <w:lang w:val="ru-RU" w:eastAsia="en-US"/>
              </w:rPr>
            </w:pPr>
            <w:r w:rsidRPr="00440C69">
              <w:rPr>
                <w:rFonts w:ascii="Times New Roman" w:hAnsi="Times New Roman" w:cs="Times New Roman"/>
                <w:i w:val="0"/>
                <w:sz w:val="24"/>
                <w:szCs w:val="24"/>
                <w:lang w:val="ru-RU" w:eastAsia="en-US"/>
              </w:rPr>
              <w:t>воспитатель по обучению тат.языку</w:t>
            </w:r>
          </w:p>
        </w:tc>
      </w:tr>
    </w:tbl>
    <w:p w:rsidR="00DF17D0" w:rsidRPr="001F1A5C" w:rsidRDefault="00DF17D0" w:rsidP="00CD7CB9">
      <w:pPr>
        <w:pStyle w:val="af"/>
        <w:tabs>
          <w:tab w:val="left" w:pos="284"/>
          <w:tab w:val="left" w:pos="709"/>
          <w:tab w:val="left" w:pos="993"/>
        </w:tabs>
        <w:suppressAutoHyphens/>
        <w:spacing w:before="0" w:beforeAutospacing="0" w:after="0" w:afterAutospacing="0"/>
        <w:ind w:left="567"/>
        <w:contextualSpacing/>
        <w:jc w:val="both"/>
        <w:rPr>
          <w:color w:val="FF0000"/>
        </w:rPr>
      </w:pPr>
    </w:p>
    <w:p w:rsidR="00AB3063" w:rsidRPr="00A57E8A" w:rsidRDefault="00AB3063" w:rsidP="00CD7CB9">
      <w:pPr>
        <w:spacing w:after="0" w:line="240" w:lineRule="auto"/>
        <w:jc w:val="center"/>
        <w:rPr>
          <w:rFonts w:ascii="Times New Roman" w:hAnsi="Times New Roman" w:cs="Times New Roman"/>
          <w:b/>
          <w:sz w:val="24"/>
          <w:szCs w:val="24"/>
        </w:rPr>
      </w:pPr>
      <w:r w:rsidRPr="00A57E8A">
        <w:rPr>
          <w:rFonts w:ascii="Times New Roman" w:hAnsi="Times New Roman" w:cs="Times New Roman"/>
          <w:b/>
          <w:sz w:val="24"/>
          <w:szCs w:val="24"/>
        </w:rPr>
        <w:t xml:space="preserve">9. СОЦИАЛЬНОЕ ПАРТНЕРСТВО </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5244"/>
        <w:gridCol w:w="1560"/>
        <w:gridCol w:w="2409"/>
      </w:tblGrid>
      <w:tr w:rsidR="00AB3063" w:rsidRPr="00A57E8A" w:rsidTr="00671621">
        <w:trPr>
          <w:trHeight w:val="456"/>
        </w:trPr>
        <w:tc>
          <w:tcPr>
            <w:tcW w:w="568" w:type="dxa"/>
            <w:tcBorders>
              <w:top w:val="single" w:sz="4" w:space="0" w:color="000000"/>
              <w:left w:val="single" w:sz="4" w:space="0" w:color="000000"/>
              <w:bottom w:val="single" w:sz="4" w:space="0" w:color="000000"/>
              <w:right w:val="single" w:sz="4" w:space="0" w:color="000000"/>
            </w:tcBorders>
          </w:tcPr>
          <w:p w:rsidR="00AB3063" w:rsidRPr="00A57E8A" w:rsidRDefault="00AB3063" w:rsidP="00CD7CB9">
            <w:pPr>
              <w:pStyle w:val="a8"/>
              <w:spacing w:after="0" w:line="240" w:lineRule="auto"/>
              <w:ind w:left="34"/>
              <w:jc w:val="center"/>
              <w:rPr>
                <w:rFonts w:ascii="Times New Roman" w:hAnsi="Times New Roman"/>
                <w:b/>
                <w:sz w:val="24"/>
                <w:szCs w:val="24"/>
              </w:rPr>
            </w:pPr>
            <w:r w:rsidRPr="00A57E8A">
              <w:rPr>
                <w:rFonts w:ascii="Times New Roman" w:hAnsi="Times New Roman"/>
                <w:b/>
                <w:sz w:val="24"/>
                <w:szCs w:val="24"/>
              </w:rPr>
              <w:t>№</w:t>
            </w:r>
          </w:p>
        </w:tc>
        <w:tc>
          <w:tcPr>
            <w:tcW w:w="5244" w:type="dxa"/>
            <w:tcBorders>
              <w:top w:val="single" w:sz="4" w:space="0" w:color="000000"/>
              <w:left w:val="single" w:sz="4" w:space="0" w:color="000000"/>
              <w:bottom w:val="single" w:sz="4" w:space="0" w:color="000000"/>
              <w:right w:val="single" w:sz="4" w:space="0" w:color="000000"/>
            </w:tcBorders>
          </w:tcPr>
          <w:p w:rsidR="00AB3063" w:rsidRPr="00A57E8A" w:rsidRDefault="00AB3063" w:rsidP="00CD7CB9">
            <w:pPr>
              <w:spacing w:after="0" w:line="240" w:lineRule="auto"/>
              <w:contextualSpacing/>
              <w:jc w:val="center"/>
              <w:rPr>
                <w:rFonts w:ascii="Times New Roman" w:hAnsi="Times New Roman" w:cs="Times New Roman"/>
                <w:b/>
                <w:i/>
                <w:sz w:val="24"/>
                <w:szCs w:val="24"/>
              </w:rPr>
            </w:pPr>
            <w:r w:rsidRPr="00A57E8A">
              <w:rPr>
                <w:rFonts w:ascii="Times New Roman" w:hAnsi="Times New Roman" w:cs="Times New Roman"/>
                <w:b/>
                <w:sz w:val="24"/>
                <w:szCs w:val="24"/>
              </w:rPr>
              <w:t>Содержание работы</w:t>
            </w:r>
          </w:p>
        </w:tc>
        <w:tc>
          <w:tcPr>
            <w:tcW w:w="1560" w:type="dxa"/>
            <w:tcBorders>
              <w:top w:val="single" w:sz="4" w:space="0" w:color="000000"/>
              <w:left w:val="single" w:sz="4" w:space="0" w:color="000000"/>
              <w:bottom w:val="single" w:sz="4" w:space="0" w:color="000000"/>
              <w:right w:val="single" w:sz="4" w:space="0" w:color="000000"/>
            </w:tcBorders>
          </w:tcPr>
          <w:p w:rsidR="00AB3063" w:rsidRPr="00A57E8A" w:rsidRDefault="00AB3063" w:rsidP="00CD7CB9">
            <w:pPr>
              <w:pStyle w:val="ab"/>
              <w:jc w:val="center"/>
              <w:rPr>
                <w:rFonts w:ascii="Times New Roman" w:hAnsi="Times New Roman" w:cs="Times New Roman"/>
                <w:b/>
                <w:i w:val="0"/>
                <w:sz w:val="24"/>
                <w:szCs w:val="24"/>
                <w:lang w:val="ru-RU"/>
              </w:rPr>
            </w:pPr>
            <w:r w:rsidRPr="00A57E8A">
              <w:rPr>
                <w:rFonts w:ascii="Times New Roman" w:hAnsi="Times New Roman" w:cs="Times New Roman"/>
                <w:b/>
                <w:i w:val="0"/>
                <w:sz w:val="24"/>
                <w:szCs w:val="24"/>
                <w:lang w:val="ru-RU"/>
              </w:rPr>
              <w:t>Сроки</w:t>
            </w:r>
          </w:p>
        </w:tc>
        <w:tc>
          <w:tcPr>
            <w:tcW w:w="2409" w:type="dxa"/>
            <w:tcBorders>
              <w:top w:val="single" w:sz="4" w:space="0" w:color="000000"/>
              <w:left w:val="single" w:sz="4" w:space="0" w:color="000000"/>
              <w:bottom w:val="single" w:sz="4" w:space="0" w:color="000000"/>
              <w:right w:val="single" w:sz="4" w:space="0" w:color="000000"/>
            </w:tcBorders>
          </w:tcPr>
          <w:p w:rsidR="00AB3063" w:rsidRPr="00A57E8A" w:rsidRDefault="00AB3063" w:rsidP="00CD7CB9">
            <w:pPr>
              <w:pStyle w:val="ab"/>
              <w:jc w:val="center"/>
              <w:rPr>
                <w:rFonts w:ascii="Times New Roman" w:hAnsi="Times New Roman" w:cs="Times New Roman"/>
                <w:b/>
                <w:i w:val="0"/>
                <w:sz w:val="24"/>
                <w:szCs w:val="24"/>
                <w:lang w:val="ru-RU"/>
              </w:rPr>
            </w:pPr>
            <w:r w:rsidRPr="00A57E8A">
              <w:rPr>
                <w:rFonts w:ascii="Times New Roman" w:hAnsi="Times New Roman" w:cs="Times New Roman"/>
                <w:b/>
                <w:i w:val="0"/>
                <w:sz w:val="24"/>
                <w:szCs w:val="24"/>
                <w:lang w:val="ru-RU"/>
              </w:rPr>
              <w:t>Ответственные</w:t>
            </w:r>
          </w:p>
        </w:tc>
      </w:tr>
      <w:tr w:rsidR="00AB3063" w:rsidRPr="00A57E8A" w:rsidTr="00671621">
        <w:trPr>
          <w:trHeight w:val="318"/>
        </w:trPr>
        <w:tc>
          <w:tcPr>
            <w:tcW w:w="568" w:type="dxa"/>
            <w:tcBorders>
              <w:top w:val="single" w:sz="4" w:space="0" w:color="000000"/>
              <w:left w:val="single" w:sz="4" w:space="0" w:color="000000"/>
              <w:bottom w:val="single" w:sz="4" w:space="0" w:color="000000"/>
              <w:right w:val="single" w:sz="4" w:space="0" w:color="000000"/>
            </w:tcBorders>
          </w:tcPr>
          <w:p w:rsidR="00AB3063" w:rsidRPr="00A57E8A" w:rsidRDefault="00AB3063" w:rsidP="00A320E7">
            <w:pPr>
              <w:pStyle w:val="a8"/>
              <w:numPr>
                <w:ilvl w:val="0"/>
                <w:numId w:val="25"/>
              </w:numPr>
              <w:spacing w:after="0" w:line="240" w:lineRule="auto"/>
              <w:ind w:hanging="893"/>
              <w:jc w:val="both"/>
              <w:rPr>
                <w:rFonts w:ascii="Times New Roman" w:eastAsiaTheme="minorHAnsi" w:hAnsi="Times New Roman"/>
                <w:iCs/>
                <w:sz w:val="24"/>
                <w:szCs w:val="24"/>
                <w:lang w:bidi="en-US"/>
              </w:rPr>
            </w:pPr>
          </w:p>
        </w:tc>
        <w:tc>
          <w:tcPr>
            <w:tcW w:w="5244" w:type="dxa"/>
            <w:tcBorders>
              <w:top w:val="single" w:sz="4" w:space="0" w:color="000000"/>
              <w:left w:val="single" w:sz="4" w:space="0" w:color="000000"/>
              <w:bottom w:val="single" w:sz="4" w:space="0" w:color="000000"/>
              <w:right w:val="single" w:sz="4" w:space="0" w:color="000000"/>
            </w:tcBorders>
          </w:tcPr>
          <w:p w:rsidR="00AB3063" w:rsidRPr="00A57E8A" w:rsidRDefault="00AB3063" w:rsidP="00CD7CB9">
            <w:pPr>
              <w:spacing w:after="0" w:line="240" w:lineRule="auto"/>
              <w:contextualSpacing/>
              <w:rPr>
                <w:rFonts w:ascii="Times New Roman" w:hAnsi="Times New Roman" w:cs="Times New Roman"/>
                <w:iCs/>
                <w:sz w:val="24"/>
                <w:szCs w:val="24"/>
                <w:lang w:bidi="en-US"/>
              </w:rPr>
            </w:pPr>
            <w:r w:rsidRPr="00A57E8A">
              <w:rPr>
                <w:rFonts w:ascii="Times New Roman" w:hAnsi="Times New Roman" w:cs="Times New Roman"/>
                <w:iCs/>
                <w:sz w:val="24"/>
                <w:szCs w:val="24"/>
                <w:lang w:bidi="en-US"/>
              </w:rPr>
              <w:t>Сотрудничество с музеями, театрами, и другими учреждениями культуры г.Казани по темам: природа, история, культура  родного края</w:t>
            </w:r>
            <w:r w:rsidR="009A4F2E" w:rsidRPr="00A57E8A">
              <w:rPr>
                <w:rFonts w:ascii="Times New Roman" w:hAnsi="Times New Roman" w:cs="Times New Roman"/>
                <w:iCs/>
                <w:sz w:val="24"/>
                <w:szCs w:val="24"/>
                <w:lang w:bidi="en-US"/>
              </w:rPr>
              <w:t>.</w:t>
            </w:r>
          </w:p>
        </w:tc>
        <w:tc>
          <w:tcPr>
            <w:tcW w:w="1560" w:type="dxa"/>
            <w:tcBorders>
              <w:top w:val="single" w:sz="4" w:space="0" w:color="000000"/>
              <w:left w:val="single" w:sz="4" w:space="0" w:color="000000"/>
              <w:bottom w:val="single" w:sz="4" w:space="0" w:color="000000"/>
              <w:right w:val="single" w:sz="4" w:space="0" w:color="000000"/>
            </w:tcBorders>
          </w:tcPr>
          <w:p w:rsidR="00AB3063" w:rsidRPr="00A57E8A" w:rsidRDefault="00CB6403"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В течение</w:t>
            </w:r>
            <w:r w:rsidR="00AB3063" w:rsidRPr="00A57E8A">
              <w:rPr>
                <w:rFonts w:ascii="Times New Roman" w:hAnsi="Times New Roman" w:cs="Times New Roman"/>
                <w:i w:val="0"/>
                <w:sz w:val="24"/>
                <w:szCs w:val="24"/>
                <w:lang w:val="ru-RU"/>
              </w:rPr>
              <w:t xml:space="preserve"> года</w:t>
            </w:r>
          </w:p>
        </w:tc>
        <w:tc>
          <w:tcPr>
            <w:tcW w:w="2409" w:type="dxa"/>
            <w:tcBorders>
              <w:top w:val="single" w:sz="4" w:space="0" w:color="000000"/>
              <w:left w:val="single" w:sz="4" w:space="0" w:color="000000"/>
              <w:bottom w:val="single" w:sz="4" w:space="0" w:color="000000"/>
              <w:right w:val="single" w:sz="4" w:space="0" w:color="000000"/>
            </w:tcBorders>
          </w:tcPr>
          <w:p w:rsidR="00AB3063" w:rsidRPr="00A57E8A" w:rsidRDefault="00655A71" w:rsidP="00CD7CB9">
            <w:pPr>
              <w:pStyle w:val="ab"/>
              <w:ind w:right="-108"/>
              <w:jc w:val="center"/>
              <w:rPr>
                <w:rFonts w:ascii="Times New Roman" w:hAnsi="Times New Roman" w:cs="Times New Roman"/>
                <w:i w:val="0"/>
                <w:sz w:val="24"/>
                <w:szCs w:val="24"/>
                <w:lang w:val="ru-RU"/>
              </w:rPr>
            </w:pPr>
            <w:r>
              <w:rPr>
                <w:rFonts w:ascii="Times New Roman" w:hAnsi="Times New Roman" w:cs="Times New Roman"/>
                <w:i w:val="0"/>
                <w:sz w:val="24"/>
                <w:szCs w:val="24"/>
                <w:lang w:val="tt-RU"/>
              </w:rPr>
              <w:t>И.о.заведующего</w:t>
            </w:r>
          </w:p>
          <w:p w:rsidR="00AB3063" w:rsidRPr="00A57E8A" w:rsidRDefault="00AB3063" w:rsidP="00CD7CB9">
            <w:pPr>
              <w:pStyle w:val="ab"/>
              <w:ind w:right="-108"/>
              <w:jc w:val="center"/>
              <w:rPr>
                <w:rFonts w:ascii="Times New Roman" w:hAnsi="Times New Roman" w:cs="Times New Roman"/>
                <w:i w:val="0"/>
                <w:sz w:val="24"/>
                <w:szCs w:val="24"/>
                <w:lang w:val="ru-RU"/>
              </w:rPr>
            </w:pPr>
          </w:p>
        </w:tc>
      </w:tr>
      <w:tr w:rsidR="00AB3063" w:rsidRPr="00A57E8A" w:rsidTr="00671621">
        <w:trPr>
          <w:trHeight w:val="318"/>
        </w:trPr>
        <w:tc>
          <w:tcPr>
            <w:tcW w:w="568" w:type="dxa"/>
            <w:tcBorders>
              <w:top w:val="single" w:sz="4" w:space="0" w:color="000000"/>
              <w:left w:val="single" w:sz="4" w:space="0" w:color="000000"/>
              <w:bottom w:val="single" w:sz="4" w:space="0" w:color="000000"/>
              <w:right w:val="single" w:sz="4" w:space="0" w:color="000000"/>
            </w:tcBorders>
          </w:tcPr>
          <w:p w:rsidR="00AB3063" w:rsidRPr="00A57E8A" w:rsidRDefault="00AB3063" w:rsidP="00A320E7">
            <w:pPr>
              <w:pStyle w:val="a8"/>
              <w:numPr>
                <w:ilvl w:val="0"/>
                <w:numId w:val="25"/>
              </w:numPr>
              <w:spacing w:after="0" w:line="240" w:lineRule="auto"/>
              <w:ind w:hanging="893"/>
              <w:jc w:val="both"/>
              <w:rPr>
                <w:rFonts w:ascii="Times New Roman" w:eastAsiaTheme="minorHAnsi" w:hAnsi="Times New Roman"/>
                <w:iCs/>
                <w:sz w:val="24"/>
                <w:szCs w:val="24"/>
                <w:lang w:bidi="en-US"/>
              </w:rPr>
            </w:pPr>
          </w:p>
        </w:tc>
        <w:tc>
          <w:tcPr>
            <w:tcW w:w="5244" w:type="dxa"/>
            <w:tcBorders>
              <w:top w:val="single" w:sz="4" w:space="0" w:color="000000"/>
              <w:left w:val="single" w:sz="4" w:space="0" w:color="000000"/>
              <w:bottom w:val="single" w:sz="4" w:space="0" w:color="000000"/>
              <w:right w:val="single" w:sz="4" w:space="0" w:color="000000"/>
            </w:tcBorders>
          </w:tcPr>
          <w:p w:rsidR="00AB3063" w:rsidRPr="00A57E8A" w:rsidRDefault="00AB3063" w:rsidP="00CD7CB9">
            <w:pPr>
              <w:pStyle w:val="ab"/>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Сотрудничество с татарской гимназией №2, гимназией №94</w:t>
            </w:r>
            <w:r w:rsidR="00803E54" w:rsidRPr="00A57E8A">
              <w:rPr>
                <w:rFonts w:ascii="Times New Roman" w:hAnsi="Times New Roman" w:cs="Times New Roman"/>
                <w:i w:val="0"/>
                <w:sz w:val="24"/>
                <w:szCs w:val="24"/>
                <w:lang w:val="ru-RU"/>
              </w:rPr>
              <w:t>, гимназией №102</w:t>
            </w:r>
            <w:r w:rsidR="009A4F2E" w:rsidRPr="00A57E8A">
              <w:rPr>
                <w:rFonts w:ascii="Times New Roman" w:hAnsi="Times New Roman" w:cs="Times New Roman"/>
                <w:i w:val="0"/>
                <w:sz w:val="24"/>
                <w:szCs w:val="24"/>
                <w:lang w:val="ru-RU"/>
              </w:rPr>
              <w:t>.</w:t>
            </w:r>
          </w:p>
        </w:tc>
        <w:tc>
          <w:tcPr>
            <w:tcW w:w="1560" w:type="dxa"/>
            <w:tcBorders>
              <w:top w:val="single" w:sz="4" w:space="0" w:color="000000"/>
              <w:left w:val="single" w:sz="4" w:space="0" w:color="000000"/>
              <w:bottom w:val="single" w:sz="4" w:space="0" w:color="000000"/>
              <w:right w:val="single" w:sz="4" w:space="0" w:color="000000"/>
            </w:tcBorders>
          </w:tcPr>
          <w:p w:rsidR="00AB3063" w:rsidRPr="00A57E8A" w:rsidRDefault="00CB6403"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В течение</w:t>
            </w:r>
            <w:r w:rsidR="00AB3063" w:rsidRPr="00A57E8A">
              <w:rPr>
                <w:rFonts w:ascii="Times New Roman" w:hAnsi="Times New Roman" w:cs="Times New Roman"/>
                <w:i w:val="0"/>
                <w:sz w:val="24"/>
                <w:szCs w:val="24"/>
                <w:lang w:val="ru-RU"/>
              </w:rPr>
              <w:t xml:space="preserve"> года</w:t>
            </w:r>
          </w:p>
        </w:tc>
        <w:tc>
          <w:tcPr>
            <w:tcW w:w="2409" w:type="dxa"/>
            <w:tcBorders>
              <w:top w:val="single" w:sz="4" w:space="0" w:color="000000"/>
              <w:left w:val="single" w:sz="4" w:space="0" w:color="000000"/>
              <w:bottom w:val="single" w:sz="4" w:space="0" w:color="000000"/>
              <w:right w:val="single" w:sz="4" w:space="0" w:color="000000"/>
            </w:tcBorders>
          </w:tcPr>
          <w:p w:rsidR="00AB3063" w:rsidRPr="00A57E8A" w:rsidRDefault="00CD3949" w:rsidP="00CD7CB9">
            <w:pPr>
              <w:pStyle w:val="ab"/>
              <w:ind w:right="-108"/>
              <w:jc w:val="center"/>
              <w:rPr>
                <w:rFonts w:ascii="Times New Roman" w:hAnsi="Times New Roman" w:cs="Times New Roman"/>
                <w:i w:val="0"/>
                <w:sz w:val="24"/>
                <w:szCs w:val="24"/>
                <w:lang w:val="ru-RU"/>
              </w:rPr>
            </w:pPr>
            <w:r>
              <w:rPr>
                <w:rFonts w:ascii="Times New Roman" w:hAnsi="Times New Roman" w:cs="Times New Roman"/>
                <w:i w:val="0"/>
                <w:sz w:val="24"/>
                <w:szCs w:val="24"/>
                <w:lang w:val="tt-RU"/>
              </w:rPr>
              <w:t>И.о.заведующего</w:t>
            </w:r>
            <w:r w:rsidR="00803E54" w:rsidRPr="00A57E8A">
              <w:rPr>
                <w:rFonts w:ascii="Times New Roman" w:hAnsi="Times New Roman" w:cs="Times New Roman"/>
                <w:i w:val="0"/>
                <w:sz w:val="24"/>
                <w:szCs w:val="24"/>
                <w:lang w:val="ru-RU"/>
              </w:rPr>
              <w:t>, восп.подг.группы</w:t>
            </w:r>
          </w:p>
        </w:tc>
      </w:tr>
      <w:tr w:rsidR="00CD3949" w:rsidRPr="00A57E8A" w:rsidTr="00671621">
        <w:trPr>
          <w:trHeight w:val="318"/>
        </w:trPr>
        <w:tc>
          <w:tcPr>
            <w:tcW w:w="568" w:type="dxa"/>
            <w:tcBorders>
              <w:top w:val="single" w:sz="4" w:space="0" w:color="000000"/>
              <w:left w:val="single" w:sz="4" w:space="0" w:color="000000"/>
              <w:bottom w:val="single" w:sz="4" w:space="0" w:color="000000"/>
              <w:right w:val="single" w:sz="4" w:space="0" w:color="000000"/>
            </w:tcBorders>
          </w:tcPr>
          <w:p w:rsidR="00CD3949" w:rsidRPr="00A57E8A" w:rsidRDefault="00CD3949" w:rsidP="00A320E7">
            <w:pPr>
              <w:pStyle w:val="a8"/>
              <w:numPr>
                <w:ilvl w:val="0"/>
                <w:numId w:val="25"/>
              </w:numPr>
              <w:spacing w:after="0" w:line="240" w:lineRule="auto"/>
              <w:ind w:hanging="893"/>
              <w:jc w:val="both"/>
              <w:rPr>
                <w:rFonts w:ascii="Times New Roman" w:eastAsiaTheme="minorHAnsi" w:hAnsi="Times New Roman"/>
                <w:iCs/>
                <w:sz w:val="24"/>
                <w:szCs w:val="24"/>
                <w:lang w:bidi="en-US"/>
              </w:rPr>
            </w:pPr>
          </w:p>
        </w:tc>
        <w:tc>
          <w:tcPr>
            <w:tcW w:w="5244" w:type="dxa"/>
            <w:tcBorders>
              <w:top w:val="single" w:sz="4" w:space="0" w:color="000000"/>
              <w:left w:val="single" w:sz="4" w:space="0" w:color="000000"/>
              <w:bottom w:val="single" w:sz="4" w:space="0" w:color="000000"/>
              <w:right w:val="single" w:sz="4" w:space="0" w:color="000000"/>
            </w:tcBorders>
          </w:tcPr>
          <w:p w:rsidR="00CD3949" w:rsidRPr="00A57E8A" w:rsidRDefault="00CD3949" w:rsidP="00CD7CB9">
            <w:pPr>
              <w:pStyle w:val="ab"/>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Сотрудничество с ГИБДД Московского района г. Казани.</w:t>
            </w:r>
          </w:p>
        </w:tc>
        <w:tc>
          <w:tcPr>
            <w:tcW w:w="1560" w:type="dxa"/>
            <w:tcBorders>
              <w:top w:val="single" w:sz="4" w:space="0" w:color="000000"/>
              <w:left w:val="single" w:sz="4" w:space="0" w:color="000000"/>
              <w:bottom w:val="single" w:sz="4" w:space="0" w:color="000000"/>
              <w:right w:val="single" w:sz="4" w:space="0" w:color="000000"/>
            </w:tcBorders>
          </w:tcPr>
          <w:p w:rsidR="00CD3949" w:rsidRPr="00A57E8A" w:rsidRDefault="00CD3949"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В течение года</w:t>
            </w:r>
          </w:p>
        </w:tc>
        <w:tc>
          <w:tcPr>
            <w:tcW w:w="2409" w:type="dxa"/>
            <w:tcBorders>
              <w:top w:val="single" w:sz="4" w:space="0" w:color="000000"/>
              <w:left w:val="single" w:sz="4" w:space="0" w:color="000000"/>
              <w:bottom w:val="single" w:sz="4" w:space="0" w:color="000000"/>
              <w:right w:val="single" w:sz="4" w:space="0" w:color="000000"/>
            </w:tcBorders>
          </w:tcPr>
          <w:p w:rsidR="00CD3949" w:rsidRPr="00CD3949" w:rsidRDefault="00CD3949" w:rsidP="00CD3949">
            <w:pPr>
              <w:jc w:val="center"/>
            </w:pPr>
            <w:r w:rsidRPr="00CD3949">
              <w:rPr>
                <w:rFonts w:ascii="Times New Roman" w:hAnsi="Times New Roman" w:cs="Times New Roman"/>
                <w:sz w:val="24"/>
                <w:szCs w:val="24"/>
                <w:lang w:val="tt-RU"/>
              </w:rPr>
              <w:t>И.о.заведующего</w:t>
            </w:r>
          </w:p>
        </w:tc>
      </w:tr>
      <w:tr w:rsidR="00CD3949" w:rsidRPr="00A57E8A" w:rsidTr="00671621">
        <w:trPr>
          <w:trHeight w:val="318"/>
        </w:trPr>
        <w:tc>
          <w:tcPr>
            <w:tcW w:w="568" w:type="dxa"/>
            <w:tcBorders>
              <w:top w:val="single" w:sz="4" w:space="0" w:color="000000"/>
              <w:left w:val="single" w:sz="4" w:space="0" w:color="000000"/>
              <w:bottom w:val="single" w:sz="4" w:space="0" w:color="000000"/>
              <w:right w:val="single" w:sz="4" w:space="0" w:color="000000"/>
            </w:tcBorders>
          </w:tcPr>
          <w:p w:rsidR="00CD3949" w:rsidRPr="00A57E8A" w:rsidRDefault="00CD3949" w:rsidP="00A320E7">
            <w:pPr>
              <w:pStyle w:val="a8"/>
              <w:numPr>
                <w:ilvl w:val="0"/>
                <w:numId w:val="25"/>
              </w:numPr>
              <w:spacing w:after="0" w:line="240" w:lineRule="auto"/>
              <w:ind w:hanging="893"/>
              <w:jc w:val="both"/>
              <w:rPr>
                <w:rFonts w:ascii="Times New Roman" w:eastAsiaTheme="minorHAnsi" w:hAnsi="Times New Roman"/>
                <w:iCs/>
                <w:sz w:val="24"/>
                <w:szCs w:val="24"/>
                <w:lang w:bidi="en-US"/>
              </w:rPr>
            </w:pPr>
          </w:p>
        </w:tc>
        <w:tc>
          <w:tcPr>
            <w:tcW w:w="5244" w:type="dxa"/>
            <w:tcBorders>
              <w:top w:val="single" w:sz="4" w:space="0" w:color="000000"/>
              <w:left w:val="single" w:sz="4" w:space="0" w:color="000000"/>
              <w:bottom w:val="single" w:sz="4" w:space="0" w:color="000000"/>
              <w:right w:val="single" w:sz="4" w:space="0" w:color="000000"/>
            </w:tcBorders>
          </w:tcPr>
          <w:p w:rsidR="00CD3949" w:rsidRPr="00A57E8A" w:rsidRDefault="00CD3949" w:rsidP="006841B5">
            <w:pPr>
              <w:pStyle w:val="ab"/>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Сотрудничество с детскими журналом «Салават күпере»</w:t>
            </w:r>
          </w:p>
        </w:tc>
        <w:tc>
          <w:tcPr>
            <w:tcW w:w="1560" w:type="dxa"/>
            <w:tcBorders>
              <w:top w:val="single" w:sz="4" w:space="0" w:color="000000"/>
              <w:left w:val="single" w:sz="4" w:space="0" w:color="000000"/>
              <w:bottom w:val="single" w:sz="4" w:space="0" w:color="000000"/>
              <w:right w:val="single" w:sz="4" w:space="0" w:color="000000"/>
            </w:tcBorders>
          </w:tcPr>
          <w:p w:rsidR="00CD3949" w:rsidRPr="00A57E8A" w:rsidRDefault="00CD3949"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В течение года</w:t>
            </w:r>
          </w:p>
        </w:tc>
        <w:tc>
          <w:tcPr>
            <w:tcW w:w="2409" w:type="dxa"/>
            <w:tcBorders>
              <w:top w:val="single" w:sz="4" w:space="0" w:color="000000"/>
              <w:left w:val="single" w:sz="4" w:space="0" w:color="000000"/>
              <w:bottom w:val="single" w:sz="4" w:space="0" w:color="000000"/>
              <w:right w:val="single" w:sz="4" w:space="0" w:color="000000"/>
            </w:tcBorders>
          </w:tcPr>
          <w:p w:rsidR="00CD3949" w:rsidRPr="00CD3949" w:rsidRDefault="00CD3949" w:rsidP="00CD3949">
            <w:pPr>
              <w:jc w:val="center"/>
            </w:pPr>
            <w:r w:rsidRPr="00CD3949">
              <w:rPr>
                <w:rFonts w:ascii="Times New Roman" w:hAnsi="Times New Roman" w:cs="Times New Roman"/>
                <w:sz w:val="24"/>
                <w:szCs w:val="24"/>
                <w:lang w:val="tt-RU"/>
              </w:rPr>
              <w:t>И.о.заведующего</w:t>
            </w:r>
          </w:p>
        </w:tc>
      </w:tr>
      <w:tr w:rsidR="00CD3949" w:rsidRPr="00A57E8A" w:rsidTr="00671621">
        <w:trPr>
          <w:trHeight w:val="318"/>
        </w:trPr>
        <w:tc>
          <w:tcPr>
            <w:tcW w:w="568" w:type="dxa"/>
            <w:tcBorders>
              <w:top w:val="single" w:sz="4" w:space="0" w:color="000000"/>
              <w:left w:val="single" w:sz="4" w:space="0" w:color="000000"/>
              <w:bottom w:val="single" w:sz="4" w:space="0" w:color="000000"/>
              <w:right w:val="single" w:sz="4" w:space="0" w:color="000000"/>
            </w:tcBorders>
          </w:tcPr>
          <w:p w:rsidR="00CD3949" w:rsidRPr="00A57E8A" w:rsidRDefault="00CD3949" w:rsidP="00A320E7">
            <w:pPr>
              <w:pStyle w:val="a8"/>
              <w:numPr>
                <w:ilvl w:val="0"/>
                <w:numId w:val="25"/>
              </w:numPr>
              <w:spacing w:after="0" w:line="240" w:lineRule="auto"/>
              <w:ind w:hanging="893"/>
              <w:jc w:val="both"/>
              <w:rPr>
                <w:rFonts w:ascii="Times New Roman" w:eastAsiaTheme="minorHAnsi" w:hAnsi="Times New Roman"/>
                <w:iCs/>
                <w:sz w:val="24"/>
                <w:szCs w:val="24"/>
                <w:lang w:bidi="en-US"/>
              </w:rPr>
            </w:pPr>
          </w:p>
        </w:tc>
        <w:tc>
          <w:tcPr>
            <w:tcW w:w="5244" w:type="dxa"/>
            <w:tcBorders>
              <w:top w:val="single" w:sz="4" w:space="0" w:color="000000"/>
              <w:left w:val="single" w:sz="4" w:space="0" w:color="000000"/>
              <w:bottom w:val="single" w:sz="4" w:space="0" w:color="000000"/>
              <w:right w:val="single" w:sz="4" w:space="0" w:color="000000"/>
            </w:tcBorders>
          </w:tcPr>
          <w:p w:rsidR="00CD3949" w:rsidRPr="00A57E8A" w:rsidRDefault="00CD3949" w:rsidP="00CD7CB9">
            <w:pPr>
              <w:pStyle w:val="ab"/>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Сотрудничество с телеканалом Шаян ТВ.</w:t>
            </w:r>
          </w:p>
        </w:tc>
        <w:tc>
          <w:tcPr>
            <w:tcW w:w="1560" w:type="dxa"/>
            <w:tcBorders>
              <w:top w:val="single" w:sz="4" w:space="0" w:color="000000"/>
              <w:left w:val="single" w:sz="4" w:space="0" w:color="000000"/>
              <w:bottom w:val="single" w:sz="4" w:space="0" w:color="000000"/>
              <w:right w:val="single" w:sz="4" w:space="0" w:color="000000"/>
            </w:tcBorders>
          </w:tcPr>
          <w:p w:rsidR="00CD3949" w:rsidRPr="00A57E8A" w:rsidRDefault="00CD3949" w:rsidP="003E7DA4">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В течение года</w:t>
            </w:r>
          </w:p>
        </w:tc>
        <w:tc>
          <w:tcPr>
            <w:tcW w:w="2409" w:type="dxa"/>
            <w:tcBorders>
              <w:top w:val="single" w:sz="4" w:space="0" w:color="000000"/>
              <w:left w:val="single" w:sz="4" w:space="0" w:color="000000"/>
              <w:bottom w:val="single" w:sz="4" w:space="0" w:color="000000"/>
              <w:right w:val="single" w:sz="4" w:space="0" w:color="000000"/>
            </w:tcBorders>
          </w:tcPr>
          <w:p w:rsidR="00CD3949" w:rsidRPr="00CD3949" w:rsidRDefault="00CD3949" w:rsidP="00CD3949">
            <w:pPr>
              <w:jc w:val="center"/>
            </w:pPr>
            <w:r w:rsidRPr="00CD3949">
              <w:rPr>
                <w:rFonts w:ascii="Times New Roman" w:hAnsi="Times New Roman" w:cs="Times New Roman"/>
                <w:sz w:val="24"/>
                <w:szCs w:val="24"/>
                <w:lang w:val="tt-RU"/>
              </w:rPr>
              <w:t>И.о.заведующего</w:t>
            </w:r>
          </w:p>
        </w:tc>
      </w:tr>
      <w:tr w:rsidR="00CD3949" w:rsidRPr="00A57E8A" w:rsidTr="00671621">
        <w:trPr>
          <w:trHeight w:val="318"/>
        </w:trPr>
        <w:tc>
          <w:tcPr>
            <w:tcW w:w="568" w:type="dxa"/>
            <w:tcBorders>
              <w:top w:val="single" w:sz="4" w:space="0" w:color="000000"/>
              <w:left w:val="single" w:sz="4" w:space="0" w:color="000000"/>
              <w:bottom w:val="single" w:sz="4" w:space="0" w:color="000000"/>
              <w:right w:val="single" w:sz="4" w:space="0" w:color="000000"/>
            </w:tcBorders>
          </w:tcPr>
          <w:p w:rsidR="00CD3949" w:rsidRPr="00A57E8A" w:rsidRDefault="00CD3949" w:rsidP="00A320E7">
            <w:pPr>
              <w:pStyle w:val="a8"/>
              <w:numPr>
                <w:ilvl w:val="0"/>
                <w:numId w:val="25"/>
              </w:numPr>
              <w:spacing w:after="0" w:line="240" w:lineRule="auto"/>
              <w:ind w:hanging="893"/>
              <w:jc w:val="both"/>
              <w:rPr>
                <w:rFonts w:ascii="Times New Roman" w:eastAsiaTheme="minorHAnsi" w:hAnsi="Times New Roman"/>
                <w:iCs/>
                <w:sz w:val="24"/>
                <w:szCs w:val="24"/>
                <w:lang w:bidi="en-US"/>
              </w:rPr>
            </w:pPr>
          </w:p>
        </w:tc>
        <w:tc>
          <w:tcPr>
            <w:tcW w:w="5244" w:type="dxa"/>
            <w:tcBorders>
              <w:top w:val="single" w:sz="4" w:space="0" w:color="000000"/>
              <w:left w:val="single" w:sz="4" w:space="0" w:color="000000"/>
              <w:bottom w:val="single" w:sz="4" w:space="0" w:color="000000"/>
              <w:right w:val="single" w:sz="4" w:space="0" w:color="000000"/>
            </w:tcBorders>
          </w:tcPr>
          <w:p w:rsidR="00CD3949" w:rsidRPr="00A57E8A" w:rsidRDefault="00CD3949" w:rsidP="00CD7CB9">
            <w:pPr>
              <w:pStyle w:val="ab"/>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Сотрудничество с ГБУ «Дом Дружбы народов Татарстана», Молодежной Ассамблеей народов Татарстана, ГБУ «Ресурсный центр внедрения инноваций и сохранения традиций с сфере культуры Республики Татарстан»</w:t>
            </w:r>
            <w:r>
              <w:rPr>
                <w:rFonts w:ascii="Times New Roman" w:hAnsi="Times New Roman" w:cs="Times New Roman"/>
                <w:i w:val="0"/>
                <w:sz w:val="24"/>
                <w:szCs w:val="24"/>
                <w:lang w:val="ru-RU"/>
              </w:rPr>
              <w:t>, ООО «Татармультфильм»</w:t>
            </w:r>
          </w:p>
        </w:tc>
        <w:tc>
          <w:tcPr>
            <w:tcW w:w="1560" w:type="dxa"/>
            <w:tcBorders>
              <w:top w:val="single" w:sz="4" w:space="0" w:color="000000"/>
              <w:left w:val="single" w:sz="4" w:space="0" w:color="000000"/>
              <w:bottom w:val="single" w:sz="4" w:space="0" w:color="000000"/>
              <w:right w:val="single" w:sz="4" w:space="0" w:color="000000"/>
            </w:tcBorders>
          </w:tcPr>
          <w:p w:rsidR="00CD3949" w:rsidRPr="00A57E8A" w:rsidRDefault="00CD3949" w:rsidP="003E7DA4">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В течение года</w:t>
            </w:r>
          </w:p>
        </w:tc>
        <w:tc>
          <w:tcPr>
            <w:tcW w:w="2409" w:type="dxa"/>
            <w:tcBorders>
              <w:top w:val="single" w:sz="4" w:space="0" w:color="000000"/>
              <w:left w:val="single" w:sz="4" w:space="0" w:color="000000"/>
              <w:bottom w:val="single" w:sz="4" w:space="0" w:color="000000"/>
              <w:right w:val="single" w:sz="4" w:space="0" w:color="000000"/>
            </w:tcBorders>
          </w:tcPr>
          <w:p w:rsidR="00CD3949" w:rsidRPr="00CD3949" w:rsidRDefault="00CD3949" w:rsidP="00CD3949">
            <w:pPr>
              <w:jc w:val="center"/>
            </w:pPr>
            <w:r w:rsidRPr="00CD3949">
              <w:rPr>
                <w:rFonts w:ascii="Times New Roman" w:hAnsi="Times New Roman" w:cs="Times New Roman"/>
                <w:sz w:val="24"/>
                <w:szCs w:val="24"/>
                <w:lang w:val="tt-RU"/>
              </w:rPr>
              <w:t>И.о.заведующего</w:t>
            </w:r>
          </w:p>
        </w:tc>
      </w:tr>
    </w:tbl>
    <w:p w:rsidR="00AB3063" w:rsidRPr="00A57E8A" w:rsidRDefault="00AB3063" w:rsidP="00CD7CB9">
      <w:pPr>
        <w:pStyle w:val="af"/>
        <w:tabs>
          <w:tab w:val="left" w:pos="284"/>
          <w:tab w:val="left" w:pos="709"/>
          <w:tab w:val="left" w:pos="993"/>
        </w:tabs>
        <w:suppressAutoHyphens/>
        <w:spacing w:before="0" w:beforeAutospacing="0" w:after="0" w:afterAutospacing="0"/>
        <w:ind w:left="567"/>
        <w:contextualSpacing/>
        <w:jc w:val="both"/>
      </w:pPr>
    </w:p>
    <w:p w:rsidR="00514366" w:rsidRPr="00A57E8A" w:rsidRDefault="00514366" w:rsidP="00CD7CB9">
      <w:pPr>
        <w:spacing w:after="0" w:line="240" w:lineRule="auto"/>
        <w:contextualSpacing/>
        <w:jc w:val="center"/>
        <w:rPr>
          <w:rFonts w:ascii="Times New Roman" w:hAnsi="Times New Roman" w:cs="Times New Roman"/>
          <w:b/>
          <w:sz w:val="24"/>
          <w:szCs w:val="24"/>
        </w:rPr>
      </w:pPr>
      <w:r w:rsidRPr="00A57E8A">
        <w:rPr>
          <w:rFonts w:ascii="Times New Roman" w:hAnsi="Times New Roman" w:cs="Times New Roman"/>
          <w:b/>
          <w:sz w:val="24"/>
          <w:szCs w:val="24"/>
        </w:rPr>
        <w:t>План</w:t>
      </w:r>
      <w:r w:rsidR="00FE7C04" w:rsidRPr="00A57E8A">
        <w:rPr>
          <w:rFonts w:ascii="Times New Roman" w:hAnsi="Times New Roman" w:cs="Times New Roman"/>
          <w:b/>
          <w:sz w:val="24"/>
          <w:szCs w:val="24"/>
        </w:rPr>
        <w:t xml:space="preserve"> </w:t>
      </w:r>
      <w:r w:rsidRPr="00A57E8A">
        <w:rPr>
          <w:rFonts w:ascii="Times New Roman" w:hAnsi="Times New Roman" w:cs="Times New Roman"/>
          <w:b/>
          <w:sz w:val="24"/>
          <w:szCs w:val="24"/>
        </w:rPr>
        <w:t xml:space="preserve">совместной работы МАДОУ «Детский сад №294» </w:t>
      </w:r>
    </w:p>
    <w:p w:rsidR="001E3FDD" w:rsidRPr="00A57E8A" w:rsidRDefault="00514366" w:rsidP="00CD7CB9">
      <w:pPr>
        <w:spacing w:after="0" w:line="240" w:lineRule="auto"/>
        <w:contextualSpacing/>
        <w:jc w:val="center"/>
        <w:rPr>
          <w:rFonts w:ascii="Times New Roman" w:hAnsi="Times New Roman" w:cs="Times New Roman"/>
          <w:b/>
          <w:sz w:val="24"/>
          <w:szCs w:val="24"/>
        </w:rPr>
      </w:pPr>
      <w:r w:rsidRPr="00A57E8A">
        <w:rPr>
          <w:rFonts w:ascii="Times New Roman" w:hAnsi="Times New Roman" w:cs="Times New Roman"/>
          <w:b/>
          <w:sz w:val="24"/>
          <w:szCs w:val="24"/>
        </w:rPr>
        <w:t xml:space="preserve">и </w:t>
      </w:r>
      <w:r w:rsidR="001E3FDD" w:rsidRPr="00A57E8A">
        <w:rPr>
          <w:rFonts w:ascii="Times New Roman" w:hAnsi="Times New Roman" w:cs="Times New Roman"/>
          <w:b/>
          <w:sz w:val="24"/>
          <w:szCs w:val="24"/>
        </w:rPr>
        <w:t>гимназиями Московского района г.Казани</w:t>
      </w:r>
    </w:p>
    <w:p w:rsidR="00E5510A" w:rsidRPr="00A57E8A" w:rsidRDefault="001E3FDD" w:rsidP="00CD7CB9">
      <w:pPr>
        <w:spacing w:after="0" w:line="240" w:lineRule="auto"/>
        <w:contextualSpacing/>
        <w:jc w:val="center"/>
        <w:rPr>
          <w:rFonts w:ascii="Times New Roman" w:hAnsi="Times New Roman" w:cs="Times New Roman"/>
          <w:b/>
          <w:sz w:val="24"/>
          <w:szCs w:val="24"/>
        </w:rPr>
      </w:pPr>
      <w:r w:rsidRPr="00A57E8A">
        <w:rPr>
          <w:rFonts w:ascii="Times New Roman" w:hAnsi="Times New Roman" w:cs="Times New Roman"/>
          <w:b/>
          <w:sz w:val="24"/>
          <w:szCs w:val="24"/>
        </w:rPr>
        <w:t xml:space="preserve"> (</w:t>
      </w:r>
      <w:r w:rsidR="00FE7C04" w:rsidRPr="00A57E8A">
        <w:rPr>
          <w:rFonts w:ascii="Times New Roman" w:hAnsi="Times New Roman" w:cs="Times New Roman"/>
          <w:b/>
          <w:sz w:val="24"/>
          <w:szCs w:val="24"/>
        </w:rPr>
        <w:t>МБОУ «</w:t>
      </w:r>
      <w:r w:rsidRPr="00A57E8A">
        <w:rPr>
          <w:rFonts w:ascii="Times New Roman" w:hAnsi="Times New Roman" w:cs="Times New Roman"/>
          <w:b/>
          <w:sz w:val="24"/>
          <w:szCs w:val="24"/>
        </w:rPr>
        <w:t>Татарская гимназия №2 им.Ш.Марджани</w:t>
      </w:r>
      <w:r w:rsidR="00FE7C04" w:rsidRPr="00A57E8A">
        <w:rPr>
          <w:rFonts w:ascii="Times New Roman" w:hAnsi="Times New Roman" w:cs="Times New Roman"/>
          <w:b/>
          <w:sz w:val="24"/>
          <w:szCs w:val="24"/>
        </w:rPr>
        <w:t xml:space="preserve"> при КФУ», </w:t>
      </w:r>
      <w:r w:rsidR="00C53104" w:rsidRPr="00A57E8A">
        <w:rPr>
          <w:rFonts w:ascii="Times New Roman" w:hAnsi="Times New Roman" w:cs="Times New Roman"/>
          <w:b/>
          <w:sz w:val="24"/>
          <w:szCs w:val="24"/>
        </w:rPr>
        <w:t xml:space="preserve"> и </w:t>
      </w:r>
    </w:p>
    <w:p w:rsidR="00514366" w:rsidRPr="00A57E8A" w:rsidRDefault="00FE7C04" w:rsidP="00CD7CB9">
      <w:pPr>
        <w:spacing w:after="0" w:line="240" w:lineRule="auto"/>
        <w:contextualSpacing/>
        <w:jc w:val="center"/>
        <w:rPr>
          <w:rFonts w:ascii="Times New Roman" w:hAnsi="Times New Roman" w:cs="Times New Roman"/>
          <w:b/>
          <w:sz w:val="24"/>
          <w:szCs w:val="24"/>
        </w:rPr>
      </w:pPr>
      <w:r w:rsidRPr="00A57E8A">
        <w:rPr>
          <w:rFonts w:ascii="Times New Roman" w:hAnsi="Times New Roman" w:cs="Times New Roman"/>
          <w:b/>
          <w:sz w:val="24"/>
          <w:szCs w:val="24"/>
        </w:rPr>
        <w:t>МБОУ «</w:t>
      </w:r>
      <w:r w:rsidR="00C53104" w:rsidRPr="00A57E8A">
        <w:rPr>
          <w:rFonts w:ascii="Times New Roman" w:hAnsi="Times New Roman" w:cs="Times New Roman"/>
          <w:b/>
          <w:sz w:val="24"/>
          <w:szCs w:val="24"/>
          <w:lang w:val="tt-RU"/>
        </w:rPr>
        <w:t>Г</w:t>
      </w:r>
      <w:r w:rsidR="001E3FDD" w:rsidRPr="00A57E8A">
        <w:rPr>
          <w:rFonts w:ascii="Times New Roman" w:hAnsi="Times New Roman" w:cs="Times New Roman"/>
          <w:b/>
          <w:sz w:val="24"/>
          <w:szCs w:val="24"/>
        </w:rPr>
        <w:t>имназия №94</w:t>
      </w:r>
      <w:r w:rsidRPr="00A57E8A">
        <w:rPr>
          <w:rFonts w:ascii="Times New Roman" w:hAnsi="Times New Roman" w:cs="Times New Roman"/>
          <w:b/>
          <w:sz w:val="24"/>
          <w:szCs w:val="24"/>
        </w:rPr>
        <w:t>», МБОУ «Гимназия №102»</w:t>
      </w:r>
      <w:r w:rsidR="001E3FDD" w:rsidRPr="00A57E8A">
        <w:rPr>
          <w:rFonts w:ascii="Times New Roman" w:hAnsi="Times New Roman" w:cs="Times New Roman"/>
          <w:b/>
          <w:sz w:val="24"/>
          <w:szCs w:val="24"/>
        </w:rPr>
        <w:t>)</w:t>
      </w:r>
    </w:p>
    <w:p w:rsidR="00514366" w:rsidRPr="00A57E8A" w:rsidRDefault="00514366" w:rsidP="00CD7CB9">
      <w:pPr>
        <w:spacing w:after="0" w:line="240" w:lineRule="auto"/>
        <w:jc w:val="center"/>
        <w:rPr>
          <w:rFonts w:ascii="Times New Roman" w:hAnsi="Times New Roman" w:cs="Times New Roman"/>
          <w:b/>
          <w:sz w:val="24"/>
          <w:szCs w:val="24"/>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5244"/>
        <w:gridCol w:w="1560"/>
        <w:gridCol w:w="2268"/>
      </w:tblGrid>
      <w:tr w:rsidR="00514366" w:rsidRPr="00A57E8A" w:rsidTr="00D75661">
        <w:trPr>
          <w:trHeight w:val="456"/>
        </w:trPr>
        <w:tc>
          <w:tcPr>
            <w:tcW w:w="568" w:type="dxa"/>
            <w:tcBorders>
              <w:top w:val="single" w:sz="4" w:space="0" w:color="000000"/>
              <w:left w:val="single" w:sz="4" w:space="0" w:color="000000"/>
              <w:bottom w:val="single" w:sz="4" w:space="0" w:color="000000"/>
              <w:right w:val="single" w:sz="4" w:space="0" w:color="000000"/>
            </w:tcBorders>
          </w:tcPr>
          <w:p w:rsidR="00514366" w:rsidRPr="00A57E8A" w:rsidRDefault="00514366" w:rsidP="00CD7CB9">
            <w:pPr>
              <w:pStyle w:val="a8"/>
              <w:spacing w:after="0" w:line="240" w:lineRule="auto"/>
              <w:ind w:left="34"/>
              <w:jc w:val="center"/>
              <w:rPr>
                <w:rFonts w:ascii="Times New Roman" w:hAnsi="Times New Roman"/>
                <w:b/>
                <w:sz w:val="24"/>
                <w:szCs w:val="24"/>
              </w:rPr>
            </w:pPr>
            <w:r w:rsidRPr="00A57E8A">
              <w:rPr>
                <w:rFonts w:ascii="Times New Roman" w:hAnsi="Times New Roman"/>
                <w:b/>
                <w:sz w:val="24"/>
                <w:szCs w:val="24"/>
              </w:rPr>
              <w:t>№</w:t>
            </w:r>
          </w:p>
        </w:tc>
        <w:tc>
          <w:tcPr>
            <w:tcW w:w="5244" w:type="dxa"/>
            <w:tcBorders>
              <w:top w:val="single" w:sz="4" w:space="0" w:color="000000"/>
              <w:left w:val="single" w:sz="4" w:space="0" w:color="000000"/>
              <w:bottom w:val="single" w:sz="4" w:space="0" w:color="000000"/>
              <w:right w:val="single" w:sz="4" w:space="0" w:color="000000"/>
            </w:tcBorders>
          </w:tcPr>
          <w:p w:rsidR="00514366" w:rsidRPr="00A57E8A" w:rsidRDefault="00514366" w:rsidP="00CD7CB9">
            <w:pPr>
              <w:spacing w:after="0" w:line="240" w:lineRule="auto"/>
              <w:contextualSpacing/>
              <w:jc w:val="center"/>
              <w:rPr>
                <w:rFonts w:ascii="Times New Roman" w:hAnsi="Times New Roman" w:cs="Times New Roman"/>
                <w:b/>
                <w:i/>
                <w:sz w:val="24"/>
                <w:szCs w:val="24"/>
              </w:rPr>
            </w:pPr>
            <w:r w:rsidRPr="00A57E8A">
              <w:rPr>
                <w:rFonts w:ascii="Times New Roman" w:hAnsi="Times New Roman" w:cs="Times New Roman"/>
                <w:b/>
                <w:sz w:val="24"/>
                <w:szCs w:val="24"/>
              </w:rPr>
              <w:t>Содержание работы</w:t>
            </w:r>
          </w:p>
        </w:tc>
        <w:tc>
          <w:tcPr>
            <w:tcW w:w="1560" w:type="dxa"/>
            <w:tcBorders>
              <w:top w:val="single" w:sz="4" w:space="0" w:color="000000"/>
              <w:left w:val="single" w:sz="4" w:space="0" w:color="000000"/>
              <w:bottom w:val="single" w:sz="4" w:space="0" w:color="000000"/>
              <w:right w:val="single" w:sz="4" w:space="0" w:color="000000"/>
            </w:tcBorders>
          </w:tcPr>
          <w:p w:rsidR="00514366" w:rsidRPr="00A57E8A" w:rsidRDefault="00514366" w:rsidP="00CD7CB9">
            <w:pPr>
              <w:pStyle w:val="ab"/>
              <w:rPr>
                <w:rFonts w:ascii="Times New Roman" w:hAnsi="Times New Roman" w:cs="Times New Roman"/>
                <w:b/>
                <w:i w:val="0"/>
                <w:sz w:val="24"/>
                <w:szCs w:val="24"/>
                <w:lang w:val="ru-RU"/>
              </w:rPr>
            </w:pPr>
            <w:r w:rsidRPr="00A57E8A">
              <w:rPr>
                <w:rFonts w:ascii="Times New Roman" w:hAnsi="Times New Roman" w:cs="Times New Roman"/>
                <w:b/>
                <w:i w:val="0"/>
                <w:sz w:val="24"/>
                <w:szCs w:val="24"/>
                <w:lang w:val="ru-RU"/>
              </w:rPr>
              <w:t>Сроки</w:t>
            </w:r>
          </w:p>
        </w:tc>
        <w:tc>
          <w:tcPr>
            <w:tcW w:w="2268" w:type="dxa"/>
            <w:tcBorders>
              <w:top w:val="single" w:sz="4" w:space="0" w:color="000000"/>
              <w:left w:val="single" w:sz="4" w:space="0" w:color="000000"/>
              <w:bottom w:val="single" w:sz="4" w:space="0" w:color="000000"/>
              <w:right w:val="single" w:sz="4" w:space="0" w:color="000000"/>
            </w:tcBorders>
          </w:tcPr>
          <w:p w:rsidR="00514366" w:rsidRPr="00A57E8A" w:rsidRDefault="00514366" w:rsidP="00CD7CB9">
            <w:pPr>
              <w:pStyle w:val="ab"/>
              <w:rPr>
                <w:rFonts w:ascii="Times New Roman" w:hAnsi="Times New Roman" w:cs="Times New Roman"/>
                <w:b/>
                <w:i w:val="0"/>
                <w:sz w:val="24"/>
                <w:szCs w:val="24"/>
                <w:lang w:val="ru-RU"/>
              </w:rPr>
            </w:pPr>
            <w:r w:rsidRPr="00A57E8A">
              <w:rPr>
                <w:rFonts w:ascii="Times New Roman" w:hAnsi="Times New Roman" w:cs="Times New Roman"/>
                <w:b/>
                <w:i w:val="0"/>
                <w:sz w:val="24"/>
                <w:szCs w:val="24"/>
                <w:lang w:val="ru-RU"/>
              </w:rPr>
              <w:t>Ответственные</w:t>
            </w:r>
          </w:p>
        </w:tc>
      </w:tr>
      <w:tr w:rsidR="000F01A0" w:rsidRPr="00A57E8A" w:rsidTr="00D75661">
        <w:trPr>
          <w:trHeight w:val="456"/>
        </w:trPr>
        <w:tc>
          <w:tcPr>
            <w:tcW w:w="568" w:type="dxa"/>
            <w:tcBorders>
              <w:top w:val="single" w:sz="4" w:space="0" w:color="000000"/>
              <w:left w:val="single" w:sz="4" w:space="0" w:color="000000"/>
              <w:bottom w:val="single" w:sz="4" w:space="0" w:color="000000"/>
              <w:right w:val="single" w:sz="4" w:space="0" w:color="000000"/>
            </w:tcBorders>
          </w:tcPr>
          <w:p w:rsidR="000F01A0" w:rsidRPr="00A57E8A" w:rsidRDefault="000F01A0" w:rsidP="00A320E7">
            <w:pPr>
              <w:pStyle w:val="a8"/>
              <w:numPr>
                <w:ilvl w:val="0"/>
                <w:numId w:val="26"/>
              </w:numPr>
              <w:spacing w:after="0" w:line="240" w:lineRule="auto"/>
              <w:ind w:hanging="893"/>
              <w:rPr>
                <w:rFonts w:ascii="Times New Roman"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0F01A0" w:rsidRPr="00A57E8A" w:rsidRDefault="000F01A0" w:rsidP="00CD7CB9">
            <w:pPr>
              <w:spacing w:after="0" w:line="240" w:lineRule="auto"/>
              <w:contextualSpacing/>
              <w:rPr>
                <w:rFonts w:ascii="Times New Roman" w:hAnsi="Times New Roman" w:cs="Times New Roman"/>
                <w:sz w:val="24"/>
                <w:szCs w:val="24"/>
              </w:rPr>
            </w:pPr>
            <w:r w:rsidRPr="00A57E8A">
              <w:rPr>
                <w:rFonts w:ascii="Times New Roman" w:hAnsi="Times New Roman" w:cs="Times New Roman"/>
                <w:sz w:val="24"/>
                <w:szCs w:val="24"/>
              </w:rPr>
              <w:t>Согласование и утверждение плана по реализации преемственности в работе детского сада и школы.</w:t>
            </w:r>
          </w:p>
        </w:tc>
        <w:tc>
          <w:tcPr>
            <w:tcW w:w="1560" w:type="dxa"/>
            <w:tcBorders>
              <w:top w:val="single" w:sz="4" w:space="0" w:color="000000"/>
              <w:left w:val="single" w:sz="4" w:space="0" w:color="000000"/>
              <w:bottom w:val="single" w:sz="4" w:space="0" w:color="000000"/>
              <w:right w:val="single" w:sz="4" w:space="0" w:color="000000"/>
            </w:tcBorders>
          </w:tcPr>
          <w:p w:rsidR="000F01A0" w:rsidRPr="00A57E8A" w:rsidRDefault="000F01A0"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Сентябрь</w:t>
            </w:r>
          </w:p>
        </w:tc>
        <w:tc>
          <w:tcPr>
            <w:tcW w:w="2268" w:type="dxa"/>
            <w:tcBorders>
              <w:top w:val="single" w:sz="4" w:space="0" w:color="000000"/>
              <w:left w:val="single" w:sz="4" w:space="0" w:color="000000"/>
              <w:bottom w:val="single" w:sz="4" w:space="0" w:color="000000"/>
              <w:right w:val="single" w:sz="4" w:space="0" w:color="000000"/>
            </w:tcBorders>
          </w:tcPr>
          <w:p w:rsidR="000F01A0" w:rsidRPr="00CD3949" w:rsidRDefault="000F01A0" w:rsidP="00F30DC9">
            <w:pPr>
              <w:jc w:val="center"/>
            </w:pPr>
            <w:r w:rsidRPr="00CD3949">
              <w:rPr>
                <w:rFonts w:ascii="Times New Roman" w:hAnsi="Times New Roman" w:cs="Times New Roman"/>
                <w:sz w:val="24"/>
                <w:szCs w:val="24"/>
                <w:lang w:val="tt-RU"/>
              </w:rPr>
              <w:t>И.о.заведующего</w:t>
            </w:r>
          </w:p>
        </w:tc>
      </w:tr>
      <w:tr w:rsidR="000F01A0" w:rsidRPr="00A57E8A" w:rsidTr="00D75661">
        <w:trPr>
          <w:trHeight w:val="456"/>
        </w:trPr>
        <w:tc>
          <w:tcPr>
            <w:tcW w:w="568" w:type="dxa"/>
            <w:tcBorders>
              <w:top w:val="single" w:sz="4" w:space="0" w:color="000000"/>
              <w:left w:val="single" w:sz="4" w:space="0" w:color="000000"/>
              <w:bottom w:val="single" w:sz="4" w:space="0" w:color="000000"/>
              <w:right w:val="single" w:sz="4" w:space="0" w:color="000000"/>
            </w:tcBorders>
          </w:tcPr>
          <w:p w:rsidR="000F01A0" w:rsidRPr="00A57E8A" w:rsidRDefault="000F01A0" w:rsidP="00A320E7">
            <w:pPr>
              <w:pStyle w:val="a8"/>
              <w:numPr>
                <w:ilvl w:val="0"/>
                <w:numId w:val="26"/>
              </w:numPr>
              <w:spacing w:after="0" w:line="240" w:lineRule="auto"/>
              <w:ind w:hanging="893"/>
              <w:rPr>
                <w:rFonts w:ascii="Times New Roman"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0F01A0" w:rsidRPr="00A57E8A" w:rsidRDefault="000F01A0" w:rsidP="00CD7CB9">
            <w:pPr>
              <w:spacing w:after="0" w:line="240" w:lineRule="auto"/>
              <w:contextualSpacing/>
              <w:rPr>
                <w:rFonts w:ascii="Times New Roman" w:hAnsi="Times New Roman" w:cs="Times New Roman"/>
                <w:sz w:val="24"/>
                <w:szCs w:val="24"/>
              </w:rPr>
            </w:pPr>
            <w:r w:rsidRPr="00A57E8A">
              <w:rPr>
                <w:rFonts w:ascii="Times New Roman" w:hAnsi="Times New Roman" w:cs="Times New Roman"/>
                <w:sz w:val="24"/>
                <w:szCs w:val="24"/>
              </w:rPr>
              <w:t>Участие в мероприятиях и проектах, проводимых в гимназии.</w:t>
            </w:r>
          </w:p>
        </w:tc>
        <w:tc>
          <w:tcPr>
            <w:tcW w:w="1560" w:type="dxa"/>
            <w:tcBorders>
              <w:top w:val="single" w:sz="4" w:space="0" w:color="000000"/>
              <w:left w:val="single" w:sz="4" w:space="0" w:color="000000"/>
              <w:bottom w:val="single" w:sz="4" w:space="0" w:color="000000"/>
              <w:right w:val="single" w:sz="4" w:space="0" w:color="000000"/>
            </w:tcBorders>
          </w:tcPr>
          <w:p w:rsidR="000F01A0" w:rsidRPr="00A57E8A" w:rsidRDefault="000F01A0"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0F01A0" w:rsidRPr="00CD3949" w:rsidRDefault="000F01A0" w:rsidP="00F30DC9">
            <w:pPr>
              <w:jc w:val="center"/>
            </w:pPr>
            <w:r w:rsidRPr="00CD3949">
              <w:rPr>
                <w:rFonts w:ascii="Times New Roman" w:hAnsi="Times New Roman" w:cs="Times New Roman"/>
                <w:sz w:val="24"/>
                <w:szCs w:val="24"/>
                <w:lang w:val="tt-RU"/>
              </w:rPr>
              <w:t>И.о.заведующего</w:t>
            </w:r>
          </w:p>
        </w:tc>
      </w:tr>
      <w:tr w:rsidR="000F01A0" w:rsidRPr="00A57E8A" w:rsidTr="00D75661">
        <w:trPr>
          <w:trHeight w:val="456"/>
        </w:trPr>
        <w:tc>
          <w:tcPr>
            <w:tcW w:w="568" w:type="dxa"/>
            <w:tcBorders>
              <w:top w:val="single" w:sz="4" w:space="0" w:color="000000"/>
              <w:left w:val="single" w:sz="4" w:space="0" w:color="000000"/>
              <w:bottom w:val="single" w:sz="4" w:space="0" w:color="000000"/>
              <w:right w:val="single" w:sz="4" w:space="0" w:color="000000"/>
            </w:tcBorders>
          </w:tcPr>
          <w:p w:rsidR="000F01A0" w:rsidRPr="00A57E8A" w:rsidRDefault="000F01A0" w:rsidP="00A320E7">
            <w:pPr>
              <w:pStyle w:val="a8"/>
              <w:numPr>
                <w:ilvl w:val="0"/>
                <w:numId w:val="26"/>
              </w:numPr>
              <w:spacing w:after="0" w:line="240" w:lineRule="auto"/>
              <w:ind w:hanging="893"/>
              <w:rPr>
                <w:rFonts w:ascii="Times New Roman"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0F01A0" w:rsidRPr="00A57E8A" w:rsidRDefault="000F01A0" w:rsidP="00CD7CB9">
            <w:pPr>
              <w:spacing w:after="0" w:line="240" w:lineRule="auto"/>
              <w:contextualSpacing/>
              <w:rPr>
                <w:rFonts w:ascii="Times New Roman" w:hAnsi="Times New Roman" w:cs="Times New Roman"/>
                <w:sz w:val="24"/>
                <w:szCs w:val="24"/>
              </w:rPr>
            </w:pPr>
            <w:r w:rsidRPr="00A57E8A">
              <w:rPr>
                <w:rFonts w:ascii="Times New Roman" w:hAnsi="Times New Roman" w:cs="Times New Roman"/>
                <w:sz w:val="24"/>
                <w:szCs w:val="24"/>
              </w:rPr>
              <w:t>Родительское собрание «Организация совместной работы школы и родителей будущих первоклассников».</w:t>
            </w:r>
          </w:p>
        </w:tc>
        <w:tc>
          <w:tcPr>
            <w:tcW w:w="1560" w:type="dxa"/>
            <w:tcBorders>
              <w:top w:val="single" w:sz="4" w:space="0" w:color="000000"/>
              <w:left w:val="single" w:sz="4" w:space="0" w:color="000000"/>
              <w:bottom w:val="single" w:sz="4" w:space="0" w:color="000000"/>
              <w:right w:val="single" w:sz="4" w:space="0" w:color="000000"/>
            </w:tcBorders>
          </w:tcPr>
          <w:p w:rsidR="000F01A0" w:rsidRPr="00A57E8A" w:rsidRDefault="000F01A0"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Сентябрь</w:t>
            </w:r>
          </w:p>
        </w:tc>
        <w:tc>
          <w:tcPr>
            <w:tcW w:w="2268" w:type="dxa"/>
            <w:tcBorders>
              <w:top w:val="single" w:sz="4" w:space="0" w:color="000000"/>
              <w:left w:val="single" w:sz="4" w:space="0" w:color="000000"/>
              <w:bottom w:val="single" w:sz="4" w:space="0" w:color="000000"/>
              <w:right w:val="single" w:sz="4" w:space="0" w:color="000000"/>
            </w:tcBorders>
          </w:tcPr>
          <w:p w:rsidR="000F01A0" w:rsidRPr="00CD3949" w:rsidRDefault="000F01A0" w:rsidP="00F30DC9">
            <w:pPr>
              <w:jc w:val="center"/>
            </w:pPr>
            <w:r w:rsidRPr="00CD3949">
              <w:rPr>
                <w:rFonts w:ascii="Times New Roman" w:hAnsi="Times New Roman" w:cs="Times New Roman"/>
                <w:sz w:val="24"/>
                <w:szCs w:val="24"/>
                <w:lang w:val="tt-RU"/>
              </w:rPr>
              <w:t>И.о.заведующего</w:t>
            </w:r>
          </w:p>
        </w:tc>
      </w:tr>
      <w:tr w:rsidR="00514366" w:rsidRPr="00A57E8A" w:rsidTr="00D75661">
        <w:trPr>
          <w:trHeight w:val="456"/>
        </w:trPr>
        <w:tc>
          <w:tcPr>
            <w:tcW w:w="568" w:type="dxa"/>
            <w:tcBorders>
              <w:top w:val="single" w:sz="4" w:space="0" w:color="000000"/>
              <w:left w:val="single" w:sz="4" w:space="0" w:color="000000"/>
              <w:bottom w:val="single" w:sz="4" w:space="0" w:color="000000"/>
              <w:right w:val="single" w:sz="4" w:space="0" w:color="000000"/>
            </w:tcBorders>
          </w:tcPr>
          <w:p w:rsidR="00514366" w:rsidRPr="00A57E8A" w:rsidRDefault="00514366" w:rsidP="00A320E7">
            <w:pPr>
              <w:pStyle w:val="a8"/>
              <w:numPr>
                <w:ilvl w:val="0"/>
                <w:numId w:val="26"/>
              </w:numPr>
              <w:spacing w:after="0" w:line="240" w:lineRule="auto"/>
              <w:ind w:hanging="893"/>
              <w:rPr>
                <w:rFonts w:ascii="Times New Roman"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514366" w:rsidRPr="00A57E8A" w:rsidRDefault="00514366" w:rsidP="00CD7CB9">
            <w:pPr>
              <w:spacing w:after="0" w:line="240" w:lineRule="auto"/>
              <w:contextualSpacing/>
              <w:rPr>
                <w:rFonts w:ascii="Times New Roman" w:hAnsi="Times New Roman" w:cs="Times New Roman"/>
                <w:sz w:val="24"/>
                <w:szCs w:val="24"/>
              </w:rPr>
            </w:pPr>
            <w:r w:rsidRPr="00A57E8A">
              <w:rPr>
                <w:rFonts w:ascii="Times New Roman" w:hAnsi="Times New Roman" w:cs="Times New Roman"/>
                <w:sz w:val="24"/>
                <w:szCs w:val="24"/>
              </w:rPr>
              <w:t>Составление списка будущих первоклассников</w:t>
            </w:r>
            <w:r w:rsidR="009A4F2E" w:rsidRPr="00A57E8A">
              <w:rPr>
                <w:rFonts w:ascii="Times New Roman" w:hAnsi="Times New Roman" w:cs="Times New Roman"/>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514366" w:rsidRPr="00A57E8A" w:rsidRDefault="00514366"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Октябрь</w:t>
            </w:r>
          </w:p>
        </w:tc>
        <w:tc>
          <w:tcPr>
            <w:tcW w:w="2268" w:type="dxa"/>
            <w:tcBorders>
              <w:top w:val="single" w:sz="4" w:space="0" w:color="000000"/>
              <w:left w:val="single" w:sz="4" w:space="0" w:color="000000"/>
              <w:bottom w:val="single" w:sz="4" w:space="0" w:color="000000"/>
              <w:right w:val="single" w:sz="4" w:space="0" w:color="000000"/>
            </w:tcBorders>
          </w:tcPr>
          <w:p w:rsidR="00514366" w:rsidRPr="00A57E8A" w:rsidRDefault="000F01A0" w:rsidP="00CD7CB9">
            <w:pPr>
              <w:pStyle w:val="ab"/>
              <w:jc w:val="center"/>
              <w:rPr>
                <w:rFonts w:ascii="Times New Roman" w:hAnsi="Times New Roman" w:cs="Times New Roman"/>
                <w:i w:val="0"/>
                <w:sz w:val="24"/>
                <w:szCs w:val="24"/>
                <w:lang w:val="ru-RU"/>
              </w:rPr>
            </w:pPr>
            <w:r>
              <w:rPr>
                <w:rFonts w:ascii="Times New Roman" w:hAnsi="Times New Roman" w:cs="Times New Roman"/>
                <w:i w:val="0"/>
                <w:sz w:val="24"/>
                <w:szCs w:val="24"/>
                <w:lang w:val="ru-RU"/>
              </w:rPr>
              <w:t>В</w:t>
            </w:r>
            <w:r w:rsidR="00514366" w:rsidRPr="00A57E8A">
              <w:rPr>
                <w:rFonts w:ascii="Times New Roman" w:hAnsi="Times New Roman" w:cs="Times New Roman"/>
                <w:i w:val="0"/>
                <w:sz w:val="24"/>
                <w:szCs w:val="24"/>
                <w:lang w:val="ru-RU"/>
              </w:rPr>
              <w:t>осп</w:t>
            </w:r>
            <w:r w:rsidR="004B20C2" w:rsidRPr="00A57E8A">
              <w:rPr>
                <w:rFonts w:ascii="Times New Roman" w:hAnsi="Times New Roman" w:cs="Times New Roman"/>
                <w:i w:val="0"/>
                <w:sz w:val="24"/>
                <w:szCs w:val="24"/>
                <w:lang w:val="ru-RU"/>
              </w:rPr>
              <w:t>.подг.</w:t>
            </w:r>
            <w:r w:rsidR="00514366" w:rsidRPr="00A57E8A">
              <w:rPr>
                <w:rFonts w:ascii="Times New Roman" w:hAnsi="Times New Roman" w:cs="Times New Roman"/>
                <w:i w:val="0"/>
                <w:sz w:val="24"/>
                <w:szCs w:val="24"/>
                <w:lang w:val="ru-RU"/>
              </w:rPr>
              <w:t>группы</w:t>
            </w:r>
          </w:p>
        </w:tc>
      </w:tr>
      <w:tr w:rsidR="002A0C48" w:rsidRPr="00A57E8A" w:rsidTr="00D75661">
        <w:trPr>
          <w:trHeight w:val="456"/>
        </w:trPr>
        <w:tc>
          <w:tcPr>
            <w:tcW w:w="568" w:type="dxa"/>
            <w:tcBorders>
              <w:top w:val="single" w:sz="4" w:space="0" w:color="000000"/>
              <w:left w:val="single" w:sz="4" w:space="0" w:color="000000"/>
              <w:bottom w:val="single" w:sz="4" w:space="0" w:color="000000"/>
              <w:right w:val="single" w:sz="4" w:space="0" w:color="000000"/>
            </w:tcBorders>
          </w:tcPr>
          <w:p w:rsidR="002A0C48" w:rsidRPr="00A57E8A" w:rsidRDefault="002A0C48" w:rsidP="00A320E7">
            <w:pPr>
              <w:pStyle w:val="a8"/>
              <w:numPr>
                <w:ilvl w:val="0"/>
                <w:numId w:val="26"/>
              </w:numPr>
              <w:spacing w:after="0" w:line="240" w:lineRule="auto"/>
              <w:ind w:hanging="893"/>
              <w:rPr>
                <w:rFonts w:ascii="Times New Roman"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2A0C48" w:rsidRPr="00A57E8A" w:rsidRDefault="002A0C48" w:rsidP="009B4B88">
            <w:pPr>
              <w:spacing w:after="0" w:line="240" w:lineRule="auto"/>
              <w:contextualSpacing/>
              <w:rPr>
                <w:rFonts w:ascii="Times New Roman" w:hAnsi="Times New Roman" w:cs="Times New Roman"/>
                <w:sz w:val="24"/>
                <w:szCs w:val="24"/>
              </w:rPr>
            </w:pPr>
            <w:r w:rsidRPr="00A57E8A">
              <w:rPr>
                <w:rFonts w:ascii="Times New Roman" w:hAnsi="Times New Roman" w:cs="Times New Roman"/>
                <w:sz w:val="24"/>
                <w:szCs w:val="24"/>
              </w:rPr>
              <w:t xml:space="preserve">Оформление наглядного материала для </w:t>
            </w:r>
            <w:r w:rsidR="009B4B88" w:rsidRPr="00A57E8A">
              <w:rPr>
                <w:rFonts w:ascii="Times New Roman" w:hAnsi="Times New Roman" w:cs="Times New Roman"/>
                <w:sz w:val="24"/>
                <w:szCs w:val="24"/>
              </w:rPr>
              <w:t>родителей</w:t>
            </w:r>
            <w:r w:rsidRPr="00A57E8A">
              <w:rPr>
                <w:rFonts w:ascii="Times New Roman" w:hAnsi="Times New Roman" w:cs="Times New Roman"/>
                <w:sz w:val="24"/>
                <w:szCs w:val="24"/>
              </w:rPr>
              <w:t xml:space="preserve"> будущих первоклассников</w:t>
            </w:r>
            <w:r w:rsidR="009A4F2E" w:rsidRPr="00A57E8A">
              <w:rPr>
                <w:rFonts w:ascii="Times New Roman" w:hAnsi="Times New Roman" w:cs="Times New Roman"/>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2A0C48" w:rsidRPr="00A57E8A" w:rsidRDefault="002A0C48"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2A0C48" w:rsidRPr="00A57E8A" w:rsidRDefault="002A0C48"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Воспитатель подг. группы</w:t>
            </w:r>
          </w:p>
        </w:tc>
      </w:tr>
      <w:tr w:rsidR="006458BE" w:rsidRPr="00A57E8A" w:rsidTr="00D75661">
        <w:trPr>
          <w:trHeight w:val="456"/>
        </w:trPr>
        <w:tc>
          <w:tcPr>
            <w:tcW w:w="568" w:type="dxa"/>
            <w:tcBorders>
              <w:top w:val="single" w:sz="4" w:space="0" w:color="000000"/>
              <w:left w:val="single" w:sz="4" w:space="0" w:color="000000"/>
              <w:bottom w:val="single" w:sz="4" w:space="0" w:color="000000"/>
              <w:right w:val="single" w:sz="4" w:space="0" w:color="000000"/>
            </w:tcBorders>
          </w:tcPr>
          <w:p w:rsidR="006458BE" w:rsidRPr="00A57E8A" w:rsidRDefault="006458BE" w:rsidP="00A320E7">
            <w:pPr>
              <w:pStyle w:val="a8"/>
              <w:numPr>
                <w:ilvl w:val="0"/>
                <w:numId w:val="26"/>
              </w:numPr>
              <w:spacing w:after="0" w:line="240" w:lineRule="auto"/>
              <w:ind w:hanging="893"/>
              <w:rPr>
                <w:rFonts w:ascii="Times New Roman"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6458BE" w:rsidRPr="00A57E8A" w:rsidRDefault="006458BE" w:rsidP="00CD7CB9">
            <w:pPr>
              <w:spacing w:after="0" w:line="240" w:lineRule="auto"/>
              <w:contextualSpacing/>
              <w:rPr>
                <w:rFonts w:ascii="Times New Roman" w:hAnsi="Times New Roman" w:cs="Times New Roman"/>
                <w:sz w:val="24"/>
                <w:szCs w:val="24"/>
              </w:rPr>
            </w:pPr>
            <w:r w:rsidRPr="00A57E8A">
              <w:rPr>
                <w:rFonts w:ascii="Times New Roman" w:hAnsi="Times New Roman" w:cs="Times New Roman"/>
                <w:sz w:val="24"/>
                <w:szCs w:val="24"/>
              </w:rPr>
              <w:t>Посещение воспитанниками курсов подготовки к школе</w:t>
            </w:r>
            <w:r w:rsidR="009A4F2E" w:rsidRPr="00A57E8A">
              <w:rPr>
                <w:rFonts w:ascii="Times New Roman" w:hAnsi="Times New Roman" w:cs="Times New Roman"/>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6458BE" w:rsidRPr="00A57E8A" w:rsidRDefault="006458BE"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6458BE" w:rsidRPr="00A57E8A" w:rsidRDefault="006458BE"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Родители</w:t>
            </w:r>
          </w:p>
        </w:tc>
      </w:tr>
      <w:tr w:rsidR="006458BE" w:rsidRPr="00A57E8A" w:rsidTr="00D75661">
        <w:trPr>
          <w:trHeight w:val="456"/>
        </w:trPr>
        <w:tc>
          <w:tcPr>
            <w:tcW w:w="568" w:type="dxa"/>
            <w:tcBorders>
              <w:top w:val="single" w:sz="4" w:space="0" w:color="000000"/>
              <w:left w:val="single" w:sz="4" w:space="0" w:color="000000"/>
              <w:bottom w:val="single" w:sz="4" w:space="0" w:color="000000"/>
              <w:right w:val="single" w:sz="4" w:space="0" w:color="000000"/>
            </w:tcBorders>
          </w:tcPr>
          <w:p w:rsidR="006458BE" w:rsidRPr="00A57E8A" w:rsidRDefault="006458BE" w:rsidP="00A320E7">
            <w:pPr>
              <w:pStyle w:val="a8"/>
              <w:numPr>
                <w:ilvl w:val="0"/>
                <w:numId w:val="26"/>
              </w:numPr>
              <w:spacing w:after="0" w:line="240" w:lineRule="auto"/>
              <w:ind w:hanging="893"/>
              <w:rPr>
                <w:rFonts w:ascii="Times New Roman"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6458BE" w:rsidRPr="00A57E8A" w:rsidRDefault="006458BE" w:rsidP="00CD7CB9">
            <w:pPr>
              <w:spacing w:after="0" w:line="240" w:lineRule="auto"/>
              <w:contextualSpacing/>
              <w:rPr>
                <w:rFonts w:ascii="Times New Roman" w:hAnsi="Times New Roman" w:cs="Times New Roman"/>
                <w:sz w:val="24"/>
                <w:szCs w:val="24"/>
              </w:rPr>
            </w:pPr>
            <w:r w:rsidRPr="00A57E8A">
              <w:rPr>
                <w:rFonts w:ascii="Times New Roman" w:hAnsi="Times New Roman" w:cs="Times New Roman"/>
                <w:sz w:val="24"/>
                <w:szCs w:val="24"/>
              </w:rPr>
              <w:t>Беседа о школе, о профессии учителя (с приглашением учителя начальных классов)</w:t>
            </w:r>
            <w:r w:rsidR="009A4F2E" w:rsidRPr="00A57E8A">
              <w:rPr>
                <w:rFonts w:ascii="Times New Roman" w:hAnsi="Times New Roman" w:cs="Times New Roman"/>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6458BE" w:rsidRPr="00A57E8A" w:rsidRDefault="006458BE"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Ноябрь, март</w:t>
            </w:r>
          </w:p>
        </w:tc>
        <w:tc>
          <w:tcPr>
            <w:tcW w:w="2268" w:type="dxa"/>
            <w:tcBorders>
              <w:top w:val="single" w:sz="4" w:space="0" w:color="000000"/>
              <w:left w:val="single" w:sz="4" w:space="0" w:color="000000"/>
              <w:bottom w:val="single" w:sz="4" w:space="0" w:color="000000"/>
              <w:right w:val="single" w:sz="4" w:space="0" w:color="000000"/>
            </w:tcBorders>
          </w:tcPr>
          <w:p w:rsidR="006458BE" w:rsidRPr="00A57E8A" w:rsidRDefault="006458BE"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Ст. воспитатель</w:t>
            </w:r>
          </w:p>
        </w:tc>
      </w:tr>
      <w:tr w:rsidR="006458BE" w:rsidRPr="00A57E8A" w:rsidTr="00D75661">
        <w:trPr>
          <w:trHeight w:val="456"/>
        </w:trPr>
        <w:tc>
          <w:tcPr>
            <w:tcW w:w="568" w:type="dxa"/>
            <w:tcBorders>
              <w:top w:val="single" w:sz="4" w:space="0" w:color="000000"/>
              <w:left w:val="single" w:sz="4" w:space="0" w:color="000000"/>
              <w:bottom w:val="single" w:sz="4" w:space="0" w:color="000000"/>
              <w:right w:val="single" w:sz="4" w:space="0" w:color="000000"/>
            </w:tcBorders>
          </w:tcPr>
          <w:p w:rsidR="006458BE" w:rsidRPr="00A57E8A" w:rsidRDefault="006458BE" w:rsidP="00A320E7">
            <w:pPr>
              <w:pStyle w:val="a8"/>
              <w:numPr>
                <w:ilvl w:val="0"/>
                <w:numId w:val="26"/>
              </w:numPr>
              <w:spacing w:after="0" w:line="240" w:lineRule="auto"/>
              <w:ind w:hanging="893"/>
              <w:rPr>
                <w:rFonts w:ascii="Times New Roman"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6458BE" w:rsidRPr="00A57E8A" w:rsidRDefault="006458BE" w:rsidP="00CD7CB9">
            <w:pPr>
              <w:spacing w:after="0" w:line="240" w:lineRule="auto"/>
              <w:contextualSpacing/>
              <w:rPr>
                <w:rFonts w:ascii="Times New Roman" w:hAnsi="Times New Roman" w:cs="Times New Roman"/>
                <w:sz w:val="24"/>
                <w:szCs w:val="24"/>
              </w:rPr>
            </w:pPr>
            <w:r w:rsidRPr="00A57E8A">
              <w:rPr>
                <w:rFonts w:ascii="Times New Roman" w:hAnsi="Times New Roman" w:cs="Times New Roman"/>
                <w:sz w:val="24"/>
                <w:szCs w:val="24"/>
              </w:rPr>
              <w:t>Чтение и рассказывание стихов о школе, организация предметно-развивающей среды для сюжетно-ролевой игры «Школа»</w:t>
            </w:r>
            <w:r w:rsidR="009A4F2E" w:rsidRPr="00A57E8A">
              <w:rPr>
                <w:rFonts w:ascii="Times New Roman" w:hAnsi="Times New Roman" w:cs="Times New Roman"/>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6458BE" w:rsidRPr="00A57E8A" w:rsidRDefault="006458BE"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Декабрь</w:t>
            </w:r>
          </w:p>
        </w:tc>
        <w:tc>
          <w:tcPr>
            <w:tcW w:w="2268" w:type="dxa"/>
            <w:tcBorders>
              <w:top w:val="single" w:sz="4" w:space="0" w:color="000000"/>
              <w:left w:val="single" w:sz="4" w:space="0" w:color="000000"/>
              <w:bottom w:val="single" w:sz="4" w:space="0" w:color="000000"/>
              <w:right w:val="single" w:sz="4" w:space="0" w:color="000000"/>
            </w:tcBorders>
          </w:tcPr>
          <w:p w:rsidR="006458BE" w:rsidRPr="00A57E8A" w:rsidRDefault="006458BE"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Воспитатель подг. группы</w:t>
            </w:r>
          </w:p>
        </w:tc>
      </w:tr>
      <w:tr w:rsidR="006458BE" w:rsidRPr="00A57E8A" w:rsidTr="00D75661">
        <w:trPr>
          <w:trHeight w:val="456"/>
        </w:trPr>
        <w:tc>
          <w:tcPr>
            <w:tcW w:w="568" w:type="dxa"/>
            <w:tcBorders>
              <w:top w:val="single" w:sz="4" w:space="0" w:color="000000"/>
              <w:left w:val="single" w:sz="4" w:space="0" w:color="000000"/>
              <w:bottom w:val="single" w:sz="4" w:space="0" w:color="000000"/>
              <w:right w:val="single" w:sz="4" w:space="0" w:color="000000"/>
            </w:tcBorders>
          </w:tcPr>
          <w:p w:rsidR="006458BE" w:rsidRPr="00A57E8A" w:rsidRDefault="006458BE" w:rsidP="00A320E7">
            <w:pPr>
              <w:pStyle w:val="a8"/>
              <w:numPr>
                <w:ilvl w:val="0"/>
                <w:numId w:val="26"/>
              </w:numPr>
              <w:spacing w:after="0" w:line="240" w:lineRule="auto"/>
              <w:ind w:hanging="893"/>
              <w:rPr>
                <w:rFonts w:ascii="Times New Roman"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6458BE" w:rsidRPr="00A57E8A" w:rsidRDefault="006458BE" w:rsidP="00CD7CB9">
            <w:pPr>
              <w:spacing w:after="0" w:line="240" w:lineRule="auto"/>
              <w:contextualSpacing/>
              <w:rPr>
                <w:rFonts w:ascii="Times New Roman" w:hAnsi="Times New Roman" w:cs="Times New Roman"/>
                <w:sz w:val="24"/>
                <w:szCs w:val="24"/>
              </w:rPr>
            </w:pPr>
            <w:r w:rsidRPr="00A57E8A">
              <w:rPr>
                <w:rFonts w:ascii="Times New Roman" w:hAnsi="Times New Roman" w:cs="Times New Roman"/>
                <w:sz w:val="24"/>
                <w:szCs w:val="24"/>
              </w:rPr>
              <w:t>Деловая игра с родителями «Ваш ребенок скоро станет школьником» (с участием учителя начальных классов)</w:t>
            </w:r>
            <w:r w:rsidR="009A4F2E" w:rsidRPr="00A57E8A">
              <w:rPr>
                <w:rFonts w:ascii="Times New Roman" w:hAnsi="Times New Roman" w:cs="Times New Roman"/>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6458BE" w:rsidRPr="00A57E8A" w:rsidRDefault="006458BE"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Январь</w:t>
            </w:r>
          </w:p>
        </w:tc>
        <w:tc>
          <w:tcPr>
            <w:tcW w:w="2268" w:type="dxa"/>
            <w:tcBorders>
              <w:top w:val="single" w:sz="4" w:space="0" w:color="000000"/>
              <w:left w:val="single" w:sz="4" w:space="0" w:color="000000"/>
              <w:bottom w:val="single" w:sz="4" w:space="0" w:color="000000"/>
              <w:right w:val="single" w:sz="4" w:space="0" w:color="000000"/>
            </w:tcBorders>
          </w:tcPr>
          <w:p w:rsidR="006458BE" w:rsidRPr="00A57E8A" w:rsidRDefault="00A237CA" w:rsidP="00A237CA">
            <w:pPr>
              <w:pStyle w:val="ab"/>
              <w:jc w:val="center"/>
              <w:rPr>
                <w:rFonts w:ascii="Times New Roman" w:hAnsi="Times New Roman" w:cs="Times New Roman"/>
                <w:sz w:val="24"/>
                <w:szCs w:val="24"/>
                <w:lang w:val="ru-RU"/>
              </w:rPr>
            </w:pPr>
            <w:r>
              <w:rPr>
                <w:rFonts w:ascii="Times New Roman" w:hAnsi="Times New Roman" w:cs="Times New Roman"/>
                <w:i w:val="0"/>
                <w:sz w:val="24"/>
                <w:szCs w:val="24"/>
                <w:lang w:val="ru-RU"/>
              </w:rPr>
              <w:t>В</w:t>
            </w:r>
            <w:r w:rsidR="004B20C2" w:rsidRPr="00A57E8A">
              <w:rPr>
                <w:rFonts w:ascii="Times New Roman" w:hAnsi="Times New Roman" w:cs="Times New Roman"/>
                <w:i w:val="0"/>
                <w:sz w:val="24"/>
                <w:szCs w:val="24"/>
                <w:lang w:val="ru-RU"/>
              </w:rPr>
              <w:t>осп.подг.группы</w:t>
            </w:r>
          </w:p>
        </w:tc>
      </w:tr>
      <w:tr w:rsidR="006458BE" w:rsidRPr="00A57E8A" w:rsidTr="00D75661">
        <w:trPr>
          <w:trHeight w:val="456"/>
        </w:trPr>
        <w:tc>
          <w:tcPr>
            <w:tcW w:w="568" w:type="dxa"/>
            <w:tcBorders>
              <w:top w:val="single" w:sz="4" w:space="0" w:color="000000"/>
              <w:left w:val="single" w:sz="4" w:space="0" w:color="000000"/>
              <w:bottom w:val="single" w:sz="4" w:space="0" w:color="000000"/>
              <w:right w:val="single" w:sz="4" w:space="0" w:color="000000"/>
            </w:tcBorders>
          </w:tcPr>
          <w:p w:rsidR="006458BE" w:rsidRPr="00A57E8A" w:rsidRDefault="006458BE" w:rsidP="00A320E7">
            <w:pPr>
              <w:pStyle w:val="a8"/>
              <w:numPr>
                <w:ilvl w:val="0"/>
                <w:numId w:val="26"/>
              </w:numPr>
              <w:spacing w:after="0" w:line="240" w:lineRule="auto"/>
              <w:ind w:hanging="893"/>
              <w:rPr>
                <w:rFonts w:ascii="Times New Roman"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6458BE" w:rsidRPr="00A57E8A" w:rsidRDefault="004B20C2" w:rsidP="00CD7CB9">
            <w:pPr>
              <w:spacing w:after="0" w:line="240" w:lineRule="auto"/>
              <w:contextualSpacing/>
              <w:rPr>
                <w:rFonts w:ascii="Times New Roman" w:hAnsi="Times New Roman" w:cs="Times New Roman"/>
                <w:sz w:val="24"/>
                <w:szCs w:val="24"/>
              </w:rPr>
            </w:pPr>
            <w:r w:rsidRPr="00A57E8A">
              <w:rPr>
                <w:rFonts w:ascii="Times New Roman" w:hAnsi="Times New Roman" w:cs="Times New Roman"/>
                <w:sz w:val="24"/>
                <w:szCs w:val="24"/>
              </w:rPr>
              <w:t>Практическое занятие «Дорога к школе»</w:t>
            </w:r>
            <w:r w:rsidR="009A4F2E" w:rsidRPr="00A57E8A">
              <w:rPr>
                <w:rFonts w:ascii="Times New Roman" w:hAnsi="Times New Roman" w:cs="Times New Roman"/>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6458BE" w:rsidRPr="00A57E8A" w:rsidRDefault="006458BE"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Февраль</w:t>
            </w:r>
          </w:p>
        </w:tc>
        <w:tc>
          <w:tcPr>
            <w:tcW w:w="2268" w:type="dxa"/>
            <w:tcBorders>
              <w:top w:val="single" w:sz="4" w:space="0" w:color="000000"/>
              <w:left w:val="single" w:sz="4" w:space="0" w:color="000000"/>
              <w:bottom w:val="single" w:sz="4" w:space="0" w:color="000000"/>
              <w:right w:val="single" w:sz="4" w:space="0" w:color="000000"/>
            </w:tcBorders>
          </w:tcPr>
          <w:p w:rsidR="006458BE" w:rsidRPr="00A57E8A" w:rsidRDefault="00523C30" w:rsidP="00CD7CB9">
            <w:pPr>
              <w:pStyle w:val="ab"/>
              <w:jc w:val="center"/>
              <w:rPr>
                <w:rFonts w:ascii="Times New Roman" w:hAnsi="Times New Roman" w:cs="Times New Roman"/>
                <w:sz w:val="24"/>
                <w:szCs w:val="24"/>
                <w:lang w:val="ru-RU"/>
              </w:rPr>
            </w:pPr>
            <w:r w:rsidRPr="00A57E8A">
              <w:rPr>
                <w:rFonts w:ascii="Times New Roman" w:hAnsi="Times New Roman" w:cs="Times New Roman"/>
                <w:i w:val="0"/>
                <w:sz w:val="24"/>
                <w:szCs w:val="24"/>
                <w:lang w:val="ru-RU"/>
              </w:rPr>
              <w:t>Воспитатель подг. группы, родители</w:t>
            </w:r>
          </w:p>
        </w:tc>
      </w:tr>
      <w:tr w:rsidR="006458BE" w:rsidRPr="00A57E8A" w:rsidTr="00D75661">
        <w:trPr>
          <w:trHeight w:val="456"/>
        </w:trPr>
        <w:tc>
          <w:tcPr>
            <w:tcW w:w="568" w:type="dxa"/>
            <w:tcBorders>
              <w:top w:val="single" w:sz="4" w:space="0" w:color="000000"/>
              <w:left w:val="single" w:sz="4" w:space="0" w:color="000000"/>
              <w:bottom w:val="single" w:sz="4" w:space="0" w:color="000000"/>
              <w:right w:val="single" w:sz="4" w:space="0" w:color="000000"/>
            </w:tcBorders>
          </w:tcPr>
          <w:p w:rsidR="006458BE" w:rsidRPr="00A57E8A" w:rsidRDefault="006458BE" w:rsidP="00A320E7">
            <w:pPr>
              <w:pStyle w:val="a8"/>
              <w:numPr>
                <w:ilvl w:val="0"/>
                <w:numId w:val="26"/>
              </w:numPr>
              <w:spacing w:after="0" w:line="240" w:lineRule="auto"/>
              <w:ind w:hanging="893"/>
              <w:rPr>
                <w:rFonts w:ascii="Times New Roman"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6458BE" w:rsidRPr="00A57E8A" w:rsidRDefault="006458BE" w:rsidP="00CD7CB9">
            <w:pPr>
              <w:spacing w:after="0" w:line="240" w:lineRule="auto"/>
              <w:contextualSpacing/>
              <w:rPr>
                <w:rFonts w:ascii="Times New Roman" w:hAnsi="Times New Roman" w:cs="Times New Roman"/>
                <w:sz w:val="24"/>
                <w:szCs w:val="24"/>
              </w:rPr>
            </w:pPr>
            <w:r w:rsidRPr="00A57E8A">
              <w:rPr>
                <w:rFonts w:ascii="Times New Roman" w:hAnsi="Times New Roman" w:cs="Times New Roman"/>
                <w:sz w:val="24"/>
                <w:szCs w:val="24"/>
              </w:rPr>
              <w:t>Диагностика психологической готовности к школе</w:t>
            </w:r>
            <w:r w:rsidR="009A4F2E" w:rsidRPr="00A57E8A">
              <w:rPr>
                <w:rFonts w:ascii="Times New Roman" w:hAnsi="Times New Roman" w:cs="Times New Roman"/>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6458BE" w:rsidRPr="00A57E8A" w:rsidRDefault="006458BE"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Апрель</w:t>
            </w:r>
            <w:r w:rsidR="00523C30" w:rsidRPr="00A57E8A">
              <w:rPr>
                <w:rFonts w:ascii="Times New Roman" w:hAnsi="Times New Roman" w:cs="Times New Roman"/>
                <w:i w:val="0"/>
                <w:sz w:val="24"/>
                <w:szCs w:val="24"/>
                <w:lang w:val="ru-RU"/>
              </w:rPr>
              <w:t>, май</w:t>
            </w:r>
          </w:p>
        </w:tc>
        <w:tc>
          <w:tcPr>
            <w:tcW w:w="2268" w:type="dxa"/>
            <w:tcBorders>
              <w:top w:val="single" w:sz="4" w:space="0" w:color="000000"/>
              <w:left w:val="single" w:sz="4" w:space="0" w:color="000000"/>
              <w:bottom w:val="single" w:sz="4" w:space="0" w:color="000000"/>
              <w:right w:val="single" w:sz="4" w:space="0" w:color="000000"/>
            </w:tcBorders>
          </w:tcPr>
          <w:p w:rsidR="006458BE" w:rsidRPr="00A57E8A" w:rsidRDefault="006458BE"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Педагог-психолог</w:t>
            </w:r>
          </w:p>
        </w:tc>
      </w:tr>
      <w:tr w:rsidR="006458BE" w:rsidRPr="00A57E8A" w:rsidTr="00D75661">
        <w:trPr>
          <w:trHeight w:val="456"/>
        </w:trPr>
        <w:tc>
          <w:tcPr>
            <w:tcW w:w="568" w:type="dxa"/>
            <w:tcBorders>
              <w:top w:val="single" w:sz="4" w:space="0" w:color="000000"/>
              <w:left w:val="single" w:sz="4" w:space="0" w:color="000000"/>
              <w:bottom w:val="single" w:sz="4" w:space="0" w:color="000000"/>
              <w:right w:val="single" w:sz="4" w:space="0" w:color="000000"/>
            </w:tcBorders>
          </w:tcPr>
          <w:p w:rsidR="006458BE" w:rsidRPr="00A57E8A" w:rsidRDefault="006458BE" w:rsidP="00A320E7">
            <w:pPr>
              <w:pStyle w:val="a8"/>
              <w:numPr>
                <w:ilvl w:val="0"/>
                <w:numId w:val="26"/>
              </w:numPr>
              <w:spacing w:after="0" w:line="240" w:lineRule="auto"/>
              <w:ind w:hanging="893"/>
              <w:rPr>
                <w:rFonts w:ascii="Times New Roman" w:hAnsi="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6458BE" w:rsidRPr="00A57E8A" w:rsidRDefault="006458BE" w:rsidP="00CD7CB9">
            <w:pPr>
              <w:spacing w:after="0" w:line="240" w:lineRule="auto"/>
              <w:rPr>
                <w:rFonts w:ascii="Times New Roman" w:hAnsi="Times New Roman" w:cs="Times New Roman"/>
                <w:bCs/>
                <w:spacing w:val="-1"/>
                <w:sz w:val="24"/>
                <w:szCs w:val="24"/>
              </w:rPr>
            </w:pPr>
            <w:r w:rsidRPr="00A57E8A">
              <w:rPr>
                <w:rFonts w:ascii="Times New Roman" w:hAnsi="Times New Roman" w:cs="Times New Roman"/>
                <w:bCs/>
                <w:spacing w:val="-1"/>
                <w:sz w:val="24"/>
                <w:szCs w:val="24"/>
              </w:rPr>
              <w:t>Экскурсия детей подготовительных групп  в школу</w:t>
            </w:r>
            <w:r w:rsidR="009A4F2E" w:rsidRPr="00A57E8A">
              <w:rPr>
                <w:rFonts w:ascii="Times New Roman" w:hAnsi="Times New Roman" w:cs="Times New Roman"/>
                <w:bCs/>
                <w:spacing w:val="-1"/>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6458BE" w:rsidRPr="00A57E8A" w:rsidRDefault="006458BE" w:rsidP="00CD7CB9">
            <w:pPr>
              <w:spacing w:after="0" w:line="240" w:lineRule="auto"/>
              <w:contextualSpacing/>
              <w:jc w:val="center"/>
              <w:rPr>
                <w:rFonts w:ascii="Times New Roman" w:hAnsi="Times New Roman" w:cs="Times New Roman"/>
                <w:bCs/>
                <w:spacing w:val="-1"/>
                <w:sz w:val="24"/>
                <w:szCs w:val="24"/>
              </w:rPr>
            </w:pPr>
            <w:r w:rsidRPr="00A57E8A">
              <w:rPr>
                <w:rFonts w:ascii="Times New Roman" w:hAnsi="Times New Roman" w:cs="Times New Roman"/>
                <w:bCs/>
                <w:spacing w:val="-1"/>
                <w:sz w:val="24"/>
                <w:szCs w:val="24"/>
              </w:rPr>
              <w:t>Май</w:t>
            </w:r>
          </w:p>
        </w:tc>
        <w:tc>
          <w:tcPr>
            <w:tcW w:w="2268" w:type="dxa"/>
            <w:tcBorders>
              <w:top w:val="single" w:sz="4" w:space="0" w:color="000000"/>
              <w:left w:val="single" w:sz="4" w:space="0" w:color="000000"/>
              <w:bottom w:val="single" w:sz="4" w:space="0" w:color="000000"/>
              <w:right w:val="single" w:sz="4" w:space="0" w:color="000000"/>
            </w:tcBorders>
          </w:tcPr>
          <w:p w:rsidR="006458BE" w:rsidRPr="00A57E8A" w:rsidRDefault="006458BE" w:rsidP="00CD7CB9">
            <w:pPr>
              <w:spacing w:after="0" w:line="240" w:lineRule="auto"/>
              <w:rPr>
                <w:rFonts w:ascii="Times New Roman" w:hAnsi="Times New Roman" w:cs="Times New Roman"/>
                <w:bCs/>
                <w:spacing w:val="-1"/>
                <w:sz w:val="24"/>
                <w:szCs w:val="24"/>
              </w:rPr>
            </w:pPr>
            <w:r w:rsidRPr="00A57E8A">
              <w:rPr>
                <w:rFonts w:ascii="Times New Roman" w:hAnsi="Times New Roman" w:cs="Times New Roman"/>
                <w:bCs/>
                <w:spacing w:val="-1"/>
                <w:sz w:val="24"/>
                <w:szCs w:val="24"/>
              </w:rPr>
              <w:t>Воспитатели подг. группы</w:t>
            </w:r>
          </w:p>
        </w:tc>
      </w:tr>
    </w:tbl>
    <w:p w:rsidR="001F0453" w:rsidRPr="00A57E8A" w:rsidRDefault="001F0453" w:rsidP="00CD7CB9">
      <w:pPr>
        <w:spacing w:after="0" w:line="240" w:lineRule="auto"/>
        <w:jc w:val="center"/>
        <w:rPr>
          <w:rFonts w:ascii="Times New Roman" w:hAnsi="Times New Roman" w:cs="Times New Roman"/>
          <w:b/>
          <w:bCs/>
          <w:sz w:val="24"/>
          <w:szCs w:val="24"/>
        </w:rPr>
      </w:pPr>
    </w:p>
    <w:p w:rsidR="008679AD" w:rsidRPr="00A57E8A" w:rsidRDefault="008679AD" w:rsidP="00CD7CB9">
      <w:pPr>
        <w:spacing w:after="0" w:line="240" w:lineRule="auto"/>
        <w:jc w:val="center"/>
        <w:rPr>
          <w:rFonts w:ascii="Times New Roman" w:hAnsi="Times New Roman" w:cs="Times New Roman"/>
          <w:b/>
          <w:bCs/>
          <w:sz w:val="24"/>
          <w:szCs w:val="24"/>
        </w:rPr>
      </w:pPr>
      <w:r w:rsidRPr="00A57E8A">
        <w:rPr>
          <w:rFonts w:ascii="Times New Roman" w:hAnsi="Times New Roman" w:cs="Times New Roman"/>
          <w:b/>
          <w:bCs/>
          <w:sz w:val="24"/>
          <w:szCs w:val="24"/>
        </w:rPr>
        <w:t xml:space="preserve">План мероприятий </w:t>
      </w:r>
    </w:p>
    <w:p w:rsidR="008679AD" w:rsidRPr="00A57E8A" w:rsidRDefault="008679AD" w:rsidP="00CD7CB9">
      <w:pPr>
        <w:spacing w:after="0" w:line="240" w:lineRule="auto"/>
        <w:jc w:val="center"/>
        <w:rPr>
          <w:rFonts w:ascii="Times New Roman" w:hAnsi="Times New Roman" w:cs="Times New Roman"/>
          <w:b/>
          <w:bCs/>
          <w:sz w:val="24"/>
          <w:szCs w:val="24"/>
        </w:rPr>
      </w:pPr>
      <w:r w:rsidRPr="00A57E8A">
        <w:rPr>
          <w:rFonts w:ascii="Times New Roman" w:hAnsi="Times New Roman" w:cs="Times New Roman"/>
          <w:b/>
          <w:bCs/>
          <w:sz w:val="24"/>
          <w:szCs w:val="24"/>
        </w:rPr>
        <w:t>по ознакомлению детей с правилами безопасного поведения на дорогах</w:t>
      </w:r>
    </w:p>
    <w:p w:rsidR="008679AD" w:rsidRPr="00A57E8A" w:rsidRDefault="001F1A5C" w:rsidP="00CD7CB9">
      <w:pPr>
        <w:pStyle w:val="a5"/>
        <w:spacing w:after="0"/>
        <w:ind w:left="0"/>
        <w:jc w:val="center"/>
        <w:rPr>
          <w:b/>
        </w:rPr>
      </w:pPr>
      <w:r>
        <w:rPr>
          <w:b/>
        </w:rPr>
        <w:t>на 2022</w:t>
      </w:r>
      <w:r w:rsidR="007F74CB" w:rsidRPr="00A57E8A">
        <w:rPr>
          <w:b/>
          <w:lang w:val="tt-RU"/>
        </w:rPr>
        <w:t>-</w:t>
      </w:r>
      <w:r>
        <w:rPr>
          <w:b/>
        </w:rPr>
        <w:t>2023</w:t>
      </w:r>
      <w:r w:rsidR="008679AD" w:rsidRPr="00A57E8A">
        <w:rPr>
          <w:b/>
        </w:rPr>
        <w:t xml:space="preserve"> учебный год</w:t>
      </w:r>
    </w:p>
    <w:p w:rsidR="008679AD" w:rsidRPr="00A57E8A" w:rsidRDefault="008679AD" w:rsidP="00CD7CB9">
      <w:pPr>
        <w:pStyle w:val="a5"/>
        <w:spacing w:after="0"/>
        <w:ind w:left="0"/>
        <w:jc w:val="center"/>
        <w:rPr>
          <w:b/>
        </w:rPr>
      </w:pPr>
    </w:p>
    <w:tbl>
      <w:tblPr>
        <w:tblW w:w="964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5244"/>
        <w:gridCol w:w="7"/>
        <w:gridCol w:w="1553"/>
        <w:gridCol w:w="7"/>
        <w:gridCol w:w="2261"/>
        <w:gridCol w:w="7"/>
      </w:tblGrid>
      <w:tr w:rsidR="008679AD" w:rsidRPr="00A57E8A" w:rsidTr="004B32AC">
        <w:trPr>
          <w:gridAfter w:val="1"/>
          <w:wAfter w:w="7" w:type="dxa"/>
          <w:trHeight w:val="393"/>
        </w:trPr>
        <w:tc>
          <w:tcPr>
            <w:tcW w:w="568" w:type="dxa"/>
            <w:tcBorders>
              <w:top w:val="single" w:sz="4" w:space="0" w:color="000000"/>
              <w:left w:val="single" w:sz="4" w:space="0" w:color="000000"/>
              <w:bottom w:val="single" w:sz="4" w:space="0" w:color="000000"/>
              <w:right w:val="single" w:sz="4" w:space="0" w:color="000000"/>
            </w:tcBorders>
          </w:tcPr>
          <w:p w:rsidR="008679AD" w:rsidRPr="00A57E8A" w:rsidRDefault="008679AD" w:rsidP="00CD7CB9">
            <w:pPr>
              <w:pStyle w:val="a8"/>
              <w:spacing w:after="0" w:line="240" w:lineRule="auto"/>
              <w:ind w:left="34"/>
              <w:jc w:val="center"/>
              <w:rPr>
                <w:rFonts w:ascii="Times New Roman" w:hAnsi="Times New Roman"/>
                <w:b/>
                <w:sz w:val="24"/>
                <w:szCs w:val="24"/>
              </w:rPr>
            </w:pPr>
            <w:r w:rsidRPr="00A57E8A">
              <w:rPr>
                <w:rFonts w:ascii="Times New Roman" w:hAnsi="Times New Roman"/>
                <w:b/>
                <w:sz w:val="24"/>
                <w:szCs w:val="24"/>
              </w:rPr>
              <w:t>№</w:t>
            </w:r>
          </w:p>
        </w:tc>
        <w:tc>
          <w:tcPr>
            <w:tcW w:w="5244" w:type="dxa"/>
            <w:tcBorders>
              <w:top w:val="single" w:sz="4" w:space="0" w:color="000000"/>
              <w:left w:val="single" w:sz="4" w:space="0" w:color="000000"/>
              <w:bottom w:val="single" w:sz="4" w:space="0" w:color="000000"/>
              <w:right w:val="single" w:sz="4" w:space="0" w:color="000000"/>
            </w:tcBorders>
          </w:tcPr>
          <w:p w:rsidR="008679AD" w:rsidRPr="00A57E8A" w:rsidRDefault="008679AD" w:rsidP="00CD7CB9">
            <w:pPr>
              <w:spacing w:after="0" w:line="240" w:lineRule="auto"/>
              <w:contextualSpacing/>
              <w:jc w:val="center"/>
              <w:rPr>
                <w:rFonts w:ascii="Times New Roman" w:hAnsi="Times New Roman" w:cs="Times New Roman"/>
                <w:b/>
                <w:i/>
                <w:sz w:val="24"/>
                <w:szCs w:val="24"/>
              </w:rPr>
            </w:pPr>
            <w:r w:rsidRPr="00A57E8A">
              <w:rPr>
                <w:rFonts w:ascii="Times New Roman" w:hAnsi="Times New Roman" w:cs="Times New Roman"/>
                <w:b/>
                <w:sz w:val="24"/>
                <w:szCs w:val="24"/>
              </w:rPr>
              <w:t>Содержание работы</w:t>
            </w:r>
          </w:p>
        </w:tc>
        <w:tc>
          <w:tcPr>
            <w:tcW w:w="1560" w:type="dxa"/>
            <w:gridSpan w:val="2"/>
            <w:tcBorders>
              <w:top w:val="single" w:sz="4" w:space="0" w:color="000000"/>
              <w:left w:val="single" w:sz="4" w:space="0" w:color="000000"/>
              <w:bottom w:val="single" w:sz="4" w:space="0" w:color="000000"/>
              <w:right w:val="single" w:sz="4" w:space="0" w:color="000000"/>
            </w:tcBorders>
          </w:tcPr>
          <w:p w:rsidR="008679AD" w:rsidRPr="00A57E8A" w:rsidRDefault="008679AD" w:rsidP="00CD7CB9">
            <w:pPr>
              <w:pStyle w:val="ab"/>
              <w:jc w:val="center"/>
              <w:rPr>
                <w:rFonts w:ascii="Times New Roman" w:hAnsi="Times New Roman" w:cs="Times New Roman"/>
                <w:b/>
                <w:i w:val="0"/>
                <w:sz w:val="24"/>
                <w:szCs w:val="24"/>
                <w:lang w:val="ru-RU"/>
              </w:rPr>
            </w:pPr>
            <w:r w:rsidRPr="00A57E8A">
              <w:rPr>
                <w:rFonts w:ascii="Times New Roman" w:hAnsi="Times New Roman" w:cs="Times New Roman"/>
                <w:b/>
                <w:i w:val="0"/>
                <w:sz w:val="24"/>
                <w:szCs w:val="24"/>
                <w:lang w:val="ru-RU"/>
              </w:rPr>
              <w:t>Сроки</w:t>
            </w:r>
          </w:p>
        </w:tc>
        <w:tc>
          <w:tcPr>
            <w:tcW w:w="2268" w:type="dxa"/>
            <w:gridSpan w:val="2"/>
            <w:tcBorders>
              <w:top w:val="single" w:sz="4" w:space="0" w:color="000000"/>
              <w:left w:val="single" w:sz="4" w:space="0" w:color="000000"/>
              <w:bottom w:val="single" w:sz="4" w:space="0" w:color="000000"/>
              <w:right w:val="single" w:sz="4" w:space="0" w:color="000000"/>
            </w:tcBorders>
          </w:tcPr>
          <w:p w:rsidR="008679AD" w:rsidRPr="00A57E8A" w:rsidRDefault="008679AD" w:rsidP="00CD7CB9">
            <w:pPr>
              <w:pStyle w:val="ab"/>
              <w:jc w:val="center"/>
              <w:rPr>
                <w:rFonts w:ascii="Times New Roman" w:hAnsi="Times New Roman" w:cs="Times New Roman"/>
                <w:b/>
                <w:i w:val="0"/>
                <w:sz w:val="24"/>
                <w:szCs w:val="24"/>
                <w:lang w:val="ru-RU"/>
              </w:rPr>
            </w:pPr>
            <w:r w:rsidRPr="00A57E8A">
              <w:rPr>
                <w:rFonts w:ascii="Times New Roman" w:hAnsi="Times New Roman" w:cs="Times New Roman"/>
                <w:b/>
                <w:i w:val="0"/>
                <w:sz w:val="24"/>
                <w:szCs w:val="24"/>
                <w:lang w:val="ru-RU"/>
              </w:rPr>
              <w:t>Ответственные</w:t>
            </w:r>
          </w:p>
        </w:tc>
      </w:tr>
      <w:tr w:rsidR="008679AD" w:rsidRPr="00A57E8A" w:rsidTr="004B32AC">
        <w:trPr>
          <w:gridAfter w:val="1"/>
          <w:wAfter w:w="7" w:type="dxa"/>
          <w:trHeight w:val="358"/>
        </w:trPr>
        <w:tc>
          <w:tcPr>
            <w:tcW w:w="9640" w:type="dxa"/>
            <w:gridSpan w:val="6"/>
            <w:tcBorders>
              <w:top w:val="single" w:sz="4" w:space="0" w:color="000000"/>
              <w:left w:val="single" w:sz="4" w:space="0" w:color="000000"/>
              <w:bottom w:val="single" w:sz="4" w:space="0" w:color="000000"/>
              <w:right w:val="single" w:sz="4" w:space="0" w:color="000000"/>
            </w:tcBorders>
          </w:tcPr>
          <w:p w:rsidR="008679AD" w:rsidRPr="00A57E8A" w:rsidRDefault="008679AD" w:rsidP="00CD7CB9">
            <w:pPr>
              <w:pStyle w:val="ab"/>
              <w:jc w:val="center"/>
              <w:rPr>
                <w:rFonts w:ascii="Times New Roman" w:hAnsi="Times New Roman" w:cs="Times New Roman"/>
                <w:b/>
                <w:i w:val="0"/>
                <w:sz w:val="24"/>
                <w:szCs w:val="24"/>
                <w:lang w:val="ru-RU"/>
              </w:rPr>
            </w:pPr>
            <w:r w:rsidRPr="00A57E8A">
              <w:rPr>
                <w:rFonts w:ascii="Times New Roman" w:hAnsi="Times New Roman" w:cs="Times New Roman"/>
                <w:b/>
                <w:i w:val="0"/>
                <w:sz w:val="24"/>
                <w:szCs w:val="24"/>
                <w:lang w:val="ru-RU"/>
              </w:rPr>
              <w:t>Работа с педагогами</w:t>
            </w:r>
          </w:p>
        </w:tc>
      </w:tr>
      <w:tr w:rsidR="008679AD" w:rsidRPr="00A57E8A" w:rsidTr="004B32AC">
        <w:trPr>
          <w:trHeight w:val="456"/>
        </w:trPr>
        <w:tc>
          <w:tcPr>
            <w:tcW w:w="568" w:type="dxa"/>
            <w:tcBorders>
              <w:top w:val="single" w:sz="4" w:space="0" w:color="000000"/>
              <w:left w:val="single" w:sz="4" w:space="0" w:color="000000"/>
              <w:bottom w:val="single" w:sz="4" w:space="0" w:color="000000"/>
              <w:right w:val="single" w:sz="4" w:space="0" w:color="000000"/>
            </w:tcBorders>
          </w:tcPr>
          <w:p w:rsidR="008679AD" w:rsidRPr="00A57E8A" w:rsidRDefault="008679AD" w:rsidP="00A320E7">
            <w:pPr>
              <w:pStyle w:val="a8"/>
              <w:numPr>
                <w:ilvl w:val="0"/>
                <w:numId w:val="33"/>
              </w:numPr>
              <w:spacing w:after="0" w:line="240" w:lineRule="auto"/>
              <w:ind w:hanging="927"/>
              <w:jc w:val="center"/>
              <w:rPr>
                <w:rFonts w:ascii="Times New Roman" w:eastAsiaTheme="minorHAnsi" w:hAnsi="Times New Roman"/>
                <w:iCs/>
                <w:sz w:val="24"/>
                <w:szCs w:val="24"/>
                <w:lang w:bidi="en-US"/>
              </w:rPr>
            </w:pPr>
          </w:p>
        </w:tc>
        <w:tc>
          <w:tcPr>
            <w:tcW w:w="5251" w:type="dxa"/>
            <w:gridSpan w:val="2"/>
            <w:tcBorders>
              <w:top w:val="single" w:sz="4" w:space="0" w:color="000000"/>
              <w:left w:val="single" w:sz="4" w:space="0" w:color="000000"/>
              <w:bottom w:val="single" w:sz="4" w:space="0" w:color="000000"/>
              <w:right w:val="single" w:sz="4" w:space="0" w:color="000000"/>
            </w:tcBorders>
          </w:tcPr>
          <w:p w:rsidR="008679AD" w:rsidRPr="00A57E8A" w:rsidRDefault="008679AD" w:rsidP="00CD7CB9">
            <w:pPr>
              <w:spacing w:after="0" w:line="240" w:lineRule="auto"/>
              <w:jc w:val="both"/>
              <w:rPr>
                <w:rFonts w:ascii="Times New Roman" w:hAnsi="Times New Roman" w:cs="Times New Roman"/>
                <w:sz w:val="24"/>
                <w:szCs w:val="24"/>
              </w:rPr>
            </w:pPr>
            <w:r w:rsidRPr="00A57E8A">
              <w:rPr>
                <w:rFonts w:ascii="Times New Roman" w:hAnsi="Times New Roman" w:cs="Times New Roman"/>
                <w:sz w:val="24"/>
                <w:szCs w:val="24"/>
              </w:rPr>
              <w:t>Систематизация нормативной правовой базы по обучению детей правилам безопасного и культурного поведения на улицах и дорогах.</w:t>
            </w:r>
          </w:p>
        </w:tc>
        <w:tc>
          <w:tcPr>
            <w:tcW w:w="1560" w:type="dxa"/>
            <w:gridSpan w:val="2"/>
            <w:tcBorders>
              <w:top w:val="single" w:sz="4" w:space="0" w:color="000000"/>
              <w:left w:val="single" w:sz="4" w:space="0" w:color="000000"/>
              <w:bottom w:val="single" w:sz="4" w:space="0" w:color="000000"/>
              <w:right w:val="single" w:sz="4" w:space="0" w:color="000000"/>
            </w:tcBorders>
          </w:tcPr>
          <w:p w:rsidR="008679AD" w:rsidRPr="00A57E8A" w:rsidRDefault="0019492C" w:rsidP="00CD7CB9">
            <w:pPr>
              <w:spacing w:after="0" w:line="240" w:lineRule="auto"/>
              <w:jc w:val="center"/>
              <w:rPr>
                <w:rFonts w:ascii="Times New Roman" w:hAnsi="Times New Roman" w:cs="Times New Roman"/>
                <w:sz w:val="24"/>
                <w:szCs w:val="24"/>
              </w:rPr>
            </w:pPr>
            <w:r w:rsidRPr="00A57E8A">
              <w:rPr>
                <w:rFonts w:ascii="Times New Roman" w:hAnsi="Times New Roman" w:cs="Times New Roman"/>
                <w:sz w:val="24"/>
                <w:szCs w:val="24"/>
              </w:rPr>
              <w:t>Се</w:t>
            </w:r>
            <w:r w:rsidR="008679AD" w:rsidRPr="00A57E8A">
              <w:rPr>
                <w:rFonts w:ascii="Times New Roman" w:hAnsi="Times New Roman" w:cs="Times New Roman"/>
                <w:sz w:val="24"/>
                <w:szCs w:val="24"/>
              </w:rPr>
              <w:t>нтябрь</w:t>
            </w:r>
          </w:p>
        </w:tc>
        <w:tc>
          <w:tcPr>
            <w:tcW w:w="2268" w:type="dxa"/>
            <w:gridSpan w:val="2"/>
            <w:tcBorders>
              <w:top w:val="single" w:sz="4" w:space="0" w:color="000000"/>
              <w:left w:val="single" w:sz="4" w:space="0" w:color="000000"/>
              <w:bottom w:val="single" w:sz="4" w:space="0" w:color="000000"/>
              <w:right w:val="single" w:sz="4" w:space="0" w:color="000000"/>
            </w:tcBorders>
          </w:tcPr>
          <w:p w:rsidR="008679AD" w:rsidRPr="00381F98" w:rsidRDefault="00381F98" w:rsidP="00CD7CB9">
            <w:pPr>
              <w:pStyle w:val="ab"/>
              <w:ind w:right="-101"/>
              <w:jc w:val="center"/>
              <w:rPr>
                <w:rFonts w:ascii="Times New Roman" w:hAnsi="Times New Roman" w:cs="Times New Roman"/>
                <w:i w:val="0"/>
                <w:sz w:val="24"/>
                <w:szCs w:val="24"/>
                <w:lang w:val="ru-RU"/>
              </w:rPr>
            </w:pPr>
            <w:r w:rsidRPr="00381F98">
              <w:rPr>
                <w:rFonts w:ascii="Times New Roman" w:hAnsi="Times New Roman" w:cs="Times New Roman"/>
                <w:i w:val="0"/>
                <w:sz w:val="24"/>
                <w:szCs w:val="24"/>
                <w:lang w:val="tt-RU"/>
              </w:rPr>
              <w:t>И.о.заведующего</w:t>
            </w:r>
          </w:p>
        </w:tc>
      </w:tr>
      <w:tr w:rsidR="008679AD" w:rsidRPr="00A57E8A" w:rsidTr="004B32AC">
        <w:trPr>
          <w:trHeight w:val="456"/>
        </w:trPr>
        <w:tc>
          <w:tcPr>
            <w:tcW w:w="568" w:type="dxa"/>
            <w:tcBorders>
              <w:top w:val="single" w:sz="4" w:space="0" w:color="000000"/>
              <w:left w:val="single" w:sz="4" w:space="0" w:color="000000"/>
              <w:bottom w:val="single" w:sz="4" w:space="0" w:color="000000"/>
              <w:right w:val="single" w:sz="4" w:space="0" w:color="000000"/>
            </w:tcBorders>
          </w:tcPr>
          <w:p w:rsidR="008679AD" w:rsidRPr="00A57E8A" w:rsidRDefault="008679AD" w:rsidP="00A320E7">
            <w:pPr>
              <w:pStyle w:val="a8"/>
              <w:numPr>
                <w:ilvl w:val="0"/>
                <w:numId w:val="33"/>
              </w:numPr>
              <w:spacing w:after="0" w:line="240" w:lineRule="auto"/>
              <w:ind w:hanging="927"/>
              <w:jc w:val="center"/>
              <w:rPr>
                <w:rFonts w:ascii="Times New Roman" w:eastAsiaTheme="minorHAnsi" w:hAnsi="Times New Roman"/>
                <w:iCs/>
                <w:sz w:val="24"/>
                <w:szCs w:val="24"/>
                <w:lang w:bidi="en-US"/>
              </w:rPr>
            </w:pPr>
          </w:p>
        </w:tc>
        <w:tc>
          <w:tcPr>
            <w:tcW w:w="5251" w:type="dxa"/>
            <w:gridSpan w:val="2"/>
            <w:tcBorders>
              <w:top w:val="single" w:sz="4" w:space="0" w:color="000000"/>
              <w:left w:val="single" w:sz="4" w:space="0" w:color="000000"/>
              <w:bottom w:val="single" w:sz="4" w:space="0" w:color="000000"/>
              <w:right w:val="single" w:sz="4" w:space="0" w:color="000000"/>
            </w:tcBorders>
          </w:tcPr>
          <w:p w:rsidR="008679AD" w:rsidRPr="00A57E8A" w:rsidRDefault="008679AD" w:rsidP="00CD7CB9">
            <w:pPr>
              <w:spacing w:after="0" w:line="240" w:lineRule="auto"/>
              <w:jc w:val="both"/>
              <w:rPr>
                <w:rFonts w:ascii="Times New Roman" w:hAnsi="Times New Roman" w:cs="Times New Roman"/>
                <w:sz w:val="24"/>
                <w:szCs w:val="24"/>
              </w:rPr>
            </w:pPr>
            <w:r w:rsidRPr="00A57E8A">
              <w:rPr>
                <w:rFonts w:ascii="Times New Roman" w:hAnsi="Times New Roman" w:cs="Times New Roman"/>
                <w:sz w:val="24"/>
                <w:szCs w:val="24"/>
              </w:rPr>
              <w:t>Работа в  уголках по БДД в группах.</w:t>
            </w:r>
          </w:p>
        </w:tc>
        <w:tc>
          <w:tcPr>
            <w:tcW w:w="1560" w:type="dxa"/>
            <w:gridSpan w:val="2"/>
            <w:tcBorders>
              <w:top w:val="single" w:sz="4" w:space="0" w:color="000000"/>
              <w:left w:val="single" w:sz="4" w:space="0" w:color="000000"/>
              <w:bottom w:val="single" w:sz="4" w:space="0" w:color="000000"/>
              <w:right w:val="single" w:sz="4" w:space="0" w:color="000000"/>
            </w:tcBorders>
          </w:tcPr>
          <w:p w:rsidR="008679AD" w:rsidRPr="00A57E8A" w:rsidRDefault="0019492C" w:rsidP="00CD7CB9">
            <w:pPr>
              <w:spacing w:after="0" w:line="240" w:lineRule="auto"/>
              <w:jc w:val="center"/>
              <w:rPr>
                <w:rFonts w:ascii="Times New Roman" w:hAnsi="Times New Roman" w:cs="Times New Roman"/>
                <w:sz w:val="24"/>
                <w:szCs w:val="24"/>
              </w:rPr>
            </w:pPr>
            <w:r w:rsidRPr="00A57E8A">
              <w:rPr>
                <w:rFonts w:ascii="Times New Roman" w:hAnsi="Times New Roman" w:cs="Times New Roman"/>
                <w:sz w:val="24"/>
                <w:szCs w:val="24"/>
              </w:rPr>
              <w:t>В</w:t>
            </w:r>
            <w:r w:rsidR="008679AD" w:rsidRPr="00A57E8A">
              <w:rPr>
                <w:rFonts w:ascii="Times New Roman" w:hAnsi="Times New Roman" w:cs="Times New Roman"/>
                <w:sz w:val="24"/>
                <w:szCs w:val="24"/>
              </w:rPr>
              <w:t xml:space="preserve"> течение года</w:t>
            </w:r>
          </w:p>
        </w:tc>
        <w:tc>
          <w:tcPr>
            <w:tcW w:w="2268" w:type="dxa"/>
            <w:gridSpan w:val="2"/>
            <w:tcBorders>
              <w:top w:val="single" w:sz="4" w:space="0" w:color="000000"/>
              <w:left w:val="single" w:sz="4" w:space="0" w:color="000000"/>
              <w:bottom w:val="single" w:sz="4" w:space="0" w:color="000000"/>
              <w:right w:val="single" w:sz="4" w:space="0" w:color="000000"/>
            </w:tcBorders>
          </w:tcPr>
          <w:p w:rsidR="008679AD" w:rsidRPr="00A57E8A" w:rsidRDefault="008679AD" w:rsidP="00CD7CB9">
            <w:pPr>
              <w:pStyle w:val="ab"/>
              <w:ind w:right="-101"/>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Ст. воспитатель,</w:t>
            </w:r>
          </w:p>
          <w:p w:rsidR="008679AD" w:rsidRPr="00A57E8A" w:rsidRDefault="008679AD" w:rsidP="00CD7CB9">
            <w:pPr>
              <w:pStyle w:val="ab"/>
              <w:ind w:right="-101"/>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воспитатели</w:t>
            </w:r>
          </w:p>
        </w:tc>
      </w:tr>
      <w:tr w:rsidR="008679AD" w:rsidRPr="00A57E8A" w:rsidTr="004B32AC">
        <w:trPr>
          <w:trHeight w:val="456"/>
        </w:trPr>
        <w:tc>
          <w:tcPr>
            <w:tcW w:w="568" w:type="dxa"/>
            <w:tcBorders>
              <w:top w:val="single" w:sz="4" w:space="0" w:color="000000"/>
              <w:left w:val="single" w:sz="4" w:space="0" w:color="000000"/>
              <w:bottom w:val="single" w:sz="4" w:space="0" w:color="000000"/>
              <w:right w:val="single" w:sz="4" w:space="0" w:color="000000"/>
            </w:tcBorders>
          </w:tcPr>
          <w:p w:rsidR="008679AD" w:rsidRPr="00A57E8A" w:rsidRDefault="008679AD" w:rsidP="00A320E7">
            <w:pPr>
              <w:pStyle w:val="a8"/>
              <w:numPr>
                <w:ilvl w:val="0"/>
                <w:numId w:val="33"/>
              </w:numPr>
              <w:spacing w:after="0" w:line="240" w:lineRule="auto"/>
              <w:ind w:hanging="927"/>
              <w:jc w:val="center"/>
              <w:rPr>
                <w:rFonts w:ascii="Times New Roman" w:eastAsiaTheme="minorHAnsi" w:hAnsi="Times New Roman"/>
                <w:iCs/>
                <w:sz w:val="24"/>
                <w:szCs w:val="24"/>
                <w:lang w:bidi="en-US"/>
              </w:rPr>
            </w:pPr>
          </w:p>
        </w:tc>
        <w:tc>
          <w:tcPr>
            <w:tcW w:w="5251" w:type="dxa"/>
            <w:gridSpan w:val="2"/>
            <w:tcBorders>
              <w:top w:val="single" w:sz="4" w:space="0" w:color="000000"/>
              <w:left w:val="single" w:sz="4" w:space="0" w:color="000000"/>
              <w:bottom w:val="single" w:sz="4" w:space="0" w:color="000000"/>
              <w:right w:val="single" w:sz="4" w:space="0" w:color="000000"/>
            </w:tcBorders>
          </w:tcPr>
          <w:p w:rsidR="008679AD" w:rsidRPr="00A57E8A" w:rsidRDefault="008679AD" w:rsidP="00CD7CB9">
            <w:pPr>
              <w:spacing w:after="0" w:line="240" w:lineRule="auto"/>
              <w:jc w:val="both"/>
              <w:rPr>
                <w:rFonts w:ascii="Times New Roman" w:hAnsi="Times New Roman" w:cs="Times New Roman"/>
                <w:sz w:val="24"/>
                <w:szCs w:val="24"/>
              </w:rPr>
            </w:pPr>
            <w:r w:rsidRPr="00A57E8A">
              <w:rPr>
                <w:rFonts w:ascii="Times New Roman" w:hAnsi="Times New Roman" w:cs="Times New Roman"/>
                <w:sz w:val="24"/>
                <w:szCs w:val="24"/>
              </w:rPr>
              <w:t>Оформление дидактического материала по изучению БДД в группах, выносного материала.</w:t>
            </w:r>
          </w:p>
        </w:tc>
        <w:tc>
          <w:tcPr>
            <w:tcW w:w="1560" w:type="dxa"/>
            <w:gridSpan w:val="2"/>
            <w:tcBorders>
              <w:top w:val="single" w:sz="4" w:space="0" w:color="000000"/>
              <w:left w:val="single" w:sz="4" w:space="0" w:color="000000"/>
              <w:bottom w:val="single" w:sz="4" w:space="0" w:color="000000"/>
              <w:right w:val="single" w:sz="4" w:space="0" w:color="000000"/>
            </w:tcBorders>
          </w:tcPr>
          <w:p w:rsidR="008679AD" w:rsidRPr="00A57E8A" w:rsidRDefault="0019492C" w:rsidP="00CD7CB9">
            <w:pPr>
              <w:spacing w:after="0" w:line="240" w:lineRule="auto"/>
              <w:jc w:val="center"/>
              <w:rPr>
                <w:rFonts w:ascii="Times New Roman" w:hAnsi="Times New Roman" w:cs="Times New Roman"/>
                <w:sz w:val="24"/>
                <w:szCs w:val="24"/>
              </w:rPr>
            </w:pPr>
            <w:r w:rsidRPr="00A57E8A">
              <w:rPr>
                <w:rFonts w:ascii="Times New Roman" w:hAnsi="Times New Roman" w:cs="Times New Roman"/>
                <w:sz w:val="24"/>
                <w:szCs w:val="24"/>
              </w:rPr>
              <w:t>В</w:t>
            </w:r>
            <w:r w:rsidR="008679AD" w:rsidRPr="00A57E8A">
              <w:rPr>
                <w:rFonts w:ascii="Times New Roman" w:hAnsi="Times New Roman" w:cs="Times New Roman"/>
                <w:sz w:val="24"/>
                <w:szCs w:val="24"/>
              </w:rPr>
              <w:t xml:space="preserve"> течение года</w:t>
            </w:r>
          </w:p>
        </w:tc>
        <w:tc>
          <w:tcPr>
            <w:tcW w:w="2268" w:type="dxa"/>
            <w:gridSpan w:val="2"/>
            <w:tcBorders>
              <w:top w:val="single" w:sz="4" w:space="0" w:color="000000"/>
              <w:left w:val="single" w:sz="4" w:space="0" w:color="000000"/>
              <w:bottom w:val="single" w:sz="4" w:space="0" w:color="000000"/>
              <w:right w:val="single" w:sz="4" w:space="0" w:color="000000"/>
            </w:tcBorders>
          </w:tcPr>
          <w:p w:rsidR="008679AD" w:rsidRPr="00A57E8A" w:rsidRDefault="008679AD" w:rsidP="00CD7CB9">
            <w:pPr>
              <w:pStyle w:val="ab"/>
              <w:ind w:right="-101"/>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Ст. воспитатель</w:t>
            </w:r>
          </w:p>
        </w:tc>
      </w:tr>
      <w:tr w:rsidR="0019492C" w:rsidRPr="00A57E8A" w:rsidTr="004B32AC">
        <w:trPr>
          <w:trHeight w:val="456"/>
        </w:trPr>
        <w:tc>
          <w:tcPr>
            <w:tcW w:w="568" w:type="dxa"/>
            <w:tcBorders>
              <w:top w:val="single" w:sz="4" w:space="0" w:color="000000"/>
              <w:left w:val="single" w:sz="4" w:space="0" w:color="000000"/>
              <w:bottom w:val="single" w:sz="4" w:space="0" w:color="000000"/>
              <w:right w:val="single" w:sz="4" w:space="0" w:color="000000"/>
            </w:tcBorders>
          </w:tcPr>
          <w:p w:rsidR="0019492C" w:rsidRPr="00A57E8A" w:rsidRDefault="0019492C" w:rsidP="00A320E7">
            <w:pPr>
              <w:pStyle w:val="a8"/>
              <w:numPr>
                <w:ilvl w:val="0"/>
                <w:numId w:val="33"/>
              </w:numPr>
              <w:spacing w:after="0" w:line="240" w:lineRule="auto"/>
              <w:ind w:hanging="927"/>
              <w:jc w:val="center"/>
              <w:rPr>
                <w:rFonts w:ascii="Times New Roman" w:eastAsiaTheme="minorHAnsi" w:hAnsi="Times New Roman"/>
                <w:iCs/>
                <w:sz w:val="24"/>
                <w:szCs w:val="24"/>
                <w:lang w:bidi="en-US"/>
              </w:rPr>
            </w:pPr>
          </w:p>
        </w:tc>
        <w:tc>
          <w:tcPr>
            <w:tcW w:w="5251"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jc w:val="both"/>
              <w:rPr>
                <w:rFonts w:ascii="Times New Roman" w:hAnsi="Times New Roman" w:cs="Times New Roman"/>
                <w:sz w:val="24"/>
                <w:szCs w:val="24"/>
              </w:rPr>
            </w:pPr>
            <w:r w:rsidRPr="00A57E8A">
              <w:rPr>
                <w:rFonts w:ascii="Times New Roman" w:hAnsi="Times New Roman" w:cs="Times New Roman"/>
                <w:sz w:val="24"/>
                <w:szCs w:val="24"/>
              </w:rPr>
              <w:t>Систематизация и дополнение материала кабинета БДД.</w:t>
            </w:r>
          </w:p>
        </w:tc>
        <w:tc>
          <w:tcPr>
            <w:tcW w:w="1560"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jc w:val="center"/>
              <w:rPr>
                <w:rFonts w:ascii="Times New Roman" w:hAnsi="Times New Roman" w:cs="Times New Roman"/>
                <w:sz w:val="24"/>
                <w:szCs w:val="24"/>
              </w:rPr>
            </w:pPr>
            <w:r w:rsidRPr="00A57E8A">
              <w:rPr>
                <w:rFonts w:ascii="Times New Roman" w:hAnsi="Times New Roman" w:cs="Times New Roman"/>
                <w:sz w:val="24"/>
                <w:szCs w:val="24"/>
              </w:rPr>
              <w:t>В течение года</w:t>
            </w:r>
          </w:p>
        </w:tc>
        <w:tc>
          <w:tcPr>
            <w:tcW w:w="2268" w:type="dxa"/>
            <w:gridSpan w:val="2"/>
            <w:tcBorders>
              <w:top w:val="single" w:sz="4" w:space="0" w:color="000000"/>
              <w:left w:val="single" w:sz="4" w:space="0" w:color="000000"/>
              <w:bottom w:val="single" w:sz="4" w:space="0" w:color="000000"/>
              <w:right w:val="single" w:sz="4" w:space="0" w:color="000000"/>
            </w:tcBorders>
          </w:tcPr>
          <w:p w:rsidR="0019492C" w:rsidRPr="00381F98" w:rsidRDefault="00381F98" w:rsidP="00CD7CB9">
            <w:pPr>
              <w:pStyle w:val="ab"/>
              <w:ind w:right="-101"/>
              <w:jc w:val="center"/>
              <w:rPr>
                <w:rFonts w:ascii="Times New Roman" w:hAnsi="Times New Roman" w:cs="Times New Roman"/>
                <w:i w:val="0"/>
                <w:sz w:val="24"/>
                <w:szCs w:val="24"/>
                <w:lang w:val="ru-RU"/>
              </w:rPr>
            </w:pPr>
            <w:r w:rsidRPr="00381F98">
              <w:rPr>
                <w:rFonts w:ascii="Times New Roman" w:hAnsi="Times New Roman" w:cs="Times New Roman"/>
                <w:i w:val="0"/>
                <w:sz w:val="24"/>
                <w:szCs w:val="24"/>
                <w:lang w:val="tt-RU"/>
              </w:rPr>
              <w:t>Ст.воспитатель</w:t>
            </w:r>
          </w:p>
        </w:tc>
      </w:tr>
      <w:tr w:rsidR="0019492C" w:rsidRPr="00A57E8A" w:rsidTr="004B32AC">
        <w:trPr>
          <w:trHeight w:val="257"/>
        </w:trPr>
        <w:tc>
          <w:tcPr>
            <w:tcW w:w="568" w:type="dxa"/>
            <w:tcBorders>
              <w:top w:val="single" w:sz="4" w:space="0" w:color="000000"/>
              <w:left w:val="single" w:sz="4" w:space="0" w:color="000000"/>
              <w:bottom w:val="single" w:sz="4" w:space="0" w:color="000000"/>
              <w:right w:val="single" w:sz="4" w:space="0" w:color="000000"/>
            </w:tcBorders>
          </w:tcPr>
          <w:p w:rsidR="0019492C" w:rsidRPr="00A57E8A" w:rsidRDefault="0019492C" w:rsidP="00A320E7">
            <w:pPr>
              <w:pStyle w:val="a8"/>
              <w:numPr>
                <w:ilvl w:val="0"/>
                <w:numId w:val="33"/>
              </w:numPr>
              <w:spacing w:after="0" w:line="240" w:lineRule="auto"/>
              <w:ind w:hanging="927"/>
              <w:jc w:val="center"/>
              <w:rPr>
                <w:rFonts w:ascii="Times New Roman" w:eastAsiaTheme="minorEastAsia" w:hAnsi="Times New Roman"/>
                <w:sz w:val="24"/>
                <w:szCs w:val="24"/>
              </w:rPr>
            </w:pPr>
          </w:p>
        </w:tc>
        <w:tc>
          <w:tcPr>
            <w:tcW w:w="5251"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rPr>
                <w:rFonts w:ascii="Times New Roman" w:hAnsi="Times New Roman" w:cs="Times New Roman"/>
                <w:sz w:val="24"/>
                <w:szCs w:val="24"/>
              </w:rPr>
            </w:pPr>
            <w:r w:rsidRPr="00A57E8A">
              <w:rPr>
                <w:rFonts w:ascii="Times New Roman" w:hAnsi="Times New Roman" w:cs="Times New Roman"/>
                <w:sz w:val="24"/>
                <w:szCs w:val="24"/>
              </w:rPr>
              <w:t xml:space="preserve">Консультации: </w:t>
            </w:r>
          </w:p>
          <w:p w:rsidR="0019492C" w:rsidRPr="00A57E8A" w:rsidRDefault="0019492C" w:rsidP="00A320E7">
            <w:pPr>
              <w:numPr>
                <w:ilvl w:val="0"/>
                <w:numId w:val="32"/>
              </w:numPr>
              <w:spacing w:after="0" w:line="240" w:lineRule="auto"/>
              <w:rPr>
                <w:rFonts w:ascii="Times New Roman" w:hAnsi="Times New Roman" w:cs="Times New Roman"/>
                <w:sz w:val="24"/>
                <w:szCs w:val="24"/>
              </w:rPr>
            </w:pPr>
            <w:r w:rsidRPr="00A57E8A">
              <w:rPr>
                <w:rFonts w:ascii="Times New Roman" w:hAnsi="Times New Roman" w:cs="Times New Roman"/>
                <w:sz w:val="24"/>
                <w:szCs w:val="24"/>
              </w:rPr>
              <w:t>«Правила безопасного поведения на дорогах. Основные термины и понятия».</w:t>
            </w:r>
          </w:p>
          <w:p w:rsidR="0019492C" w:rsidRPr="00A57E8A" w:rsidRDefault="0019492C" w:rsidP="00A320E7">
            <w:pPr>
              <w:numPr>
                <w:ilvl w:val="0"/>
                <w:numId w:val="32"/>
              </w:numPr>
              <w:spacing w:after="0" w:line="240" w:lineRule="auto"/>
              <w:rPr>
                <w:rFonts w:ascii="Times New Roman" w:hAnsi="Times New Roman" w:cs="Times New Roman"/>
                <w:sz w:val="24"/>
                <w:szCs w:val="24"/>
              </w:rPr>
            </w:pPr>
            <w:r w:rsidRPr="00A57E8A">
              <w:rPr>
                <w:rFonts w:ascii="Times New Roman" w:hAnsi="Times New Roman" w:cs="Times New Roman"/>
                <w:sz w:val="24"/>
                <w:szCs w:val="24"/>
              </w:rPr>
              <w:t xml:space="preserve"> «Диагностика знаний по БДД» (в рамках мониторинга по формированию основ безопасности</w:t>
            </w:r>
          </w:p>
          <w:p w:rsidR="0019492C" w:rsidRPr="00A57E8A" w:rsidRDefault="0019492C" w:rsidP="00A320E7">
            <w:pPr>
              <w:numPr>
                <w:ilvl w:val="0"/>
                <w:numId w:val="32"/>
              </w:numPr>
              <w:spacing w:after="0" w:line="240" w:lineRule="auto"/>
              <w:rPr>
                <w:rFonts w:ascii="Times New Roman" w:hAnsi="Times New Roman" w:cs="Times New Roman"/>
                <w:sz w:val="24"/>
                <w:szCs w:val="24"/>
              </w:rPr>
            </w:pPr>
            <w:r w:rsidRPr="00A57E8A">
              <w:rPr>
                <w:rFonts w:ascii="Times New Roman" w:hAnsi="Times New Roman" w:cs="Times New Roman"/>
                <w:sz w:val="24"/>
                <w:szCs w:val="24"/>
              </w:rPr>
              <w:t xml:space="preserve">Организация предметно – развивающей </w:t>
            </w:r>
            <w:r w:rsidRPr="00A57E8A">
              <w:rPr>
                <w:rFonts w:ascii="Times New Roman" w:hAnsi="Times New Roman" w:cs="Times New Roman"/>
                <w:sz w:val="24"/>
                <w:szCs w:val="24"/>
              </w:rPr>
              <w:lastRenderedPageBreak/>
              <w:t xml:space="preserve">среды в группе по БДД </w:t>
            </w:r>
          </w:p>
        </w:tc>
        <w:tc>
          <w:tcPr>
            <w:tcW w:w="1560"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jc w:val="center"/>
              <w:rPr>
                <w:rFonts w:ascii="Times New Roman" w:hAnsi="Times New Roman" w:cs="Times New Roman"/>
                <w:sz w:val="24"/>
                <w:szCs w:val="24"/>
              </w:rPr>
            </w:pPr>
            <w:r w:rsidRPr="00A57E8A">
              <w:rPr>
                <w:rFonts w:ascii="Times New Roman" w:hAnsi="Times New Roman" w:cs="Times New Roman"/>
                <w:sz w:val="24"/>
                <w:szCs w:val="24"/>
              </w:rPr>
              <w:lastRenderedPageBreak/>
              <w:t>Октябрь, апрель</w:t>
            </w:r>
          </w:p>
          <w:p w:rsidR="0019492C" w:rsidRPr="00A57E8A" w:rsidRDefault="0019492C" w:rsidP="00CD7CB9">
            <w:pPr>
              <w:spacing w:after="0" w:line="240" w:lineRule="auto"/>
              <w:jc w:val="center"/>
              <w:rPr>
                <w:rFonts w:ascii="Times New Roman" w:hAnsi="Times New Roman" w:cs="Times New Roman"/>
                <w:sz w:val="24"/>
                <w:szCs w:val="24"/>
              </w:rPr>
            </w:pPr>
          </w:p>
        </w:tc>
        <w:tc>
          <w:tcPr>
            <w:tcW w:w="2268"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pStyle w:val="ab"/>
              <w:ind w:right="-101"/>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Ст. воспитатель</w:t>
            </w:r>
          </w:p>
        </w:tc>
      </w:tr>
      <w:tr w:rsidR="0019492C" w:rsidRPr="00A57E8A" w:rsidTr="004B32AC">
        <w:trPr>
          <w:trHeight w:val="456"/>
        </w:trPr>
        <w:tc>
          <w:tcPr>
            <w:tcW w:w="568" w:type="dxa"/>
            <w:tcBorders>
              <w:top w:val="single" w:sz="4" w:space="0" w:color="000000"/>
              <w:left w:val="single" w:sz="4" w:space="0" w:color="000000"/>
              <w:bottom w:val="single" w:sz="4" w:space="0" w:color="000000"/>
              <w:right w:val="single" w:sz="4" w:space="0" w:color="000000"/>
            </w:tcBorders>
          </w:tcPr>
          <w:p w:rsidR="0019492C" w:rsidRPr="00A57E8A" w:rsidRDefault="0019492C" w:rsidP="00A320E7">
            <w:pPr>
              <w:pStyle w:val="a8"/>
              <w:numPr>
                <w:ilvl w:val="0"/>
                <w:numId w:val="33"/>
              </w:numPr>
              <w:spacing w:after="0" w:line="240" w:lineRule="auto"/>
              <w:ind w:hanging="927"/>
              <w:jc w:val="center"/>
              <w:rPr>
                <w:rFonts w:ascii="Times New Roman" w:eastAsiaTheme="minorHAnsi" w:hAnsi="Times New Roman"/>
                <w:iCs/>
                <w:sz w:val="24"/>
                <w:szCs w:val="24"/>
                <w:lang w:bidi="en-US"/>
              </w:rPr>
            </w:pPr>
          </w:p>
        </w:tc>
        <w:tc>
          <w:tcPr>
            <w:tcW w:w="5251"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rPr>
                <w:rFonts w:ascii="Times New Roman" w:hAnsi="Times New Roman" w:cs="Times New Roman"/>
                <w:sz w:val="24"/>
                <w:szCs w:val="24"/>
              </w:rPr>
            </w:pPr>
            <w:r w:rsidRPr="00A57E8A">
              <w:rPr>
                <w:rFonts w:ascii="Times New Roman" w:hAnsi="Times New Roman" w:cs="Times New Roman"/>
                <w:sz w:val="24"/>
                <w:szCs w:val="24"/>
              </w:rPr>
              <w:t>Консультация для педагогов «Игры по воспитанию культуры поведения детей дошкольного возраста на улице».</w:t>
            </w:r>
          </w:p>
        </w:tc>
        <w:tc>
          <w:tcPr>
            <w:tcW w:w="1560"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jc w:val="center"/>
              <w:rPr>
                <w:rFonts w:ascii="Times New Roman" w:hAnsi="Times New Roman" w:cs="Times New Roman"/>
                <w:sz w:val="24"/>
                <w:szCs w:val="24"/>
              </w:rPr>
            </w:pPr>
            <w:r w:rsidRPr="00A57E8A">
              <w:rPr>
                <w:rFonts w:ascii="Times New Roman" w:hAnsi="Times New Roman" w:cs="Times New Roman"/>
                <w:sz w:val="24"/>
                <w:szCs w:val="24"/>
              </w:rPr>
              <w:t>Январь</w:t>
            </w:r>
          </w:p>
        </w:tc>
        <w:tc>
          <w:tcPr>
            <w:tcW w:w="2268"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pStyle w:val="ab"/>
              <w:ind w:right="-101"/>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Ст. воспитатель</w:t>
            </w:r>
          </w:p>
        </w:tc>
      </w:tr>
      <w:tr w:rsidR="0019492C" w:rsidRPr="00A57E8A" w:rsidTr="004B32AC">
        <w:trPr>
          <w:trHeight w:val="386"/>
        </w:trPr>
        <w:tc>
          <w:tcPr>
            <w:tcW w:w="9647" w:type="dxa"/>
            <w:gridSpan w:val="7"/>
            <w:tcBorders>
              <w:top w:val="single" w:sz="4" w:space="0" w:color="000000"/>
              <w:left w:val="single" w:sz="4" w:space="0" w:color="000000"/>
              <w:bottom w:val="single" w:sz="4" w:space="0" w:color="000000"/>
              <w:right w:val="single" w:sz="4" w:space="0" w:color="000000"/>
            </w:tcBorders>
          </w:tcPr>
          <w:p w:rsidR="0019492C" w:rsidRPr="00A57E8A" w:rsidRDefault="0019492C" w:rsidP="000C5A79">
            <w:pPr>
              <w:spacing w:after="0" w:line="240" w:lineRule="auto"/>
              <w:ind w:right="-101"/>
              <w:jc w:val="center"/>
              <w:rPr>
                <w:rFonts w:ascii="Times New Roman" w:hAnsi="Times New Roman" w:cs="Times New Roman"/>
                <w:iCs/>
                <w:sz w:val="24"/>
                <w:szCs w:val="24"/>
                <w:lang w:bidi="en-US"/>
              </w:rPr>
            </w:pPr>
            <w:r w:rsidRPr="00A57E8A">
              <w:rPr>
                <w:rFonts w:ascii="Times New Roman" w:hAnsi="Times New Roman" w:cs="Times New Roman"/>
                <w:b/>
                <w:bCs/>
                <w:sz w:val="24"/>
                <w:szCs w:val="24"/>
              </w:rPr>
              <w:t>Информационно</w:t>
            </w:r>
            <w:r w:rsidR="000C5A79" w:rsidRPr="00A57E8A">
              <w:rPr>
                <w:rFonts w:ascii="Times New Roman" w:hAnsi="Times New Roman" w:cs="Times New Roman"/>
                <w:b/>
                <w:bCs/>
                <w:sz w:val="24"/>
                <w:szCs w:val="24"/>
                <w:lang w:val="tt-RU"/>
              </w:rPr>
              <w:t>-методическое</w:t>
            </w:r>
            <w:r w:rsidRPr="00A57E8A">
              <w:rPr>
                <w:rFonts w:ascii="Times New Roman" w:hAnsi="Times New Roman" w:cs="Times New Roman"/>
                <w:b/>
                <w:bCs/>
                <w:sz w:val="24"/>
                <w:szCs w:val="24"/>
              </w:rPr>
              <w:t xml:space="preserve"> обеспечение</w:t>
            </w:r>
          </w:p>
        </w:tc>
      </w:tr>
      <w:tr w:rsidR="0019492C" w:rsidRPr="00A57E8A" w:rsidTr="004B32AC">
        <w:trPr>
          <w:trHeight w:val="456"/>
        </w:trPr>
        <w:tc>
          <w:tcPr>
            <w:tcW w:w="568" w:type="dxa"/>
            <w:tcBorders>
              <w:top w:val="single" w:sz="4" w:space="0" w:color="000000"/>
              <w:left w:val="single" w:sz="4" w:space="0" w:color="000000"/>
              <w:bottom w:val="single" w:sz="4" w:space="0" w:color="000000"/>
              <w:right w:val="single" w:sz="4" w:space="0" w:color="000000"/>
            </w:tcBorders>
          </w:tcPr>
          <w:p w:rsidR="0019492C" w:rsidRPr="00A57E8A" w:rsidRDefault="0019492C" w:rsidP="00A320E7">
            <w:pPr>
              <w:pStyle w:val="a8"/>
              <w:numPr>
                <w:ilvl w:val="0"/>
                <w:numId w:val="34"/>
              </w:numPr>
              <w:spacing w:after="0" w:line="240" w:lineRule="auto"/>
              <w:ind w:hanging="927"/>
              <w:jc w:val="center"/>
              <w:rPr>
                <w:rFonts w:ascii="Times New Roman" w:eastAsiaTheme="minorHAnsi" w:hAnsi="Times New Roman"/>
                <w:iCs/>
                <w:sz w:val="24"/>
                <w:szCs w:val="24"/>
                <w:lang w:bidi="en-US"/>
              </w:rPr>
            </w:pPr>
          </w:p>
        </w:tc>
        <w:tc>
          <w:tcPr>
            <w:tcW w:w="5251"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rPr>
                <w:rFonts w:ascii="Times New Roman" w:hAnsi="Times New Roman" w:cs="Times New Roman"/>
                <w:sz w:val="24"/>
                <w:szCs w:val="24"/>
              </w:rPr>
            </w:pPr>
            <w:r w:rsidRPr="00A57E8A">
              <w:rPr>
                <w:rFonts w:ascii="Times New Roman" w:hAnsi="Times New Roman" w:cs="Times New Roman"/>
                <w:sz w:val="24"/>
                <w:szCs w:val="24"/>
              </w:rPr>
              <w:t>Оформление информационно – справочных материалов (буклетов, папок – ширм, передвижек, постеров).</w:t>
            </w:r>
          </w:p>
        </w:tc>
        <w:tc>
          <w:tcPr>
            <w:tcW w:w="1560"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jc w:val="center"/>
              <w:rPr>
                <w:rFonts w:ascii="Times New Roman" w:hAnsi="Times New Roman" w:cs="Times New Roman"/>
                <w:sz w:val="24"/>
                <w:szCs w:val="24"/>
              </w:rPr>
            </w:pPr>
            <w:r w:rsidRPr="00A57E8A">
              <w:rPr>
                <w:rFonts w:ascii="Times New Roman" w:hAnsi="Times New Roman" w:cs="Times New Roman"/>
                <w:sz w:val="24"/>
                <w:szCs w:val="24"/>
              </w:rPr>
              <w:t>В течение года</w:t>
            </w:r>
          </w:p>
        </w:tc>
        <w:tc>
          <w:tcPr>
            <w:tcW w:w="2268"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pStyle w:val="ab"/>
              <w:ind w:right="-101"/>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Ст. воспитатель</w:t>
            </w:r>
          </w:p>
        </w:tc>
      </w:tr>
      <w:tr w:rsidR="0019492C" w:rsidRPr="00A57E8A" w:rsidTr="004B32AC">
        <w:trPr>
          <w:trHeight w:val="456"/>
        </w:trPr>
        <w:tc>
          <w:tcPr>
            <w:tcW w:w="568" w:type="dxa"/>
            <w:tcBorders>
              <w:top w:val="single" w:sz="4" w:space="0" w:color="000000"/>
              <w:left w:val="single" w:sz="4" w:space="0" w:color="000000"/>
              <w:bottom w:val="single" w:sz="4" w:space="0" w:color="000000"/>
              <w:right w:val="single" w:sz="4" w:space="0" w:color="000000"/>
            </w:tcBorders>
          </w:tcPr>
          <w:p w:rsidR="0019492C" w:rsidRPr="00A57E8A" w:rsidRDefault="0019492C" w:rsidP="00A320E7">
            <w:pPr>
              <w:pStyle w:val="a8"/>
              <w:numPr>
                <w:ilvl w:val="0"/>
                <w:numId w:val="34"/>
              </w:numPr>
              <w:spacing w:after="0" w:line="240" w:lineRule="auto"/>
              <w:ind w:hanging="927"/>
              <w:jc w:val="center"/>
              <w:rPr>
                <w:rFonts w:ascii="Times New Roman" w:eastAsiaTheme="minorHAnsi" w:hAnsi="Times New Roman"/>
                <w:iCs/>
                <w:sz w:val="24"/>
                <w:szCs w:val="24"/>
                <w:lang w:bidi="en-US"/>
              </w:rPr>
            </w:pPr>
          </w:p>
        </w:tc>
        <w:tc>
          <w:tcPr>
            <w:tcW w:w="5251"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rPr>
                <w:rFonts w:ascii="Times New Roman" w:hAnsi="Times New Roman" w:cs="Times New Roman"/>
                <w:sz w:val="24"/>
                <w:szCs w:val="24"/>
              </w:rPr>
            </w:pPr>
            <w:r w:rsidRPr="00A57E8A">
              <w:rPr>
                <w:rFonts w:ascii="Times New Roman" w:hAnsi="Times New Roman" w:cs="Times New Roman"/>
                <w:sz w:val="24"/>
                <w:szCs w:val="24"/>
              </w:rPr>
              <w:t>Выработка методических рекомендаций.</w:t>
            </w:r>
          </w:p>
        </w:tc>
        <w:tc>
          <w:tcPr>
            <w:tcW w:w="1560"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jc w:val="center"/>
              <w:rPr>
                <w:rFonts w:ascii="Times New Roman" w:hAnsi="Times New Roman" w:cs="Times New Roman"/>
                <w:sz w:val="24"/>
                <w:szCs w:val="24"/>
              </w:rPr>
            </w:pPr>
            <w:r w:rsidRPr="00A57E8A">
              <w:rPr>
                <w:rFonts w:ascii="Times New Roman" w:hAnsi="Times New Roman" w:cs="Times New Roman"/>
                <w:sz w:val="24"/>
                <w:szCs w:val="24"/>
              </w:rPr>
              <w:t>В течение года</w:t>
            </w:r>
          </w:p>
        </w:tc>
        <w:tc>
          <w:tcPr>
            <w:tcW w:w="2268"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pStyle w:val="ab"/>
              <w:ind w:right="-101"/>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Ст. воспитатель</w:t>
            </w:r>
          </w:p>
        </w:tc>
      </w:tr>
      <w:tr w:rsidR="0019492C" w:rsidRPr="00A57E8A" w:rsidTr="004B32AC">
        <w:trPr>
          <w:trHeight w:val="456"/>
        </w:trPr>
        <w:tc>
          <w:tcPr>
            <w:tcW w:w="568" w:type="dxa"/>
            <w:tcBorders>
              <w:top w:val="single" w:sz="4" w:space="0" w:color="000000"/>
              <w:left w:val="single" w:sz="4" w:space="0" w:color="000000"/>
              <w:bottom w:val="single" w:sz="4" w:space="0" w:color="000000"/>
              <w:right w:val="single" w:sz="4" w:space="0" w:color="000000"/>
            </w:tcBorders>
          </w:tcPr>
          <w:p w:rsidR="0019492C" w:rsidRPr="00A57E8A" w:rsidRDefault="0019492C" w:rsidP="00A320E7">
            <w:pPr>
              <w:pStyle w:val="a8"/>
              <w:numPr>
                <w:ilvl w:val="0"/>
                <w:numId w:val="34"/>
              </w:numPr>
              <w:spacing w:after="0" w:line="240" w:lineRule="auto"/>
              <w:ind w:hanging="927"/>
              <w:jc w:val="center"/>
              <w:rPr>
                <w:rFonts w:ascii="Times New Roman" w:eastAsiaTheme="minorHAnsi" w:hAnsi="Times New Roman"/>
                <w:iCs/>
                <w:sz w:val="24"/>
                <w:szCs w:val="24"/>
                <w:lang w:bidi="en-US"/>
              </w:rPr>
            </w:pPr>
          </w:p>
        </w:tc>
        <w:tc>
          <w:tcPr>
            <w:tcW w:w="5251"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rPr>
                <w:rFonts w:ascii="Times New Roman" w:hAnsi="Times New Roman" w:cs="Times New Roman"/>
                <w:sz w:val="24"/>
                <w:szCs w:val="24"/>
              </w:rPr>
            </w:pPr>
            <w:r w:rsidRPr="00A57E8A">
              <w:rPr>
                <w:rFonts w:ascii="Times New Roman" w:hAnsi="Times New Roman" w:cs="Times New Roman"/>
                <w:sz w:val="24"/>
                <w:szCs w:val="24"/>
              </w:rPr>
              <w:t>Выставка методической литературы по обучению детей правилам дорожного движения.</w:t>
            </w:r>
          </w:p>
        </w:tc>
        <w:tc>
          <w:tcPr>
            <w:tcW w:w="1560"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jc w:val="center"/>
              <w:rPr>
                <w:rFonts w:ascii="Times New Roman" w:hAnsi="Times New Roman" w:cs="Times New Roman"/>
                <w:sz w:val="24"/>
                <w:szCs w:val="24"/>
              </w:rPr>
            </w:pPr>
            <w:r w:rsidRPr="00A57E8A">
              <w:rPr>
                <w:rFonts w:ascii="Times New Roman" w:hAnsi="Times New Roman" w:cs="Times New Roman"/>
                <w:sz w:val="24"/>
                <w:szCs w:val="24"/>
              </w:rPr>
              <w:t>Декабрь</w:t>
            </w:r>
          </w:p>
        </w:tc>
        <w:tc>
          <w:tcPr>
            <w:tcW w:w="2268"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pStyle w:val="ab"/>
              <w:ind w:right="-101"/>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Ст. воспитатель</w:t>
            </w:r>
          </w:p>
        </w:tc>
      </w:tr>
      <w:tr w:rsidR="00381F98" w:rsidRPr="00A57E8A" w:rsidTr="004B32AC">
        <w:trPr>
          <w:trHeight w:val="456"/>
        </w:trPr>
        <w:tc>
          <w:tcPr>
            <w:tcW w:w="568" w:type="dxa"/>
            <w:tcBorders>
              <w:top w:val="single" w:sz="4" w:space="0" w:color="000000"/>
              <w:left w:val="single" w:sz="4" w:space="0" w:color="000000"/>
              <w:bottom w:val="single" w:sz="4" w:space="0" w:color="000000"/>
              <w:right w:val="single" w:sz="4" w:space="0" w:color="000000"/>
            </w:tcBorders>
          </w:tcPr>
          <w:p w:rsidR="00381F98" w:rsidRPr="00A57E8A" w:rsidRDefault="00381F98" w:rsidP="00A320E7">
            <w:pPr>
              <w:pStyle w:val="a8"/>
              <w:numPr>
                <w:ilvl w:val="0"/>
                <w:numId w:val="34"/>
              </w:numPr>
              <w:spacing w:after="0" w:line="240" w:lineRule="auto"/>
              <w:ind w:hanging="927"/>
              <w:jc w:val="center"/>
              <w:rPr>
                <w:rFonts w:ascii="Times New Roman" w:eastAsiaTheme="minorEastAsia" w:hAnsi="Times New Roman"/>
                <w:sz w:val="24"/>
                <w:szCs w:val="24"/>
              </w:rPr>
            </w:pPr>
          </w:p>
        </w:tc>
        <w:tc>
          <w:tcPr>
            <w:tcW w:w="5251" w:type="dxa"/>
            <w:gridSpan w:val="2"/>
            <w:tcBorders>
              <w:top w:val="single" w:sz="4" w:space="0" w:color="000000"/>
              <w:left w:val="single" w:sz="4" w:space="0" w:color="000000"/>
              <w:bottom w:val="single" w:sz="4" w:space="0" w:color="000000"/>
              <w:right w:val="single" w:sz="4" w:space="0" w:color="000000"/>
            </w:tcBorders>
          </w:tcPr>
          <w:p w:rsidR="00381F98" w:rsidRPr="00A57E8A" w:rsidRDefault="00381F98" w:rsidP="00CD7CB9">
            <w:pPr>
              <w:spacing w:after="0" w:line="240" w:lineRule="auto"/>
              <w:rPr>
                <w:rFonts w:ascii="Times New Roman" w:hAnsi="Times New Roman" w:cs="Times New Roman"/>
                <w:sz w:val="24"/>
                <w:szCs w:val="24"/>
              </w:rPr>
            </w:pPr>
            <w:r w:rsidRPr="00A57E8A">
              <w:rPr>
                <w:rFonts w:ascii="Times New Roman" w:hAnsi="Times New Roman" w:cs="Times New Roman"/>
                <w:sz w:val="24"/>
                <w:szCs w:val="24"/>
              </w:rPr>
              <w:t>Пропаганда мероприятий по обучению детей БДД через средства массовой информации.</w:t>
            </w:r>
          </w:p>
        </w:tc>
        <w:tc>
          <w:tcPr>
            <w:tcW w:w="1560" w:type="dxa"/>
            <w:gridSpan w:val="2"/>
            <w:tcBorders>
              <w:top w:val="single" w:sz="4" w:space="0" w:color="000000"/>
              <w:left w:val="single" w:sz="4" w:space="0" w:color="000000"/>
              <w:bottom w:val="single" w:sz="4" w:space="0" w:color="000000"/>
              <w:right w:val="single" w:sz="4" w:space="0" w:color="000000"/>
            </w:tcBorders>
          </w:tcPr>
          <w:p w:rsidR="00381F98" w:rsidRPr="00A57E8A" w:rsidRDefault="00381F98" w:rsidP="00CD7CB9">
            <w:pPr>
              <w:spacing w:after="0" w:line="240" w:lineRule="auto"/>
              <w:jc w:val="center"/>
              <w:rPr>
                <w:rFonts w:ascii="Times New Roman" w:hAnsi="Times New Roman" w:cs="Times New Roman"/>
                <w:sz w:val="24"/>
                <w:szCs w:val="24"/>
              </w:rPr>
            </w:pPr>
            <w:r w:rsidRPr="00A57E8A">
              <w:rPr>
                <w:rFonts w:ascii="Times New Roman" w:hAnsi="Times New Roman" w:cs="Times New Roman"/>
                <w:sz w:val="24"/>
                <w:szCs w:val="24"/>
              </w:rPr>
              <w:t>В течение года</w:t>
            </w:r>
          </w:p>
        </w:tc>
        <w:tc>
          <w:tcPr>
            <w:tcW w:w="2268" w:type="dxa"/>
            <w:gridSpan w:val="2"/>
            <w:tcBorders>
              <w:top w:val="single" w:sz="4" w:space="0" w:color="000000"/>
              <w:left w:val="single" w:sz="4" w:space="0" w:color="000000"/>
              <w:bottom w:val="single" w:sz="4" w:space="0" w:color="000000"/>
              <w:right w:val="single" w:sz="4" w:space="0" w:color="000000"/>
            </w:tcBorders>
          </w:tcPr>
          <w:p w:rsidR="00381F98" w:rsidRPr="00381F98" w:rsidRDefault="00381F98">
            <w:r w:rsidRPr="00381F98">
              <w:rPr>
                <w:rFonts w:ascii="Times New Roman" w:hAnsi="Times New Roman" w:cs="Times New Roman"/>
                <w:sz w:val="24"/>
                <w:szCs w:val="24"/>
                <w:lang w:val="tt-RU"/>
              </w:rPr>
              <w:t>И.о.заведующего</w:t>
            </w:r>
          </w:p>
        </w:tc>
      </w:tr>
      <w:tr w:rsidR="00381F98" w:rsidRPr="00A57E8A" w:rsidTr="004B32AC">
        <w:trPr>
          <w:trHeight w:val="456"/>
        </w:trPr>
        <w:tc>
          <w:tcPr>
            <w:tcW w:w="568" w:type="dxa"/>
            <w:tcBorders>
              <w:top w:val="single" w:sz="4" w:space="0" w:color="000000"/>
              <w:left w:val="single" w:sz="4" w:space="0" w:color="000000"/>
              <w:bottom w:val="single" w:sz="4" w:space="0" w:color="000000"/>
              <w:right w:val="single" w:sz="4" w:space="0" w:color="000000"/>
            </w:tcBorders>
          </w:tcPr>
          <w:p w:rsidR="00381F98" w:rsidRPr="00A57E8A" w:rsidRDefault="00381F98" w:rsidP="00A320E7">
            <w:pPr>
              <w:pStyle w:val="a8"/>
              <w:numPr>
                <w:ilvl w:val="0"/>
                <w:numId w:val="34"/>
              </w:numPr>
              <w:spacing w:after="0" w:line="240" w:lineRule="auto"/>
              <w:ind w:hanging="927"/>
              <w:jc w:val="center"/>
              <w:rPr>
                <w:rFonts w:ascii="Times New Roman" w:eastAsiaTheme="minorEastAsia" w:hAnsi="Times New Roman"/>
                <w:sz w:val="24"/>
                <w:szCs w:val="24"/>
              </w:rPr>
            </w:pPr>
          </w:p>
        </w:tc>
        <w:tc>
          <w:tcPr>
            <w:tcW w:w="5251" w:type="dxa"/>
            <w:gridSpan w:val="2"/>
            <w:tcBorders>
              <w:top w:val="single" w:sz="4" w:space="0" w:color="000000"/>
              <w:left w:val="single" w:sz="4" w:space="0" w:color="000000"/>
              <w:bottom w:val="single" w:sz="4" w:space="0" w:color="000000"/>
              <w:right w:val="single" w:sz="4" w:space="0" w:color="000000"/>
            </w:tcBorders>
          </w:tcPr>
          <w:p w:rsidR="00381F98" w:rsidRPr="00A57E8A" w:rsidRDefault="00381F98" w:rsidP="00CD7CB9">
            <w:pPr>
              <w:spacing w:after="0" w:line="240" w:lineRule="auto"/>
              <w:rPr>
                <w:rFonts w:ascii="Times New Roman" w:hAnsi="Times New Roman" w:cs="Times New Roman"/>
                <w:sz w:val="24"/>
                <w:szCs w:val="24"/>
              </w:rPr>
            </w:pPr>
            <w:r w:rsidRPr="00A57E8A">
              <w:rPr>
                <w:rFonts w:ascii="Times New Roman" w:hAnsi="Times New Roman" w:cs="Times New Roman"/>
                <w:sz w:val="24"/>
                <w:szCs w:val="24"/>
              </w:rPr>
              <w:t>Приглашение инспектора ГИБДД  для бесед с сотрудниками и воспитанниками.</w:t>
            </w:r>
          </w:p>
        </w:tc>
        <w:tc>
          <w:tcPr>
            <w:tcW w:w="1560" w:type="dxa"/>
            <w:gridSpan w:val="2"/>
            <w:tcBorders>
              <w:top w:val="single" w:sz="4" w:space="0" w:color="000000"/>
              <w:left w:val="single" w:sz="4" w:space="0" w:color="000000"/>
              <w:bottom w:val="single" w:sz="4" w:space="0" w:color="000000"/>
              <w:right w:val="single" w:sz="4" w:space="0" w:color="000000"/>
            </w:tcBorders>
          </w:tcPr>
          <w:p w:rsidR="00381F98" w:rsidRPr="00A57E8A" w:rsidRDefault="00381F98" w:rsidP="00CD7CB9">
            <w:pPr>
              <w:spacing w:after="0" w:line="240" w:lineRule="auto"/>
              <w:jc w:val="center"/>
              <w:rPr>
                <w:rFonts w:ascii="Times New Roman" w:hAnsi="Times New Roman" w:cs="Times New Roman"/>
                <w:sz w:val="24"/>
                <w:szCs w:val="24"/>
              </w:rPr>
            </w:pPr>
            <w:r w:rsidRPr="00A57E8A">
              <w:rPr>
                <w:rFonts w:ascii="Times New Roman" w:hAnsi="Times New Roman" w:cs="Times New Roman"/>
                <w:sz w:val="24"/>
                <w:szCs w:val="24"/>
              </w:rPr>
              <w:t>В течение года</w:t>
            </w:r>
          </w:p>
        </w:tc>
        <w:tc>
          <w:tcPr>
            <w:tcW w:w="2268" w:type="dxa"/>
            <w:gridSpan w:val="2"/>
            <w:tcBorders>
              <w:top w:val="single" w:sz="4" w:space="0" w:color="000000"/>
              <w:left w:val="single" w:sz="4" w:space="0" w:color="000000"/>
              <w:bottom w:val="single" w:sz="4" w:space="0" w:color="000000"/>
              <w:right w:val="single" w:sz="4" w:space="0" w:color="000000"/>
            </w:tcBorders>
          </w:tcPr>
          <w:p w:rsidR="00381F98" w:rsidRPr="00381F98" w:rsidRDefault="00381F98">
            <w:r w:rsidRPr="00381F98">
              <w:rPr>
                <w:rFonts w:ascii="Times New Roman" w:hAnsi="Times New Roman" w:cs="Times New Roman"/>
                <w:sz w:val="24"/>
                <w:szCs w:val="24"/>
                <w:lang w:val="tt-RU"/>
              </w:rPr>
              <w:t>И.о.заведующего</w:t>
            </w:r>
          </w:p>
        </w:tc>
      </w:tr>
      <w:tr w:rsidR="0019492C" w:rsidRPr="00A57E8A" w:rsidTr="004B32AC">
        <w:trPr>
          <w:trHeight w:val="317"/>
        </w:trPr>
        <w:tc>
          <w:tcPr>
            <w:tcW w:w="9647" w:type="dxa"/>
            <w:gridSpan w:val="7"/>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jc w:val="center"/>
              <w:rPr>
                <w:rFonts w:ascii="Times New Roman" w:hAnsi="Times New Roman" w:cs="Times New Roman"/>
                <w:b/>
                <w:sz w:val="24"/>
                <w:szCs w:val="24"/>
              </w:rPr>
            </w:pPr>
            <w:r w:rsidRPr="00A57E8A">
              <w:rPr>
                <w:rFonts w:ascii="Times New Roman" w:hAnsi="Times New Roman" w:cs="Times New Roman"/>
                <w:b/>
                <w:sz w:val="24"/>
                <w:szCs w:val="24"/>
              </w:rPr>
              <w:t>Работа с детьми</w:t>
            </w:r>
          </w:p>
        </w:tc>
      </w:tr>
      <w:tr w:rsidR="0019492C" w:rsidRPr="00A57E8A" w:rsidTr="004B32AC">
        <w:trPr>
          <w:trHeight w:val="456"/>
        </w:trPr>
        <w:tc>
          <w:tcPr>
            <w:tcW w:w="568" w:type="dxa"/>
            <w:tcBorders>
              <w:top w:val="single" w:sz="4" w:space="0" w:color="000000"/>
              <w:left w:val="single" w:sz="4" w:space="0" w:color="000000"/>
              <w:bottom w:val="single" w:sz="4" w:space="0" w:color="000000"/>
              <w:right w:val="single" w:sz="4" w:space="0" w:color="000000"/>
            </w:tcBorders>
          </w:tcPr>
          <w:p w:rsidR="0019492C" w:rsidRPr="00A57E8A" w:rsidRDefault="0019492C" w:rsidP="00A320E7">
            <w:pPr>
              <w:pStyle w:val="a8"/>
              <w:numPr>
                <w:ilvl w:val="0"/>
                <w:numId w:val="35"/>
              </w:numPr>
              <w:spacing w:after="0" w:line="240" w:lineRule="auto"/>
              <w:ind w:hanging="893"/>
              <w:jc w:val="center"/>
              <w:rPr>
                <w:rFonts w:ascii="Times New Roman" w:eastAsiaTheme="minorEastAsia" w:hAnsi="Times New Roman"/>
                <w:sz w:val="24"/>
                <w:szCs w:val="24"/>
              </w:rPr>
            </w:pPr>
          </w:p>
        </w:tc>
        <w:tc>
          <w:tcPr>
            <w:tcW w:w="5251"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jc w:val="both"/>
              <w:rPr>
                <w:rFonts w:ascii="Times New Roman" w:hAnsi="Times New Roman" w:cs="Times New Roman"/>
                <w:sz w:val="24"/>
                <w:szCs w:val="24"/>
              </w:rPr>
            </w:pPr>
            <w:r w:rsidRPr="00A57E8A">
              <w:rPr>
                <w:rFonts w:ascii="Times New Roman" w:hAnsi="Times New Roman" w:cs="Times New Roman"/>
                <w:sz w:val="24"/>
                <w:szCs w:val="24"/>
              </w:rPr>
              <w:t>Тематическая познавательная деятельность по БДД.</w:t>
            </w:r>
          </w:p>
        </w:tc>
        <w:tc>
          <w:tcPr>
            <w:tcW w:w="1560"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jc w:val="center"/>
              <w:rPr>
                <w:rFonts w:ascii="Times New Roman" w:hAnsi="Times New Roman" w:cs="Times New Roman"/>
                <w:sz w:val="24"/>
                <w:szCs w:val="24"/>
              </w:rPr>
            </w:pPr>
            <w:r w:rsidRPr="00A57E8A">
              <w:rPr>
                <w:rFonts w:ascii="Times New Roman" w:hAnsi="Times New Roman" w:cs="Times New Roman"/>
                <w:sz w:val="24"/>
                <w:szCs w:val="24"/>
              </w:rPr>
              <w:t>В течение года</w:t>
            </w:r>
          </w:p>
        </w:tc>
        <w:tc>
          <w:tcPr>
            <w:tcW w:w="2268"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jc w:val="center"/>
              <w:rPr>
                <w:rFonts w:ascii="Times New Roman" w:hAnsi="Times New Roman" w:cs="Times New Roman"/>
                <w:sz w:val="24"/>
                <w:szCs w:val="24"/>
              </w:rPr>
            </w:pPr>
            <w:r w:rsidRPr="00A57E8A">
              <w:rPr>
                <w:rFonts w:ascii="Times New Roman" w:hAnsi="Times New Roman" w:cs="Times New Roman"/>
                <w:sz w:val="24"/>
                <w:szCs w:val="24"/>
              </w:rPr>
              <w:t>Воспитатели</w:t>
            </w:r>
          </w:p>
        </w:tc>
      </w:tr>
      <w:tr w:rsidR="0019492C" w:rsidRPr="00A57E8A" w:rsidTr="004B32AC">
        <w:trPr>
          <w:trHeight w:val="456"/>
        </w:trPr>
        <w:tc>
          <w:tcPr>
            <w:tcW w:w="568" w:type="dxa"/>
            <w:tcBorders>
              <w:top w:val="single" w:sz="4" w:space="0" w:color="000000"/>
              <w:left w:val="single" w:sz="4" w:space="0" w:color="000000"/>
              <w:bottom w:val="single" w:sz="4" w:space="0" w:color="000000"/>
              <w:right w:val="single" w:sz="4" w:space="0" w:color="000000"/>
            </w:tcBorders>
          </w:tcPr>
          <w:p w:rsidR="0019492C" w:rsidRPr="00A57E8A" w:rsidRDefault="0019492C" w:rsidP="00A320E7">
            <w:pPr>
              <w:pStyle w:val="a8"/>
              <w:numPr>
                <w:ilvl w:val="0"/>
                <w:numId w:val="35"/>
              </w:numPr>
              <w:spacing w:after="0" w:line="240" w:lineRule="auto"/>
              <w:ind w:hanging="927"/>
              <w:jc w:val="center"/>
              <w:rPr>
                <w:rFonts w:ascii="Times New Roman" w:eastAsiaTheme="minorEastAsia" w:hAnsi="Times New Roman"/>
                <w:sz w:val="24"/>
                <w:szCs w:val="24"/>
              </w:rPr>
            </w:pPr>
          </w:p>
        </w:tc>
        <w:tc>
          <w:tcPr>
            <w:tcW w:w="5251"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jc w:val="both"/>
              <w:rPr>
                <w:rFonts w:ascii="Times New Roman" w:hAnsi="Times New Roman" w:cs="Times New Roman"/>
                <w:sz w:val="24"/>
                <w:szCs w:val="24"/>
              </w:rPr>
            </w:pPr>
            <w:r w:rsidRPr="00A57E8A">
              <w:rPr>
                <w:rFonts w:ascii="Times New Roman" w:hAnsi="Times New Roman" w:cs="Times New Roman"/>
                <w:sz w:val="24"/>
                <w:szCs w:val="24"/>
              </w:rPr>
              <w:t>Целевая прогулка «Перекресток».</w:t>
            </w:r>
          </w:p>
        </w:tc>
        <w:tc>
          <w:tcPr>
            <w:tcW w:w="1560" w:type="dxa"/>
            <w:gridSpan w:val="2"/>
            <w:tcBorders>
              <w:top w:val="single" w:sz="4" w:space="0" w:color="000000"/>
              <w:left w:val="single" w:sz="4" w:space="0" w:color="000000"/>
              <w:bottom w:val="single" w:sz="4" w:space="0" w:color="000000"/>
              <w:right w:val="single" w:sz="4" w:space="0" w:color="000000"/>
            </w:tcBorders>
          </w:tcPr>
          <w:p w:rsidR="0019492C" w:rsidRPr="00A57E8A" w:rsidRDefault="00C15A27" w:rsidP="00CD7CB9">
            <w:pPr>
              <w:spacing w:after="0" w:line="240" w:lineRule="auto"/>
              <w:jc w:val="center"/>
              <w:rPr>
                <w:rFonts w:ascii="Times New Roman" w:hAnsi="Times New Roman" w:cs="Times New Roman"/>
                <w:sz w:val="24"/>
                <w:szCs w:val="24"/>
              </w:rPr>
            </w:pPr>
            <w:r w:rsidRPr="00A57E8A">
              <w:rPr>
                <w:rFonts w:ascii="Times New Roman" w:hAnsi="Times New Roman" w:cs="Times New Roman"/>
                <w:bCs/>
                <w:spacing w:val="-1"/>
                <w:sz w:val="24"/>
                <w:szCs w:val="24"/>
              </w:rPr>
              <w:t>Сентябрь</w:t>
            </w:r>
          </w:p>
        </w:tc>
        <w:tc>
          <w:tcPr>
            <w:tcW w:w="2268"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jc w:val="center"/>
              <w:rPr>
                <w:rFonts w:ascii="Times New Roman" w:hAnsi="Times New Roman" w:cs="Times New Roman"/>
                <w:sz w:val="24"/>
                <w:szCs w:val="24"/>
              </w:rPr>
            </w:pPr>
            <w:r w:rsidRPr="00A57E8A">
              <w:rPr>
                <w:rFonts w:ascii="Times New Roman" w:hAnsi="Times New Roman" w:cs="Times New Roman"/>
                <w:sz w:val="24"/>
                <w:szCs w:val="24"/>
              </w:rPr>
              <w:t>Ст. воспитатель</w:t>
            </w:r>
          </w:p>
        </w:tc>
      </w:tr>
      <w:tr w:rsidR="0019492C" w:rsidRPr="00A57E8A" w:rsidTr="004B32AC">
        <w:trPr>
          <w:trHeight w:val="456"/>
        </w:trPr>
        <w:tc>
          <w:tcPr>
            <w:tcW w:w="568" w:type="dxa"/>
            <w:tcBorders>
              <w:top w:val="single" w:sz="4" w:space="0" w:color="000000"/>
              <w:left w:val="single" w:sz="4" w:space="0" w:color="000000"/>
              <w:bottom w:val="single" w:sz="4" w:space="0" w:color="000000"/>
              <w:right w:val="single" w:sz="4" w:space="0" w:color="000000"/>
            </w:tcBorders>
          </w:tcPr>
          <w:p w:rsidR="0019492C" w:rsidRPr="00A57E8A" w:rsidRDefault="0019492C" w:rsidP="00A320E7">
            <w:pPr>
              <w:pStyle w:val="a8"/>
              <w:numPr>
                <w:ilvl w:val="0"/>
                <w:numId w:val="35"/>
              </w:numPr>
              <w:spacing w:after="0" w:line="240" w:lineRule="auto"/>
              <w:ind w:hanging="927"/>
              <w:jc w:val="center"/>
              <w:rPr>
                <w:rFonts w:ascii="Times New Roman" w:eastAsiaTheme="minorEastAsia" w:hAnsi="Times New Roman"/>
                <w:sz w:val="24"/>
                <w:szCs w:val="24"/>
              </w:rPr>
            </w:pPr>
          </w:p>
        </w:tc>
        <w:tc>
          <w:tcPr>
            <w:tcW w:w="5251"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rPr>
                <w:rFonts w:ascii="Times New Roman" w:hAnsi="Times New Roman" w:cs="Times New Roman"/>
                <w:sz w:val="24"/>
                <w:szCs w:val="24"/>
              </w:rPr>
            </w:pPr>
            <w:r w:rsidRPr="00A57E8A">
              <w:rPr>
                <w:rFonts w:ascii="Times New Roman" w:hAnsi="Times New Roman" w:cs="Times New Roman"/>
                <w:sz w:val="24"/>
                <w:szCs w:val="24"/>
              </w:rPr>
              <w:t>Развлечения на тему БДД и ОБЖ, постановка театральных представлений.</w:t>
            </w:r>
          </w:p>
        </w:tc>
        <w:tc>
          <w:tcPr>
            <w:tcW w:w="1560"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jc w:val="center"/>
              <w:rPr>
                <w:rFonts w:ascii="Times New Roman" w:hAnsi="Times New Roman" w:cs="Times New Roman"/>
                <w:sz w:val="24"/>
                <w:szCs w:val="24"/>
              </w:rPr>
            </w:pPr>
            <w:r w:rsidRPr="00A57E8A">
              <w:rPr>
                <w:rFonts w:ascii="Times New Roman" w:hAnsi="Times New Roman" w:cs="Times New Roman"/>
                <w:sz w:val="24"/>
                <w:szCs w:val="24"/>
              </w:rPr>
              <w:t>В течение года</w:t>
            </w:r>
          </w:p>
        </w:tc>
        <w:tc>
          <w:tcPr>
            <w:tcW w:w="2268"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jc w:val="center"/>
              <w:rPr>
                <w:rFonts w:ascii="Times New Roman" w:hAnsi="Times New Roman" w:cs="Times New Roman"/>
                <w:sz w:val="24"/>
                <w:szCs w:val="24"/>
              </w:rPr>
            </w:pPr>
            <w:r w:rsidRPr="00A57E8A">
              <w:rPr>
                <w:rFonts w:ascii="Times New Roman" w:hAnsi="Times New Roman" w:cs="Times New Roman"/>
                <w:sz w:val="24"/>
                <w:szCs w:val="24"/>
              </w:rPr>
              <w:t>Музыкальный руководитель</w:t>
            </w:r>
          </w:p>
        </w:tc>
      </w:tr>
      <w:tr w:rsidR="0019492C" w:rsidRPr="00A57E8A" w:rsidTr="004B32AC">
        <w:trPr>
          <w:trHeight w:val="456"/>
        </w:trPr>
        <w:tc>
          <w:tcPr>
            <w:tcW w:w="568" w:type="dxa"/>
            <w:tcBorders>
              <w:top w:val="single" w:sz="4" w:space="0" w:color="000000"/>
              <w:left w:val="single" w:sz="4" w:space="0" w:color="000000"/>
              <w:bottom w:val="single" w:sz="4" w:space="0" w:color="000000"/>
              <w:right w:val="single" w:sz="4" w:space="0" w:color="000000"/>
            </w:tcBorders>
          </w:tcPr>
          <w:p w:rsidR="0019492C" w:rsidRPr="00A57E8A" w:rsidRDefault="0019492C" w:rsidP="00A320E7">
            <w:pPr>
              <w:pStyle w:val="a8"/>
              <w:numPr>
                <w:ilvl w:val="0"/>
                <w:numId w:val="35"/>
              </w:numPr>
              <w:spacing w:after="0" w:line="240" w:lineRule="auto"/>
              <w:ind w:hanging="927"/>
              <w:jc w:val="center"/>
              <w:rPr>
                <w:rFonts w:ascii="Times New Roman" w:eastAsiaTheme="minorEastAsia" w:hAnsi="Times New Roman"/>
                <w:sz w:val="24"/>
                <w:szCs w:val="24"/>
              </w:rPr>
            </w:pPr>
          </w:p>
        </w:tc>
        <w:tc>
          <w:tcPr>
            <w:tcW w:w="5251"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jc w:val="both"/>
              <w:rPr>
                <w:rFonts w:ascii="Times New Roman" w:hAnsi="Times New Roman" w:cs="Times New Roman"/>
                <w:sz w:val="24"/>
                <w:szCs w:val="24"/>
              </w:rPr>
            </w:pPr>
            <w:r w:rsidRPr="00A57E8A">
              <w:rPr>
                <w:rFonts w:ascii="Times New Roman" w:hAnsi="Times New Roman" w:cs="Times New Roman"/>
                <w:sz w:val="24"/>
                <w:szCs w:val="24"/>
              </w:rPr>
              <w:t>Мероприятия п</w:t>
            </w:r>
            <w:r w:rsidR="006A545C" w:rsidRPr="00A57E8A">
              <w:rPr>
                <w:rFonts w:ascii="Times New Roman" w:hAnsi="Times New Roman" w:cs="Times New Roman"/>
                <w:sz w:val="24"/>
                <w:szCs w:val="24"/>
              </w:rPr>
              <w:t>о изучению БДД: игры, викторины</w:t>
            </w:r>
            <w:r w:rsidR="006A545C" w:rsidRPr="00A57E8A">
              <w:rPr>
                <w:rFonts w:ascii="Times New Roman" w:hAnsi="Times New Roman" w:cs="Times New Roman"/>
                <w:sz w:val="24"/>
                <w:szCs w:val="24"/>
                <w:lang w:val="tt-RU"/>
              </w:rPr>
              <w:t>,</w:t>
            </w:r>
            <w:r w:rsidRPr="00A57E8A">
              <w:rPr>
                <w:rFonts w:ascii="Times New Roman" w:hAnsi="Times New Roman" w:cs="Times New Roman"/>
                <w:sz w:val="24"/>
                <w:szCs w:val="24"/>
              </w:rPr>
              <w:t xml:space="preserve"> конкурсы, турни</w:t>
            </w:r>
            <w:r w:rsidR="001F0453" w:rsidRPr="00A57E8A">
              <w:rPr>
                <w:rFonts w:ascii="Times New Roman" w:hAnsi="Times New Roman" w:cs="Times New Roman"/>
                <w:sz w:val="24"/>
                <w:szCs w:val="24"/>
              </w:rPr>
              <w:t>ры, экскурсии, участие в акциях</w:t>
            </w:r>
            <w:r w:rsidRPr="00A57E8A">
              <w:rPr>
                <w:rFonts w:ascii="Times New Roman" w:hAnsi="Times New Roman" w:cs="Times New Roman"/>
                <w:sz w:val="24"/>
                <w:szCs w:val="24"/>
              </w:rPr>
              <w:t>, тематические недели .</w:t>
            </w:r>
          </w:p>
        </w:tc>
        <w:tc>
          <w:tcPr>
            <w:tcW w:w="1560"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jc w:val="center"/>
              <w:rPr>
                <w:rFonts w:ascii="Times New Roman" w:hAnsi="Times New Roman" w:cs="Times New Roman"/>
                <w:sz w:val="24"/>
                <w:szCs w:val="24"/>
              </w:rPr>
            </w:pPr>
            <w:r w:rsidRPr="00A57E8A">
              <w:rPr>
                <w:rFonts w:ascii="Times New Roman" w:hAnsi="Times New Roman" w:cs="Times New Roman"/>
                <w:sz w:val="24"/>
                <w:szCs w:val="24"/>
              </w:rPr>
              <w:t>В течение года</w:t>
            </w:r>
          </w:p>
        </w:tc>
        <w:tc>
          <w:tcPr>
            <w:tcW w:w="2268"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jc w:val="center"/>
              <w:rPr>
                <w:rFonts w:ascii="Times New Roman" w:hAnsi="Times New Roman" w:cs="Times New Roman"/>
                <w:sz w:val="24"/>
                <w:szCs w:val="24"/>
              </w:rPr>
            </w:pPr>
            <w:r w:rsidRPr="00A57E8A">
              <w:rPr>
                <w:rFonts w:ascii="Times New Roman" w:hAnsi="Times New Roman" w:cs="Times New Roman"/>
                <w:sz w:val="24"/>
                <w:szCs w:val="24"/>
              </w:rPr>
              <w:t>Воспитатели</w:t>
            </w:r>
          </w:p>
        </w:tc>
      </w:tr>
      <w:tr w:rsidR="0019492C" w:rsidRPr="00A57E8A" w:rsidTr="004B32AC">
        <w:trPr>
          <w:trHeight w:val="350"/>
        </w:trPr>
        <w:tc>
          <w:tcPr>
            <w:tcW w:w="9647" w:type="dxa"/>
            <w:gridSpan w:val="7"/>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jc w:val="center"/>
              <w:rPr>
                <w:rFonts w:ascii="Times New Roman" w:hAnsi="Times New Roman" w:cs="Times New Roman"/>
                <w:b/>
                <w:sz w:val="24"/>
                <w:szCs w:val="24"/>
              </w:rPr>
            </w:pPr>
            <w:r w:rsidRPr="00A57E8A">
              <w:rPr>
                <w:rFonts w:ascii="Times New Roman" w:hAnsi="Times New Roman" w:cs="Times New Roman"/>
                <w:b/>
                <w:sz w:val="24"/>
                <w:szCs w:val="24"/>
              </w:rPr>
              <w:t>Работа с родителями</w:t>
            </w:r>
          </w:p>
        </w:tc>
      </w:tr>
      <w:tr w:rsidR="0019492C" w:rsidRPr="00A57E8A" w:rsidTr="004B32AC">
        <w:trPr>
          <w:trHeight w:val="456"/>
        </w:trPr>
        <w:tc>
          <w:tcPr>
            <w:tcW w:w="568" w:type="dxa"/>
            <w:tcBorders>
              <w:top w:val="single" w:sz="4" w:space="0" w:color="000000"/>
              <w:left w:val="single" w:sz="4" w:space="0" w:color="000000"/>
              <w:bottom w:val="single" w:sz="4" w:space="0" w:color="000000"/>
              <w:right w:val="single" w:sz="4" w:space="0" w:color="000000"/>
            </w:tcBorders>
          </w:tcPr>
          <w:p w:rsidR="0019492C" w:rsidRPr="00A57E8A" w:rsidRDefault="0019492C" w:rsidP="00A320E7">
            <w:pPr>
              <w:pStyle w:val="a8"/>
              <w:numPr>
                <w:ilvl w:val="0"/>
                <w:numId w:val="36"/>
              </w:numPr>
              <w:spacing w:after="0" w:line="240" w:lineRule="auto"/>
              <w:ind w:hanging="927"/>
              <w:jc w:val="center"/>
              <w:rPr>
                <w:rFonts w:ascii="Times New Roman" w:eastAsiaTheme="minorEastAsia" w:hAnsi="Times New Roman"/>
                <w:sz w:val="24"/>
                <w:szCs w:val="24"/>
              </w:rPr>
            </w:pPr>
          </w:p>
        </w:tc>
        <w:tc>
          <w:tcPr>
            <w:tcW w:w="5251"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jc w:val="both"/>
              <w:rPr>
                <w:rFonts w:ascii="Times New Roman" w:hAnsi="Times New Roman" w:cs="Times New Roman"/>
                <w:sz w:val="24"/>
                <w:szCs w:val="24"/>
              </w:rPr>
            </w:pPr>
            <w:r w:rsidRPr="00A57E8A">
              <w:rPr>
                <w:rFonts w:ascii="Times New Roman" w:hAnsi="Times New Roman" w:cs="Times New Roman"/>
                <w:sz w:val="24"/>
                <w:szCs w:val="24"/>
              </w:rPr>
              <w:t xml:space="preserve">Групповые родительские собрания. Включить вопрос на тему «Как научить ребенка безопасному поведению на улице». </w:t>
            </w:r>
          </w:p>
        </w:tc>
        <w:tc>
          <w:tcPr>
            <w:tcW w:w="1560"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jc w:val="center"/>
              <w:rPr>
                <w:rFonts w:ascii="Times New Roman" w:hAnsi="Times New Roman" w:cs="Times New Roman"/>
                <w:sz w:val="24"/>
                <w:szCs w:val="24"/>
              </w:rPr>
            </w:pPr>
            <w:r w:rsidRPr="00A57E8A">
              <w:rPr>
                <w:rFonts w:ascii="Times New Roman" w:hAnsi="Times New Roman" w:cs="Times New Roman"/>
                <w:sz w:val="24"/>
                <w:szCs w:val="24"/>
              </w:rPr>
              <w:t>Январь, май</w:t>
            </w:r>
          </w:p>
        </w:tc>
        <w:tc>
          <w:tcPr>
            <w:tcW w:w="2268"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jc w:val="center"/>
              <w:rPr>
                <w:rFonts w:ascii="Times New Roman" w:hAnsi="Times New Roman" w:cs="Times New Roman"/>
                <w:sz w:val="24"/>
                <w:szCs w:val="24"/>
              </w:rPr>
            </w:pPr>
            <w:r w:rsidRPr="00A57E8A">
              <w:rPr>
                <w:rFonts w:ascii="Times New Roman" w:hAnsi="Times New Roman" w:cs="Times New Roman"/>
                <w:sz w:val="24"/>
                <w:szCs w:val="24"/>
              </w:rPr>
              <w:t>Педагоги ДОУ</w:t>
            </w:r>
          </w:p>
        </w:tc>
      </w:tr>
      <w:tr w:rsidR="0019492C" w:rsidRPr="00A57E8A" w:rsidTr="004B32AC">
        <w:trPr>
          <w:trHeight w:val="456"/>
        </w:trPr>
        <w:tc>
          <w:tcPr>
            <w:tcW w:w="568" w:type="dxa"/>
            <w:tcBorders>
              <w:top w:val="single" w:sz="4" w:space="0" w:color="000000"/>
              <w:left w:val="single" w:sz="4" w:space="0" w:color="000000"/>
              <w:bottom w:val="single" w:sz="4" w:space="0" w:color="000000"/>
              <w:right w:val="single" w:sz="4" w:space="0" w:color="000000"/>
            </w:tcBorders>
          </w:tcPr>
          <w:p w:rsidR="0019492C" w:rsidRPr="00A57E8A" w:rsidRDefault="0019492C" w:rsidP="00A320E7">
            <w:pPr>
              <w:pStyle w:val="a8"/>
              <w:numPr>
                <w:ilvl w:val="0"/>
                <w:numId w:val="36"/>
              </w:numPr>
              <w:spacing w:after="0" w:line="240" w:lineRule="auto"/>
              <w:ind w:hanging="927"/>
              <w:jc w:val="center"/>
              <w:rPr>
                <w:rFonts w:ascii="Times New Roman" w:eastAsiaTheme="minorEastAsia" w:hAnsi="Times New Roman"/>
                <w:sz w:val="24"/>
                <w:szCs w:val="24"/>
              </w:rPr>
            </w:pPr>
          </w:p>
        </w:tc>
        <w:tc>
          <w:tcPr>
            <w:tcW w:w="5251"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jc w:val="both"/>
              <w:rPr>
                <w:rFonts w:ascii="Times New Roman" w:hAnsi="Times New Roman" w:cs="Times New Roman"/>
                <w:sz w:val="24"/>
                <w:szCs w:val="24"/>
              </w:rPr>
            </w:pPr>
            <w:r w:rsidRPr="00A57E8A">
              <w:rPr>
                <w:rFonts w:ascii="Times New Roman" w:hAnsi="Times New Roman" w:cs="Times New Roman"/>
                <w:sz w:val="24"/>
                <w:szCs w:val="24"/>
              </w:rPr>
              <w:t>Консультация «Правила поведения взрослых и детей на дорогах».</w:t>
            </w:r>
          </w:p>
        </w:tc>
        <w:tc>
          <w:tcPr>
            <w:tcW w:w="1560"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jc w:val="center"/>
              <w:rPr>
                <w:rFonts w:ascii="Times New Roman" w:hAnsi="Times New Roman" w:cs="Times New Roman"/>
                <w:sz w:val="24"/>
                <w:szCs w:val="24"/>
              </w:rPr>
            </w:pPr>
            <w:r w:rsidRPr="00A57E8A">
              <w:rPr>
                <w:rFonts w:ascii="Times New Roman" w:hAnsi="Times New Roman" w:cs="Times New Roman"/>
                <w:sz w:val="24"/>
                <w:szCs w:val="24"/>
              </w:rPr>
              <w:t>Май</w:t>
            </w:r>
          </w:p>
        </w:tc>
        <w:tc>
          <w:tcPr>
            <w:tcW w:w="2268"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jc w:val="center"/>
              <w:rPr>
                <w:rFonts w:ascii="Times New Roman" w:hAnsi="Times New Roman" w:cs="Times New Roman"/>
                <w:sz w:val="24"/>
                <w:szCs w:val="24"/>
              </w:rPr>
            </w:pPr>
            <w:r w:rsidRPr="00A57E8A">
              <w:rPr>
                <w:rFonts w:ascii="Times New Roman" w:hAnsi="Times New Roman" w:cs="Times New Roman"/>
                <w:sz w:val="24"/>
                <w:szCs w:val="24"/>
              </w:rPr>
              <w:t>Ст. воспитатель</w:t>
            </w:r>
          </w:p>
        </w:tc>
      </w:tr>
      <w:tr w:rsidR="0019492C" w:rsidRPr="00A57E8A" w:rsidTr="004B32AC">
        <w:trPr>
          <w:trHeight w:val="456"/>
        </w:trPr>
        <w:tc>
          <w:tcPr>
            <w:tcW w:w="568" w:type="dxa"/>
            <w:tcBorders>
              <w:top w:val="single" w:sz="4" w:space="0" w:color="000000"/>
              <w:left w:val="single" w:sz="4" w:space="0" w:color="000000"/>
              <w:bottom w:val="single" w:sz="4" w:space="0" w:color="000000"/>
              <w:right w:val="single" w:sz="4" w:space="0" w:color="000000"/>
            </w:tcBorders>
          </w:tcPr>
          <w:p w:rsidR="0019492C" w:rsidRPr="00A57E8A" w:rsidRDefault="0019492C" w:rsidP="00A320E7">
            <w:pPr>
              <w:pStyle w:val="a8"/>
              <w:numPr>
                <w:ilvl w:val="0"/>
                <w:numId w:val="36"/>
              </w:numPr>
              <w:spacing w:after="0" w:line="240" w:lineRule="auto"/>
              <w:ind w:hanging="927"/>
              <w:jc w:val="center"/>
              <w:rPr>
                <w:rFonts w:ascii="Times New Roman" w:eastAsiaTheme="minorEastAsia" w:hAnsi="Times New Roman"/>
                <w:sz w:val="24"/>
                <w:szCs w:val="24"/>
              </w:rPr>
            </w:pPr>
          </w:p>
        </w:tc>
        <w:tc>
          <w:tcPr>
            <w:tcW w:w="5251"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jc w:val="both"/>
              <w:rPr>
                <w:rFonts w:ascii="Times New Roman" w:hAnsi="Times New Roman" w:cs="Times New Roman"/>
                <w:sz w:val="24"/>
                <w:szCs w:val="24"/>
              </w:rPr>
            </w:pPr>
            <w:r w:rsidRPr="00A57E8A">
              <w:rPr>
                <w:rFonts w:ascii="Times New Roman" w:hAnsi="Times New Roman" w:cs="Times New Roman"/>
                <w:sz w:val="24"/>
                <w:szCs w:val="24"/>
              </w:rPr>
              <w:t xml:space="preserve">Профилактическая работа по предупреждению ДТП посредствам наглядной агитации (родительские уголки, стенд, папки-передвижки). </w:t>
            </w:r>
          </w:p>
          <w:p w:rsidR="0019492C" w:rsidRPr="00A57E8A" w:rsidRDefault="0019492C" w:rsidP="00CD7CB9">
            <w:pPr>
              <w:spacing w:after="0" w:line="240" w:lineRule="auto"/>
              <w:jc w:val="both"/>
              <w:rPr>
                <w:rFonts w:ascii="Times New Roman" w:hAnsi="Times New Roman" w:cs="Times New Roman"/>
                <w:sz w:val="24"/>
                <w:szCs w:val="24"/>
              </w:rPr>
            </w:pPr>
            <w:r w:rsidRPr="00A57E8A">
              <w:rPr>
                <w:rFonts w:ascii="Times New Roman" w:hAnsi="Times New Roman" w:cs="Times New Roman"/>
                <w:sz w:val="24"/>
                <w:szCs w:val="24"/>
              </w:rPr>
              <w:t>Выпуск стенгазет «Дорога, транспорт, пешеход», «Азбука безопасности».</w:t>
            </w:r>
          </w:p>
        </w:tc>
        <w:tc>
          <w:tcPr>
            <w:tcW w:w="1560"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jc w:val="center"/>
              <w:rPr>
                <w:rFonts w:ascii="Times New Roman" w:hAnsi="Times New Roman" w:cs="Times New Roman"/>
                <w:sz w:val="24"/>
                <w:szCs w:val="24"/>
              </w:rPr>
            </w:pPr>
            <w:r w:rsidRPr="00A57E8A">
              <w:rPr>
                <w:rFonts w:ascii="Times New Roman" w:hAnsi="Times New Roman" w:cs="Times New Roman"/>
                <w:sz w:val="24"/>
                <w:szCs w:val="24"/>
              </w:rPr>
              <w:t>В течение года</w:t>
            </w:r>
          </w:p>
        </w:tc>
        <w:tc>
          <w:tcPr>
            <w:tcW w:w="2268"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jc w:val="center"/>
              <w:rPr>
                <w:rFonts w:ascii="Times New Roman" w:hAnsi="Times New Roman" w:cs="Times New Roman"/>
                <w:sz w:val="24"/>
                <w:szCs w:val="24"/>
              </w:rPr>
            </w:pPr>
            <w:r w:rsidRPr="00A57E8A">
              <w:rPr>
                <w:rFonts w:ascii="Times New Roman" w:hAnsi="Times New Roman" w:cs="Times New Roman"/>
                <w:sz w:val="24"/>
                <w:szCs w:val="24"/>
              </w:rPr>
              <w:t>Педагоги ДОУ</w:t>
            </w:r>
          </w:p>
          <w:p w:rsidR="0019492C" w:rsidRPr="00A57E8A" w:rsidRDefault="0019492C" w:rsidP="00CD7CB9">
            <w:pPr>
              <w:spacing w:after="0" w:line="240" w:lineRule="auto"/>
              <w:jc w:val="center"/>
              <w:rPr>
                <w:rFonts w:ascii="Times New Roman" w:hAnsi="Times New Roman" w:cs="Times New Roman"/>
                <w:sz w:val="24"/>
                <w:szCs w:val="24"/>
              </w:rPr>
            </w:pPr>
          </w:p>
        </w:tc>
      </w:tr>
      <w:tr w:rsidR="0019492C" w:rsidRPr="00A57E8A" w:rsidTr="004B32AC">
        <w:trPr>
          <w:trHeight w:val="456"/>
        </w:trPr>
        <w:tc>
          <w:tcPr>
            <w:tcW w:w="568" w:type="dxa"/>
            <w:tcBorders>
              <w:top w:val="single" w:sz="4" w:space="0" w:color="000000"/>
              <w:left w:val="single" w:sz="4" w:space="0" w:color="000000"/>
              <w:bottom w:val="single" w:sz="4" w:space="0" w:color="000000"/>
              <w:right w:val="single" w:sz="4" w:space="0" w:color="000000"/>
            </w:tcBorders>
          </w:tcPr>
          <w:p w:rsidR="0019492C" w:rsidRPr="00A57E8A" w:rsidRDefault="0019492C" w:rsidP="00A320E7">
            <w:pPr>
              <w:pStyle w:val="a8"/>
              <w:numPr>
                <w:ilvl w:val="0"/>
                <w:numId w:val="36"/>
              </w:numPr>
              <w:spacing w:after="0" w:line="240" w:lineRule="auto"/>
              <w:ind w:hanging="927"/>
              <w:jc w:val="center"/>
              <w:rPr>
                <w:rFonts w:ascii="Times New Roman" w:eastAsiaTheme="minorEastAsia" w:hAnsi="Times New Roman"/>
                <w:sz w:val="24"/>
                <w:szCs w:val="24"/>
              </w:rPr>
            </w:pPr>
          </w:p>
        </w:tc>
        <w:tc>
          <w:tcPr>
            <w:tcW w:w="5251"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jc w:val="both"/>
              <w:rPr>
                <w:rFonts w:ascii="Times New Roman" w:hAnsi="Times New Roman" w:cs="Times New Roman"/>
                <w:sz w:val="24"/>
                <w:szCs w:val="24"/>
              </w:rPr>
            </w:pPr>
            <w:r w:rsidRPr="00A57E8A">
              <w:rPr>
                <w:rFonts w:ascii="Times New Roman" w:hAnsi="Times New Roman" w:cs="Times New Roman"/>
                <w:sz w:val="24"/>
                <w:szCs w:val="24"/>
              </w:rPr>
              <w:t>Привлечение родителей к созданию развивающей среды по БДД.</w:t>
            </w:r>
          </w:p>
        </w:tc>
        <w:tc>
          <w:tcPr>
            <w:tcW w:w="1560"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jc w:val="center"/>
              <w:rPr>
                <w:rFonts w:ascii="Times New Roman" w:hAnsi="Times New Roman" w:cs="Times New Roman"/>
                <w:sz w:val="24"/>
                <w:szCs w:val="24"/>
              </w:rPr>
            </w:pPr>
            <w:r w:rsidRPr="00A57E8A">
              <w:rPr>
                <w:rFonts w:ascii="Times New Roman" w:hAnsi="Times New Roman" w:cs="Times New Roman"/>
                <w:sz w:val="24"/>
                <w:szCs w:val="24"/>
              </w:rPr>
              <w:t>В течение года</w:t>
            </w:r>
          </w:p>
        </w:tc>
        <w:tc>
          <w:tcPr>
            <w:tcW w:w="2268" w:type="dxa"/>
            <w:gridSpan w:val="2"/>
            <w:tcBorders>
              <w:top w:val="single" w:sz="4" w:space="0" w:color="000000"/>
              <w:left w:val="single" w:sz="4" w:space="0" w:color="000000"/>
              <w:bottom w:val="single" w:sz="4" w:space="0" w:color="000000"/>
              <w:right w:val="single" w:sz="4" w:space="0" w:color="000000"/>
            </w:tcBorders>
          </w:tcPr>
          <w:p w:rsidR="0019492C" w:rsidRPr="00A57E8A" w:rsidRDefault="0019492C" w:rsidP="00CD7CB9">
            <w:pPr>
              <w:spacing w:after="0" w:line="240" w:lineRule="auto"/>
              <w:jc w:val="center"/>
              <w:rPr>
                <w:rFonts w:ascii="Times New Roman" w:hAnsi="Times New Roman" w:cs="Times New Roman"/>
                <w:sz w:val="24"/>
                <w:szCs w:val="24"/>
              </w:rPr>
            </w:pPr>
            <w:r w:rsidRPr="00A57E8A">
              <w:rPr>
                <w:rFonts w:ascii="Times New Roman" w:hAnsi="Times New Roman" w:cs="Times New Roman"/>
                <w:sz w:val="24"/>
                <w:szCs w:val="24"/>
              </w:rPr>
              <w:t>Педагоги ДОУ</w:t>
            </w:r>
          </w:p>
        </w:tc>
      </w:tr>
    </w:tbl>
    <w:p w:rsidR="008679AD" w:rsidRPr="00A57E8A" w:rsidRDefault="008679AD" w:rsidP="00CD7CB9">
      <w:pPr>
        <w:pStyle w:val="af"/>
        <w:tabs>
          <w:tab w:val="left" w:pos="284"/>
          <w:tab w:val="left" w:pos="709"/>
          <w:tab w:val="left" w:pos="993"/>
        </w:tabs>
        <w:suppressAutoHyphens/>
        <w:spacing w:before="0" w:beforeAutospacing="0" w:after="0" w:afterAutospacing="0"/>
        <w:ind w:left="567"/>
        <w:contextualSpacing/>
        <w:jc w:val="both"/>
        <w:rPr>
          <w:color w:val="FF0000"/>
        </w:rPr>
      </w:pPr>
    </w:p>
    <w:p w:rsidR="00514366" w:rsidRPr="00A57E8A" w:rsidRDefault="00514366" w:rsidP="00CD7CB9">
      <w:pPr>
        <w:pStyle w:val="ab"/>
        <w:ind w:left="-142"/>
        <w:rPr>
          <w:rFonts w:ascii="Times New Roman" w:hAnsi="Times New Roman" w:cs="Times New Roman"/>
          <w:b/>
          <w:i w:val="0"/>
          <w:sz w:val="24"/>
          <w:szCs w:val="24"/>
          <w:lang w:val="ru-RU"/>
        </w:rPr>
      </w:pPr>
      <w:r w:rsidRPr="00A57E8A">
        <w:rPr>
          <w:rFonts w:ascii="Times New Roman" w:hAnsi="Times New Roman" w:cs="Times New Roman"/>
          <w:b/>
          <w:i w:val="0"/>
          <w:sz w:val="24"/>
          <w:szCs w:val="24"/>
          <w:lang w:val="tt-RU"/>
        </w:rPr>
        <w:t>10</w:t>
      </w:r>
      <w:r w:rsidRPr="00A57E8A">
        <w:rPr>
          <w:rFonts w:ascii="Times New Roman" w:hAnsi="Times New Roman" w:cs="Times New Roman"/>
          <w:b/>
          <w:i w:val="0"/>
          <w:sz w:val="24"/>
          <w:szCs w:val="24"/>
          <w:lang w:val="ru-RU"/>
        </w:rPr>
        <w:t>. ОРГАНИЗАЦИЯ ДОПОЛНИТЕЛЬНЫХ ПЛАТНЫХ ОБРАЗОВАТЕЛЬНЫХ УСЛУГ</w:t>
      </w:r>
    </w:p>
    <w:tbl>
      <w:tblPr>
        <w:tblW w:w="964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5244"/>
        <w:gridCol w:w="7"/>
        <w:gridCol w:w="1553"/>
        <w:gridCol w:w="7"/>
        <w:gridCol w:w="2261"/>
        <w:gridCol w:w="7"/>
      </w:tblGrid>
      <w:tr w:rsidR="00514366" w:rsidRPr="00A57E8A" w:rsidTr="00270AD0">
        <w:trPr>
          <w:gridAfter w:val="1"/>
          <w:wAfter w:w="7" w:type="dxa"/>
          <w:trHeight w:val="456"/>
        </w:trPr>
        <w:tc>
          <w:tcPr>
            <w:tcW w:w="568" w:type="dxa"/>
            <w:tcBorders>
              <w:top w:val="single" w:sz="4" w:space="0" w:color="000000"/>
              <w:left w:val="single" w:sz="4" w:space="0" w:color="000000"/>
              <w:bottom w:val="single" w:sz="4" w:space="0" w:color="000000"/>
              <w:right w:val="single" w:sz="4" w:space="0" w:color="000000"/>
            </w:tcBorders>
          </w:tcPr>
          <w:p w:rsidR="00514366" w:rsidRPr="00A57E8A" w:rsidRDefault="00514366" w:rsidP="00CD7CB9">
            <w:pPr>
              <w:pStyle w:val="a8"/>
              <w:spacing w:after="0" w:line="240" w:lineRule="auto"/>
              <w:ind w:left="34"/>
              <w:jc w:val="center"/>
              <w:rPr>
                <w:rFonts w:ascii="Times New Roman" w:hAnsi="Times New Roman"/>
                <w:b/>
                <w:sz w:val="24"/>
                <w:szCs w:val="24"/>
              </w:rPr>
            </w:pPr>
            <w:r w:rsidRPr="00A57E8A">
              <w:rPr>
                <w:rFonts w:ascii="Times New Roman" w:hAnsi="Times New Roman"/>
                <w:b/>
                <w:sz w:val="24"/>
                <w:szCs w:val="24"/>
              </w:rPr>
              <w:t>№</w:t>
            </w:r>
          </w:p>
        </w:tc>
        <w:tc>
          <w:tcPr>
            <w:tcW w:w="5244" w:type="dxa"/>
            <w:tcBorders>
              <w:top w:val="single" w:sz="4" w:space="0" w:color="000000"/>
              <w:left w:val="single" w:sz="4" w:space="0" w:color="000000"/>
              <w:bottom w:val="single" w:sz="4" w:space="0" w:color="000000"/>
              <w:right w:val="single" w:sz="4" w:space="0" w:color="000000"/>
            </w:tcBorders>
          </w:tcPr>
          <w:p w:rsidR="00514366" w:rsidRPr="00A57E8A" w:rsidRDefault="00514366" w:rsidP="00CD7CB9">
            <w:pPr>
              <w:spacing w:after="0" w:line="240" w:lineRule="auto"/>
              <w:contextualSpacing/>
              <w:jc w:val="center"/>
              <w:rPr>
                <w:rFonts w:ascii="Times New Roman" w:hAnsi="Times New Roman" w:cs="Times New Roman"/>
                <w:b/>
                <w:i/>
                <w:sz w:val="24"/>
                <w:szCs w:val="24"/>
              </w:rPr>
            </w:pPr>
            <w:r w:rsidRPr="00A57E8A">
              <w:rPr>
                <w:rFonts w:ascii="Times New Roman" w:hAnsi="Times New Roman" w:cs="Times New Roman"/>
                <w:b/>
                <w:sz w:val="24"/>
                <w:szCs w:val="24"/>
              </w:rPr>
              <w:t>Содержание работы</w:t>
            </w:r>
          </w:p>
        </w:tc>
        <w:tc>
          <w:tcPr>
            <w:tcW w:w="1560" w:type="dxa"/>
            <w:gridSpan w:val="2"/>
            <w:tcBorders>
              <w:top w:val="single" w:sz="4" w:space="0" w:color="000000"/>
              <w:left w:val="single" w:sz="4" w:space="0" w:color="000000"/>
              <w:bottom w:val="single" w:sz="4" w:space="0" w:color="000000"/>
              <w:right w:val="single" w:sz="4" w:space="0" w:color="000000"/>
            </w:tcBorders>
          </w:tcPr>
          <w:p w:rsidR="00514366" w:rsidRPr="00A57E8A" w:rsidRDefault="00514366" w:rsidP="00CD7CB9">
            <w:pPr>
              <w:pStyle w:val="ab"/>
              <w:jc w:val="center"/>
              <w:rPr>
                <w:rFonts w:ascii="Times New Roman" w:hAnsi="Times New Roman" w:cs="Times New Roman"/>
                <w:b/>
                <w:i w:val="0"/>
                <w:sz w:val="24"/>
                <w:szCs w:val="24"/>
                <w:lang w:val="ru-RU"/>
              </w:rPr>
            </w:pPr>
            <w:r w:rsidRPr="00A57E8A">
              <w:rPr>
                <w:rFonts w:ascii="Times New Roman" w:hAnsi="Times New Roman" w:cs="Times New Roman"/>
                <w:b/>
                <w:i w:val="0"/>
                <w:sz w:val="24"/>
                <w:szCs w:val="24"/>
                <w:lang w:val="ru-RU"/>
              </w:rPr>
              <w:t>Сроки</w:t>
            </w:r>
          </w:p>
        </w:tc>
        <w:tc>
          <w:tcPr>
            <w:tcW w:w="2268" w:type="dxa"/>
            <w:gridSpan w:val="2"/>
            <w:tcBorders>
              <w:top w:val="single" w:sz="4" w:space="0" w:color="000000"/>
              <w:left w:val="single" w:sz="4" w:space="0" w:color="000000"/>
              <w:bottom w:val="single" w:sz="4" w:space="0" w:color="000000"/>
              <w:right w:val="single" w:sz="4" w:space="0" w:color="000000"/>
            </w:tcBorders>
          </w:tcPr>
          <w:p w:rsidR="00514366" w:rsidRPr="00A57E8A" w:rsidRDefault="00514366" w:rsidP="00CD7CB9">
            <w:pPr>
              <w:pStyle w:val="ab"/>
              <w:jc w:val="center"/>
              <w:rPr>
                <w:rFonts w:ascii="Times New Roman" w:hAnsi="Times New Roman" w:cs="Times New Roman"/>
                <w:b/>
                <w:i w:val="0"/>
                <w:sz w:val="24"/>
                <w:szCs w:val="24"/>
                <w:lang w:val="ru-RU"/>
              </w:rPr>
            </w:pPr>
            <w:r w:rsidRPr="00A57E8A">
              <w:rPr>
                <w:rFonts w:ascii="Times New Roman" w:hAnsi="Times New Roman" w:cs="Times New Roman"/>
                <w:b/>
                <w:i w:val="0"/>
                <w:sz w:val="24"/>
                <w:szCs w:val="24"/>
                <w:lang w:val="ru-RU"/>
              </w:rPr>
              <w:t>Ответственные</w:t>
            </w:r>
          </w:p>
        </w:tc>
      </w:tr>
      <w:tr w:rsidR="00514366" w:rsidRPr="00381F98" w:rsidTr="00270AD0">
        <w:trPr>
          <w:trHeight w:val="456"/>
        </w:trPr>
        <w:tc>
          <w:tcPr>
            <w:tcW w:w="568" w:type="dxa"/>
            <w:tcBorders>
              <w:top w:val="single" w:sz="4" w:space="0" w:color="000000"/>
              <w:left w:val="single" w:sz="4" w:space="0" w:color="000000"/>
              <w:bottom w:val="single" w:sz="4" w:space="0" w:color="000000"/>
              <w:right w:val="single" w:sz="4" w:space="0" w:color="000000"/>
            </w:tcBorders>
          </w:tcPr>
          <w:p w:rsidR="00514366" w:rsidRPr="00381F98" w:rsidRDefault="00514366" w:rsidP="00A320E7">
            <w:pPr>
              <w:pStyle w:val="a8"/>
              <w:numPr>
                <w:ilvl w:val="0"/>
                <w:numId w:val="27"/>
              </w:numPr>
              <w:spacing w:after="0" w:line="240" w:lineRule="auto"/>
              <w:ind w:hanging="927"/>
              <w:jc w:val="center"/>
              <w:rPr>
                <w:rFonts w:ascii="Times New Roman" w:eastAsiaTheme="minorEastAsia" w:hAnsi="Times New Roman"/>
                <w:iCs/>
                <w:sz w:val="24"/>
                <w:szCs w:val="24"/>
                <w:lang w:bidi="en-US"/>
              </w:rPr>
            </w:pPr>
          </w:p>
        </w:tc>
        <w:tc>
          <w:tcPr>
            <w:tcW w:w="5251" w:type="dxa"/>
            <w:gridSpan w:val="2"/>
            <w:tcBorders>
              <w:top w:val="single" w:sz="4" w:space="0" w:color="000000"/>
              <w:left w:val="single" w:sz="4" w:space="0" w:color="000000"/>
              <w:bottom w:val="single" w:sz="4" w:space="0" w:color="000000"/>
              <w:right w:val="single" w:sz="4" w:space="0" w:color="000000"/>
            </w:tcBorders>
          </w:tcPr>
          <w:p w:rsidR="00514366" w:rsidRPr="00A57E8A" w:rsidRDefault="00514366" w:rsidP="00CD7CB9">
            <w:pPr>
              <w:pStyle w:val="ab"/>
              <w:jc w:val="both"/>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Подготовка нормативно-правовых документов</w:t>
            </w:r>
            <w:r w:rsidR="00C136AB" w:rsidRPr="00A57E8A">
              <w:rPr>
                <w:rFonts w:ascii="Times New Roman" w:hAnsi="Times New Roman" w:cs="Times New Roman"/>
                <w:i w:val="0"/>
                <w:sz w:val="24"/>
                <w:szCs w:val="24"/>
                <w:lang w:val="ru-RU"/>
              </w:rPr>
              <w:t>.</w:t>
            </w:r>
          </w:p>
        </w:tc>
        <w:tc>
          <w:tcPr>
            <w:tcW w:w="1560" w:type="dxa"/>
            <w:gridSpan w:val="2"/>
            <w:tcBorders>
              <w:top w:val="single" w:sz="4" w:space="0" w:color="000000"/>
              <w:left w:val="single" w:sz="4" w:space="0" w:color="000000"/>
              <w:bottom w:val="single" w:sz="4" w:space="0" w:color="000000"/>
              <w:right w:val="single" w:sz="4" w:space="0" w:color="000000"/>
            </w:tcBorders>
          </w:tcPr>
          <w:p w:rsidR="00514366" w:rsidRPr="00A57E8A" w:rsidRDefault="00514366"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Сентябрь</w:t>
            </w:r>
          </w:p>
        </w:tc>
        <w:tc>
          <w:tcPr>
            <w:tcW w:w="2268" w:type="dxa"/>
            <w:gridSpan w:val="2"/>
            <w:tcBorders>
              <w:top w:val="single" w:sz="4" w:space="0" w:color="000000"/>
              <w:left w:val="single" w:sz="4" w:space="0" w:color="000000"/>
              <w:bottom w:val="single" w:sz="4" w:space="0" w:color="000000"/>
              <w:right w:val="single" w:sz="4" w:space="0" w:color="000000"/>
            </w:tcBorders>
          </w:tcPr>
          <w:p w:rsidR="00514366" w:rsidRPr="00A57E8A" w:rsidRDefault="00B81EE0" w:rsidP="00B81EE0">
            <w:pPr>
              <w:pStyle w:val="ab"/>
              <w:ind w:right="-101"/>
              <w:jc w:val="center"/>
              <w:rPr>
                <w:rFonts w:ascii="Times New Roman" w:hAnsi="Times New Roman" w:cs="Times New Roman"/>
                <w:i w:val="0"/>
                <w:sz w:val="24"/>
                <w:szCs w:val="24"/>
                <w:lang w:val="ru-RU"/>
              </w:rPr>
            </w:pPr>
            <w:r w:rsidRPr="00381F98">
              <w:rPr>
                <w:rFonts w:ascii="Times New Roman" w:hAnsi="Times New Roman" w:cs="Times New Roman"/>
                <w:i w:val="0"/>
                <w:sz w:val="24"/>
                <w:szCs w:val="24"/>
                <w:lang w:val="ru-RU"/>
              </w:rPr>
              <w:t>И.о.заведующего</w:t>
            </w:r>
          </w:p>
        </w:tc>
      </w:tr>
      <w:tr w:rsidR="00C136AB" w:rsidRPr="00381F98" w:rsidTr="00270AD0">
        <w:trPr>
          <w:trHeight w:val="456"/>
        </w:trPr>
        <w:tc>
          <w:tcPr>
            <w:tcW w:w="568" w:type="dxa"/>
            <w:tcBorders>
              <w:top w:val="single" w:sz="4" w:space="0" w:color="000000"/>
              <w:left w:val="single" w:sz="4" w:space="0" w:color="000000"/>
              <w:bottom w:val="single" w:sz="4" w:space="0" w:color="000000"/>
              <w:right w:val="single" w:sz="4" w:space="0" w:color="000000"/>
            </w:tcBorders>
          </w:tcPr>
          <w:p w:rsidR="00C136AB" w:rsidRPr="00381F98" w:rsidRDefault="00C136AB" w:rsidP="00A320E7">
            <w:pPr>
              <w:pStyle w:val="a8"/>
              <w:numPr>
                <w:ilvl w:val="0"/>
                <w:numId w:val="27"/>
              </w:numPr>
              <w:spacing w:after="0" w:line="240" w:lineRule="auto"/>
              <w:ind w:hanging="927"/>
              <w:jc w:val="center"/>
              <w:rPr>
                <w:rFonts w:ascii="Times New Roman" w:eastAsiaTheme="minorEastAsia" w:hAnsi="Times New Roman"/>
                <w:iCs/>
                <w:sz w:val="24"/>
                <w:szCs w:val="24"/>
                <w:lang w:bidi="en-US"/>
              </w:rPr>
            </w:pPr>
          </w:p>
        </w:tc>
        <w:tc>
          <w:tcPr>
            <w:tcW w:w="5251" w:type="dxa"/>
            <w:gridSpan w:val="2"/>
            <w:tcBorders>
              <w:top w:val="single" w:sz="4" w:space="0" w:color="000000"/>
              <w:left w:val="single" w:sz="4" w:space="0" w:color="000000"/>
              <w:bottom w:val="single" w:sz="4" w:space="0" w:color="000000"/>
              <w:right w:val="single" w:sz="4" w:space="0" w:color="000000"/>
            </w:tcBorders>
          </w:tcPr>
          <w:p w:rsidR="00C136AB" w:rsidRPr="00381F98" w:rsidRDefault="00C136AB" w:rsidP="00CD7CB9">
            <w:pPr>
              <w:shd w:val="clear" w:color="auto" w:fill="FFFFFF"/>
              <w:spacing w:after="0" w:line="240" w:lineRule="auto"/>
              <w:ind w:left="14"/>
              <w:rPr>
                <w:rFonts w:ascii="Times New Roman" w:hAnsi="Times New Roman" w:cs="Times New Roman"/>
                <w:iCs/>
                <w:sz w:val="24"/>
                <w:szCs w:val="24"/>
                <w:lang w:bidi="en-US"/>
              </w:rPr>
            </w:pPr>
            <w:r w:rsidRPr="00381F98">
              <w:rPr>
                <w:rFonts w:ascii="Times New Roman" w:hAnsi="Times New Roman" w:cs="Times New Roman"/>
                <w:iCs/>
                <w:sz w:val="24"/>
                <w:szCs w:val="24"/>
                <w:lang w:bidi="en-US"/>
              </w:rPr>
              <w:t>Анкетирование родителей «Запрос на образовательные услуги».</w:t>
            </w:r>
          </w:p>
        </w:tc>
        <w:tc>
          <w:tcPr>
            <w:tcW w:w="1560" w:type="dxa"/>
            <w:gridSpan w:val="2"/>
            <w:tcBorders>
              <w:top w:val="single" w:sz="4" w:space="0" w:color="000000"/>
              <w:left w:val="single" w:sz="4" w:space="0" w:color="000000"/>
              <w:bottom w:val="single" w:sz="4" w:space="0" w:color="000000"/>
              <w:right w:val="single" w:sz="4" w:space="0" w:color="000000"/>
            </w:tcBorders>
          </w:tcPr>
          <w:p w:rsidR="00C136AB" w:rsidRPr="00381F98" w:rsidRDefault="00C136AB" w:rsidP="00CD7CB9">
            <w:pPr>
              <w:pStyle w:val="ab"/>
              <w:jc w:val="center"/>
              <w:rPr>
                <w:rFonts w:ascii="Times New Roman" w:hAnsi="Times New Roman" w:cs="Times New Roman"/>
                <w:i w:val="0"/>
                <w:sz w:val="24"/>
                <w:szCs w:val="24"/>
                <w:lang w:val="ru-RU"/>
              </w:rPr>
            </w:pPr>
            <w:r w:rsidRPr="00381F98">
              <w:rPr>
                <w:rFonts w:ascii="Times New Roman" w:hAnsi="Times New Roman" w:cs="Times New Roman"/>
                <w:i w:val="0"/>
                <w:sz w:val="24"/>
                <w:szCs w:val="24"/>
                <w:lang w:val="ru-RU"/>
              </w:rPr>
              <w:t>Сентябрь</w:t>
            </w:r>
          </w:p>
        </w:tc>
        <w:tc>
          <w:tcPr>
            <w:tcW w:w="2268" w:type="dxa"/>
            <w:gridSpan w:val="2"/>
            <w:tcBorders>
              <w:top w:val="single" w:sz="4" w:space="0" w:color="000000"/>
              <w:left w:val="single" w:sz="4" w:space="0" w:color="000000"/>
              <w:bottom w:val="single" w:sz="4" w:space="0" w:color="000000"/>
              <w:right w:val="single" w:sz="4" w:space="0" w:color="000000"/>
            </w:tcBorders>
          </w:tcPr>
          <w:p w:rsidR="00C136AB" w:rsidRPr="00381F98" w:rsidRDefault="00B81EE0" w:rsidP="00CD7CB9">
            <w:pPr>
              <w:pStyle w:val="ab"/>
              <w:ind w:right="-108"/>
              <w:jc w:val="center"/>
              <w:rPr>
                <w:rFonts w:ascii="Times New Roman" w:hAnsi="Times New Roman" w:cs="Times New Roman"/>
                <w:i w:val="0"/>
                <w:sz w:val="24"/>
                <w:szCs w:val="24"/>
                <w:lang w:val="ru-RU"/>
              </w:rPr>
            </w:pPr>
            <w:r w:rsidRPr="00381F98">
              <w:rPr>
                <w:rFonts w:ascii="Times New Roman" w:hAnsi="Times New Roman" w:cs="Times New Roman"/>
                <w:i w:val="0"/>
                <w:sz w:val="24"/>
                <w:szCs w:val="24"/>
                <w:lang w:val="ru-RU"/>
              </w:rPr>
              <w:t>И.о.заведующего</w:t>
            </w:r>
            <w:r w:rsidR="00C136AB" w:rsidRPr="00381F98">
              <w:rPr>
                <w:rFonts w:ascii="Times New Roman" w:hAnsi="Times New Roman" w:cs="Times New Roman"/>
                <w:i w:val="0"/>
                <w:sz w:val="24"/>
                <w:szCs w:val="24"/>
                <w:lang w:val="ru-RU"/>
              </w:rPr>
              <w:t>,</w:t>
            </w:r>
          </w:p>
          <w:p w:rsidR="00C136AB" w:rsidRPr="00381F98" w:rsidRDefault="00B81EE0" w:rsidP="00CD7CB9">
            <w:pPr>
              <w:pStyle w:val="ab"/>
              <w:jc w:val="center"/>
              <w:rPr>
                <w:rFonts w:ascii="Times New Roman" w:hAnsi="Times New Roman" w:cs="Times New Roman"/>
                <w:i w:val="0"/>
                <w:sz w:val="24"/>
                <w:szCs w:val="24"/>
                <w:lang w:val="ru-RU"/>
              </w:rPr>
            </w:pPr>
            <w:r w:rsidRPr="00381F98">
              <w:rPr>
                <w:rFonts w:ascii="Times New Roman" w:hAnsi="Times New Roman" w:cs="Times New Roman"/>
                <w:i w:val="0"/>
                <w:sz w:val="24"/>
                <w:szCs w:val="24"/>
                <w:lang w:val="ru-RU"/>
              </w:rPr>
              <w:t>воспитатели</w:t>
            </w:r>
          </w:p>
        </w:tc>
      </w:tr>
      <w:tr w:rsidR="00C136AB" w:rsidRPr="00381F98" w:rsidTr="00270AD0">
        <w:trPr>
          <w:trHeight w:val="456"/>
        </w:trPr>
        <w:tc>
          <w:tcPr>
            <w:tcW w:w="568" w:type="dxa"/>
            <w:tcBorders>
              <w:top w:val="single" w:sz="4" w:space="0" w:color="000000"/>
              <w:left w:val="single" w:sz="4" w:space="0" w:color="000000"/>
              <w:bottom w:val="single" w:sz="4" w:space="0" w:color="000000"/>
              <w:right w:val="single" w:sz="4" w:space="0" w:color="000000"/>
            </w:tcBorders>
          </w:tcPr>
          <w:p w:rsidR="00C136AB" w:rsidRPr="00381F98" w:rsidRDefault="00C136AB" w:rsidP="00A320E7">
            <w:pPr>
              <w:pStyle w:val="a8"/>
              <w:numPr>
                <w:ilvl w:val="0"/>
                <w:numId w:val="27"/>
              </w:numPr>
              <w:spacing w:after="0" w:line="240" w:lineRule="auto"/>
              <w:ind w:hanging="927"/>
              <w:jc w:val="center"/>
              <w:rPr>
                <w:rFonts w:ascii="Times New Roman" w:eastAsiaTheme="minorEastAsia" w:hAnsi="Times New Roman"/>
                <w:iCs/>
                <w:sz w:val="24"/>
                <w:szCs w:val="24"/>
                <w:lang w:bidi="en-US"/>
              </w:rPr>
            </w:pPr>
          </w:p>
        </w:tc>
        <w:tc>
          <w:tcPr>
            <w:tcW w:w="5251" w:type="dxa"/>
            <w:gridSpan w:val="2"/>
            <w:tcBorders>
              <w:top w:val="single" w:sz="4" w:space="0" w:color="000000"/>
              <w:left w:val="single" w:sz="4" w:space="0" w:color="000000"/>
              <w:bottom w:val="single" w:sz="4" w:space="0" w:color="000000"/>
              <w:right w:val="single" w:sz="4" w:space="0" w:color="000000"/>
            </w:tcBorders>
          </w:tcPr>
          <w:p w:rsidR="00C136AB" w:rsidRPr="00A57E8A" w:rsidRDefault="00C136AB" w:rsidP="00CD7CB9">
            <w:pPr>
              <w:pStyle w:val="ab"/>
              <w:jc w:val="both"/>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Составление, корректировка  планов и программ в соответствии с возрастом детей</w:t>
            </w:r>
            <w:r w:rsidR="009A4F2E" w:rsidRPr="00A57E8A">
              <w:rPr>
                <w:rFonts w:ascii="Times New Roman" w:hAnsi="Times New Roman" w:cs="Times New Roman"/>
                <w:i w:val="0"/>
                <w:sz w:val="24"/>
                <w:szCs w:val="24"/>
                <w:lang w:val="ru-RU"/>
              </w:rPr>
              <w:t>.</w:t>
            </w:r>
          </w:p>
        </w:tc>
        <w:tc>
          <w:tcPr>
            <w:tcW w:w="1560" w:type="dxa"/>
            <w:gridSpan w:val="2"/>
            <w:tcBorders>
              <w:top w:val="single" w:sz="4" w:space="0" w:color="000000"/>
              <w:left w:val="single" w:sz="4" w:space="0" w:color="000000"/>
              <w:bottom w:val="single" w:sz="4" w:space="0" w:color="000000"/>
              <w:right w:val="single" w:sz="4" w:space="0" w:color="000000"/>
            </w:tcBorders>
          </w:tcPr>
          <w:p w:rsidR="00C136AB" w:rsidRPr="00A57E8A" w:rsidRDefault="00C136AB"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Сентябрь</w:t>
            </w:r>
          </w:p>
        </w:tc>
        <w:tc>
          <w:tcPr>
            <w:tcW w:w="2268" w:type="dxa"/>
            <w:gridSpan w:val="2"/>
            <w:tcBorders>
              <w:top w:val="single" w:sz="4" w:space="0" w:color="000000"/>
              <w:left w:val="single" w:sz="4" w:space="0" w:color="000000"/>
              <w:bottom w:val="single" w:sz="4" w:space="0" w:color="000000"/>
              <w:right w:val="single" w:sz="4" w:space="0" w:color="000000"/>
            </w:tcBorders>
          </w:tcPr>
          <w:p w:rsidR="00C136AB" w:rsidRPr="00A57E8A" w:rsidRDefault="00B81EE0" w:rsidP="00CD7CB9">
            <w:pPr>
              <w:pStyle w:val="ab"/>
              <w:ind w:right="-101"/>
              <w:jc w:val="center"/>
              <w:rPr>
                <w:rFonts w:ascii="Times New Roman" w:hAnsi="Times New Roman" w:cs="Times New Roman"/>
                <w:i w:val="0"/>
                <w:sz w:val="24"/>
                <w:szCs w:val="24"/>
                <w:lang w:val="ru-RU"/>
              </w:rPr>
            </w:pPr>
            <w:r w:rsidRPr="00381F98">
              <w:rPr>
                <w:rFonts w:ascii="Times New Roman" w:hAnsi="Times New Roman" w:cs="Times New Roman"/>
                <w:i w:val="0"/>
                <w:sz w:val="24"/>
                <w:szCs w:val="24"/>
                <w:lang w:val="ru-RU"/>
              </w:rPr>
              <w:t>Старший воспитатель</w:t>
            </w:r>
          </w:p>
        </w:tc>
      </w:tr>
      <w:tr w:rsidR="00B81EE0" w:rsidRPr="00381F98" w:rsidTr="00270AD0">
        <w:trPr>
          <w:trHeight w:val="456"/>
        </w:trPr>
        <w:tc>
          <w:tcPr>
            <w:tcW w:w="568" w:type="dxa"/>
            <w:tcBorders>
              <w:top w:val="single" w:sz="4" w:space="0" w:color="000000"/>
              <w:left w:val="single" w:sz="4" w:space="0" w:color="000000"/>
              <w:bottom w:val="single" w:sz="4" w:space="0" w:color="000000"/>
              <w:right w:val="single" w:sz="4" w:space="0" w:color="000000"/>
            </w:tcBorders>
          </w:tcPr>
          <w:p w:rsidR="00B81EE0" w:rsidRPr="00381F98" w:rsidRDefault="00B81EE0" w:rsidP="00A320E7">
            <w:pPr>
              <w:pStyle w:val="a8"/>
              <w:numPr>
                <w:ilvl w:val="0"/>
                <w:numId w:val="27"/>
              </w:numPr>
              <w:spacing w:after="0" w:line="240" w:lineRule="auto"/>
              <w:ind w:hanging="927"/>
              <w:jc w:val="center"/>
              <w:rPr>
                <w:rFonts w:ascii="Times New Roman" w:eastAsiaTheme="minorEastAsia" w:hAnsi="Times New Roman"/>
                <w:iCs/>
                <w:sz w:val="24"/>
                <w:szCs w:val="24"/>
                <w:lang w:bidi="en-US"/>
              </w:rPr>
            </w:pPr>
          </w:p>
        </w:tc>
        <w:tc>
          <w:tcPr>
            <w:tcW w:w="5251" w:type="dxa"/>
            <w:gridSpan w:val="2"/>
            <w:tcBorders>
              <w:top w:val="single" w:sz="4" w:space="0" w:color="000000"/>
              <w:left w:val="single" w:sz="4" w:space="0" w:color="000000"/>
              <w:bottom w:val="single" w:sz="4" w:space="0" w:color="000000"/>
              <w:right w:val="single" w:sz="4" w:space="0" w:color="000000"/>
            </w:tcBorders>
          </w:tcPr>
          <w:p w:rsidR="00B81EE0" w:rsidRPr="00A57E8A" w:rsidRDefault="00B81EE0" w:rsidP="00CD7CB9">
            <w:pPr>
              <w:pStyle w:val="ab"/>
              <w:jc w:val="both"/>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 xml:space="preserve">Подготовка документации (составление перечня </w:t>
            </w:r>
            <w:r w:rsidRPr="00A57E8A">
              <w:rPr>
                <w:rFonts w:ascii="Times New Roman" w:hAnsi="Times New Roman" w:cs="Times New Roman"/>
                <w:i w:val="0"/>
                <w:sz w:val="24"/>
                <w:szCs w:val="24"/>
                <w:lang w:val="ru-RU"/>
              </w:rPr>
              <w:lastRenderedPageBreak/>
              <w:t>оказываемых услуг, сетки платных кружков, графика работы, списков детей).</w:t>
            </w:r>
          </w:p>
        </w:tc>
        <w:tc>
          <w:tcPr>
            <w:tcW w:w="1560" w:type="dxa"/>
            <w:gridSpan w:val="2"/>
            <w:tcBorders>
              <w:top w:val="single" w:sz="4" w:space="0" w:color="000000"/>
              <w:left w:val="single" w:sz="4" w:space="0" w:color="000000"/>
              <w:bottom w:val="single" w:sz="4" w:space="0" w:color="000000"/>
              <w:right w:val="single" w:sz="4" w:space="0" w:color="000000"/>
            </w:tcBorders>
          </w:tcPr>
          <w:p w:rsidR="00B81EE0" w:rsidRPr="00A57E8A" w:rsidRDefault="00B81EE0"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lastRenderedPageBreak/>
              <w:t>Сентябрь</w:t>
            </w:r>
          </w:p>
        </w:tc>
        <w:tc>
          <w:tcPr>
            <w:tcW w:w="2268" w:type="dxa"/>
            <w:gridSpan w:val="2"/>
            <w:tcBorders>
              <w:top w:val="single" w:sz="4" w:space="0" w:color="000000"/>
              <w:left w:val="single" w:sz="4" w:space="0" w:color="000000"/>
              <w:bottom w:val="single" w:sz="4" w:space="0" w:color="000000"/>
              <w:right w:val="single" w:sz="4" w:space="0" w:color="000000"/>
            </w:tcBorders>
          </w:tcPr>
          <w:p w:rsidR="00B81EE0" w:rsidRPr="00A57E8A" w:rsidRDefault="00B81EE0" w:rsidP="00AA4C46">
            <w:pPr>
              <w:pStyle w:val="ab"/>
              <w:ind w:right="-101"/>
              <w:jc w:val="center"/>
              <w:rPr>
                <w:rFonts w:ascii="Times New Roman" w:hAnsi="Times New Roman" w:cs="Times New Roman"/>
                <w:i w:val="0"/>
                <w:sz w:val="24"/>
                <w:szCs w:val="24"/>
                <w:lang w:val="ru-RU"/>
              </w:rPr>
            </w:pPr>
            <w:r w:rsidRPr="00381F98">
              <w:rPr>
                <w:rFonts w:ascii="Times New Roman" w:hAnsi="Times New Roman" w:cs="Times New Roman"/>
                <w:i w:val="0"/>
                <w:sz w:val="24"/>
                <w:szCs w:val="24"/>
                <w:lang w:val="ru-RU"/>
              </w:rPr>
              <w:t xml:space="preserve">Старший </w:t>
            </w:r>
            <w:r w:rsidRPr="00381F98">
              <w:rPr>
                <w:rFonts w:ascii="Times New Roman" w:hAnsi="Times New Roman" w:cs="Times New Roman"/>
                <w:i w:val="0"/>
                <w:sz w:val="24"/>
                <w:szCs w:val="24"/>
                <w:lang w:val="ru-RU"/>
              </w:rPr>
              <w:lastRenderedPageBreak/>
              <w:t>воспитатель</w:t>
            </w:r>
          </w:p>
        </w:tc>
      </w:tr>
      <w:tr w:rsidR="00C136AB" w:rsidRPr="00381F98" w:rsidTr="00C136AB">
        <w:trPr>
          <w:trHeight w:val="257"/>
        </w:trPr>
        <w:tc>
          <w:tcPr>
            <w:tcW w:w="568" w:type="dxa"/>
            <w:tcBorders>
              <w:top w:val="single" w:sz="4" w:space="0" w:color="000000"/>
              <w:left w:val="single" w:sz="4" w:space="0" w:color="000000"/>
              <w:bottom w:val="single" w:sz="4" w:space="0" w:color="000000"/>
              <w:right w:val="single" w:sz="4" w:space="0" w:color="000000"/>
            </w:tcBorders>
          </w:tcPr>
          <w:p w:rsidR="00C136AB" w:rsidRPr="00381F98" w:rsidRDefault="00C136AB" w:rsidP="00A320E7">
            <w:pPr>
              <w:pStyle w:val="a8"/>
              <w:numPr>
                <w:ilvl w:val="0"/>
                <w:numId w:val="27"/>
              </w:numPr>
              <w:spacing w:after="0" w:line="240" w:lineRule="auto"/>
              <w:ind w:hanging="927"/>
              <w:jc w:val="center"/>
              <w:rPr>
                <w:rFonts w:ascii="Times New Roman" w:eastAsiaTheme="minorEastAsia" w:hAnsi="Times New Roman"/>
                <w:iCs/>
                <w:sz w:val="24"/>
                <w:szCs w:val="24"/>
                <w:lang w:bidi="en-US"/>
              </w:rPr>
            </w:pPr>
          </w:p>
        </w:tc>
        <w:tc>
          <w:tcPr>
            <w:tcW w:w="5251" w:type="dxa"/>
            <w:gridSpan w:val="2"/>
            <w:tcBorders>
              <w:top w:val="single" w:sz="4" w:space="0" w:color="000000"/>
              <w:left w:val="single" w:sz="4" w:space="0" w:color="000000"/>
              <w:bottom w:val="single" w:sz="4" w:space="0" w:color="000000"/>
              <w:right w:val="single" w:sz="4" w:space="0" w:color="000000"/>
            </w:tcBorders>
          </w:tcPr>
          <w:p w:rsidR="00C136AB" w:rsidRPr="00A57E8A" w:rsidRDefault="00C136AB" w:rsidP="00CD7CB9">
            <w:pPr>
              <w:pStyle w:val="ab"/>
              <w:jc w:val="both"/>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Заключение договоров с родителями</w:t>
            </w:r>
            <w:r w:rsidR="009A4F2E" w:rsidRPr="00A57E8A">
              <w:rPr>
                <w:rFonts w:ascii="Times New Roman" w:hAnsi="Times New Roman" w:cs="Times New Roman"/>
                <w:i w:val="0"/>
                <w:sz w:val="24"/>
                <w:szCs w:val="24"/>
                <w:lang w:val="ru-RU"/>
              </w:rPr>
              <w:t>.</w:t>
            </w:r>
          </w:p>
        </w:tc>
        <w:tc>
          <w:tcPr>
            <w:tcW w:w="1560" w:type="dxa"/>
            <w:gridSpan w:val="2"/>
            <w:tcBorders>
              <w:top w:val="single" w:sz="4" w:space="0" w:color="000000"/>
              <w:left w:val="single" w:sz="4" w:space="0" w:color="000000"/>
              <w:bottom w:val="single" w:sz="4" w:space="0" w:color="000000"/>
              <w:right w:val="single" w:sz="4" w:space="0" w:color="000000"/>
            </w:tcBorders>
          </w:tcPr>
          <w:p w:rsidR="00C136AB" w:rsidRPr="00A57E8A" w:rsidRDefault="00C136AB"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Октябрь</w:t>
            </w:r>
          </w:p>
        </w:tc>
        <w:tc>
          <w:tcPr>
            <w:tcW w:w="2268" w:type="dxa"/>
            <w:gridSpan w:val="2"/>
            <w:tcBorders>
              <w:top w:val="single" w:sz="4" w:space="0" w:color="000000"/>
              <w:left w:val="single" w:sz="4" w:space="0" w:color="000000"/>
              <w:bottom w:val="single" w:sz="4" w:space="0" w:color="000000"/>
              <w:right w:val="single" w:sz="4" w:space="0" w:color="000000"/>
            </w:tcBorders>
          </w:tcPr>
          <w:p w:rsidR="00C136AB" w:rsidRPr="00A57E8A" w:rsidRDefault="00381F98" w:rsidP="00CD7CB9">
            <w:pPr>
              <w:pStyle w:val="ab"/>
              <w:ind w:right="-101"/>
              <w:jc w:val="center"/>
              <w:rPr>
                <w:rFonts w:ascii="Times New Roman" w:hAnsi="Times New Roman" w:cs="Times New Roman"/>
                <w:i w:val="0"/>
                <w:sz w:val="24"/>
                <w:szCs w:val="24"/>
                <w:lang w:val="ru-RU"/>
              </w:rPr>
            </w:pPr>
            <w:r w:rsidRPr="00381F98">
              <w:rPr>
                <w:rFonts w:ascii="Times New Roman" w:hAnsi="Times New Roman" w:cs="Times New Roman"/>
                <w:i w:val="0"/>
                <w:sz w:val="24"/>
                <w:szCs w:val="24"/>
                <w:lang w:val="ru-RU"/>
              </w:rPr>
              <w:t>И.о.заведующего</w:t>
            </w:r>
          </w:p>
        </w:tc>
      </w:tr>
      <w:tr w:rsidR="00C136AB" w:rsidRPr="00381F98" w:rsidTr="00270AD0">
        <w:trPr>
          <w:trHeight w:val="456"/>
        </w:trPr>
        <w:tc>
          <w:tcPr>
            <w:tcW w:w="568" w:type="dxa"/>
            <w:tcBorders>
              <w:top w:val="single" w:sz="4" w:space="0" w:color="000000"/>
              <w:left w:val="single" w:sz="4" w:space="0" w:color="000000"/>
              <w:bottom w:val="single" w:sz="4" w:space="0" w:color="000000"/>
              <w:right w:val="single" w:sz="4" w:space="0" w:color="000000"/>
            </w:tcBorders>
          </w:tcPr>
          <w:p w:rsidR="00C136AB" w:rsidRPr="00381F98" w:rsidRDefault="00C136AB" w:rsidP="00A320E7">
            <w:pPr>
              <w:pStyle w:val="a8"/>
              <w:numPr>
                <w:ilvl w:val="0"/>
                <w:numId w:val="27"/>
              </w:numPr>
              <w:spacing w:after="0" w:line="240" w:lineRule="auto"/>
              <w:ind w:hanging="927"/>
              <w:jc w:val="center"/>
              <w:rPr>
                <w:rFonts w:ascii="Times New Roman" w:eastAsiaTheme="minorEastAsia" w:hAnsi="Times New Roman"/>
                <w:iCs/>
                <w:sz w:val="24"/>
                <w:szCs w:val="24"/>
                <w:lang w:bidi="en-US"/>
              </w:rPr>
            </w:pPr>
          </w:p>
        </w:tc>
        <w:tc>
          <w:tcPr>
            <w:tcW w:w="5251" w:type="dxa"/>
            <w:gridSpan w:val="2"/>
            <w:tcBorders>
              <w:top w:val="single" w:sz="4" w:space="0" w:color="000000"/>
              <w:left w:val="single" w:sz="4" w:space="0" w:color="000000"/>
              <w:bottom w:val="single" w:sz="4" w:space="0" w:color="000000"/>
              <w:right w:val="single" w:sz="4" w:space="0" w:color="000000"/>
            </w:tcBorders>
          </w:tcPr>
          <w:p w:rsidR="00C136AB" w:rsidRPr="00A57E8A" w:rsidRDefault="00C136AB" w:rsidP="00CD7CB9">
            <w:pPr>
              <w:pStyle w:val="ab"/>
              <w:jc w:val="both"/>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Контроль за оказанием дополнительных образовательных услуг (ведение документации, проведение занятий в кружках)</w:t>
            </w:r>
            <w:r w:rsidR="009A4F2E" w:rsidRPr="00A57E8A">
              <w:rPr>
                <w:rFonts w:ascii="Times New Roman" w:hAnsi="Times New Roman" w:cs="Times New Roman"/>
                <w:i w:val="0"/>
                <w:sz w:val="24"/>
                <w:szCs w:val="24"/>
                <w:lang w:val="ru-RU"/>
              </w:rPr>
              <w:t>.</w:t>
            </w:r>
          </w:p>
        </w:tc>
        <w:tc>
          <w:tcPr>
            <w:tcW w:w="1560" w:type="dxa"/>
            <w:gridSpan w:val="2"/>
            <w:tcBorders>
              <w:top w:val="single" w:sz="4" w:space="0" w:color="000000"/>
              <w:left w:val="single" w:sz="4" w:space="0" w:color="000000"/>
              <w:bottom w:val="single" w:sz="4" w:space="0" w:color="000000"/>
              <w:right w:val="single" w:sz="4" w:space="0" w:color="000000"/>
            </w:tcBorders>
          </w:tcPr>
          <w:p w:rsidR="00C136AB" w:rsidRPr="00A57E8A" w:rsidRDefault="00C136AB"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В течение года</w:t>
            </w:r>
          </w:p>
        </w:tc>
        <w:tc>
          <w:tcPr>
            <w:tcW w:w="2268" w:type="dxa"/>
            <w:gridSpan w:val="2"/>
            <w:tcBorders>
              <w:top w:val="single" w:sz="4" w:space="0" w:color="000000"/>
              <w:left w:val="single" w:sz="4" w:space="0" w:color="000000"/>
              <w:bottom w:val="single" w:sz="4" w:space="0" w:color="000000"/>
              <w:right w:val="single" w:sz="4" w:space="0" w:color="000000"/>
            </w:tcBorders>
          </w:tcPr>
          <w:p w:rsidR="00C136AB" w:rsidRPr="00A57E8A" w:rsidRDefault="00381F98" w:rsidP="00CD7CB9">
            <w:pPr>
              <w:pStyle w:val="ab"/>
              <w:ind w:right="-101"/>
              <w:jc w:val="center"/>
              <w:rPr>
                <w:rFonts w:ascii="Times New Roman" w:hAnsi="Times New Roman" w:cs="Times New Roman"/>
                <w:i w:val="0"/>
                <w:sz w:val="24"/>
                <w:szCs w:val="24"/>
                <w:lang w:val="ru-RU"/>
              </w:rPr>
            </w:pPr>
            <w:r w:rsidRPr="00381F98">
              <w:rPr>
                <w:rFonts w:ascii="Times New Roman" w:hAnsi="Times New Roman" w:cs="Times New Roman"/>
                <w:i w:val="0"/>
                <w:sz w:val="24"/>
                <w:szCs w:val="24"/>
                <w:lang w:val="ru-RU"/>
              </w:rPr>
              <w:t>И.о.заведующего</w:t>
            </w:r>
          </w:p>
        </w:tc>
      </w:tr>
      <w:tr w:rsidR="00C136AB" w:rsidRPr="00381F98" w:rsidTr="00270AD0">
        <w:trPr>
          <w:trHeight w:val="456"/>
        </w:trPr>
        <w:tc>
          <w:tcPr>
            <w:tcW w:w="568" w:type="dxa"/>
            <w:tcBorders>
              <w:top w:val="single" w:sz="4" w:space="0" w:color="000000"/>
              <w:left w:val="single" w:sz="4" w:space="0" w:color="000000"/>
              <w:bottom w:val="single" w:sz="4" w:space="0" w:color="000000"/>
              <w:right w:val="single" w:sz="4" w:space="0" w:color="000000"/>
            </w:tcBorders>
          </w:tcPr>
          <w:p w:rsidR="00C136AB" w:rsidRPr="00381F98" w:rsidRDefault="00C136AB" w:rsidP="00A320E7">
            <w:pPr>
              <w:pStyle w:val="a8"/>
              <w:numPr>
                <w:ilvl w:val="0"/>
                <w:numId w:val="27"/>
              </w:numPr>
              <w:spacing w:after="0" w:line="240" w:lineRule="auto"/>
              <w:ind w:hanging="927"/>
              <w:jc w:val="center"/>
              <w:rPr>
                <w:rFonts w:ascii="Times New Roman" w:eastAsiaTheme="minorEastAsia" w:hAnsi="Times New Roman"/>
                <w:iCs/>
                <w:sz w:val="24"/>
                <w:szCs w:val="24"/>
                <w:lang w:bidi="en-US"/>
              </w:rPr>
            </w:pPr>
          </w:p>
        </w:tc>
        <w:tc>
          <w:tcPr>
            <w:tcW w:w="5251" w:type="dxa"/>
            <w:gridSpan w:val="2"/>
            <w:tcBorders>
              <w:top w:val="single" w:sz="4" w:space="0" w:color="000000"/>
              <w:left w:val="single" w:sz="4" w:space="0" w:color="000000"/>
              <w:bottom w:val="single" w:sz="4" w:space="0" w:color="000000"/>
              <w:right w:val="single" w:sz="4" w:space="0" w:color="000000"/>
            </w:tcBorders>
          </w:tcPr>
          <w:p w:rsidR="00C136AB" w:rsidRPr="00A57E8A" w:rsidRDefault="001F0453" w:rsidP="001F0453">
            <w:pPr>
              <w:widowControl w:val="0"/>
              <w:shd w:val="clear" w:color="auto" w:fill="FFFFFF"/>
              <w:autoSpaceDE w:val="0"/>
              <w:autoSpaceDN w:val="0"/>
              <w:adjustRightInd w:val="0"/>
              <w:spacing w:after="0" w:line="240" w:lineRule="auto"/>
              <w:ind w:right="18"/>
              <w:jc w:val="both"/>
              <w:rPr>
                <w:rFonts w:ascii="Times New Roman" w:hAnsi="Times New Roman" w:cs="Times New Roman"/>
                <w:iCs/>
                <w:sz w:val="24"/>
                <w:szCs w:val="24"/>
                <w:lang w:bidi="en-US"/>
              </w:rPr>
            </w:pPr>
            <w:r w:rsidRPr="00A57E8A">
              <w:rPr>
                <w:rFonts w:ascii="Times New Roman" w:hAnsi="Times New Roman" w:cs="Times New Roman"/>
                <w:iCs/>
                <w:sz w:val="24"/>
                <w:szCs w:val="24"/>
                <w:lang w:bidi="en-US"/>
              </w:rPr>
              <w:t>Отчетные</w:t>
            </w:r>
            <w:r w:rsidR="00C136AB" w:rsidRPr="00A57E8A">
              <w:rPr>
                <w:rFonts w:ascii="Times New Roman" w:hAnsi="Times New Roman" w:cs="Times New Roman"/>
                <w:iCs/>
                <w:sz w:val="24"/>
                <w:szCs w:val="24"/>
                <w:lang w:bidi="en-US"/>
              </w:rPr>
              <w:t xml:space="preserve"> </w:t>
            </w:r>
            <w:r w:rsidRPr="00A57E8A">
              <w:rPr>
                <w:rFonts w:ascii="Times New Roman" w:hAnsi="Times New Roman" w:cs="Times New Roman"/>
                <w:iCs/>
                <w:sz w:val="24"/>
                <w:szCs w:val="24"/>
                <w:lang w:bidi="en-US"/>
              </w:rPr>
              <w:t>занятия</w:t>
            </w:r>
            <w:r w:rsidR="00C136AB" w:rsidRPr="00A57E8A">
              <w:rPr>
                <w:rFonts w:ascii="Times New Roman" w:hAnsi="Times New Roman" w:cs="Times New Roman"/>
                <w:iCs/>
                <w:sz w:val="24"/>
                <w:szCs w:val="24"/>
                <w:lang w:bidi="en-US"/>
              </w:rPr>
              <w:t xml:space="preserve"> кружков дополнительных платных образовательных услуг</w:t>
            </w:r>
            <w:r w:rsidR="009A4F2E" w:rsidRPr="00A57E8A">
              <w:rPr>
                <w:rFonts w:ascii="Times New Roman" w:hAnsi="Times New Roman" w:cs="Times New Roman"/>
                <w:iCs/>
                <w:sz w:val="24"/>
                <w:szCs w:val="24"/>
                <w:lang w:bidi="en-US"/>
              </w:rPr>
              <w:t>.</w:t>
            </w:r>
          </w:p>
        </w:tc>
        <w:tc>
          <w:tcPr>
            <w:tcW w:w="1560" w:type="dxa"/>
            <w:gridSpan w:val="2"/>
            <w:tcBorders>
              <w:top w:val="single" w:sz="4" w:space="0" w:color="000000"/>
              <w:left w:val="single" w:sz="4" w:space="0" w:color="000000"/>
              <w:bottom w:val="single" w:sz="4" w:space="0" w:color="000000"/>
              <w:right w:val="single" w:sz="4" w:space="0" w:color="000000"/>
            </w:tcBorders>
          </w:tcPr>
          <w:p w:rsidR="00C136AB" w:rsidRPr="00A57E8A" w:rsidRDefault="00C136AB"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Май</w:t>
            </w:r>
          </w:p>
        </w:tc>
        <w:tc>
          <w:tcPr>
            <w:tcW w:w="2268" w:type="dxa"/>
            <w:gridSpan w:val="2"/>
            <w:tcBorders>
              <w:top w:val="single" w:sz="4" w:space="0" w:color="000000"/>
              <w:left w:val="single" w:sz="4" w:space="0" w:color="000000"/>
              <w:bottom w:val="single" w:sz="4" w:space="0" w:color="000000"/>
              <w:right w:val="single" w:sz="4" w:space="0" w:color="000000"/>
            </w:tcBorders>
          </w:tcPr>
          <w:p w:rsidR="00C136AB" w:rsidRPr="00381F98" w:rsidRDefault="00381F98" w:rsidP="00CD7CB9">
            <w:pPr>
              <w:spacing w:after="0" w:line="240" w:lineRule="auto"/>
              <w:ind w:right="-101"/>
              <w:contextualSpacing/>
              <w:jc w:val="center"/>
              <w:rPr>
                <w:rFonts w:ascii="Times New Roman" w:hAnsi="Times New Roman" w:cs="Times New Roman"/>
                <w:iCs/>
                <w:sz w:val="24"/>
                <w:szCs w:val="24"/>
                <w:lang w:bidi="en-US"/>
              </w:rPr>
            </w:pPr>
            <w:r w:rsidRPr="00381F98">
              <w:rPr>
                <w:rFonts w:ascii="Times New Roman" w:hAnsi="Times New Roman" w:cs="Times New Roman"/>
                <w:iCs/>
                <w:sz w:val="24"/>
                <w:szCs w:val="24"/>
                <w:lang w:bidi="en-US"/>
              </w:rPr>
              <w:t>И.о.заведующего</w:t>
            </w:r>
            <w:r w:rsidR="00C136AB" w:rsidRPr="00381F98">
              <w:rPr>
                <w:rFonts w:ascii="Times New Roman" w:hAnsi="Times New Roman" w:cs="Times New Roman"/>
                <w:iCs/>
                <w:sz w:val="24"/>
                <w:szCs w:val="24"/>
                <w:lang w:bidi="en-US"/>
              </w:rPr>
              <w:t>,</w:t>
            </w:r>
          </w:p>
          <w:p w:rsidR="00C136AB" w:rsidRPr="00381F98" w:rsidRDefault="00C136AB" w:rsidP="00CD7CB9">
            <w:pPr>
              <w:spacing w:after="0" w:line="240" w:lineRule="auto"/>
              <w:ind w:right="-101"/>
              <w:jc w:val="center"/>
              <w:rPr>
                <w:rFonts w:ascii="Times New Roman" w:hAnsi="Times New Roman" w:cs="Times New Roman"/>
                <w:iCs/>
                <w:sz w:val="24"/>
                <w:szCs w:val="24"/>
                <w:lang w:bidi="en-US"/>
              </w:rPr>
            </w:pPr>
            <w:r w:rsidRPr="00381F98">
              <w:rPr>
                <w:rFonts w:ascii="Times New Roman" w:hAnsi="Times New Roman" w:cs="Times New Roman"/>
                <w:iCs/>
                <w:sz w:val="24"/>
                <w:szCs w:val="24"/>
                <w:lang w:bidi="en-US"/>
              </w:rPr>
              <w:t>музыкальный руководитель</w:t>
            </w:r>
          </w:p>
        </w:tc>
      </w:tr>
    </w:tbl>
    <w:p w:rsidR="0092730E" w:rsidRPr="00A57E8A" w:rsidRDefault="0092730E" w:rsidP="00CD7CB9">
      <w:pPr>
        <w:pStyle w:val="ab"/>
        <w:jc w:val="center"/>
        <w:rPr>
          <w:rFonts w:ascii="Times New Roman" w:hAnsi="Times New Roman" w:cs="Times New Roman"/>
          <w:b/>
          <w:i w:val="0"/>
          <w:sz w:val="24"/>
          <w:szCs w:val="24"/>
          <w:lang w:val="ru-RU"/>
        </w:rPr>
      </w:pPr>
    </w:p>
    <w:p w:rsidR="00514366" w:rsidRPr="00A57E8A" w:rsidRDefault="00514366" w:rsidP="00A320E7">
      <w:pPr>
        <w:pStyle w:val="ab"/>
        <w:numPr>
          <w:ilvl w:val="0"/>
          <w:numId w:val="37"/>
        </w:numPr>
        <w:jc w:val="center"/>
        <w:rPr>
          <w:rFonts w:ascii="Times New Roman" w:hAnsi="Times New Roman" w:cs="Times New Roman"/>
          <w:b/>
          <w:i w:val="0"/>
          <w:sz w:val="24"/>
          <w:szCs w:val="24"/>
          <w:lang w:val="ru-RU"/>
        </w:rPr>
      </w:pPr>
      <w:r w:rsidRPr="00A57E8A">
        <w:rPr>
          <w:rFonts w:ascii="Times New Roman" w:hAnsi="Times New Roman" w:cs="Times New Roman"/>
          <w:b/>
          <w:i w:val="0"/>
          <w:sz w:val="24"/>
          <w:szCs w:val="24"/>
          <w:lang w:val="ru-RU"/>
        </w:rPr>
        <w:t>АДМИНИСТРАТИВНО – ХОЗЯЙСТВЕННАЯ РАБОТА</w:t>
      </w:r>
    </w:p>
    <w:p w:rsidR="00514366" w:rsidRPr="00A57E8A" w:rsidRDefault="00514366" w:rsidP="00CD7CB9">
      <w:pPr>
        <w:spacing w:after="0" w:line="240" w:lineRule="auto"/>
        <w:rPr>
          <w:rFonts w:ascii="Times New Roman" w:hAnsi="Times New Roman" w:cs="Times New Roman"/>
          <w:b/>
          <w:color w:val="FF0000"/>
          <w:sz w:val="24"/>
          <w:szCs w:val="24"/>
          <w:lang w:val="tt-RU"/>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5244"/>
        <w:gridCol w:w="1560"/>
        <w:gridCol w:w="2268"/>
      </w:tblGrid>
      <w:tr w:rsidR="00E90892" w:rsidRPr="00A57E8A" w:rsidTr="005B4E71">
        <w:trPr>
          <w:trHeight w:val="308"/>
        </w:trPr>
        <w:tc>
          <w:tcPr>
            <w:tcW w:w="568" w:type="dxa"/>
            <w:tcBorders>
              <w:top w:val="single" w:sz="4" w:space="0" w:color="000000"/>
              <w:left w:val="single" w:sz="4" w:space="0" w:color="000000"/>
              <w:bottom w:val="single" w:sz="4" w:space="0" w:color="000000"/>
              <w:right w:val="single" w:sz="4" w:space="0" w:color="000000"/>
            </w:tcBorders>
          </w:tcPr>
          <w:p w:rsidR="00514366" w:rsidRPr="00A57E8A" w:rsidRDefault="00514366" w:rsidP="00CD7CB9">
            <w:pPr>
              <w:pStyle w:val="a8"/>
              <w:spacing w:after="0" w:line="240" w:lineRule="auto"/>
              <w:ind w:left="34"/>
              <w:jc w:val="center"/>
              <w:rPr>
                <w:rFonts w:ascii="Times New Roman" w:hAnsi="Times New Roman"/>
                <w:b/>
                <w:sz w:val="24"/>
                <w:szCs w:val="24"/>
              </w:rPr>
            </w:pPr>
            <w:r w:rsidRPr="00A57E8A">
              <w:rPr>
                <w:rFonts w:ascii="Times New Roman" w:hAnsi="Times New Roman"/>
                <w:b/>
                <w:sz w:val="24"/>
                <w:szCs w:val="24"/>
              </w:rPr>
              <w:t>№</w:t>
            </w:r>
          </w:p>
        </w:tc>
        <w:tc>
          <w:tcPr>
            <w:tcW w:w="5244" w:type="dxa"/>
            <w:tcBorders>
              <w:top w:val="single" w:sz="4" w:space="0" w:color="000000"/>
              <w:left w:val="single" w:sz="4" w:space="0" w:color="000000"/>
              <w:bottom w:val="single" w:sz="4" w:space="0" w:color="000000"/>
              <w:right w:val="single" w:sz="4" w:space="0" w:color="000000"/>
            </w:tcBorders>
          </w:tcPr>
          <w:p w:rsidR="00514366" w:rsidRPr="00A57E8A" w:rsidRDefault="00514366" w:rsidP="00CD7CB9">
            <w:pPr>
              <w:spacing w:after="0" w:line="240" w:lineRule="auto"/>
              <w:contextualSpacing/>
              <w:jc w:val="center"/>
              <w:rPr>
                <w:rFonts w:ascii="Times New Roman" w:hAnsi="Times New Roman" w:cs="Times New Roman"/>
                <w:b/>
                <w:i/>
                <w:sz w:val="24"/>
                <w:szCs w:val="24"/>
              </w:rPr>
            </w:pPr>
            <w:r w:rsidRPr="00A57E8A">
              <w:rPr>
                <w:rFonts w:ascii="Times New Roman" w:hAnsi="Times New Roman" w:cs="Times New Roman"/>
                <w:b/>
                <w:sz w:val="24"/>
                <w:szCs w:val="24"/>
              </w:rPr>
              <w:t>Содержание работы</w:t>
            </w:r>
          </w:p>
        </w:tc>
        <w:tc>
          <w:tcPr>
            <w:tcW w:w="1560" w:type="dxa"/>
            <w:tcBorders>
              <w:top w:val="single" w:sz="4" w:space="0" w:color="000000"/>
              <w:left w:val="single" w:sz="4" w:space="0" w:color="000000"/>
              <w:bottom w:val="single" w:sz="4" w:space="0" w:color="000000"/>
              <w:right w:val="single" w:sz="4" w:space="0" w:color="000000"/>
            </w:tcBorders>
          </w:tcPr>
          <w:p w:rsidR="00514366" w:rsidRPr="00A57E8A" w:rsidRDefault="00514366" w:rsidP="00CD7CB9">
            <w:pPr>
              <w:pStyle w:val="ab"/>
              <w:jc w:val="center"/>
              <w:rPr>
                <w:rFonts w:ascii="Times New Roman" w:hAnsi="Times New Roman" w:cs="Times New Roman"/>
                <w:b/>
                <w:i w:val="0"/>
                <w:sz w:val="24"/>
                <w:szCs w:val="24"/>
                <w:lang w:val="ru-RU"/>
              </w:rPr>
            </w:pPr>
            <w:r w:rsidRPr="00A57E8A">
              <w:rPr>
                <w:rFonts w:ascii="Times New Roman" w:hAnsi="Times New Roman" w:cs="Times New Roman"/>
                <w:b/>
                <w:i w:val="0"/>
                <w:sz w:val="24"/>
                <w:szCs w:val="24"/>
                <w:lang w:val="ru-RU"/>
              </w:rPr>
              <w:t>Сроки</w:t>
            </w:r>
          </w:p>
        </w:tc>
        <w:tc>
          <w:tcPr>
            <w:tcW w:w="2268" w:type="dxa"/>
            <w:tcBorders>
              <w:top w:val="single" w:sz="4" w:space="0" w:color="000000"/>
              <w:left w:val="single" w:sz="4" w:space="0" w:color="000000"/>
              <w:bottom w:val="single" w:sz="4" w:space="0" w:color="000000"/>
              <w:right w:val="single" w:sz="4" w:space="0" w:color="000000"/>
            </w:tcBorders>
          </w:tcPr>
          <w:p w:rsidR="00514366" w:rsidRPr="00A57E8A" w:rsidRDefault="00514366" w:rsidP="00CD7CB9">
            <w:pPr>
              <w:pStyle w:val="ab"/>
              <w:jc w:val="center"/>
              <w:rPr>
                <w:rFonts w:ascii="Times New Roman" w:hAnsi="Times New Roman" w:cs="Times New Roman"/>
                <w:b/>
                <w:i w:val="0"/>
                <w:sz w:val="24"/>
                <w:szCs w:val="24"/>
                <w:lang w:val="ru-RU"/>
              </w:rPr>
            </w:pPr>
            <w:r w:rsidRPr="00A57E8A">
              <w:rPr>
                <w:rFonts w:ascii="Times New Roman" w:hAnsi="Times New Roman" w:cs="Times New Roman"/>
                <w:b/>
                <w:i w:val="0"/>
                <w:sz w:val="24"/>
                <w:szCs w:val="24"/>
                <w:lang w:val="ru-RU"/>
              </w:rPr>
              <w:t>Ответственные</w:t>
            </w:r>
          </w:p>
        </w:tc>
      </w:tr>
      <w:tr w:rsidR="001F1A5C" w:rsidRPr="00F54A72" w:rsidTr="004B32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0"/>
        </w:trPr>
        <w:tc>
          <w:tcPr>
            <w:tcW w:w="568" w:type="dxa"/>
          </w:tcPr>
          <w:p w:rsidR="002D159D" w:rsidRPr="00F54A72" w:rsidRDefault="002D159D" w:rsidP="00A320E7">
            <w:pPr>
              <w:pStyle w:val="ab"/>
              <w:numPr>
                <w:ilvl w:val="0"/>
                <w:numId w:val="28"/>
              </w:numPr>
              <w:ind w:hanging="752"/>
              <w:jc w:val="both"/>
              <w:rPr>
                <w:rFonts w:ascii="Times New Roman" w:hAnsi="Times New Roman" w:cs="Times New Roman"/>
                <w:i w:val="0"/>
                <w:sz w:val="24"/>
                <w:szCs w:val="24"/>
                <w:lang w:val="ru-RU"/>
              </w:rPr>
            </w:pPr>
          </w:p>
        </w:tc>
        <w:tc>
          <w:tcPr>
            <w:tcW w:w="5244" w:type="dxa"/>
          </w:tcPr>
          <w:p w:rsidR="002D159D" w:rsidRPr="00F54A72" w:rsidRDefault="002D159D" w:rsidP="00CD7CB9">
            <w:pPr>
              <w:pStyle w:val="ab"/>
              <w:jc w:val="both"/>
              <w:rPr>
                <w:rFonts w:ascii="Times New Roman" w:hAnsi="Times New Roman" w:cs="Times New Roman"/>
                <w:i w:val="0"/>
                <w:sz w:val="24"/>
                <w:szCs w:val="24"/>
                <w:lang w:val="ru-RU"/>
              </w:rPr>
            </w:pPr>
            <w:r w:rsidRPr="00F54A72">
              <w:rPr>
                <w:rFonts w:ascii="Times New Roman" w:hAnsi="Times New Roman" w:cs="Times New Roman"/>
                <w:i w:val="0"/>
                <w:sz w:val="24"/>
                <w:szCs w:val="24"/>
                <w:lang w:val="ru-RU"/>
              </w:rPr>
              <w:t>Благоустройство  территории. Организация  ремонтных  работ  в  МАДОУ. Подготовка  МАДОУ  к  новому  учебному  году</w:t>
            </w:r>
            <w:r w:rsidR="00590A2A" w:rsidRPr="00F54A72">
              <w:rPr>
                <w:rFonts w:ascii="Times New Roman" w:hAnsi="Times New Roman" w:cs="Times New Roman"/>
                <w:i w:val="0"/>
                <w:sz w:val="24"/>
                <w:szCs w:val="24"/>
                <w:lang w:val="ru-RU"/>
              </w:rPr>
              <w:t>.</w:t>
            </w:r>
          </w:p>
        </w:tc>
        <w:tc>
          <w:tcPr>
            <w:tcW w:w="1560" w:type="dxa"/>
          </w:tcPr>
          <w:p w:rsidR="002D159D" w:rsidRPr="00F54A72" w:rsidRDefault="002D159D" w:rsidP="00CD7CB9">
            <w:pPr>
              <w:pStyle w:val="ab"/>
              <w:jc w:val="center"/>
              <w:rPr>
                <w:rFonts w:ascii="Times New Roman" w:hAnsi="Times New Roman" w:cs="Times New Roman"/>
                <w:i w:val="0"/>
                <w:sz w:val="24"/>
                <w:szCs w:val="24"/>
                <w:lang w:val="ru-RU"/>
              </w:rPr>
            </w:pPr>
            <w:r w:rsidRPr="00F54A72">
              <w:rPr>
                <w:rFonts w:ascii="Times New Roman" w:hAnsi="Times New Roman" w:cs="Times New Roman"/>
                <w:i w:val="0"/>
                <w:sz w:val="24"/>
                <w:szCs w:val="24"/>
                <w:lang w:val="ru-RU"/>
              </w:rPr>
              <w:t>В течение года</w:t>
            </w:r>
          </w:p>
        </w:tc>
        <w:tc>
          <w:tcPr>
            <w:tcW w:w="2268" w:type="dxa"/>
          </w:tcPr>
          <w:p w:rsidR="002D159D" w:rsidRPr="00F54A72" w:rsidRDefault="00420F67" w:rsidP="00CD7CB9">
            <w:pPr>
              <w:pStyle w:val="ab"/>
              <w:ind w:right="-107"/>
              <w:jc w:val="center"/>
              <w:rPr>
                <w:rFonts w:ascii="Times New Roman" w:hAnsi="Times New Roman" w:cs="Times New Roman"/>
                <w:i w:val="0"/>
                <w:sz w:val="24"/>
                <w:szCs w:val="24"/>
                <w:lang w:val="tt-RU"/>
              </w:rPr>
            </w:pPr>
            <w:r w:rsidRPr="00F54A72">
              <w:rPr>
                <w:rFonts w:ascii="Times New Roman" w:hAnsi="Times New Roman" w:cs="Times New Roman"/>
                <w:i w:val="0"/>
                <w:sz w:val="24"/>
                <w:szCs w:val="24"/>
                <w:lang w:val="tt-RU"/>
              </w:rPr>
              <w:t>И.о.заведующего</w:t>
            </w:r>
            <w:r w:rsidR="002D159D" w:rsidRPr="00F54A72">
              <w:rPr>
                <w:rFonts w:ascii="Times New Roman" w:hAnsi="Times New Roman" w:cs="Times New Roman"/>
                <w:i w:val="0"/>
                <w:sz w:val="24"/>
                <w:szCs w:val="24"/>
                <w:lang w:val="tt-RU"/>
              </w:rPr>
              <w:t>,</w:t>
            </w:r>
          </w:p>
          <w:p w:rsidR="002D159D" w:rsidRPr="00F54A72" w:rsidRDefault="002D159D" w:rsidP="00CD7CB9">
            <w:pPr>
              <w:pStyle w:val="ab"/>
              <w:ind w:right="-107"/>
              <w:jc w:val="center"/>
              <w:rPr>
                <w:rFonts w:ascii="Times New Roman" w:hAnsi="Times New Roman" w:cs="Times New Roman"/>
                <w:i w:val="0"/>
                <w:sz w:val="24"/>
                <w:szCs w:val="24"/>
                <w:lang w:val="ru-RU"/>
              </w:rPr>
            </w:pPr>
            <w:r w:rsidRPr="00F54A72">
              <w:rPr>
                <w:rFonts w:ascii="Times New Roman" w:hAnsi="Times New Roman" w:cs="Times New Roman"/>
                <w:i w:val="0"/>
                <w:sz w:val="24"/>
                <w:szCs w:val="24"/>
                <w:lang w:val="ru-RU"/>
              </w:rPr>
              <w:t>зав.хозяйством</w:t>
            </w:r>
          </w:p>
        </w:tc>
      </w:tr>
      <w:tr w:rsidR="001F1A5C" w:rsidRPr="00F54A72" w:rsidTr="004B32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0"/>
        </w:trPr>
        <w:tc>
          <w:tcPr>
            <w:tcW w:w="568" w:type="dxa"/>
          </w:tcPr>
          <w:p w:rsidR="002D159D" w:rsidRPr="00F54A72" w:rsidRDefault="002D159D" w:rsidP="00A320E7">
            <w:pPr>
              <w:pStyle w:val="ab"/>
              <w:numPr>
                <w:ilvl w:val="0"/>
                <w:numId w:val="28"/>
              </w:numPr>
              <w:ind w:hanging="752"/>
              <w:jc w:val="both"/>
              <w:rPr>
                <w:rFonts w:ascii="Times New Roman" w:hAnsi="Times New Roman" w:cs="Times New Roman"/>
                <w:i w:val="0"/>
                <w:sz w:val="24"/>
                <w:szCs w:val="24"/>
                <w:lang w:val="ru-RU"/>
              </w:rPr>
            </w:pPr>
          </w:p>
        </w:tc>
        <w:tc>
          <w:tcPr>
            <w:tcW w:w="5244" w:type="dxa"/>
          </w:tcPr>
          <w:p w:rsidR="002D159D" w:rsidRPr="00F54A72" w:rsidRDefault="002D159D" w:rsidP="00CD7CB9">
            <w:pPr>
              <w:pStyle w:val="ab"/>
              <w:jc w:val="both"/>
              <w:rPr>
                <w:rFonts w:ascii="Times New Roman" w:hAnsi="Times New Roman" w:cs="Times New Roman"/>
                <w:i w:val="0"/>
                <w:sz w:val="24"/>
                <w:szCs w:val="24"/>
                <w:lang w:val="ru-RU"/>
              </w:rPr>
            </w:pPr>
            <w:r w:rsidRPr="00F54A72">
              <w:rPr>
                <w:rFonts w:ascii="Times New Roman" w:hAnsi="Times New Roman" w:cs="Times New Roman"/>
                <w:i w:val="0"/>
                <w:sz w:val="24"/>
                <w:szCs w:val="24"/>
                <w:lang w:val="ru-RU"/>
              </w:rPr>
              <w:t>Частичный ремонт здания</w:t>
            </w:r>
            <w:r w:rsidR="00590A2A" w:rsidRPr="00F54A72">
              <w:rPr>
                <w:rFonts w:ascii="Times New Roman" w:hAnsi="Times New Roman" w:cs="Times New Roman"/>
                <w:i w:val="0"/>
                <w:sz w:val="24"/>
                <w:szCs w:val="24"/>
                <w:lang w:val="ru-RU"/>
              </w:rPr>
              <w:t>.</w:t>
            </w:r>
          </w:p>
        </w:tc>
        <w:tc>
          <w:tcPr>
            <w:tcW w:w="1560" w:type="dxa"/>
          </w:tcPr>
          <w:p w:rsidR="002D159D" w:rsidRPr="00F54A72" w:rsidRDefault="002D159D" w:rsidP="00CD7CB9">
            <w:pPr>
              <w:pStyle w:val="ab"/>
              <w:jc w:val="center"/>
              <w:rPr>
                <w:rFonts w:ascii="Times New Roman" w:hAnsi="Times New Roman" w:cs="Times New Roman"/>
                <w:i w:val="0"/>
                <w:sz w:val="24"/>
                <w:szCs w:val="24"/>
                <w:lang w:val="ru-RU"/>
              </w:rPr>
            </w:pPr>
            <w:r w:rsidRPr="00F54A72">
              <w:rPr>
                <w:rFonts w:ascii="Times New Roman" w:hAnsi="Times New Roman" w:cs="Times New Roman"/>
                <w:i w:val="0"/>
                <w:sz w:val="24"/>
                <w:szCs w:val="24"/>
                <w:lang w:val="ru-RU"/>
              </w:rPr>
              <w:t>В течение года</w:t>
            </w:r>
          </w:p>
        </w:tc>
        <w:tc>
          <w:tcPr>
            <w:tcW w:w="2268" w:type="dxa"/>
          </w:tcPr>
          <w:p w:rsidR="002D159D" w:rsidRPr="00F54A72" w:rsidRDefault="00420F67" w:rsidP="00CD7CB9">
            <w:pPr>
              <w:pStyle w:val="ab"/>
              <w:ind w:right="-107"/>
              <w:jc w:val="center"/>
              <w:rPr>
                <w:rFonts w:ascii="Times New Roman" w:hAnsi="Times New Roman" w:cs="Times New Roman"/>
                <w:i w:val="0"/>
                <w:sz w:val="24"/>
                <w:szCs w:val="24"/>
                <w:lang w:val="tt-RU"/>
              </w:rPr>
            </w:pPr>
            <w:r w:rsidRPr="00F54A72">
              <w:rPr>
                <w:rFonts w:ascii="Times New Roman" w:hAnsi="Times New Roman" w:cs="Times New Roman"/>
                <w:i w:val="0"/>
                <w:sz w:val="24"/>
                <w:szCs w:val="24"/>
                <w:lang w:val="tt-RU"/>
              </w:rPr>
              <w:t>И.о.заведующего</w:t>
            </w:r>
            <w:r w:rsidR="002D159D" w:rsidRPr="00F54A72">
              <w:rPr>
                <w:rFonts w:ascii="Times New Roman" w:hAnsi="Times New Roman" w:cs="Times New Roman"/>
                <w:i w:val="0"/>
                <w:sz w:val="24"/>
                <w:szCs w:val="24"/>
                <w:lang w:val="tt-RU"/>
              </w:rPr>
              <w:t>,</w:t>
            </w:r>
          </w:p>
          <w:p w:rsidR="002D159D" w:rsidRPr="00F54A72" w:rsidRDefault="002D159D" w:rsidP="00CD7CB9">
            <w:pPr>
              <w:pStyle w:val="ab"/>
              <w:ind w:right="-107"/>
              <w:jc w:val="center"/>
              <w:rPr>
                <w:rFonts w:ascii="Times New Roman" w:hAnsi="Times New Roman" w:cs="Times New Roman"/>
                <w:i w:val="0"/>
                <w:sz w:val="24"/>
                <w:szCs w:val="24"/>
                <w:lang w:val="ru-RU"/>
              </w:rPr>
            </w:pPr>
            <w:r w:rsidRPr="00F54A72">
              <w:rPr>
                <w:rFonts w:ascii="Times New Roman" w:hAnsi="Times New Roman" w:cs="Times New Roman"/>
                <w:i w:val="0"/>
                <w:sz w:val="24"/>
                <w:szCs w:val="24"/>
                <w:lang w:val="ru-RU"/>
              </w:rPr>
              <w:t>зав.хозяйством</w:t>
            </w:r>
          </w:p>
        </w:tc>
      </w:tr>
      <w:tr w:rsidR="001F1A5C" w:rsidRPr="00F54A72" w:rsidTr="004B32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0"/>
        </w:trPr>
        <w:tc>
          <w:tcPr>
            <w:tcW w:w="568" w:type="dxa"/>
          </w:tcPr>
          <w:p w:rsidR="002D159D" w:rsidRPr="00F54A72" w:rsidRDefault="002D159D" w:rsidP="00A320E7">
            <w:pPr>
              <w:pStyle w:val="ab"/>
              <w:numPr>
                <w:ilvl w:val="0"/>
                <w:numId w:val="28"/>
              </w:numPr>
              <w:ind w:hanging="752"/>
              <w:jc w:val="both"/>
              <w:rPr>
                <w:rFonts w:ascii="Times New Roman" w:hAnsi="Times New Roman" w:cs="Times New Roman"/>
                <w:i w:val="0"/>
                <w:sz w:val="24"/>
                <w:szCs w:val="24"/>
                <w:lang w:val="ru-RU"/>
              </w:rPr>
            </w:pPr>
          </w:p>
        </w:tc>
        <w:tc>
          <w:tcPr>
            <w:tcW w:w="5244" w:type="dxa"/>
          </w:tcPr>
          <w:p w:rsidR="002D159D" w:rsidRPr="00F54A72" w:rsidRDefault="005D3867" w:rsidP="00CD7CB9">
            <w:pPr>
              <w:pStyle w:val="ab"/>
              <w:jc w:val="both"/>
              <w:rPr>
                <w:rFonts w:ascii="Times New Roman" w:hAnsi="Times New Roman" w:cs="Times New Roman"/>
                <w:i w:val="0"/>
                <w:sz w:val="24"/>
                <w:szCs w:val="24"/>
                <w:lang w:val="ru-RU"/>
              </w:rPr>
            </w:pPr>
            <w:r>
              <w:rPr>
                <w:rFonts w:ascii="Times New Roman" w:hAnsi="Times New Roman" w:cs="Times New Roman"/>
                <w:i w:val="0"/>
                <w:sz w:val="24"/>
                <w:szCs w:val="24"/>
                <w:lang w:val="ru-RU"/>
              </w:rPr>
              <w:t>Ремонт крыши при</w:t>
            </w:r>
            <w:r w:rsidR="00F54A72" w:rsidRPr="00F54A72">
              <w:rPr>
                <w:rFonts w:ascii="Times New Roman" w:hAnsi="Times New Roman" w:cs="Times New Roman"/>
                <w:i w:val="0"/>
                <w:sz w:val="24"/>
                <w:szCs w:val="24"/>
                <w:lang w:val="ru-RU"/>
              </w:rPr>
              <w:t>стоя 03 группы.</w:t>
            </w:r>
          </w:p>
        </w:tc>
        <w:tc>
          <w:tcPr>
            <w:tcW w:w="1560" w:type="dxa"/>
          </w:tcPr>
          <w:p w:rsidR="002D159D" w:rsidRPr="00F54A72" w:rsidRDefault="002D159D" w:rsidP="00CD7CB9">
            <w:pPr>
              <w:pStyle w:val="ab"/>
              <w:jc w:val="center"/>
              <w:rPr>
                <w:rFonts w:ascii="Times New Roman" w:hAnsi="Times New Roman" w:cs="Times New Roman"/>
                <w:i w:val="0"/>
                <w:sz w:val="24"/>
                <w:szCs w:val="24"/>
                <w:lang w:val="ru-RU"/>
              </w:rPr>
            </w:pPr>
            <w:r w:rsidRPr="00F54A72">
              <w:rPr>
                <w:rFonts w:ascii="Times New Roman" w:hAnsi="Times New Roman" w:cs="Times New Roman"/>
                <w:i w:val="0"/>
                <w:sz w:val="24"/>
                <w:szCs w:val="24"/>
                <w:lang w:val="ru-RU"/>
              </w:rPr>
              <w:t>В течение года</w:t>
            </w:r>
          </w:p>
        </w:tc>
        <w:tc>
          <w:tcPr>
            <w:tcW w:w="2268" w:type="dxa"/>
          </w:tcPr>
          <w:p w:rsidR="002D159D" w:rsidRPr="00F54A72" w:rsidRDefault="00420F67" w:rsidP="00CD7CB9">
            <w:pPr>
              <w:pStyle w:val="ab"/>
              <w:ind w:right="-107"/>
              <w:jc w:val="center"/>
              <w:rPr>
                <w:rFonts w:ascii="Times New Roman" w:hAnsi="Times New Roman" w:cs="Times New Roman"/>
                <w:i w:val="0"/>
                <w:sz w:val="24"/>
                <w:szCs w:val="24"/>
                <w:lang w:val="tt-RU"/>
              </w:rPr>
            </w:pPr>
            <w:r w:rsidRPr="00F54A72">
              <w:rPr>
                <w:rFonts w:ascii="Times New Roman" w:hAnsi="Times New Roman" w:cs="Times New Roman"/>
                <w:i w:val="0"/>
                <w:sz w:val="24"/>
                <w:szCs w:val="24"/>
                <w:lang w:val="tt-RU"/>
              </w:rPr>
              <w:t>И.о.заведующего</w:t>
            </w:r>
            <w:r w:rsidR="002D159D" w:rsidRPr="00F54A72">
              <w:rPr>
                <w:rFonts w:ascii="Times New Roman" w:hAnsi="Times New Roman" w:cs="Times New Roman"/>
                <w:i w:val="0"/>
                <w:sz w:val="24"/>
                <w:szCs w:val="24"/>
                <w:lang w:val="tt-RU"/>
              </w:rPr>
              <w:t>,</w:t>
            </w:r>
          </w:p>
          <w:p w:rsidR="002D159D" w:rsidRPr="00F54A72" w:rsidRDefault="002D159D" w:rsidP="00CD7CB9">
            <w:pPr>
              <w:pStyle w:val="ab"/>
              <w:ind w:right="-107"/>
              <w:jc w:val="center"/>
              <w:rPr>
                <w:rFonts w:ascii="Times New Roman" w:hAnsi="Times New Roman" w:cs="Times New Roman"/>
                <w:i w:val="0"/>
                <w:sz w:val="24"/>
                <w:szCs w:val="24"/>
                <w:lang w:val="ru-RU"/>
              </w:rPr>
            </w:pPr>
            <w:r w:rsidRPr="00F54A72">
              <w:rPr>
                <w:rFonts w:ascii="Times New Roman" w:hAnsi="Times New Roman" w:cs="Times New Roman"/>
                <w:i w:val="0"/>
                <w:sz w:val="24"/>
                <w:szCs w:val="24"/>
                <w:lang w:val="ru-RU"/>
              </w:rPr>
              <w:t>зав.хозяйством</w:t>
            </w:r>
          </w:p>
        </w:tc>
      </w:tr>
      <w:tr w:rsidR="00420F67" w:rsidRPr="00420F67" w:rsidTr="004B32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0"/>
        </w:trPr>
        <w:tc>
          <w:tcPr>
            <w:tcW w:w="568" w:type="dxa"/>
          </w:tcPr>
          <w:p w:rsidR="002D159D" w:rsidRPr="00420F67" w:rsidRDefault="002D159D" w:rsidP="00A320E7">
            <w:pPr>
              <w:pStyle w:val="ab"/>
              <w:numPr>
                <w:ilvl w:val="0"/>
                <w:numId w:val="28"/>
              </w:numPr>
              <w:ind w:hanging="752"/>
              <w:jc w:val="both"/>
              <w:rPr>
                <w:rFonts w:ascii="Times New Roman" w:hAnsi="Times New Roman" w:cs="Times New Roman"/>
                <w:i w:val="0"/>
                <w:sz w:val="24"/>
                <w:szCs w:val="24"/>
                <w:lang w:val="ru-RU"/>
              </w:rPr>
            </w:pPr>
          </w:p>
        </w:tc>
        <w:tc>
          <w:tcPr>
            <w:tcW w:w="5244" w:type="dxa"/>
          </w:tcPr>
          <w:p w:rsidR="002D159D" w:rsidRPr="00420F67" w:rsidRDefault="002D159D" w:rsidP="00CD7CB9">
            <w:pPr>
              <w:pStyle w:val="ab"/>
              <w:jc w:val="both"/>
              <w:rPr>
                <w:rFonts w:ascii="Times New Roman" w:hAnsi="Times New Roman" w:cs="Times New Roman"/>
                <w:i w:val="0"/>
                <w:sz w:val="24"/>
                <w:szCs w:val="24"/>
                <w:lang w:val="ru-RU"/>
              </w:rPr>
            </w:pPr>
            <w:r w:rsidRPr="00420F67">
              <w:rPr>
                <w:rFonts w:ascii="Times New Roman" w:hAnsi="Times New Roman" w:cs="Times New Roman"/>
                <w:i w:val="0"/>
                <w:sz w:val="24"/>
                <w:szCs w:val="24"/>
                <w:lang w:val="ru-RU"/>
              </w:rPr>
              <w:t>Приобретение мебели для групп</w:t>
            </w:r>
            <w:r w:rsidR="00590A2A" w:rsidRPr="00420F67">
              <w:rPr>
                <w:rFonts w:ascii="Times New Roman" w:hAnsi="Times New Roman" w:cs="Times New Roman"/>
                <w:i w:val="0"/>
                <w:sz w:val="24"/>
                <w:szCs w:val="24"/>
                <w:lang w:val="ru-RU"/>
              </w:rPr>
              <w:t>.</w:t>
            </w:r>
          </w:p>
        </w:tc>
        <w:tc>
          <w:tcPr>
            <w:tcW w:w="1560" w:type="dxa"/>
          </w:tcPr>
          <w:p w:rsidR="002D159D" w:rsidRPr="00420F67" w:rsidRDefault="002D159D" w:rsidP="00CD7CB9">
            <w:pPr>
              <w:pStyle w:val="ab"/>
              <w:jc w:val="center"/>
              <w:rPr>
                <w:rFonts w:ascii="Times New Roman" w:hAnsi="Times New Roman" w:cs="Times New Roman"/>
                <w:i w:val="0"/>
                <w:sz w:val="24"/>
                <w:szCs w:val="24"/>
                <w:lang w:val="ru-RU"/>
              </w:rPr>
            </w:pPr>
            <w:r w:rsidRPr="00420F67">
              <w:rPr>
                <w:rFonts w:ascii="Times New Roman" w:hAnsi="Times New Roman" w:cs="Times New Roman"/>
                <w:i w:val="0"/>
                <w:sz w:val="24"/>
                <w:szCs w:val="24"/>
                <w:lang w:val="ru-RU"/>
              </w:rPr>
              <w:t>В течение года</w:t>
            </w:r>
          </w:p>
        </w:tc>
        <w:tc>
          <w:tcPr>
            <w:tcW w:w="2268" w:type="dxa"/>
          </w:tcPr>
          <w:p w:rsidR="002D159D" w:rsidRPr="00420F67" w:rsidRDefault="00420F67" w:rsidP="00CD7CB9">
            <w:pPr>
              <w:pStyle w:val="ab"/>
              <w:ind w:right="-107"/>
              <w:jc w:val="center"/>
              <w:rPr>
                <w:rFonts w:ascii="Times New Roman" w:hAnsi="Times New Roman" w:cs="Times New Roman"/>
                <w:i w:val="0"/>
                <w:sz w:val="24"/>
                <w:szCs w:val="24"/>
                <w:lang w:val="tt-RU"/>
              </w:rPr>
            </w:pPr>
            <w:r w:rsidRPr="00420F67">
              <w:rPr>
                <w:rFonts w:ascii="Times New Roman" w:hAnsi="Times New Roman" w:cs="Times New Roman"/>
                <w:i w:val="0"/>
                <w:sz w:val="24"/>
                <w:szCs w:val="24"/>
                <w:lang w:val="tt-RU"/>
              </w:rPr>
              <w:t>И.о.заведующего</w:t>
            </w:r>
            <w:r w:rsidR="002D159D" w:rsidRPr="00420F67">
              <w:rPr>
                <w:rFonts w:ascii="Times New Roman" w:hAnsi="Times New Roman" w:cs="Times New Roman"/>
                <w:i w:val="0"/>
                <w:sz w:val="24"/>
                <w:szCs w:val="24"/>
                <w:lang w:val="tt-RU"/>
              </w:rPr>
              <w:t>,</w:t>
            </w:r>
          </w:p>
          <w:p w:rsidR="002D159D" w:rsidRPr="00420F67" w:rsidRDefault="002D159D" w:rsidP="00CD7CB9">
            <w:pPr>
              <w:pStyle w:val="ab"/>
              <w:ind w:right="-107"/>
              <w:jc w:val="center"/>
              <w:rPr>
                <w:rFonts w:ascii="Times New Roman" w:hAnsi="Times New Roman" w:cs="Times New Roman"/>
                <w:i w:val="0"/>
                <w:sz w:val="24"/>
                <w:szCs w:val="24"/>
                <w:lang w:val="ru-RU"/>
              </w:rPr>
            </w:pPr>
            <w:r w:rsidRPr="00420F67">
              <w:rPr>
                <w:rFonts w:ascii="Times New Roman" w:hAnsi="Times New Roman" w:cs="Times New Roman"/>
                <w:i w:val="0"/>
                <w:sz w:val="24"/>
                <w:szCs w:val="24"/>
                <w:lang w:val="ru-RU"/>
              </w:rPr>
              <w:t>зав.хозяйством</w:t>
            </w:r>
          </w:p>
        </w:tc>
      </w:tr>
      <w:tr w:rsidR="00420F67" w:rsidRPr="00420F67" w:rsidTr="004B32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568" w:type="dxa"/>
          </w:tcPr>
          <w:p w:rsidR="002D159D" w:rsidRPr="00420F67" w:rsidRDefault="002D159D" w:rsidP="00A320E7">
            <w:pPr>
              <w:pStyle w:val="ab"/>
              <w:numPr>
                <w:ilvl w:val="0"/>
                <w:numId w:val="28"/>
              </w:numPr>
              <w:ind w:hanging="752"/>
              <w:jc w:val="both"/>
              <w:rPr>
                <w:rFonts w:ascii="Times New Roman" w:hAnsi="Times New Roman" w:cs="Times New Roman"/>
                <w:i w:val="0"/>
                <w:sz w:val="24"/>
                <w:szCs w:val="24"/>
                <w:lang w:val="ru-RU"/>
              </w:rPr>
            </w:pPr>
          </w:p>
        </w:tc>
        <w:tc>
          <w:tcPr>
            <w:tcW w:w="5244" w:type="dxa"/>
          </w:tcPr>
          <w:p w:rsidR="002D159D" w:rsidRPr="00420F67" w:rsidRDefault="002D159D" w:rsidP="00CD7CB9">
            <w:pPr>
              <w:pStyle w:val="Style2"/>
              <w:widowControl/>
              <w:spacing w:line="240" w:lineRule="auto"/>
              <w:jc w:val="both"/>
              <w:rPr>
                <w:rFonts w:eastAsiaTheme="minorHAnsi"/>
                <w:iCs/>
                <w:lang w:eastAsia="en-US" w:bidi="en-US"/>
              </w:rPr>
            </w:pPr>
            <w:r w:rsidRPr="00420F67">
              <w:rPr>
                <w:rFonts w:eastAsiaTheme="minorHAnsi"/>
                <w:iCs/>
                <w:lang w:eastAsia="en-US" w:bidi="en-US"/>
              </w:rPr>
              <w:t>Пополнение развивающей предметно-пространственной среды новыми играми и атрибутами.</w:t>
            </w:r>
          </w:p>
        </w:tc>
        <w:tc>
          <w:tcPr>
            <w:tcW w:w="1560" w:type="dxa"/>
          </w:tcPr>
          <w:p w:rsidR="002D159D" w:rsidRPr="00420F67" w:rsidRDefault="002D159D" w:rsidP="00CD7CB9">
            <w:pPr>
              <w:pStyle w:val="ab"/>
              <w:jc w:val="center"/>
              <w:rPr>
                <w:rFonts w:ascii="Times New Roman" w:hAnsi="Times New Roman" w:cs="Times New Roman"/>
                <w:i w:val="0"/>
                <w:sz w:val="24"/>
                <w:szCs w:val="24"/>
                <w:lang w:val="ru-RU"/>
              </w:rPr>
            </w:pPr>
            <w:r w:rsidRPr="00420F67">
              <w:rPr>
                <w:rFonts w:ascii="Times New Roman" w:hAnsi="Times New Roman" w:cs="Times New Roman"/>
                <w:i w:val="0"/>
                <w:sz w:val="24"/>
                <w:szCs w:val="24"/>
                <w:lang w:val="ru-RU"/>
              </w:rPr>
              <w:t>В течение года</w:t>
            </w:r>
          </w:p>
        </w:tc>
        <w:tc>
          <w:tcPr>
            <w:tcW w:w="2268" w:type="dxa"/>
          </w:tcPr>
          <w:p w:rsidR="002D159D" w:rsidRPr="00420F67" w:rsidRDefault="00420F67" w:rsidP="00CD7CB9">
            <w:pPr>
              <w:pStyle w:val="ab"/>
              <w:ind w:right="-107"/>
              <w:jc w:val="center"/>
              <w:rPr>
                <w:rFonts w:ascii="Times New Roman" w:hAnsi="Times New Roman" w:cs="Times New Roman"/>
                <w:i w:val="0"/>
                <w:sz w:val="24"/>
                <w:szCs w:val="24"/>
                <w:lang w:val="ru-RU"/>
              </w:rPr>
            </w:pPr>
            <w:r w:rsidRPr="00420F67">
              <w:rPr>
                <w:rFonts w:ascii="Times New Roman" w:hAnsi="Times New Roman" w:cs="Times New Roman"/>
                <w:i w:val="0"/>
                <w:sz w:val="24"/>
                <w:szCs w:val="24"/>
                <w:lang w:val="tt-RU"/>
              </w:rPr>
              <w:t>И.о.заведующего</w:t>
            </w:r>
            <w:r w:rsidR="002D159D" w:rsidRPr="00420F67">
              <w:rPr>
                <w:rFonts w:ascii="Times New Roman" w:hAnsi="Times New Roman" w:cs="Times New Roman"/>
                <w:i w:val="0"/>
                <w:sz w:val="24"/>
                <w:szCs w:val="24"/>
                <w:lang w:val="ru-RU"/>
              </w:rPr>
              <w:t>,</w:t>
            </w:r>
          </w:p>
          <w:p w:rsidR="002D159D" w:rsidRPr="00420F67" w:rsidRDefault="002D159D" w:rsidP="00CD7CB9">
            <w:pPr>
              <w:pStyle w:val="ab"/>
              <w:ind w:right="-107"/>
              <w:jc w:val="center"/>
              <w:rPr>
                <w:rFonts w:ascii="Times New Roman" w:hAnsi="Times New Roman" w:cs="Times New Roman"/>
                <w:i w:val="0"/>
                <w:sz w:val="24"/>
                <w:szCs w:val="24"/>
                <w:lang w:val="ru-RU"/>
              </w:rPr>
            </w:pPr>
            <w:r w:rsidRPr="00420F67">
              <w:rPr>
                <w:rFonts w:ascii="Times New Roman" w:hAnsi="Times New Roman" w:cs="Times New Roman"/>
                <w:i w:val="0"/>
                <w:sz w:val="24"/>
                <w:szCs w:val="24"/>
                <w:lang w:val="ru-RU"/>
              </w:rPr>
              <w:t>ст. воспитатель</w:t>
            </w:r>
          </w:p>
        </w:tc>
      </w:tr>
      <w:tr w:rsidR="00420F67" w:rsidRPr="00420F67" w:rsidTr="00643D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6"/>
        </w:trPr>
        <w:tc>
          <w:tcPr>
            <w:tcW w:w="568" w:type="dxa"/>
          </w:tcPr>
          <w:p w:rsidR="00590A2A" w:rsidRPr="00420F67" w:rsidRDefault="00590A2A" w:rsidP="00A320E7">
            <w:pPr>
              <w:pStyle w:val="ab"/>
              <w:numPr>
                <w:ilvl w:val="0"/>
                <w:numId w:val="28"/>
              </w:numPr>
              <w:ind w:hanging="752"/>
              <w:jc w:val="both"/>
              <w:rPr>
                <w:rFonts w:ascii="Times New Roman" w:eastAsiaTheme="minorHAnsi" w:hAnsi="Times New Roman" w:cs="Times New Roman"/>
                <w:i w:val="0"/>
                <w:sz w:val="24"/>
                <w:szCs w:val="24"/>
                <w:lang w:val="ru-RU" w:eastAsia="en-US"/>
              </w:rPr>
            </w:pPr>
          </w:p>
        </w:tc>
        <w:tc>
          <w:tcPr>
            <w:tcW w:w="5244" w:type="dxa"/>
          </w:tcPr>
          <w:p w:rsidR="00590A2A" w:rsidRPr="00420F67" w:rsidRDefault="00590A2A" w:rsidP="00CD7CB9">
            <w:pPr>
              <w:pStyle w:val="Style2"/>
              <w:widowControl/>
              <w:spacing w:line="240" w:lineRule="auto"/>
              <w:jc w:val="both"/>
              <w:rPr>
                <w:rFonts w:eastAsiaTheme="minorHAnsi"/>
                <w:iCs/>
                <w:lang w:eastAsia="en-US" w:bidi="en-US"/>
              </w:rPr>
            </w:pPr>
            <w:r w:rsidRPr="00420F67">
              <w:rPr>
                <w:rFonts w:eastAsiaTheme="minorHAnsi"/>
                <w:iCs/>
                <w:lang w:eastAsia="en-US" w:bidi="en-US"/>
              </w:rPr>
              <w:t>Пополнение материально-технической базы.</w:t>
            </w:r>
          </w:p>
        </w:tc>
        <w:tc>
          <w:tcPr>
            <w:tcW w:w="1560" w:type="dxa"/>
          </w:tcPr>
          <w:p w:rsidR="00590A2A" w:rsidRPr="00420F67" w:rsidRDefault="00590A2A" w:rsidP="00CD7CB9">
            <w:pPr>
              <w:pStyle w:val="ab"/>
              <w:jc w:val="center"/>
              <w:rPr>
                <w:rFonts w:ascii="Times New Roman" w:eastAsiaTheme="minorHAnsi" w:hAnsi="Times New Roman" w:cs="Times New Roman"/>
                <w:i w:val="0"/>
                <w:sz w:val="24"/>
                <w:szCs w:val="24"/>
                <w:lang w:val="ru-RU" w:eastAsia="en-US"/>
              </w:rPr>
            </w:pPr>
            <w:r w:rsidRPr="00420F67">
              <w:rPr>
                <w:rFonts w:ascii="Times New Roman" w:eastAsiaTheme="minorHAnsi" w:hAnsi="Times New Roman" w:cs="Times New Roman"/>
                <w:i w:val="0"/>
                <w:sz w:val="24"/>
                <w:szCs w:val="24"/>
                <w:lang w:val="ru-RU" w:eastAsia="en-US"/>
              </w:rPr>
              <w:t>В течение года</w:t>
            </w:r>
          </w:p>
        </w:tc>
        <w:tc>
          <w:tcPr>
            <w:tcW w:w="2268" w:type="dxa"/>
          </w:tcPr>
          <w:p w:rsidR="00590A2A" w:rsidRPr="00420F67" w:rsidRDefault="00420F67" w:rsidP="00CD7CB9">
            <w:pPr>
              <w:pStyle w:val="ab"/>
              <w:ind w:right="-107"/>
              <w:jc w:val="center"/>
              <w:rPr>
                <w:rFonts w:ascii="Times New Roman" w:hAnsi="Times New Roman" w:cs="Times New Roman"/>
                <w:i w:val="0"/>
                <w:sz w:val="24"/>
                <w:szCs w:val="24"/>
                <w:lang w:val="ru-RU"/>
              </w:rPr>
            </w:pPr>
            <w:r w:rsidRPr="00420F67">
              <w:rPr>
                <w:rFonts w:ascii="Times New Roman" w:hAnsi="Times New Roman" w:cs="Times New Roman"/>
                <w:i w:val="0"/>
                <w:sz w:val="24"/>
                <w:szCs w:val="24"/>
                <w:lang w:val="tt-RU"/>
              </w:rPr>
              <w:t>И.о.заведующего</w:t>
            </w:r>
            <w:r w:rsidR="00590A2A" w:rsidRPr="00420F67">
              <w:rPr>
                <w:rFonts w:ascii="Times New Roman" w:hAnsi="Times New Roman" w:cs="Times New Roman"/>
                <w:i w:val="0"/>
                <w:sz w:val="24"/>
                <w:szCs w:val="24"/>
                <w:lang w:val="ru-RU"/>
              </w:rPr>
              <w:t>,</w:t>
            </w:r>
          </w:p>
          <w:p w:rsidR="00590A2A" w:rsidRPr="00420F67" w:rsidRDefault="00590A2A" w:rsidP="00CD7CB9">
            <w:pPr>
              <w:pStyle w:val="ab"/>
              <w:ind w:right="-107"/>
              <w:jc w:val="center"/>
              <w:rPr>
                <w:rFonts w:ascii="Times New Roman" w:hAnsi="Times New Roman" w:cs="Times New Roman"/>
                <w:i w:val="0"/>
                <w:sz w:val="24"/>
                <w:szCs w:val="24"/>
                <w:lang w:val="ru-RU"/>
              </w:rPr>
            </w:pPr>
            <w:r w:rsidRPr="00420F67">
              <w:rPr>
                <w:rFonts w:ascii="Times New Roman" w:hAnsi="Times New Roman" w:cs="Times New Roman"/>
                <w:i w:val="0"/>
                <w:sz w:val="24"/>
                <w:szCs w:val="24"/>
                <w:lang w:val="ru-RU"/>
              </w:rPr>
              <w:t>ст. воспитатель,</w:t>
            </w:r>
          </w:p>
          <w:p w:rsidR="00590A2A" w:rsidRPr="00420F67" w:rsidRDefault="00590A2A" w:rsidP="00CD7CB9">
            <w:pPr>
              <w:pStyle w:val="ab"/>
              <w:ind w:right="-107"/>
              <w:jc w:val="center"/>
              <w:rPr>
                <w:rFonts w:ascii="Times New Roman" w:hAnsi="Times New Roman" w:cs="Times New Roman"/>
                <w:i w:val="0"/>
                <w:sz w:val="24"/>
                <w:szCs w:val="24"/>
                <w:lang w:val="ru-RU"/>
              </w:rPr>
            </w:pPr>
            <w:r w:rsidRPr="00420F67">
              <w:rPr>
                <w:rFonts w:ascii="Times New Roman" w:hAnsi="Times New Roman" w:cs="Times New Roman"/>
                <w:i w:val="0"/>
                <w:sz w:val="24"/>
                <w:szCs w:val="24"/>
                <w:lang w:val="ru-RU"/>
              </w:rPr>
              <w:t>зав.хозяйством</w:t>
            </w:r>
          </w:p>
        </w:tc>
      </w:tr>
      <w:tr w:rsidR="001F1A5C" w:rsidRPr="00F54A72" w:rsidTr="005B4E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9"/>
        </w:trPr>
        <w:tc>
          <w:tcPr>
            <w:tcW w:w="568" w:type="dxa"/>
          </w:tcPr>
          <w:p w:rsidR="00590A2A" w:rsidRPr="00F54A72" w:rsidRDefault="00590A2A" w:rsidP="00A320E7">
            <w:pPr>
              <w:pStyle w:val="ab"/>
              <w:numPr>
                <w:ilvl w:val="0"/>
                <w:numId w:val="28"/>
              </w:numPr>
              <w:ind w:hanging="752"/>
              <w:jc w:val="both"/>
              <w:rPr>
                <w:rFonts w:ascii="Times New Roman" w:hAnsi="Times New Roman" w:cs="Times New Roman"/>
                <w:i w:val="0"/>
                <w:sz w:val="24"/>
                <w:szCs w:val="24"/>
                <w:lang w:val="ru-RU"/>
              </w:rPr>
            </w:pPr>
          </w:p>
        </w:tc>
        <w:tc>
          <w:tcPr>
            <w:tcW w:w="5244" w:type="dxa"/>
          </w:tcPr>
          <w:p w:rsidR="00590A2A" w:rsidRPr="00F54A72" w:rsidRDefault="00590A2A" w:rsidP="00CD7CB9">
            <w:pPr>
              <w:pStyle w:val="Style2"/>
              <w:widowControl/>
              <w:spacing w:line="240" w:lineRule="auto"/>
              <w:jc w:val="both"/>
              <w:rPr>
                <w:rFonts w:eastAsiaTheme="minorHAnsi"/>
                <w:iCs/>
                <w:lang w:eastAsia="en-US" w:bidi="en-US"/>
              </w:rPr>
            </w:pPr>
            <w:r w:rsidRPr="00F54A72">
              <w:rPr>
                <w:rFonts w:eastAsiaTheme="minorHAnsi"/>
                <w:iCs/>
                <w:lang w:eastAsia="en-US" w:bidi="en-US"/>
              </w:rPr>
              <w:t>Приобретение и пополнение содержания костюмерной.</w:t>
            </w:r>
          </w:p>
        </w:tc>
        <w:tc>
          <w:tcPr>
            <w:tcW w:w="1560" w:type="dxa"/>
          </w:tcPr>
          <w:p w:rsidR="00590A2A" w:rsidRPr="00F54A72" w:rsidRDefault="00590A2A" w:rsidP="00CD7CB9">
            <w:pPr>
              <w:pStyle w:val="ab"/>
              <w:jc w:val="center"/>
              <w:rPr>
                <w:rFonts w:ascii="Times New Roman" w:hAnsi="Times New Roman" w:cs="Times New Roman"/>
                <w:i w:val="0"/>
                <w:sz w:val="24"/>
                <w:szCs w:val="24"/>
                <w:lang w:val="ru-RU"/>
              </w:rPr>
            </w:pPr>
            <w:r w:rsidRPr="00F54A72">
              <w:rPr>
                <w:rFonts w:ascii="Times New Roman" w:hAnsi="Times New Roman" w:cs="Times New Roman"/>
                <w:i w:val="0"/>
                <w:sz w:val="24"/>
                <w:szCs w:val="24"/>
                <w:lang w:val="ru-RU"/>
              </w:rPr>
              <w:t>В течение года</w:t>
            </w:r>
          </w:p>
        </w:tc>
        <w:tc>
          <w:tcPr>
            <w:tcW w:w="2268" w:type="dxa"/>
          </w:tcPr>
          <w:p w:rsidR="00590A2A" w:rsidRPr="00F54A72" w:rsidRDefault="00420F67" w:rsidP="00CD7CB9">
            <w:pPr>
              <w:pStyle w:val="ab"/>
              <w:ind w:right="-107"/>
              <w:jc w:val="center"/>
              <w:rPr>
                <w:rFonts w:ascii="Times New Roman" w:hAnsi="Times New Roman" w:cs="Times New Roman"/>
                <w:i w:val="0"/>
                <w:sz w:val="24"/>
                <w:szCs w:val="24"/>
                <w:lang w:val="ru-RU"/>
              </w:rPr>
            </w:pPr>
            <w:r w:rsidRPr="00F54A72">
              <w:rPr>
                <w:rFonts w:ascii="Times New Roman" w:hAnsi="Times New Roman" w:cs="Times New Roman"/>
                <w:i w:val="0"/>
                <w:sz w:val="24"/>
                <w:szCs w:val="24"/>
                <w:lang w:val="tt-RU"/>
              </w:rPr>
              <w:t>И.о.заведующего</w:t>
            </w:r>
            <w:r w:rsidR="00590A2A" w:rsidRPr="00F54A72">
              <w:rPr>
                <w:rFonts w:ascii="Times New Roman" w:hAnsi="Times New Roman" w:cs="Times New Roman"/>
                <w:i w:val="0"/>
                <w:sz w:val="24"/>
                <w:szCs w:val="24"/>
                <w:lang w:val="ru-RU"/>
              </w:rPr>
              <w:t>,</w:t>
            </w:r>
          </w:p>
          <w:p w:rsidR="00590A2A" w:rsidRPr="00F54A72" w:rsidRDefault="00590A2A" w:rsidP="00CD7CB9">
            <w:pPr>
              <w:pStyle w:val="ab"/>
              <w:ind w:right="-107"/>
              <w:jc w:val="center"/>
              <w:rPr>
                <w:rFonts w:ascii="Times New Roman" w:hAnsi="Times New Roman" w:cs="Times New Roman"/>
                <w:i w:val="0"/>
                <w:sz w:val="24"/>
                <w:szCs w:val="24"/>
                <w:lang w:val="ru-RU"/>
              </w:rPr>
            </w:pPr>
            <w:r w:rsidRPr="00F54A72">
              <w:rPr>
                <w:rFonts w:ascii="Times New Roman" w:hAnsi="Times New Roman" w:cs="Times New Roman"/>
                <w:i w:val="0"/>
                <w:sz w:val="24"/>
                <w:szCs w:val="24"/>
                <w:lang w:val="ru-RU"/>
              </w:rPr>
              <w:t>ст. воспитатель</w:t>
            </w:r>
          </w:p>
        </w:tc>
      </w:tr>
      <w:tr w:rsidR="002D159D" w:rsidRPr="00A57E8A" w:rsidTr="005B4E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0"/>
        </w:trPr>
        <w:tc>
          <w:tcPr>
            <w:tcW w:w="568" w:type="dxa"/>
          </w:tcPr>
          <w:p w:rsidR="002D159D" w:rsidRPr="00A57E8A" w:rsidRDefault="002D159D" w:rsidP="00A320E7">
            <w:pPr>
              <w:pStyle w:val="ab"/>
              <w:numPr>
                <w:ilvl w:val="0"/>
                <w:numId w:val="28"/>
              </w:numPr>
              <w:ind w:hanging="752"/>
              <w:jc w:val="both"/>
              <w:rPr>
                <w:rFonts w:ascii="Times New Roman" w:eastAsiaTheme="minorHAnsi" w:hAnsi="Times New Roman" w:cs="Times New Roman"/>
                <w:i w:val="0"/>
                <w:sz w:val="24"/>
                <w:szCs w:val="24"/>
                <w:lang w:val="ru-RU" w:eastAsia="en-US"/>
              </w:rPr>
            </w:pPr>
          </w:p>
        </w:tc>
        <w:tc>
          <w:tcPr>
            <w:tcW w:w="5244" w:type="dxa"/>
          </w:tcPr>
          <w:p w:rsidR="002D159D" w:rsidRPr="00A57E8A" w:rsidRDefault="00CF255E" w:rsidP="00CD7CB9">
            <w:pPr>
              <w:pStyle w:val="Style2"/>
              <w:widowControl/>
              <w:spacing w:line="240" w:lineRule="auto"/>
              <w:jc w:val="both"/>
              <w:rPr>
                <w:rFonts w:eastAsiaTheme="minorHAnsi"/>
                <w:iCs/>
                <w:lang w:eastAsia="en-US" w:bidi="en-US"/>
              </w:rPr>
            </w:pPr>
            <w:r w:rsidRPr="00A57E8A">
              <w:rPr>
                <w:rFonts w:eastAsiaTheme="minorHAnsi"/>
                <w:iCs/>
                <w:lang w:eastAsia="en-US" w:bidi="en-US"/>
              </w:rPr>
              <w:t>Замена песка в песочницах</w:t>
            </w:r>
            <w:r w:rsidR="00590A2A" w:rsidRPr="00A57E8A">
              <w:rPr>
                <w:rFonts w:eastAsiaTheme="minorHAnsi"/>
                <w:iCs/>
                <w:lang w:eastAsia="en-US" w:bidi="en-US"/>
              </w:rPr>
              <w:t>.</w:t>
            </w:r>
          </w:p>
        </w:tc>
        <w:tc>
          <w:tcPr>
            <w:tcW w:w="1560" w:type="dxa"/>
          </w:tcPr>
          <w:p w:rsidR="002D159D" w:rsidRPr="00A57E8A" w:rsidRDefault="00CF255E" w:rsidP="00CD7CB9">
            <w:pPr>
              <w:pStyle w:val="ab"/>
              <w:jc w:val="center"/>
              <w:rPr>
                <w:rFonts w:ascii="Times New Roman" w:eastAsiaTheme="minorHAnsi" w:hAnsi="Times New Roman" w:cs="Times New Roman"/>
                <w:i w:val="0"/>
                <w:sz w:val="24"/>
                <w:szCs w:val="24"/>
                <w:lang w:val="ru-RU" w:eastAsia="en-US"/>
              </w:rPr>
            </w:pPr>
            <w:r w:rsidRPr="00A57E8A">
              <w:rPr>
                <w:rFonts w:ascii="Times New Roman" w:eastAsiaTheme="minorHAnsi" w:hAnsi="Times New Roman" w:cs="Times New Roman"/>
                <w:i w:val="0"/>
                <w:sz w:val="24"/>
                <w:szCs w:val="24"/>
                <w:lang w:val="ru-RU" w:eastAsia="en-US"/>
              </w:rPr>
              <w:t>Май</w:t>
            </w:r>
          </w:p>
        </w:tc>
        <w:tc>
          <w:tcPr>
            <w:tcW w:w="2268" w:type="dxa"/>
          </w:tcPr>
          <w:p w:rsidR="00590A2A" w:rsidRPr="00420F67" w:rsidRDefault="00420F67" w:rsidP="00CD7CB9">
            <w:pPr>
              <w:pStyle w:val="ab"/>
              <w:ind w:right="-107"/>
              <w:jc w:val="center"/>
              <w:rPr>
                <w:rFonts w:ascii="Times New Roman" w:hAnsi="Times New Roman" w:cs="Times New Roman"/>
                <w:i w:val="0"/>
                <w:sz w:val="24"/>
                <w:szCs w:val="24"/>
                <w:lang w:val="tt-RU"/>
              </w:rPr>
            </w:pPr>
            <w:r w:rsidRPr="00420F67">
              <w:rPr>
                <w:rFonts w:ascii="Times New Roman" w:hAnsi="Times New Roman" w:cs="Times New Roman"/>
                <w:i w:val="0"/>
                <w:sz w:val="24"/>
                <w:szCs w:val="24"/>
                <w:lang w:val="tt-RU"/>
              </w:rPr>
              <w:t>И.о.заведующего</w:t>
            </w:r>
            <w:r w:rsidR="00590A2A" w:rsidRPr="00420F67">
              <w:rPr>
                <w:rFonts w:ascii="Times New Roman" w:hAnsi="Times New Roman" w:cs="Times New Roman"/>
                <w:i w:val="0"/>
                <w:sz w:val="24"/>
                <w:szCs w:val="24"/>
                <w:lang w:val="tt-RU"/>
              </w:rPr>
              <w:t>,</w:t>
            </w:r>
          </w:p>
          <w:p w:rsidR="002D159D" w:rsidRPr="00420F67" w:rsidRDefault="00590A2A" w:rsidP="00CD7CB9">
            <w:pPr>
              <w:pStyle w:val="ab"/>
              <w:ind w:right="-107"/>
              <w:jc w:val="center"/>
              <w:rPr>
                <w:rFonts w:ascii="Times New Roman" w:eastAsiaTheme="minorHAnsi" w:hAnsi="Times New Roman" w:cs="Times New Roman"/>
                <w:i w:val="0"/>
                <w:sz w:val="24"/>
                <w:szCs w:val="24"/>
                <w:lang w:val="ru-RU" w:eastAsia="en-US"/>
              </w:rPr>
            </w:pPr>
            <w:r w:rsidRPr="00420F67">
              <w:rPr>
                <w:rFonts w:ascii="Times New Roman" w:hAnsi="Times New Roman" w:cs="Times New Roman"/>
                <w:i w:val="0"/>
                <w:sz w:val="24"/>
                <w:szCs w:val="24"/>
                <w:lang w:val="ru-RU"/>
              </w:rPr>
              <w:t>зав.хозяйством</w:t>
            </w:r>
          </w:p>
        </w:tc>
      </w:tr>
      <w:tr w:rsidR="00590A2A" w:rsidRPr="00A57E8A" w:rsidTr="005B4E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8"/>
        </w:trPr>
        <w:tc>
          <w:tcPr>
            <w:tcW w:w="568" w:type="dxa"/>
          </w:tcPr>
          <w:p w:rsidR="00590A2A" w:rsidRPr="00A57E8A" w:rsidRDefault="00590A2A" w:rsidP="00A320E7">
            <w:pPr>
              <w:pStyle w:val="ab"/>
              <w:numPr>
                <w:ilvl w:val="0"/>
                <w:numId w:val="28"/>
              </w:numPr>
              <w:ind w:hanging="752"/>
              <w:jc w:val="both"/>
              <w:rPr>
                <w:rFonts w:ascii="Times New Roman" w:eastAsiaTheme="minorHAnsi" w:hAnsi="Times New Roman" w:cs="Times New Roman"/>
                <w:i w:val="0"/>
                <w:sz w:val="24"/>
                <w:szCs w:val="24"/>
                <w:lang w:val="ru-RU" w:eastAsia="en-US"/>
              </w:rPr>
            </w:pPr>
          </w:p>
        </w:tc>
        <w:tc>
          <w:tcPr>
            <w:tcW w:w="5244" w:type="dxa"/>
          </w:tcPr>
          <w:p w:rsidR="00590A2A" w:rsidRPr="00A57E8A" w:rsidRDefault="00590A2A" w:rsidP="00CD7CB9">
            <w:pPr>
              <w:pStyle w:val="ab"/>
              <w:jc w:val="both"/>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Покраска оборудования и забора детского сада.</w:t>
            </w:r>
          </w:p>
        </w:tc>
        <w:tc>
          <w:tcPr>
            <w:tcW w:w="1560" w:type="dxa"/>
          </w:tcPr>
          <w:p w:rsidR="00590A2A" w:rsidRPr="00A57E8A" w:rsidRDefault="00590A2A"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В течение года</w:t>
            </w:r>
          </w:p>
        </w:tc>
        <w:tc>
          <w:tcPr>
            <w:tcW w:w="2268" w:type="dxa"/>
          </w:tcPr>
          <w:p w:rsidR="00590A2A" w:rsidRPr="00420F67" w:rsidRDefault="00420F67" w:rsidP="00CD7CB9">
            <w:pPr>
              <w:pStyle w:val="ab"/>
              <w:ind w:right="-107"/>
              <w:jc w:val="center"/>
              <w:rPr>
                <w:rFonts w:ascii="Times New Roman" w:hAnsi="Times New Roman" w:cs="Times New Roman"/>
                <w:i w:val="0"/>
                <w:sz w:val="24"/>
                <w:szCs w:val="24"/>
                <w:lang w:val="ru-RU"/>
              </w:rPr>
            </w:pPr>
            <w:r w:rsidRPr="00420F67">
              <w:rPr>
                <w:rFonts w:ascii="Times New Roman" w:hAnsi="Times New Roman" w:cs="Times New Roman"/>
                <w:i w:val="0"/>
                <w:sz w:val="24"/>
                <w:szCs w:val="24"/>
                <w:lang w:val="tt-RU"/>
              </w:rPr>
              <w:t>И.о.заведующего</w:t>
            </w:r>
            <w:r w:rsidR="00590A2A" w:rsidRPr="00420F67">
              <w:rPr>
                <w:rFonts w:ascii="Times New Roman" w:hAnsi="Times New Roman" w:cs="Times New Roman"/>
                <w:i w:val="0"/>
                <w:sz w:val="24"/>
                <w:szCs w:val="24"/>
                <w:lang w:val="ru-RU"/>
              </w:rPr>
              <w:t>,</w:t>
            </w:r>
          </w:p>
          <w:p w:rsidR="00590A2A" w:rsidRPr="00420F67" w:rsidRDefault="00590A2A" w:rsidP="00CD7CB9">
            <w:pPr>
              <w:pStyle w:val="ab"/>
              <w:ind w:right="-107"/>
              <w:jc w:val="center"/>
              <w:rPr>
                <w:rFonts w:ascii="Times New Roman" w:hAnsi="Times New Roman" w:cs="Times New Roman"/>
                <w:i w:val="0"/>
                <w:sz w:val="24"/>
                <w:szCs w:val="24"/>
                <w:lang w:val="ru-RU"/>
              </w:rPr>
            </w:pPr>
            <w:r w:rsidRPr="00420F67">
              <w:rPr>
                <w:rFonts w:ascii="Times New Roman" w:hAnsi="Times New Roman" w:cs="Times New Roman"/>
                <w:i w:val="0"/>
                <w:sz w:val="24"/>
                <w:szCs w:val="24"/>
                <w:lang w:val="ru-RU"/>
              </w:rPr>
              <w:t>зав.хозяйством</w:t>
            </w:r>
          </w:p>
        </w:tc>
      </w:tr>
      <w:tr w:rsidR="00590A2A" w:rsidRPr="00A57E8A" w:rsidTr="004B32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2"/>
        </w:trPr>
        <w:tc>
          <w:tcPr>
            <w:tcW w:w="568" w:type="dxa"/>
          </w:tcPr>
          <w:p w:rsidR="00590A2A" w:rsidRPr="00A57E8A" w:rsidRDefault="00590A2A" w:rsidP="00A320E7">
            <w:pPr>
              <w:pStyle w:val="ab"/>
              <w:numPr>
                <w:ilvl w:val="0"/>
                <w:numId w:val="28"/>
              </w:numPr>
              <w:ind w:hanging="752"/>
              <w:jc w:val="both"/>
              <w:rPr>
                <w:rFonts w:ascii="Times New Roman" w:eastAsiaTheme="minorHAnsi" w:hAnsi="Times New Roman" w:cs="Times New Roman"/>
                <w:i w:val="0"/>
                <w:sz w:val="24"/>
                <w:szCs w:val="24"/>
                <w:lang w:val="ru-RU" w:eastAsia="en-US"/>
              </w:rPr>
            </w:pPr>
          </w:p>
        </w:tc>
        <w:tc>
          <w:tcPr>
            <w:tcW w:w="5244" w:type="dxa"/>
          </w:tcPr>
          <w:p w:rsidR="00590A2A" w:rsidRPr="00A57E8A" w:rsidRDefault="00590A2A" w:rsidP="00CD7CB9">
            <w:pPr>
              <w:pStyle w:val="Style2"/>
              <w:widowControl/>
              <w:spacing w:line="240" w:lineRule="auto"/>
              <w:jc w:val="both"/>
              <w:rPr>
                <w:rFonts w:eastAsiaTheme="minorHAnsi"/>
                <w:iCs/>
                <w:lang w:eastAsia="en-US" w:bidi="en-US"/>
              </w:rPr>
            </w:pPr>
            <w:r w:rsidRPr="00A57E8A">
              <w:rPr>
                <w:rFonts w:eastAsiaTheme="minorHAnsi"/>
                <w:iCs/>
                <w:lang w:eastAsia="en-US" w:bidi="en-US"/>
              </w:rPr>
              <w:t>Ремонт оборудования прогулочных участков.</w:t>
            </w:r>
          </w:p>
        </w:tc>
        <w:tc>
          <w:tcPr>
            <w:tcW w:w="1560" w:type="dxa"/>
          </w:tcPr>
          <w:p w:rsidR="00590A2A" w:rsidRPr="00A57E8A" w:rsidRDefault="00590A2A" w:rsidP="00CD7CB9">
            <w:pPr>
              <w:pStyle w:val="ab"/>
              <w:jc w:val="center"/>
              <w:rPr>
                <w:rFonts w:ascii="Times New Roman" w:hAnsi="Times New Roman" w:cs="Times New Roman"/>
                <w:i w:val="0"/>
                <w:sz w:val="24"/>
                <w:szCs w:val="24"/>
                <w:lang w:val="ru-RU"/>
              </w:rPr>
            </w:pPr>
            <w:r w:rsidRPr="00A57E8A">
              <w:rPr>
                <w:rFonts w:ascii="Times New Roman" w:hAnsi="Times New Roman" w:cs="Times New Roman"/>
                <w:i w:val="0"/>
                <w:sz w:val="24"/>
                <w:szCs w:val="24"/>
                <w:lang w:val="ru-RU"/>
              </w:rPr>
              <w:t>В течение года</w:t>
            </w:r>
          </w:p>
        </w:tc>
        <w:tc>
          <w:tcPr>
            <w:tcW w:w="2268" w:type="dxa"/>
          </w:tcPr>
          <w:p w:rsidR="00590A2A" w:rsidRPr="00420F67" w:rsidRDefault="00420F67" w:rsidP="00CD7CB9">
            <w:pPr>
              <w:pStyle w:val="ab"/>
              <w:ind w:right="-107"/>
              <w:jc w:val="center"/>
              <w:rPr>
                <w:rFonts w:ascii="Times New Roman" w:hAnsi="Times New Roman" w:cs="Times New Roman"/>
                <w:i w:val="0"/>
                <w:sz w:val="24"/>
                <w:szCs w:val="24"/>
                <w:lang w:val="ru-RU"/>
              </w:rPr>
            </w:pPr>
            <w:r w:rsidRPr="00420F67">
              <w:rPr>
                <w:rFonts w:ascii="Times New Roman" w:hAnsi="Times New Roman" w:cs="Times New Roman"/>
                <w:i w:val="0"/>
                <w:sz w:val="24"/>
                <w:szCs w:val="24"/>
                <w:lang w:val="tt-RU"/>
              </w:rPr>
              <w:t>И.о.заведующего</w:t>
            </w:r>
            <w:r w:rsidR="00590A2A" w:rsidRPr="00420F67">
              <w:rPr>
                <w:rFonts w:ascii="Times New Roman" w:hAnsi="Times New Roman" w:cs="Times New Roman"/>
                <w:i w:val="0"/>
                <w:sz w:val="24"/>
                <w:szCs w:val="24"/>
                <w:lang w:val="ru-RU"/>
              </w:rPr>
              <w:t>,</w:t>
            </w:r>
          </w:p>
          <w:p w:rsidR="00590A2A" w:rsidRPr="00420F67" w:rsidRDefault="00590A2A" w:rsidP="00CD7CB9">
            <w:pPr>
              <w:pStyle w:val="ab"/>
              <w:ind w:right="-107"/>
              <w:jc w:val="center"/>
              <w:rPr>
                <w:rFonts w:ascii="Times New Roman" w:hAnsi="Times New Roman" w:cs="Times New Roman"/>
                <w:i w:val="0"/>
                <w:sz w:val="24"/>
                <w:szCs w:val="24"/>
                <w:lang w:val="ru-RU"/>
              </w:rPr>
            </w:pPr>
            <w:r w:rsidRPr="00420F67">
              <w:rPr>
                <w:rFonts w:ascii="Times New Roman" w:hAnsi="Times New Roman" w:cs="Times New Roman"/>
                <w:i w:val="0"/>
                <w:sz w:val="24"/>
                <w:szCs w:val="24"/>
                <w:lang w:val="ru-RU"/>
              </w:rPr>
              <w:t>зав.хозяйством</w:t>
            </w:r>
          </w:p>
        </w:tc>
      </w:tr>
    </w:tbl>
    <w:p w:rsidR="00E864C5" w:rsidRDefault="00E864C5" w:rsidP="0056540B">
      <w:pPr>
        <w:rPr>
          <w:b/>
          <w:sz w:val="72"/>
          <w:szCs w:val="72"/>
        </w:rPr>
      </w:pPr>
    </w:p>
    <w:sectPr w:rsidR="00E864C5" w:rsidSect="003731EB">
      <w:footerReference w:type="default" r:id="rId14"/>
      <w:pgSz w:w="11906" w:h="16838"/>
      <w:pgMar w:top="1134" w:right="566"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0948" w:rsidRDefault="00A60948" w:rsidP="00590465">
      <w:pPr>
        <w:spacing w:after="0" w:line="240" w:lineRule="auto"/>
      </w:pPr>
      <w:r>
        <w:separator/>
      </w:r>
    </w:p>
  </w:endnote>
  <w:endnote w:type="continuationSeparator" w:id="0">
    <w:p w:rsidR="00A60948" w:rsidRDefault="00A60948" w:rsidP="005904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w:charset w:val="00"/>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M-SchoolBookBoldCyrillic">
    <w:panose1 w:val="00000000000000000000"/>
    <w:charset w:val="CC"/>
    <w:family w:val="auto"/>
    <w:notTrueType/>
    <w:pitch w:val="default"/>
    <w:sig w:usb0="00000201" w:usb1="00000000" w:usb2="00000000" w:usb3="00000000" w:csb0="00000004" w:csb1="00000000"/>
  </w:font>
  <w:font w:name="SL_Times New Roman">
    <w:altName w:val="Times New Roman"/>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7448424"/>
      <w:docPartObj>
        <w:docPartGallery w:val="Page Numbers (Bottom of Page)"/>
        <w:docPartUnique/>
      </w:docPartObj>
    </w:sdtPr>
    <w:sdtContent>
      <w:p w:rsidR="00F30DC9" w:rsidRDefault="005F7BAD">
        <w:pPr>
          <w:pStyle w:val="af8"/>
          <w:jc w:val="right"/>
        </w:pPr>
        <w:r>
          <w:fldChar w:fldCharType="begin"/>
        </w:r>
        <w:r w:rsidR="00F30DC9">
          <w:instrText>PAGE   \* MERGEFORMAT</w:instrText>
        </w:r>
        <w:r>
          <w:fldChar w:fldCharType="separate"/>
        </w:r>
        <w:r w:rsidR="003B1B29">
          <w:rPr>
            <w:noProof/>
          </w:rPr>
          <w:t>1</w:t>
        </w:r>
        <w:r>
          <w:rPr>
            <w:noProof/>
          </w:rPr>
          <w:fldChar w:fldCharType="end"/>
        </w:r>
      </w:p>
    </w:sdtContent>
  </w:sdt>
  <w:p w:rsidR="00F30DC9" w:rsidRDefault="00F30DC9">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0948" w:rsidRDefault="00A60948" w:rsidP="00590465">
      <w:pPr>
        <w:spacing w:after="0" w:line="240" w:lineRule="auto"/>
      </w:pPr>
      <w:r>
        <w:separator/>
      </w:r>
    </w:p>
  </w:footnote>
  <w:footnote w:type="continuationSeparator" w:id="0">
    <w:p w:rsidR="00A60948" w:rsidRDefault="00A60948" w:rsidP="0059046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0000000B"/>
    <w:multiLevelType w:val="singleLevel"/>
    <w:tmpl w:val="0000000B"/>
    <w:name w:val="WW8Num12"/>
    <w:lvl w:ilvl="0">
      <w:start w:val="1"/>
      <w:numFmt w:val="bullet"/>
      <w:lvlText w:val=""/>
      <w:lvlJc w:val="left"/>
      <w:pPr>
        <w:tabs>
          <w:tab w:val="num" w:pos="1080"/>
        </w:tabs>
        <w:ind w:left="1080" w:hanging="360"/>
      </w:pPr>
      <w:rPr>
        <w:rFonts w:ascii="Wingdings" w:hAnsi="Wingdings"/>
      </w:rPr>
    </w:lvl>
  </w:abstractNum>
  <w:abstractNum w:abstractNumId="2">
    <w:nsid w:val="00C7076E"/>
    <w:multiLevelType w:val="hybridMultilevel"/>
    <w:tmpl w:val="8A58B4E2"/>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7805FE7"/>
    <w:multiLevelType w:val="hybridMultilevel"/>
    <w:tmpl w:val="D35AB502"/>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8EB4774"/>
    <w:multiLevelType w:val="hybridMultilevel"/>
    <w:tmpl w:val="C7D23796"/>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01821A0"/>
    <w:multiLevelType w:val="multilevel"/>
    <w:tmpl w:val="4C3627C8"/>
    <w:lvl w:ilvl="0">
      <w:start w:val="4"/>
      <w:numFmt w:val="decimal"/>
      <w:lvlText w:val="%1."/>
      <w:lvlJc w:val="left"/>
      <w:pPr>
        <w:ind w:left="360" w:hanging="360"/>
      </w:pPr>
      <w:rPr>
        <w:rFonts w:hint="default"/>
      </w:rPr>
    </w:lvl>
    <w:lvl w:ilvl="1">
      <w:start w:val="2"/>
      <w:numFmt w:val="decimal"/>
      <w:lvlText w:val="%1.%2."/>
      <w:lvlJc w:val="left"/>
      <w:pPr>
        <w:ind w:left="3905" w:hanging="360"/>
      </w:pPr>
      <w:rPr>
        <w:rFonts w:hint="default"/>
      </w:rPr>
    </w:lvl>
    <w:lvl w:ilvl="2">
      <w:start w:val="1"/>
      <w:numFmt w:val="decimal"/>
      <w:lvlText w:val="%1.%2.%3."/>
      <w:lvlJc w:val="left"/>
      <w:pPr>
        <w:ind w:left="7810" w:hanging="720"/>
      </w:pPr>
      <w:rPr>
        <w:rFonts w:hint="default"/>
      </w:rPr>
    </w:lvl>
    <w:lvl w:ilvl="3">
      <w:start w:val="1"/>
      <w:numFmt w:val="decimal"/>
      <w:lvlText w:val="%1.%2.%3.%4."/>
      <w:lvlJc w:val="left"/>
      <w:pPr>
        <w:ind w:left="11355" w:hanging="720"/>
      </w:pPr>
      <w:rPr>
        <w:rFonts w:hint="default"/>
      </w:rPr>
    </w:lvl>
    <w:lvl w:ilvl="4">
      <w:start w:val="1"/>
      <w:numFmt w:val="decimal"/>
      <w:lvlText w:val="%1.%2.%3.%4.%5."/>
      <w:lvlJc w:val="left"/>
      <w:pPr>
        <w:ind w:left="15260" w:hanging="1080"/>
      </w:pPr>
      <w:rPr>
        <w:rFonts w:hint="default"/>
      </w:rPr>
    </w:lvl>
    <w:lvl w:ilvl="5">
      <w:start w:val="1"/>
      <w:numFmt w:val="decimal"/>
      <w:lvlText w:val="%1.%2.%3.%4.%5.%6."/>
      <w:lvlJc w:val="left"/>
      <w:pPr>
        <w:ind w:left="18805" w:hanging="1080"/>
      </w:pPr>
      <w:rPr>
        <w:rFonts w:hint="default"/>
      </w:rPr>
    </w:lvl>
    <w:lvl w:ilvl="6">
      <w:start w:val="1"/>
      <w:numFmt w:val="decimal"/>
      <w:lvlText w:val="%1.%2.%3.%4.%5.%6.%7."/>
      <w:lvlJc w:val="left"/>
      <w:pPr>
        <w:ind w:left="22710" w:hanging="1440"/>
      </w:pPr>
      <w:rPr>
        <w:rFonts w:hint="default"/>
      </w:rPr>
    </w:lvl>
    <w:lvl w:ilvl="7">
      <w:start w:val="1"/>
      <w:numFmt w:val="decimal"/>
      <w:lvlText w:val="%1.%2.%3.%4.%5.%6.%7.%8."/>
      <w:lvlJc w:val="left"/>
      <w:pPr>
        <w:ind w:left="26255" w:hanging="1440"/>
      </w:pPr>
      <w:rPr>
        <w:rFonts w:hint="default"/>
      </w:rPr>
    </w:lvl>
    <w:lvl w:ilvl="8">
      <w:start w:val="1"/>
      <w:numFmt w:val="decimal"/>
      <w:lvlText w:val="%1.%2.%3.%4.%5.%6.%7.%8.%9."/>
      <w:lvlJc w:val="left"/>
      <w:pPr>
        <w:ind w:left="30160" w:hanging="1800"/>
      </w:pPr>
      <w:rPr>
        <w:rFonts w:hint="default"/>
      </w:rPr>
    </w:lvl>
  </w:abstractNum>
  <w:abstractNum w:abstractNumId="6">
    <w:nsid w:val="11180883"/>
    <w:multiLevelType w:val="hybridMultilevel"/>
    <w:tmpl w:val="694AD1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312D4"/>
    <w:multiLevelType w:val="hybridMultilevel"/>
    <w:tmpl w:val="CA802C1E"/>
    <w:lvl w:ilvl="0" w:tplc="DC54098E">
      <w:start w:val="1"/>
      <w:numFmt w:val="decimal"/>
      <w:lvlText w:val="%1."/>
      <w:lvlJc w:val="left"/>
      <w:pPr>
        <w:ind w:left="927" w:hanging="360"/>
      </w:pPr>
      <w:rPr>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nsid w:val="17BF2C0C"/>
    <w:multiLevelType w:val="hybridMultilevel"/>
    <w:tmpl w:val="C890D48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9D0829"/>
    <w:multiLevelType w:val="hybridMultilevel"/>
    <w:tmpl w:val="A1582C0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DA15931"/>
    <w:multiLevelType w:val="hybridMultilevel"/>
    <w:tmpl w:val="C890D48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C322D9"/>
    <w:multiLevelType w:val="hybridMultilevel"/>
    <w:tmpl w:val="0DD0215A"/>
    <w:lvl w:ilvl="0" w:tplc="0419000D">
      <w:start w:val="1"/>
      <w:numFmt w:val="bullet"/>
      <w:lvlText w:val=""/>
      <w:lvlJc w:val="left"/>
      <w:pPr>
        <w:tabs>
          <w:tab w:val="num" w:pos="1260"/>
        </w:tabs>
        <w:ind w:left="1260" w:hanging="360"/>
      </w:pPr>
      <w:rPr>
        <w:rFonts w:ascii="Wingdings" w:hAnsi="Wingdings"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2">
    <w:nsid w:val="20DE1322"/>
    <w:multiLevelType w:val="hybridMultilevel"/>
    <w:tmpl w:val="6EB6C7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2EE4EAC"/>
    <w:multiLevelType w:val="hybridMultilevel"/>
    <w:tmpl w:val="D78C9E20"/>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49357C6"/>
    <w:multiLevelType w:val="hybridMultilevel"/>
    <w:tmpl w:val="1BE0CC54"/>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25EA3D03"/>
    <w:multiLevelType w:val="hybridMultilevel"/>
    <w:tmpl w:val="0F601F42"/>
    <w:lvl w:ilvl="0" w:tplc="767E3BA8">
      <w:start w:val="1"/>
      <w:numFmt w:val="decimal"/>
      <w:lvlText w:val="%1."/>
      <w:lvlJc w:val="left"/>
      <w:pPr>
        <w:ind w:left="107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67512E2"/>
    <w:multiLevelType w:val="hybridMultilevel"/>
    <w:tmpl w:val="1FCC4DE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2CBF516E"/>
    <w:multiLevelType w:val="multilevel"/>
    <w:tmpl w:val="62D060C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8">
    <w:nsid w:val="32897AF1"/>
    <w:multiLevelType w:val="hybridMultilevel"/>
    <w:tmpl w:val="3BF6BA1C"/>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32C55A7"/>
    <w:multiLevelType w:val="hybridMultilevel"/>
    <w:tmpl w:val="ABAC7F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85960EA"/>
    <w:multiLevelType w:val="hybridMultilevel"/>
    <w:tmpl w:val="0F601F42"/>
    <w:lvl w:ilvl="0" w:tplc="767E3BA8">
      <w:start w:val="1"/>
      <w:numFmt w:val="decimal"/>
      <w:lvlText w:val="%1."/>
      <w:lvlJc w:val="left"/>
      <w:pPr>
        <w:ind w:left="107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7E5DED"/>
    <w:multiLevelType w:val="hybridMultilevel"/>
    <w:tmpl w:val="ABAC7F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397F7969"/>
    <w:multiLevelType w:val="hybridMultilevel"/>
    <w:tmpl w:val="5E762A84"/>
    <w:lvl w:ilvl="0" w:tplc="6AB2B8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CEB3983"/>
    <w:multiLevelType w:val="hybridMultilevel"/>
    <w:tmpl w:val="F776F8A8"/>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07D44A1"/>
    <w:multiLevelType w:val="hybridMultilevel"/>
    <w:tmpl w:val="494A2BB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nsid w:val="42A85DBE"/>
    <w:multiLevelType w:val="hybridMultilevel"/>
    <w:tmpl w:val="8F14979C"/>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44622B0E"/>
    <w:multiLevelType w:val="hybridMultilevel"/>
    <w:tmpl w:val="C504DFB4"/>
    <w:lvl w:ilvl="0" w:tplc="0419000D">
      <w:start w:val="1"/>
      <w:numFmt w:val="bullet"/>
      <w:lvlText w:val=""/>
      <w:lvlJc w:val="left"/>
      <w:pPr>
        <w:tabs>
          <w:tab w:val="num" w:pos="1260"/>
        </w:tabs>
        <w:ind w:left="1260" w:hanging="360"/>
      </w:pPr>
      <w:rPr>
        <w:rFonts w:ascii="Wingdings" w:hAnsi="Wingdings"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7">
    <w:nsid w:val="46322A2A"/>
    <w:multiLevelType w:val="hybridMultilevel"/>
    <w:tmpl w:val="8EEA223C"/>
    <w:lvl w:ilvl="0" w:tplc="0419000D">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8">
    <w:nsid w:val="4C08115C"/>
    <w:multiLevelType w:val="hybridMultilevel"/>
    <w:tmpl w:val="8F14979C"/>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4CC44A79"/>
    <w:multiLevelType w:val="hybridMultilevel"/>
    <w:tmpl w:val="A036B0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F8D09B6"/>
    <w:multiLevelType w:val="hybridMultilevel"/>
    <w:tmpl w:val="8F14979C"/>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54840CD0"/>
    <w:multiLevelType w:val="hybridMultilevel"/>
    <w:tmpl w:val="89AACE32"/>
    <w:lvl w:ilvl="0" w:tplc="04190005">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2">
    <w:nsid w:val="54FF0582"/>
    <w:multiLevelType w:val="hybridMultilevel"/>
    <w:tmpl w:val="72D4C712"/>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3">
    <w:nsid w:val="57B5146D"/>
    <w:multiLevelType w:val="multilevel"/>
    <w:tmpl w:val="78B89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7D95846"/>
    <w:multiLevelType w:val="hybridMultilevel"/>
    <w:tmpl w:val="C7D23796"/>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59C3598A"/>
    <w:multiLevelType w:val="hybridMultilevel"/>
    <w:tmpl w:val="92AEBC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853F27"/>
    <w:multiLevelType w:val="hybridMultilevel"/>
    <w:tmpl w:val="27CAC716"/>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5CA614AD"/>
    <w:multiLevelType w:val="hybridMultilevel"/>
    <w:tmpl w:val="8F14979C"/>
    <w:lvl w:ilvl="0" w:tplc="0419000F">
      <w:start w:val="1"/>
      <w:numFmt w:val="decimal"/>
      <w:lvlText w:val="%1."/>
      <w:lvlJc w:val="left"/>
      <w:pPr>
        <w:ind w:left="786"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5D08575F"/>
    <w:multiLevelType w:val="hybridMultilevel"/>
    <w:tmpl w:val="6D12CB52"/>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5D681B01"/>
    <w:multiLevelType w:val="hybridMultilevel"/>
    <w:tmpl w:val="ABAC7F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6031042C"/>
    <w:multiLevelType w:val="hybridMultilevel"/>
    <w:tmpl w:val="002ABA30"/>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nsid w:val="61042078"/>
    <w:multiLevelType w:val="multilevel"/>
    <w:tmpl w:val="06F08FC0"/>
    <w:lvl w:ilvl="0">
      <w:start w:val="1"/>
      <w:numFmt w:val="decimal"/>
      <w:lvlText w:val="%1."/>
      <w:lvlJc w:val="left"/>
      <w:pPr>
        <w:ind w:left="927" w:hanging="360"/>
      </w:pPr>
    </w:lvl>
    <w:lvl w:ilvl="1">
      <w:start w:val="6"/>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2">
    <w:nsid w:val="68F96994"/>
    <w:multiLevelType w:val="hybridMultilevel"/>
    <w:tmpl w:val="8F14979C"/>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nsid w:val="69D72101"/>
    <w:multiLevelType w:val="hybridMultilevel"/>
    <w:tmpl w:val="1FD0CB3C"/>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4">
    <w:nsid w:val="6F876E3C"/>
    <w:multiLevelType w:val="hybridMultilevel"/>
    <w:tmpl w:val="89003AF0"/>
    <w:lvl w:ilvl="0" w:tplc="0419000D">
      <w:start w:val="1"/>
      <w:numFmt w:val="bullet"/>
      <w:lvlText w:val=""/>
      <w:lvlJc w:val="left"/>
      <w:pPr>
        <w:tabs>
          <w:tab w:val="num" w:pos="1260"/>
        </w:tabs>
        <w:ind w:left="1260" w:hanging="360"/>
      </w:pPr>
      <w:rPr>
        <w:rFonts w:ascii="Wingdings" w:hAnsi="Wingdings"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45">
    <w:nsid w:val="706821A1"/>
    <w:multiLevelType w:val="hybridMultilevel"/>
    <w:tmpl w:val="92AEBC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0FE0FAC"/>
    <w:multiLevelType w:val="hybridMultilevel"/>
    <w:tmpl w:val="BBDEC034"/>
    <w:lvl w:ilvl="0" w:tplc="0419000D">
      <w:start w:val="1"/>
      <w:numFmt w:val="bullet"/>
      <w:lvlText w:val=""/>
      <w:lvlJc w:val="left"/>
      <w:pPr>
        <w:tabs>
          <w:tab w:val="num" w:pos="1260"/>
        </w:tabs>
        <w:ind w:left="1260" w:hanging="360"/>
      </w:pPr>
      <w:rPr>
        <w:rFonts w:ascii="Wingdings" w:hAnsi="Wingdings"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47">
    <w:nsid w:val="72493DC6"/>
    <w:multiLevelType w:val="hybridMultilevel"/>
    <w:tmpl w:val="BDC016C0"/>
    <w:lvl w:ilvl="0" w:tplc="B5C857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8">
    <w:nsid w:val="74FD619F"/>
    <w:multiLevelType w:val="hybridMultilevel"/>
    <w:tmpl w:val="B0565A50"/>
    <w:lvl w:ilvl="0" w:tplc="130AD6EE">
      <w:start w:val="1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5743649"/>
    <w:multiLevelType w:val="hybridMultilevel"/>
    <w:tmpl w:val="8F14979C"/>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0">
    <w:nsid w:val="77846352"/>
    <w:multiLevelType w:val="hybridMultilevel"/>
    <w:tmpl w:val="7DDAA0D4"/>
    <w:lvl w:ilvl="0" w:tplc="6F381D9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8620B57"/>
    <w:multiLevelType w:val="hybridMultilevel"/>
    <w:tmpl w:val="29DEAE50"/>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2">
    <w:nsid w:val="7E6363B4"/>
    <w:multiLevelType w:val="hybridMultilevel"/>
    <w:tmpl w:val="ABAC7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F536358"/>
    <w:multiLevelType w:val="hybridMultilevel"/>
    <w:tmpl w:val="62EC5B2E"/>
    <w:lvl w:ilvl="0" w:tplc="C8248746">
      <w:start w:val="1"/>
      <w:numFmt w:val="decimal"/>
      <w:lvlText w:val="%1."/>
      <w:lvlJc w:val="left"/>
      <w:pPr>
        <w:ind w:left="72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7"/>
  </w:num>
  <w:num w:numId="2">
    <w:abstractNumId w:val="46"/>
  </w:num>
  <w:num w:numId="3">
    <w:abstractNumId w:val="11"/>
  </w:num>
  <w:num w:numId="4">
    <w:abstractNumId w:val="26"/>
  </w:num>
  <w:num w:numId="5">
    <w:abstractNumId w:val="2"/>
  </w:num>
  <w:num w:numId="6">
    <w:abstractNumId w:val="4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3"/>
  </w:num>
  <w:num w:numId="17">
    <w:abstractNumId w:val="51"/>
  </w:num>
  <w:num w:numId="18">
    <w:abstractNumId w:val="38"/>
  </w:num>
  <w:num w:numId="19">
    <w:abstractNumId w:val="40"/>
  </w:num>
  <w:num w:numId="20">
    <w:abstractNumId w:val="34"/>
  </w:num>
  <w:num w:numId="21">
    <w:abstractNumId w:val="4"/>
  </w:num>
  <w:num w:numId="22">
    <w:abstractNumId w:val="0"/>
  </w:num>
  <w:num w:numId="23">
    <w:abstractNumId w:val="36"/>
  </w:num>
  <w:num w:numId="24">
    <w:abstractNumId w:val="14"/>
  </w:num>
  <w:num w:numId="25">
    <w:abstractNumId w:val="13"/>
  </w:num>
  <w:num w:numId="26">
    <w:abstractNumId w:val="3"/>
  </w:num>
  <w:num w:numId="27">
    <w:abstractNumId w:val="30"/>
  </w:num>
  <w:num w:numId="28">
    <w:abstractNumId w:val="37"/>
  </w:num>
  <w:num w:numId="29">
    <w:abstractNumId w:val="6"/>
  </w:num>
  <w:num w:numId="30">
    <w:abstractNumId w:val="29"/>
  </w:num>
  <w:num w:numId="31">
    <w:abstractNumId w:val="41"/>
  </w:num>
  <w:num w:numId="32">
    <w:abstractNumId w:val="31"/>
  </w:num>
  <w:num w:numId="33">
    <w:abstractNumId w:val="25"/>
  </w:num>
  <w:num w:numId="34">
    <w:abstractNumId w:val="42"/>
  </w:num>
  <w:num w:numId="35">
    <w:abstractNumId w:val="28"/>
  </w:num>
  <w:num w:numId="36">
    <w:abstractNumId w:val="49"/>
  </w:num>
  <w:num w:numId="37">
    <w:abstractNumId w:val="48"/>
  </w:num>
  <w:num w:numId="38">
    <w:abstractNumId w:val="22"/>
  </w:num>
  <w:num w:numId="39">
    <w:abstractNumId w:val="5"/>
  </w:num>
  <w:num w:numId="40">
    <w:abstractNumId w:val="47"/>
  </w:num>
  <w:num w:numId="41">
    <w:abstractNumId w:val="20"/>
  </w:num>
  <w:num w:numId="42">
    <w:abstractNumId w:val="45"/>
  </w:num>
  <w:num w:numId="43">
    <w:abstractNumId w:val="19"/>
  </w:num>
  <w:num w:numId="44">
    <w:abstractNumId w:val="50"/>
  </w:num>
  <w:num w:numId="45">
    <w:abstractNumId w:val="33"/>
  </w:num>
  <w:num w:numId="46">
    <w:abstractNumId w:val="15"/>
  </w:num>
  <w:num w:numId="47">
    <w:abstractNumId w:val="12"/>
  </w:num>
  <w:num w:numId="48">
    <w:abstractNumId w:val="17"/>
  </w:num>
  <w:num w:numId="49">
    <w:abstractNumId w:val="9"/>
  </w:num>
  <w:num w:numId="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9"/>
  <w:characterSpacingControl w:val="doNotCompress"/>
  <w:footnotePr>
    <w:footnote w:id="-1"/>
    <w:footnote w:id="0"/>
  </w:footnotePr>
  <w:endnotePr>
    <w:endnote w:id="-1"/>
    <w:endnote w:id="0"/>
  </w:endnotePr>
  <w:compat>
    <w:useFELayout/>
  </w:compat>
  <w:rsids>
    <w:rsidRoot w:val="007A3861"/>
    <w:rsid w:val="00000A27"/>
    <w:rsid w:val="00000EFC"/>
    <w:rsid w:val="00001A2F"/>
    <w:rsid w:val="00002311"/>
    <w:rsid w:val="000027BA"/>
    <w:rsid w:val="00003699"/>
    <w:rsid w:val="000036D5"/>
    <w:rsid w:val="000040D9"/>
    <w:rsid w:val="0000438A"/>
    <w:rsid w:val="000049A6"/>
    <w:rsid w:val="000055DC"/>
    <w:rsid w:val="00005BCC"/>
    <w:rsid w:val="00005F6C"/>
    <w:rsid w:val="00006AA7"/>
    <w:rsid w:val="00006F0E"/>
    <w:rsid w:val="00007FA2"/>
    <w:rsid w:val="00010243"/>
    <w:rsid w:val="00010621"/>
    <w:rsid w:val="00010BA5"/>
    <w:rsid w:val="000112C0"/>
    <w:rsid w:val="0001176E"/>
    <w:rsid w:val="000117F4"/>
    <w:rsid w:val="000122B4"/>
    <w:rsid w:val="000125F4"/>
    <w:rsid w:val="00012C21"/>
    <w:rsid w:val="00013247"/>
    <w:rsid w:val="000143EE"/>
    <w:rsid w:val="000145EA"/>
    <w:rsid w:val="00014633"/>
    <w:rsid w:val="00016688"/>
    <w:rsid w:val="00016929"/>
    <w:rsid w:val="0001708F"/>
    <w:rsid w:val="000170BC"/>
    <w:rsid w:val="000172A9"/>
    <w:rsid w:val="000175D7"/>
    <w:rsid w:val="000177D1"/>
    <w:rsid w:val="000200B1"/>
    <w:rsid w:val="0002125D"/>
    <w:rsid w:val="00021995"/>
    <w:rsid w:val="00021A29"/>
    <w:rsid w:val="00021EAE"/>
    <w:rsid w:val="00022AE3"/>
    <w:rsid w:val="00022CBC"/>
    <w:rsid w:val="0002303A"/>
    <w:rsid w:val="00023102"/>
    <w:rsid w:val="00023154"/>
    <w:rsid w:val="0002325F"/>
    <w:rsid w:val="0002374F"/>
    <w:rsid w:val="000238AC"/>
    <w:rsid w:val="00023B79"/>
    <w:rsid w:val="00023D77"/>
    <w:rsid w:val="000251E8"/>
    <w:rsid w:val="000253E9"/>
    <w:rsid w:val="00025E1E"/>
    <w:rsid w:val="000263FE"/>
    <w:rsid w:val="0002654D"/>
    <w:rsid w:val="00026ADC"/>
    <w:rsid w:val="000273D9"/>
    <w:rsid w:val="00027925"/>
    <w:rsid w:val="000310D8"/>
    <w:rsid w:val="00031226"/>
    <w:rsid w:val="00031899"/>
    <w:rsid w:val="000319ED"/>
    <w:rsid w:val="00031E70"/>
    <w:rsid w:val="00031F45"/>
    <w:rsid w:val="000329DA"/>
    <w:rsid w:val="00032B4F"/>
    <w:rsid w:val="00033357"/>
    <w:rsid w:val="00033562"/>
    <w:rsid w:val="00033EB3"/>
    <w:rsid w:val="000340ED"/>
    <w:rsid w:val="000343CA"/>
    <w:rsid w:val="0003494C"/>
    <w:rsid w:val="00034A20"/>
    <w:rsid w:val="00034F19"/>
    <w:rsid w:val="000356F9"/>
    <w:rsid w:val="00035916"/>
    <w:rsid w:val="00035936"/>
    <w:rsid w:val="00035BC2"/>
    <w:rsid w:val="00036237"/>
    <w:rsid w:val="000362AC"/>
    <w:rsid w:val="0003647A"/>
    <w:rsid w:val="00036890"/>
    <w:rsid w:val="00037CE5"/>
    <w:rsid w:val="000402F0"/>
    <w:rsid w:val="00040683"/>
    <w:rsid w:val="00040B95"/>
    <w:rsid w:val="00041306"/>
    <w:rsid w:val="00041960"/>
    <w:rsid w:val="00041E5E"/>
    <w:rsid w:val="0004218A"/>
    <w:rsid w:val="000429B5"/>
    <w:rsid w:val="00042A18"/>
    <w:rsid w:val="00042F8E"/>
    <w:rsid w:val="000431B1"/>
    <w:rsid w:val="00043529"/>
    <w:rsid w:val="00043726"/>
    <w:rsid w:val="00044BDA"/>
    <w:rsid w:val="00045135"/>
    <w:rsid w:val="000471E7"/>
    <w:rsid w:val="00047CD1"/>
    <w:rsid w:val="0005058D"/>
    <w:rsid w:val="00050BD3"/>
    <w:rsid w:val="000511DD"/>
    <w:rsid w:val="000519FC"/>
    <w:rsid w:val="00052A1E"/>
    <w:rsid w:val="00052E14"/>
    <w:rsid w:val="000531FA"/>
    <w:rsid w:val="00053EE5"/>
    <w:rsid w:val="0005471F"/>
    <w:rsid w:val="00054810"/>
    <w:rsid w:val="0005627F"/>
    <w:rsid w:val="000563C4"/>
    <w:rsid w:val="000565E8"/>
    <w:rsid w:val="000567A0"/>
    <w:rsid w:val="00056C3D"/>
    <w:rsid w:val="00057307"/>
    <w:rsid w:val="000578ED"/>
    <w:rsid w:val="00057CCE"/>
    <w:rsid w:val="00057EBB"/>
    <w:rsid w:val="00060173"/>
    <w:rsid w:val="00060B42"/>
    <w:rsid w:val="00060B72"/>
    <w:rsid w:val="00061004"/>
    <w:rsid w:val="000614A0"/>
    <w:rsid w:val="00061ED4"/>
    <w:rsid w:val="000622E0"/>
    <w:rsid w:val="000622EB"/>
    <w:rsid w:val="00062519"/>
    <w:rsid w:val="000628B3"/>
    <w:rsid w:val="000629C1"/>
    <w:rsid w:val="000629FE"/>
    <w:rsid w:val="00062E0C"/>
    <w:rsid w:val="00063BEE"/>
    <w:rsid w:val="00063DA6"/>
    <w:rsid w:val="00063E03"/>
    <w:rsid w:val="000641C5"/>
    <w:rsid w:val="000643FE"/>
    <w:rsid w:val="00064713"/>
    <w:rsid w:val="00064A3E"/>
    <w:rsid w:val="00064D84"/>
    <w:rsid w:val="0006578D"/>
    <w:rsid w:val="00065ABB"/>
    <w:rsid w:val="00065C21"/>
    <w:rsid w:val="00066BD7"/>
    <w:rsid w:val="00066EBE"/>
    <w:rsid w:val="00067B50"/>
    <w:rsid w:val="00070245"/>
    <w:rsid w:val="00070303"/>
    <w:rsid w:val="0007093D"/>
    <w:rsid w:val="00070B8C"/>
    <w:rsid w:val="00070F24"/>
    <w:rsid w:val="00071B52"/>
    <w:rsid w:val="000722F0"/>
    <w:rsid w:val="00072CEB"/>
    <w:rsid w:val="00073554"/>
    <w:rsid w:val="00073607"/>
    <w:rsid w:val="000738BC"/>
    <w:rsid w:val="00073A4E"/>
    <w:rsid w:val="00073B95"/>
    <w:rsid w:val="00073FAE"/>
    <w:rsid w:val="00073FCE"/>
    <w:rsid w:val="0007423F"/>
    <w:rsid w:val="00074343"/>
    <w:rsid w:val="0007482E"/>
    <w:rsid w:val="00074E6C"/>
    <w:rsid w:val="0007542C"/>
    <w:rsid w:val="00075572"/>
    <w:rsid w:val="00075A02"/>
    <w:rsid w:val="00075C4D"/>
    <w:rsid w:val="000760B5"/>
    <w:rsid w:val="000763C1"/>
    <w:rsid w:val="0007660B"/>
    <w:rsid w:val="00076A87"/>
    <w:rsid w:val="00076ACD"/>
    <w:rsid w:val="00076C74"/>
    <w:rsid w:val="00076F7C"/>
    <w:rsid w:val="0007731C"/>
    <w:rsid w:val="00077674"/>
    <w:rsid w:val="00077A85"/>
    <w:rsid w:val="0008001A"/>
    <w:rsid w:val="00080100"/>
    <w:rsid w:val="00080169"/>
    <w:rsid w:val="0008024A"/>
    <w:rsid w:val="00080AF3"/>
    <w:rsid w:val="00081033"/>
    <w:rsid w:val="00081595"/>
    <w:rsid w:val="00081AF8"/>
    <w:rsid w:val="00081FC1"/>
    <w:rsid w:val="000826BA"/>
    <w:rsid w:val="00083010"/>
    <w:rsid w:val="00083079"/>
    <w:rsid w:val="0008329A"/>
    <w:rsid w:val="0008372F"/>
    <w:rsid w:val="00083942"/>
    <w:rsid w:val="00084892"/>
    <w:rsid w:val="00084CFD"/>
    <w:rsid w:val="00085E91"/>
    <w:rsid w:val="00086095"/>
    <w:rsid w:val="00086339"/>
    <w:rsid w:val="00086701"/>
    <w:rsid w:val="00086862"/>
    <w:rsid w:val="00086CC5"/>
    <w:rsid w:val="00087085"/>
    <w:rsid w:val="0008794E"/>
    <w:rsid w:val="00087B73"/>
    <w:rsid w:val="00087D09"/>
    <w:rsid w:val="00090043"/>
    <w:rsid w:val="00090140"/>
    <w:rsid w:val="00090178"/>
    <w:rsid w:val="000906FD"/>
    <w:rsid w:val="00091075"/>
    <w:rsid w:val="00091EE4"/>
    <w:rsid w:val="00092688"/>
    <w:rsid w:val="00092977"/>
    <w:rsid w:val="00092CB9"/>
    <w:rsid w:val="0009332F"/>
    <w:rsid w:val="00094B53"/>
    <w:rsid w:val="0009502C"/>
    <w:rsid w:val="00095A95"/>
    <w:rsid w:val="00095D41"/>
    <w:rsid w:val="00095FE6"/>
    <w:rsid w:val="000966D6"/>
    <w:rsid w:val="00096D31"/>
    <w:rsid w:val="00097007"/>
    <w:rsid w:val="0009756A"/>
    <w:rsid w:val="000976B9"/>
    <w:rsid w:val="00097826"/>
    <w:rsid w:val="000A00C1"/>
    <w:rsid w:val="000A0154"/>
    <w:rsid w:val="000A02F4"/>
    <w:rsid w:val="000A034D"/>
    <w:rsid w:val="000A1D1B"/>
    <w:rsid w:val="000A2703"/>
    <w:rsid w:val="000A2F65"/>
    <w:rsid w:val="000A31E4"/>
    <w:rsid w:val="000A34D7"/>
    <w:rsid w:val="000A37D2"/>
    <w:rsid w:val="000A3E39"/>
    <w:rsid w:val="000A4041"/>
    <w:rsid w:val="000A4A43"/>
    <w:rsid w:val="000A550E"/>
    <w:rsid w:val="000A58DD"/>
    <w:rsid w:val="000A5D25"/>
    <w:rsid w:val="000A647F"/>
    <w:rsid w:val="000A663E"/>
    <w:rsid w:val="000A67AF"/>
    <w:rsid w:val="000A67BC"/>
    <w:rsid w:val="000A6909"/>
    <w:rsid w:val="000A6C1B"/>
    <w:rsid w:val="000A753E"/>
    <w:rsid w:val="000A7844"/>
    <w:rsid w:val="000A7FA9"/>
    <w:rsid w:val="000B049D"/>
    <w:rsid w:val="000B0902"/>
    <w:rsid w:val="000B0925"/>
    <w:rsid w:val="000B0DFB"/>
    <w:rsid w:val="000B18CE"/>
    <w:rsid w:val="000B29A7"/>
    <w:rsid w:val="000B29AC"/>
    <w:rsid w:val="000B29B7"/>
    <w:rsid w:val="000B2CF6"/>
    <w:rsid w:val="000B3593"/>
    <w:rsid w:val="000B38EA"/>
    <w:rsid w:val="000B3B5F"/>
    <w:rsid w:val="000B3D40"/>
    <w:rsid w:val="000B434E"/>
    <w:rsid w:val="000B4A58"/>
    <w:rsid w:val="000B4AB4"/>
    <w:rsid w:val="000B4C7D"/>
    <w:rsid w:val="000B602E"/>
    <w:rsid w:val="000B62D4"/>
    <w:rsid w:val="000B69EB"/>
    <w:rsid w:val="000B6DBC"/>
    <w:rsid w:val="000B7234"/>
    <w:rsid w:val="000B7375"/>
    <w:rsid w:val="000B7A6F"/>
    <w:rsid w:val="000B7F27"/>
    <w:rsid w:val="000C0A9B"/>
    <w:rsid w:val="000C0BCF"/>
    <w:rsid w:val="000C0E24"/>
    <w:rsid w:val="000C1BA1"/>
    <w:rsid w:val="000C1DDF"/>
    <w:rsid w:val="000C23B6"/>
    <w:rsid w:val="000C2A8A"/>
    <w:rsid w:val="000C2B99"/>
    <w:rsid w:val="000C3CD3"/>
    <w:rsid w:val="000C3D60"/>
    <w:rsid w:val="000C3DFB"/>
    <w:rsid w:val="000C4583"/>
    <w:rsid w:val="000C4AE9"/>
    <w:rsid w:val="000C4F6C"/>
    <w:rsid w:val="000C4FE4"/>
    <w:rsid w:val="000C5138"/>
    <w:rsid w:val="000C546E"/>
    <w:rsid w:val="000C5A23"/>
    <w:rsid w:val="000C5A79"/>
    <w:rsid w:val="000C5C1B"/>
    <w:rsid w:val="000C644F"/>
    <w:rsid w:val="000C6857"/>
    <w:rsid w:val="000C6996"/>
    <w:rsid w:val="000C6B78"/>
    <w:rsid w:val="000C7731"/>
    <w:rsid w:val="000C7AEC"/>
    <w:rsid w:val="000D0237"/>
    <w:rsid w:val="000D1122"/>
    <w:rsid w:val="000D16F2"/>
    <w:rsid w:val="000D173D"/>
    <w:rsid w:val="000D1955"/>
    <w:rsid w:val="000D24D5"/>
    <w:rsid w:val="000D2D3D"/>
    <w:rsid w:val="000D2F51"/>
    <w:rsid w:val="000D2FA3"/>
    <w:rsid w:val="000D386B"/>
    <w:rsid w:val="000D3A02"/>
    <w:rsid w:val="000D413C"/>
    <w:rsid w:val="000D454D"/>
    <w:rsid w:val="000D46BA"/>
    <w:rsid w:val="000D5D27"/>
    <w:rsid w:val="000D5D28"/>
    <w:rsid w:val="000D63FF"/>
    <w:rsid w:val="000D6579"/>
    <w:rsid w:val="000D6C53"/>
    <w:rsid w:val="000D6CD7"/>
    <w:rsid w:val="000D6E34"/>
    <w:rsid w:val="000E02FB"/>
    <w:rsid w:val="000E0331"/>
    <w:rsid w:val="000E0514"/>
    <w:rsid w:val="000E0987"/>
    <w:rsid w:val="000E13CE"/>
    <w:rsid w:val="000E1654"/>
    <w:rsid w:val="000E17C7"/>
    <w:rsid w:val="000E19F2"/>
    <w:rsid w:val="000E1A75"/>
    <w:rsid w:val="000E252D"/>
    <w:rsid w:val="000E254E"/>
    <w:rsid w:val="000E2A6C"/>
    <w:rsid w:val="000E2F22"/>
    <w:rsid w:val="000E3463"/>
    <w:rsid w:val="000E3BDB"/>
    <w:rsid w:val="000E3DDE"/>
    <w:rsid w:val="000E4792"/>
    <w:rsid w:val="000E50C6"/>
    <w:rsid w:val="000E5570"/>
    <w:rsid w:val="000E5981"/>
    <w:rsid w:val="000E5F90"/>
    <w:rsid w:val="000E6475"/>
    <w:rsid w:val="000E65E4"/>
    <w:rsid w:val="000E6A91"/>
    <w:rsid w:val="000E71C4"/>
    <w:rsid w:val="000E7286"/>
    <w:rsid w:val="000E74F1"/>
    <w:rsid w:val="000F01A0"/>
    <w:rsid w:val="000F01A9"/>
    <w:rsid w:val="000F056E"/>
    <w:rsid w:val="000F0840"/>
    <w:rsid w:val="000F0B2C"/>
    <w:rsid w:val="000F1865"/>
    <w:rsid w:val="000F1DB4"/>
    <w:rsid w:val="000F1F76"/>
    <w:rsid w:val="000F2291"/>
    <w:rsid w:val="000F242F"/>
    <w:rsid w:val="000F35E0"/>
    <w:rsid w:val="000F3742"/>
    <w:rsid w:val="000F3A53"/>
    <w:rsid w:val="000F3A6E"/>
    <w:rsid w:val="000F48ED"/>
    <w:rsid w:val="000F4D4B"/>
    <w:rsid w:val="000F638C"/>
    <w:rsid w:val="000F7264"/>
    <w:rsid w:val="000F7347"/>
    <w:rsid w:val="000F7511"/>
    <w:rsid w:val="00100068"/>
    <w:rsid w:val="00100223"/>
    <w:rsid w:val="0010067E"/>
    <w:rsid w:val="001007BE"/>
    <w:rsid w:val="00100EB5"/>
    <w:rsid w:val="00101AD3"/>
    <w:rsid w:val="001020CD"/>
    <w:rsid w:val="00102541"/>
    <w:rsid w:val="00104023"/>
    <w:rsid w:val="00104486"/>
    <w:rsid w:val="001045E7"/>
    <w:rsid w:val="00104810"/>
    <w:rsid w:val="00105034"/>
    <w:rsid w:val="001050D9"/>
    <w:rsid w:val="0010544A"/>
    <w:rsid w:val="0010556C"/>
    <w:rsid w:val="001056CA"/>
    <w:rsid w:val="00105A22"/>
    <w:rsid w:val="001067C8"/>
    <w:rsid w:val="001071C8"/>
    <w:rsid w:val="00107677"/>
    <w:rsid w:val="001076E5"/>
    <w:rsid w:val="0010784E"/>
    <w:rsid w:val="00107BC5"/>
    <w:rsid w:val="001103A6"/>
    <w:rsid w:val="0011049A"/>
    <w:rsid w:val="0011058C"/>
    <w:rsid w:val="00111670"/>
    <w:rsid w:val="00111D7C"/>
    <w:rsid w:val="00111E91"/>
    <w:rsid w:val="00112173"/>
    <w:rsid w:val="001121F4"/>
    <w:rsid w:val="001122E7"/>
    <w:rsid w:val="00112A99"/>
    <w:rsid w:val="00112DEE"/>
    <w:rsid w:val="001130BD"/>
    <w:rsid w:val="001130C6"/>
    <w:rsid w:val="00113A31"/>
    <w:rsid w:val="00114232"/>
    <w:rsid w:val="001147E5"/>
    <w:rsid w:val="00115370"/>
    <w:rsid w:val="0011577C"/>
    <w:rsid w:val="001158C2"/>
    <w:rsid w:val="001158F1"/>
    <w:rsid w:val="001159BF"/>
    <w:rsid w:val="00115C8B"/>
    <w:rsid w:val="00116ED8"/>
    <w:rsid w:val="001173A6"/>
    <w:rsid w:val="00117ACC"/>
    <w:rsid w:val="00117E05"/>
    <w:rsid w:val="001202E7"/>
    <w:rsid w:val="00120719"/>
    <w:rsid w:val="00120D6D"/>
    <w:rsid w:val="00121AC6"/>
    <w:rsid w:val="00122259"/>
    <w:rsid w:val="00122E38"/>
    <w:rsid w:val="00123BBF"/>
    <w:rsid w:val="00125E58"/>
    <w:rsid w:val="00125EF9"/>
    <w:rsid w:val="0012634F"/>
    <w:rsid w:val="00126834"/>
    <w:rsid w:val="00126E9C"/>
    <w:rsid w:val="00126FC5"/>
    <w:rsid w:val="001274F0"/>
    <w:rsid w:val="00127C58"/>
    <w:rsid w:val="001309AA"/>
    <w:rsid w:val="00130AFA"/>
    <w:rsid w:val="001313FD"/>
    <w:rsid w:val="001317DF"/>
    <w:rsid w:val="0013199B"/>
    <w:rsid w:val="001320BB"/>
    <w:rsid w:val="00132AE9"/>
    <w:rsid w:val="00132E00"/>
    <w:rsid w:val="00132EE0"/>
    <w:rsid w:val="00133129"/>
    <w:rsid w:val="001341DE"/>
    <w:rsid w:val="001346A7"/>
    <w:rsid w:val="00134714"/>
    <w:rsid w:val="00134B1F"/>
    <w:rsid w:val="00134F70"/>
    <w:rsid w:val="001356DB"/>
    <w:rsid w:val="0013585F"/>
    <w:rsid w:val="001361E2"/>
    <w:rsid w:val="001367D9"/>
    <w:rsid w:val="00136BA1"/>
    <w:rsid w:val="00137985"/>
    <w:rsid w:val="00137C40"/>
    <w:rsid w:val="00140122"/>
    <w:rsid w:val="001405A4"/>
    <w:rsid w:val="00142E52"/>
    <w:rsid w:val="00143D01"/>
    <w:rsid w:val="00144CCC"/>
    <w:rsid w:val="00145E39"/>
    <w:rsid w:val="001461A7"/>
    <w:rsid w:val="00146389"/>
    <w:rsid w:val="0014649C"/>
    <w:rsid w:val="0014708D"/>
    <w:rsid w:val="001474DB"/>
    <w:rsid w:val="00147520"/>
    <w:rsid w:val="00147D6D"/>
    <w:rsid w:val="001504F5"/>
    <w:rsid w:val="001507EC"/>
    <w:rsid w:val="001508B0"/>
    <w:rsid w:val="00150F8E"/>
    <w:rsid w:val="001510D3"/>
    <w:rsid w:val="00151266"/>
    <w:rsid w:val="00151766"/>
    <w:rsid w:val="0015230A"/>
    <w:rsid w:val="001523EC"/>
    <w:rsid w:val="001529E5"/>
    <w:rsid w:val="00152BB6"/>
    <w:rsid w:val="00152CA6"/>
    <w:rsid w:val="00153792"/>
    <w:rsid w:val="0015395B"/>
    <w:rsid w:val="00153BD6"/>
    <w:rsid w:val="00153D65"/>
    <w:rsid w:val="0015403D"/>
    <w:rsid w:val="00154C00"/>
    <w:rsid w:val="00155085"/>
    <w:rsid w:val="00155F0D"/>
    <w:rsid w:val="00156036"/>
    <w:rsid w:val="00160369"/>
    <w:rsid w:val="00160CCF"/>
    <w:rsid w:val="00161025"/>
    <w:rsid w:val="001613E3"/>
    <w:rsid w:val="001614FD"/>
    <w:rsid w:val="001617BF"/>
    <w:rsid w:val="00161BA1"/>
    <w:rsid w:val="00161CD4"/>
    <w:rsid w:val="00162BF0"/>
    <w:rsid w:val="00162E36"/>
    <w:rsid w:val="00162F30"/>
    <w:rsid w:val="00162F43"/>
    <w:rsid w:val="0016320F"/>
    <w:rsid w:val="0016340E"/>
    <w:rsid w:val="00163702"/>
    <w:rsid w:val="001637D8"/>
    <w:rsid w:val="00163B47"/>
    <w:rsid w:val="0016432E"/>
    <w:rsid w:val="0016457E"/>
    <w:rsid w:val="00164CC9"/>
    <w:rsid w:val="001657FE"/>
    <w:rsid w:val="0016583E"/>
    <w:rsid w:val="001660A5"/>
    <w:rsid w:val="00166A2A"/>
    <w:rsid w:val="0016708D"/>
    <w:rsid w:val="0016787A"/>
    <w:rsid w:val="0017012B"/>
    <w:rsid w:val="00170212"/>
    <w:rsid w:val="001703FC"/>
    <w:rsid w:val="00170658"/>
    <w:rsid w:val="00170A0B"/>
    <w:rsid w:val="0017101D"/>
    <w:rsid w:val="00171335"/>
    <w:rsid w:val="00171942"/>
    <w:rsid w:val="00171AD4"/>
    <w:rsid w:val="00171C8D"/>
    <w:rsid w:val="00171D09"/>
    <w:rsid w:val="00171D98"/>
    <w:rsid w:val="00171E63"/>
    <w:rsid w:val="00172577"/>
    <w:rsid w:val="0017286E"/>
    <w:rsid w:val="00172AD9"/>
    <w:rsid w:val="00173B77"/>
    <w:rsid w:val="0017445B"/>
    <w:rsid w:val="0017452F"/>
    <w:rsid w:val="001749D9"/>
    <w:rsid w:val="001756F7"/>
    <w:rsid w:val="001758A7"/>
    <w:rsid w:val="00175AB7"/>
    <w:rsid w:val="00175F6D"/>
    <w:rsid w:val="0017631D"/>
    <w:rsid w:val="001763EB"/>
    <w:rsid w:val="001764D3"/>
    <w:rsid w:val="00176675"/>
    <w:rsid w:val="0017689D"/>
    <w:rsid w:val="001769D5"/>
    <w:rsid w:val="00177342"/>
    <w:rsid w:val="0017792D"/>
    <w:rsid w:val="00180834"/>
    <w:rsid w:val="0018083C"/>
    <w:rsid w:val="00180ACF"/>
    <w:rsid w:val="0018131A"/>
    <w:rsid w:val="0018175A"/>
    <w:rsid w:val="0018194D"/>
    <w:rsid w:val="00181E01"/>
    <w:rsid w:val="00181EF3"/>
    <w:rsid w:val="0018578A"/>
    <w:rsid w:val="001857A4"/>
    <w:rsid w:val="00185D42"/>
    <w:rsid w:val="001864D6"/>
    <w:rsid w:val="001867AD"/>
    <w:rsid w:val="0018690C"/>
    <w:rsid w:val="00190D94"/>
    <w:rsid w:val="00190E1D"/>
    <w:rsid w:val="00191581"/>
    <w:rsid w:val="00191774"/>
    <w:rsid w:val="00191990"/>
    <w:rsid w:val="0019248D"/>
    <w:rsid w:val="0019284F"/>
    <w:rsid w:val="00192AB2"/>
    <w:rsid w:val="00192B8D"/>
    <w:rsid w:val="00193167"/>
    <w:rsid w:val="00193DE6"/>
    <w:rsid w:val="00194017"/>
    <w:rsid w:val="0019492C"/>
    <w:rsid w:val="00194CF3"/>
    <w:rsid w:val="001950BF"/>
    <w:rsid w:val="001954FC"/>
    <w:rsid w:val="00196935"/>
    <w:rsid w:val="001971C6"/>
    <w:rsid w:val="0019788A"/>
    <w:rsid w:val="001A0039"/>
    <w:rsid w:val="001A0212"/>
    <w:rsid w:val="001A0843"/>
    <w:rsid w:val="001A0AAB"/>
    <w:rsid w:val="001A0ABD"/>
    <w:rsid w:val="001A1435"/>
    <w:rsid w:val="001A1742"/>
    <w:rsid w:val="001A1B30"/>
    <w:rsid w:val="001A1DD6"/>
    <w:rsid w:val="001A1F3F"/>
    <w:rsid w:val="001A24C7"/>
    <w:rsid w:val="001A279D"/>
    <w:rsid w:val="001A2880"/>
    <w:rsid w:val="001A29D3"/>
    <w:rsid w:val="001A2DA6"/>
    <w:rsid w:val="001A3493"/>
    <w:rsid w:val="001A3A50"/>
    <w:rsid w:val="001A3CD4"/>
    <w:rsid w:val="001A3D0A"/>
    <w:rsid w:val="001A3D84"/>
    <w:rsid w:val="001A3FC8"/>
    <w:rsid w:val="001A409F"/>
    <w:rsid w:val="001A48DA"/>
    <w:rsid w:val="001A4962"/>
    <w:rsid w:val="001A4B06"/>
    <w:rsid w:val="001A4D67"/>
    <w:rsid w:val="001A4FD7"/>
    <w:rsid w:val="001A566F"/>
    <w:rsid w:val="001A6055"/>
    <w:rsid w:val="001A616D"/>
    <w:rsid w:val="001A654E"/>
    <w:rsid w:val="001A75E0"/>
    <w:rsid w:val="001A79B4"/>
    <w:rsid w:val="001A7C5E"/>
    <w:rsid w:val="001A7C79"/>
    <w:rsid w:val="001A7DB4"/>
    <w:rsid w:val="001B0A10"/>
    <w:rsid w:val="001B0DF8"/>
    <w:rsid w:val="001B0E2A"/>
    <w:rsid w:val="001B1B5A"/>
    <w:rsid w:val="001B1E99"/>
    <w:rsid w:val="001B2089"/>
    <w:rsid w:val="001B263E"/>
    <w:rsid w:val="001B2961"/>
    <w:rsid w:val="001B2A6C"/>
    <w:rsid w:val="001B2B6A"/>
    <w:rsid w:val="001B3397"/>
    <w:rsid w:val="001B3711"/>
    <w:rsid w:val="001B3724"/>
    <w:rsid w:val="001B38A3"/>
    <w:rsid w:val="001B3C76"/>
    <w:rsid w:val="001B41E6"/>
    <w:rsid w:val="001B4279"/>
    <w:rsid w:val="001B529E"/>
    <w:rsid w:val="001B53D6"/>
    <w:rsid w:val="001B5603"/>
    <w:rsid w:val="001B5F59"/>
    <w:rsid w:val="001B6E2F"/>
    <w:rsid w:val="001B6FEE"/>
    <w:rsid w:val="001B7109"/>
    <w:rsid w:val="001B7671"/>
    <w:rsid w:val="001B7B72"/>
    <w:rsid w:val="001B7BC4"/>
    <w:rsid w:val="001B7E86"/>
    <w:rsid w:val="001C0609"/>
    <w:rsid w:val="001C0884"/>
    <w:rsid w:val="001C13A5"/>
    <w:rsid w:val="001C154C"/>
    <w:rsid w:val="001C210D"/>
    <w:rsid w:val="001C23C4"/>
    <w:rsid w:val="001C26B9"/>
    <w:rsid w:val="001C2D09"/>
    <w:rsid w:val="001C370A"/>
    <w:rsid w:val="001C4451"/>
    <w:rsid w:val="001C4B57"/>
    <w:rsid w:val="001C4D5D"/>
    <w:rsid w:val="001C569E"/>
    <w:rsid w:val="001C5A90"/>
    <w:rsid w:val="001C5B9F"/>
    <w:rsid w:val="001C6255"/>
    <w:rsid w:val="001C6A5B"/>
    <w:rsid w:val="001C6CFB"/>
    <w:rsid w:val="001C6FB3"/>
    <w:rsid w:val="001C734E"/>
    <w:rsid w:val="001C73BC"/>
    <w:rsid w:val="001C7426"/>
    <w:rsid w:val="001C77BD"/>
    <w:rsid w:val="001D0298"/>
    <w:rsid w:val="001D05B5"/>
    <w:rsid w:val="001D0D79"/>
    <w:rsid w:val="001D15A1"/>
    <w:rsid w:val="001D29F9"/>
    <w:rsid w:val="001D2DB0"/>
    <w:rsid w:val="001D3C49"/>
    <w:rsid w:val="001D3F2F"/>
    <w:rsid w:val="001D4737"/>
    <w:rsid w:val="001D4EF9"/>
    <w:rsid w:val="001D4FC9"/>
    <w:rsid w:val="001D56C2"/>
    <w:rsid w:val="001D5A93"/>
    <w:rsid w:val="001D617B"/>
    <w:rsid w:val="001D6F5B"/>
    <w:rsid w:val="001D7AD0"/>
    <w:rsid w:val="001D7CC2"/>
    <w:rsid w:val="001E127A"/>
    <w:rsid w:val="001E1958"/>
    <w:rsid w:val="001E1C43"/>
    <w:rsid w:val="001E1CC3"/>
    <w:rsid w:val="001E1D5C"/>
    <w:rsid w:val="001E222D"/>
    <w:rsid w:val="001E2559"/>
    <w:rsid w:val="001E2570"/>
    <w:rsid w:val="001E3294"/>
    <w:rsid w:val="001E32AA"/>
    <w:rsid w:val="001E32AE"/>
    <w:rsid w:val="001E32B6"/>
    <w:rsid w:val="001E33BA"/>
    <w:rsid w:val="001E3780"/>
    <w:rsid w:val="001E3FDD"/>
    <w:rsid w:val="001E4602"/>
    <w:rsid w:val="001E48F5"/>
    <w:rsid w:val="001E5B9C"/>
    <w:rsid w:val="001E6185"/>
    <w:rsid w:val="001E6256"/>
    <w:rsid w:val="001E67AF"/>
    <w:rsid w:val="001E6A53"/>
    <w:rsid w:val="001E6AE8"/>
    <w:rsid w:val="001E6F95"/>
    <w:rsid w:val="001E707F"/>
    <w:rsid w:val="001E71AA"/>
    <w:rsid w:val="001E79A4"/>
    <w:rsid w:val="001E7E9E"/>
    <w:rsid w:val="001F0453"/>
    <w:rsid w:val="001F071D"/>
    <w:rsid w:val="001F0C64"/>
    <w:rsid w:val="001F16C8"/>
    <w:rsid w:val="001F1A5C"/>
    <w:rsid w:val="001F355C"/>
    <w:rsid w:val="001F38D6"/>
    <w:rsid w:val="001F39B9"/>
    <w:rsid w:val="001F4BDE"/>
    <w:rsid w:val="001F5050"/>
    <w:rsid w:val="001F5224"/>
    <w:rsid w:val="001F5985"/>
    <w:rsid w:val="001F5A5D"/>
    <w:rsid w:val="001F6CA5"/>
    <w:rsid w:val="001F6DB0"/>
    <w:rsid w:val="001F781D"/>
    <w:rsid w:val="001F7FDC"/>
    <w:rsid w:val="0020067A"/>
    <w:rsid w:val="0020090A"/>
    <w:rsid w:val="00200B31"/>
    <w:rsid w:val="00201174"/>
    <w:rsid w:val="00201CF9"/>
    <w:rsid w:val="00201DBE"/>
    <w:rsid w:val="0020282D"/>
    <w:rsid w:val="00203651"/>
    <w:rsid w:val="00203B9B"/>
    <w:rsid w:val="00203DBD"/>
    <w:rsid w:val="002049D9"/>
    <w:rsid w:val="00204A53"/>
    <w:rsid w:val="00204C9D"/>
    <w:rsid w:val="00204CCC"/>
    <w:rsid w:val="00205B3F"/>
    <w:rsid w:val="00205C0C"/>
    <w:rsid w:val="00205C62"/>
    <w:rsid w:val="00205FE6"/>
    <w:rsid w:val="002066DC"/>
    <w:rsid w:val="002067BB"/>
    <w:rsid w:val="00206887"/>
    <w:rsid w:val="00206F37"/>
    <w:rsid w:val="002071C5"/>
    <w:rsid w:val="002073BF"/>
    <w:rsid w:val="00207B5F"/>
    <w:rsid w:val="002101AE"/>
    <w:rsid w:val="002104E4"/>
    <w:rsid w:val="0021085B"/>
    <w:rsid w:val="00210A1F"/>
    <w:rsid w:val="00210A79"/>
    <w:rsid w:val="00210B05"/>
    <w:rsid w:val="00210C8B"/>
    <w:rsid w:val="00211155"/>
    <w:rsid w:val="00211577"/>
    <w:rsid w:val="002118A3"/>
    <w:rsid w:val="00211AF8"/>
    <w:rsid w:val="00211D3D"/>
    <w:rsid w:val="0021203A"/>
    <w:rsid w:val="002127F2"/>
    <w:rsid w:val="00212F90"/>
    <w:rsid w:val="00213579"/>
    <w:rsid w:val="002137DB"/>
    <w:rsid w:val="00213ACE"/>
    <w:rsid w:val="00213FD6"/>
    <w:rsid w:val="002143B1"/>
    <w:rsid w:val="0021497D"/>
    <w:rsid w:val="00214AE5"/>
    <w:rsid w:val="0021515D"/>
    <w:rsid w:val="002152E4"/>
    <w:rsid w:val="00215660"/>
    <w:rsid w:val="0021651A"/>
    <w:rsid w:val="0021685E"/>
    <w:rsid w:val="00216FE3"/>
    <w:rsid w:val="00217498"/>
    <w:rsid w:val="0021764A"/>
    <w:rsid w:val="00217A12"/>
    <w:rsid w:val="0022051A"/>
    <w:rsid w:val="00220800"/>
    <w:rsid w:val="00220CCB"/>
    <w:rsid w:val="00221508"/>
    <w:rsid w:val="0022191D"/>
    <w:rsid w:val="0022198B"/>
    <w:rsid w:val="002220CE"/>
    <w:rsid w:val="002222B4"/>
    <w:rsid w:val="0022247C"/>
    <w:rsid w:val="00222526"/>
    <w:rsid w:val="002225F0"/>
    <w:rsid w:val="00222791"/>
    <w:rsid w:val="00222A4C"/>
    <w:rsid w:val="00222CD2"/>
    <w:rsid w:val="00222EBD"/>
    <w:rsid w:val="00223B19"/>
    <w:rsid w:val="00224F52"/>
    <w:rsid w:val="00225436"/>
    <w:rsid w:val="00225769"/>
    <w:rsid w:val="00225858"/>
    <w:rsid w:val="00225C9E"/>
    <w:rsid w:val="00225FFD"/>
    <w:rsid w:val="002262A2"/>
    <w:rsid w:val="002263DB"/>
    <w:rsid w:val="002266B7"/>
    <w:rsid w:val="00226C8C"/>
    <w:rsid w:val="002270D0"/>
    <w:rsid w:val="0022721B"/>
    <w:rsid w:val="00227752"/>
    <w:rsid w:val="00227AE8"/>
    <w:rsid w:val="00227E80"/>
    <w:rsid w:val="00230A63"/>
    <w:rsid w:val="002312C2"/>
    <w:rsid w:val="002314E1"/>
    <w:rsid w:val="00231506"/>
    <w:rsid w:val="002318FA"/>
    <w:rsid w:val="002320A2"/>
    <w:rsid w:val="00232223"/>
    <w:rsid w:val="0023263F"/>
    <w:rsid w:val="00232982"/>
    <w:rsid w:val="00233688"/>
    <w:rsid w:val="00233C20"/>
    <w:rsid w:val="00234B62"/>
    <w:rsid w:val="00234F9C"/>
    <w:rsid w:val="00235932"/>
    <w:rsid w:val="00235B16"/>
    <w:rsid w:val="00235F29"/>
    <w:rsid w:val="00235FA5"/>
    <w:rsid w:val="0023620B"/>
    <w:rsid w:val="0023629B"/>
    <w:rsid w:val="00236457"/>
    <w:rsid w:val="00236783"/>
    <w:rsid w:val="00236877"/>
    <w:rsid w:val="00236896"/>
    <w:rsid w:val="00236A02"/>
    <w:rsid w:val="0023719A"/>
    <w:rsid w:val="002371BA"/>
    <w:rsid w:val="002371E0"/>
    <w:rsid w:val="00237296"/>
    <w:rsid w:val="0023781E"/>
    <w:rsid w:val="0023797C"/>
    <w:rsid w:val="00237FC8"/>
    <w:rsid w:val="00240D05"/>
    <w:rsid w:val="00240D79"/>
    <w:rsid w:val="00240EA0"/>
    <w:rsid w:val="00241A0F"/>
    <w:rsid w:val="00241BB9"/>
    <w:rsid w:val="00241E11"/>
    <w:rsid w:val="00242002"/>
    <w:rsid w:val="00242337"/>
    <w:rsid w:val="0024261B"/>
    <w:rsid w:val="00242830"/>
    <w:rsid w:val="00243124"/>
    <w:rsid w:val="0024320F"/>
    <w:rsid w:val="002451B2"/>
    <w:rsid w:val="00245307"/>
    <w:rsid w:val="002453B1"/>
    <w:rsid w:val="002457BC"/>
    <w:rsid w:val="00245EBE"/>
    <w:rsid w:val="002462D1"/>
    <w:rsid w:val="00246496"/>
    <w:rsid w:val="002465AA"/>
    <w:rsid w:val="00246699"/>
    <w:rsid w:val="002471AC"/>
    <w:rsid w:val="00247225"/>
    <w:rsid w:val="00247314"/>
    <w:rsid w:val="00247389"/>
    <w:rsid w:val="002479EC"/>
    <w:rsid w:val="0025028C"/>
    <w:rsid w:val="00250B01"/>
    <w:rsid w:val="0025143E"/>
    <w:rsid w:val="00251472"/>
    <w:rsid w:val="002515C1"/>
    <w:rsid w:val="00251CA9"/>
    <w:rsid w:val="00251F6D"/>
    <w:rsid w:val="002522D7"/>
    <w:rsid w:val="00252529"/>
    <w:rsid w:val="002526AF"/>
    <w:rsid w:val="00252893"/>
    <w:rsid w:val="002532EE"/>
    <w:rsid w:val="002533A2"/>
    <w:rsid w:val="002536BC"/>
    <w:rsid w:val="002537D4"/>
    <w:rsid w:val="00253978"/>
    <w:rsid w:val="00253A6A"/>
    <w:rsid w:val="0025423F"/>
    <w:rsid w:val="00254356"/>
    <w:rsid w:val="00254ED5"/>
    <w:rsid w:val="00255045"/>
    <w:rsid w:val="002550EA"/>
    <w:rsid w:val="002554B5"/>
    <w:rsid w:val="0025555B"/>
    <w:rsid w:val="00255638"/>
    <w:rsid w:val="00255C1B"/>
    <w:rsid w:val="0025718D"/>
    <w:rsid w:val="002571D0"/>
    <w:rsid w:val="00257686"/>
    <w:rsid w:val="00257876"/>
    <w:rsid w:val="002601CF"/>
    <w:rsid w:val="002613DD"/>
    <w:rsid w:val="002614DC"/>
    <w:rsid w:val="00262955"/>
    <w:rsid w:val="00262A60"/>
    <w:rsid w:val="00262C93"/>
    <w:rsid w:val="002633AF"/>
    <w:rsid w:val="00263863"/>
    <w:rsid w:val="002641DB"/>
    <w:rsid w:val="002642DB"/>
    <w:rsid w:val="0026499D"/>
    <w:rsid w:val="002665FC"/>
    <w:rsid w:val="0026677C"/>
    <w:rsid w:val="00266F2C"/>
    <w:rsid w:val="00267384"/>
    <w:rsid w:val="00267458"/>
    <w:rsid w:val="002675B0"/>
    <w:rsid w:val="00267B30"/>
    <w:rsid w:val="00267D54"/>
    <w:rsid w:val="00267E06"/>
    <w:rsid w:val="00270198"/>
    <w:rsid w:val="00270AD0"/>
    <w:rsid w:val="00270C89"/>
    <w:rsid w:val="00270D0C"/>
    <w:rsid w:val="00270F69"/>
    <w:rsid w:val="002714F5"/>
    <w:rsid w:val="00272B86"/>
    <w:rsid w:val="00272BA5"/>
    <w:rsid w:val="00273063"/>
    <w:rsid w:val="002733DE"/>
    <w:rsid w:val="00273DD9"/>
    <w:rsid w:val="00273F64"/>
    <w:rsid w:val="002745F6"/>
    <w:rsid w:val="00274601"/>
    <w:rsid w:val="00274E65"/>
    <w:rsid w:val="002751B5"/>
    <w:rsid w:val="002758E3"/>
    <w:rsid w:val="00275FB9"/>
    <w:rsid w:val="002763BD"/>
    <w:rsid w:val="00276465"/>
    <w:rsid w:val="0027739E"/>
    <w:rsid w:val="00277BA1"/>
    <w:rsid w:val="0028001F"/>
    <w:rsid w:val="002800F9"/>
    <w:rsid w:val="00280178"/>
    <w:rsid w:val="00281179"/>
    <w:rsid w:val="00281510"/>
    <w:rsid w:val="00281A69"/>
    <w:rsid w:val="00281B4B"/>
    <w:rsid w:val="00281DC1"/>
    <w:rsid w:val="00283405"/>
    <w:rsid w:val="0028383C"/>
    <w:rsid w:val="00283AE2"/>
    <w:rsid w:val="0028560B"/>
    <w:rsid w:val="002856C2"/>
    <w:rsid w:val="0028591F"/>
    <w:rsid w:val="00285C88"/>
    <w:rsid w:val="00285E50"/>
    <w:rsid w:val="00285F48"/>
    <w:rsid w:val="00285FB8"/>
    <w:rsid w:val="0028617E"/>
    <w:rsid w:val="002865B1"/>
    <w:rsid w:val="002867F6"/>
    <w:rsid w:val="00286AD8"/>
    <w:rsid w:val="00286E5A"/>
    <w:rsid w:val="00287CFA"/>
    <w:rsid w:val="00287D39"/>
    <w:rsid w:val="00287FB8"/>
    <w:rsid w:val="00290092"/>
    <w:rsid w:val="00290219"/>
    <w:rsid w:val="0029039D"/>
    <w:rsid w:val="00290606"/>
    <w:rsid w:val="00290CF4"/>
    <w:rsid w:val="00292817"/>
    <w:rsid w:val="00293A9D"/>
    <w:rsid w:val="00294841"/>
    <w:rsid w:val="00295FDE"/>
    <w:rsid w:val="00296DE5"/>
    <w:rsid w:val="002A00B4"/>
    <w:rsid w:val="002A07FC"/>
    <w:rsid w:val="002A0C48"/>
    <w:rsid w:val="002A1CE2"/>
    <w:rsid w:val="002A2276"/>
    <w:rsid w:val="002A2337"/>
    <w:rsid w:val="002A278D"/>
    <w:rsid w:val="002A27A3"/>
    <w:rsid w:val="002A2843"/>
    <w:rsid w:val="002A2A2F"/>
    <w:rsid w:val="002A359D"/>
    <w:rsid w:val="002A4A5F"/>
    <w:rsid w:val="002A4AF1"/>
    <w:rsid w:val="002A4D2C"/>
    <w:rsid w:val="002A4FA3"/>
    <w:rsid w:val="002A54CF"/>
    <w:rsid w:val="002A5725"/>
    <w:rsid w:val="002A6625"/>
    <w:rsid w:val="002A66EC"/>
    <w:rsid w:val="002A6B73"/>
    <w:rsid w:val="002A737C"/>
    <w:rsid w:val="002A7DA1"/>
    <w:rsid w:val="002A7E10"/>
    <w:rsid w:val="002B0289"/>
    <w:rsid w:val="002B0ED4"/>
    <w:rsid w:val="002B0F25"/>
    <w:rsid w:val="002B15F0"/>
    <w:rsid w:val="002B1821"/>
    <w:rsid w:val="002B2721"/>
    <w:rsid w:val="002B2761"/>
    <w:rsid w:val="002B30FE"/>
    <w:rsid w:val="002B45FF"/>
    <w:rsid w:val="002B4D68"/>
    <w:rsid w:val="002B4DD5"/>
    <w:rsid w:val="002B50F7"/>
    <w:rsid w:val="002B5118"/>
    <w:rsid w:val="002B561F"/>
    <w:rsid w:val="002B5BE3"/>
    <w:rsid w:val="002B60EA"/>
    <w:rsid w:val="002B695C"/>
    <w:rsid w:val="002B7078"/>
    <w:rsid w:val="002B72BA"/>
    <w:rsid w:val="002B7316"/>
    <w:rsid w:val="002B7683"/>
    <w:rsid w:val="002B79E3"/>
    <w:rsid w:val="002C082F"/>
    <w:rsid w:val="002C0AA6"/>
    <w:rsid w:val="002C1022"/>
    <w:rsid w:val="002C1BBA"/>
    <w:rsid w:val="002C1BC0"/>
    <w:rsid w:val="002C1FE4"/>
    <w:rsid w:val="002C2C30"/>
    <w:rsid w:val="002C3504"/>
    <w:rsid w:val="002C3A6F"/>
    <w:rsid w:val="002C3A75"/>
    <w:rsid w:val="002C3CE1"/>
    <w:rsid w:val="002C3D4E"/>
    <w:rsid w:val="002C44EE"/>
    <w:rsid w:val="002C4BF7"/>
    <w:rsid w:val="002C5292"/>
    <w:rsid w:val="002C5970"/>
    <w:rsid w:val="002C6211"/>
    <w:rsid w:val="002C6F34"/>
    <w:rsid w:val="002C74E1"/>
    <w:rsid w:val="002C7728"/>
    <w:rsid w:val="002D03D9"/>
    <w:rsid w:val="002D0BA6"/>
    <w:rsid w:val="002D1113"/>
    <w:rsid w:val="002D159D"/>
    <w:rsid w:val="002D16D0"/>
    <w:rsid w:val="002D1997"/>
    <w:rsid w:val="002D200F"/>
    <w:rsid w:val="002D2107"/>
    <w:rsid w:val="002D21F9"/>
    <w:rsid w:val="002D28C9"/>
    <w:rsid w:val="002D28F4"/>
    <w:rsid w:val="002D2E77"/>
    <w:rsid w:val="002D3330"/>
    <w:rsid w:val="002D3396"/>
    <w:rsid w:val="002D389C"/>
    <w:rsid w:val="002D459D"/>
    <w:rsid w:val="002D4A1E"/>
    <w:rsid w:val="002D5557"/>
    <w:rsid w:val="002D5EF6"/>
    <w:rsid w:val="002D68A8"/>
    <w:rsid w:val="002D68B7"/>
    <w:rsid w:val="002D6EBE"/>
    <w:rsid w:val="002D7047"/>
    <w:rsid w:val="002E0265"/>
    <w:rsid w:val="002E04E5"/>
    <w:rsid w:val="002E1514"/>
    <w:rsid w:val="002E3298"/>
    <w:rsid w:val="002E372A"/>
    <w:rsid w:val="002E42B2"/>
    <w:rsid w:val="002E42E8"/>
    <w:rsid w:val="002E4B0A"/>
    <w:rsid w:val="002E602C"/>
    <w:rsid w:val="002E6611"/>
    <w:rsid w:val="002E6621"/>
    <w:rsid w:val="002E68FC"/>
    <w:rsid w:val="002E6E0E"/>
    <w:rsid w:val="002E7D87"/>
    <w:rsid w:val="002E7E80"/>
    <w:rsid w:val="002F024C"/>
    <w:rsid w:val="002F0294"/>
    <w:rsid w:val="002F031E"/>
    <w:rsid w:val="002F088D"/>
    <w:rsid w:val="002F1500"/>
    <w:rsid w:val="002F1738"/>
    <w:rsid w:val="002F1847"/>
    <w:rsid w:val="002F31A4"/>
    <w:rsid w:val="002F35D7"/>
    <w:rsid w:val="002F46F6"/>
    <w:rsid w:val="002F51C8"/>
    <w:rsid w:val="002F5796"/>
    <w:rsid w:val="002F6037"/>
    <w:rsid w:val="002F695F"/>
    <w:rsid w:val="002F7131"/>
    <w:rsid w:val="002F7180"/>
    <w:rsid w:val="00300C38"/>
    <w:rsid w:val="00300F08"/>
    <w:rsid w:val="00301398"/>
    <w:rsid w:val="003025BC"/>
    <w:rsid w:val="003026BA"/>
    <w:rsid w:val="0030274D"/>
    <w:rsid w:val="003028EA"/>
    <w:rsid w:val="00302EF1"/>
    <w:rsid w:val="0030349A"/>
    <w:rsid w:val="003043DC"/>
    <w:rsid w:val="003044B7"/>
    <w:rsid w:val="00304645"/>
    <w:rsid w:val="00304BAD"/>
    <w:rsid w:val="00304C45"/>
    <w:rsid w:val="0030509F"/>
    <w:rsid w:val="00305338"/>
    <w:rsid w:val="0030632B"/>
    <w:rsid w:val="0030667C"/>
    <w:rsid w:val="00306B2B"/>
    <w:rsid w:val="003071BA"/>
    <w:rsid w:val="00307477"/>
    <w:rsid w:val="0030761F"/>
    <w:rsid w:val="00307924"/>
    <w:rsid w:val="0031003F"/>
    <w:rsid w:val="003100CC"/>
    <w:rsid w:val="00310383"/>
    <w:rsid w:val="0031136E"/>
    <w:rsid w:val="00311AED"/>
    <w:rsid w:val="00311C0D"/>
    <w:rsid w:val="0031220E"/>
    <w:rsid w:val="00312C15"/>
    <w:rsid w:val="00312CA1"/>
    <w:rsid w:val="00313803"/>
    <w:rsid w:val="00313839"/>
    <w:rsid w:val="00313FE6"/>
    <w:rsid w:val="0031495B"/>
    <w:rsid w:val="00314F0D"/>
    <w:rsid w:val="003154DD"/>
    <w:rsid w:val="0031585A"/>
    <w:rsid w:val="003159F5"/>
    <w:rsid w:val="00315CEC"/>
    <w:rsid w:val="003160A4"/>
    <w:rsid w:val="003162FC"/>
    <w:rsid w:val="003169F8"/>
    <w:rsid w:val="003175EE"/>
    <w:rsid w:val="00317799"/>
    <w:rsid w:val="003179C9"/>
    <w:rsid w:val="00317C88"/>
    <w:rsid w:val="00320E44"/>
    <w:rsid w:val="003218BD"/>
    <w:rsid w:val="00321ABF"/>
    <w:rsid w:val="00322109"/>
    <w:rsid w:val="00322559"/>
    <w:rsid w:val="0032282B"/>
    <w:rsid w:val="00322B65"/>
    <w:rsid w:val="00322D32"/>
    <w:rsid w:val="00322F63"/>
    <w:rsid w:val="003231FF"/>
    <w:rsid w:val="00323399"/>
    <w:rsid w:val="003249AD"/>
    <w:rsid w:val="00324D66"/>
    <w:rsid w:val="0032574E"/>
    <w:rsid w:val="00326516"/>
    <w:rsid w:val="00326925"/>
    <w:rsid w:val="00326C54"/>
    <w:rsid w:val="00326DC2"/>
    <w:rsid w:val="0032708C"/>
    <w:rsid w:val="0032767D"/>
    <w:rsid w:val="00327E52"/>
    <w:rsid w:val="003302C9"/>
    <w:rsid w:val="003305CC"/>
    <w:rsid w:val="00331624"/>
    <w:rsid w:val="003325A9"/>
    <w:rsid w:val="00332D00"/>
    <w:rsid w:val="003331C2"/>
    <w:rsid w:val="00333542"/>
    <w:rsid w:val="003338AD"/>
    <w:rsid w:val="00333C36"/>
    <w:rsid w:val="00333DE9"/>
    <w:rsid w:val="00334546"/>
    <w:rsid w:val="003346C2"/>
    <w:rsid w:val="0033535E"/>
    <w:rsid w:val="00335DBD"/>
    <w:rsid w:val="0033607D"/>
    <w:rsid w:val="0033613F"/>
    <w:rsid w:val="003368E0"/>
    <w:rsid w:val="00336A01"/>
    <w:rsid w:val="003373A4"/>
    <w:rsid w:val="003373C1"/>
    <w:rsid w:val="003374E0"/>
    <w:rsid w:val="00337B8C"/>
    <w:rsid w:val="0034004D"/>
    <w:rsid w:val="00340328"/>
    <w:rsid w:val="00340341"/>
    <w:rsid w:val="003403A8"/>
    <w:rsid w:val="00340D64"/>
    <w:rsid w:val="00341CF7"/>
    <w:rsid w:val="00342539"/>
    <w:rsid w:val="00342DAE"/>
    <w:rsid w:val="0034350B"/>
    <w:rsid w:val="00343D40"/>
    <w:rsid w:val="00343DDD"/>
    <w:rsid w:val="003443AB"/>
    <w:rsid w:val="00344994"/>
    <w:rsid w:val="003459BA"/>
    <w:rsid w:val="003468AE"/>
    <w:rsid w:val="00347394"/>
    <w:rsid w:val="00347C62"/>
    <w:rsid w:val="003500A6"/>
    <w:rsid w:val="00350F57"/>
    <w:rsid w:val="003510BF"/>
    <w:rsid w:val="003518D7"/>
    <w:rsid w:val="00352386"/>
    <w:rsid w:val="0035371F"/>
    <w:rsid w:val="00353BDF"/>
    <w:rsid w:val="00353CB6"/>
    <w:rsid w:val="003543BB"/>
    <w:rsid w:val="00354D3E"/>
    <w:rsid w:val="003550A0"/>
    <w:rsid w:val="0035564E"/>
    <w:rsid w:val="00355A06"/>
    <w:rsid w:val="00355AAD"/>
    <w:rsid w:val="00355AD7"/>
    <w:rsid w:val="00356074"/>
    <w:rsid w:val="003569A4"/>
    <w:rsid w:val="00356BD3"/>
    <w:rsid w:val="00357066"/>
    <w:rsid w:val="00357CB9"/>
    <w:rsid w:val="00360B11"/>
    <w:rsid w:val="00360D1C"/>
    <w:rsid w:val="00360E7F"/>
    <w:rsid w:val="003628F1"/>
    <w:rsid w:val="0036340B"/>
    <w:rsid w:val="00363553"/>
    <w:rsid w:val="0036390D"/>
    <w:rsid w:val="003644F5"/>
    <w:rsid w:val="00364978"/>
    <w:rsid w:val="00364C32"/>
    <w:rsid w:val="003655BD"/>
    <w:rsid w:val="00366B1F"/>
    <w:rsid w:val="00367485"/>
    <w:rsid w:val="00367B76"/>
    <w:rsid w:val="0037029D"/>
    <w:rsid w:val="0037070B"/>
    <w:rsid w:val="0037116B"/>
    <w:rsid w:val="003712F9"/>
    <w:rsid w:val="00371AB1"/>
    <w:rsid w:val="00371C78"/>
    <w:rsid w:val="00371EE3"/>
    <w:rsid w:val="003725F4"/>
    <w:rsid w:val="0037271A"/>
    <w:rsid w:val="00372E04"/>
    <w:rsid w:val="00372F05"/>
    <w:rsid w:val="003731EB"/>
    <w:rsid w:val="003736C8"/>
    <w:rsid w:val="00373A3A"/>
    <w:rsid w:val="00374748"/>
    <w:rsid w:val="00374B87"/>
    <w:rsid w:val="00375175"/>
    <w:rsid w:val="00375672"/>
    <w:rsid w:val="003756F2"/>
    <w:rsid w:val="00375E85"/>
    <w:rsid w:val="0037644A"/>
    <w:rsid w:val="00376C8A"/>
    <w:rsid w:val="00380342"/>
    <w:rsid w:val="00380A41"/>
    <w:rsid w:val="00380A47"/>
    <w:rsid w:val="003818D9"/>
    <w:rsid w:val="00381A76"/>
    <w:rsid w:val="00381BD2"/>
    <w:rsid w:val="00381EC0"/>
    <w:rsid w:val="00381F98"/>
    <w:rsid w:val="003821F9"/>
    <w:rsid w:val="00382A95"/>
    <w:rsid w:val="00382EA4"/>
    <w:rsid w:val="00383F2B"/>
    <w:rsid w:val="003840AE"/>
    <w:rsid w:val="00384118"/>
    <w:rsid w:val="00385360"/>
    <w:rsid w:val="00385792"/>
    <w:rsid w:val="003859EC"/>
    <w:rsid w:val="00385F27"/>
    <w:rsid w:val="00385FC6"/>
    <w:rsid w:val="00386175"/>
    <w:rsid w:val="0038640D"/>
    <w:rsid w:val="003869FC"/>
    <w:rsid w:val="00387797"/>
    <w:rsid w:val="00390688"/>
    <w:rsid w:val="0039071A"/>
    <w:rsid w:val="0039097A"/>
    <w:rsid w:val="00391413"/>
    <w:rsid w:val="00391F87"/>
    <w:rsid w:val="0039271A"/>
    <w:rsid w:val="00392D48"/>
    <w:rsid w:val="00393AFC"/>
    <w:rsid w:val="00394A73"/>
    <w:rsid w:val="00394B1F"/>
    <w:rsid w:val="00394C5E"/>
    <w:rsid w:val="00394FCA"/>
    <w:rsid w:val="003958AE"/>
    <w:rsid w:val="00395B8C"/>
    <w:rsid w:val="00395C69"/>
    <w:rsid w:val="00395EF6"/>
    <w:rsid w:val="003961E1"/>
    <w:rsid w:val="003966D2"/>
    <w:rsid w:val="00396956"/>
    <w:rsid w:val="00396B67"/>
    <w:rsid w:val="00397501"/>
    <w:rsid w:val="003975C3"/>
    <w:rsid w:val="003979CD"/>
    <w:rsid w:val="003A0401"/>
    <w:rsid w:val="003A065F"/>
    <w:rsid w:val="003A0DD0"/>
    <w:rsid w:val="003A18E9"/>
    <w:rsid w:val="003A1DF3"/>
    <w:rsid w:val="003A28A0"/>
    <w:rsid w:val="003A2D4E"/>
    <w:rsid w:val="003A32E9"/>
    <w:rsid w:val="003A3491"/>
    <w:rsid w:val="003A3531"/>
    <w:rsid w:val="003A434E"/>
    <w:rsid w:val="003A5657"/>
    <w:rsid w:val="003A56AF"/>
    <w:rsid w:val="003A5AC6"/>
    <w:rsid w:val="003A6647"/>
    <w:rsid w:val="003A6D5B"/>
    <w:rsid w:val="003A7ED6"/>
    <w:rsid w:val="003B0ADC"/>
    <w:rsid w:val="003B0B1F"/>
    <w:rsid w:val="003B0B8D"/>
    <w:rsid w:val="003B0BB1"/>
    <w:rsid w:val="003B1480"/>
    <w:rsid w:val="003B189F"/>
    <w:rsid w:val="003B1AB3"/>
    <w:rsid w:val="003B1B29"/>
    <w:rsid w:val="003B1CF6"/>
    <w:rsid w:val="003B219A"/>
    <w:rsid w:val="003B2C6E"/>
    <w:rsid w:val="003B2C80"/>
    <w:rsid w:val="003B2F5B"/>
    <w:rsid w:val="003B3C78"/>
    <w:rsid w:val="003B4097"/>
    <w:rsid w:val="003B4A94"/>
    <w:rsid w:val="003B5AD4"/>
    <w:rsid w:val="003B5B84"/>
    <w:rsid w:val="003B5BE3"/>
    <w:rsid w:val="003B6440"/>
    <w:rsid w:val="003B6453"/>
    <w:rsid w:val="003B672B"/>
    <w:rsid w:val="003B69D4"/>
    <w:rsid w:val="003B6E68"/>
    <w:rsid w:val="003B71EC"/>
    <w:rsid w:val="003B7290"/>
    <w:rsid w:val="003B75FC"/>
    <w:rsid w:val="003B7888"/>
    <w:rsid w:val="003B7A57"/>
    <w:rsid w:val="003B7F2B"/>
    <w:rsid w:val="003C0352"/>
    <w:rsid w:val="003C1DEA"/>
    <w:rsid w:val="003C21C5"/>
    <w:rsid w:val="003C2356"/>
    <w:rsid w:val="003C248E"/>
    <w:rsid w:val="003C278B"/>
    <w:rsid w:val="003C2C91"/>
    <w:rsid w:val="003C2F17"/>
    <w:rsid w:val="003C3714"/>
    <w:rsid w:val="003C3D83"/>
    <w:rsid w:val="003C4634"/>
    <w:rsid w:val="003C47BC"/>
    <w:rsid w:val="003C555B"/>
    <w:rsid w:val="003C58B3"/>
    <w:rsid w:val="003C5CA7"/>
    <w:rsid w:val="003C5ECB"/>
    <w:rsid w:val="003C651D"/>
    <w:rsid w:val="003C6B2C"/>
    <w:rsid w:val="003C6F68"/>
    <w:rsid w:val="003C74B8"/>
    <w:rsid w:val="003C7DAC"/>
    <w:rsid w:val="003C7DB7"/>
    <w:rsid w:val="003D02BD"/>
    <w:rsid w:val="003D0555"/>
    <w:rsid w:val="003D0CDD"/>
    <w:rsid w:val="003D102D"/>
    <w:rsid w:val="003D18CF"/>
    <w:rsid w:val="003D1D3A"/>
    <w:rsid w:val="003D2242"/>
    <w:rsid w:val="003D242F"/>
    <w:rsid w:val="003D2768"/>
    <w:rsid w:val="003D28E9"/>
    <w:rsid w:val="003D2A31"/>
    <w:rsid w:val="003D31CA"/>
    <w:rsid w:val="003D32C2"/>
    <w:rsid w:val="003D350E"/>
    <w:rsid w:val="003D391D"/>
    <w:rsid w:val="003D3B5A"/>
    <w:rsid w:val="003D3BF7"/>
    <w:rsid w:val="003D3F06"/>
    <w:rsid w:val="003D41C0"/>
    <w:rsid w:val="003D4421"/>
    <w:rsid w:val="003D44D9"/>
    <w:rsid w:val="003D465F"/>
    <w:rsid w:val="003D48FB"/>
    <w:rsid w:val="003D4A28"/>
    <w:rsid w:val="003D52DB"/>
    <w:rsid w:val="003D547A"/>
    <w:rsid w:val="003D5907"/>
    <w:rsid w:val="003D59BC"/>
    <w:rsid w:val="003D5F28"/>
    <w:rsid w:val="003D6450"/>
    <w:rsid w:val="003D6777"/>
    <w:rsid w:val="003D77D9"/>
    <w:rsid w:val="003D7F49"/>
    <w:rsid w:val="003E036E"/>
    <w:rsid w:val="003E0515"/>
    <w:rsid w:val="003E054E"/>
    <w:rsid w:val="003E05E2"/>
    <w:rsid w:val="003E19EE"/>
    <w:rsid w:val="003E2420"/>
    <w:rsid w:val="003E2688"/>
    <w:rsid w:val="003E3342"/>
    <w:rsid w:val="003E3487"/>
    <w:rsid w:val="003E3A96"/>
    <w:rsid w:val="003E3C06"/>
    <w:rsid w:val="003E41EF"/>
    <w:rsid w:val="003E4540"/>
    <w:rsid w:val="003E50BA"/>
    <w:rsid w:val="003E560A"/>
    <w:rsid w:val="003E57D7"/>
    <w:rsid w:val="003E5B04"/>
    <w:rsid w:val="003E5C44"/>
    <w:rsid w:val="003E6C06"/>
    <w:rsid w:val="003E77D5"/>
    <w:rsid w:val="003E7DA4"/>
    <w:rsid w:val="003E7DFE"/>
    <w:rsid w:val="003F02E6"/>
    <w:rsid w:val="003F04E1"/>
    <w:rsid w:val="003F0A05"/>
    <w:rsid w:val="003F102D"/>
    <w:rsid w:val="003F1199"/>
    <w:rsid w:val="003F12FE"/>
    <w:rsid w:val="003F180C"/>
    <w:rsid w:val="003F1BE5"/>
    <w:rsid w:val="003F27FD"/>
    <w:rsid w:val="003F3199"/>
    <w:rsid w:val="003F3876"/>
    <w:rsid w:val="003F3946"/>
    <w:rsid w:val="003F3D52"/>
    <w:rsid w:val="003F4196"/>
    <w:rsid w:val="003F487F"/>
    <w:rsid w:val="003F4C2A"/>
    <w:rsid w:val="003F5526"/>
    <w:rsid w:val="003F55A1"/>
    <w:rsid w:val="003F5E32"/>
    <w:rsid w:val="003F62C6"/>
    <w:rsid w:val="003F64AD"/>
    <w:rsid w:val="003F6ADB"/>
    <w:rsid w:val="003F70D9"/>
    <w:rsid w:val="003F7A72"/>
    <w:rsid w:val="003F7CB2"/>
    <w:rsid w:val="0040016B"/>
    <w:rsid w:val="00400597"/>
    <w:rsid w:val="004006B2"/>
    <w:rsid w:val="00400B9B"/>
    <w:rsid w:val="00400DC4"/>
    <w:rsid w:val="00400E5F"/>
    <w:rsid w:val="00401C1C"/>
    <w:rsid w:val="00402516"/>
    <w:rsid w:val="00402ED9"/>
    <w:rsid w:val="004030FD"/>
    <w:rsid w:val="004044E0"/>
    <w:rsid w:val="004045F2"/>
    <w:rsid w:val="004053E6"/>
    <w:rsid w:val="00405653"/>
    <w:rsid w:val="00405F1E"/>
    <w:rsid w:val="004066E5"/>
    <w:rsid w:val="004068F7"/>
    <w:rsid w:val="00406BE7"/>
    <w:rsid w:val="0040737F"/>
    <w:rsid w:val="00407491"/>
    <w:rsid w:val="004074A6"/>
    <w:rsid w:val="0040797F"/>
    <w:rsid w:val="00407EF8"/>
    <w:rsid w:val="00407F65"/>
    <w:rsid w:val="0041144B"/>
    <w:rsid w:val="00411873"/>
    <w:rsid w:val="00411A88"/>
    <w:rsid w:val="0041230A"/>
    <w:rsid w:val="0041253D"/>
    <w:rsid w:val="0041292F"/>
    <w:rsid w:val="00412C0A"/>
    <w:rsid w:val="00412E1C"/>
    <w:rsid w:val="0041319E"/>
    <w:rsid w:val="00413203"/>
    <w:rsid w:val="004143B2"/>
    <w:rsid w:val="00414BD6"/>
    <w:rsid w:val="00414C68"/>
    <w:rsid w:val="00414EC3"/>
    <w:rsid w:val="004173D1"/>
    <w:rsid w:val="00417E82"/>
    <w:rsid w:val="00417EF3"/>
    <w:rsid w:val="00420036"/>
    <w:rsid w:val="004203C5"/>
    <w:rsid w:val="00420435"/>
    <w:rsid w:val="0042062E"/>
    <w:rsid w:val="00420869"/>
    <w:rsid w:val="0042090E"/>
    <w:rsid w:val="00420AD9"/>
    <w:rsid w:val="00420AFC"/>
    <w:rsid w:val="00420F67"/>
    <w:rsid w:val="004216F2"/>
    <w:rsid w:val="00421F6A"/>
    <w:rsid w:val="004224F8"/>
    <w:rsid w:val="00422A7F"/>
    <w:rsid w:val="00423251"/>
    <w:rsid w:val="0042359B"/>
    <w:rsid w:val="00423D9B"/>
    <w:rsid w:val="00424162"/>
    <w:rsid w:val="00424269"/>
    <w:rsid w:val="004244D2"/>
    <w:rsid w:val="00424671"/>
    <w:rsid w:val="00424806"/>
    <w:rsid w:val="00424A6E"/>
    <w:rsid w:val="00425AAE"/>
    <w:rsid w:val="0042613E"/>
    <w:rsid w:val="0042651B"/>
    <w:rsid w:val="004265AD"/>
    <w:rsid w:val="0042670F"/>
    <w:rsid w:val="004268BC"/>
    <w:rsid w:val="00426B01"/>
    <w:rsid w:val="00427C3D"/>
    <w:rsid w:val="00427CCE"/>
    <w:rsid w:val="00427F9C"/>
    <w:rsid w:val="00430A61"/>
    <w:rsid w:val="00430FCF"/>
    <w:rsid w:val="00431100"/>
    <w:rsid w:val="0043133B"/>
    <w:rsid w:val="00431661"/>
    <w:rsid w:val="00431784"/>
    <w:rsid w:val="00431C71"/>
    <w:rsid w:val="00431DD1"/>
    <w:rsid w:val="004328DD"/>
    <w:rsid w:val="004337F1"/>
    <w:rsid w:val="00433DD9"/>
    <w:rsid w:val="00434046"/>
    <w:rsid w:val="004355FF"/>
    <w:rsid w:val="00435AB0"/>
    <w:rsid w:val="00436CE1"/>
    <w:rsid w:val="00437181"/>
    <w:rsid w:val="004405F0"/>
    <w:rsid w:val="00440A92"/>
    <w:rsid w:val="00440ADD"/>
    <w:rsid w:val="00440C69"/>
    <w:rsid w:val="00440D83"/>
    <w:rsid w:val="00441BAD"/>
    <w:rsid w:val="00441F08"/>
    <w:rsid w:val="00441F09"/>
    <w:rsid w:val="00442773"/>
    <w:rsid w:val="00442F2E"/>
    <w:rsid w:val="00443064"/>
    <w:rsid w:val="0044348D"/>
    <w:rsid w:val="0044363D"/>
    <w:rsid w:val="0044455C"/>
    <w:rsid w:val="004445A8"/>
    <w:rsid w:val="00444A89"/>
    <w:rsid w:val="00444C16"/>
    <w:rsid w:val="00444FDF"/>
    <w:rsid w:val="00445172"/>
    <w:rsid w:val="0044565D"/>
    <w:rsid w:val="00445708"/>
    <w:rsid w:val="00445D38"/>
    <w:rsid w:val="004467BF"/>
    <w:rsid w:val="004468AF"/>
    <w:rsid w:val="00446AB1"/>
    <w:rsid w:val="004475A2"/>
    <w:rsid w:val="00447BD2"/>
    <w:rsid w:val="00447DE9"/>
    <w:rsid w:val="00450332"/>
    <w:rsid w:val="00450343"/>
    <w:rsid w:val="00450943"/>
    <w:rsid w:val="00450A37"/>
    <w:rsid w:val="00451839"/>
    <w:rsid w:val="00451B56"/>
    <w:rsid w:val="00452A9C"/>
    <w:rsid w:val="00452B08"/>
    <w:rsid w:val="00453CF9"/>
    <w:rsid w:val="0045488B"/>
    <w:rsid w:val="00454FFE"/>
    <w:rsid w:val="00455270"/>
    <w:rsid w:val="004554CB"/>
    <w:rsid w:val="004560E9"/>
    <w:rsid w:val="004562AC"/>
    <w:rsid w:val="004568A0"/>
    <w:rsid w:val="00456CDE"/>
    <w:rsid w:val="00456E80"/>
    <w:rsid w:val="00456ED9"/>
    <w:rsid w:val="00457089"/>
    <w:rsid w:val="004600F7"/>
    <w:rsid w:val="0046040A"/>
    <w:rsid w:val="0046040B"/>
    <w:rsid w:val="0046114F"/>
    <w:rsid w:val="0046123C"/>
    <w:rsid w:val="004614AE"/>
    <w:rsid w:val="004616A8"/>
    <w:rsid w:val="004617B3"/>
    <w:rsid w:val="004618F4"/>
    <w:rsid w:val="00461A95"/>
    <w:rsid w:val="00461D10"/>
    <w:rsid w:val="00461D11"/>
    <w:rsid w:val="004624D3"/>
    <w:rsid w:val="00462664"/>
    <w:rsid w:val="00462996"/>
    <w:rsid w:val="00462E17"/>
    <w:rsid w:val="00463CD3"/>
    <w:rsid w:val="00464CC4"/>
    <w:rsid w:val="00465598"/>
    <w:rsid w:val="0046620C"/>
    <w:rsid w:val="0046655A"/>
    <w:rsid w:val="004666F1"/>
    <w:rsid w:val="00466719"/>
    <w:rsid w:val="0046748E"/>
    <w:rsid w:val="00467995"/>
    <w:rsid w:val="00467BC8"/>
    <w:rsid w:val="004700BE"/>
    <w:rsid w:val="00470136"/>
    <w:rsid w:val="00471622"/>
    <w:rsid w:val="00471922"/>
    <w:rsid w:val="00471E30"/>
    <w:rsid w:val="004720CE"/>
    <w:rsid w:val="00473097"/>
    <w:rsid w:val="004740E9"/>
    <w:rsid w:val="004741D5"/>
    <w:rsid w:val="004742A6"/>
    <w:rsid w:val="004749E0"/>
    <w:rsid w:val="00474B4C"/>
    <w:rsid w:val="00474C9A"/>
    <w:rsid w:val="00475415"/>
    <w:rsid w:val="00475A24"/>
    <w:rsid w:val="00475B29"/>
    <w:rsid w:val="00475FEF"/>
    <w:rsid w:val="00476690"/>
    <w:rsid w:val="00476BCA"/>
    <w:rsid w:val="00477230"/>
    <w:rsid w:val="00480BEB"/>
    <w:rsid w:val="004815F5"/>
    <w:rsid w:val="00481799"/>
    <w:rsid w:val="004818A7"/>
    <w:rsid w:val="00481AB6"/>
    <w:rsid w:val="00481BB1"/>
    <w:rsid w:val="00482ABC"/>
    <w:rsid w:val="0048385E"/>
    <w:rsid w:val="004839EA"/>
    <w:rsid w:val="00483FB6"/>
    <w:rsid w:val="004841DE"/>
    <w:rsid w:val="004844CB"/>
    <w:rsid w:val="004847DC"/>
    <w:rsid w:val="004849AF"/>
    <w:rsid w:val="00484A2C"/>
    <w:rsid w:val="00484D6C"/>
    <w:rsid w:val="004853B2"/>
    <w:rsid w:val="004853F1"/>
    <w:rsid w:val="0048542E"/>
    <w:rsid w:val="0048585B"/>
    <w:rsid w:val="0048650E"/>
    <w:rsid w:val="004868DF"/>
    <w:rsid w:val="00486F29"/>
    <w:rsid w:val="004871FB"/>
    <w:rsid w:val="00487C09"/>
    <w:rsid w:val="00490340"/>
    <w:rsid w:val="004910CF"/>
    <w:rsid w:val="004910FE"/>
    <w:rsid w:val="0049278F"/>
    <w:rsid w:val="00493677"/>
    <w:rsid w:val="00493B77"/>
    <w:rsid w:val="00493D81"/>
    <w:rsid w:val="0049423F"/>
    <w:rsid w:val="00494B69"/>
    <w:rsid w:val="004957B7"/>
    <w:rsid w:val="00495B39"/>
    <w:rsid w:val="004961D7"/>
    <w:rsid w:val="004966E1"/>
    <w:rsid w:val="004969C4"/>
    <w:rsid w:val="00496BA9"/>
    <w:rsid w:val="00496BFB"/>
    <w:rsid w:val="004972A1"/>
    <w:rsid w:val="00497589"/>
    <w:rsid w:val="00497B79"/>
    <w:rsid w:val="00497FCF"/>
    <w:rsid w:val="004A074D"/>
    <w:rsid w:val="004A0FC1"/>
    <w:rsid w:val="004A1AE7"/>
    <w:rsid w:val="004A1C5E"/>
    <w:rsid w:val="004A1DBC"/>
    <w:rsid w:val="004A1E65"/>
    <w:rsid w:val="004A1F12"/>
    <w:rsid w:val="004A2191"/>
    <w:rsid w:val="004A24BF"/>
    <w:rsid w:val="004A26FF"/>
    <w:rsid w:val="004A2A52"/>
    <w:rsid w:val="004A2E91"/>
    <w:rsid w:val="004A30CA"/>
    <w:rsid w:val="004A43BD"/>
    <w:rsid w:val="004A4ACA"/>
    <w:rsid w:val="004A4B67"/>
    <w:rsid w:val="004A4EE3"/>
    <w:rsid w:val="004A5422"/>
    <w:rsid w:val="004A59C4"/>
    <w:rsid w:val="004A5A82"/>
    <w:rsid w:val="004A5D1F"/>
    <w:rsid w:val="004A5DB2"/>
    <w:rsid w:val="004A685C"/>
    <w:rsid w:val="004B06C1"/>
    <w:rsid w:val="004B0D18"/>
    <w:rsid w:val="004B12A6"/>
    <w:rsid w:val="004B133B"/>
    <w:rsid w:val="004B178A"/>
    <w:rsid w:val="004B17D4"/>
    <w:rsid w:val="004B20C2"/>
    <w:rsid w:val="004B30E2"/>
    <w:rsid w:val="004B3137"/>
    <w:rsid w:val="004B3203"/>
    <w:rsid w:val="004B32AC"/>
    <w:rsid w:val="004B3800"/>
    <w:rsid w:val="004B548B"/>
    <w:rsid w:val="004B558E"/>
    <w:rsid w:val="004B571D"/>
    <w:rsid w:val="004B5C25"/>
    <w:rsid w:val="004B62B8"/>
    <w:rsid w:val="004B6489"/>
    <w:rsid w:val="004B66BA"/>
    <w:rsid w:val="004B7876"/>
    <w:rsid w:val="004B79D7"/>
    <w:rsid w:val="004C0CAC"/>
    <w:rsid w:val="004C140B"/>
    <w:rsid w:val="004C195A"/>
    <w:rsid w:val="004C1CA4"/>
    <w:rsid w:val="004C1D24"/>
    <w:rsid w:val="004C24A5"/>
    <w:rsid w:val="004C26A0"/>
    <w:rsid w:val="004C26AE"/>
    <w:rsid w:val="004C3D11"/>
    <w:rsid w:val="004C43EE"/>
    <w:rsid w:val="004C5A70"/>
    <w:rsid w:val="004C5FF6"/>
    <w:rsid w:val="004C65BE"/>
    <w:rsid w:val="004C6BDC"/>
    <w:rsid w:val="004C6BED"/>
    <w:rsid w:val="004C78F8"/>
    <w:rsid w:val="004D025B"/>
    <w:rsid w:val="004D0740"/>
    <w:rsid w:val="004D0E6D"/>
    <w:rsid w:val="004D1056"/>
    <w:rsid w:val="004D1C73"/>
    <w:rsid w:val="004D20F0"/>
    <w:rsid w:val="004D2186"/>
    <w:rsid w:val="004D254E"/>
    <w:rsid w:val="004D265C"/>
    <w:rsid w:val="004D2ACB"/>
    <w:rsid w:val="004D2CA7"/>
    <w:rsid w:val="004D2CB6"/>
    <w:rsid w:val="004D3273"/>
    <w:rsid w:val="004D3757"/>
    <w:rsid w:val="004D378E"/>
    <w:rsid w:val="004D3852"/>
    <w:rsid w:val="004D39BD"/>
    <w:rsid w:val="004D44E4"/>
    <w:rsid w:val="004D46A4"/>
    <w:rsid w:val="004D5380"/>
    <w:rsid w:val="004D5DFA"/>
    <w:rsid w:val="004D6380"/>
    <w:rsid w:val="004D6F70"/>
    <w:rsid w:val="004D732B"/>
    <w:rsid w:val="004D7B2D"/>
    <w:rsid w:val="004E049D"/>
    <w:rsid w:val="004E069C"/>
    <w:rsid w:val="004E1528"/>
    <w:rsid w:val="004E20F3"/>
    <w:rsid w:val="004E2A75"/>
    <w:rsid w:val="004E2B6F"/>
    <w:rsid w:val="004E319B"/>
    <w:rsid w:val="004E31C6"/>
    <w:rsid w:val="004E324C"/>
    <w:rsid w:val="004E32AF"/>
    <w:rsid w:val="004E3316"/>
    <w:rsid w:val="004E3D46"/>
    <w:rsid w:val="004E421B"/>
    <w:rsid w:val="004E4612"/>
    <w:rsid w:val="004E4902"/>
    <w:rsid w:val="004E4C06"/>
    <w:rsid w:val="004E4DAA"/>
    <w:rsid w:val="004E4EE1"/>
    <w:rsid w:val="004E5054"/>
    <w:rsid w:val="004E53AB"/>
    <w:rsid w:val="004E5467"/>
    <w:rsid w:val="004E5492"/>
    <w:rsid w:val="004E5C0D"/>
    <w:rsid w:val="004E6377"/>
    <w:rsid w:val="004E64A1"/>
    <w:rsid w:val="004E666D"/>
    <w:rsid w:val="004E6724"/>
    <w:rsid w:val="004E72D8"/>
    <w:rsid w:val="004E744D"/>
    <w:rsid w:val="004E7C41"/>
    <w:rsid w:val="004F0751"/>
    <w:rsid w:val="004F1A30"/>
    <w:rsid w:val="004F1AC2"/>
    <w:rsid w:val="004F1E46"/>
    <w:rsid w:val="004F1EEB"/>
    <w:rsid w:val="004F2279"/>
    <w:rsid w:val="004F292B"/>
    <w:rsid w:val="004F39B9"/>
    <w:rsid w:val="004F409A"/>
    <w:rsid w:val="004F44D3"/>
    <w:rsid w:val="004F4849"/>
    <w:rsid w:val="004F484C"/>
    <w:rsid w:val="004F4B34"/>
    <w:rsid w:val="004F4C20"/>
    <w:rsid w:val="004F5093"/>
    <w:rsid w:val="004F5141"/>
    <w:rsid w:val="004F59D9"/>
    <w:rsid w:val="004F5CB6"/>
    <w:rsid w:val="004F6102"/>
    <w:rsid w:val="004F62ED"/>
    <w:rsid w:val="004F6746"/>
    <w:rsid w:val="004F6D89"/>
    <w:rsid w:val="004F7465"/>
    <w:rsid w:val="004F74AA"/>
    <w:rsid w:val="004F77EA"/>
    <w:rsid w:val="00500338"/>
    <w:rsid w:val="00500439"/>
    <w:rsid w:val="005006D8"/>
    <w:rsid w:val="00500CF2"/>
    <w:rsid w:val="005010E4"/>
    <w:rsid w:val="00501288"/>
    <w:rsid w:val="005019DA"/>
    <w:rsid w:val="00501A9C"/>
    <w:rsid w:val="00501DF1"/>
    <w:rsid w:val="00502034"/>
    <w:rsid w:val="00503397"/>
    <w:rsid w:val="00503A73"/>
    <w:rsid w:val="00505175"/>
    <w:rsid w:val="00505864"/>
    <w:rsid w:val="00505E9B"/>
    <w:rsid w:val="00505F20"/>
    <w:rsid w:val="00506209"/>
    <w:rsid w:val="00506E2E"/>
    <w:rsid w:val="0050761A"/>
    <w:rsid w:val="005077AE"/>
    <w:rsid w:val="00507C77"/>
    <w:rsid w:val="00507E8A"/>
    <w:rsid w:val="005102AE"/>
    <w:rsid w:val="005109CE"/>
    <w:rsid w:val="00510BCF"/>
    <w:rsid w:val="0051118C"/>
    <w:rsid w:val="005111DA"/>
    <w:rsid w:val="00511565"/>
    <w:rsid w:val="00511785"/>
    <w:rsid w:val="005117FC"/>
    <w:rsid w:val="00511866"/>
    <w:rsid w:val="00511913"/>
    <w:rsid w:val="00512AED"/>
    <w:rsid w:val="00514042"/>
    <w:rsid w:val="00514366"/>
    <w:rsid w:val="0051448E"/>
    <w:rsid w:val="005145A8"/>
    <w:rsid w:val="005147C1"/>
    <w:rsid w:val="00514A37"/>
    <w:rsid w:val="00514B31"/>
    <w:rsid w:val="005155B1"/>
    <w:rsid w:val="00515CDF"/>
    <w:rsid w:val="00515E87"/>
    <w:rsid w:val="00516295"/>
    <w:rsid w:val="0051680F"/>
    <w:rsid w:val="005174D4"/>
    <w:rsid w:val="005204BC"/>
    <w:rsid w:val="00520F7C"/>
    <w:rsid w:val="00521490"/>
    <w:rsid w:val="00521822"/>
    <w:rsid w:val="00522139"/>
    <w:rsid w:val="005224EE"/>
    <w:rsid w:val="00522809"/>
    <w:rsid w:val="0052321F"/>
    <w:rsid w:val="005235E5"/>
    <w:rsid w:val="00523C30"/>
    <w:rsid w:val="00523C96"/>
    <w:rsid w:val="005248F9"/>
    <w:rsid w:val="00524953"/>
    <w:rsid w:val="005251E7"/>
    <w:rsid w:val="00525609"/>
    <w:rsid w:val="00526A3F"/>
    <w:rsid w:val="0052787C"/>
    <w:rsid w:val="005278FE"/>
    <w:rsid w:val="00530890"/>
    <w:rsid w:val="00530FF6"/>
    <w:rsid w:val="0053102F"/>
    <w:rsid w:val="00531074"/>
    <w:rsid w:val="0053111B"/>
    <w:rsid w:val="00532256"/>
    <w:rsid w:val="00532599"/>
    <w:rsid w:val="005326F6"/>
    <w:rsid w:val="00532732"/>
    <w:rsid w:val="005327FC"/>
    <w:rsid w:val="00532F36"/>
    <w:rsid w:val="005339E8"/>
    <w:rsid w:val="00533CDA"/>
    <w:rsid w:val="005348FF"/>
    <w:rsid w:val="00534F47"/>
    <w:rsid w:val="005350B6"/>
    <w:rsid w:val="00536507"/>
    <w:rsid w:val="00536B50"/>
    <w:rsid w:val="00536BF3"/>
    <w:rsid w:val="00537474"/>
    <w:rsid w:val="005376FB"/>
    <w:rsid w:val="0053787E"/>
    <w:rsid w:val="005379BA"/>
    <w:rsid w:val="00537AA3"/>
    <w:rsid w:val="00537F23"/>
    <w:rsid w:val="00540089"/>
    <w:rsid w:val="00540656"/>
    <w:rsid w:val="005417FC"/>
    <w:rsid w:val="00541D68"/>
    <w:rsid w:val="00542E3C"/>
    <w:rsid w:val="00543E4D"/>
    <w:rsid w:val="005444D9"/>
    <w:rsid w:val="00544C83"/>
    <w:rsid w:val="0054577A"/>
    <w:rsid w:val="00545B50"/>
    <w:rsid w:val="0054699A"/>
    <w:rsid w:val="00546BC6"/>
    <w:rsid w:val="00546BE0"/>
    <w:rsid w:val="00546F9B"/>
    <w:rsid w:val="0054732B"/>
    <w:rsid w:val="00547823"/>
    <w:rsid w:val="00547DAE"/>
    <w:rsid w:val="00550879"/>
    <w:rsid w:val="00550977"/>
    <w:rsid w:val="005509EC"/>
    <w:rsid w:val="00550BA0"/>
    <w:rsid w:val="00550C27"/>
    <w:rsid w:val="005510A4"/>
    <w:rsid w:val="0055156E"/>
    <w:rsid w:val="00552604"/>
    <w:rsid w:val="00552C37"/>
    <w:rsid w:val="0055300F"/>
    <w:rsid w:val="00553182"/>
    <w:rsid w:val="00554464"/>
    <w:rsid w:val="00554492"/>
    <w:rsid w:val="005545EA"/>
    <w:rsid w:val="00554A93"/>
    <w:rsid w:val="0055507F"/>
    <w:rsid w:val="00556178"/>
    <w:rsid w:val="00556663"/>
    <w:rsid w:val="00557CEF"/>
    <w:rsid w:val="00557E43"/>
    <w:rsid w:val="00560A8C"/>
    <w:rsid w:val="00560C7D"/>
    <w:rsid w:val="005618D2"/>
    <w:rsid w:val="00561C57"/>
    <w:rsid w:val="00561DC5"/>
    <w:rsid w:val="0056294C"/>
    <w:rsid w:val="00562FC0"/>
    <w:rsid w:val="00563194"/>
    <w:rsid w:val="00563723"/>
    <w:rsid w:val="00563AE1"/>
    <w:rsid w:val="00563B70"/>
    <w:rsid w:val="0056418C"/>
    <w:rsid w:val="005645F8"/>
    <w:rsid w:val="00564949"/>
    <w:rsid w:val="00564A26"/>
    <w:rsid w:val="00564BA7"/>
    <w:rsid w:val="005650D9"/>
    <w:rsid w:val="0056540B"/>
    <w:rsid w:val="0056563D"/>
    <w:rsid w:val="00565AD9"/>
    <w:rsid w:val="00565C05"/>
    <w:rsid w:val="00566222"/>
    <w:rsid w:val="005670A8"/>
    <w:rsid w:val="005672E5"/>
    <w:rsid w:val="00567577"/>
    <w:rsid w:val="0056793C"/>
    <w:rsid w:val="00567A78"/>
    <w:rsid w:val="00567BA4"/>
    <w:rsid w:val="00567C48"/>
    <w:rsid w:val="0057015B"/>
    <w:rsid w:val="0057015D"/>
    <w:rsid w:val="0057021C"/>
    <w:rsid w:val="00570466"/>
    <w:rsid w:val="005705BE"/>
    <w:rsid w:val="00571D16"/>
    <w:rsid w:val="0057206B"/>
    <w:rsid w:val="0057216A"/>
    <w:rsid w:val="00572340"/>
    <w:rsid w:val="005723D8"/>
    <w:rsid w:val="0057297A"/>
    <w:rsid w:val="00572BA1"/>
    <w:rsid w:val="00573E55"/>
    <w:rsid w:val="00574233"/>
    <w:rsid w:val="00574394"/>
    <w:rsid w:val="00574CF4"/>
    <w:rsid w:val="00576298"/>
    <w:rsid w:val="0057630D"/>
    <w:rsid w:val="00576615"/>
    <w:rsid w:val="005767D2"/>
    <w:rsid w:val="00577054"/>
    <w:rsid w:val="00577097"/>
    <w:rsid w:val="005771B9"/>
    <w:rsid w:val="00577234"/>
    <w:rsid w:val="0057796D"/>
    <w:rsid w:val="00577A4E"/>
    <w:rsid w:val="005801C5"/>
    <w:rsid w:val="00580317"/>
    <w:rsid w:val="00580FA8"/>
    <w:rsid w:val="0058196D"/>
    <w:rsid w:val="00581DEE"/>
    <w:rsid w:val="00581E14"/>
    <w:rsid w:val="00581F3F"/>
    <w:rsid w:val="00582517"/>
    <w:rsid w:val="005828DE"/>
    <w:rsid w:val="005843EF"/>
    <w:rsid w:val="005849E7"/>
    <w:rsid w:val="00584B50"/>
    <w:rsid w:val="005851AD"/>
    <w:rsid w:val="00585581"/>
    <w:rsid w:val="00586932"/>
    <w:rsid w:val="005874A2"/>
    <w:rsid w:val="00587772"/>
    <w:rsid w:val="00590331"/>
    <w:rsid w:val="00590346"/>
    <w:rsid w:val="0059037D"/>
    <w:rsid w:val="00590465"/>
    <w:rsid w:val="00590620"/>
    <w:rsid w:val="00590A2A"/>
    <w:rsid w:val="00590CC8"/>
    <w:rsid w:val="00591024"/>
    <w:rsid w:val="00591357"/>
    <w:rsid w:val="0059141F"/>
    <w:rsid w:val="00591A56"/>
    <w:rsid w:val="00591A9A"/>
    <w:rsid w:val="00591E2A"/>
    <w:rsid w:val="00591E55"/>
    <w:rsid w:val="005938B4"/>
    <w:rsid w:val="00593BB5"/>
    <w:rsid w:val="00595971"/>
    <w:rsid w:val="00595A7E"/>
    <w:rsid w:val="00595B38"/>
    <w:rsid w:val="00595B70"/>
    <w:rsid w:val="00595CED"/>
    <w:rsid w:val="00596D0D"/>
    <w:rsid w:val="00596D1D"/>
    <w:rsid w:val="00596E17"/>
    <w:rsid w:val="00596E26"/>
    <w:rsid w:val="00597CE8"/>
    <w:rsid w:val="005A0066"/>
    <w:rsid w:val="005A011A"/>
    <w:rsid w:val="005A0724"/>
    <w:rsid w:val="005A098D"/>
    <w:rsid w:val="005A0CAA"/>
    <w:rsid w:val="005A0DB5"/>
    <w:rsid w:val="005A0DDC"/>
    <w:rsid w:val="005A1187"/>
    <w:rsid w:val="005A1AAB"/>
    <w:rsid w:val="005A1F8F"/>
    <w:rsid w:val="005A201B"/>
    <w:rsid w:val="005A2994"/>
    <w:rsid w:val="005A2A15"/>
    <w:rsid w:val="005A2BB4"/>
    <w:rsid w:val="005A3D20"/>
    <w:rsid w:val="005A41E9"/>
    <w:rsid w:val="005A44B3"/>
    <w:rsid w:val="005A46DC"/>
    <w:rsid w:val="005A52E6"/>
    <w:rsid w:val="005A55EF"/>
    <w:rsid w:val="005A60D8"/>
    <w:rsid w:val="005A61FD"/>
    <w:rsid w:val="005A7275"/>
    <w:rsid w:val="005A73E5"/>
    <w:rsid w:val="005B00DB"/>
    <w:rsid w:val="005B0546"/>
    <w:rsid w:val="005B1544"/>
    <w:rsid w:val="005B16BB"/>
    <w:rsid w:val="005B174F"/>
    <w:rsid w:val="005B2131"/>
    <w:rsid w:val="005B3BF2"/>
    <w:rsid w:val="005B429E"/>
    <w:rsid w:val="005B4A19"/>
    <w:rsid w:val="005B4AAE"/>
    <w:rsid w:val="005B4E71"/>
    <w:rsid w:val="005B5683"/>
    <w:rsid w:val="005B5FC5"/>
    <w:rsid w:val="005B6905"/>
    <w:rsid w:val="005B6D8C"/>
    <w:rsid w:val="005B741D"/>
    <w:rsid w:val="005B745D"/>
    <w:rsid w:val="005B7CFA"/>
    <w:rsid w:val="005C00BC"/>
    <w:rsid w:val="005C0AD1"/>
    <w:rsid w:val="005C1433"/>
    <w:rsid w:val="005C167A"/>
    <w:rsid w:val="005C17D1"/>
    <w:rsid w:val="005C1879"/>
    <w:rsid w:val="005C1F4E"/>
    <w:rsid w:val="005C21C7"/>
    <w:rsid w:val="005C221A"/>
    <w:rsid w:val="005C2272"/>
    <w:rsid w:val="005C2310"/>
    <w:rsid w:val="005C23DE"/>
    <w:rsid w:val="005C24A2"/>
    <w:rsid w:val="005C2645"/>
    <w:rsid w:val="005C2D28"/>
    <w:rsid w:val="005C2FBC"/>
    <w:rsid w:val="005C331D"/>
    <w:rsid w:val="005C3C3B"/>
    <w:rsid w:val="005C3F0C"/>
    <w:rsid w:val="005C42A5"/>
    <w:rsid w:val="005C4429"/>
    <w:rsid w:val="005C4F01"/>
    <w:rsid w:val="005C4F94"/>
    <w:rsid w:val="005C514E"/>
    <w:rsid w:val="005C574F"/>
    <w:rsid w:val="005C67D4"/>
    <w:rsid w:val="005C6DA8"/>
    <w:rsid w:val="005C6E19"/>
    <w:rsid w:val="005C73D7"/>
    <w:rsid w:val="005C7763"/>
    <w:rsid w:val="005C7D15"/>
    <w:rsid w:val="005D02D3"/>
    <w:rsid w:val="005D1499"/>
    <w:rsid w:val="005D14F3"/>
    <w:rsid w:val="005D1674"/>
    <w:rsid w:val="005D17C4"/>
    <w:rsid w:val="005D18CE"/>
    <w:rsid w:val="005D1900"/>
    <w:rsid w:val="005D2068"/>
    <w:rsid w:val="005D2504"/>
    <w:rsid w:val="005D350B"/>
    <w:rsid w:val="005D3867"/>
    <w:rsid w:val="005D4BD5"/>
    <w:rsid w:val="005D4D81"/>
    <w:rsid w:val="005D4F99"/>
    <w:rsid w:val="005D546E"/>
    <w:rsid w:val="005D55CA"/>
    <w:rsid w:val="005D5A10"/>
    <w:rsid w:val="005D62C5"/>
    <w:rsid w:val="005D63A1"/>
    <w:rsid w:val="005D66F6"/>
    <w:rsid w:val="005D7182"/>
    <w:rsid w:val="005D7229"/>
    <w:rsid w:val="005D7259"/>
    <w:rsid w:val="005D7359"/>
    <w:rsid w:val="005D7814"/>
    <w:rsid w:val="005D7830"/>
    <w:rsid w:val="005D7961"/>
    <w:rsid w:val="005D7B47"/>
    <w:rsid w:val="005E046C"/>
    <w:rsid w:val="005E0600"/>
    <w:rsid w:val="005E0A08"/>
    <w:rsid w:val="005E0AEE"/>
    <w:rsid w:val="005E0EBE"/>
    <w:rsid w:val="005E1BD1"/>
    <w:rsid w:val="005E1EFA"/>
    <w:rsid w:val="005E2826"/>
    <w:rsid w:val="005E2941"/>
    <w:rsid w:val="005E2A94"/>
    <w:rsid w:val="005E2B94"/>
    <w:rsid w:val="005E2D8A"/>
    <w:rsid w:val="005E30B9"/>
    <w:rsid w:val="005E31C2"/>
    <w:rsid w:val="005E3347"/>
    <w:rsid w:val="005E405E"/>
    <w:rsid w:val="005E41D7"/>
    <w:rsid w:val="005E4260"/>
    <w:rsid w:val="005E4BCE"/>
    <w:rsid w:val="005E4E55"/>
    <w:rsid w:val="005E5056"/>
    <w:rsid w:val="005E6579"/>
    <w:rsid w:val="005E6EE3"/>
    <w:rsid w:val="005E6F2C"/>
    <w:rsid w:val="005E718F"/>
    <w:rsid w:val="005E7B13"/>
    <w:rsid w:val="005F06CE"/>
    <w:rsid w:val="005F1266"/>
    <w:rsid w:val="005F1C43"/>
    <w:rsid w:val="005F2407"/>
    <w:rsid w:val="005F2481"/>
    <w:rsid w:val="005F2C38"/>
    <w:rsid w:val="005F31F8"/>
    <w:rsid w:val="005F34D1"/>
    <w:rsid w:val="005F3F66"/>
    <w:rsid w:val="005F56F9"/>
    <w:rsid w:val="005F5D49"/>
    <w:rsid w:val="005F5EB1"/>
    <w:rsid w:val="005F6200"/>
    <w:rsid w:val="005F6390"/>
    <w:rsid w:val="005F650B"/>
    <w:rsid w:val="005F69E0"/>
    <w:rsid w:val="005F6D06"/>
    <w:rsid w:val="005F70DA"/>
    <w:rsid w:val="005F7711"/>
    <w:rsid w:val="005F7BAD"/>
    <w:rsid w:val="005F7D54"/>
    <w:rsid w:val="006001E6"/>
    <w:rsid w:val="0060098E"/>
    <w:rsid w:val="00600BAD"/>
    <w:rsid w:val="00600D8D"/>
    <w:rsid w:val="00601157"/>
    <w:rsid w:val="0060170A"/>
    <w:rsid w:val="00601B8E"/>
    <w:rsid w:val="00601C62"/>
    <w:rsid w:val="00603955"/>
    <w:rsid w:val="00603C9C"/>
    <w:rsid w:val="00604938"/>
    <w:rsid w:val="00604B74"/>
    <w:rsid w:val="0060510B"/>
    <w:rsid w:val="00605218"/>
    <w:rsid w:val="00605610"/>
    <w:rsid w:val="00605A64"/>
    <w:rsid w:val="00605E2F"/>
    <w:rsid w:val="006062CC"/>
    <w:rsid w:val="00606570"/>
    <w:rsid w:val="00606758"/>
    <w:rsid w:val="006069EC"/>
    <w:rsid w:val="00606A83"/>
    <w:rsid w:val="00606D9D"/>
    <w:rsid w:val="006075DF"/>
    <w:rsid w:val="006075E4"/>
    <w:rsid w:val="00607FD4"/>
    <w:rsid w:val="0061002E"/>
    <w:rsid w:val="0061047C"/>
    <w:rsid w:val="00610748"/>
    <w:rsid w:val="006107F2"/>
    <w:rsid w:val="006115FF"/>
    <w:rsid w:val="00612793"/>
    <w:rsid w:val="00613135"/>
    <w:rsid w:val="006132AD"/>
    <w:rsid w:val="006133E0"/>
    <w:rsid w:val="00613563"/>
    <w:rsid w:val="006136C3"/>
    <w:rsid w:val="00613D9E"/>
    <w:rsid w:val="0061455C"/>
    <w:rsid w:val="00614E73"/>
    <w:rsid w:val="00614F1E"/>
    <w:rsid w:val="00615C34"/>
    <w:rsid w:val="00615C7A"/>
    <w:rsid w:val="0061617A"/>
    <w:rsid w:val="0061622E"/>
    <w:rsid w:val="00616C06"/>
    <w:rsid w:val="00616FC8"/>
    <w:rsid w:val="00617A65"/>
    <w:rsid w:val="00617DC6"/>
    <w:rsid w:val="00617FB8"/>
    <w:rsid w:val="0062049B"/>
    <w:rsid w:val="00621423"/>
    <w:rsid w:val="00621600"/>
    <w:rsid w:val="00621FC4"/>
    <w:rsid w:val="00623100"/>
    <w:rsid w:val="00623EA6"/>
    <w:rsid w:val="00624714"/>
    <w:rsid w:val="00624BD9"/>
    <w:rsid w:val="00624F90"/>
    <w:rsid w:val="0062560D"/>
    <w:rsid w:val="006259C7"/>
    <w:rsid w:val="006261E7"/>
    <w:rsid w:val="00626862"/>
    <w:rsid w:val="006269AF"/>
    <w:rsid w:val="00626AF2"/>
    <w:rsid w:val="0062769A"/>
    <w:rsid w:val="00627E40"/>
    <w:rsid w:val="00630309"/>
    <w:rsid w:val="00630C01"/>
    <w:rsid w:val="00631260"/>
    <w:rsid w:val="00631645"/>
    <w:rsid w:val="00631661"/>
    <w:rsid w:val="00631722"/>
    <w:rsid w:val="0063197F"/>
    <w:rsid w:val="00631D16"/>
    <w:rsid w:val="00631D48"/>
    <w:rsid w:val="00631D53"/>
    <w:rsid w:val="00631E16"/>
    <w:rsid w:val="00632055"/>
    <w:rsid w:val="00632DB1"/>
    <w:rsid w:val="00633403"/>
    <w:rsid w:val="00633A5B"/>
    <w:rsid w:val="00633D77"/>
    <w:rsid w:val="00634173"/>
    <w:rsid w:val="00634432"/>
    <w:rsid w:val="006347B1"/>
    <w:rsid w:val="00634A36"/>
    <w:rsid w:val="00634B3F"/>
    <w:rsid w:val="00635653"/>
    <w:rsid w:val="00635817"/>
    <w:rsid w:val="00635957"/>
    <w:rsid w:val="00635AAB"/>
    <w:rsid w:val="00635AFE"/>
    <w:rsid w:val="00635CF1"/>
    <w:rsid w:val="00636BA7"/>
    <w:rsid w:val="00637253"/>
    <w:rsid w:val="00637DA5"/>
    <w:rsid w:val="00637DAE"/>
    <w:rsid w:val="00640257"/>
    <w:rsid w:val="0064045D"/>
    <w:rsid w:val="00640B84"/>
    <w:rsid w:val="00640E7B"/>
    <w:rsid w:val="006410BF"/>
    <w:rsid w:val="00641D2E"/>
    <w:rsid w:val="006421E5"/>
    <w:rsid w:val="00642F7F"/>
    <w:rsid w:val="00643743"/>
    <w:rsid w:val="006438A2"/>
    <w:rsid w:val="00643D8C"/>
    <w:rsid w:val="00644DB4"/>
    <w:rsid w:val="006450F4"/>
    <w:rsid w:val="006458BE"/>
    <w:rsid w:val="006459FF"/>
    <w:rsid w:val="00645F2A"/>
    <w:rsid w:val="00646A0B"/>
    <w:rsid w:val="00646C05"/>
    <w:rsid w:val="00647028"/>
    <w:rsid w:val="006474D1"/>
    <w:rsid w:val="00647B5A"/>
    <w:rsid w:val="00647C63"/>
    <w:rsid w:val="00647CF5"/>
    <w:rsid w:val="00647F50"/>
    <w:rsid w:val="00650819"/>
    <w:rsid w:val="00650845"/>
    <w:rsid w:val="00651B51"/>
    <w:rsid w:val="00652375"/>
    <w:rsid w:val="00652ADE"/>
    <w:rsid w:val="00652DB3"/>
    <w:rsid w:val="0065338B"/>
    <w:rsid w:val="00653580"/>
    <w:rsid w:val="0065374B"/>
    <w:rsid w:val="00653797"/>
    <w:rsid w:val="006537BF"/>
    <w:rsid w:val="00654386"/>
    <w:rsid w:val="00654C42"/>
    <w:rsid w:val="00654CD2"/>
    <w:rsid w:val="00655A71"/>
    <w:rsid w:val="006568F7"/>
    <w:rsid w:val="00656A80"/>
    <w:rsid w:val="00656ABE"/>
    <w:rsid w:val="00656BF5"/>
    <w:rsid w:val="006578F2"/>
    <w:rsid w:val="00657D52"/>
    <w:rsid w:val="00657DF9"/>
    <w:rsid w:val="00660224"/>
    <w:rsid w:val="006605A1"/>
    <w:rsid w:val="00660726"/>
    <w:rsid w:val="0066138B"/>
    <w:rsid w:val="0066167B"/>
    <w:rsid w:val="00661810"/>
    <w:rsid w:val="00661957"/>
    <w:rsid w:val="00661E98"/>
    <w:rsid w:val="00661EFC"/>
    <w:rsid w:val="00662F82"/>
    <w:rsid w:val="0066342E"/>
    <w:rsid w:val="0066441C"/>
    <w:rsid w:val="00664988"/>
    <w:rsid w:val="00664B60"/>
    <w:rsid w:val="00665215"/>
    <w:rsid w:val="00665AA2"/>
    <w:rsid w:val="00666034"/>
    <w:rsid w:val="00666164"/>
    <w:rsid w:val="00666E14"/>
    <w:rsid w:val="0067045C"/>
    <w:rsid w:val="00670978"/>
    <w:rsid w:val="00670EEA"/>
    <w:rsid w:val="0067121A"/>
    <w:rsid w:val="006714F0"/>
    <w:rsid w:val="006715D6"/>
    <w:rsid w:val="00671621"/>
    <w:rsid w:val="006725BB"/>
    <w:rsid w:val="0067265B"/>
    <w:rsid w:val="00672B03"/>
    <w:rsid w:val="006731F4"/>
    <w:rsid w:val="0067401F"/>
    <w:rsid w:val="00674C11"/>
    <w:rsid w:val="00674E07"/>
    <w:rsid w:val="00674E53"/>
    <w:rsid w:val="0067538B"/>
    <w:rsid w:val="0067592F"/>
    <w:rsid w:val="006759E0"/>
    <w:rsid w:val="00676BC1"/>
    <w:rsid w:val="00676DFA"/>
    <w:rsid w:val="006771BD"/>
    <w:rsid w:val="00677780"/>
    <w:rsid w:val="00677D99"/>
    <w:rsid w:val="00677F4C"/>
    <w:rsid w:val="00680205"/>
    <w:rsid w:val="00680B0A"/>
    <w:rsid w:val="00681015"/>
    <w:rsid w:val="006810C8"/>
    <w:rsid w:val="00681368"/>
    <w:rsid w:val="00681BBF"/>
    <w:rsid w:val="006824A0"/>
    <w:rsid w:val="006826FE"/>
    <w:rsid w:val="00682B1B"/>
    <w:rsid w:val="00682D65"/>
    <w:rsid w:val="00683182"/>
    <w:rsid w:val="006832FA"/>
    <w:rsid w:val="00683494"/>
    <w:rsid w:val="00683496"/>
    <w:rsid w:val="00683E65"/>
    <w:rsid w:val="006841B5"/>
    <w:rsid w:val="0068480A"/>
    <w:rsid w:val="00684DA8"/>
    <w:rsid w:val="00685BC1"/>
    <w:rsid w:val="00685BCA"/>
    <w:rsid w:val="00685BD6"/>
    <w:rsid w:val="00685C4F"/>
    <w:rsid w:val="00686806"/>
    <w:rsid w:val="00686ABC"/>
    <w:rsid w:val="00687169"/>
    <w:rsid w:val="00687E52"/>
    <w:rsid w:val="00690A9B"/>
    <w:rsid w:val="00690BCF"/>
    <w:rsid w:val="006918DA"/>
    <w:rsid w:val="00692F01"/>
    <w:rsid w:val="0069309F"/>
    <w:rsid w:val="0069311D"/>
    <w:rsid w:val="006933AC"/>
    <w:rsid w:val="006934AE"/>
    <w:rsid w:val="00693AFD"/>
    <w:rsid w:val="00694CE0"/>
    <w:rsid w:val="006956C5"/>
    <w:rsid w:val="00695767"/>
    <w:rsid w:val="006958B7"/>
    <w:rsid w:val="00695B25"/>
    <w:rsid w:val="00696040"/>
    <w:rsid w:val="0069711E"/>
    <w:rsid w:val="0069721B"/>
    <w:rsid w:val="006A18DC"/>
    <w:rsid w:val="006A1F40"/>
    <w:rsid w:val="006A2264"/>
    <w:rsid w:val="006A2A1D"/>
    <w:rsid w:val="006A2D84"/>
    <w:rsid w:val="006A3583"/>
    <w:rsid w:val="006A3B01"/>
    <w:rsid w:val="006A411F"/>
    <w:rsid w:val="006A41CC"/>
    <w:rsid w:val="006A4C34"/>
    <w:rsid w:val="006A4DDA"/>
    <w:rsid w:val="006A5238"/>
    <w:rsid w:val="006A545C"/>
    <w:rsid w:val="006A5496"/>
    <w:rsid w:val="006A54C5"/>
    <w:rsid w:val="006A5A62"/>
    <w:rsid w:val="006A5B49"/>
    <w:rsid w:val="006A5E82"/>
    <w:rsid w:val="006A6346"/>
    <w:rsid w:val="006A688A"/>
    <w:rsid w:val="006A6F39"/>
    <w:rsid w:val="006A7345"/>
    <w:rsid w:val="006A777C"/>
    <w:rsid w:val="006B13E5"/>
    <w:rsid w:val="006B15A9"/>
    <w:rsid w:val="006B1794"/>
    <w:rsid w:val="006B188E"/>
    <w:rsid w:val="006B1A96"/>
    <w:rsid w:val="006B24B9"/>
    <w:rsid w:val="006B298C"/>
    <w:rsid w:val="006B2AC0"/>
    <w:rsid w:val="006B34E5"/>
    <w:rsid w:val="006B3D89"/>
    <w:rsid w:val="006B3DD9"/>
    <w:rsid w:val="006B461F"/>
    <w:rsid w:val="006B4700"/>
    <w:rsid w:val="006B49BB"/>
    <w:rsid w:val="006B5388"/>
    <w:rsid w:val="006B55BB"/>
    <w:rsid w:val="006B62C2"/>
    <w:rsid w:val="006B7FAB"/>
    <w:rsid w:val="006C04BF"/>
    <w:rsid w:val="006C0EDA"/>
    <w:rsid w:val="006C0EE7"/>
    <w:rsid w:val="006C1428"/>
    <w:rsid w:val="006C1443"/>
    <w:rsid w:val="006C181B"/>
    <w:rsid w:val="006C19C9"/>
    <w:rsid w:val="006C2909"/>
    <w:rsid w:val="006C2969"/>
    <w:rsid w:val="006C3C23"/>
    <w:rsid w:val="006C4319"/>
    <w:rsid w:val="006C455F"/>
    <w:rsid w:val="006C49F5"/>
    <w:rsid w:val="006C4CE8"/>
    <w:rsid w:val="006C5079"/>
    <w:rsid w:val="006C5563"/>
    <w:rsid w:val="006C5F48"/>
    <w:rsid w:val="006C66AE"/>
    <w:rsid w:val="006C6977"/>
    <w:rsid w:val="006C6B61"/>
    <w:rsid w:val="006C7334"/>
    <w:rsid w:val="006C7494"/>
    <w:rsid w:val="006D0D79"/>
    <w:rsid w:val="006D12F8"/>
    <w:rsid w:val="006D18FC"/>
    <w:rsid w:val="006D229C"/>
    <w:rsid w:val="006D2880"/>
    <w:rsid w:val="006D35E0"/>
    <w:rsid w:val="006D375C"/>
    <w:rsid w:val="006D38F8"/>
    <w:rsid w:val="006D3C2A"/>
    <w:rsid w:val="006D3CAC"/>
    <w:rsid w:val="006D3E41"/>
    <w:rsid w:val="006D409B"/>
    <w:rsid w:val="006D4AE0"/>
    <w:rsid w:val="006D5E3B"/>
    <w:rsid w:val="006D6471"/>
    <w:rsid w:val="006D6DC4"/>
    <w:rsid w:val="006D71CD"/>
    <w:rsid w:val="006D7202"/>
    <w:rsid w:val="006D73E6"/>
    <w:rsid w:val="006D7436"/>
    <w:rsid w:val="006E02A3"/>
    <w:rsid w:val="006E0351"/>
    <w:rsid w:val="006E0B3A"/>
    <w:rsid w:val="006E1166"/>
    <w:rsid w:val="006E1AAE"/>
    <w:rsid w:val="006E1DDA"/>
    <w:rsid w:val="006E1FA9"/>
    <w:rsid w:val="006E2334"/>
    <w:rsid w:val="006E29A8"/>
    <w:rsid w:val="006E2AD0"/>
    <w:rsid w:val="006E30BC"/>
    <w:rsid w:val="006E3215"/>
    <w:rsid w:val="006E35BD"/>
    <w:rsid w:val="006E386B"/>
    <w:rsid w:val="006E3EAB"/>
    <w:rsid w:val="006E49F7"/>
    <w:rsid w:val="006E4BD8"/>
    <w:rsid w:val="006E5192"/>
    <w:rsid w:val="006E51A5"/>
    <w:rsid w:val="006E588C"/>
    <w:rsid w:val="006E5C7B"/>
    <w:rsid w:val="006E5E3A"/>
    <w:rsid w:val="006E604D"/>
    <w:rsid w:val="006E63E5"/>
    <w:rsid w:val="006E6662"/>
    <w:rsid w:val="006E6BED"/>
    <w:rsid w:val="006E6FBE"/>
    <w:rsid w:val="006E72F4"/>
    <w:rsid w:val="006E7785"/>
    <w:rsid w:val="006E7A10"/>
    <w:rsid w:val="006E7E09"/>
    <w:rsid w:val="006F071D"/>
    <w:rsid w:val="006F0C79"/>
    <w:rsid w:val="006F1280"/>
    <w:rsid w:val="006F1C80"/>
    <w:rsid w:val="006F25FA"/>
    <w:rsid w:val="006F282C"/>
    <w:rsid w:val="006F2AB9"/>
    <w:rsid w:val="006F4072"/>
    <w:rsid w:val="006F437F"/>
    <w:rsid w:val="006F4544"/>
    <w:rsid w:val="006F46EE"/>
    <w:rsid w:val="006F4D03"/>
    <w:rsid w:val="006F4E24"/>
    <w:rsid w:val="006F4FA3"/>
    <w:rsid w:val="006F52B1"/>
    <w:rsid w:val="006F5443"/>
    <w:rsid w:val="006F5628"/>
    <w:rsid w:val="006F5849"/>
    <w:rsid w:val="006F5A3D"/>
    <w:rsid w:val="006F5BCB"/>
    <w:rsid w:val="006F5D90"/>
    <w:rsid w:val="006F5E9B"/>
    <w:rsid w:val="006F5E9E"/>
    <w:rsid w:val="006F61D3"/>
    <w:rsid w:val="006F64BC"/>
    <w:rsid w:val="006F6C74"/>
    <w:rsid w:val="006F6E62"/>
    <w:rsid w:val="006F6F2F"/>
    <w:rsid w:val="006F7316"/>
    <w:rsid w:val="006F77C8"/>
    <w:rsid w:val="00700352"/>
    <w:rsid w:val="007003C3"/>
    <w:rsid w:val="007005A1"/>
    <w:rsid w:val="007005C5"/>
    <w:rsid w:val="00700ADE"/>
    <w:rsid w:val="00701455"/>
    <w:rsid w:val="00701AAD"/>
    <w:rsid w:val="00701BAB"/>
    <w:rsid w:val="00702467"/>
    <w:rsid w:val="00702D5B"/>
    <w:rsid w:val="0070360F"/>
    <w:rsid w:val="00703AAC"/>
    <w:rsid w:val="00704871"/>
    <w:rsid w:val="00704A82"/>
    <w:rsid w:val="00704B9F"/>
    <w:rsid w:val="00705445"/>
    <w:rsid w:val="00705EE8"/>
    <w:rsid w:val="0070665E"/>
    <w:rsid w:val="007067C8"/>
    <w:rsid w:val="00706A69"/>
    <w:rsid w:val="00706CB1"/>
    <w:rsid w:val="0070735A"/>
    <w:rsid w:val="007075D1"/>
    <w:rsid w:val="00710044"/>
    <w:rsid w:val="00710297"/>
    <w:rsid w:val="007102FA"/>
    <w:rsid w:val="007109C2"/>
    <w:rsid w:val="00710EAF"/>
    <w:rsid w:val="00711704"/>
    <w:rsid w:val="00711EAC"/>
    <w:rsid w:val="00711EF9"/>
    <w:rsid w:val="00712635"/>
    <w:rsid w:val="007128E4"/>
    <w:rsid w:val="00712FCF"/>
    <w:rsid w:val="00713064"/>
    <w:rsid w:val="007135BA"/>
    <w:rsid w:val="007137C3"/>
    <w:rsid w:val="0071428B"/>
    <w:rsid w:val="007144FE"/>
    <w:rsid w:val="0071485B"/>
    <w:rsid w:val="00714F78"/>
    <w:rsid w:val="0071527D"/>
    <w:rsid w:val="00715510"/>
    <w:rsid w:val="00715CD7"/>
    <w:rsid w:val="00716362"/>
    <w:rsid w:val="007169B1"/>
    <w:rsid w:val="00716D07"/>
    <w:rsid w:val="0071791D"/>
    <w:rsid w:val="007200E6"/>
    <w:rsid w:val="0072033E"/>
    <w:rsid w:val="007204EB"/>
    <w:rsid w:val="00720DF5"/>
    <w:rsid w:val="0072100F"/>
    <w:rsid w:val="00722C8F"/>
    <w:rsid w:val="00722FA9"/>
    <w:rsid w:val="007238AA"/>
    <w:rsid w:val="00724438"/>
    <w:rsid w:val="0072474B"/>
    <w:rsid w:val="0072479E"/>
    <w:rsid w:val="00724DCC"/>
    <w:rsid w:val="00724F85"/>
    <w:rsid w:val="00725496"/>
    <w:rsid w:val="007308B4"/>
    <w:rsid w:val="00730D68"/>
    <w:rsid w:val="00731900"/>
    <w:rsid w:val="00732472"/>
    <w:rsid w:val="00732F2D"/>
    <w:rsid w:val="00732F8B"/>
    <w:rsid w:val="007332DC"/>
    <w:rsid w:val="00733918"/>
    <w:rsid w:val="00734A45"/>
    <w:rsid w:val="00734DBD"/>
    <w:rsid w:val="0073549D"/>
    <w:rsid w:val="007354C7"/>
    <w:rsid w:val="00736039"/>
    <w:rsid w:val="0073668A"/>
    <w:rsid w:val="00736CAB"/>
    <w:rsid w:val="00736DC4"/>
    <w:rsid w:val="00736FBA"/>
    <w:rsid w:val="007372D9"/>
    <w:rsid w:val="007377D2"/>
    <w:rsid w:val="00737CF7"/>
    <w:rsid w:val="00737EC0"/>
    <w:rsid w:val="00740135"/>
    <w:rsid w:val="00740469"/>
    <w:rsid w:val="00740E75"/>
    <w:rsid w:val="007414EF"/>
    <w:rsid w:val="00741744"/>
    <w:rsid w:val="007418B7"/>
    <w:rsid w:val="00741BC9"/>
    <w:rsid w:val="00741BD9"/>
    <w:rsid w:val="0074369B"/>
    <w:rsid w:val="00743E74"/>
    <w:rsid w:val="007443A4"/>
    <w:rsid w:val="00744978"/>
    <w:rsid w:val="00744EC3"/>
    <w:rsid w:val="00744FE2"/>
    <w:rsid w:val="0074512E"/>
    <w:rsid w:val="00745508"/>
    <w:rsid w:val="00745D71"/>
    <w:rsid w:val="00746167"/>
    <w:rsid w:val="0074715F"/>
    <w:rsid w:val="00750F36"/>
    <w:rsid w:val="007529E1"/>
    <w:rsid w:val="007531BB"/>
    <w:rsid w:val="00753308"/>
    <w:rsid w:val="007535F7"/>
    <w:rsid w:val="00753AE9"/>
    <w:rsid w:val="00753E77"/>
    <w:rsid w:val="007540AB"/>
    <w:rsid w:val="00754429"/>
    <w:rsid w:val="007552A9"/>
    <w:rsid w:val="007567DA"/>
    <w:rsid w:val="00757408"/>
    <w:rsid w:val="00757491"/>
    <w:rsid w:val="00757ED9"/>
    <w:rsid w:val="00760588"/>
    <w:rsid w:val="0076125D"/>
    <w:rsid w:val="007614A3"/>
    <w:rsid w:val="00762322"/>
    <w:rsid w:val="007626A5"/>
    <w:rsid w:val="00762A21"/>
    <w:rsid w:val="0076317C"/>
    <w:rsid w:val="0076346D"/>
    <w:rsid w:val="007636E0"/>
    <w:rsid w:val="00763A04"/>
    <w:rsid w:val="00763CFF"/>
    <w:rsid w:val="0076403F"/>
    <w:rsid w:val="00764354"/>
    <w:rsid w:val="00764A6E"/>
    <w:rsid w:val="00765F90"/>
    <w:rsid w:val="007666D5"/>
    <w:rsid w:val="00766B1C"/>
    <w:rsid w:val="00766D42"/>
    <w:rsid w:val="0077005D"/>
    <w:rsid w:val="00770069"/>
    <w:rsid w:val="007700A7"/>
    <w:rsid w:val="007702CB"/>
    <w:rsid w:val="007716D0"/>
    <w:rsid w:val="0077186B"/>
    <w:rsid w:val="007723B6"/>
    <w:rsid w:val="0077380D"/>
    <w:rsid w:val="0077460D"/>
    <w:rsid w:val="007748EC"/>
    <w:rsid w:val="007749A0"/>
    <w:rsid w:val="00774DFB"/>
    <w:rsid w:val="0077523D"/>
    <w:rsid w:val="00775945"/>
    <w:rsid w:val="00776166"/>
    <w:rsid w:val="00776987"/>
    <w:rsid w:val="00776CA9"/>
    <w:rsid w:val="00777262"/>
    <w:rsid w:val="00777846"/>
    <w:rsid w:val="00777CB9"/>
    <w:rsid w:val="00777F0D"/>
    <w:rsid w:val="007802AF"/>
    <w:rsid w:val="00780661"/>
    <w:rsid w:val="007806F1"/>
    <w:rsid w:val="00780838"/>
    <w:rsid w:val="007811D0"/>
    <w:rsid w:val="00781C41"/>
    <w:rsid w:val="007823A3"/>
    <w:rsid w:val="00783030"/>
    <w:rsid w:val="00783E15"/>
    <w:rsid w:val="00784DB6"/>
    <w:rsid w:val="007879BA"/>
    <w:rsid w:val="00787EED"/>
    <w:rsid w:val="00790819"/>
    <w:rsid w:val="007911BC"/>
    <w:rsid w:val="007922CD"/>
    <w:rsid w:val="007929D0"/>
    <w:rsid w:val="0079312F"/>
    <w:rsid w:val="0079472F"/>
    <w:rsid w:val="00794A43"/>
    <w:rsid w:val="00794B23"/>
    <w:rsid w:val="00796108"/>
    <w:rsid w:val="0079688F"/>
    <w:rsid w:val="007970B9"/>
    <w:rsid w:val="00797B9E"/>
    <w:rsid w:val="007A000F"/>
    <w:rsid w:val="007A0AD1"/>
    <w:rsid w:val="007A14AA"/>
    <w:rsid w:val="007A15FA"/>
    <w:rsid w:val="007A18DA"/>
    <w:rsid w:val="007A1987"/>
    <w:rsid w:val="007A2330"/>
    <w:rsid w:val="007A2498"/>
    <w:rsid w:val="007A26AA"/>
    <w:rsid w:val="007A2B6A"/>
    <w:rsid w:val="007A2E1B"/>
    <w:rsid w:val="007A2F8A"/>
    <w:rsid w:val="007A352A"/>
    <w:rsid w:val="007A3861"/>
    <w:rsid w:val="007A41D0"/>
    <w:rsid w:val="007A574B"/>
    <w:rsid w:val="007A5C8D"/>
    <w:rsid w:val="007A5F9F"/>
    <w:rsid w:val="007A64C9"/>
    <w:rsid w:val="007A6B98"/>
    <w:rsid w:val="007A6D0B"/>
    <w:rsid w:val="007A6EAE"/>
    <w:rsid w:val="007A702D"/>
    <w:rsid w:val="007A711E"/>
    <w:rsid w:val="007A762B"/>
    <w:rsid w:val="007B0BEE"/>
    <w:rsid w:val="007B16B4"/>
    <w:rsid w:val="007B1A78"/>
    <w:rsid w:val="007B2486"/>
    <w:rsid w:val="007B2895"/>
    <w:rsid w:val="007B355B"/>
    <w:rsid w:val="007B3755"/>
    <w:rsid w:val="007B3832"/>
    <w:rsid w:val="007B3FE8"/>
    <w:rsid w:val="007B4FBC"/>
    <w:rsid w:val="007B5169"/>
    <w:rsid w:val="007B5304"/>
    <w:rsid w:val="007B542D"/>
    <w:rsid w:val="007B6236"/>
    <w:rsid w:val="007B65C4"/>
    <w:rsid w:val="007B66E9"/>
    <w:rsid w:val="007B6D04"/>
    <w:rsid w:val="007B77F5"/>
    <w:rsid w:val="007B7F76"/>
    <w:rsid w:val="007C03C1"/>
    <w:rsid w:val="007C03F3"/>
    <w:rsid w:val="007C0C8A"/>
    <w:rsid w:val="007C0ECD"/>
    <w:rsid w:val="007C18A7"/>
    <w:rsid w:val="007C1FA5"/>
    <w:rsid w:val="007C21BC"/>
    <w:rsid w:val="007C22E9"/>
    <w:rsid w:val="007C2488"/>
    <w:rsid w:val="007C2EBE"/>
    <w:rsid w:val="007C3460"/>
    <w:rsid w:val="007C3895"/>
    <w:rsid w:val="007C456D"/>
    <w:rsid w:val="007C483D"/>
    <w:rsid w:val="007C499A"/>
    <w:rsid w:val="007C4AC8"/>
    <w:rsid w:val="007C4DAE"/>
    <w:rsid w:val="007C512D"/>
    <w:rsid w:val="007C52B3"/>
    <w:rsid w:val="007C6214"/>
    <w:rsid w:val="007C64FF"/>
    <w:rsid w:val="007C6AF4"/>
    <w:rsid w:val="007C71E4"/>
    <w:rsid w:val="007C7D9D"/>
    <w:rsid w:val="007C7E93"/>
    <w:rsid w:val="007D01D7"/>
    <w:rsid w:val="007D052E"/>
    <w:rsid w:val="007D07D4"/>
    <w:rsid w:val="007D0AE7"/>
    <w:rsid w:val="007D0F1F"/>
    <w:rsid w:val="007D1458"/>
    <w:rsid w:val="007D18F0"/>
    <w:rsid w:val="007D1FC4"/>
    <w:rsid w:val="007D20D6"/>
    <w:rsid w:val="007D20DD"/>
    <w:rsid w:val="007D24DB"/>
    <w:rsid w:val="007D271C"/>
    <w:rsid w:val="007D2C18"/>
    <w:rsid w:val="007D2E53"/>
    <w:rsid w:val="007D3355"/>
    <w:rsid w:val="007D373D"/>
    <w:rsid w:val="007D3860"/>
    <w:rsid w:val="007D4082"/>
    <w:rsid w:val="007D40D5"/>
    <w:rsid w:val="007D42FA"/>
    <w:rsid w:val="007D44D2"/>
    <w:rsid w:val="007D4B4E"/>
    <w:rsid w:val="007D4EE9"/>
    <w:rsid w:val="007D54E8"/>
    <w:rsid w:val="007D5D48"/>
    <w:rsid w:val="007D6263"/>
    <w:rsid w:val="007D6A8B"/>
    <w:rsid w:val="007D6CB5"/>
    <w:rsid w:val="007D6DC4"/>
    <w:rsid w:val="007D78CD"/>
    <w:rsid w:val="007D7D2E"/>
    <w:rsid w:val="007E0594"/>
    <w:rsid w:val="007E08CF"/>
    <w:rsid w:val="007E0FB0"/>
    <w:rsid w:val="007E211B"/>
    <w:rsid w:val="007E2701"/>
    <w:rsid w:val="007E28E7"/>
    <w:rsid w:val="007E4FC9"/>
    <w:rsid w:val="007E580E"/>
    <w:rsid w:val="007E5D7E"/>
    <w:rsid w:val="007E6164"/>
    <w:rsid w:val="007E6344"/>
    <w:rsid w:val="007E7947"/>
    <w:rsid w:val="007E7EBE"/>
    <w:rsid w:val="007F02BB"/>
    <w:rsid w:val="007F0BEF"/>
    <w:rsid w:val="007F1086"/>
    <w:rsid w:val="007F1410"/>
    <w:rsid w:val="007F17EA"/>
    <w:rsid w:val="007F1B42"/>
    <w:rsid w:val="007F1F05"/>
    <w:rsid w:val="007F203E"/>
    <w:rsid w:val="007F21C7"/>
    <w:rsid w:val="007F22AC"/>
    <w:rsid w:val="007F2727"/>
    <w:rsid w:val="007F27BE"/>
    <w:rsid w:val="007F2845"/>
    <w:rsid w:val="007F2AA6"/>
    <w:rsid w:val="007F2F03"/>
    <w:rsid w:val="007F30BC"/>
    <w:rsid w:val="007F3147"/>
    <w:rsid w:val="007F403B"/>
    <w:rsid w:val="007F4511"/>
    <w:rsid w:val="007F4F37"/>
    <w:rsid w:val="007F4FC2"/>
    <w:rsid w:val="007F50F2"/>
    <w:rsid w:val="007F518E"/>
    <w:rsid w:val="007F53B7"/>
    <w:rsid w:val="007F5865"/>
    <w:rsid w:val="007F5B0E"/>
    <w:rsid w:val="007F5F25"/>
    <w:rsid w:val="007F6136"/>
    <w:rsid w:val="007F63C7"/>
    <w:rsid w:val="007F65FA"/>
    <w:rsid w:val="007F6D90"/>
    <w:rsid w:val="007F71F6"/>
    <w:rsid w:val="007F74CB"/>
    <w:rsid w:val="007F7D1A"/>
    <w:rsid w:val="00801154"/>
    <w:rsid w:val="008019F3"/>
    <w:rsid w:val="00801F7C"/>
    <w:rsid w:val="00802905"/>
    <w:rsid w:val="00803396"/>
    <w:rsid w:val="0080347A"/>
    <w:rsid w:val="0080392E"/>
    <w:rsid w:val="00803E54"/>
    <w:rsid w:val="008055DF"/>
    <w:rsid w:val="00805999"/>
    <w:rsid w:val="00805DE1"/>
    <w:rsid w:val="0080609E"/>
    <w:rsid w:val="0080621F"/>
    <w:rsid w:val="008068E7"/>
    <w:rsid w:val="008069CB"/>
    <w:rsid w:val="00806C80"/>
    <w:rsid w:val="00806CEF"/>
    <w:rsid w:val="00806E82"/>
    <w:rsid w:val="00806FD3"/>
    <w:rsid w:val="008072BF"/>
    <w:rsid w:val="00807BE5"/>
    <w:rsid w:val="008101C6"/>
    <w:rsid w:val="00810D29"/>
    <w:rsid w:val="008110A1"/>
    <w:rsid w:val="0081128F"/>
    <w:rsid w:val="00811A0D"/>
    <w:rsid w:val="00811C42"/>
    <w:rsid w:val="008129CD"/>
    <w:rsid w:val="008135E0"/>
    <w:rsid w:val="00813602"/>
    <w:rsid w:val="008145C1"/>
    <w:rsid w:val="00814832"/>
    <w:rsid w:val="008148D5"/>
    <w:rsid w:val="008149C0"/>
    <w:rsid w:val="00814A0E"/>
    <w:rsid w:val="00814ED1"/>
    <w:rsid w:val="00814FCA"/>
    <w:rsid w:val="00815D66"/>
    <w:rsid w:val="00816162"/>
    <w:rsid w:val="00816212"/>
    <w:rsid w:val="008165AC"/>
    <w:rsid w:val="008174F1"/>
    <w:rsid w:val="008201AF"/>
    <w:rsid w:val="0082033D"/>
    <w:rsid w:val="0082086F"/>
    <w:rsid w:val="00821144"/>
    <w:rsid w:val="00821588"/>
    <w:rsid w:val="0082176A"/>
    <w:rsid w:val="008226DE"/>
    <w:rsid w:val="008227D9"/>
    <w:rsid w:val="00823AFA"/>
    <w:rsid w:val="00823F57"/>
    <w:rsid w:val="00824262"/>
    <w:rsid w:val="00824E88"/>
    <w:rsid w:val="00825178"/>
    <w:rsid w:val="008252EC"/>
    <w:rsid w:val="008255B5"/>
    <w:rsid w:val="008259DC"/>
    <w:rsid w:val="00827E70"/>
    <w:rsid w:val="00827F07"/>
    <w:rsid w:val="00830BBC"/>
    <w:rsid w:val="00830BEE"/>
    <w:rsid w:val="00830E55"/>
    <w:rsid w:val="0083137F"/>
    <w:rsid w:val="008314CB"/>
    <w:rsid w:val="00831A2B"/>
    <w:rsid w:val="00831F32"/>
    <w:rsid w:val="00832734"/>
    <w:rsid w:val="008327E3"/>
    <w:rsid w:val="00832824"/>
    <w:rsid w:val="00832CA9"/>
    <w:rsid w:val="0083371E"/>
    <w:rsid w:val="00833B28"/>
    <w:rsid w:val="00833C5D"/>
    <w:rsid w:val="008344F2"/>
    <w:rsid w:val="00835154"/>
    <w:rsid w:val="0083558B"/>
    <w:rsid w:val="00837283"/>
    <w:rsid w:val="00837CF6"/>
    <w:rsid w:val="0084158B"/>
    <w:rsid w:val="00841797"/>
    <w:rsid w:val="00841DB9"/>
    <w:rsid w:val="00842401"/>
    <w:rsid w:val="00842542"/>
    <w:rsid w:val="00842909"/>
    <w:rsid w:val="008429D4"/>
    <w:rsid w:val="008435C7"/>
    <w:rsid w:val="0084429A"/>
    <w:rsid w:val="00844448"/>
    <w:rsid w:val="0084462B"/>
    <w:rsid w:val="00844A25"/>
    <w:rsid w:val="00844A3F"/>
    <w:rsid w:val="00844AB0"/>
    <w:rsid w:val="008466B2"/>
    <w:rsid w:val="00846BC8"/>
    <w:rsid w:val="00846D6E"/>
    <w:rsid w:val="008470D9"/>
    <w:rsid w:val="0084779C"/>
    <w:rsid w:val="0084791D"/>
    <w:rsid w:val="00847FDE"/>
    <w:rsid w:val="00851BBB"/>
    <w:rsid w:val="0085272B"/>
    <w:rsid w:val="008528D7"/>
    <w:rsid w:val="00853794"/>
    <w:rsid w:val="00853878"/>
    <w:rsid w:val="00854656"/>
    <w:rsid w:val="00854D8B"/>
    <w:rsid w:val="008553FA"/>
    <w:rsid w:val="0085545D"/>
    <w:rsid w:val="00856884"/>
    <w:rsid w:val="00856C50"/>
    <w:rsid w:val="00856DCC"/>
    <w:rsid w:val="00857B88"/>
    <w:rsid w:val="00857DC2"/>
    <w:rsid w:val="00857EC3"/>
    <w:rsid w:val="008604B9"/>
    <w:rsid w:val="008609F3"/>
    <w:rsid w:val="00860A23"/>
    <w:rsid w:val="00860A63"/>
    <w:rsid w:val="0086190E"/>
    <w:rsid w:val="00861A49"/>
    <w:rsid w:val="00861BB2"/>
    <w:rsid w:val="008621DD"/>
    <w:rsid w:val="00862256"/>
    <w:rsid w:val="00862300"/>
    <w:rsid w:val="0086254A"/>
    <w:rsid w:val="008627A0"/>
    <w:rsid w:val="008628E7"/>
    <w:rsid w:val="00862ACD"/>
    <w:rsid w:val="00862DC5"/>
    <w:rsid w:val="00862F8F"/>
    <w:rsid w:val="008631DD"/>
    <w:rsid w:val="00863895"/>
    <w:rsid w:val="00863AE1"/>
    <w:rsid w:val="00864A49"/>
    <w:rsid w:val="00864AEE"/>
    <w:rsid w:val="00864B1F"/>
    <w:rsid w:val="008655B1"/>
    <w:rsid w:val="008658B0"/>
    <w:rsid w:val="00865C6A"/>
    <w:rsid w:val="00865E2F"/>
    <w:rsid w:val="00865F0C"/>
    <w:rsid w:val="00866A89"/>
    <w:rsid w:val="008671EF"/>
    <w:rsid w:val="008679AD"/>
    <w:rsid w:val="00870108"/>
    <w:rsid w:val="00870DCA"/>
    <w:rsid w:val="008717D3"/>
    <w:rsid w:val="008725CF"/>
    <w:rsid w:val="008730DD"/>
    <w:rsid w:val="00873152"/>
    <w:rsid w:val="00873AEA"/>
    <w:rsid w:val="008740DE"/>
    <w:rsid w:val="00874227"/>
    <w:rsid w:val="00874485"/>
    <w:rsid w:val="008744E8"/>
    <w:rsid w:val="00874512"/>
    <w:rsid w:val="00874B75"/>
    <w:rsid w:val="00875233"/>
    <w:rsid w:val="008752DF"/>
    <w:rsid w:val="00875534"/>
    <w:rsid w:val="0087571C"/>
    <w:rsid w:val="00875D7E"/>
    <w:rsid w:val="0087657E"/>
    <w:rsid w:val="00876FA0"/>
    <w:rsid w:val="00877C0C"/>
    <w:rsid w:val="00881EFF"/>
    <w:rsid w:val="0088207E"/>
    <w:rsid w:val="0088240E"/>
    <w:rsid w:val="00882416"/>
    <w:rsid w:val="00882F69"/>
    <w:rsid w:val="008838E9"/>
    <w:rsid w:val="0088460E"/>
    <w:rsid w:val="00884852"/>
    <w:rsid w:val="008849A6"/>
    <w:rsid w:val="00884BD6"/>
    <w:rsid w:val="00884D47"/>
    <w:rsid w:val="0088574B"/>
    <w:rsid w:val="00885C0B"/>
    <w:rsid w:val="008863CB"/>
    <w:rsid w:val="0088666A"/>
    <w:rsid w:val="0088671E"/>
    <w:rsid w:val="00886EDF"/>
    <w:rsid w:val="008878A8"/>
    <w:rsid w:val="00887AA9"/>
    <w:rsid w:val="0089031D"/>
    <w:rsid w:val="00890401"/>
    <w:rsid w:val="008907E9"/>
    <w:rsid w:val="00890888"/>
    <w:rsid w:val="00890B95"/>
    <w:rsid w:val="00890FBB"/>
    <w:rsid w:val="00891266"/>
    <w:rsid w:val="008913E8"/>
    <w:rsid w:val="008919EF"/>
    <w:rsid w:val="00892011"/>
    <w:rsid w:val="00892163"/>
    <w:rsid w:val="00892813"/>
    <w:rsid w:val="00892AF6"/>
    <w:rsid w:val="00892C9D"/>
    <w:rsid w:val="00893312"/>
    <w:rsid w:val="00893358"/>
    <w:rsid w:val="00893971"/>
    <w:rsid w:val="00893C2E"/>
    <w:rsid w:val="00893C37"/>
    <w:rsid w:val="00894A58"/>
    <w:rsid w:val="00895A06"/>
    <w:rsid w:val="008961D9"/>
    <w:rsid w:val="00896224"/>
    <w:rsid w:val="00896A97"/>
    <w:rsid w:val="00897C6C"/>
    <w:rsid w:val="00897F42"/>
    <w:rsid w:val="008A0336"/>
    <w:rsid w:val="008A12A4"/>
    <w:rsid w:val="008A25AE"/>
    <w:rsid w:val="008A297A"/>
    <w:rsid w:val="008A2C88"/>
    <w:rsid w:val="008A2F8A"/>
    <w:rsid w:val="008A3845"/>
    <w:rsid w:val="008A3A0C"/>
    <w:rsid w:val="008A3EB9"/>
    <w:rsid w:val="008A3F41"/>
    <w:rsid w:val="008A400A"/>
    <w:rsid w:val="008A412C"/>
    <w:rsid w:val="008A5245"/>
    <w:rsid w:val="008A559C"/>
    <w:rsid w:val="008A594F"/>
    <w:rsid w:val="008A5EDF"/>
    <w:rsid w:val="008A61F2"/>
    <w:rsid w:val="008A6741"/>
    <w:rsid w:val="008A6907"/>
    <w:rsid w:val="008A6E41"/>
    <w:rsid w:val="008A7497"/>
    <w:rsid w:val="008A7C8E"/>
    <w:rsid w:val="008B0971"/>
    <w:rsid w:val="008B098C"/>
    <w:rsid w:val="008B0BB8"/>
    <w:rsid w:val="008B146D"/>
    <w:rsid w:val="008B15EB"/>
    <w:rsid w:val="008B3047"/>
    <w:rsid w:val="008B3091"/>
    <w:rsid w:val="008B31EA"/>
    <w:rsid w:val="008B31F1"/>
    <w:rsid w:val="008B3721"/>
    <w:rsid w:val="008B3822"/>
    <w:rsid w:val="008B42BD"/>
    <w:rsid w:val="008B4642"/>
    <w:rsid w:val="008B46C6"/>
    <w:rsid w:val="008B47DE"/>
    <w:rsid w:val="008B497B"/>
    <w:rsid w:val="008B5564"/>
    <w:rsid w:val="008B6DFF"/>
    <w:rsid w:val="008B7C01"/>
    <w:rsid w:val="008B7F4F"/>
    <w:rsid w:val="008C01B9"/>
    <w:rsid w:val="008C0312"/>
    <w:rsid w:val="008C1A18"/>
    <w:rsid w:val="008C1B4A"/>
    <w:rsid w:val="008C1F1D"/>
    <w:rsid w:val="008C23D2"/>
    <w:rsid w:val="008C2BBD"/>
    <w:rsid w:val="008C336E"/>
    <w:rsid w:val="008C3834"/>
    <w:rsid w:val="008C58F0"/>
    <w:rsid w:val="008C61DF"/>
    <w:rsid w:val="008C673F"/>
    <w:rsid w:val="008C6C04"/>
    <w:rsid w:val="008C77F4"/>
    <w:rsid w:val="008C7B9F"/>
    <w:rsid w:val="008C7F30"/>
    <w:rsid w:val="008C7F36"/>
    <w:rsid w:val="008D0350"/>
    <w:rsid w:val="008D0597"/>
    <w:rsid w:val="008D088A"/>
    <w:rsid w:val="008D0AEE"/>
    <w:rsid w:val="008D0E3D"/>
    <w:rsid w:val="008D1014"/>
    <w:rsid w:val="008D148A"/>
    <w:rsid w:val="008D18BE"/>
    <w:rsid w:val="008D18F9"/>
    <w:rsid w:val="008D351C"/>
    <w:rsid w:val="008D3D26"/>
    <w:rsid w:val="008D42EB"/>
    <w:rsid w:val="008D48F1"/>
    <w:rsid w:val="008D4A9A"/>
    <w:rsid w:val="008D530A"/>
    <w:rsid w:val="008D743F"/>
    <w:rsid w:val="008E0017"/>
    <w:rsid w:val="008E0527"/>
    <w:rsid w:val="008E0914"/>
    <w:rsid w:val="008E09A4"/>
    <w:rsid w:val="008E0B53"/>
    <w:rsid w:val="008E0B86"/>
    <w:rsid w:val="008E1A57"/>
    <w:rsid w:val="008E2320"/>
    <w:rsid w:val="008E2F03"/>
    <w:rsid w:val="008E31EF"/>
    <w:rsid w:val="008E363C"/>
    <w:rsid w:val="008E444B"/>
    <w:rsid w:val="008E5465"/>
    <w:rsid w:val="008E5882"/>
    <w:rsid w:val="008E5A84"/>
    <w:rsid w:val="008E6457"/>
    <w:rsid w:val="008E6FA1"/>
    <w:rsid w:val="008E7209"/>
    <w:rsid w:val="008E7570"/>
    <w:rsid w:val="008E779C"/>
    <w:rsid w:val="008F096F"/>
    <w:rsid w:val="008F0E51"/>
    <w:rsid w:val="008F1516"/>
    <w:rsid w:val="008F1840"/>
    <w:rsid w:val="008F1CC7"/>
    <w:rsid w:val="008F2898"/>
    <w:rsid w:val="008F2B7A"/>
    <w:rsid w:val="008F33CF"/>
    <w:rsid w:val="008F3D02"/>
    <w:rsid w:val="008F3DB3"/>
    <w:rsid w:val="008F5774"/>
    <w:rsid w:val="008F5EC3"/>
    <w:rsid w:val="008F6E77"/>
    <w:rsid w:val="008F7140"/>
    <w:rsid w:val="008F747F"/>
    <w:rsid w:val="008F75F9"/>
    <w:rsid w:val="008F7A93"/>
    <w:rsid w:val="008F7E35"/>
    <w:rsid w:val="00900E88"/>
    <w:rsid w:val="00901455"/>
    <w:rsid w:val="00901596"/>
    <w:rsid w:val="0090177A"/>
    <w:rsid w:val="00901D5A"/>
    <w:rsid w:val="00901D5E"/>
    <w:rsid w:val="00902DF7"/>
    <w:rsid w:val="00903036"/>
    <w:rsid w:val="00903049"/>
    <w:rsid w:val="00903786"/>
    <w:rsid w:val="009037E2"/>
    <w:rsid w:val="00903BA6"/>
    <w:rsid w:val="00903D74"/>
    <w:rsid w:val="00903FB8"/>
    <w:rsid w:val="00904096"/>
    <w:rsid w:val="009041E8"/>
    <w:rsid w:val="00904339"/>
    <w:rsid w:val="00904BCB"/>
    <w:rsid w:val="00904BDB"/>
    <w:rsid w:val="00904E35"/>
    <w:rsid w:val="00905225"/>
    <w:rsid w:val="0090555F"/>
    <w:rsid w:val="0090601F"/>
    <w:rsid w:val="00906367"/>
    <w:rsid w:val="00906C7F"/>
    <w:rsid w:val="00906CF9"/>
    <w:rsid w:val="00906DD2"/>
    <w:rsid w:val="009075B8"/>
    <w:rsid w:val="00910162"/>
    <w:rsid w:val="00911CF8"/>
    <w:rsid w:val="00911D2C"/>
    <w:rsid w:val="00912060"/>
    <w:rsid w:val="0091243E"/>
    <w:rsid w:val="00913603"/>
    <w:rsid w:val="009142CA"/>
    <w:rsid w:val="00914357"/>
    <w:rsid w:val="00914AB0"/>
    <w:rsid w:val="00914D8C"/>
    <w:rsid w:val="0091545D"/>
    <w:rsid w:val="00915968"/>
    <w:rsid w:val="00916047"/>
    <w:rsid w:val="009160E2"/>
    <w:rsid w:val="009166D4"/>
    <w:rsid w:val="009170E2"/>
    <w:rsid w:val="009178F8"/>
    <w:rsid w:val="00917B1F"/>
    <w:rsid w:val="00917E72"/>
    <w:rsid w:val="0092019F"/>
    <w:rsid w:val="00920558"/>
    <w:rsid w:val="00920B5A"/>
    <w:rsid w:val="00920FC7"/>
    <w:rsid w:val="0092109B"/>
    <w:rsid w:val="00921DBD"/>
    <w:rsid w:val="00921E61"/>
    <w:rsid w:val="0092381D"/>
    <w:rsid w:val="00923C9C"/>
    <w:rsid w:val="00923EDE"/>
    <w:rsid w:val="00924034"/>
    <w:rsid w:val="009245FA"/>
    <w:rsid w:val="009248F3"/>
    <w:rsid w:val="00924E24"/>
    <w:rsid w:val="00924F71"/>
    <w:rsid w:val="0092527B"/>
    <w:rsid w:val="00925290"/>
    <w:rsid w:val="00925413"/>
    <w:rsid w:val="009254A3"/>
    <w:rsid w:val="0092615D"/>
    <w:rsid w:val="00926231"/>
    <w:rsid w:val="009269E5"/>
    <w:rsid w:val="00926C4A"/>
    <w:rsid w:val="00926DB3"/>
    <w:rsid w:val="0092730E"/>
    <w:rsid w:val="0092750F"/>
    <w:rsid w:val="00930CAB"/>
    <w:rsid w:val="00931556"/>
    <w:rsid w:val="00932340"/>
    <w:rsid w:val="00933141"/>
    <w:rsid w:val="00933663"/>
    <w:rsid w:val="00933978"/>
    <w:rsid w:val="0093482D"/>
    <w:rsid w:val="009349E7"/>
    <w:rsid w:val="009352DE"/>
    <w:rsid w:val="00935853"/>
    <w:rsid w:val="00935D13"/>
    <w:rsid w:val="009362E1"/>
    <w:rsid w:val="009364A9"/>
    <w:rsid w:val="00936B95"/>
    <w:rsid w:val="00937165"/>
    <w:rsid w:val="00937249"/>
    <w:rsid w:val="009375F9"/>
    <w:rsid w:val="00937DF2"/>
    <w:rsid w:val="00937F61"/>
    <w:rsid w:val="00937FE2"/>
    <w:rsid w:val="00940CB9"/>
    <w:rsid w:val="00940D7F"/>
    <w:rsid w:val="00940DCC"/>
    <w:rsid w:val="009410E7"/>
    <w:rsid w:val="009411B9"/>
    <w:rsid w:val="0094128C"/>
    <w:rsid w:val="00941966"/>
    <w:rsid w:val="0094237D"/>
    <w:rsid w:val="00942714"/>
    <w:rsid w:val="00942A35"/>
    <w:rsid w:val="00942D5B"/>
    <w:rsid w:val="00943057"/>
    <w:rsid w:val="009434E4"/>
    <w:rsid w:val="0094445A"/>
    <w:rsid w:val="009444A4"/>
    <w:rsid w:val="0094521A"/>
    <w:rsid w:val="00946DEF"/>
    <w:rsid w:val="00947A70"/>
    <w:rsid w:val="009501D5"/>
    <w:rsid w:val="00950279"/>
    <w:rsid w:val="00951C24"/>
    <w:rsid w:val="00951FA0"/>
    <w:rsid w:val="00952A77"/>
    <w:rsid w:val="00953133"/>
    <w:rsid w:val="00954324"/>
    <w:rsid w:val="00954AEF"/>
    <w:rsid w:val="00954C11"/>
    <w:rsid w:val="00954EFA"/>
    <w:rsid w:val="0095553C"/>
    <w:rsid w:val="0095596B"/>
    <w:rsid w:val="009565EA"/>
    <w:rsid w:val="009569A4"/>
    <w:rsid w:val="00957A2E"/>
    <w:rsid w:val="00957D02"/>
    <w:rsid w:val="009604BC"/>
    <w:rsid w:val="00960BB4"/>
    <w:rsid w:val="00960DBB"/>
    <w:rsid w:val="009611CA"/>
    <w:rsid w:val="00961A0E"/>
    <w:rsid w:val="0096207D"/>
    <w:rsid w:val="009624C5"/>
    <w:rsid w:val="00962930"/>
    <w:rsid w:val="0096299A"/>
    <w:rsid w:val="00962D09"/>
    <w:rsid w:val="00962D45"/>
    <w:rsid w:val="00963320"/>
    <w:rsid w:val="00963A5C"/>
    <w:rsid w:val="00964042"/>
    <w:rsid w:val="00964935"/>
    <w:rsid w:val="00964BDC"/>
    <w:rsid w:val="00965285"/>
    <w:rsid w:val="0096550A"/>
    <w:rsid w:val="009661D5"/>
    <w:rsid w:val="0096622A"/>
    <w:rsid w:val="0096703B"/>
    <w:rsid w:val="00967436"/>
    <w:rsid w:val="0096784C"/>
    <w:rsid w:val="00970ABD"/>
    <w:rsid w:val="00970E39"/>
    <w:rsid w:val="009710BF"/>
    <w:rsid w:val="00971351"/>
    <w:rsid w:val="00972008"/>
    <w:rsid w:val="00972254"/>
    <w:rsid w:val="009726ED"/>
    <w:rsid w:val="009729B2"/>
    <w:rsid w:val="00972CB6"/>
    <w:rsid w:val="00972CC8"/>
    <w:rsid w:val="00972E98"/>
    <w:rsid w:val="00973238"/>
    <w:rsid w:val="0097466A"/>
    <w:rsid w:val="0097499C"/>
    <w:rsid w:val="00974B08"/>
    <w:rsid w:val="009753D9"/>
    <w:rsid w:val="00975A68"/>
    <w:rsid w:val="00975BF5"/>
    <w:rsid w:val="00975F09"/>
    <w:rsid w:val="009766FC"/>
    <w:rsid w:val="00976AB7"/>
    <w:rsid w:val="00976B2F"/>
    <w:rsid w:val="00976CED"/>
    <w:rsid w:val="00976EB6"/>
    <w:rsid w:val="00977556"/>
    <w:rsid w:val="00977943"/>
    <w:rsid w:val="00977AB6"/>
    <w:rsid w:val="00977BE0"/>
    <w:rsid w:val="00977E5C"/>
    <w:rsid w:val="00977E5D"/>
    <w:rsid w:val="00981987"/>
    <w:rsid w:val="00981D47"/>
    <w:rsid w:val="00981FBB"/>
    <w:rsid w:val="00983BAC"/>
    <w:rsid w:val="00984920"/>
    <w:rsid w:val="00985C47"/>
    <w:rsid w:val="00985CA0"/>
    <w:rsid w:val="00985F54"/>
    <w:rsid w:val="00987097"/>
    <w:rsid w:val="00987379"/>
    <w:rsid w:val="009877C5"/>
    <w:rsid w:val="00987D04"/>
    <w:rsid w:val="00987DFC"/>
    <w:rsid w:val="00987E0B"/>
    <w:rsid w:val="009900A2"/>
    <w:rsid w:val="00990107"/>
    <w:rsid w:val="009904F8"/>
    <w:rsid w:val="009905D0"/>
    <w:rsid w:val="0099091B"/>
    <w:rsid w:val="00990935"/>
    <w:rsid w:val="00990BAE"/>
    <w:rsid w:val="00991099"/>
    <w:rsid w:val="00991694"/>
    <w:rsid w:val="00991698"/>
    <w:rsid w:val="00991B52"/>
    <w:rsid w:val="00992614"/>
    <w:rsid w:val="009926F7"/>
    <w:rsid w:val="00993294"/>
    <w:rsid w:val="0099368B"/>
    <w:rsid w:val="00993DA3"/>
    <w:rsid w:val="0099421E"/>
    <w:rsid w:val="00994861"/>
    <w:rsid w:val="009966D8"/>
    <w:rsid w:val="009968DD"/>
    <w:rsid w:val="0099798C"/>
    <w:rsid w:val="00997ED9"/>
    <w:rsid w:val="00997F37"/>
    <w:rsid w:val="009A04CB"/>
    <w:rsid w:val="009A0CA0"/>
    <w:rsid w:val="009A0E41"/>
    <w:rsid w:val="009A1633"/>
    <w:rsid w:val="009A166C"/>
    <w:rsid w:val="009A1C5E"/>
    <w:rsid w:val="009A1D45"/>
    <w:rsid w:val="009A1F0C"/>
    <w:rsid w:val="009A2378"/>
    <w:rsid w:val="009A24F9"/>
    <w:rsid w:val="009A3920"/>
    <w:rsid w:val="009A3964"/>
    <w:rsid w:val="009A3C26"/>
    <w:rsid w:val="009A41A5"/>
    <w:rsid w:val="009A4BD4"/>
    <w:rsid w:val="009A4D57"/>
    <w:rsid w:val="009A4D88"/>
    <w:rsid w:val="009A4F2E"/>
    <w:rsid w:val="009A5980"/>
    <w:rsid w:val="009A5B06"/>
    <w:rsid w:val="009A63E7"/>
    <w:rsid w:val="009A6944"/>
    <w:rsid w:val="009B0732"/>
    <w:rsid w:val="009B0971"/>
    <w:rsid w:val="009B0D61"/>
    <w:rsid w:val="009B0F1B"/>
    <w:rsid w:val="009B17FD"/>
    <w:rsid w:val="009B1954"/>
    <w:rsid w:val="009B2621"/>
    <w:rsid w:val="009B2F0F"/>
    <w:rsid w:val="009B4B88"/>
    <w:rsid w:val="009B52FA"/>
    <w:rsid w:val="009B5D9E"/>
    <w:rsid w:val="009B6752"/>
    <w:rsid w:val="009B6843"/>
    <w:rsid w:val="009B741B"/>
    <w:rsid w:val="009B74C7"/>
    <w:rsid w:val="009B7785"/>
    <w:rsid w:val="009B7864"/>
    <w:rsid w:val="009B7E62"/>
    <w:rsid w:val="009B7F6F"/>
    <w:rsid w:val="009C0BA4"/>
    <w:rsid w:val="009C13B8"/>
    <w:rsid w:val="009C1419"/>
    <w:rsid w:val="009C1497"/>
    <w:rsid w:val="009C21E8"/>
    <w:rsid w:val="009C29A8"/>
    <w:rsid w:val="009C3B02"/>
    <w:rsid w:val="009C3B08"/>
    <w:rsid w:val="009C46E5"/>
    <w:rsid w:val="009C48EB"/>
    <w:rsid w:val="009C5BE4"/>
    <w:rsid w:val="009C5D5D"/>
    <w:rsid w:val="009C610B"/>
    <w:rsid w:val="009C61C7"/>
    <w:rsid w:val="009C61E7"/>
    <w:rsid w:val="009C622D"/>
    <w:rsid w:val="009C6A66"/>
    <w:rsid w:val="009C6DD5"/>
    <w:rsid w:val="009C6E0C"/>
    <w:rsid w:val="009C725B"/>
    <w:rsid w:val="009C7695"/>
    <w:rsid w:val="009C7AC4"/>
    <w:rsid w:val="009C7BB2"/>
    <w:rsid w:val="009C7EDF"/>
    <w:rsid w:val="009C7F6D"/>
    <w:rsid w:val="009D001A"/>
    <w:rsid w:val="009D07A4"/>
    <w:rsid w:val="009D0B84"/>
    <w:rsid w:val="009D0BCD"/>
    <w:rsid w:val="009D0C71"/>
    <w:rsid w:val="009D1725"/>
    <w:rsid w:val="009D1A25"/>
    <w:rsid w:val="009D1BF0"/>
    <w:rsid w:val="009D1E1A"/>
    <w:rsid w:val="009D1E86"/>
    <w:rsid w:val="009D1FF7"/>
    <w:rsid w:val="009D259B"/>
    <w:rsid w:val="009D2B8E"/>
    <w:rsid w:val="009D2DD5"/>
    <w:rsid w:val="009D2E83"/>
    <w:rsid w:val="009D3334"/>
    <w:rsid w:val="009D3581"/>
    <w:rsid w:val="009D359B"/>
    <w:rsid w:val="009D3AB0"/>
    <w:rsid w:val="009D3BA0"/>
    <w:rsid w:val="009D3BA2"/>
    <w:rsid w:val="009D403F"/>
    <w:rsid w:val="009D4141"/>
    <w:rsid w:val="009D430E"/>
    <w:rsid w:val="009D45C8"/>
    <w:rsid w:val="009D47D8"/>
    <w:rsid w:val="009D4EB6"/>
    <w:rsid w:val="009D631E"/>
    <w:rsid w:val="009D637C"/>
    <w:rsid w:val="009D6694"/>
    <w:rsid w:val="009D6895"/>
    <w:rsid w:val="009D728A"/>
    <w:rsid w:val="009D7466"/>
    <w:rsid w:val="009E06B6"/>
    <w:rsid w:val="009E0E7F"/>
    <w:rsid w:val="009E1567"/>
    <w:rsid w:val="009E15E2"/>
    <w:rsid w:val="009E18CB"/>
    <w:rsid w:val="009E1D5B"/>
    <w:rsid w:val="009E1E90"/>
    <w:rsid w:val="009E21FC"/>
    <w:rsid w:val="009E28AB"/>
    <w:rsid w:val="009E3ADC"/>
    <w:rsid w:val="009E4F0A"/>
    <w:rsid w:val="009E515D"/>
    <w:rsid w:val="009E555B"/>
    <w:rsid w:val="009E59DE"/>
    <w:rsid w:val="009E5A5F"/>
    <w:rsid w:val="009E620D"/>
    <w:rsid w:val="009E661C"/>
    <w:rsid w:val="009E6757"/>
    <w:rsid w:val="009E7655"/>
    <w:rsid w:val="009E7788"/>
    <w:rsid w:val="009E7810"/>
    <w:rsid w:val="009F0312"/>
    <w:rsid w:val="009F0630"/>
    <w:rsid w:val="009F07C2"/>
    <w:rsid w:val="009F0D18"/>
    <w:rsid w:val="009F1788"/>
    <w:rsid w:val="009F17ED"/>
    <w:rsid w:val="009F3D9A"/>
    <w:rsid w:val="009F41B9"/>
    <w:rsid w:val="009F4296"/>
    <w:rsid w:val="009F480D"/>
    <w:rsid w:val="009F4952"/>
    <w:rsid w:val="009F4D6A"/>
    <w:rsid w:val="009F4DB5"/>
    <w:rsid w:val="009F5036"/>
    <w:rsid w:val="009F5313"/>
    <w:rsid w:val="009F5A1D"/>
    <w:rsid w:val="009F79EE"/>
    <w:rsid w:val="009F7A0C"/>
    <w:rsid w:val="00A00570"/>
    <w:rsid w:val="00A01925"/>
    <w:rsid w:val="00A02C50"/>
    <w:rsid w:val="00A02DEF"/>
    <w:rsid w:val="00A030A2"/>
    <w:rsid w:val="00A03158"/>
    <w:rsid w:val="00A0342C"/>
    <w:rsid w:val="00A03642"/>
    <w:rsid w:val="00A03B6B"/>
    <w:rsid w:val="00A03C2D"/>
    <w:rsid w:val="00A04593"/>
    <w:rsid w:val="00A04832"/>
    <w:rsid w:val="00A04870"/>
    <w:rsid w:val="00A05AD0"/>
    <w:rsid w:val="00A05FFF"/>
    <w:rsid w:val="00A0624E"/>
    <w:rsid w:val="00A06F42"/>
    <w:rsid w:val="00A074F9"/>
    <w:rsid w:val="00A07577"/>
    <w:rsid w:val="00A077A9"/>
    <w:rsid w:val="00A07D82"/>
    <w:rsid w:val="00A10576"/>
    <w:rsid w:val="00A10C63"/>
    <w:rsid w:val="00A1105F"/>
    <w:rsid w:val="00A1162A"/>
    <w:rsid w:val="00A11822"/>
    <w:rsid w:val="00A11B76"/>
    <w:rsid w:val="00A11EED"/>
    <w:rsid w:val="00A12475"/>
    <w:rsid w:val="00A12A38"/>
    <w:rsid w:val="00A13597"/>
    <w:rsid w:val="00A135B4"/>
    <w:rsid w:val="00A136F2"/>
    <w:rsid w:val="00A14027"/>
    <w:rsid w:val="00A1457E"/>
    <w:rsid w:val="00A147FD"/>
    <w:rsid w:val="00A14943"/>
    <w:rsid w:val="00A14D15"/>
    <w:rsid w:val="00A159ED"/>
    <w:rsid w:val="00A15C29"/>
    <w:rsid w:val="00A15D8F"/>
    <w:rsid w:val="00A1665B"/>
    <w:rsid w:val="00A1712F"/>
    <w:rsid w:val="00A1731C"/>
    <w:rsid w:val="00A17880"/>
    <w:rsid w:val="00A20455"/>
    <w:rsid w:val="00A210B5"/>
    <w:rsid w:val="00A21F25"/>
    <w:rsid w:val="00A237CA"/>
    <w:rsid w:val="00A23BBB"/>
    <w:rsid w:val="00A23DB4"/>
    <w:rsid w:val="00A24112"/>
    <w:rsid w:val="00A249A8"/>
    <w:rsid w:val="00A24AAA"/>
    <w:rsid w:val="00A26A72"/>
    <w:rsid w:val="00A26B18"/>
    <w:rsid w:val="00A26FC7"/>
    <w:rsid w:val="00A2729D"/>
    <w:rsid w:val="00A27FF1"/>
    <w:rsid w:val="00A30A1B"/>
    <w:rsid w:val="00A30EA0"/>
    <w:rsid w:val="00A31124"/>
    <w:rsid w:val="00A31284"/>
    <w:rsid w:val="00A3143E"/>
    <w:rsid w:val="00A31EC5"/>
    <w:rsid w:val="00A320E7"/>
    <w:rsid w:val="00A3225E"/>
    <w:rsid w:val="00A324F7"/>
    <w:rsid w:val="00A32A72"/>
    <w:rsid w:val="00A32AD4"/>
    <w:rsid w:val="00A33112"/>
    <w:rsid w:val="00A331DE"/>
    <w:rsid w:val="00A33B91"/>
    <w:rsid w:val="00A3471A"/>
    <w:rsid w:val="00A34A68"/>
    <w:rsid w:val="00A34E84"/>
    <w:rsid w:val="00A3574E"/>
    <w:rsid w:val="00A362D8"/>
    <w:rsid w:val="00A36619"/>
    <w:rsid w:val="00A36669"/>
    <w:rsid w:val="00A36A6F"/>
    <w:rsid w:val="00A3762E"/>
    <w:rsid w:val="00A37FC6"/>
    <w:rsid w:val="00A401D8"/>
    <w:rsid w:val="00A40BB8"/>
    <w:rsid w:val="00A40FD9"/>
    <w:rsid w:val="00A41122"/>
    <w:rsid w:val="00A4126E"/>
    <w:rsid w:val="00A412E2"/>
    <w:rsid w:val="00A41742"/>
    <w:rsid w:val="00A41FD5"/>
    <w:rsid w:val="00A42216"/>
    <w:rsid w:val="00A4242A"/>
    <w:rsid w:val="00A42EC1"/>
    <w:rsid w:val="00A42FD3"/>
    <w:rsid w:val="00A4549F"/>
    <w:rsid w:val="00A4577C"/>
    <w:rsid w:val="00A457E9"/>
    <w:rsid w:val="00A45D84"/>
    <w:rsid w:val="00A462BE"/>
    <w:rsid w:val="00A473D5"/>
    <w:rsid w:val="00A4748B"/>
    <w:rsid w:val="00A47E4F"/>
    <w:rsid w:val="00A504C8"/>
    <w:rsid w:val="00A50589"/>
    <w:rsid w:val="00A50B78"/>
    <w:rsid w:val="00A50E8C"/>
    <w:rsid w:val="00A519EB"/>
    <w:rsid w:val="00A51CCF"/>
    <w:rsid w:val="00A51F3A"/>
    <w:rsid w:val="00A51F4B"/>
    <w:rsid w:val="00A52525"/>
    <w:rsid w:val="00A526F3"/>
    <w:rsid w:val="00A52764"/>
    <w:rsid w:val="00A53204"/>
    <w:rsid w:val="00A53B3C"/>
    <w:rsid w:val="00A54192"/>
    <w:rsid w:val="00A54680"/>
    <w:rsid w:val="00A548FF"/>
    <w:rsid w:val="00A54C42"/>
    <w:rsid w:val="00A557FC"/>
    <w:rsid w:val="00A56176"/>
    <w:rsid w:val="00A5683A"/>
    <w:rsid w:val="00A56C41"/>
    <w:rsid w:val="00A572B8"/>
    <w:rsid w:val="00A57AD0"/>
    <w:rsid w:val="00A57DB5"/>
    <w:rsid w:val="00A57E8A"/>
    <w:rsid w:val="00A60177"/>
    <w:rsid w:val="00A603D3"/>
    <w:rsid w:val="00A605D3"/>
    <w:rsid w:val="00A60948"/>
    <w:rsid w:val="00A61674"/>
    <w:rsid w:val="00A6190E"/>
    <w:rsid w:val="00A6194C"/>
    <w:rsid w:val="00A61A93"/>
    <w:rsid w:val="00A62FB7"/>
    <w:rsid w:val="00A63126"/>
    <w:rsid w:val="00A63BDF"/>
    <w:rsid w:val="00A6433C"/>
    <w:rsid w:val="00A66041"/>
    <w:rsid w:val="00A67047"/>
    <w:rsid w:val="00A67863"/>
    <w:rsid w:val="00A67893"/>
    <w:rsid w:val="00A678D6"/>
    <w:rsid w:val="00A67A6C"/>
    <w:rsid w:val="00A702C9"/>
    <w:rsid w:val="00A70D5A"/>
    <w:rsid w:val="00A71753"/>
    <w:rsid w:val="00A726F1"/>
    <w:rsid w:val="00A72ED0"/>
    <w:rsid w:val="00A731EE"/>
    <w:rsid w:val="00A7357B"/>
    <w:rsid w:val="00A7387A"/>
    <w:rsid w:val="00A74DCA"/>
    <w:rsid w:val="00A7502E"/>
    <w:rsid w:val="00A763B5"/>
    <w:rsid w:val="00A765B6"/>
    <w:rsid w:val="00A76FDC"/>
    <w:rsid w:val="00A776F1"/>
    <w:rsid w:val="00A776FD"/>
    <w:rsid w:val="00A805A7"/>
    <w:rsid w:val="00A80A75"/>
    <w:rsid w:val="00A81D08"/>
    <w:rsid w:val="00A81D1F"/>
    <w:rsid w:val="00A8236D"/>
    <w:rsid w:val="00A8287A"/>
    <w:rsid w:val="00A83A08"/>
    <w:rsid w:val="00A84229"/>
    <w:rsid w:val="00A84284"/>
    <w:rsid w:val="00A846F6"/>
    <w:rsid w:val="00A848D2"/>
    <w:rsid w:val="00A84CD5"/>
    <w:rsid w:val="00A84DFC"/>
    <w:rsid w:val="00A84EAB"/>
    <w:rsid w:val="00A850F9"/>
    <w:rsid w:val="00A853BA"/>
    <w:rsid w:val="00A85457"/>
    <w:rsid w:val="00A85468"/>
    <w:rsid w:val="00A85C06"/>
    <w:rsid w:val="00A864E0"/>
    <w:rsid w:val="00A86715"/>
    <w:rsid w:val="00A86A24"/>
    <w:rsid w:val="00A87148"/>
    <w:rsid w:val="00A87DDF"/>
    <w:rsid w:val="00A9143D"/>
    <w:rsid w:val="00A926EE"/>
    <w:rsid w:val="00A92735"/>
    <w:rsid w:val="00A93841"/>
    <w:rsid w:val="00A93B56"/>
    <w:rsid w:val="00A94218"/>
    <w:rsid w:val="00A94780"/>
    <w:rsid w:val="00A94EAD"/>
    <w:rsid w:val="00A94F9E"/>
    <w:rsid w:val="00A9506B"/>
    <w:rsid w:val="00A950B7"/>
    <w:rsid w:val="00A9582A"/>
    <w:rsid w:val="00A95852"/>
    <w:rsid w:val="00A965F5"/>
    <w:rsid w:val="00A96993"/>
    <w:rsid w:val="00A96E44"/>
    <w:rsid w:val="00AA0505"/>
    <w:rsid w:val="00AA058D"/>
    <w:rsid w:val="00AA067E"/>
    <w:rsid w:val="00AA22BA"/>
    <w:rsid w:val="00AA26E5"/>
    <w:rsid w:val="00AA2A8B"/>
    <w:rsid w:val="00AA2C2D"/>
    <w:rsid w:val="00AA2E81"/>
    <w:rsid w:val="00AA2FC4"/>
    <w:rsid w:val="00AA31A7"/>
    <w:rsid w:val="00AA36CB"/>
    <w:rsid w:val="00AA374E"/>
    <w:rsid w:val="00AA3A45"/>
    <w:rsid w:val="00AA4C46"/>
    <w:rsid w:val="00AA4D3F"/>
    <w:rsid w:val="00AA4E8D"/>
    <w:rsid w:val="00AA50A5"/>
    <w:rsid w:val="00AA571D"/>
    <w:rsid w:val="00AA5824"/>
    <w:rsid w:val="00AA649D"/>
    <w:rsid w:val="00AA692E"/>
    <w:rsid w:val="00AA6F88"/>
    <w:rsid w:val="00AA7309"/>
    <w:rsid w:val="00AA76A1"/>
    <w:rsid w:val="00AA7C2E"/>
    <w:rsid w:val="00AB1194"/>
    <w:rsid w:val="00AB1697"/>
    <w:rsid w:val="00AB1836"/>
    <w:rsid w:val="00AB1AFE"/>
    <w:rsid w:val="00AB1C4B"/>
    <w:rsid w:val="00AB1CCC"/>
    <w:rsid w:val="00AB1D75"/>
    <w:rsid w:val="00AB1FC1"/>
    <w:rsid w:val="00AB2285"/>
    <w:rsid w:val="00AB24F5"/>
    <w:rsid w:val="00AB27D1"/>
    <w:rsid w:val="00AB2DE2"/>
    <w:rsid w:val="00AB2DF0"/>
    <w:rsid w:val="00AB3063"/>
    <w:rsid w:val="00AB3086"/>
    <w:rsid w:val="00AB31C8"/>
    <w:rsid w:val="00AB42EC"/>
    <w:rsid w:val="00AB4AB6"/>
    <w:rsid w:val="00AB4BEF"/>
    <w:rsid w:val="00AB5088"/>
    <w:rsid w:val="00AB51A4"/>
    <w:rsid w:val="00AB54B4"/>
    <w:rsid w:val="00AB5909"/>
    <w:rsid w:val="00AB5E80"/>
    <w:rsid w:val="00AB632A"/>
    <w:rsid w:val="00AB69B4"/>
    <w:rsid w:val="00AB77E1"/>
    <w:rsid w:val="00AC0302"/>
    <w:rsid w:val="00AC0E87"/>
    <w:rsid w:val="00AC118B"/>
    <w:rsid w:val="00AC161C"/>
    <w:rsid w:val="00AC2634"/>
    <w:rsid w:val="00AC2D79"/>
    <w:rsid w:val="00AC2E50"/>
    <w:rsid w:val="00AC3678"/>
    <w:rsid w:val="00AC37B4"/>
    <w:rsid w:val="00AC3DD9"/>
    <w:rsid w:val="00AC4286"/>
    <w:rsid w:val="00AC445B"/>
    <w:rsid w:val="00AC46E7"/>
    <w:rsid w:val="00AC482F"/>
    <w:rsid w:val="00AC4C9B"/>
    <w:rsid w:val="00AC5057"/>
    <w:rsid w:val="00AC52FC"/>
    <w:rsid w:val="00AC576F"/>
    <w:rsid w:val="00AC5DB8"/>
    <w:rsid w:val="00AC5DD1"/>
    <w:rsid w:val="00AC698A"/>
    <w:rsid w:val="00AC6F97"/>
    <w:rsid w:val="00AC734A"/>
    <w:rsid w:val="00AC73BD"/>
    <w:rsid w:val="00AC76EA"/>
    <w:rsid w:val="00AD0D09"/>
    <w:rsid w:val="00AD1547"/>
    <w:rsid w:val="00AD18AE"/>
    <w:rsid w:val="00AD1B75"/>
    <w:rsid w:val="00AD3DDB"/>
    <w:rsid w:val="00AD5527"/>
    <w:rsid w:val="00AD55D0"/>
    <w:rsid w:val="00AD5FAA"/>
    <w:rsid w:val="00AD644E"/>
    <w:rsid w:val="00AD6792"/>
    <w:rsid w:val="00AD6927"/>
    <w:rsid w:val="00AD6A52"/>
    <w:rsid w:val="00AD6F46"/>
    <w:rsid w:val="00AD7126"/>
    <w:rsid w:val="00AD73D1"/>
    <w:rsid w:val="00AD7A9F"/>
    <w:rsid w:val="00AD7D3B"/>
    <w:rsid w:val="00AD7E41"/>
    <w:rsid w:val="00AE00BD"/>
    <w:rsid w:val="00AE021E"/>
    <w:rsid w:val="00AE04A0"/>
    <w:rsid w:val="00AE0C12"/>
    <w:rsid w:val="00AE1690"/>
    <w:rsid w:val="00AE2568"/>
    <w:rsid w:val="00AE2C2A"/>
    <w:rsid w:val="00AE2C40"/>
    <w:rsid w:val="00AE2DB7"/>
    <w:rsid w:val="00AE2E93"/>
    <w:rsid w:val="00AE30AB"/>
    <w:rsid w:val="00AE340B"/>
    <w:rsid w:val="00AE37F0"/>
    <w:rsid w:val="00AE3F17"/>
    <w:rsid w:val="00AE41A3"/>
    <w:rsid w:val="00AE4243"/>
    <w:rsid w:val="00AE45A6"/>
    <w:rsid w:val="00AE5240"/>
    <w:rsid w:val="00AE562F"/>
    <w:rsid w:val="00AE6361"/>
    <w:rsid w:val="00AE6550"/>
    <w:rsid w:val="00AE676D"/>
    <w:rsid w:val="00AE689A"/>
    <w:rsid w:val="00AE6CD9"/>
    <w:rsid w:val="00AE7E9A"/>
    <w:rsid w:val="00AE7ECA"/>
    <w:rsid w:val="00AF07F1"/>
    <w:rsid w:val="00AF0E77"/>
    <w:rsid w:val="00AF1065"/>
    <w:rsid w:val="00AF155A"/>
    <w:rsid w:val="00AF1CCE"/>
    <w:rsid w:val="00AF310F"/>
    <w:rsid w:val="00AF35BC"/>
    <w:rsid w:val="00AF3907"/>
    <w:rsid w:val="00AF577B"/>
    <w:rsid w:val="00AF5ABF"/>
    <w:rsid w:val="00AF5DBD"/>
    <w:rsid w:val="00AF6418"/>
    <w:rsid w:val="00AF676D"/>
    <w:rsid w:val="00AF6E7F"/>
    <w:rsid w:val="00AF7DC7"/>
    <w:rsid w:val="00B004E9"/>
    <w:rsid w:val="00B0076A"/>
    <w:rsid w:val="00B01298"/>
    <w:rsid w:val="00B013B9"/>
    <w:rsid w:val="00B01CBE"/>
    <w:rsid w:val="00B03905"/>
    <w:rsid w:val="00B03FFE"/>
    <w:rsid w:val="00B0401B"/>
    <w:rsid w:val="00B045EA"/>
    <w:rsid w:val="00B04D8F"/>
    <w:rsid w:val="00B05E13"/>
    <w:rsid w:val="00B06413"/>
    <w:rsid w:val="00B06690"/>
    <w:rsid w:val="00B06859"/>
    <w:rsid w:val="00B06D75"/>
    <w:rsid w:val="00B070FA"/>
    <w:rsid w:val="00B07198"/>
    <w:rsid w:val="00B0720E"/>
    <w:rsid w:val="00B0779F"/>
    <w:rsid w:val="00B07BFE"/>
    <w:rsid w:val="00B105CC"/>
    <w:rsid w:val="00B1060C"/>
    <w:rsid w:val="00B10618"/>
    <w:rsid w:val="00B107D5"/>
    <w:rsid w:val="00B10D0E"/>
    <w:rsid w:val="00B10E1A"/>
    <w:rsid w:val="00B10F80"/>
    <w:rsid w:val="00B115D9"/>
    <w:rsid w:val="00B11A96"/>
    <w:rsid w:val="00B123F8"/>
    <w:rsid w:val="00B12DDF"/>
    <w:rsid w:val="00B131E3"/>
    <w:rsid w:val="00B132A7"/>
    <w:rsid w:val="00B134D9"/>
    <w:rsid w:val="00B13854"/>
    <w:rsid w:val="00B13FAF"/>
    <w:rsid w:val="00B142AF"/>
    <w:rsid w:val="00B154A3"/>
    <w:rsid w:val="00B16288"/>
    <w:rsid w:val="00B163E1"/>
    <w:rsid w:val="00B1777A"/>
    <w:rsid w:val="00B178C1"/>
    <w:rsid w:val="00B17986"/>
    <w:rsid w:val="00B21411"/>
    <w:rsid w:val="00B219DD"/>
    <w:rsid w:val="00B222E9"/>
    <w:rsid w:val="00B22AD8"/>
    <w:rsid w:val="00B22C0E"/>
    <w:rsid w:val="00B22E01"/>
    <w:rsid w:val="00B2324F"/>
    <w:rsid w:val="00B235B3"/>
    <w:rsid w:val="00B23912"/>
    <w:rsid w:val="00B23A82"/>
    <w:rsid w:val="00B259F4"/>
    <w:rsid w:val="00B25DE8"/>
    <w:rsid w:val="00B263C6"/>
    <w:rsid w:val="00B269F6"/>
    <w:rsid w:val="00B26C0F"/>
    <w:rsid w:val="00B26EA1"/>
    <w:rsid w:val="00B27049"/>
    <w:rsid w:val="00B27905"/>
    <w:rsid w:val="00B30457"/>
    <w:rsid w:val="00B307EF"/>
    <w:rsid w:val="00B31235"/>
    <w:rsid w:val="00B316B3"/>
    <w:rsid w:val="00B3270B"/>
    <w:rsid w:val="00B33157"/>
    <w:rsid w:val="00B336F6"/>
    <w:rsid w:val="00B343A0"/>
    <w:rsid w:val="00B34631"/>
    <w:rsid w:val="00B34F55"/>
    <w:rsid w:val="00B35555"/>
    <w:rsid w:val="00B35719"/>
    <w:rsid w:val="00B357E8"/>
    <w:rsid w:val="00B35C51"/>
    <w:rsid w:val="00B35D8F"/>
    <w:rsid w:val="00B361CC"/>
    <w:rsid w:val="00B36402"/>
    <w:rsid w:val="00B36518"/>
    <w:rsid w:val="00B36532"/>
    <w:rsid w:val="00B36643"/>
    <w:rsid w:val="00B36686"/>
    <w:rsid w:val="00B36F17"/>
    <w:rsid w:val="00B372F2"/>
    <w:rsid w:val="00B37783"/>
    <w:rsid w:val="00B37ABD"/>
    <w:rsid w:val="00B4034E"/>
    <w:rsid w:val="00B40717"/>
    <w:rsid w:val="00B408FF"/>
    <w:rsid w:val="00B40921"/>
    <w:rsid w:val="00B40CCE"/>
    <w:rsid w:val="00B41395"/>
    <w:rsid w:val="00B42C2B"/>
    <w:rsid w:val="00B43345"/>
    <w:rsid w:val="00B435E1"/>
    <w:rsid w:val="00B43DB4"/>
    <w:rsid w:val="00B44414"/>
    <w:rsid w:val="00B44A10"/>
    <w:rsid w:val="00B44C59"/>
    <w:rsid w:val="00B45740"/>
    <w:rsid w:val="00B5007B"/>
    <w:rsid w:val="00B511E2"/>
    <w:rsid w:val="00B5153F"/>
    <w:rsid w:val="00B51568"/>
    <w:rsid w:val="00B51B39"/>
    <w:rsid w:val="00B52B13"/>
    <w:rsid w:val="00B5326D"/>
    <w:rsid w:val="00B54325"/>
    <w:rsid w:val="00B54BA5"/>
    <w:rsid w:val="00B54D07"/>
    <w:rsid w:val="00B55076"/>
    <w:rsid w:val="00B56B52"/>
    <w:rsid w:val="00B56D46"/>
    <w:rsid w:val="00B57156"/>
    <w:rsid w:val="00B5776A"/>
    <w:rsid w:val="00B57A85"/>
    <w:rsid w:val="00B57DE0"/>
    <w:rsid w:val="00B60297"/>
    <w:rsid w:val="00B60490"/>
    <w:rsid w:val="00B60857"/>
    <w:rsid w:val="00B612E8"/>
    <w:rsid w:val="00B61B2F"/>
    <w:rsid w:val="00B62730"/>
    <w:rsid w:val="00B6274C"/>
    <w:rsid w:val="00B62AE6"/>
    <w:rsid w:val="00B62E3F"/>
    <w:rsid w:val="00B630F3"/>
    <w:rsid w:val="00B634E8"/>
    <w:rsid w:val="00B64A63"/>
    <w:rsid w:val="00B64CE2"/>
    <w:rsid w:val="00B64F4F"/>
    <w:rsid w:val="00B65DCC"/>
    <w:rsid w:val="00B65EE2"/>
    <w:rsid w:val="00B66C11"/>
    <w:rsid w:val="00B66E8B"/>
    <w:rsid w:val="00B66E8D"/>
    <w:rsid w:val="00B6762E"/>
    <w:rsid w:val="00B67D37"/>
    <w:rsid w:val="00B7052B"/>
    <w:rsid w:val="00B7069F"/>
    <w:rsid w:val="00B719C0"/>
    <w:rsid w:val="00B719DB"/>
    <w:rsid w:val="00B71A54"/>
    <w:rsid w:val="00B71D20"/>
    <w:rsid w:val="00B71E0B"/>
    <w:rsid w:val="00B71E30"/>
    <w:rsid w:val="00B725CB"/>
    <w:rsid w:val="00B72F11"/>
    <w:rsid w:val="00B73586"/>
    <w:rsid w:val="00B73723"/>
    <w:rsid w:val="00B73938"/>
    <w:rsid w:val="00B73F22"/>
    <w:rsid w:val="00B742C3"/>
    <w:rsid w:val="00B74710"/>
    <w:rsid w:val="00B749CE"/>
    <w:rsid w:val="00B74B74"/>
    <w:rsid w:val="00B74DBF"/>
    <w:rsid w:val="00B74FAD"/>
    <w:rsid w:val="00B75343"/>
    <w:rsid w:val="00B753F7"/>
    <w:rsid w:val="00B75771"/>
    <w:rsid w:val="00B76410"/>
    <w:rsid w:val="00B76869"/>
    <w:rsid w:val="00B7688A"/>
    <w:rsid w:val="00B77795"/>
    <w:rsid w:val="00B77905"/>
    <w:rsid w:val="00B77E06"/>
    <w:rsid w:val="00B800F8"/>
    <w:rsid w:val="00B80275"/>
    <w:rsid w:val="00B81395"/>
    <w:rsid w:val="00B8155C"/>
    <w:rsid w:val="00B81644"/>
    <w:rsid w:val="00B81D43"/>
    <w:rsid w:val="00B81EE0"/>
    <w:rsid w:val="00B82331"/>
    <w:rsid w:val="00B82AE9"/>
    <w:rsid w:val="00B833CB"/>
    <w:rsid w:val="00B833FA"/>
    <w:rsid w:val="00B83AC0"/>
    <w:rsid w:val="00B840B5"/>
    <w:rsid w:val="00B842F1"/>
    <w:rsid w:val="00B844A8"/>
    <w:rsid w:val="00B85535"/>
    <w:rsid w:val="00B85D1A"/>
    <w:rsid w:val="00B86C18"/>
    <w:rsid w:val="00B87B45"/>
    <w:rsid w:val="00B90004"/>
    <w:rsid w:val="00B9056A"/>
    <w:rsid w:val="00B907C8"/>
    <w:rsid w:val="00B908D2"/>
    <w:rsid w:val="00B915D7"/>
    <w:rsid w:val="00B91FEC"/>
    <w:rsid w:val="00B92ADC"/>
    <w:rsid w:val="00B92C19"/>
    <w:rsid w:val="00B93155"/>
    <w:rsid w:val="00B932C8"/>
    <w:rsid w:val="00B93F1E"/>
    <w:rsid w:val="00B9484B"/>
    <w:rsid w:val="00B94F76"/>
    <w:rsid w:val="00B95AC5"/>
    <w:rsid w:val="00B95C4B"/>
    <w:rsid w:val="00B95DEA"/>
    <w:rsid w:val="00B95F1D"/>
    <w:rsid w:val="00B96010"/>
    <w:rsid w:val="00B966B0"/>
    <w:rsid w:val="00B97031"/>
    <w:rsid w:val="00B97210"/>
    <w:rsid w:val="00B973F2"/>
    <w:rsid w:val="00B9752B"/>
    <w:rsid w:val="00B97F23"/>
    <w:rsid w:val="00B97F47"/>
    <w:rsid w:val="00BA0037"/>
    <w:rsid w:val="00BA0107"/>
    <w:rsid w:val="00BA0259"/>
    <w:rsid w:val="00BA0DB3"/>
    <w:rsid w:val="00BA1064"/>
    <w:rsid w:val="00BA2D58"/>
    <w:rsid w:val="00BA2ECB"/>
    <w:rsid w:val="00BA2F0F"/>
    <w:rsid w:val="00BA33CF"/>
    <w:rsid w:val="00BA3569"/>
    <w:rsid w:val="00BA3A3A"/>
    <w:rsid w:val="00BA48E8"/>
    <w:rsid w:val="00BA491E"/>
    <w:rsid w:val="00BA537B"/>
    <w:rsid w:val="00BA5EC0"/>
    <w:rsid w:val="00BA618C"/>
    <w:rsid w:val="00BA6689"/>
    <w:rsid w:val="00BA6F8B"/>
    <w:rsid w:val="00BA7280"/>
    <w:rsid w:val="00BA72E0"/>
    <w:rsid w:val="00BA7A88"/>
    <w:rsid w:val="00BA7B3B"/>
    <w:rsid w:val="00BB0373"/>
    <w:rsid w:val="00BB04B2"/>
    <w:rsid w:val="00BB075B"/>
    <w:rsid w:val="00BB093F"/>
    <w:rsid w:val="00BB0E3A"/>
    <w:rsid w:val="00BB11B1"/>
    <w:rsid w:val="00BB121E"/>
    <w:rsid w:val="00BB12A1"/>
    <w:rsid w:val="00BB1A41"/>
    <w:rsid w:val="00BB243A"/>
    <w:rsid w:val="00BB2EE3"/>
    <w:rsid w:val="00BB3193"/>
    <w:rsid w:val="00BB3959"/>
    <w:rsid w:val="00BB3D61"/>
    <w:rsid w:val="00BB3EE8"/>
    <w:rsid w:val="00BB45A6"/>
    <w:rsid w:val="00BB4ACB"/>
    <w:rsid w:val="00BB4C63"/>
    <w:rsid w:val="00BB522D"/>
    <w:rsid w:val="00BB537F"/>
    <w:rsid w:val="00BB61C1"/>
    <w:rsid w:val="00BB644B"/>
    <w:rsid w:val="00BB6687"/>
    <w:rsid w:val="00BB6EA9"/>
    <w:rsid w:val="00BC0604"/>
    <w:rsid w:val="00BC083A"/>
    <w:rsid w:val="00BC08AB"/>
    <w:rsid w:val="00BC172C"/>
    <w:rsid w:val="00BC1E8B"/>
    <w:rsid w:val="00BC1F7A"/>
    <w:rsid w:val="00BC202F"/>
    <w:rsid w:val="00BC34E5"/>
    <w:rsid w:val="00BC3AA7"/>
    <w:rsid w:val="00BC42E2"/>
    <w:rsid w:val="00BC4305"/>
    <w:rsid w:val="00BC4687"/>
    <w:rsid w:val="00BC477A"/>
    <w:rsid w:val="00BC48A5"/>
    <w:rsid w:val="00BC4AE7"/>
    <w:rsid w:val="00BC5707"/>
    <w:rsid w:val="00BC58BA"/>
    <w:rsid w:val="00BC6041"/>
    <w:rsid w:val="00BC6170"/>
    <w:rsid w:val="00BC6317"/>
    <w:rsid w:val="00BC6B7F"/>
    <w:rsid w:val="00BC7B09"/>
    <w:rsid w:val="00BC7D1C"/>
    <w:rsid w:val="00BD01E0"/>
    <w:rsid w:val="00BD0210"/>
    <w:rsid w:val="00BD0510"/>
    <w:rsid w:val="00BD0AFE"/>
    <w:rsid w:val="00BD1190"/>
    <w:rsid w:val="00BD1FC6"/>
    <w:rsid w:val="00BD2310"/>
    <w:rsid w:val="00BD244B"/>
    <w:rsid w:val="00BD382F"/>
    <w:rsid w:val="00BD433C"/>
    <w:rsid w:val="00BD4ADE"/>
    <w:rsid w:val="00BD4D22"/>
    <w:rsid w:val="00BD4DB3"/>
    <w:rsid w:val="00BD4F8B"/>
    <w:rsid w:val="00BD5599"/>
    <w:rsid w:val="00BD56E4"/>
    <w:rsid w:val="00BD59AB"/>
    <w:rsid w:val="00BD5CE7"/>
    <w:rsid w:val="00BD6D8A"/>
    <w:rsid w:val="00BD6EE3"/>
    <w:rsid w:val="00BD724F"/>
    <w:rsid w:val="00BD72EE"/>
    <w:rsid w:val="00BD742C"/>
    <w:rsid w:val="00BD78E4"/>
    <w:rsid w:val="00BD7A06"/>
    <w:rsid w:val="00BE0377"/>
    <w:rsid w:val="00BE0817"/>
    <w:rsid w:val="00BE088A"/>
    <w:rsid w:val="00BE099D"/>
    <w:rsid w:val="00BE0D7B"/>
    <w:rsid w:val="00BE0F86"/>
    <w:rsid w:val="00BE1E8A"/>
    <w:rsid w:val="00BE1EF9"/>
    <w:rsid w:val="00BE266B"/>
    <w:rsid w:val="00BE2FF8"/>
    <w:rsid w:val="00BE30EC"/>
    <w:rsid w:val="00BE44D6"/>
    <w:rsid w:val="00BE45D8"/>
    <w:rsid w:val="00BE4A32"/>
    <w:rsid w:val="00BE4A34"/>
    <w:rsid w:val="00BE4CDE"/>
    <w:rsid w:val="00BE526F"/>
    <w:rsid w:val="00BE532B"/>
    <w:rsid w:val="00BE59C8"/>
    <w:rsid w:val="00BE67ED"/>
    <w:rsid w:val="00BE6BF7"/>
    <w:rsid w:val="00BE75EA"/>
    <w:rsid w:val="00BE7F86"/>
    <w:rsid w:val="00BF0283"/>
    <w:rsid w:val="00BF159E"/>
    <w:rsid w:val="00BF1E97"/>
    <w:rsid w:val="00BF20D4"/>
    <w:rsid w:val="00BF21E5"/>
    <w:rsid w:val="00BF226F"/>
    <w:rsid w:val="00BF23AD"/>
    <w:rsid w:val="00BF2685"/>
    <w:rsid w:val="00BF2B5C"/>
    <w:rsid w:val="00BF2E66"/>
    <w:rsid w:val="00BF3384"/>
    <w:rsid w:val="00BF3541"/>
    <w:rsid w:val="00BF4043"/>
    <w:rsid w:val="00BF483C"/>
    <w:rsid w:val="00BF4ED2"/>
    <w:rsid w:val="00BF50A7"/>
    <w:rsid w:val="00BF50C0"/>
    <w:rsid w:val="00BF5BC0"/>
    <w:rsid w:val="00BF6001"/>
    <w:rsid w:val="00BF69BF"/>
    <w:rsid w:val="00BF7228"/>
    <w:rsid w:val="00BF7A92"/>
    <w:rsid w:val="00BF7DD8"/>
    <w:rsid w:val="00C0137D"/>
    <w:rsid w:val="00C01386"/>
    <w:rsid w:val="00C01A1F"/>
    <w:rsid w:val="00C02100"/>
    <w:rsid w:val="00C028DD"/>
    <w:rsid w:val="00C02B4E"/>
    <w:rsid w:val="00C02E5C"/>
    <w:rsid w:val="00C0383D"/>
    <w:rsid w:val="00C03897"/>
    <w:rsid w:val="00C03AC3"/>
    <w:rsid w:val="00C03F20"/>
    <w:rsid w:val="00C0445E"/>
    <w:rsid w:val="00C049DF"/>
    <w:rsid w:val="00C04C47"/>
    <w:rsid w:val="00C05134"/>
    <w:rsid w:val="00C0570D"/>
    <w:rsid w:val="00C064FC"/>
    <w:rsid w:val="00C06AEC"/>
    <w:rsid w:val="00C06B50"/>
    <w:rsid w:val="00C07240"/>
    <w:rsid w:val="00C07322"/>
    <w:rsid w:val="00C07B15"/>
    <w:rsid w:val="00C07E8A"/>
    <w:rsid w:val="00C104EE"/>
    <w:rsid w:val="00C105E6"/>
    <w:rsid w:val="00C10E76"/>
    <w:rsid w:val="00C11D49"/>
    <w:rsid w:val="00C11EAE"/>
    <w:rsid w:val="00C12A7F"/>
    <w:rsid w:val="00C12D20"/>
    <w:rsid w:val="00C12F80"/>
    <w:rsid w:val="00C133CE"/>
    <w:rsid w:val="00C136AB"/>
    <w:rsid w:val="00C13F2F"/>
    <w:rsid w:val="00C1404A"/>
    <w:rsid w:val="00C14270"/>
    <w:rsid w:val="00C14C72"/>
    <w:rsid w:val="00C15032"/>
    <w:rsid w:val="00C157EC"/>
    <w:rsid w:val="00C15847"/>
    <w:rsid w:val="00C15A27"/>
    <w:rsid w:val="00C15CF2"/>
    <w:rsid w:val="00C161AD"/>
    <w:rsid w:val="00C163CE"/>
    <w:rsid w:val="00C16962"/>
    <w:rsid w:val="00C16BA6"/>
    <w:rsid w:val="00C16FC5"/>
    <w:rsid w:val="00C170FF"/>
    <w:rsid w:val="00C17282"/>
    <w:rsid w:val="00C20072"/>
    <w:rsid w:val="00C205E6"/>
    <w:rsid w:val="00C2063F"/>
    <w:rsid w:val="00C20ABB"/>
    <w:rsid w:val="00C20BA2"/>
    <w:rsid w:val="00C21886"/>
    <w:rsid w:val="00C21D1D"/>
    <w:rsid w:val="00C21F05"/>
    <w:rsid w:val="00C22219"/>
    <w:rsid w:val="00C2265D"/>
    <w:rsid w:val="00C231E0"/>
    <w:rsid w:val="00C23297"/>
    <w:rsid w:val="00C235BC"/>
    <w:rsid w:val="00C237AC"/>
    <w:rsid w:val="00C23E54"/>
    <w:rsid w:val="00C23EDB"/>
    <w:rsid w:val="00C2439C"/>
    <w:rsid w:val="00C243C5"/>
    <w:rsid w:val="00C24449"/>
    <w:rsid w:val="00C24562"/>
    <w:rsid w:val="00C247A0"/>
    <w:rsid w:val="00C24B39"/>
    <w:rsid w:val="00C24FF5"/>
    <w:rsid w:val="00C258BA"/>
    <w:rsid w:val="00C26F7A"/>
    <w:rsid w:val="00C272CA"/>
    <w:rsid w:val="00C2770F"/>
    <w:rsid w:val="00C2772C"/>
    <w:rsid w:val="00C30199"/>
    <w:rsid w:val="00C31004"/>
    <w:rsid w:val="00C3130C"/>
    <w:rsid w:val="00C3168A"/>
    <w:rsid w:val="00C3291A"/>
    <w:rsid w:val="00C32CBA"/>
    <w:rsid w:val="00C334F0"/>
    <w:rsid w:val="00C33841"/>
    <w:rsid w:val="00C3394B"/>
    <w:rsid w:val="00C34FFE"/>
    <w:rsid w:val="00C356B5"/>
    <w:rsid w:val="00C35A81"/>
    <w:rsid w:val="00C35AB7"/>
    <w:rsid w:val="00C35F1F"/>
    <w:rsid w:val="00C3668A"/>
    <w:rsid w:val="00C366C0"/>
    <w:rsid w:val="00C36829"/>
    <w:rsid w:val="00C36A67"/>
    <w:rsid w:val="00C36D65"/>
    <w:rsid w:val="00C36F25"/>
    <w:rsid w:val="00C37F3D"/>
    <w:rsid w:val="00C40541"/>
    <w:rsid w:val="00C407DE"/>
    <w:rsid w:val="00C40B5C"/>
    <w:rsid w:val="00C40B72"/>
    <w:rsid w:val="00C41445"/>
    <w:rsid w:val="00C41D98"/>
    <w:rsid w:val="00C41E85"/>
    <w:rsid w:val="00C42715"/>
    <w:rsid w:val="00C42F98"/>
    <w:rsid w:val="00C4352C"/>
    <w:rsid w:val="00C438DF"/>
    <w:rsid w:val="00C440C4"/>
    <w:rsid w:val="00C4486A"/>
    <w:rsid w:val="00C45380"/>
    <w:rsid w:val="00C45AF3"/>
    <w:rsid w:val="00C45C49"/>
    <w:rsid w:val="00C45DA3"/>
    <w:rsid w:val="00C45E81"/>
    <w:rsid w:val="00C466BC"/>
    <w:rsid w:val="00C467CD"/>
    <w:rsid w:val="00C46FD4"/>
    <w:rsid w:val="00C4747C"/>
    <w:rsid w:val="00C47764"/>
    <w:rsid w:val="00C47A03"/>
    <w:rsid w:val="00C51E6E"/>
    <w:rsid w:val="00C52121"/>
    <w:rsid w:val="00C526AF"/>
    <w:rsid w:val="00C53104"/>
    <w:rsid w:val="00C53112"/>
    <w:rsid w:val="00C532CF"/>
    <w:rsid w:val="00C53558"/>
    <w:rsid w:val="00C53844"/>
    <w:rsid w:val="00C540C5"/>
    <w:rsid w:val="00C54344"/>
    <w:rsid w:val="00C5481A"/>
    <w:rsid w:val="00C55513"/>
    <w:rsid w:val="00C555C6"/>
    <w:rsid w:val="00C55622"/>
    <w:rsid w:val="00C558C8"/>
    <w:rsid w:val="00C559AD"/>
    <w:rsid w:val="00C559FE"/>
    <w:rsid w:val="00C55DA1"/>
    <w:rsid w:val="00C565C2"/>
    <w:rsid w:val="00C56691"/>
    <w:rsid w:val="00C56E39"/>
    <w:rsid w:val="00C5782F"/>
    <w:rsid w:val="00C57FB1"/>
    <w:rsid w:val="00C60ABD"/>
    <w:rsid w:val="00C60B59"/>
    <w:rsid w:val="00C60FD5"/>
    <w:rsid w:val="00C6185E"/>
    <w:rsid w:val="00C61BC2"/>
    <w:rsid w:val="00C61EF8"/>
    <w:rsid w:val="00C61F7D"/>
    <w:rsid w:val="00C623C4"/>
    <w:rsid w:val="00C62CF7"/>
    <w:rsid w:val="00C62D91"/>
    <w:rsid w:val="00C62F36"/>
    <w:rsid w:val="00C62F51"/>
    <w:rsid w:val="00C630F8"/>
    <w:rsid w:val="00C634DA"/>
    <w:rsid w:val="00C643DD"/>
    <w:rsid w:val="00C6560F"/>
    <w:rsid w:val="00C65660"/>
    <w:rsid w:val="00C656A1"/>
    <w:rsid w:val="00C657FA"/>
    <w:rsid w:val="00C65991"/>
    <w:rsid w:val="00C6628A"/>
    <w:rsid w:val="00C66691"/>
    <w:rsid w:val="00C66AF9"/>
    <w:rsid w:val="00C66B6D"/>
    <w:rsid w:val="00C67A6B"/>
    <w:rsid w:val="00C7041B"/>
    <w:rsid w:val="00C70C13"/>
    <w:rsid w:val="00C71CFC"/>
    <w:rsid w:val="00C71F37"/>
    <w:rsid w:val="00C7204C"/>
    <w:rsid w:val="00C7218B"/>
    <w:rsid w:val="00C72288"/>
    <w:rsid w:val="00C72AB5"/>
    <w:rsid w:val="00C72BD2"/>
    <w:rsid w:val="00C73548"/>
    <w:rsid w:val="00C737DF"/>
    <w:rsid w:val="00C73CB3"/>
    <w:rsid w:val="00C7430B"/>
    <w:rsid w:val="00C743AD"/>
    <w:rsid w:val="00C745B3"/>
    <w:rsid w:val="00C747CA"/>
    <w:rsid w:val="00C751CB"/>
    <w:rsid w:val="00C75622"/>
    <w:rsid w:val="00C76258"/>
    <w:rsid w:val="00C7630B"/>
    <w:rsid w:val="00C76364"/>
    <w:rsid w:val="00C76B04"/>
    <w:rsid w:val="00C76F96"/>
    <w:rsid w:val="00C771C8"/>
    <w:rsid w:val="00C7772C"/>
    <w:rsid w:val="00C77B1D"/>
    <w:rsid w:val="00C801D8"/>
    <w:rsid w:val="00C80D3C"/>
    <w:rsid w:val="00C81B17"/>
    <w:rsid w:val="00C82446"/>
    <w:rsid w:val="00C83745"/>
    <w:rsid w:val="00C838D3"/>
    <w:rsid w:val="00C83CFC"/>
    <w:rsid w:val="00C8420C"/>
    <w:rsid w:val="00C85067"/>
    <w:rsid w:val="00C85F0A"/>
    <w:rsid w:val="00C85FE7"/>
    <w:rsid w:val="00C86271"/>
    <w:rsid w:val="00C86456"/>
    <w:rsid w:val="00C86678"/>
    <w:rsid w:val="00C8751C"/>
    <w:rsid w:val="00C87BC9"/>
    <w:rsid w:val="00C9080E"/>
    <w:rsid w:val="00C913C5"/>
    <w:rsid w:val="00C916D4"/>
    <w:rsid w:val="00C9182C"/>
    <w:rsid w:val="00C91B2B"/>
    <w:rsid w:val="00C91C93"/>
    <w:rsid w:val="00C91F46"/>
    <w:rsid w:val="00C92387"/>
    <w:rsid w:val="00C926B6"/>
    <w:rsid w:val="00C9288A"/>
    <w:rsid w:val="00C92F45"/>
    <w:rsid w:val="00C92FE3"/>
    <w:rsid w:val="00C93081"/>
    <w:rsid w:val="00C930F6"/>
    <w:rsid w:val="00C934BA"/>
    <w:rsid w:val="00C94400"/>
    <w:rsid w:val="00C9471D"/>
    <w:rsid w:val="00C94AA1"/>
    <w:rsid w:val="00C94B36"/>
    <w:rsid w:val="00C94EBD"/>
    <w:rsid w:val="00C95B3B"/>
    <w:rsid w:val="00C95CE2"/>
    <w:rsid w:val="00C95CF2"/>
    <w:rsid w:val="00C9650E"/>
    <w:rsid w:val="00C968AA"/>
    <w:rsid w:val="00C96F63"/>
    <w:rsid w:val="00C97A6B"/>
    <w:rsid w:val="00C97BFD"/>
    <w:rsid w:val="00C97E73"/>
    <w:rsid w:val="00CA0490"/>
    <w:rsid w:val="00CA06F3"/>
    <w:rsid w:val="00CA0748"/>
    <w:rsid w:val="00CA079D"/>
    <w:rsid w:val="00CA0B59"/>
    <w:rsid w:val="00CA10AE"/>
    <w:rsid w:val="00CA10F4"/>
    <w:rsid w:val="00CA1A05"/>
    <w:rsid w:val="00CA287C"/>
    <w:rsid w:val="00CA302B"/>
    <w:rsid w:val="00CA3233"/>
    <w:rsid w:val="00CA430D"/>
    <w:rsid w:val="00CA48A2"/>
    <w:rsid w:val="00CA5075"/>
    <w:rsid w:val="00CA5778"/>
    <w:rsid w:val="00CA5B2D"/>
    <w:rsid w:val="00CA5D78"/>
    <w:rsid w:val="00CA67B4"/>
    <w:rsid w:val="00CA6AE3"/>
    <w:rsid w:val="00CA710E"/>
    <w:rsid w:val="00CA7573"/>
    <w:rsid w:val="00CB007B"/>
    <w:rsid w:val="00CB0337"/>
    <w:rsid w:val="00CB0639"/>
    <w:rsid w:val="00CB1997"/>
    <w:rsid w:val="00CB2235"/>
    <w:rsid w:val="00CB28AD"/>
    <w:rsid w:val="00CB2FB1"/>
    <w:rsid w:val="00CB3608"/>
    <w:rsid w:val="00CB416A"/>
    <w:rsid w:val="00CB5313"/>
    <w:rsid w:val="00CB56B3"/>
    <w:rsid w:val="00CB5BB4"/>
    <w:rsid w:val="00CB5E47"/>
    <w:rsid w:val="00CB5F67"/>
    <w:rsid w:val="00CB6403"/>
    <w:rsid w:val="00CB67A8"/>
    <w:rsid w:val="00CB67DD"/>
    <w:rsid w:val="00CB72EC"/>
    <w:rsid w:val="00CC009A"/>
    <w:rsid w:val="00CC0472"/>
    <w:rsid w:val="00CC05B6"/>
    <w:rsid w:val="00CC0FA7"/>
    <w:rsid w:val="00CC1E7F"/>
    <w:rsid w:val="00CC24F7"/>
    <w:rsid w:val="00CC26BC"/>
    <w:rsid w:val="00CC2F7D"/>
    <w:rsid w:val="00CC386C"/>
    <w:rsid w:val="00CC394B"/>
    <w:rsid w:val="00CC3E82"/>
    <w:rsid w:val="00CC4003"/>
    <w:rsid w:val="00CC42C5"/>
    <w:rsid w:val="00CC4579"/>
    <w:rsid w:val="00CC48C2"/>
    <w:rsid w:val="00CC4C21"/>
    <w:rsid w:val="00CC55AD"/>
    <w:rsid w:val="00CC646A"/>
    <w:rsid w:val="00CC69C2"/>
    <w:rsid w:val="00CC69DB"/>
    <w:rsid w:val="00CC6B68"/>
    <w:rsid w:val="00CC6EA0"/>
    <w:rsid w:val="00CC6F36"/>
    <w:rsid w:val="00CC74D7"/>
    <w:rsid w:val="00CC79ED"/>
    <w:rsid w:val="00CC7F31"/>
    <w:rsid w:val="00CD0981"/>
    <w:rsid w:val="00CD1214"/>
    <w:rsid w:val="00CD164D"/>
    <w:rsid w:val="00CD1658"/>
    <w:rsid w:val="00CD1B81"/>
    <w:rsid w:val="00CD250F"/>
    <w:rsid w:val="00CD3492"/>
    <w:rsid w:val="00CD3949"/>
    <w:rsid w:val="00CD3AB0"/>
    <w:rsid w:val="00CD3BD5"/>
    <w:rsid w:val="00CD422F"/>
    <w:rsid w:val="00CD44F3"/>
    <w:rsid w:val="00CD47A9"/>
    <w:rsid w:val="00CD4F0B"/>
    <w:rsid w:val="00CD52B5"/>
    <w:rsid w:val="00CD5543"/>
    <w:rsid w:val="00CD5A37"/>
    <w:rsid w:val="00CD616D"/>
    <w:rsid w:val="00CD6857"/>
    <w:rsid w:val="00CD6E3D"/>
    <w:rsid w:val="00CD7AA1"/>
    <w:rsid w:val="00CD7CB9"/>
    <w:rsid w:val="00CD7FF2"/>
    <w:rsid w:val="00CE015E"/>
    <w:rsid w:val="00CE0333"/>
    <w:rsid w:val="00CE075E"/>
    <w:rsid w:val="00CE2E8D"/>
    <w:rsid w:val="00CE3222"/>
    <w:rsid w:val="00CE3229"/>
    <w:rsid w:val="00CE3C84"/>
    <w:rsid w:val="00CE3E9C"/>
    <w:rsid w:val="00CE4911"/>
    <w:rsid w:val="00CE4D38"/>
    <w:rsid w:val="00CE55B9"/>
    <w:rsid w:val="00CE57B1"/>
    <w:rsid w:val="00CE5EFC"/>
    <w:rsid w:val="00CE6EF3"/>
    <w:rsid w:val="00CE707C"/>
    <w:rsid w:val="00CE7230"/>
    <w:rsid w:val="00CE742D"/>
    <w:rsid w:val="00CE7484"/>
    <w:rsid w:val="00CE75F7"/>
    <w:rsid w:val="00CE7696"/>
    <w:rsid w:val="00CE7C93"/>
    <w:rsid w:val="00CF05BA"/>
    <w:rsid w:val="00CF0BD7"/>
    <w:rsid w:val="00CF0EAE"/>
    <w:rsid w:val="00CF1A66"/>
    <w:rsid w:val="00CF20BC"/>
    <w:rsid w:val="00CF21A8"/>
    <w:rsid w:val="00CF254F"/>
    <w:rsid w:val="00CF255E"/>
    <w:rsid w:val="00CF2AA7"/>
    <w:rsid w:val="00CF2C01"/>
    <w:rsid w:val="00CF2D73"/>
    <w:rsid w:val="00CF2FD7"/>
    <w:rsid w:val="00CF39C6"/>
    <w:rsid w:val="00CF4061"/>
    <w:rsid w:val="00CF5783"/>
    <w:rsid w:val="00CF651D"/>
    <w:rsid w:val="00CF65EC"/>
    <w:rsid w:val="00CF6819"/>
    <w:rsid w:val="00CF6C94"/>
    <w:rsid w:val="00CF7734"/>
    <w:rsid w:val="00D00326"/>
    <w:rsid w:val="00D00608"/>
    <w:rsid w:val="00D016F8"/>
    <w:rsid w:val="00D01A53"/>
    <w:rsid w:val="00D01EE5"/>
    <w:rsid w:val="00D02151"/>
    <w:rsid w:val="00D02C41"/>
    <w:rsid w:val="00D02FEB"/>
    <w:rsid w:val="00D0321E"/>
    <w:rsid w:val="00D03902"/>
    <w:rsid w:val="00D04C53"/>
    <w:rsid w:val="00D0523F"/>
    <w:rsid w:val="00D05BD7"/>
    <w:rsid w:val="00D05CD7"/>
    <w:rsid w:val="00D06A39"/>
    <w:rsid w:val="00D06F98"/>
    <w:rsid w:val="00D0756C"/>
    <w:rsid w:val="00D07A81"/>
    <w:rsid w:val="00D07DFE"/>
    <w:rsid w:val="00D100D8"/>
    <w:rsid w:val="00D104F3"/>
    <w:rsid w:val="00D105F7"/>
    <w:rsid w:val="00D107A5"/>
    <w:rsid w:val="00D11351"/>
    <w:rsid w:val="00D11476"/>
    <w:rsid w:val="00D118D7"/>
    <w:rsid w:val="00D127EE"/>
    <w:rsid w:val="00D12858"/>
    <w:rsid w:val="00D12ED9"/>
    <w:rsid w:val="00D12FE7"/>
    <w:rsid w:val="00D1385A"/>
    <w:rsid w:val="00D13A5F"/>
    <w:rsid w:val="00D13CBA"/>
    <w:rsid w:val="00D13DCC"/>
    <w:rsid w:val="00D1455E"/>
    <w:rsid w:val="00D14A51"/>
    <w:rsid w:val="00D14A90"/>
    <w:rsid w:val="00D14E20"/>
    <w:rsid w:val="00D153CD"/>
    <w:rsid w:val="00D1591A"/>
    <w:rsid w:val="00D16152"/>
    <w:rsid w:val="00D165EF"/>
    <w:rsid w:val="00D16A6B"/>
    <w:rsid w:val="00D1729E"/>
    <w:rsid w:val="00D17806"/>
    <w:rsid w:val="00D20860"/>
    <w:rsid w:val="00D216B7"/>
    <w:rsid w:val="00D21A8E"/>
    <w:rsid w:val="00D21BBD"/>
    <w:rsid w:val="00D21EDA"/>
    <w:rsid w:val="00D21F26"/>
    <w:rsid w:val="00D21F58"/>
    <w:rsid w:val="00D22047"/>
    <w:rsid w:val="00D22112"/>
    <w:rsid w:val="00D237A4"/>
    <w:rsid w:val="00D24EBE"/>
    <w:rsid w:val="00D252EA"/>
    <w:rsid w:val="00D2600D"/>
    <w:rsid w:val="00D26113"/>
    <w:rsid w:val="00D263F2"/>
    <w:rsid w:val="00D2712D"/>
    <w:rsid w:val="00D276DB"/>
    <w:rsid w:val="00D302B4"/>
    <w:rsid w:val="00D30377"/>
    <w:rsid w:val="00D305B8"/>
    <w:rsid w:val="00D30675"/>
    <w:rsid w:val="00D306BA"/>
    <w:rsid w:val="00D309C3"/>
    <w:rsid w:val="00D309F3"/>
    <w:rsid w:val="00D30E2E"/>
    <w:rsid w:val="00D30F6B"/>
    <w:rsid w:val="00D31204"/>
    <w:rsid w:val="00D31D8E"/>
    <w:rsid w:val="00D31ECE"/>
    <w:rsid w:val="00D330A8"/>
    <w:rsid w:val="00D33968"/>
    <w:rsid w:val="00D33A1C"/>
    <w:rsid w:val="00D33D2D"/>
    <w:rsid w:val="00D33FB2"/>
    <w:rsid w:val="00D34036"/>
    <w:rsid w:val="00D3478D"/>
    <w:rsid w:val="00D34BE6"/>
    <w:rsid w:val="00D34F71"/>
    <w:rsid w:val="00D354DF"/>
    <w:rsid w:val="00D35965"/>
    <w:rsid w:val="00D35A6C"/>
    <w:rsid w:val="00D35C11"/>
    <w:rsid w:val="00D35E8B"/>
    <w:rsid w:val="00D36DF6"/>
    <w:rsid w:val="00D36E1E"/>
    <w:rsid w:val="00D370FF"/>
    <w:rsid w:val="00D3717A"/>
    <w:rsid w:val="00D3744D"/>
    <w:rsid w:val="00D3766B"/>
    <w:rsid w:val="00D379D4"/>
    <w:rsid w:val="00D37A74"/>
    <w:rsid w:val="00D37E7C"/>
    <w:rsid w:val="00D37EF2"/>
    <w:rsid w:val="00D400C0"/>
    <w:rsid w:val="00D4034B"/>
    <w:rsid w:val="00D40387"/>
    <w:rsid w:val="00D406F4"/>
    <w:rsid w:val="00D4201D"/>
    <w:rsid w:val="00D43BA3"/>
    <w:rsid w:val="00D43FDC"/>
    <w:rsid w:val="00D4459F"/>
    <w:rsid w:val="00D453E2"/>
    <w:rsid w:val="00D45703"/>
    <w:rsid w:val="00D45DCF"/>
    <w:rsid w:val="00D45E1B"/>
    <w:rsid w:val="00D45E98"/>
    <w:rsid w:val="00D45EF1"/>
    <w:rsid w:val="00D464DA"/>
    <w:rsid w:val="00D46790"/>
    <w:rsid w:val="00D4764A"/>
    <w:rsid w:val="00D477CD"/>
    <w:rsid w:val="00D4791E"/>
    <w:rsid w:val="00D47B11"/>
    <w:rsid w:val="00D47C0B"/>
    <w:rsid w:val="00D5004E"/>
    <w:rsid w:val="00D50FE4"/>
    <w:rsid w:val="00D5115E"/>
    <w:rsid w:val="00D51626"/>
    <w:rsid w:val="00D51DBE"/>
    <w:rsid w:val="00D522C0"/>
    <w:rsid w:val="00D52592"/>
    <w:rsid w:val="00D5259A"/>
    <w:rsid w:val="00D52C37"/>
    <w:rsid w:val="00D5328B"/>
    <w:rsid w:val="00D53351"/>
    <w:rsid w:val="00D53831"/>
    <w:rsid w:val="00D53BA2"/>
    <w:rsid w:val="00D53BC2"/>
    <w:rsid w:val="00D53E27"/>
    <w:rsid w:val="00D53E2D"/>
    <w:rsid w:val="00D541C9"/>
    <w:rsid w:val="00D54B25"/>
    <w:rsid w:val="00D55097"/>
    <w:rsid w:val="00D556C5"/>
    <w:rsid w:val="00D55A5B"/>
    <w:rsid w:val="00D55D59"/>
    <w:rsid w:val="00D5631D"/>
    <w:rsid w:val="00D56C6F"/>
    <w:rsid w:val="00D57A86"/>
    <w:rsid w:val="00D607AC"/>
    <w:rsid w:val="00D61020"/>
    <w:rsid w:val="00D61779"/>
    <w:rsid w:val="00D61C33"/>
    <w:rsid w:val="00D6220C"/>
    <w:rsid w:val="00D62C56"/>
    <w:rsid w:val="00D6488B"/>
    <w:rsid w:val="00D648A5"/>
    <w:rsid w:val="00D64A30"/>
    <w:rsid w:val="00D658B7"/>
    <w:rsid w:val="00D65CEC"/>
    <w:rsid w:val="00D65D49"/>
    <w:rsid w:val="00D661B1"/>
    <w:rsid w:val="00D666BA"/>
    <w:rsid w:val="00D67B1D"/>
    <w:rsid w:val="00D67BE2"/>
    <w:rsid w:val="00D67F49"/>
    <w:rsid w:val="00D70ACE"/>
    <w:rsid w:val="00D72978"/>
    <w:rsid w:val="00D74A67"/>
    <w:rsid w:val="00D74AB5"/>
    <w:rsid w:val="00D74D08"/>
    <w:rsid w:val="00D75373"/>
    <w:rsid w:val="00D75661"/>
    <w:rsid w:val="00D7593B"/>
    <w:rsid w:val="00D75E3F"/>
    <w:rsid w:val="00D75F67"/>
    <w:rsid w:val="00D76348"/>
    <w:rsid w:val="00D76CBC"/>
    <w:rsid w:val="00D76EA8"/>
    <w:rsid w:val="00D76EB3"/>
    <w:rsid w:val="00D77101"/>
    <w:rsid w:val="00D77698"/>
    <w:rsid w:val="00D77918"/>
    <w:rsid w:val="00D77B3C"/>
    <w:rsid w:val="00D77E39"/>
    <w:rsid w:val="00D80010"/>
    <w:rsid w:val="00D800AE"/>
    <w:rsid w:val="00D80C48"/>
    <w:rsid w:val="00D80CD8"/>
    <w:rsid w:val="00D8153F"/>
    <w:rsid w:val="00D82232"/>
    <w:rsid w:val="00D82421"/>
    <w:rsid w:val="00D82802"/>
    <w:rsid w:val="00D82CC6"/>
    <w:rsid w:val="00D82E51"/>
    <w:rsid w:val="00D8395C"/>
    <w:rsid w:val="00D839DF"/>
    <w:rsid w:val="00D83FC6"/>
    <w:rsid w:val="00D84330"/>
    <w:rsid w:val="00D85236"/>
    <w:rsid w:val="00D858B0"/>
    <w:rsid w:val="00D85E1F"/>
    <w:rsid w:val="00D8654D"/>
    <w:rsid w:val="00D86B68"/>
    <w:rsid w:val="00D87206"/>
    <w:rsid w:val="00D876C4"/>
    <w:rsid w:val="00D87CEF"/>
    <w:rsid w:val="00D87E8B"/>
    <w:rsid w:val="00D911E1"/>
    <w:rsid w:val="00D91DE4"/>
    <w:rsid w:val="00D926A3"/>
    <w:rsid w:val="00D92987"/>
    <w:rsid w:val="00D92C87"/>
    <w:rsid w:val="00D92E51"/>
    <w:rsid w:val="00D930AB"/>
    <w:rsid w:val="00D93CAE"/>
    <w:rsid w:val="00D94096"/>
    <w:rsid w:val="00D943E5"/>
    <w:rsid w:val="00D95657"/>
    <w:rsid w:val="00D959F8"/>
    <w:rsid w:val="00D95B92"/>
    <w:rsid w:val="00D95DA5"/>
    <w:rsid w:val="00D966A5"/>
    <w:rsid w:val="00D967C5"/>
    <w:rsid w:val="00D96D2F"/>
    <w:rsid w:val="00D96ED1"/>
    <w:rsid w:val="00D96FEB"/>
    <w:rsid w:val="00D970DD"/>
    <w:rsid w:val="00D9731F"/>
    <w:rsid w:val="00DA0291"/>
    <w:rsid w:val="00DA06E5"/>
    <w:rsid w:val="00DA0DDE"/>
    <w:rsid w:val="00DA103C"/>
    <w:rsid w:val="00DA14EB"/>
    <w:rsid w:val="00DA1A55"/>
    <w:rsid w:val="00DA29DE"/>
    <w:rsid w:val="00DA31BD"/>
    <w:rsid w:val="00DA3536"/>
    <w:rsid w:val="00DA366C"/>
    <w:rsid w:val="00DA3BC7"/>
    <w:rsid w:val="00DA56FB"/>
    <w:rsid w:val="00DA5845"/>
    <w:rsid w:val="00DA6695"/>
    <w:rsid w:val="00DA694E"/>
    <w:rsid w:val="00DA6B26"/>
    <w:rsid w:val="00DB01D9"/>
    <w:rsid w:val="00DB0270"/>
    <w:rsid w:val="00DB0530"/>
    <w:rsid w:val="00DB0555"/>
    <w:rsid w:val="00DB077E"/>
    <w:rsid w:val="00DB1189"/>
    <w:rsid w:val="00DB17C0"/>
    <w:rsid w:val="00DB1ED3"/>
    <w:rsid w:val="00DB23E3"/>
    <w:rsid w:val="00DB24EB"/>
    <w:rsid w:val="00DB268E"/>
    <w:rsid w:val="00DB3173"/>
    <w:rsid w:val="00DB32E8"/>
    <w:rsid w:val="00DB349F"/>
    <w:rsid w:val="00DB3548"/>
    <w:rsid w:val="00DB3E7E"/>
    <w:rsid w:val="00DB43AD"/>
    <w:rsid w:val="00DB4869"/>
    <w:rsid w:val="00DB5EF8"/>
    <w:rsid w:val="00DB5F21"/>
    <w:rsid w:val="00DB62A1"/>
    <w:rsid w:val="00DB6B10"/>
    <w:rsid w:val="00DC01F2"/>
    <w:rsid w:val="00DC0339"/>
    <w:rsid w:val="00DC0AA4"/>
    <w:rsid w:val="00DC0C66"/>
    <w:rsid w:val="00DC145A"/>
    <w:rsid w:val="00DC1700"/>
    <w:rsid w:val="00DC1B63"/>
    <w:rsid w:val="00DC1E18"/>
    <w:rsid w:val="00DC2523"/>
    <w:rsid w:val="00DC3396"/>
    <w:rsid w:val="00DC351A"/>
    <w:rsid w:val="00DC3AB0"/>
    <w:rsid w:val="00DC4342"/>
    <w:rsid w:val="00DC524F"/>
    <w:rsid w:val="00DC6010"/>
    <w:rsid w:val="00DC65F8"/>
    <w:rsid w:val="00DC668D"/>
    <w:rsid w:val="00DC6A6B"/>
    <w:rsid w:val="00DC777B"/>
    <w:rsid w:val="00DC77DA"/>
    <w:rsid w:val="00DC79DE"/>
    <w:rsid w:val="00DC7D1B"/>
    <w:rsid w:val="00DD12B7"/>
    <w:rsid w:val="00DD1C29"/>
    <w:rsid w:val="00DD1CC8"/>
    <w:rsid w:val="00DD20DC"/>
    <w:rsid w:val="00DD2505"/>
    <w:rsid w:val="00DD280F"/>
    <w:rsid w:val="00DD29FB"/>
    <w:rsid w:val="00DD2C0C"/>
    <w:rsid w:val="00DD33E2"/>
    <w:rsid w:val="00DD3599"/>
    <w:rsid w:val="00DD366C"/>
    <w:rsid w:val="00DD4E57"/>
    <w:rsid w:val="00DD54EF"/>
    <w:rsid w:val="00DD57D0"/>
    <w:rsid w:val="00DD5B15"/>
    <w:rsid w:val="00DD5BE1"/>
    <w:rsid w:val="00DD6234"/>
    <w:rsid w:val="00DD63D1"/>
    <w:rsid w:val="00DD64B9"/>
    <w:rsid w:val="00DD669E"/>
    <w:rsid w:val="00DE0028"/>
    <w:rsid w:val="00DE0158"/>
    <w:rsid w:val="00DE0F0B"/>
    <w:rsid w:val="00DE10F8"/>
    <w:rsid w:val="00DE115B"/>
    <w:rsid w:val="00DE1194"/>
    <w:rsid w:val="00DE1A7A"/>
    <w:rsid w:val="00DE217B"/>
    <w:rsid w:val="00DE2B35"/>
    <w:rsid w:val="00DE2EC7"/>
    <w:rsid w:val="00DE3001"/>
    <w:rsid w:val="00DE3265"/>
    <w:rsid w:val="00DE430B"/>
    <w:rsid w:val="00DE521B"/>
    <w:rsid w:val="00DE52C3"/>
    <w:rsid w:val="00DE53DD"/>
    <w:rsid w:val="00DE54E1"/>
    <w:rsid w:val="00DE59B0"/>
    <w:rsid w:val="00DE5A8D"/>
    <w:rsid w:val="00DE5F94"/>
    <w:rsid w:val="00DE6505"/>
    <w:rsid w:val="00DE66FB"/>
    <w:rsid w:val="00DE73AC"/>
    <w:rsid w:val="00DE74C8"/>
    <w:rsid w:val="00DE7642"/>
    <w:rsid w:val="00DE7F1F"/>
    <w:rsid w:val="00DF06C8"/>
    <w:rsid w:val="00DF0958"/>
    <w:rsid w:val="00DF0DD9"/>
    <w:rsid w:val="00DF104B"/>
    <w:rsid w:val="00DF11DE"/>
    <w:rsid w:val="00DF17D0"/>
    <w:rsid w:val="00DF2886"/>
    <w:rsid w:val="00DF2D2F"/>
    <w:rsid w:val="00DF3A3A"/>
    <w:rsid w:val="00DF3FD6"/>
    <w:rsid w:val="00DF4135"/>
    <w:rsid w:val="00DF5277"/>
    <w:rsid w:val="00DF5F75"/>
    <w:rsid w:val="00DF63CD"/>
    <w:rsid w:val="00DF6CA5"/>
    <w:rsid w:val="00DF6CFF"/>
    <w:rsid w:val="00DF6F07"/>
    <w:rsid w:val="00DF7A27"/>
    <w:rsid w:val="00E00342"/>
    <w:rsid w:val="00E00545"/>
    <w:rsid w:val="00E007B3"/>
    <w:rsid w:val="00E00C42"/>
    <w:rsid w:val="00E00CD0"/>
    <w:rsid w:val="00E011B1"/>
    <w:rsid w:val="00E013BE"/>
    <w:rsid w:val="00E01BEA"/>
    <w:rsid w:val="00E0261C"/>
    <w:rsid w:val="00E0282D"/>
    <w:rsid w:val="00E028ED"/>
    <w:rsid w:val="00E03842"/>
    <w:rsid w:val="00E03EFD"/>
    <w:rsid w:val="00E04377"/>
    <w:rsid w:val="00E04BF7"/>
    <w:rsid w:val="00E05736"/>
    <w:rsid w:val="00E0589F"/>
    <w:rsid w:val="00E05917"/>
    <w:rsid w:val="00E063EE"/>
    <w:rsid w:val="00E064E3"/>
    <w:rsid w:val="00E069AF"/>
    <w:rsid w:val="00E06AE3"/>
    <w:rsid w:val="00E06FE6"/>
    <w:rsid w:val="00E0739D"/>
    <w:rsid w:val="00E0799C"/>
    <w:rsid w:val="00E07B4A"/>
    <w:rsid w:val="00E10896"/>
    <w:rsid w:val="00E109AC"/>
    <w:rsid w:val="00E10D11"/>
    <w:rsid w:val="00E113E8"/>
    <w:rsid w:val="00E11F49"/>
    <w:rsid w:val="00E121F2"/>
    <w:rsid w:val="00E122E0"/>
    <w:rsid w:val="00E124EF"/>
    <w:rsid w:val="00E12664"/>
    <w:rsid w:val="00E128EF"/>
    <w:rsid w:val="00E129B8"/>
    <w:rsid w:val="00E12BEC"/>
    <w:rsid w:val="00E139CE"/>
    <w:rsid w:val="00E13AA2"/>
    <w:rsid w:val="00E13BA4"/>
    <w:rsid w:val="00E144AE"/>
    <w:rsid w:val="00E14574"/>
    <w:rsid w:val="00E14698"/>
    <w:rsid w:val="00E14A16"/>
    <w:rsid w:val="00E15919"/>
    <w:rsid w:val="00E16A99"/>
    <w:rsid w:val="00E16CA5"/>
    <w:rsid w:val="00E16F94"/>
    <w:rsid w:val="00E2003C"/>
    <w:rsid w:val="00E20698"/>
    <w:rsid w:val="00E210DF"/>
    <w:rsid w:val="00E21295"/>
    <w:rsid w:val="00E21D2C"/>
    <w:rsid w:val="00E22469"/>
    <w:rsid w:val="00E252F7"/>
    <w:rsid w:val="00E25ECA"/>
    <w:rsid w:val="00E2624F"/>
    <w:rsid w:val="00E26B19"/>
    <w:rsid w:val="00E26C64"/>
    <w:rsid w:val="00E26E09"/>
    <w:rsid w:val="00E271C8"/>
    <w:rsid w:val="00E27B8A"/>
    <w:rsid w:val="00E30008"/>
    <w:rsid w:val="00E30BAD"/>
    <w:rsid w:val="00E30FB6"/>
    <w:rsid w:val="00E32288"/>
    <w:rsid w:val="00E325AB"/>
    <w:rsid w:val="00E33289"/>
    <w:rsid w:val="00E33BC7"/>
    <w:rsid w:val="00E33BFF"/>
    <w:rsid w:val="00E3435C"/>
    <w:rsid w:val="00E34401"/>
    <w:rsid w:val="00E34A71"/>
    <w:rsid w:val="00E3657F"/>
    <w:rsid w:val="00E36799"/>
    <w:rsid w:val="00E36982"/>
    <w:rsid w:val="00E369BF"/>
    <w:rsid w:val="00E36AF2"/>
    <w:rsid w:val="00E36E52"/>
    <w:rsid w:val="00E36F53"/>
    <w:rsid w:val="00E36F76"/>
    <w:rsid w:val="00E36FFD"/>
    <w:rsid w:val="00E37A07"/>
    <w:rsid w:val="00E407AF"/>
    <w:rsid w:val="00E4192C"/>
    <w:rsid w:val="00E41FE8"/>
    <w:rsid w:val="00E42041"/>
    <w:rsid w:val="00E4205A"/>
    <w:rsid w:val="00E42BCA"/>
    <w:rsid w:val="00E42FE6"/>
    <w:rsid w:val="00E43476"/>
    <w:rsid w:val="00E43924"/>
    <w:rsid w:val="00E44A3A"/>
    <w:rsid w:val="00E44F2C"/>
    <w:rsid w:val="00E452D9"/>
    <w:rsid w:val="00E45413"/>
    <w:rsid w:val="00E45D05"/>
    <w:rsid w:val="00E46CC8"/>
    <w:rsid w:val="00E46E0C"/>
    <w:rsid w:val="00E473B5"/>
    <w:rsid w:val="00E476F7"/>
    <w:rsid w:val="00E477D4"/>
    <w:rsid w:val="00E47D4A"/>
    <w:rsid w:val="00E5057F"/>
    <w:rsid w:val="00E50B94"/>
    <w:rsid w:val="00E5126C"/>
    <w:rsid w:val="00E518A7"/>
    <w:rsid w:val="00E518D8"/>
    <w:rsid w:val="00E51D65"/>
    <w:rsid w:val="00E51F6D"/>
    <w:rsid w:val="00E5239F"/>
    <w:rsid w:val="00E52A8A"/>
    <w:rsid w:val="00E52FBE"/>
    <w:rsid w:val="00E53047"/>
    <w:rsid w:val="00E53120"/>
    <w:rsid w:val="00E53175"/>
    <w:rsid w:val="00E5333E"/>
    <w:rsid w:val="00E53577"/>
    <w:rsid w:val="00E53BA0"/>
    <w:rsid w:val="00E5429F"/>
    <w:rsid w:val="00E5447C"/>
    <w:rsid w:val="00E54605"/>
    <w:rsid w:val="00E54683"/>
    <w:rsid w:val="00E54E04"/>
    <w:rsid w:val="00E54EAA"/>
    <w:rsid w:val="00E5510A"/>
    <w:rsid w:val="00E5524A"/>
    <w:rsid w:val="00E55728"/>
    <w:rsid w:val="00E55B6E"/>
    <w:rsid w:val="00E55DB4"/>
    <w:rsid w:val="00E55E28"/>
    <w:rsid w:val="00E55F4D"/>
    <w:rsid w:val="00E561AB"/>
    <w:rsid w:val="00E561BA"/>
    <w:rsid w:val="00E566C6"/>
    <w:rsid w:val="00E566EF"/>
    <w:rsid w:val="00E56AC8"/>
    <w:rsid w:val="00E57F89"/>
    <w:rsid w:val="00E61032"/>
    <w:rsid w:val="00E61EBC"/>
    <w:rsid w:val="00E624BB"/>
    <w:rsid w:val="00E62F2A"/>
    <w:rsid w:val="00E633A7"/>
    <w:rsid w:val="00E63505"/>
    <w:rsid w:val="00E6391C"/>
    <w:rsid w:val="00E63B4F"/>
    <w:rsid w:val="00E648C1"/>
    <w:rsid w:val="00E649EC"/>
    <w:rsid w:val="00E64B50"/>
    <w:rsid w:val="00E655A5"/>
    <w:rsid w:val="00E65C22"/>
    <w:rsid w:val="00E66654"/>
    <w:rsid w:val="00E66659"/>
    <w:rsid w:val="00E66755"/>
    <w:rsid w:val="00E6693A"/>
    <w:rsid w:val="00E66A55"/>
    <w:rsid w:val="00E670BC"/>
    <w:rsid w:val="00E677A7"/>
    <w:rsid w:val="00E67BAB"/>
    <w:rsid w:val="00E70D07"/>
    <w:rsid w:val="00E71522"/>
    <w:rsid w:val="00E71837"/>
    <w:rsid w:val="00E71D1A"/>
    <w:rsid w:val="00E723F8"/>
    <w:rsid w:val="00E72865"/>
    <w:rsid w:val="00E72880"/>
    <w:rsid w:val="00E72A20"/>
    <w:rsid w:val="00E73B40"/>
    <w:rsid w:val="00E740E1"/>
    <w:rsid w:val="00E744CD"/>
    <w:rsid w:val="00E74AD9"/>
    <w:rsid w:val="00E7504A"/>
    <w:rsid w:val="00E7574F"/>
    <w:rsid w:val="00E75DDE"/>
    <w:rsid w:val="00E7616F"/>
    <w:rsid w:val="00E76347"/>
    <w:rsid w:val="00E76ECF"/>
    <w:rsid w:val="00E76FFF"/>
    <w:rsid w:val="00E772A8"/>
    <w:rsid w:val="00E77956"/>
    <w:rsid w:val="00E77A41"/>
    <w:rsid w:val="00E77BA3"/>
    <w:rsid w:val="00E801B6"/>
    <w:rsid w:val="00E80F13"/>
    <w:rsid w:val="00E8124B"/>
    <w:rsid w:val="00E81765"/>
    <w:rsid w:val="00E81921"/>
    <w:rsid w:val="00E81C6F"/>
    <w:rsid w:val="00E82447"/>
    <w:rsid w:val="00E82890"/>
    <w:rsid w:val="00E828AA"/>
    <w:rsid w:val="00E82AA6"/>
    <w:rsid w:val="00E82BE1"/>
    <w:rsid w:val="00E8375B"/>
    <w:rsid w:val="00E837A4"/>
    <w:rsid w:val="00E83BF1"/>
    <w:rsid w:val="00E84444"/>
    <w:rsid w:val="00E8489E"/>
    <w:rsid w:val="00E84B8D"/>
    <w:rsid w:val="00E84C36"/>
    <w:rsid w:val="00E85053"/>
    <w:rsid w:val="00E85EA6"/>
    <w:rsid w:val="00E86164"/>
    <w:rsid w:val="00E864C5"/>
    <w:rsid w:val="00E86612"/>
    <w:rsid w:val="00E8765F"/>
    <w:rsid w:val="00E87F47"/>
    <w:rsid w:val="00E90892"/>
    <w:rsid w:val="00E90A08"/>
    <w:rsid w:val="00E90B96"/>
    <w:rsid w:val="00E90D0F"/>
    <w:rsid w:val="00E918A5"/>
    <w:rsid w:val="00E91D74"/>
    <w:rsid w:val="00E9255C"/>
    <w:rsid w:val="00E9298E"/>
    <w:rsid w:val="00E9318B"/>
    <w:rsid w:val="00E93588"/>
    <w:rsid w:val="00E936FC"/>
    <w:rsid w:val="00E945C8"/>
    <w:rsid w:val="00E9486A"/>
    <w:rsid w:val="00E94DDA"/>
    <w:rsid w:val="00E95A78"/>
    <w:rsid w:val="00E95D14"/>
    <w:rsid w:val="00E96244"/>
    <w:rsid w:val="00E964E5"/>
    <w:rsid w:val="00E96C8D"/>
    <w:rsid w:val="00E97653"/>
    <w:rsid w:val="00EA01D9"/>
    <w:rsid w:val="00EA06D6"/>
    <w:rsid w:val="00EA0806"/>
    <w:rsid w:val="00EA0B50"/>
    <w:rsid w:val="00EA111F"/>
    <w:rsid w:val="00EA2097"/>
    <w:rsid w:val="00EA271B"/>
    <w:rsid w:val="00EA3F9D"/>
    <w:rsid w:val="00EA42F4"/>
    <w:rsid w:val="00EA47BA"/>
    <w:rsid w:val="00EA4AC0"/>
    <w:rsid w:val="00EA4CF1"/>
    <w:rsid w:val="00EA5227"/>
    <w:rsid w:val="00EA56AD"/>
    <w:rsid w:val="00EA56BB"/>
    <w:rsid w:val="00EA62B3"/>
    <w:rsid w:val="00EA6477"/>
    <w:rsid w:val="00EA6645"/>
    <w:rsid w:val="00EA6B6E"/>
    <w:rsid w:val="00EA752B"/>
    <w:rsid w:val="00EA7583"/>
    <w:rsid w:val="00EA76BE"/>
    <w:rsid w:val="00EA78FC"/>
    <w:rsid w:val="00EB03BE"/>
    <w:rsid w:val="00EB0E6C"/>
    <w:rsid w:val="00EB1CCC"/>
    <w:rsid w:val="00EB24A3"/>
    <w:rsid w:val="00EB2C94"/>
    <w:rsid w:val="00EB2D6B"/>
    <w:rsid w:val="00EB2F00"/>
    <w:rsid w:val="00EB3148"/>
    <w:rsid w:val="00EB321A"/>
    <w:rsid w:val="00EB3EC6"/>
    <w:rsid w:val="00EB3EE2"/>
    <w:rsid w:val="00EB3FBD"/>
    <w:rsid w:val="00EB4144"/>
    <w:rsid w:val="00EB4275"/>
    <w:rsid w:val="00EB42FC"/>
    <w:rsid w:val="00EB4F30"/>
    <w:rsid w:val="00EB5230"/>
    <w:rsid w:val="00EB5C41"/>
    <w:rsid w:val="00EB5FC4"/>
    <w:rsid w:val="00EB61CA"/>
    <w:rsid w:val="00EB69A6"/>
    <w:rsid w:val="00EB6F2C"/>
    <w:rsid w:val="00EB6FAB"/>
    <w:rsid w:val="00EB700F"/>
    <w:rsid w:val="00EB727D"/>
    <w:rsid w:val="00EB7421"/>
    <w:rsid w:val="00EB781A"/>
    <w:rsid w:val="00EC0552"/>
    <w:rsid w:val="00EC0563"/>
    <w:rsid w:val="00EC081F"/>
    <w:rsid w:val="00EC1B20"/>
    <w:rsid w:val="00EC281D"/>
    <w:rsid w:val="00EC2851"/>
    <w:rsid w:val="00EC338D"/>
    <w:rsid w:val="00EC3E4E"/>
    <w:rsid w:val="00EC3FC5"/>
    <w:rsid w:val="00EC4183"/>
    <w:rsid w:val="00EC44A2"/>
    <w:rsid w:val="00EC4834"/>
    <w:rsid w:val="00EC4E27"/>
    <w:rsid w:val="00EC5C85"/>
    <w:rsid w:val="00EC6053"/>
    <w:rsid w:val="00EC61BF"/>
    <w:rsid w:val="00EC6F9F"/>
    <w:rsid w:val="00EC7B9C"/>
    <w:rsid w:val="00EC7DAF"/>
    <w:rsid w:val="00EC7E88"/>
    <w:rsid w:val="00EC7E92"/>
    <w:rsid w:val="00ED0236"/>
    <w:rsid w:val="00ED082A"/>
    <w:rsid w:val="00ED0B04"/>
    <w:rsid w:val="00ED0D79"/>
    <w:rsid w:val="00ED0F29"/>
    <w:rsid w:val="00ED1103"/>
    <w:rsid w:val="00ED11C1"/>
    <w:rsid w:val="00ED159D"/>
    <w:rsid w:val="00ED1AD7"/>
    <w:rsid w:val="00ED1DD4"/>
    <w:rsid w:val="00ED2023"/>
    <w:rsid w:val="00ED2AA7"/>
    <w:rsid w:val="00ED2E9B"/>
    <w:rsid w:val="00ED321D"/>
    <w:rsid w:val="00ED3855"/>
    <w:rsid w:val="00ED43A6"/>
    <w:rsid w:val="00ED4440"/>
    <w:rsid w:val="00ED4A8D"/>
    <w:rsid w:val="00ED52B3"/>
    <w:rsid w:val="00ED58DC"/>
    <w:rsid w:val="00ED5C3E"/>
    <w:rsid w:val="00ED64CE"/>
    <w:rsid w:val="00ED696E"/>
    <w:rsid w:val="00ED6D51"/>
    <w:rsid w:val="00ED6E98"/>
    <w:rsid w:val="00ED6EC6"/>
    <w:rsid w:val="00ED7576"/>
    <w:rsid w:val="00ED7AD9"/>
    <w:rsid w:val="00ED7D2F"/>
    <w:rsid w:val="00EE01CE"/>
    <w:rsid w:val="00EE0245"/>
    <w:rsid w:val="00EE071E"/>
    <w:rsid w:val="00EE08E2"/>
    <w:rsid w:val="00EE1E78"/>
    <w:rsid w:val="00EE245B"/>
    <w:rsid w:val="00EE2CFE"/>
    <w:rsid w:val="00EE2FA6"/>
    <w:rsid w:val="00EE395E"/>
    <w:rsid w:val="00EE3ACB"/>
    <w:rsid w:val="00EE4A5E"/>
    <w:rsid w:val="00EE4D47"/>
    <w:rsid w:val="00EE4FD0"/>
    <w:rsid w:val="00EE5322"/>
    <w:rsid w:val="00EE59E5"/>
    <w:rsid w:val="00EE5D00"/>
    <w:rsid w:val="00EE5FDF"/>
    <w:rsid w:val="00EE6460"/>
    <w:rsid w:val="00EE6EC8"/>
    <w:rsid w:val="00EE73C6"/>
    <w:rsid w:val="00EE771F"/>
    <w:rsid w:val="00EE7885"/>
    <w:rsid w:val="00EE7F16"/>
    <w:rsid w:val="00EF04EB"/>
    <w:rsid w:val="00EF06EC"/>
    <w:rsid w:val="00EF12A7"/>
    <w:rsid w:val="00EF130C"/>
    <w:rsid w:val="00EF19E0"/>
    <w:rsid w:val="00EF278C"/>
    <w:rsid w:val="00EF2850"/>
    <w:rsid w:val="00EF2B82"/>
    <w:rsid w:val="00EF2EC6"/>
    <w:rsid w:val="00EF3688"/>
    <w:rsid w:val="00EF39BA"/>
    <w:rsid w:val="00EF39F3"/>
    <w:rsid w:val="00EF49A3"/>
    <w:rsid w:val="00EF4C07"/>
    <w:rsid w:val="00EF4F54"/>
    <w:rsid w:val="00EF6AA3"/>
    <w:rsid w:val="00EF6BAC"/>
    <w:rsid w:val="00EF6E4B"/>
    <w:rsid w:val="00EF7540"/>
    <w:rsid w:val="00EF78EF"/>
    <w:rsid w:val="00F01655"/>
    <w:rsid w:val="00F01B38"/>
    <w:rsid w:val="00F01E39"/>
    <w:rsid w:val="00F01EA7"/>
    <w:rsid w:val="00F02C7F"/>
    <w:rsid w:val="00F0358D"/>
    <w:rsid w:val="00F03E90"/>
    <w:rsid w:val="00F03F8B"/>
    <w:rsid w:val="00F0417C"/>
    <w:rsid w:val="00F04434"/>
    <w:rsid w:val="00F04691"/>
    <w:rsid w:val="00F04822"/>
    <w:rsid w:val="00F05745"/>
    <w:rsid w:val="00F062B2"/>
    <w:rsid w:val="00F063F2"/>
    <w:rsid w:val="00F068C5"/>
    <w:rsid w:val="00F06BCE"/>
    <w:rsid w:val="00F0768E"/>
    <w:rsid w:val="00F105A1"/>
    <w:rsid w:val="00F1068E"/>
    <w:rsid w:val="00F110A2"/>
    <w:rsid w:val="00F114CE"/>
    <w:rsid w:val="00F114F8"/>
    <w:rsid w:val="00F11699"/>
    <w:rsid w:val="00F11D90"/>
    <w:rsid w:val="00F1265B"/>
    <w:rsid w:val="00F12AD5"/>
    <w:rsid w:val="00F12B7D"/>
    <w:rsid w:val="00F130D6"/>
    <w:rsid w:val="00F1322F"/>
    <w:rsid w:val="00F13D29"/>
    <w:rsid w:val="00F13EFF"/>
    <w:rsid w:val="00F15134"/>
    <w:rsid w:val="00F15437"/>
    <w:rsid w:val="00F158CC"/>
    <w:rsid w:val="00F15ADA"/>
    <w:rsid w:val="00F15EA0"/>
    <w:rsid w:val="00F15FDE"/>
    <w:rsid w:val="00F16283"/>
    <w:rsid w:val="00F1667E"/>
    <w:rsid w:val="00F17606"/>
    <w:rsid w:val="00F17809"/>
    <w:rsid w:val="00F204E7"/>
    <w:rsid w:val="00F20547"/>
    <w:rsid w:val="00F20785"/>
    <w:rsid w:val="00F20824"/>
    <w:rsid w:val="00F20D94"/>
    <w:rsid w:val="00F21667"/>
    <w:rsid w:val="00F21D12"/>
    <w:rsid w:val="00F22D27"/>
    <w:rsid w:val="00F22EAF"/>
    <w:rsid w:val="00F236E2"/>
    <w:rsid w:val="00F237E8"/>
    <w:rsid w:val="00F24594"/>
    <w:rsid w:val="00F24A87"/>
    <w:rsid w:val="00F24CFB"/>
    <w:rsid w:val="00F24EDD"/>
    <w:rsid w:val="00F25BB8"/>
    <w:rsid w:val="00F25F24"/>
    <w:rsid w:val="00F26091"/>
    <w:rsid w:val="00F273E8"/>
    <w:rsid w:val="00F2765C"/>
    <w:rsid w:val="00F279F4"/>
    <w:rsid w:val="00F27E40"/>
    <w:rsid w:val="00F3045D"/>
    <w:rsid w:val="00F3051E"/>
    <w:rsid w:val="00F30A4B"/>
    <w:rsid w:val="00F30DC9"/>
    <w:rsid w:val="00F312FE"/>
    <w:rsid w:val="00F318A8"/>
    <w:rsid w:val="00F32240"/>
    <w:rsid w:val="00F3232D"/>
    <w:rsid w:val="00F32523"/>
    <w:rsid w:val="00F32586"/>
    <w:rsid w:val="00F3348E"/>
    <w:rsid w:val="00F337C8"/>
    <w:rsid w:val="00F33B55"/>
    <w:rsid w:val="00F341CA"/>
    <w:rsid w:val="00F345CA"/>
    <w:rsid w:val="00F35106"/>
    <w:rsid w:val="00F3517D"/>
    <w:rsid w:val="00F35192"/>
    <w:rsid w:val="00F35390"/>
    <w:rsid w:val="00F35775"/>
    <w:rsid w:val="00F3585C"/>
    <w:rsid w:val="00F35BEE"/>
    <w:rsid w:val="00F36233"/>
    <w:rsid w:val="00F36DAE"/>
    <w:rsid w:val="00F36EA1"/>
    <w:rsid w:val="00F3754D"/>
    <w:rsid w:val="00F37F34"/>
    <w:rsid w:val="00F4019A"/>
    <w:rsid w:val="00F40870"/>
    <w:rsid w:val="00F41010"/>
    <w:rsid w:val="00F412AE"/>
    <w:rsid w:val="00F414F2"/>
    <w:rsid w:val="00F415CC"/>
    <w:rsid w:val="00F42785"/>
    <w:rsid w:val="00F42C26"/>
    <w:rsid w:val="00F43B85"/>
    <w:rsid w:val="00F43DBC"/>
    <w:rsid w:val="00F4503C"/>
    <w:rsid w:val="00F459E6"/>
    <w:rsid w:val="00F46448"/>
    <w:rsid w:val="00F46B36"/>
    <w:rsid w:val="00F479B1"/>
    <w:rsid w:val="00F47B12"/>
    <w:rsid w:val="00F47E1C"/>
    <w:rsid w:val="00F509EE"/>
    <w:rsid w:val="00F510E7"/>
    <w:rsid w:val="00F51799"/>
    <w:rsid w:val="00F517BB"/>
    <w:rsid w:val="00F51932"/>
    <w:rsid w:val="00F52214"/>
    <w:rsid w:val="00F52996"/>
    <w:rsid w:val="00F53108"/>
    <w:rsid w:val="00F5356B"/>
    <w:rsid w:val="00F5365D"/>
    <w:rsid w:val="00F53981"/>
    <w:rsid w:val="00F53B38"/>
    <w:rsid w:val="00F53BF5"/>
    <w:rsid w:val="00F53F87"/>
    <w:rsid w:val="00F541E0"/>
    <w:rsid w:val="00F5482D"/>
    <w:rsid w:val="00F54A72"/>
    <w:rsid w:val="00F54FD5"/>
    <w:rsid w:val="00F55571"/>
    <w:rsid w:val="00F55595"/>
    <w:rsid w:val="00F5591E"/>
    <w:rsid w:val="00F55C05"/>
    <w:rsid w:val="00F568C4"/>
    <w:rsid w:val="00F56E87"/>
    <w:rsid w:val="00F5757D"/>
    <w:rsid w:val="00F57719"/>
    <w:rsid w:val="00F57B43"/>
    <w:rsid w:val="00F606A1"/>
    <w:rsid w:val="00F60F1F"/>
    <w:rsid w:val="00F610E8"/>
    <w:rsid w:val="00F61129"/>
    <w:rsid w:val="00F6168B"/>
    <w:rsid w:val="00F61977"/>
    <w:rsid w:val="00F61E47"/>
    <w:rsid w:val="00F622AC"/>
    <w:rsid w:val="00F62B8C"/>
    <w:rsid w:val="00F63608"/>
    <w:rsid w:val="00F6533A"/>
    <w:rsid w:val="00F656F4"/>
    <w:rsid w:val="00F6585C"/>
    <w:rsid w:val="00F65A4F"/>
    <w:rsid w:val="00F6661F"/>
    <w:rsid w:val="00F67127"/>
    <w:rsid w:val="00F67206"/>
    <w:rsid w:val="00F67535"/>
    <w:rsid w:val="00F70040"/>
    <w:rsid w:val="00F711A0"/>
    <w:rsid w:val="00F71B30"/>
    <w:rsid w:val="00F71BE9"/>
    <w:rsid w:val="00F71F53"/>
    <w:rsid w:val="00F71F78"/>
    <w:rsid w:val="00F72A72"/>
    <w:rsid w:val="00F73388"/>
    <w:rsid w:val="00F733B0"/>
    <w:rsid w:val="00F734BC"/>
    <w:rsid w:val="00F739C1"/>
    <w:rsid w:val="00F739EC"/>
    <w:rsid w:val="00F73D7C"/>
    <w:rsid w:val="00F73F2F"/>
    <w:rsid w:val="00F74095"/>
    <w:rsid w:val="00F74307"/>
    <w:rsid w:val="00F7445B"/>
    <w:rsid w:val="00F75014"/>
    <w:rsid w:val="00F7525E"/>
    <w:rsid w:val="00F75A7B"/>
    <w:rsid w:val="00F75D23"/>
    <w:rsid w:val="00F75D42"/>
    <w:rsid w:val="00F76738"/>
    <w:rsid w:val="00F768C7"/>
    <w:rsid w:val="00F77BAB"/>
    <w:rsid w:val="00F804D3"/>
    <w:rsid w:val="00F80A4C"/>
    <w:rsid w:val="00F8154C"/>
    <w:rsid w:val="00F8197F"/>
    <w:rsid w:val="00F8225C"/>
    <w:rsid w:val="00F83380"/>
    <w:rsid w:val="00F83FC8"/>
    <w:rsid w:val="00F840DB"/>
    <w:rsid w:val="00F84497"/>
    <w:rsid w:val="00F85535"/>
    <w:rsid w:val="00F85711"/>
    <w:rsid w:val="00F86B99"/>
    <w:rsid w:val="00F8743D"/>
    <w:rsid w:val="00F87981"/>
    <w:rsid w:val="00F909C4"/>
    <w:rsid w:val="00F90BC4"/>
    <w:rsid w:val="00F90C42"/>
    <w:rsid w:val="00F90C57"/>
    <w:rsid w:val="00F91147"/>
    <w:rsid w:val="00F9221C"/>
    <w:rsid w:val="00F92523"/>
    <w:rsid w:val="00F9287E"/>
    <w:rsid w:val="00F92A6E"/>
    <w:rsid w:val="00F92C2B"/>
    <w:rsid w:val="00F9382B"/>
    <w:rsid w:val="00F9521C"/>
    <w:rsid w:val="00F966E7"/>
    <w:rsid w:val="00F9718B"/>
    <w:rsid w:val="00F97300"/>
    <w:rsid w:val="00F97A40"/>
    <w:rsid w:val="00F97A69"/>
    <w:rsid w:val="00FA1484"/>
    <w:rsid w:val="00FA1712"/>
    <w:rsid w:val="00FA17AB"/>
    <w:rsid w:val="00FA2045"/>
    <w:rsid w:val="00FA275A"/>
    <w:rsid w:val="00FA291A"/>
    <w:rsid w:val="00FA3B2B"/>
    <w:rsid w:val="00FA3D72"/>
    <w:rsid w:val="00FA42B9"/>
    <w:rsid w:val="00FA4382"/>
    <w:rsid w:val="00FA4B65"/>
    <w:rsid w:val="00FA4FD6"/>
    <w:rsid w:val="00FA51C6"/>
    <w:rsid w:val="00FA57A1"/>
    <w:rsid w:val="00FA6513"/>
    <w:rsid w:val="00FA6545"/>
    <w:rsid w:val="00FA6681"/>
    <w:rsid w:val="00FA67F0"/>
    <w:rsid w:val="00FA6DCF"/>
    <w:rsid w:val="00FA6FBD"/>
    <w:rsid w:val="00FA7791"/>
    <w:rsid w:val="00FA7F91"/>
    <w:rsid w:val="00FB03FE"/>
    <w:rsid w:val="00FB0465"/>
    <w:rsid w:val="00FB052A"/>
    <w:rsid w:val="00FB0D1E"/>
    <w:rsid w:val="00FB11CD"/>
    <w:rsid w:val="00FB180B"/>
    <w:rsid w:val="00FB18BB"/>
    <w:rsid w:val="00FB2189"/>
    <w:rsid w:val="00FB23F5"/>
    <w:rsid w:val="00FB23FB"/>
    <w:rsid w:val="00FB33F1"/>
    <w:rsid w:val="00FB3743"/>
    <w:rsid w:val="00FB37FB"/>
    <w:rsid w:val="00FB3901"/>
    <w:rsid w:val="00FB4647"/>
    <w:rsid w:val="00FB4AFB"/>
    <w:rsid w:val="00FB4C35"/>
    <w:rsid w:val="00FB5002"/>
    <w:rsid w:val="00FB5470"/>
    <w:rsid w:val="00FB5B02"/>
    <w:rsid w:val="00FB6033"/>
    <w:rsid w:val="00FB75F6"/>
    <w:rsid w:val="00FB7685"/>
    <w:rsid w:val="00FB7D10"/>
    <w:rsid w:val="00FC0A5B"/>
    <w:rsid w:val="00FC1010"/>
    <w:rsid w:val="00FC1391"/>
    <w:rsid w:val="00FC16B6"/>
    <w:rsid w:val="00FC1B19"/>
    <w:rsid w:val="00FC1CC2"/>
    <w:rsid w:val="00FC2506"/>
    <w:rsid w:val="00FC2802"/>
    <w:rsid w:val="00FC296F"/>
    <w:rsid w:val="00FC29E3"/>
    <w:rsid w:val="00FC2E42"/>
    <w:rsid w:val="00FC36D7"/>
    <w:rsid w:val="00FC4403"/>
    <w:rsid w:val="00FC486E"/>
    <w:rsid w:val="00FC4930"/>
    <w:rsid w:val="00FC4F40"/>
    <w:rsid w:val="00FC5200"/>
    <w:rsid w:val="00FC52AA"/>
    <w:rsid w:val="00FC54B5"/>
    <w:rsid w:val="00FC5574"/>
    <w:rsid w:val="00FC5CCF"/>
    <w:rsid w:val="00FC60B4"/>
    <w:rsid w:val="00FC620A"/>
    <w:rsid w:val="00FC64B4"/>
    <w:rsid w:val="00FC6DC4"/>
    <w:rsid w:val="00FD046B"/>
    <w:rsid w:val="00FD0E1F"/>
    <w:rsid w:val="00FD1246"/>
    <w:rsid w:val="00FD1F47"/>
    <w:rsid w:val="00FD20A1"/>
    <w:rsid w:val="00FD40DC"/>
    <w:rsid w:val="00FD413E"/>
    <w:rsid w:val="00FD496D"/>
    <w:rsid w:val="00FD56B2"/>
    <w:rsid w:val="00FD57D5"/>
    <w:rsid w:val="00FD587A"/>
    <w:rsid w:val="00FD5C84"/>
    <w:rsid w:val="00FD615C"/>
    <w:rsid w:val="00FD61BE"/>
    <w:rsid w:val="00FD6613"/>
    <w:rsid w:val="00FD6E0E"/>
    <w:rsid w:val="00FD6F63"/>
    <w:rsid w:val="00FD6FD3"/>
    <w:rsid w:val="00FD6FF4"/>
    <w:rsid w:val="00FD700C"/>
    <w:rsid w:val="00FD71E3"/>
    <w:rsid w:val="00FD749C"/>
    <w:rsid w:val="00FD7843"/>
    <w:rsid w:val="00FE0708"/>
    <w:rsid w:val="00FE0AFE"/>
    <w:rsid w:val="00FE1F7A"/>
    <w:rsid w:val="00FE22B9"/>
    <w:rsid w:val="00FE2F2E"/>
    <w:rsid w:val="00FE2F70"/>
    <w:rsid w:val="00FE2FEC"/>
    <w:rsid w:val="00FE328E"/>
    <w:rsid w:val="00FE4452"/>
    <w:rsid w:val="00FE4682"/>
    <w:rsid w:val="00FE4740"/>
    <w:rsid w:val="00FE4B5B"/>
    <w:rsid w:val="00FE4D3E"/>
    <w:rsid w:val="00FE4E52"/>
    <w:rsid w:val="00FE5892"/>
    <w:rsid w:val="00FE5A8E"/>
    <w:rsid w:val="00FE6407"/>
    <w:rsid w:val="00FE6B3B"/>
    <w:rsid w:val="00FE7C04"/>
    <w:rsid w:val="00FF06D5"/>
    <w:rsid w:val="00FF086D"/>
    <w:rsid w:val="00FF08B4"/>
    <w:rsid w:val="00FF0CBA"/>
    <w:rsid w:val="00FF0EE2"/>
    <w:rsid w:val="00FF1772"/>
    <w:rsid w:val="00FF19A5"/>
    <w:rsid w:val="00FF2359"/>
    <w:rsid w:val="00FF31B7"/>
    <w:rsid w:val="00FF36D1"/>
    <w:rsid w:val="00FF3A65"/>
    <w:rsid w:val="00FF43F5"/>
    <w:rsid w:val="00FF4492"/>
    <w:rsid w:val="00FF4CBD"/>
    <w:rsid w:val="00FF4E2F"/>
    <w:rsid w:val="00FF534F"/>
    <w:rsid w:val="00FF5B91"/>
    <w:rsid w:val="00FF603F"/>
    <w:rsid w:val="00FF69E7"/>
    <w:rsid w:val="00FF6BA6"/>
    <w:rsid w:val="00FF6C9E"/>
    <w:rsid w:val="00FF6FA4"/>
    <w:rsid w:val="00FF7971"/>
    <w:rsid w:val="00FF7BBD"/>
    <w:rsid w:val="00FF7E2E"/>
    <w:rsid w:val="00FF7F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B6A"/>
  </w:style>
  <w:style w:type="paragraph" w:styleId="1">
    <w:name w:val="heading 1"/>
    <w:basedOn w:val="a"/>
    <w:next w:val="a"/>
    <w:link w:val="10"/>
    <w:uiPriority w:val="99"/>
    <w:qFormat/>
    <w:rsid w:val="008446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7401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5">
    <w:name w:val="heading 5"/>
    <w:basedOn w:val="a"/>
    <w:next w:val="a"/>
    <w:link w:val="50"/>
    <w:uiPriority w:val="9"/>
    <w:unhideWhenUsed/>
    <w:qFormat/>
    <w:rsid w:val="00CE7230"/>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E4392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72033E"/>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A38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caption"/>
    <w:basedOn w:val="a"/>
    <w:next w:val="a"/>
    <w:qFormat/>
    <w:rsid w:val="003C248E"/>
    <w:pPr>
      <w:spacing w:after="0" w:line="240" w:lineRule="auto"/>
      <w:jc w:val="both"/>
    </w:pPr>
    <w:rPr>
      <w:rFonts w:ascii="Times New Roman" w:eastAsia="Times New Roman" w:hAnsi="Times New Roman" w:cs="Times New Roman"/>
      <w:sz w:val="28"/>
      <w:szCs w:val="28"/>
    </w:rPr>
  </w:style>
  <w:style w:type="paragraph" w:customStyle="1" w:styleId="11">
    <w:name w:val="Без интервала1"/>
    <w:link w:val="NoSpacingChar"/>
    <w:qFormat/>
    <w:rsid w:val="003C248E"/>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a0"/>
    <w:link w:val="11"/>
    <w:locked/>
    <w:rsid w:val="003C248E"/>
    <w:rPr>
      <w:rFonts w:ascii="Times New Roman" w:eastAsia="Times New Roman" w:hAnsi="Times New Roman" w:cs="Times New Roman"/>
      <w:sz w:val="24"/>
      <w:szCs w:val="24"/>
      <w:lang w:eastAsia="ru-RU"/>
    </w:rPr>
  </w:style>
  <w:style w:type="paragraph" w:styleId="a5">
    <w:name w:val="Body Text Indent"/>
    <w:basedOn w:val="a"/>
    <w:link w:val="a6"/>
    <w:uiPriority w:val="99"/>
    <w:rsid w:val="003C248E"/>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uiPriority w:val="99"/>
    <w:rsid w:val="003C248E"/>
    <w:rPr>
      <w:rFonts w:ascii="Times New Roman" w:eastAsia="Times New Roman" w:hAnsi="Times New Roman" w:cs="Times New Roman"/>
      <w:sz w:val="24"/>
      <w:szCs w:val="24"/>
      <w:lang w:eastAsia="ru-RU"/>
    </w:rPr>
  </w:style>
  <w:style w:type="character" w:styleId="a7">
    <w:name w:val="Strong"/>
    <w:basedOn w:val="a0"/>
    <w:uiPriority w:val="22"/>
    <w:qFormat/>
    <w:rsid w:val="00BF20D4"/>
    <w:rPr>
      <w:b/>
      <w:bCs/>
    </w:rPr>
  </w:style>
  <w:style w:type="paragraph" w:styleId="a8">
    <w:name w:val="List Paragraph"/>
    <w:basedOn w:val="a"/>
    <w:uiPriority w:val="34"/>
    <w:qFormat/>
    <w:rsid w:val="00D52C37"/>
    <w:pPr>
      <w:ind w:left="720"/>
      <w:contextualSpacing/>
    </w:pPr>
    <w:rPr>
      <w:rFonts w:ascii="Calibri" w:eastAsia="Calibri" w:hAnsi="Calibri" w:cs="Times New Roman"/>
    </w:rPr>
  </w:style>
  <w:style w:type="paragraph" w:styleId="a9">
    <w:name w:val="Plain Text"/>
    <w:basedOn w:val="a"/>
    <w:link w:val="aa"/>
    <w:rsid w:val="0018194D"/>
    <w:pPr>
      <w:spacing w:after="0" w:line="240" w:lineRule="auto"/>
    </w:pPr>
    <w:rPr>
      <w:rFonts w:ascii="Courier New" w:eastAsia="Times New Roman" w:hAnsi="Courier New" w:cs="Courier New"/>
      <w:sz w:val="20"/>
      <w:szCs w:val="20"/>
    </w:rPr>
  </w:style>
  <w:style w:type="character" w:customStyle="1" w:styleId="aa">
    <w:name w:val="Текст Знак"/>
    <w:basedOn w:val="a0"/>
    <w:link w:val="a9"/>
    <w:rsid w:val="0018194D"/>
    <w:rPr>
      <w:rFonts w:ascii="Courier New" w:eastAsia="Times New Roman" w:hAnsi="Courier New" w:cs="Courier New"/>
      <w:sz w:val="20"/>
      <w:szCs w:val="20"/>
      <w:lang w:eastAsia="ru-RU"/>
    </w:rPr>
  </w:style>
  <w:style w:type="paragraph" w:customStyle="1" w:styleId="Standard">
    <w:name w:val="Standard"/>
    <w:uiPriority w:val="99"/>
    <w:rsid w:val="00B23A82"/>
    <w:pPr>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wT6">
    <w:name w:val="wT6"/>
    <w:rsid w:val="00B23A82"/>
    <w:rPr>
      <w:b/>
    </w:rPr>
  </w:style>
  <w:style w:type="character" w:customStyle="1" w:styleId="FontStyle41">
    <w:name w:val="Font Style41"/>
    <w:basedOn w:val="a0"/>
    <w:uiPriority w:val="99"/>
    <w:rsid w:val="00F16283"/>
    <w:rPr>
      <w:rFonts w:ascii="Arial" w:hAnsi="Arial" w:cs="Arial"/>
      <w:b/>
      <w:bCs/>
      <w:sz w:val="16"/>
      <w:szCs w:val="16"/>
    </w:rPr>
  </w:style>
  <w:style w:type="paragraph" w:styleId="ab">
    <w:name w:val="No Spacing"/>
    <w:basedOn w:val="a"/>
    <w:link w:val="ac"/>
    <w:uiPriority w:val="1"/>
    <w:qFormat/>
    <w:rsid w:val="00681015"/>
    <w:pPr>
      <w:spacing w:after="0" w:line="240" w:lineRule="auto"/>
    </w:pPr>
    <w:rPr>
      <w:i/>
      <w:iCs/>
      <w:sz w:val="20"/>
      <w:szCs w:val="20"/>
      <w:lang w:val="en-US" w:bidi="en-US"/>
    </w:rPr>
  </w:style>
  <w:style w:type="paragraph" w:styleId="ad">
    <w:name w:val="Balloon Text"/>
    <w:basedOn w:val="a"/>
    <w:link w:val="ae"/>
    <w:uiPriority w:val="99"/>
    <w:semiHidden/>
    <w:unhideWhenUsed/>
    <w:rsid w:val="00BD6EE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D6EE3"/>
    <w:rPr>
      <w:rFonts w:ascii="Tahoma" w:hAnsi="Tahoma" w:cs="Tahoma"/>
      <w:sz w:val="16"/>
      <w:szCs w:val="16"/>
    </w:rPr>
  </w:style>
  <w:style w:type="paragraph" w:styleId="af">
    <w:name w:val="Normal (Web)"/>
    <w:basedOn w:val="a"/>
    <w:uiPriority w:val="99"/>
    <w:rsid w:val="00BD6E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AB1D75"/>
    <w:rPr>
      <w:rFonts w:ascii="Times New Roman" w:hAnsi="Times New Roman" w:cs="Times New Roman" w:hint="default"/>
    </w:rPr>
  </w:style>
  <w:style w:type="paragraph" w:styleId="21">
    <w:name w:val="Body Text 2"/>
    <w:basedOn w:val="a"/>
    <w:link w:val="22"/>
    <w:uiPriority w:val="99"/>
    <w:unhideWhenUsed/>
    <w:rsid w:val="00392D48"/>
    <w:pPr>
      <w:spacing w:after="120" w:line="480" w:lineRule="auto"/>
    </w:pPr>
  </w:style>
  <w:style w:type="character" w:customStyle="1" w:styleId="22">
    <w:name w:val="Основной текст 2 Знак"/>
    <w:basedOn w:val="a0"/>
    <w:link w:val="21"/>
    <w:uiPriority w:val="99"/>
    <w:rsid w:val="00392D48"/>
  </w:style>
  <w:style w:type="paragraph" w:customStyle="1" w:styleId="af0">
    <w:name w:val="Содержимое таблицы"/>
    <w:basedOn w:val="a"/>
    <w:uiPriority w:val="99"/>
    <w:rsid w:val="00577097"/>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
    <w:rsid w:val="0067401F"/>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9"/>
    <w:rsid w:val="0084462B"/>
    <w:rPr>
      <w:rFonts w:asciiTheme="majorHAnsi" w:eastAsiaTheme="majorEastAsia" w:hAnsiTheme="majorHAnsi" w:cstheme="majorBidi"/>
      <w:b/>
      <w:bCs/>
      <w:color w:val="365F91" w:themeColor="accent1" w:themeShade="BF"/>
      <w:sz w:val="28"/>
      <w:szCs w:val="28"/>
    </w:rPr>
  </w:style>
  <w:style w:type="paragraph" w:customStyle="1" w:styleId="c37">
    <w:name w:val="c37"/>
    <w:basedOn w:val="a"/>
    <w:rsid w:val="007D2E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8">
    <w:name w:val="c38"/>
    <w:basedOn w:val="a0"/>
    <w:rsid w:val="007D2E53"/>
  </w:style>
  <w:style w:type="character" w:customStyle="1" w:styleId="c27">
    <w:name w:val="c27"/>
    <w:basedOn w:val="a0"/>
    <w:rsid w:val="007D2E53"/>
  </w:style>
  <w:style w:type="paragraph" w:customStyle="1" w:styleId="af1">
    <w:name w:val="Стиль"/>
    <w:rsid w:val="00596E1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2">
    <w:name w:val="Body Text"/>
    <w:basedOn w:val="a"/>
    <w:link w:val="af3"/>
    <w:uiPriority w:val="99"/>
    <w:unhideWhenUsed/>
    <w:rsid w:val="00627E40"/>
    <w:pPr>
      <w:spacing w:after="120"/>
    </w:pPr>
    <w:rPr>
      <w:rFonts w:ascii="Calibri" w:eastAsia="Times New Roman" w:hAnsi="Calibri" w:cs="Times New Roman"/>
    </w:rPr>
  </w:style>
  <w:style w:type="character" w:customStyle="1" w:styleId="af3">
    <w:name w:val="Основной текст Знак"/>
    <w:basedOn w:val="a0"/>
    <w:link w:val="af2"/>
    <w:rsid w:val="00627E40"/>
    <w:rPr>
      <w:rFonts w:ascii="Calibri" w:eastAsia="Times New Roman" w:hAnsi="Calibri" w:cs="Times New Roman"/>
      <w:lang w:eastAsia="ru-RU"/>
    </w:rPr>
  </w:style>
  <w:style w:type="character" w:customStyle="1" w:styleId="50">
    <w:name w:val="Заголовок 5 Знак"/>
    <w:basedOn w:val="a0"/>
    <w:link w:val="5"/>
    <w:uiPriority w:val="9"/>
    <w:rsid w:val="00CE7230"/>
    <w:rPr>
      <w:rFonts w:asciiTheme="majorHAnsi" w:eastAsiaTheme="majorEastAsia" w:hAnsiTheme="majorHAnsi" w:cstheme="majorBidi"/>
      <w:color w:val="243F60" w:themeColor="accent1" w:themeShade="7F"/>
    </w:rPr>
  </w:style>
  <w:style w:type="character" w:customStyle="1" w:styleId="c1">
    <w:name w:val="c1"/>
    <w:rsid w:val="00217498"/>
  </w:style>
  <w:style w:type="character" w:styleId="af4">
    <w:name w:val="Emphasis"/>
    <w:basedOn w:val="a0"/>
    <w:uiPriority w:val="20"/>
    <w:qFormat/>
    <w:rsid w:val="00722FA9"/>
    <w:rPr>
      <w:i/>
      <w:iCs/>
    </w:rPr>
  </w:style>
  <w:style w:type="paragraph" w:customStyle="1" w:styleId="12">
    <w:name w:val="Обычный1"/>
    <w:uiPriority w:val="99"/>
    <w:rsid w:val="00F337C8"/>
    <w:pPr>
      <w:widowControl w:val="0"/>
      <w:spacing w:after="0" w:line="300" w:lineRule="auto"/>
      <w:ind w:left="120" w:firstLine="1080"/>
      <w:jc w:val="both"/>
    </w:pPr>
    <w:rPr>
      <w:rFonts w:ascii="Times New Roman" w:eastAsia="Times New Roman" w:hAnsi="Times New Roman" w:cs="Times New Roman"/>
    </w:rPr>
  </w:style>
  <w:style w:type="paragraph" w:customStyle="1" w:styleId="23">
    <w:name w:val="Без интервала2"/>
    <w:rsid w:val="001613E3"/>
    <w:pPr>
      <w:spacing w:after="0" w:line="240" w:lineRule="auto"/>
    </w:pPr>
    <w:rPr>
      <w:rFonts w:ascii="Calibri" w:eastAsia="Times New Roman" w:hAnsi="Calibri" w:cs="Times New Roman"/>
    </w:rPr>
  </w:style>
  <w:style w:type="paragraph" w:customStyle="1" w:styleId="13">
    <w:name w:val="Абзац списка1"/>
    <w:basedOn w:val="a"/>
    <w:uiPriority w:val="99"/>
    <w:rsid w:val="00BE4A32"/>
    <w:pPr>
      <w:ind w:left="720"/>
    </w:pPr>
    <w:rPr>
      <w:rFonts w:ascii="Calibri" w:eastAsia="Times New Roman" w:hAnsi="Calibri" w:cs="Calibri"/>
    </w:rPr>
  </w:style>
  <w:style w:type="character" w:styleId="af5">
    <w:name w:val="Hyperlink"/>
    <w:uiPriority w:val="99"/>
    <w:rsid w:val="00BE4A32"/>
    <w:rPr>
      <w:rFonts w:cs="Times New Roman"/>
      <w:color w:val="0000FF"/>
      <w:u w:val="single"/>
    </w:rPr>
  </w:style>
  <w:style w:type="paragraph" w:customStyle="1" w:styleId="Default">
    <w:name w:val="Default"/>
    <w:rsid w:val="00D6488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extbody">
    <w:name w:val="Text body"/>
    <w:basedOn w:val="Standard"/>
    <w:rsid w:val="00E677A7"/>
    <w:pPr>
      <w:widowControl w:val="0"/>
      <w:suppressAutoHyphens/>
      <w:spacing w:after="120"/>
    </w:pPr>
    <w:rPr>
      <w:rFonts w:eastAsia="SimSun" w:cs="Mangal"/>
      <w:lang w:bidi="hi-IN"/>
    </w:rPr>
  </w:style>
  <w:style w:type="paragraph" w:styleId="af6">
    <w:name w:val="header"/>
    <w:basedOn w:val="a"/>
    <w:link w:val="af7"/>
    <w:uiPriority w:val="99"/>
    <w:unhideWhenUsed/>
    <w:rsid w:val="00590465"/>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590465"/>
  </w:style>
  <w:style w:type="paragraph" w:styleId="af8">
    <w:name w:val="footer"/>
    <w:basedOn w:val="a"/>
    <w:link w:val="af9"/>
    <w:uiPriority w:val="99"/>
    <w:unhideWhenUsed/>
    <w:rsid w:val="00590465"/>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590465"/>
  </w:style>
  <w:style w:type="character" w:styleId="afa">
    <w:name w:val="Subtle Emphasis"/>
    <w:uiPriority w:val="19"/>
    <w:qFormat/>
    <w:rsid w:val="00041960"/>
    <w:rPr>
      <w:i/>
      <w:iCs/>
      <w:color w:val="808080"/>
    </w:rPr>
  </w:style>
  <w:style w:type="paragraph" w:customStyle="1" w:styleId="Style2">
    <w:name w:val="Style2"/>
    <w:basedOn w:val="a"/>
    <w:uiPriority w:val="99"/>
    <w:rsid w:val="001E32AA"/>
    <w:pPr>
      <w:widowControl w:val="0"/>
      <w:autoSpaceDE w:val="0"/>
      <w:autoSpaceDN w:val="0"/>
      <w:adjustRightInd w:val="0"/>
      <w:spacing w:after="0" w:line="221" w:lineRule="exact"/>
      <w:jc w:val="center"/>
    </w:pPr>
    <w:rPr>
      <w:rFonts w:ascii="Times New Roman" w:eastAsia="Times New Roman" w:hAnsi="Times New Roman" w:cs="Times New Roman"/>
      <w:sz w:val="24"/>
      <w:szCs w:val="24"/>
    </w:rPr>
  </w:style>
  <w:style w:type="paragraph" w:customStyle="1" w:styleId="31">
    <w:name w:val="Основной текст 31"/>
    <w:basedOn w:val="a"/>
    <w:rsid w:val="006F6F2F"/>
    <w:pPr>
      <w:spacing w:after="120" w:line="240" w:lineRule="auto"/>
    </w:pPr>
    <w:rPr>
      <w:rFonts w:ascii="Times New Roman" w:eastAsia="Times New Roman" w:hAnsi="Times New Roman" w:cs="Times New Roman"/>
      <w:sz w:val="16"/>
      <w:szCs w:val="16"/>
      <w:lang w:eastAsia="ar-SA"/>
    </w:rPr>
  </w:style>
  <w:style w:type="character" w:customStyle="1" w:styleId="70">
    <w:name w:val="Заголовок 7 Знак"/>
    <w:basedOn w:val="a0"/>
    <w:link w:val="7"/>
    <w:uiPriority w:val="9"/>
    <w:semiHidden/>
    <w:rsid w:val="0072033E"/>
    <w:rPr>
      <w:rFonts w:asciiTheme="majorHAnsi" w:eastAsiaTheme="majorEastAsia" w:hAnsiTheme="majorHAnsi" w:cstheme="majorBidi"/>
      <w:i/>
      <w:iCs/>
      <w:color w:val="404040" w:themeColor="text1" w:themeTint="BF"/>
    </w:rPr>
  </w:style>
  <w:style w:type="paragraph" w:styleId="24">
    <w:name w:val="Body Text Indent 2"/>
    <w:basedOn w:val="a"/>
    <w:link w:val="25"/>
    <w:uiPriority w:val="99"/>
    <w:semiHidden/>
    <w:unhideWhenUsed/>
    <w:rsid w:val="0072033E"/>
    <w:pPr>
      <w:spacing w:after="120" w:line="480" w:lineRule="auto"/>
      <w:ind w:left="283"/>
    </w:pPr>
  </w:style>
  <w:style w:type="character" w:customStyle="1" w:styleId="25">
    <w:name w:val="Основной текст с отступом 2 Знак"/>
    <w:basedOn w:val="a0"/>
    <w:link w:val="24"/>
    <w:uiPriority w:val="99"/>
    <w:semiHidden/>
    <w:rsid w:val="0072033E"/>
  </w:style>
  <w:style w:type="paragraph" w:customStyle="1" w:styleId="ConsPlusNormal">
    <w:name w:val="ConsPlusNormal"/>
    <w:rsid w:val="00C86271"/>
    <w:pPr>
      <w:widowControl w:val="0"/>
      <w:autoSpaceDE w:val="0"/>
      <w:autoSpaceDN w:val="0"/>
      <w:adjustRightInd w:val="0"/>
      <w:spacing w:after="0" w:line="240" w:lineRule="auto"/>
    </w:pPr>
    <w:rPr>
      <w:rFonts w:ascii="Arial" w:eastAsia="Times New Roman" w:hAnsi="Arial" w:cs="Arial"/>
      <w:sz w:val="20"/>
      <w:szCs w:val="20"/>
    </w:rPr>
  </w:style>
  <w:style w:type="paragraph" w:styleId="3">
    <w:name w:val="Body Text Indent 3"/>
    <w:basedOn w:val="a"/>
    <w:link w:val="30"/>
    <w:uiPriority w:val="99"/>
    <w:semiHidden/>
    <w:unhideWhenUsed/>
    <w:rsid w:val="001050D9"/>
    <w:pPr>
      <w:spacing w:after="120"/>
      <w:ind w:left="283"/>
    </w:pPr>
    <w:rPr>
      <w:sz w:val="16"/>
      <w:szCs w:val="16"/>
    </w:rPr>
  </w:style>
  <w:style w:type="character" w:customStyle="1" w:styleId="30">
    <w:name w:val="Основной текст с отступом 3 Знак"/>
    <w:basedOn w:val="a0"/>
    <w:link w:val="3"/>
    <w:uiPriority w:val="99"/>
    <w:semiHidden/>
    <w:rsid w:val="001050D9"/>
    <w:rPr>
      <w:sz w:val="16"/>
      <w:szCs w:val="16"/>
    </w:rPr>
  </w:style>
  <w:style w:type="character" w:customStyle="1" w:styleId="60">
    <w:name w:val="Заголовок 6 Знак"/>
    <w:basedOn w:val="a0"/>
    <w:link w:val="6"/>
    <w:uiPriority w:val="9"/>
    <w:semiHidden/>
    <w:rsid w:val="00E43924"/>
    <w:rPr>
      <w:rFonts w:asciiTheme="majorHAnsi" w:eastAsiaTheme="majorEastAsia" w:hAnsiTheme="majorHAnsi" w:cstheme="majorBidi"/>
      <w:i/>
      <w:iCs/>
      <w:color w:val="243F60" w:themeColor="accent1" w:themeShade="7F"/>
    </w:rPr>
  </w:style>
  <w:style w:type="character" w:customStyle="1" w:styleId="c2">
    <w:name w:val="c2"/>
    <w:rsid w:val="00120719"/>
  </w:style>
  <w:style w:type="character" w:customStyle="1" w:styleId="ac">
    <w:name w:val="Без интервала Знак"/>
    <w:link w:val="ab"/>
    <w:uiPriority w:val="1"/>
    <w:rsid w:val="00212F90"/>
    <w:rPr>
      <w:i/>
      <w:iCs/>
      <w:sz w:val="20"/>
      <w:szCs w:val="20"/>
      <w:lang w:val="en-US" w:bidi="en-US"/>
    </w:rPr>
  </w:style>
  <w:style w:type="paragraph" w:customStyle="1" w:styleId="32">
    <w:name w:val="Основной текст3"/>
    <w:basedOn w:val="a"/>
    <w:rsid w:val="006A777C"/>
    <w:pPr>
      <w:widowControl w:val="0"/>
      <w:shd w:val="clear" w:color="auto" w:fill="FFFFFF"/>
      <w:spacing w:after="0" w:line="274" w:lineRule="exact"/>
      <w:ind w:hanging="1600"/>
      <w:jc w:val="both"/>
    </w:pPr>
    <w:rPr>
      <w:rFonts w:ascii="Times New Roman" w:eastAsia="Times New Roman" w:hAnsi="Times New Roman" w:cs="Times New Roman"/>
      <w:spacing w:val="2"/>
      <w:sz w:val="21"/>
      <w:szCs w:val="21"/>
      <w:lang w:eastAsia="en-US"/>
    </w:rPr>
  </w:style>
  <w:style w:type="character" w:customStyle="1" w:styleId="s2">
    <w:name w:val="s2"/>
    <w:basedOn w:val="a0"/>
    <w:rsid w:val="006E0351"/>
  </w:style>
  <w:style w:type="character" w:customStyle="1" w:styleId="extended-textshort">
    <w:name w:val="extended-text__short"/>
    <w:basedOn w:val="a0"/>
    <w:rsid w:val="0005471F"/>
  </w:style>
  <w:style w:type="character" w:customStyle="1" w:styleId="c4">
    <w:name w:val="c4"/>
    <w:basedOn w:val="a0"/>
    <w:rsid w:val="00F0417C"/>
  </w:style>
  <w:style w:type="character" w:customStyle="1" w:styleId="c12">
    <w:name w:val="c12"/>
    <w:basedOn w:val="a0"/>
    <w:rsid w:val="000E65E4"/>
  </w:style>
  <w:style w:type="character" w:customStyle="1" w:styleId="c18">
    <w:name w:val="c18"/>
    <w:basedOn w:val="a0"/>
    <w:rsid w:val="00AD73D1"/>
  </w:style>
  <w:style w:type="paragraph" w:customStyle="1" w:styleId="TableParagraph">
    <w:name w:val="Table Paragraph"/>
    <w:basedOn w:val="a"/>
    <w:uiPriority w:val="1"/>
    <w:qFormat/>
    <w:rsid w:val="00EF7540"/>
    <w:pPr>
      <w:widowControl w:val="0"/>
      <w:spacing w:after="0" w:line="240" w:lineRule="auto"/>
    </w:pPr>
    <w:rPr>
      <w:rFonts w:eastAsiaTheme="minorHAnsi"/>
      <w:lang w:val="en-US" w:eastAsia="en-US"/>
    </w:rPr>
  </w:style>
  <w:style w:type="character" w:customStyle="1" w:styleId="c17">
    <w:name w:val="c17"/>
    <w:basedOn w:val="a0"/>
    <w:rsid w:val="000C6B78"/>
  </w:style>
  <w:style w:type="character" w:customStyle="1" w:styleId="c0">
    <w:name w:val="c0"/>
    <w:basedOn w:val="a0"/>
    <w:rsid w:val="00D26113"/>
  </w:style>
  <w:style w:type="character" w:customStyle="1" w:styleId="c31">
    <w:name w:val="c31"/>
    <w:basedOn w:val="a0"/>
    <w:rsid w:val="00D26113"/>
  </w:style>
  <w:style w:type="character" w:customStyle="1" w:styleId="c13">
    <w:name w:val="c13"/>
    <w:basedOn w:val="a0"/>
    <w:rsid w:val="00E54605"/>
  </w:style>
  <w:style w:type="character" w:customStyle="1" w:styleId="0pt">
    <w:name w:val="Основной текст + Интервал 0 pt"/>
    <w:basedOn w:val="a0"/>
    <w:rsid w:val="00FF086D"/>
    <w:rPr>
      <w:rFonts w:eastAsia="Times New Roman"/>
      <w:color w:val="000000"/>
      <w:spacing w:val="1"/>
      <w:w w:val="100"/>
      <w:position w:val="0"/>
      <w:sz w:val="22"/>
      <w:szCs w:val="22"/>
      <w:shd w:val="clear" w:color="auto" w:fill="FFFFFF"/>
      <w:lang w:val="ru-RU" w:eastAsia="ar-SA" w:bidi="ar-SA"/>
    </w:rPr>
  </w:style>
  <w:style w:type="paragraph" w:customStyle="1" w:styleId="Prikazzag">
    <w:name w:val="Prikaz_zag"/>
    <w:basedOn w:val="a"/>
    <w:rsid w:val="003D102D"/>
    <w:pPr>
      <w:widowControl w:val="0"/>
      <w:suppressAutoHyphens/>
      <w:autoSpaceDE w:val="0"/>
      <w:autoSpaceDN w:val="0"/>
      <w:adjustRightInd w:val="0"/>
      <w:spacing w:before="227" w:after="170" w:line="260" w:lineRule="atLeast"/>
      <w:jc w:val="center"/>
      <w:textAlignment w:val="center"/>
    </w:pPr>
    <w:rPr>
      <w:rFonts w:ascii="PM-SchoolBookBoldCyrillic" w:eastAsia="Times New Roman" w:hAnsi="PM-SchoolBookBoldCyrillic" w:cs="Times New Roman"/>
      <w:b/>
      <w:bCs/>
      <w:color w:val="000000"/>
    </w:rPr>
  </w:style>
  <w:style w:type="character" w:customStyle="1" w:styleId="c15">
    <w:name w:val="c15"/>
    <w:basedOn w:val="a0"/>
    <w:rsid w:val="00912060"/>
  </w:style>
  <w:style w:type="character" w:customStyle="1" w:styleId="c6">
    <w:name w:val="c6"/>
    <w:basedOn w:val="a0"/>
    <w:rsid w:val="009120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B6A"/>
  </w:style>
  <w:style w:type="paragraph" w:styleId="1">
    <w:name w:val="heading 1"/>
    <w:basedOn w:val="a"/>
    <w:next w:val="a"/>
    <w:link w:val="10"/>
    <w:uiPriority w:val="99"/>
    <w:qFormat/>
    <w:rsid w:val="008446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7401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5">
    <w:name w:val="heading 5"/>
    <w:basedOn w:val="a"/>
    <w:next w:val="a"/>
    <w:link w:val="50"/>
    <w:uiPriority w:val="9"/>
    <w:unhideWhenUsed/>
    <w:qFormat/>
    <w:rsid w:val="00CE7230"/>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E4392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72033E"/>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A38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caption"/>
    <w:basedOn w:val="a"/>
    <w:next w:val="a"/>
    <w:qFormat/>
    <w:rsid w:val="003C248E"/>
    <w:pPr>
      <w:spacing w:after="0" w:line="240" w:lineRule="auto"/>
      <w:jc w:val="both"/>
    </w:pPr>
    <w:rPr>
      <w:rFonts w:ascii="Times New Roman" w:eastAsia="Times New Roman" w:hAnsi="Times New Roman" w:cs="Times New Roman"/>
      <w:sz w:val="28"/>
      <w:szCs w:val="28"/>
    </w:rPr>
  </w:style>
  <w:style w:type="paragraph" w:customStyle="1" w:styleId="11">
    <w:name w:val="Без интервала1"/>
    <w:link w:val="NoSpacingChar"/>
    <w:qFormat/>
    <w:rsid w:val="003C248E"/>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a0"/>
    <w:link w:val="11"/>
    <w:locked/>
    <w:rsid w:val="003C248E"/>
    <w:rPr>
      <w:rFonts w:ascii="Times New Roman" w:eastAsia="Times New Roman" w:hAnsi="Times New Roman" w:cs="Times New Roman"/>
      <w:sz w:val="24"/>
      <w:szCs w:val="24"/>
      <w:lang w:eastAsia="ru-RU"/>
    </w:rPr>
  </w:style>
  <w:style w:type="paragraph" w:styleId="a5">
    <w:name w:val="Body Text Indent"/>
    <w:basedOn w:val="a"/>
    <w:link w:val="a6"/>
    <w:uiPriority w:val="99"/>
    <w:rsid w:val="003C248E"/>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uiPriority w:val="99"/>
    <w:rsid w:val="003C248E"/>
    <w:rPr>
      <w:rFonts w:ascii="Times New Roman" w:eastAsia="Times New Roman" w:hAnsi="Times New Roman" w:cs="Times New Roman"/>
      <w:sz w:val="24"/>
      <w:szCs w:val="24"/>
      <w:lang w:eastAsia="ru-RU"/>
    </w:rPr>
  </w:style>
  <w:style w:type="character" w:styleId="a7">
    <w:name w:val="Strong"/>
    <w:basedOn w:val="a0"/>
    <w:uiPriority w:val="22"/>
    <w:qFormat/>
    <w:rsid w:val="00BF20D4"/>
    <w:rPr>
      <w:b/>
      <w:bCs/>
    </w:rPr>
  </w:style>
  <w:style w:type="paragraph" w:styleId="a8">
    <w:name w:val="List Paragraph"/>
    <w:basedOn w:val="a"/>
    <w:uiPriority w:val="34"/>
    <w:qFormat/>
    <w:rsid w:val="00D52C37"/>
    <w:pPr>
      <w:ind w:left="720"/>
      <w:contextualSpacing/>
    </w:pPr>
    <w:rPr>
      <w:rFonts w:ascii="Calibri" w:eastAsia="Calibri" w:hAnsi="Calibri" w:cs="Times New Roman"/>
    </w:rPr>
  </w:style>
  <w:style w:type="paragraph" w:styleId="a9">
    <w:name w:val="Plain Text"/>
    <w:basedOn w:val="a"/>
    <w:link w:val="aa"/>
    <w:rsid w:val="0018194D"/>
    <w:pPr>
      <w:spacing w:after="0" w:line="240" w:lineRule="auto"/>
    </w:pPr>
    <w:rPr>
      <w:rFonts w:ascii="Courier New" w:eastAsia="Times New Roman" w:hAnsi="Courier New" w:cs="Courier New"/>
      <w:sz w:val="20"/>
      <w:szCs w:val="20"/>
    </w:rPr>
  </w:style>
  <w:style w:type="character" w:customStyle="1" w:styleId="aa">
    <w:name w:val="Текст Знак"/>
    <w:basedOn w:val="a0"/>
    <w:link w:val="a9"/>
    <w:rsid w:val="0018194D"/>
    <w:rPr>
      <w:rFonts w:ascii="Courier New" w:eastAsia="Times New Roman" w:hAnsi="Courier New" w:cs="Courier New"/>
      <w:sz w:val="20"/>
      <w:szCs w:val="20"/>
      <w:lang w:eastAsia="ru-RU"/>
    </w:rPr>
  </w:style>
  <w:style w:type="paragraph" w:customStyle="1" w:styleId="Standard">
    <w:name w:val="Standard"/>
    <w:uiPriority w:val="99"/>
    <w:rsid w:val="00B23A82"/>
    <w:pPr>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wT6">
    <w:name w:val="wT6"/>
    <w:rsid w:val="00B23A82"/>
    <w:rPr>
      <w:b/>
    </w:rPr>
  </w:style>
  <w:style w:type="character" w:customStyle="1" w:styleId="FontStyle41">
    <w:name w:val="Font Style41"/>
    <w:basedOn w:val="a0"/>
    <w:uiPriority w:val="99"/>
    <w:rsid w:val="00F16283"/>
    <w:rPr>
      <w:rFonts w:ascii="Arial" w:hAnsi="Arial" w:cs="Arial"/>
      <w:b/>
      <w:bCs/>
      <w:sz w:val="16"/>
      <w:szCs w:val="16"/>
    </w:rPr>
  </w:style>
  <w:style w:type="paragraph" w:styleId="ab">
    <w:name w:val="No Spacing"/>
    <w:basedOn w:val="a"/>
    <w:link w:val="ac"/>
    <w:uiPriority w:val="1"/>
    <w:qFormat/>
    <w:rsid w:val="00681015"/>
    <w:pPr>
      <w:spacing w:after="0" w:line="240" w:lineRule="auto"/>
    </w:pPr>
    <w:rPr>
      <w:i/>
      <w:iCs/>
      <w:sz w:val="20"/>
      <w:szCs w:val="20"/>
      <w:lang w:val="en-US" w:bidi="en-US"/>
    </w:rPr>
  </w:style>
  <w:style w:type="paragraph" w:styleId="ad">
    <w:name w:val="Balloon Text"/>
    <w:basedOn w:val="a"/>
    <w:link w:val="ae"/>
    <w:uiPriority w:val="99"/>
    <w:semiHidden/>
    <w:unhideWhenUsed/>
    <w:rsid w:val="00BD6EE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D6EE3"/>
    <w:rPr>
      <w:rFonts w:ascii="Tahoma" w:hAnsi="Tahoma" w:cs="Tahoma"/>
      <w:sz w:val="16"/>
      <w:szCs w:val="16"/>
    </w:rPr>
  </w:style>
  <w:style w:type="paragraph" w:styleId="af">
    <w:name w:val="Normal (Web)"/>
    <w:basedOn w:val="a"/>
    <w:uiPriority w:val="99"/>
    <w:rsid w:val="00BD6E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AB1D75"/>
    <w:rPr>
      <w:rFonts w:ascii="Times New Roman" w:hAnsi="Times New Roman" w:cs="Times New Roman" w:hint="default"/>
    </w:rPr>
  </w:style>
  <w:style w:type="paragraph" w:styleId="21">
    <w:name w:val="Body Text 2"/>
    <w:basedOn w:val="a"/>
    <w:link w:val="22"/>
    <w:uiPriority w:val="99"/>
    <w:unhideWhenUsed/>
    <w:rsid w:val="00392D48"/>
    <w:pPr>
      <w:spacing w:after="120" w:line="480" w:lineRule="auto"/>
    </w:pPr>
  </w:style>
  <w:style w:type="character" w:customStyle="1" w:styleId="22">
    <w:name w:val="Основной текст 2 Знак"/>
    <w:basedOn w:val="a0"/>
    <w:link w:val="21"/>
    <w:uiPriority w:val="99"/>
    <w:rsid w:val="00392D48"/>
  </w:style>
  <w:style w:type="paragraph" w:customStyle="1" w:styleId="af0">
    <w:name w:val="Содержимое таблицы"/>
    <w:basedOn w:val="a"/>
    <w:uiPriority w:val="99"/>
    <w:rsid w:val="00577097"/>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
    <w:rsid w:val="0067401F"/>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9"/>
    <w:rsid w:val="0084462B"/>
    <w:rPr>
      <w:rFonts w:asciiTheme="majorHAnsi" w:eastAsiaTheme="majorEastAsia" w:hAnsiTheme="majorHAnsi" w:cstheme="majorBidi"/>
      <w:b/>
      <w:bCs/>
      <w:color w:val="365F91" w:themeColor="accent1" w:themeShade="BF"/>
      <w:sz w:val="28"/>
      <w:szCs w:val="28"/>
    </w:rPr>
  </w:style>
  <w:style w:type="paragraph" w:customStyle="1" w:styleId="c37">
    <w:name w:val="c37"/>
    <w:basedOn w:val="a"/>
    <w:rsid w:val="007D2E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8">
    <w:name w:val="c38"/>
    <w:basedOn w:val="a0"/>
    <w:rsid w:val="007D2E53"/>
  </w:style>
  <w:style w:type="character" w:customStyle="1" w:styleId="c27">
    <w:name w:val="c27"/>
    <w:basedOn w:val="a0"/>
    <w:rsid w:val="007D2E53"/>
  </w:style>
  <w:style w:type="paragraph" w:customStyle="1" w:styleId="af1">
    <w:name w:val="Стиль"/>
    <w:rsid w:val="00596E1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2">
    <w:name w:val="Body Text"/>
    <w:basedOn w:val="a"/>
    <w:link w:val="af3"/>
    <w:uiPriority w:val="99"/>
    <w:unhideWhenUsed/>
    <w:rsid w:val="00627E40"/>
    <w:pPr>
      <w:spacing w:after="120"/>
    </w:pPr>
    <w:rPr>
      <w:rFonts w:ascii="Calibri" w:eastAsia="Times New Roman" w:hAnsi="Calibri" w:cs="Times New Roman"/>
    </w:rPr>
  </w:style>
  <w:style w:type="character" w:customStyle="1" w:styleId="af3">
    <w:name w:val="Основной текст Знак"/>
    <w:basedOn w:val="a0"/>
    <w:link w:val="af2"/>
    <w:rsid w:val="00627E40"/>
    <w:rPr>
      <w:rFonts w:ascii="Calibri" w:eastAsia="Times New Roman" w:hAnsi="Calibri" w:cs="Times New Roman"/>
      <w:lang w:eastAsia="ru-RU"/>
    </w:rPr>
  </w:style>
  <w:style w:type="character" w:customStyle="1" w:styleId="50">
    <w:name w:val="Заголовок 5 Знак"/>
    <w:basedOn w:val="a0"/>
    <w:link w:val="5"/>
    <w:uiPriority w:val="9"/>
    <w:rsid w:val="00CE7230"/>
    <w:rPr>
      <w:rFonts w:asciiTheme="majorHAnsi" w:eastAsiaTheme="majorEastAsia" w:hAnsiTheme="majorHAnsi" w:cstheme="majorBidi"/>
      <w:color w:val="243F60" w:themeColor="accent1" w:themeShade="7F"/>
    </w:rPr>
  </w:style>
  <w:style w:type="character" w:customStyle="1" w:styleId="c1">
    <w:name w:val="c1"/>
    <w:rsid w:val="00217498"/>
  </w:style>
  <w:style w:type="character" w:styleId="af4">
    <w:name w:val="Emphasis"/>
    <w:basedOn w:val="a0"/>
    <w:uiPriority w:val="20"/>
    <w:qFormat/>
    <w:rsid w:val="00722FA9"/>
    <w:rPr>
      <w:i/>
      <w:iCs/>
    </w:rPr>
  </w:style>
  <w:style w:type="paragraph" w:customStyle="1" w:styleId="12">
    <w:name w:val="Обычный1"/>
    <w:uiPriority w:val="99"/>
    <w:rsid w:val="00F337C8"/>
    <w:pPr>
      <w:widowControl w:val="0"/>
      <w:spacing w:after="0" w:line="300" w:lineRule="auto"/>
      <w:ind w:left="120" w:firstLine="1080"/>
      <w:jc w:val="both"/>
    </w:pPr>
    <w:rPr>
      <w:rFonts w:ascii="Times New Roman" w:eastAsia="Times New Roman" w:hAnsi="Times New Roman" w:cs="Times New Roman"/>
    </w:rPr>
  </w:style>
  <w:style w:type="paragraph" w:customStyle="1" w:styleId="23">
    <w:name w:val="Без интервала2"/>
    <w:rsid w:val="001613E3"/>
    <w:pPr>
      <w:spacing w:after="0" w:line="240" w:lineRule="auto"/>
    </w:pPr>
    <w:rPr>
      <w:rFonts w:ascii="Calibri" w:eastAsia="Times New Roman" w:hAnsi="Calibri" w:cs="Times New Roman"/>
    </w:rPr>
  </w:style>
  <w:style w:type="paragraph" w:customStyle="1" w:styleId="13">
    <w:name w:val="Абзац списка1"/>
    <w:basedOn w:val="a"/>
    <w:uiPriority w:val="99"/>
    <w:rsid w:val="00BE4A32"/>
    <w:pPr>
      <w:ind w:left="720"/>
    </w:pPr>
    <w:rPr>
      <w:rFonts w:ascii="Calibri" w:eastAsia="Times New Roman" w:hAnsi="Calibri" w:cs="Calibri"/>
    </w:rPr>
  </w:style>
  <w:style w:type="character" w:styleId="af5">
    <w:name w:val="Hyperlink"/>
    <w:uiPriority w:val="99"/>
    <w:rsid w:val="00BE4A32"/>
    <w:rPr>
      <w:rFonts w:cs="Times New Roman"/>
      <w:color w:val="0000FF"/>
      <w:u w:val="single"/>
    </w:rPr>
  </w:style>
  <w:style w:type="paragraph" w:customStyle="1" w:styleId="Default">
    <w:name w:val="Default"/>
    <w:rsid w:val="00D6488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extbody">
    <w:name w:val="Text body"/>
    <w:basedOn w:val="Standard"/>
    <w:rsid w:val="00E677A7"/>
    <w:pPr>
      <w:widowControl w:val="0"/>
      <w:suppressAutoHyphens/>
      <w:spacing w:after="120"/>
    </w:pPr>
    <w:rPr>
      <w:rFonts w:eastAsia="SimSun" w:cs="Mangal"/>
      <w:lang w:bidi="hi-IN"/>
    </w:rPr>
  </w:style>
  <w:style w:type="paragraph" w:styleId="af6">
    <w:name w:val="header"/>
    <w:basedOn w:val="a"/>
    <w:link w:val="af7"/>
    <w:uiPriority w:val="99"/>
    <w:unhideWhenUsed/>
    <w:rsid w:val="00590465"/>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590465"/>
  </w:style>
  <w:style w:type="paragraph" w:styleId="af8">
    <w:name w:val="footer"/>
    <w:basedOn w:val="a"/>
    <w:link w:val="af9"/>
    <w:uiPriority w:val="99"/>
    <w:unhideWhenUsed/>
    <w:rsid w:val="00590465"/>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590465"/>
  </w:style>
  <w:style w:type="character" w:styleId="afa">
    <w:name w:val="Subtle Emphasis"/>
    <w:uiPriority w:val="19"/>
    <w:qFormat/>
    <w:rsid w:val="00041960"/>
    <w:rPr>
      <w:i/>
      <w:iCs/>
      <w:color w:val="808080"/>
    </w:rPr>
  </w:style>
  <w:style w:type="paragraph" w:customStyle="1" w:styleId="Style2">
    <w:name w:val="Style2"/>
    <w:basedOn w:val="a"/>
    <w:uiPriority w:val="99"/>
    <w:rsid w:val="001E32AA"/>
    <w:pPr>
      <w:widowControl w:val="0"/>
      <w:autoSpaceDE w:val="0"/>
      <w:autoSpaceDN w:val="0"/>
      <w:adjustRightInd w:val="0"/>
      <w:spacing w:after="0" w:line="221" w:lineRule="exact"/>
      <w:jc w:val="center"/>
    </w:pPr>
    <w:rPr>
      <w:rFonts w:ascii="Times New Roman" w:eastAsia="Times New Roman" w:hAnsi="Times New Roman" w:cs="Times New Roman"/>
      <w:sz w:val="24"/>
      <w:szCs w:val="24"/>
    </w:rPr>
  </w:style>
  <w:style w:type="paragraph" w:customStyle="1" w:styleId="31">
    <w:name w:val="Основной текст 31"/>
    <w:basedOn w:val="a"/>
    <w:rsid w:val="006F6F2F"/>
    <w:pPr>
      <w:spacing w:after="120" w:line="240" w:lineRule="auto"/>
    </w:pPr>
    <w:rPr>
      <w:rFonts w:ascii="Times New Roman" w:eastAsia="Times New Roman" w:hAnsi="Times New Roman" w:cs="Times New Roman"/>
      <w:sz w:val="16"/>
      <w:szCs w:val="16"/>
      <w:lang w:eastAsia="ar-SA"/>
    </w:rPr>
  </w:style>
  <w:style w:type="character" w:customStyle="1" w:styleId="70">
    <w:name w:val="Заголовок 7 Знак"/>
    <w:basedOn w:val="a0"/>
    <w:link w:val="7"/>
    <w:uiPriority w:val="9"/>
    <w:semiHidden/>
    <w:rsid w:val="0072033E"/>
    <w:rPr>
      <w:rFonts w:asciiTheme="majorHAnsi" w:eastAsiaTheme="majorEastAsia" w:hAnsiTheme="majorHAnsi" w:cstheme="majorBidi"/>
      <w:i/>
      <w:iCs/>
      <w:color w:val="404040" w:themeColor="text1" w:themeTint="BF"/>
    </w:rPr>
  </w:style>
  <w:style w:type="paragraph" w:styleId="24">
    <w:name w:val="Body Text Indent 2"/>
    <w:basedOn w:val="a"/>
    <w:link w:val="25"/>
    <w:uiPriority w:val="99"/>
    <w:semiHidden/>
    <w:unhideWhenUsed/>
    <w:rsid w:val="0072033E"/>
    <w:pPr>
      <w:spacing w:after="120" w:line="480" w:lineRule="auto"/>
      <w:ind w:left="283"/>
    </w:pPr>
  </w:style>
  <w:style w:type="character" w:customStyle="1" w:styleId="25">
    <w:name w:val="Основной текст с отступом 2 Знак"/>
    <w:basedOn w:val="a0"/>
    <w:link w:val="24"/>
    <w:uiPriority w:val="99"/>
    <w:semiHidden/>
    <w:rsid w:val="0072033E"/>
  </w:style>
  <w:style w:type="paragraph" w:customStyle="1" w:styleId="ConsPlusNormal">
    <w:name w:val="ConsPlusNormal"/>
    <w:rsid w:val="00C86271"/>
    <w:pPr>
      <w:widowControl w:val="0"/>
      <w:autoSpaceDE w:val="0"/>
      <w:autoSpaceDN w:val="0"/>
      <w:adjustRightInd w:val="0"/>
      <w:spacing w:after="0" w:line="240" w:lineRule="auto"/>
    </w:pPr>
    <w:rPr>
      <w:rFonts w:ascii="Arial" w:eastAsia="Times New Roman" w:hAnsi="Arial" w:cs="Arial"/>
      <w:sz w:val="20"/>
      <w:szCs w:val="20"/>
    </w:rPr>
  </w:style>
  <w:style w:type="paragraph" w:styleId="3">
    <w:name w:val="Body Text Indent 3"/>
    <w:basedOn w:val="a"/>
    <w:link w:val="30"/>
    <w:uiPriority w:val="99"/>
    <w:semiHidden/>
    <w:unhideWhenUsed/>
    <w:rsid w:val="001050D9"/>
    <w:pPr>
      <w:spacing w:after="120"/>
      <w:ind w:left="283"/>
    </w:pPr>
    <w:rPr>
      <w:sz w:val="16"/>
      <w:szCs w:val="16"/>
    </w:rPr>
  </w:style>
  <w:style w:type="character" w:customStyle="1" w:styleId="30">
    <w:name w:val="Основной текст с отступом 3 Знак"/>
    <w:basedOn w:val="a0"/>
    <w:link w:val="3"/>
    <w:uiPriority w:val="99"/>
    <w:semiHidden/>
    <w:rsid w:val="001050D9"/>
    <w:rPr>
      <w:sz w:val="16"/>
      <w:szCs w:val="16"/>
    </w:rPr>
  </w:style>
  <w:style w:type="character" w:customStyle="1" w:styleId="60">
    <w:name w:val="Заголовок 6 Знак"/>
    <w:basedOn w:val="a0"/>
    <w:link w:val="6"/>
    <w:uiPriority w:val="9"/>
    <w:semiHidden/>
    <w:rsid w:val="00E43924"/>
    <w:rPr>
      <w:rFonts w:asciiTheme="majorHAnsi" w:eastAsiaTheme="majorEastAsia" w:hAnsiTheme="majorHAnsi" w:cstheme="majorBidi"/>
      <w:i/>
      <w:iCs/>
      <w:color w:val="243F60" w:themeColor="accent1" w:themeShade="7F"/>
    </w:rPr>
  </w:style>
  <w:style w:type="character" w:customStyle="1" w:styleId="c2">
    <w:name w:val="c2"/>
    <w:rsid w:val="00120719"/>
  </w:style>
  <w:style w:type="character" w:customStyle="1" w:styleId="ac">
    <w:name w:val="Без интервала Знак"/>
    <w:link w:val="ab"/>
    <w:uiPriority w:val="1"/>
    <w:rsid w:val="00212F90"/>
    <w:rPr>
      <w:i/>
      <w:iCs/>
      <w:sz w:val="20"/>
      <w:szCs w:val="20"/>
      <w:lang w:val="en-US" w:bidi="en-US"/>
    </w:rPr>
  </w:style>
  <w:style w:type="paragraph" w:customStyle="1" w:styleId="32">
    <w:name w:val="Основной текст3"/>
    <w:basedOn w:val="a"/>
    <w:rsid w:val="006A777C"/>
    <w:pPr>
      <w:widowControl w:val="0"/>
      <w:shd w:val="clear" w:color="auto" w:fill="FFFFFF"/>
      <w:spacing w:after="0" w:line="274" w:lineRule="exact"/>
      <w:ind w:hanging="1600"/>
      <w:jc w:val="both"/>
    </w:pPr>
    <w:rPr>
      <w:rFonts w:ascii="Times New Roman" w:eastAsia="Times New Roman" w:hAnsi="Times New Roman" w:cs="Times New Roman"/>
      <w:spacing w:val="2"/>
      <w:sz w:val="21"/>
      <w:szCs w:val="21"/>
      <w:lang w:eastAsia="en-US"/>
    </w:rPr>
  </w:style>
  <w:style w:type="character" w:customStyle="1" w:styleId="s2">
    <w:name w:val="s2"/>
    <w:basedOn w:val="a0"/>
    <w:rsid w:val="006E0351"/>
  </w:style>
  <w:style w:type="character" w:customStyle="1" w:styleId="extended-textshort">
    <w:name w:val="extended-text__short"/>
    <w:basedOn w:val="a0"/>
    <w:rsid w:val="0005471F"/>
  </w:style>
  <w:style w:type="character" w:customStyle="1" w:styleId="c4">
    <w:name w:val="c4"/>
    <w:basedOn w:val="a0"/>
    <w:rsid w:val="00F0417C"/>
  </w:style>
  <w:style w:type="character" w:customStyle="1" w:styleId="c12">
    <w:name w:val="c12"/>
    <w:basedOn w:val="a0"/>
    <w:rsid w:val="000E65E4"/>
  </w:style>
  <w:style w:type="character" w:customStyle="1" w:styleId="c18">
    <w:name w:val="c18"/>
    <w:basedOn w:val="a0"/>
    <w:rsid w:val="00AD73D1"/>
  </w:style>
  <w:style w:type="paragraph" w:customStyle="1" w:styleId="TableParagraph">
    <w:name w:val="Table Paragraph"/>
    <w:basedOn w:val="a"/>
    <w:uiPriority w:val="1"/>
    <w:qFormat/>
    <w:rsid w:val="00EF7540"/>
    <w:pPr>
      <w:widowControl w:val="0"/>
      <w:spacing w:after="0" w:line="240" w:lineRule="auto"/>
    </w:pPr>
    <w:rPr>
      <w:rFonts w:eastAsiaTheme="minorHAnsi"/>
      <w:lang w:val="en-US" w:eastAsia="en-US"/>
    </w:rPr>
  </w:style>
  <w:style w:type="character" w:customStyle="1" w:styleId="c17">
    <w:name w:val="c17"/>
    <w:basedOn w:val="a0"/>
    <w:rsid w:val="000C6B78"/>
  </w:style>
  <w:style w:type="character" w:customStyle="1" w:styleId="c0">
    <w:name w:val="c0"/>
    <w:basedOn w:val="a0"/>
    <w:rsid w:val="00D26113"/>
  </w:style>
  <w:style w:type="character" w:customStyle="1" w:styleId="c31">
    <w:name w:val="c31"/>
    <w:basedOn w:val="a0"/>
    <w:rsid w:val="00D26113"/>
  </w:style>
  <w:style w:type="character" w:customStyle="1" w:styleId="c13">
    <w:name w:val="c13"/>
    <w:basedOn w:val="a0"/>
    <w:rsid w:val="00E54605"/>
  </w:style>
  <w:style w:type="character" w:customStyle="1" w:styleId="0pt">
    <w:name w:val="Основной текст + Интервал 0 pt"/>
    <w:basedOn w:val="a0"/>
    <w:rsid w:val="00FF086D"/>
    <w:rPr>
      <w:rFonts w:eastAsia="Times New Roman"/>
      <w:color w:val="000000"/>
      <w:spacing w:val="1"/>
      <w:w w:val="100"/>
      <w:position w:val="0"/>
      <w:sz w:val="22"/>
      <w:szCs w:val="22"/>
      <w:shd w:val="clear" w:color="auto" w:fill="FFFFFF"/>
      <w:lang w:val="ru-RU" w:eastAsia="ar-SA" w:bidi="ar-SA"/>
    </w:rPr>
  </w:style>
  <w:style w:type="paragraph" w:customStyle="1" w:styleId="Prikazzag">
    <w:name w:val="Prikaz_zag"/>
    <w:basedOn w:val="a"/>
    <w:rsid w:val="003D102D"/>
    <w:pPr>
      <w:widowControl w:val="0"/>
      <w:suppressAutoHyphens/>
      <w:autoSpaceDE w:val="0"/>
      <w:autoSpaceDN w:val="0"/>
      <w:adjustRightInd w:val="0"/>
      <w:spacing w:before="227" w:after="170" w:line="260" w:lineRule="atLeast"/>
      <w:jc w:val="center"/>
      <w:textAlignment w:val="center"/>
    </w:pPr>
    <w:rPr>
      <w:rFonts w:ascii="PM-SchoolBookBoldCyrillic" w:eastAsia="Times New Roman" w:hAnsi="PM-SchoolBookBoldCyrillic" w:cs="Times New Roman"/>
      <w:b/>
      <w:bCs/>
      <w:color w:val="000000"/>
    </w:rPr>
  </w:style>
  <w:style w:type="character" w:customStyle="1" w:styleId="c15">
    <w:name w:val="c15"/>
    <w:basedOn w:val="a0"/>
    <w:rsid w:val="00912060"/>
  </w:style>
  <w:style w:type="character" w:customStyle="1" w:styleId="c6">
    <w:name w:val="c6"/>
    <w:basedOn w:val="a0"/>
    <w:rsid w:val="00912060"/>
  </w:style>
</w:styles>
</file>

<file path=word/webSettings.xml><?xml version="1.0" encoding="utf-8"?>
<w:webSettings xmlns:r="http://schemas.openxmlformats.org/officeDocument/2006/relationships" xmlns:w="http://schemas.openxmlformats.org/wordprocessingml/2006/main">
  <w:divs>
    <w:div w:id="4019795">
      <w:bodyDiv w:val="1"/>
      <w:marLeft w:val="0"/>
      <w:marRight w:val="0"/>
      <w:marTop w:val="0"/>
      <w:marBottom w:val="0"/>
      <w:divBdr>
        <w:top w:val="none" w:sz="0" w:space="0" w:color="auto"/>
        <w:left w:val="none" w:sz="0" w:space="0" w:color="auto"/>
        <w:bottom w:val="none" w:sz="0" w:space="0" w:color="auto"/>
        <w:right w:val="none" w:sz="0" w:space="0" w:color="auto"/>
      </w:divBdr>
    </w:div>
    <w:div w:id="6489597">
      <w:bodyDiv w:val="1"/>
      <w:marLeft w:val="0"/>
      <w:marRight w:val="0"/>
      <w:marTop w:val="0"/>
      <w:marBottom w:val="0"/>
      <w:divBdr>
        <w:top w:val="none" w:sz="0" w:space="0" w:color="auto"/>
        <w:left w:val="none" w:sz="0" w:space="0" w:color="auto"/>
        <w:bottom w:val="none" w:sz="0" w:space="0" w:color="auto"/>
        <w:right w:val="none" w:sz="0" w:space="0" w:color="auto"/>
      </w:divBdr>
      <w:divsChild>
        <w:div w:id="1275206361">
          <w:marLeft w:val="0"/>
          <w:marRight w:val="0"/>
          <w:marTop w:val="0"/>
          <w:marBottom w:val="0"/>
          <w:divBdr>
            <w:top w:val="none" w:sz="0" w:space="0" w:color="auto"/>
            <w:left w:val="none" w:sz="0" w:space="0" w:color="auto"/>
            <w:bottom w:val="none" w:sz="0" w:space="0" w:color="auto"/>
            <w:right w:val="none" w:sz="0" w:space="0" w:color="auto"/>
          </w:divBdr>
        </w:div>
      </w:divsChild>
    </w:div>
    <w:div w:id="8526190">
      <w:bodyDiv w:val="1"/>
      <w:marLeft w:val="0"/>
      <w:marRight w:val="0"/>
      <w:marTop w:val="0"/>
      <w:marBottom w:val="0"/>
      <w:divBdr>
        <w:top w:val="none" w:sz="0" w:space="0" w:color="auto"/>
        <w:left w:val="none" w:sz="0" w:space="0" w:color="auto"/>
        <w:bottom w:val="none" w:sz="0" w:space="0" w:color="auto"/>
        <w:right w:val="none" w:sz="0" w:space="0" w:color="auto"/>
      </w:divBdr>
      <w:divsChild>
        <w:div w:id="475684108">
          <w:marLeft w:val="0"/>
          <w:marRight w:val="0"/>
          <w:marTop w:val="0"/>
          <w:marBottom w:val="0"/>
          <w:divBdr>
            <w:top w:val="none" w:sz="0" w:space="0" w:color="auto"/>
            <w:left w:val="none" w:sz="0" w:space="0" w:color="auto"/>
            <w:bottom w:val="none" w:sz="0" w:space="0" w:color="auto"/>
            <w:right w:val="none" w:sz="0" w:space="0" w:color="auto"/>
          </w:divBdr>
        </w:div>
        <w:div w:id="873998359">
          <w:marLeft w:val="0"/>
          <w:marRight w:val="0"/>
          <w:marTop w:val="0"/>
          <w:marBottom w:val="0"/>
          <w:divBdr>
            <w:top w:val="none" w:sz="0" w:space="0" w:color="auto"/>
            <w:left w:val="none" w:sz="0" w:space="0" w:color="auto"/>
            <w:bottom w:val="none" w:sz="0" w:space="0" w:color="auto"/>
            <w:right w:val="none" w:sz="0" w:space="0" w:color="auto"/>
          </w:divBdr>
        </w:div>
        <w:div w:id="449209750">
          <w:marLeft w:val="0"/>
          <w:marRight w:val="0"/>
          <w:marTop w:val="0"/>
          <w:marBottom w:val="0"/>
          <w:divBdr>
            <w:top w:val="none" w:sz="0" w:space="0" w:color="auto"/>
            <w:left w:val="none" w:sz="0" w:space="0" w:color="auto"/>
            <w:bottom w:val="none" w:sz="0" w:space="0" w:color="auto"/>
            <w:right w:val="none" w:sz="0" w:space="0" w:color="auto"/>
          </w:divBdr>
        </w:div>
        <w:div w:id="1642611291">
          <w:marLeft w:val="0"/>
          <w:marRight w:val="0"/>
          <w:marTop w:val="0"/>
          <w:marBottom w:val="0"/>
          <w:divBdr>
            <w:top w:val="none" w:sz="0" w:space="0" w:color="auto"/>
            <w:left w:val="none" w:sz="0" w:space="0" w:color="auto"/>
            <w:bottom w:val="none" w:sz="0" w:space="0" w:color="auto"/>
            <w:right w:val="none" w:sz="0" w:space="0" w:color="auto"/>
          </w:divBdr>
        </w:div>
        <w:div w:id="735397157">
          <w:marLeft w:val="0"/>
          <w:marRight w:val="0"/>
          <w:marTop w:val="0"/>
          <w:marBottom w:val="0"/>
          <w:divBdr>
            <w:top w:val="none" w:sz="0" w:space="0" w:color="auto"/>
            <w:left w:val="none" w:sz="0" w:space="0" w:color="auto"/>
            <w:bottom w:val="none" w:sz="0" w:space="0" w:color="auto"/>
            <w:right w:val="none" w:sz="0" w:space="0" w:color="auto"/>
          </w:divBdr>
        </w:div>
        <w:div w:id="1004480335">
          <w:marLeft w:val="0"/>
          <w:marRight w:val="0"/>
          <w:marTop w:val="0"/>
          <w:marBottom w:val="0"/>
          <w:divBdr>
            <w:top w:val="none" w:sz="0" w:space="0" w:color="auto"/>
            <w:left w:val="none" w:sz="0" w:space="0" w:color="auto"/>
            <w:bottom w:val="none" w:sz="0" w:space="0" w:color="auto"/>
            <w:right w:val="none" w:sz="0" w:space="0" w:color="auto"/>
          </w:divBdr>
        </w:div>
        <w:div w:id="87578580">
          <w:marLeft w:val="0"/>
          <w:marRight w:val="0"/>
          <w:marTop w:val="0"/>
          <w:marBottom w:val="0"/>
          <w:divBdr>
            <w:top w:val="none" w:sz="0" w:space="0" w:color="auto"/>
            <w:left w:val="none" w:sz="0" w:space="0" w:color="auto"/>
            <w:bottom w:val="none" w:sz="0" w:space="0" w:color="auto"/>
            <w:right w:val="none" w:sz="0" w:space="0" w:color="auto"/>
          </w:divBdr>
        </w:div>
        <w:div w:id="109783089">
          <w:marLeft w:val="0"/>
          <w:marRight w:val="0"/>
          <w:marTop w:val="0"/>
          <w:marBottom w:val="0"/>
          <w:divBdr>
            <w:top w:val="none" w:sz="0" w:space="0" w:color="auto"/>
            <w:left w:val="none" w:sz="0" w:space="0" w:color="auto"/>
            <w:bottom w:val="none" w:sz="0" w:space="0" w:color="auto"/>
            <w:right w:val="none" w:sz="0" w:space="0" w:color="auto"/>
          </w:divBdr>
        </w:div>
        <w:div w:id="1761639579">
          <w:marLeft w:val="0"/>
          <w:marRight w:val="0"/>
          <w:marTop w:val="0"/>
          <w:marBottom w:val="0"/>
          <w:divBdr>
            <w:top w:val="none" w:sz="0" w:space="0" w:color="auto"/>
            <w:left w:val="none" w:sz="0" w:space="0" w:color="auto"/>
            <w:bottom w:val="none" w:sz="0" w:space="0" w:color="auto"/>
            <w:right w:val="none" w:sz="0" w:space="0" w:color="auto"/>
          </w:divBdr>
        </w:div>
      </w:divsChild>
    </w:div>
    <w:div w:id="11956366">
      <w:bodyDiv w:val="1"/>
      <w:marLeft w:val="0"/>
      <w:marRight w:val="0"/>
      <w:marTop w:val="0"/>
      <w:marBottom w:val="0"/>
      <w:divBdr>
        <w:top w:val="none" w:sz="0" w:space="0" w:color="auto"/>
        <w:left w:val="none" w:sz="0" w:space="0" w:color="auto"/>
        <w:bottom w:val="none" w:sz="0" w:space="0" w:color="auto"/>
        <w:right w:val="none" w:sz="0" w:space="0" w:color="auto"/>
      </w:divBdr>
    </w:div>
    <w:div w:id="15471109">
      <w:bodyDiv w:val="1"/>
      <w:marLeft w:val="0"/>
      <w:marRight w:val="0"/>
      <w:marTop w:val="0"/>
      <w:marBottom w:val="0"/>
      <w:divBdr>
        <w:top w:val="none" w:sz="0" w:space="0" w:color="auto"/>
        <w:left w:val="none" w:sz="0" w:space="0" w:color="auto"/>
        <w:bottom w:val="none" w:sz="0" w:space="0" w:color="auto"/>
        <w:right w:val="none" w:sz="0" w:space="0" w:color="auto"/>
      </w:divBdr>
    </w:div>
    <w:div w:id="18359945">
      <w:bodyDiv w:val="1"/>
      <w:marLeft w:val="0"/>
      <w:marRight w:val="0"/>
      <w:marTop w:val="0"/>
      <w:marBottom w:val="0"/>
      <w:divBdr>
        <w:top w:val="none" w:sz="0" w:space="0" w:color="auto"/>
        <w:left w:val="none" w:sz="0" w:space="0" w:color="auto"/>
        <w:bottom w:val="none" w:sz="0" w:space="0" w:color="auto"/>
        <w:right w:val="none" w:sz="0" w:space="0" w:color="auto"/>
      </w:divBdr>
    </w:div>
    <w:div w:id="20712997">
      <w:bodyDiv w:val="1"/>
      <w:marLeft w:val="0"/>
      <w:marRight w:val="0"/>
      <w:marTop w:val="0"/>
      <w:marBottom w:val="0"/>
      <w:divBdr>
        <w:top w:val="none" w:sz="0" w:space="0" w:color="auto"/>
        <w:left w:val="none" w:sz="0" w:space="0" w:color="auto"/>
        <w:bottom w:val="none" w:sz="0" w:space="0" w:color="auto"/>
        <w:right w:val="none" w:sz="0" w:space="0" w:color="auto"/>
      </w:divBdr>
    </w:div>
    <w:div w:id="28342463">
      <w:bodyDiv w:val="1"/>
      <w:marLeft w:val="0"/>
      <w:marRight w:val="0"/>
      <w:marTop w:val="0"/>
      <w:marBottom w:val="0"/>
      <w:divBdr>
        <w:top w:val="none" w:sz="0" w:space="0" w:color="auto"/>
        <w:left w:val="none" w:sz="0" w:space="0" w:color="auto"/>
        <w:bottom w:val="none" w:sz="0" w:space="0" w:color="auto"/>
        <w:right w:val="none" w:sz="0" w:space="0" w:color="auto"/>
      </w:divBdr>
      <w:divsChild>
        <w:div w:id="1940288877">
          <w:marLeft w:val="0"/>
          <w:marRight w:val="0"/>
          <w:marTop w:val="0"/>
          <w:marBottom w:val="0"/>
          <w:divBdr>
            <w:top w:val="none" w:sz="0" w:space="0" w:color="auto"/>
            <w:left w:val="none" w:sz="0" w:space="0" w:color="auto"/>
            <w:bottom w:val="none" w:sz="0" w:space="0" w:color="auto"/>
            <w:right w:val="none" w:sz="0" w:space="0" w:color="auto"/>
          </w:divBdr>
        </w:div>
      </w:divsChild>
    </w:div>
    <w:div w:id="28530392">
      <w:bodyDiv w:val="1"/>
      <w:marLeft w:val="0"/>
      <w:marRight w:val="0"/>
      <w:marTop w:val="0"/>
      <w:marBottom w:val="0"/>
      <w:divBdr>
        <w:top w:val="none" w:sz="0" w:space="0" w:color="auto"/>
        <w:left w:val="none" w:sz="0" w:space="0" w:color="auto"/>
        <w:bottom w:val="none" w:sz="0" w:space="0" w:color="auto"/>
        <w:right w:val="none" w:sz="0" w:space="0" w:color="auto"/>
      </w:divBdr>
    </w:div>
    <w:div w:id="35811041">
      <w:bodyDiv w:val="1"/>
      <w:marLeft w:val="0"/>
      <w:marRight w:val="0"/>
      <w:marTop w:val="0"/>
      <w:marBottom w:val="0"/>
      <w:divBdr>
        <w:top w:val="none" w:sz="0" w:space="0" w:color="auto"/>
        <w:left w:val="none" w:sz="0" w:space="0" w:color="auto"/>
        <w:bottom w:val="none" w:sz="0" w:space="0" w:color="auto"/>
        <w:right w:val="none" w:sz="0" w:space="0" w:color="auto"/>
      </w:divBdr>
    </w:div>
    <w:div w:id="38167324">
      <w:bodyDiv w:val="1"/>
      <w:marLeft w:val="0"/>
      <w:marRight w:val="0"/>
      <w:marTop w:val="0"/>
      <w:marBottom w:val="0"/>
      <w:divBdr>
        <w:top w:val="none" w:sz="0" w:space="0" w:color="auto"/>
        <w:left w:val="none" w:sz="0" w:space="0" w:color="auto"/>
        <w:bottom w:val="none" w:sz="0" w:space="0" w:color="auto"/>
        <w:right w:val="none" w:sz="0" w:space="0" w:color="auto"/>
      </w:divBdr>
    </w:div>
    <w:div w:id="41565256">
      <w:bodyDiv w:val="1"/>
      <w:marLeft w:val="0"/>
      <w:marRight w:val="0"/>
      <w:marTop w:val="0"/>
      <w:marBottom w:val="0"/>
      <w:divBdr>
        <w:top w:val="none" w:sz="0" w:space="0" w:color="auto"/>
        <w:left w:val="none" w:sz="0" w:space="0" w:color="auto"/>
        <w:bottom w:val="none" w:sz="0" w:space="0" w:color="auto"/>
        <w:right w:val="none" w:sz="0" w:space="0" w:color="auto"/>
      </w:divBdr>
    </w:div>
    <w:div w:id="56049812">
      <w:bodyDiv w:val="1"/>
      <w:marLeft w:val="0"/>
      <w:marRight w:val="0"/>
      <w:marTop w:val="0"/>
      <w:marBottom w:val="0"/>
      <w:divBdr>
        <w:top w:val="none" w:sz="0" w:space="0" w:color="auto"/>
        <w:left w:val="none" w:sz="0" w:space="0" w:color="auto"/>
        <w:bottom w:val="none" w:sz="0" w:space="0" w:color="auto"/>
        <w:right w:val="none" w:sz="0" w:space="0" w:color="auto"/>
      </w:divBdr>
    </w:div>
    <w:div w:id="63257804">
      <w:bodyDiv w:val="1"/>
      <w:marLeft w:val="0"/>
      <w:marRight w:val="0"/>
      <w:marTop w:val="0"/>
      <w:marBottom w:val="0"/>
      <w:divBdr>
        <w:top w:val="none" w:sz="0" w:space="0" w:color="auto"/>
        <w:left w:val="none" w:sz="0" w:space="0" w:color="auto"/>
        <w:bottom w:val="none" w:sz="0" w:space="0" w:color="auto"/>
        <w:right w:val="none" w:sz="0" w:space="0" w:color="auto"/>
      </w:divBdr>
    </w:div>
    <w:div w:id="64110741">
      <w:bodyDiv w:val="1"/>
      <w:marLeft w:val="0"/>
      <w:marRight w:val="0"/>
      <w:marTop w:val="0"/>
      <w:marBottom w:val="0"/>
      <w:divBdr>
        <w:top w:val="none" w:sz="0" w:space="0" w:color="auto"/>
        <w:left w:val="none" w:sz="0" w:space="0" w:color="auto"/>
        <w:bottom w:val="none" w:sz="0" w:space="0" w:color="auto"/>
        <w:right w:val="none" w:sz="0" w:space="0" w:color="auto"/>
      </w:divBdr>
    </w:div>
    <w:div w:id="64888068">
      <w:bodyDiv w:val="1"/>
      <w:marLeft w:val="0"/>
      <w:marRight w:val="0"/>
      <w:marTop w:val="0"/>
      <w:marBottom w:val="0"/>
      <w:divBdr>
        <w:top w:val="none" w:sz="0" w:space="0" w:color="auto"/>
        <w:left w:val="none" w:sz="0" w:space="0" w:color="auto"/>
        <w:bottom w:val="none" w:sz="0" w:space="0" w:color="auto"/>
        <w:right w:val="none" w:sz="0" w:space="0" w:color="auto"/>
      </w:divBdr>
    </w:div>
    <w:div w:id="74135297">
      <w:bodyDiv w:val="1"/>
      <w:marLeft w:val="0"/>
      <w:marRight w:val="0"/>
      <w:marTop w:val="0"/>
      <w:marBottom w:val="0"/>
      <w:divBdr>
        <w:top w:val="none" w:sz="0" w:space="0" w:color="auto"/>
        <w:left w:val="none" w:sz="0" w:space="0" w:color="auto"/>
        <w:bottom w:val="none" w:sz="0" w:space="0" w:color="auto"/>
        <w:right w:val="none" w:sz="0" w:space="0" w:color="auto"/>
      </w:divBdr>
    </w:div>
    <w:div w:id="81611561">
      <w:bodyDiv w:val="1"/>
      <w:marLeft w:val="0"/>
      <w:marRight w:val="0"/>
      <w:marTop w:val="0"/>
      <w:marBottom w:val="0"/>
      <w:divBdr>
        <w:top w:val="none" w:sz="0" w:space="0" w:color="auto"/>
        <w:left w:val="none" w:sz="0" w:space="0" w:color="auto"/>
        <w:bottom w:val="none" w:sz="0" w:space="0" w:color="auto"/>
        <w:right w:val="none" w:sz="0" w:space="0" w:color="auto"/>
      </w:divBdr>
    </w:div>
    <w:div w:id="84886435">
      <w:bodyDiv w:val="1"/>
      <w:marLeft w:val="0"/>
      <w:marRight w:val="0"/>
      <w:marTop w:val="0"/>
      <w:marBottom w:val="0"/>
      <w:divBdr>
        <w:top w:val="none" w:sz="0" w:space="0" w:color="auto"/>
        <w:left w:val="none" w:sz="0" w:space="0" w:color="auto"/>
        <w:bottom w:val="none" w:sz="0" w:space="0" w:color="auto"/>
        <w:right w:val="none" w:sz="0" w:space="0" w:color="auto"/>
      </w:divBdr>
    </w:div>
    <w:div w:id="90398932">
      <w:bodyDiv w:val="1"/>
      <w:marLeft w:val="0"/>
      <w:marRight w:val="0"/>
      <w:marTop w:val="0"/>
      <w:marBottom w:val="0"/>
      <w:divBdr>
        <w:top w:val="none" w:sz="0" w:space="0" w:color="auto"/>
        <w:left w:val="none" w:sz="0" w:space="0" w:color="auto"/>
        <w:bottom w:val="none" w:sz="0" w:space="0" w:color="auto"/>
        <w:right w:val="none" w:sz="0" w:space="0" w:color="auto"/>
      </w:divBdr>
    </w:div>
    <w:div w:id="92869057">
      <w:bodyDiv w:val="1"/>
      <w:marLeft w:val="0"/>
      <w:marRight w:val="0"/>
      <w:marTop w:val="0"/>
      <w:marBottom w:val="0"/>
      <w:divBdr>
        <w:top w:val="none" w:sz="0" w:space="0" w:color="auto"/>
        <w:left w:val="none" w:sz="0" w:space="0" w:color="auto"/>
        <w:bottom w:val="none" w:sz="0" w:space="0" w:color="auto"/>
        <w:right w:val="none" w:sz="0" w:space="0" w:color="auto"/>
      </w:divBdr>
    </w:div>
    <w:div w:id="109445948">
      <w:bodyDiv w:val="1"/>
      <w:marLeft w:val="0"/>
      <w:marRight w:val="0"/>
      <w:marTop w:val="0"/>
      <w:marBottom w:val="0"/>
      <w:divBdr>
        <w:top w:val="none" w:sz="0" w:space="0" w:color="auto"/>
        <w:left w:val="none" w:sz="0" w:space="0" w:color="auto"/>
        <w:bottom w:val="none" w:sz="0" w:space="0" w:color="auto"/>
        <w:right w:val="none" w:sz="0" w:space="0" w:color="auto"/>
      </w:divBdr>
    </w:div>
    <w:div w:id="110975900">
      <w:bodyDiv w:val="1"/>
      <w:marLeft w:val="0"/>
      <w:marRight w:val="0"/>
      <w:marTop w:val="0"/>
      <w:marBottom w:val="0"/>
      <w:divBdr>
        <w:top w:val="none" w:sz="0" w:space="0" w:color="auto"/>
        <w:left w:val="none" w:sz="0" w:space="0" w:color="auto"/>
        <w:bottom w:val="none" w:sz="0" w:space="0" w:color="auto"/>
        <w:right w:val="none" w:sz="0" w:space="0" w:color="auto"/>
      </w:divBdr>
    </w:div>
    <w:div w:id="116805213">
      <w:bodyDiv w:val="1"/>
      <w:marLeft w:val="0"/>
      <w:marRight w:val="0"/>
      <w:marTop w:val="0"/>
      <w:marBottom w:val="0"/>
      <w:divBdr>
        <w:top w:val="none" w:sz="0" w:space="0" w:color="auto"/>
        <w:left w:val="none" w:sz="0" w:space="0" w:color="auto"/>
        <w:bottom w:val="none" w:sz="0" w:space="0" w:color="auto"/>
        <w:right w:val="none" w:sz="0" w:space="0" w:color="auto"/>
      </w:divBdr>
    </w:div>
    <w:div w:id="119957440">
      <w:bodyDiv w:val="1"/>
      <w:marLeft w:val="0"/>
      <w:marRight w:val="0"/>
      <w:marTop w:val="0"/>
      <w:marBottom w:val="0"/>
      <w:divBdr>
        <w:top w:val="none" w:sz="0" w:space="0" w:color="auto"/>
        <w:left w:val="none" w:sz="0" w:space="0" w:color="auto"/>
        <w:bottom w:val="none" w:sz="0" w:space="0" w:color="auto"/>
        <w:right w:val="none" w:sz="0" w:space="0" w:color="auto"/>
      </w:divBdr>
    </w:div>
    <w:div w:id="120416954">
      <w:bodyDiv w:val="1"/>
      <w:marLeft w:val="0"/>
      <w:marRight w:val="0"/>
      <w:marTop w:val="0"/>
      <w:marBottom w:val="0"/>
      <w:divBdr>
        <w:top w:val="none" w:sz="0" w:space="0" w:color="auto"/>
        <w:left w:val="none" w:sz="0" w:space="0" w:color="auto"/>
        <w:bottom w:val="none" w:sz="0" w:space="0" w:color="auto"/>
        <w:right w:val="none" w:sz="0" w:space="0" w:color="auto"/>
      </w:divBdr>
    </w:div>
    <w:div w:id="127285645">
      <w:bodyDiv w:val="1"/>
      <w:marLeft w:val="0"/>
      <w:marRight w:val="0"/>
      <w:marTop w:val="0"/>
      <w:marBottom w:val="0"/>
      <w:divBdr>
        <w:top w:val="none" w:sz="0" w:space="0" w:color="auto"/>
        <w:left w:val="none" w:sz="0" w:space="0" w:color="auto"/>
        <w:bottom w:val="none" w:sz="0" w:space="0" w:color="auto"/>
        <w:right w:val="none" w:sz="0" w:space="0" w:color="auto"/>
      </w:divBdr>
    </w:div>
    <w:div w:id="138110280">
      <w:bodyDiv w:val="1"/>
      <w:marLeft w:val="0"/>
      <w:marRight w:val="0"/>
      <w:marTop w:val="0"/>
      <w:marBottom w:val="0"/>
      <w:divBdr>
        <w:top w:val="none" w:sz="0" w:space="0" w:color="auto"/>
        <w:left w:val="none" w:sz="0" w:space="0" w:color="auto"/>
        <w:bottom w:val="none" w:sz="0" w:space="0" w:color="auto"/>
        <w:right w:val="none" w:sz="0" w:space="0" w:color="auto"/>
      </w:divBdr>
    </w:div>
    <w:div w:id="149447759">
      <w:bodyDiv w:val="1"/>
      <w:marLeft w:val="0"/>
      <w:marRight w:val="0"/>
      <w:marTop w:val="0"/>
      <w:marBottom w:val="0"/>
      <w:divBdr>
        <w:top w:val="none" w:sz="0" w:space="0" w:color="auto"/>
        <w:left w:val="none" w:sz="0" w:space="0" w:color="auto"/>
        <w:bottom w:val="none" w:sz="0" w:space="0" w:color="auto"/>
        <w:right w:val="none" w:sz="0" w:space="0" w:color="auto"/>
      </w:divBdr>
    </w:div>
    <w:div w:id="151532281">
      <w:bodyDiv w:val="1"/>
      <w:marLeft w:val="0"/>
      <w:marRight w:val="0"/>
      <w:marTop w:val="0"/>
      <w:marBottom w:val="0"/>
      <w:divBdr>
        <w:top w:val="none" w:sz="0" w:space="0" w:color="auto"/>
        <w:left w:val="none" w:sz="0" w:space="0" w:color="auto"/>
        <w:bottom w:val="none" w:sz="0" w:space="0" w:color="auto"/>
        <w:right w:val="none" w:sz="0" w:space="0" w:color="auto"/>
      </w:divBdr>
    </w:div>
    <w:div w:id="153380362">
      <w:bodyDiv w:val="1"/>
      <w:marLeft w:val="0"/>
      <w:marRight w:val="0"/>
      <w:marTop w:val="0"/>
      <w:marBottom w:val="0"/>
      <w:divBdr>
        <w:top w:val="none" w:sz="0" w:space="0" w:color="auto"/>
        <w:left w:val="none" w:sz="0" w:space="0" w:color="auto"/>
        <w:bottom w:val="none" w:sz="0" w:space="0" w:color="auto"/>
        <w:right w:val="none" w:sz="0" w:space="0" w:color="auto"/>
      </w:divBdr>
    </w:div>
    <w:div w:id="155726410">
      <w:bodyDiv w:val="1"/>
      <w:marLeft w:val="0"/>
      <w:marRight w:val="0"/>
      <w:marTop w:val="0"/>
      <w:marBottom w:val="0"/>
      <w:divBdr>
        <w:top w:val="none" w:sz="0" w:space="0" w:color="auto"/>
        <w:left w:val="none" w:sz="0" w:space="0" w:color="auto"/>
        <w:bottom w:val="none" w:sz="0" w:space="0" w:color="auto"/>
        <w:right w:val="none" w:sz="0" w:space="0" w:color="auto"/>
      </w:divBdr>
    </w:div>
    <w:div w:id="156842563">
      <w:bodyDiv w:val="1"/>
      <w:marLeft w:val="0"/>
      <w:marRight w:val="0"/>
      <w:marTop w:val="0"/>
      <w:marBottom w:val="0"/>
      <w:divBdr>
        <w:top w:val="none" w:sz="0" w:space="0" w:color="auto"/>
        <w:left w:val="none" w:sz="0" w:space="0" w:color="auto"/>
        <w:bottom w:val="none" w:sz="0" w:space="0" w:color="auto"/>
        <w:right w:val="none" w:sz="0" w:space="0" w:color="auto"/>
      </w:divBdr>
    </w:div>
    <w:div w:id="165478759">
      <w:bodyDiv w:val="1"/>
      <w:marLeft w:val="0"/>
      <w:marRight w:val="0"/>
      <w:marTop w:val="0"/>
      <w:marBottom w:val="0"/>
      <w:divBdr>
        <w:top w:val="none" w:sz="0" w:space="0" w:color="auto"/>
        <w:left w:val="none" w:sz="0" w:space="0" w:color="auto"/>
        <w:bottom w:val="none" w:sz="0" w:space="0" w:color="auto"/>
        <w:right w:val="none" w:sz="0" w:space="0" w:color="auto"/>
      </w:divBdr>
    </w:div>
    <w:div w:id="166292654">
      <w:bodyDiv w:val="1"/>
      <w:marLeft w:val="0"/>
      <w:marRight w:val="0"/>
      <w:marTop w:val="0"/>
      <w:marBottom w:val="0"/>
      <w:divBdr>
        <w:top w:val="none" w:sz="0" w:space="0" w:color="auto"/>
        <w:left w:val="none" w:sz="0" w:space="0" w:color="auto"/>
        <w:bottom w:val="none" w:sz="0" w:space="0" w:color="auto"/>
        <w:right w:val="none" w:sz="0" w:space="0" w:color="auto"/>
      </w:divBdr>
    </w:div>
    <w:div w:id="173422527">
      <w:bodyDiv w:val="1"/>
      <w:marLeft w:val="0"/>
      <w:marRight w:val="0"/>
      <w:marTop w:val="0"/>
      <w:marBottom w:val="0"/>
      <w:divBdr>
        <w:top w:val="none" w:sz="0" w:space="0" w:color="auto"/>
        <w:left w:val="none" w:sz="0" w:space="0" w:color="auto"/>
        <w:bottom w:val="none" w:sz="0" w:space="0" w:color="auto"/>
        <w:right w:val="none" w:sz="0" w:space="0" w:color="auto"/>
      </w:divBdr>
    </w:div>
    <w:div w:id="176315439">
      <w:bodyDiv w:val="1"/>
      <w:marLeft w:val="0"/>
      <w:marRight w:val="0"/>
      <w:marTop w:val="0"/>
      <w:marBottom w:val="0"/>
      <w:divBdr>
        <w:top w:val="none" w:sz="0" w:space="0" w:color="auto"/>
        <w:left w:val="none" w:sz="0" w:space="0" w:color="auto"/>
        <w:bottom w:val="none" w:sz="0" w:space="0" w:color="auto"/>
        <w:right w:val="none" w:sz="0" w:space="0" w:color="auto"/>
      </w:divBdr>
    </w:div>
    <w:div w:id="205799817">
      <w:bodyDiv w:val="1"/>
      <w:marLeft w:val="0"/>
      <w:marRight w:val="0"/>
      <w:marTop w:val="0"/>
      <w:marBottom w:val="0"/>
      <w:divBdr>
        <w:top w:val="none" w:sz="0" w:space="0" w:color="auto"/>
        <w:left w:val="none" w:sz="0" w:space="0" w:color="auto"/>
        <w:bottom w:val="none" w:sz="0" w:space="0" w:color="auto"/>
        <w:right w:val="none" w:sz="0" w:space="0" w:color="auto"/>
      </w:divBdr>
    </w:div>
    <w:div w:id="205870240">
      <w:bodyDiv w:val="1"/>
      <w:marLeft w:val="0"/>
      <w:marRight w:val="0"/>
      <w:marTop w:val="0"/>
      <w:marBottom w:val="0"/>
      <w:divBdr>
        <w:top w:val="none" w:sz="0" w:space="0" w:color="auto"/>
        <w:left w:val="none" w:sz="0" w:space="0" w:color="auto"/>
        <w:bottom w:val="none" w:sz="0" w:space="0" w:color="auto"/>
        <w:right w:val="none" w:sz="0" w:space="0" w:color="auto"/>
      </w:divBdr>
    </w:div>
    <w:div w:id="210190060">
      <w:bodyDiv w:val="1"/>
      <w:marLeft w:val="0"/>
      <w:marRight w:val="0"/>
      <w:marTop w:val="0"/>
      <w:marBottom w:val="0"/>
      <w:divBdr>
        <w:top w:val="none" w:sz="0" w:space="0" w:color="auto"/>
        <w:left w:val="none" w:sz="0" w:space="0" w:color="auto"/>
        <w:bottom w:val="none" w:sz="0" w:space="0" w:color="auto"/>
        <w:right w:val="none" w:sz="0" w:space="0" w:color="auto"/>
      </w:divBdr>
    </w:div>
    <w:div w:id="214894895">
      <w:bodyDiv w:val="1"/>
      <w:marLeft w:val="0"/>
      <w:marRight w:val="0"/>
      <w:marTop w:val="0"/>
      <w:marBottom w:val="0"/>
      <w:divBdr>
        <w:top w:val="none" w:sz="0" w:space="0" w:color="auto"/>
        <w:left w:val="none" w:sz="0" w:space="0" w:color="auto"/>
        <w:bottom w:val="none" w:sz="0" w:space="0" w:color="auto"/>
        <w:right w:val="none" w:sz="0" w:space="0" w:color="auto"/>
      </w:divBdr>
    </w:div>
    <w:div w:id="216358794">
      <w:bodyDiv w:val="1"/>
      <w:marLeft w:val="0"/>
      <w:marRight w:val="0"/>
      <w:marTop w:val="0"/>
      <w:marBottom w:val="0"/>
      <w:divBdr>
        <w:top w:val="none" w:sz="0" w:space="0" w:color="auto"/>
        <w:left w:val="none" w:sz="0" w:space="0" w:color="auto"/>
        <w:bottom w:val="none" w:sz="0" w:space="0" w:color="auto"/>
        <w:right w:val="none" w:sz="0" w:space="0" w:color="auto"/>
      </w:divBdr>
    </w:div>
    <w:div w:id="219244169">
      <w:bodyDiv w:val="1"/>
      <w:marLeft w:val="0"/>
      <w:marRight w:val="0"/>
      <w:marTop w:val="0"/>
      <w:marBottom w:val="0"/>
      <w:divBdr>
        <w:top w:val="none" w:sz="0" w:space="0" w:color="auto"/>
        <w:left w:val="none" w:sz="0" w:space="0" w:color="auto"/>
        <w:bottom w:val="none" w:sz="0" w:space="0" w:color="auto"/>
        <w:right w:val="none" w:sz="0" w:space="0" w:color="auto"/>
      </w:divBdr>
    </w:div>
    <w:div w:id="221675156">
      <w:bodyDiv w:val="1"/>
      <w:marLeft w:val="0"/>
      <w:marRight w:val="0"/>
      <w:marTop w:val="0"/>
      <w:marBottom w:val="0"/>
      <w:divBdr>
        <w:top w:val="none" w:sz="0" w:space="0" w:color="auto"/>
        <w:left w:val="none" w:sz="0" w:space="0" w:color="auto"/>
        <w:bottom w:val="none" w:sz="0" w:space="0" w:color="auto"/>
        <w:right w:val="none" w:sz="0" w:space="0" w:color="auto"/>
      </w:divBdr>
    </w:div>
    <w:div w:id="228005457">
      <w:bodyDiv w:val="1"/>
      <w:marLeft w:val="0"/>
      <w:marRight w:val="0"/>
      <w:marTop w:val="0"/>
      <w:marBottom w:val="0"/>
      <w:divBdr>
        <w:top w:val="none" w:sz="0" w:space="0" w:color="auto"/>
        <w:left w:val="none" w:sz="0" w:space="0" w:color="auto"/>
        <w:bottom w:val="none" w:sz="0" w:space="0" w:color="auto"/>
        <w:right w:val="none" w:sz="0" w:space="0" w:color="auto"/>
      </w:divBdr>
    </w:div>
    <w:div w:id="255135568">
      <w:bodyDiv w:val="1"/>
      <w:marLeft w:val="0"/>
      <w:marRight w:val="0"/>
      <w:marTop w:val="0"/>
      <w:marBottom w:val="0"/>
      <w:divBdr>
        <w:top w:val="none" w:sz="0" w:space="0" w:color="auto"/>
        <w:left w:val="none" w:sz="0" w:space="0" w:color="auto"/>
        <w:bottom w:val="none" w:sz="0" w:space="0" w:color="auto"/>
        <w:right w:val="none" w:sz="0" w:space="0" w:color="auto"/>
      </w:divBdr>
    </w:div>
    <w:div w:id="257759246">
      <w:bodyDiv w:val="1"/>
      <w:marLeft w:val="0"/>
      <w:marRight w:val="0"/>
      <w:marTop w:val="0"/>
      <w:marBottom w:val="0"/>
      <w:divBdr>
        <w:top w:val="none" w:sz="0" w:space="0" w:color="auto"/>
        <w:left w:val="none" w:sz="0" w:space="0" w:color="auto"/>
        <w:bottom w:val="none" w:sz="0" w:space="0" w:color="auto"/>
        <w:right w:val="none" w:sz="0" w:space="0" w:color="auto"/>
      </w:divBdr>
    </w:div>
    <w:div w:id="268246956">
      <w:bodyDiv w:val="1"/>
      <w:marLeft w:val="0"/>
      <w:marRight w:val="0"/>
      <w:marTop w:val="0"/>
      <w:marBottom w:val="0"/>
      <w:divBdr>
        <w:top w:val="none" w:sz="0" w:space="0" w:color="auto"/>
        <w:left w:val="none" w:sz="0" w:space="0" w:color="auto"/>
        <w:bottom w:val="none" w:sz="0" w:space="0" w:color="auto"/>
        <w:right w:val="none" w:sz="0" w:space="0" w:color="auto"/>
      </w:divBdr>
    </w:div>
    <w:div w:id="269942986">
      <w:bodyDiv w:val="1"/>
      <w:marLeft w:val="0"/>
      <w:marRight w:val="0"/>
      <w:marTop w:val="0"/>
      <w:marBottom w:val="0"/>
      <w:divBdr>
        <w:top w:val="none" w:sz="0" w:space="0" w:color="auto"/>
        <w:left w:val="none" w:sz="0" w:space="0" w:color="auto"/>
        <w:bottom w:val="none" w:sz="0" w:space="0" w:color="auto"/>
        <w:right w:val="none" w:sz="0" w:space="0" w:color="auto"/>
      </w:divBdr>
    </w:div>
    <w:div w:id="275216838">
      <w:bodyDiv w:val="1"/>
      <w:marLeft w:val="0"/>
      <w:marRight w:val="0"/>
      <w:marTop w:val="0"/>
      <w:marBottom w:val="0"/>
      <w:divBdr>
        <w:top w:val="none" w:sz="0" w:space="0" w:color="auto"/>
        <w:left w:val="none" w:sz="0" w:space="0" w:color="auto"/>
        <w:bottom w:val="none" w:sz="0" w:space="0" w:color="auto"/>
        <w:right w:val="none" w:sz="0" w:space="0" w:color="auto"/>
      </w:divBdr>
    </w:div>
    <w:div w:id="289479178">
      <w:bodyDiv w:val="1"/>
      <w:marLeft w:val="0"/>
      <w:marRight w:val="0"/>
      <w:marTop w:val="0"/>
      <w:marBottom w:val="0"/>
      <w:divBdr>
        <w:top w:val="none" w:sz="0" w:space="0" w:color="auto"/>
        <w:left w:val="none" w:sz="0" w:space="0" w:color="auto"/>
        <w:bottom w:val="none" w:sz="0" w:space="0" w:color="auto"/>
        <w:right w:val="none" w:sz="0" w:space="0" w:color="auto"/>
      </w:divBdr>
    </w:div>
    <w:div w:id="290717924">
      <w:bodyDiv w:val="1"/>
      <w:marLeft w:val="0"/>
      <w:marRight w:val="0"/>
      <w:marTop w:val="0"/>
      <w:marBottom w:val="0"/>
      <w:divBdr>
        <w:top w:val="none" w:sz="0" w:space="0" w:color="auto"/>
        <w:left w:val="none" w:sz="0" w:space="0" w:color="auto"/>
        <w:bottom w:val="none" w:sz="0" w:space="0" w:color="auto"/>
        <w:right w:val="none" w:sz="0" w:space="0" w:color="auto"/>
      </w:divBdr>
    </w:div>
    <w:div w:id="291130566">
      <w:bodyDiv w:val="1"/>
      <w:marLeft w:val="0"/>
      <w:marRight w:val="0"/>
      <w:marTop w:val="0"/>
      <w:marBottom w:val="0"/>
      <w:divBdr>
        <w:top w:val="none" w:sz="0" w:space="0" w:color="auto"/>
        <w:left w:val="none" w:sz="0" w:space="0" w:color="auto"/>
        <w:bottom w:val="none" w:sz="0" w:space="0" w:color="auto"/>
        <w:right w:val="none" w:sz="0" w:space="0" w:color="auto"/>
      </w:divBdr>
    </w:div>
    <w:div w:id="294800507">
      <w:bodyDiv w:val="1"/>
      <w:marLeft w:val="0"/>
      <w:marRight w:val="0"/>
      <w:marTop w:val="0"/>
      <w:marBottom w:val="0"/>
      <w:divBdr>
        <w:top w:val="none" w:sz="0" w:space="0" w:color="auto"/>
        <w:left w:val="none" w:sz="0" w:space="0" w:color="auto"/>
        <w:bottom w:val="none" w:sz="0" w:space="0" w:color="auto"/>
        <w:right w:val="none" w:sz="0" w:space="0" w:color="auto"/>
      </w:divBdr>
    </w:div>
    <w:div w:id="298265111">
      <w:bodyDiv w:val="1"/>
      <w:marLeft w:val="0"/>
      <w:marRight w:val="0"/>
      <w:marTop w:val="0"/>
      <w:marBottom w:val="0"/>
      <w:divBdr>
        <w:top w:val="none" w:sz="0" w:space="0" w:color="auto"/>
        <w:left w:val="none" w:sz="0" w:space="0" w:color="auto"/>
        <w:bottom w:val="none" w:sz="0" w:space="0" w:color="auto"/>
        <w:right w:val="none" w:sz="0" w:space="0" w:color="auto"/>
      </w:divBdr>
    </w:div>
    <w:div w:id="298465352">
      <w:bodyDiv w:val="1"/>
      <w:marLeft w:val="0"/>
      <w:marRight w:val="0"/>
      <w:marTop w:val="0"/>
      <w:marBottom w:val="0"/>
      <w:divBdr>
        <w:top w:val="none" w:sz="0" w:space="0" w:color="auto"/>
        <w:left w:val="none" w:sz="0" w:space="0" w:color="auto"/>
        <w:bottom w:val="none" w:sz="0" w:space="0" w:color="auto"/>
        <w:right w:val="none" w:sz="0" w:space="0" w:color="auto"/>
      </w:divBdr>
    </w:div>
    <w:div w:id="308483281">
      <w:bodyDiv w:val="1"/>
      <w:marLeft w:val="0"/>
      <w:marRight w:val="0"/>
      <w:marTop w:val="0"/>
      <w:marBottom w:val="0"/>
      <w:divBdr>
        <w:top w:val="none" w:sz="0" w:space="0" w:color="auto"/>
        <w:left w:val="none" w:sz="0" w:space="0" w:color="auto"/>
        <w:bottom w:val="none" w:sz="0" w:space="0" w:color="auto"/>
        <w:right w:val="none" w:sz="0" w:space="0" w:color="auto"/>
      </w:divBdr>
    </w:div>
    <w:div w:id="311636862">
      <w:bodyDiv w:val="1"/>
      <w:marLeft w:val="0"/>
      <w:marRight w:val="0"/>
      <w:marTop w:val="0"/>
      <w:marBottom w:val="0"/>
      <w:divBdr>
        <w:top w:val="none" w:sz="0" w:space="0" w:color="auto"/>
        <w:left w:val="none" w:sz="0" w:space="0" w:color="auto"/>
        <w:bottom w:val="none" w:sz="0" w:space="0" w:color="auto"/>
        <w:right w:val="none" w:sz="0" w:space="0" w:color="auto"/>
      </w:divBdr>
    </w:div>
    <w:div w:id="311830237">
      <w:bodyDiv w:val="1"/>
      <w:marLeft w:val="0"/>
      <w:marRight w:val="0"/>
      <w:marTop w:val="0"/>
      <w:marBottom w:val="0"/>
      <w:divBdr>
        <w:top w:val="none" w:sz="0" w:space="0" w:color="auto"/>
        <w:left w:val="none" w:sz="0" w:space="0" w:color="auto"/>
        <w:bottom w:val="none" w:sz="0" w:space="0" w:color="auto"/>
        <w:right w:val="none" w:sz="0" w:space="0" w:color="auto"/>
      </w:divBdr>
    </w:div>
    <w:div w:id="312878959">
      <w:bodyDiv w:val="1"/>
      <w:marLeft w:val="0"/>
      <w:marRight w:val="0"/>
      <w:marTop w:val="0"/>
      <w:marBottom w:val="0"/>
      <w:divBdr>
        <w:top w:val="none" w:sz="0" w:space="0" w:color="auto"/>
        <w:left w:val="none" w:sz="0" w:space="0" w:color="auto"/>
        <w:bottom w:val="none" w:sz="0" w:space="0" w:color="auto"/>
        <w:right w:val="none" w:sz="0" w:space="0" w:color="auto"/>
      </w:divBdr>
    </w:div>
    <w:div w:id="319503076">
      <w:bodyDiv w:val="1"/>
      <w:marLeft w:val="0"/>
      <w:marRight w:val="0"/>
      <w:marTop w:val="0"/>
      <w:marBottom w:val="0"/>
      <w:divBdr>
        <w:top w:val="none" w:sz="0" w:space="0" w:color="auto"/>
        <w:left w:val="none" w:sz="0" w:space="0" w:color="auto"/>
        <w:bottom w:val="none" w:sz="0" w:space="0" w:color="auto"/>
        <w:right w:val="none" w:sz="0" w:space="0" w:color="auto"/>
      </w:divBdr>
    </w:div>
    <w:div w:id="322246547">
      <w:bodyDiv w:val="1"/>
      <w:marLeft w:val="0"/>
      <w:marRight w:val="0"/>
      <w:marTop w:val="0"/>
      <w:marBottom w:val="0"/>
      <w:divBdr>
        <w:top w:val="none" w:sz="0" w:space="0" w:color="auto"/>
        <w:left w:val="none" w:sz="0" w:space="0" w:color="auto"/>
        <w:bottom w:val="none" w:sz="0" w:space="0" w:color="auto"/>
        <w:right w:val="none" w:sz="0" w:space="0" w:color="auto"/>
      </w:divBdr>
    </w:div>
    <w:div w:id="325404970">
      <w:bodyDiv w:val="1"/>
      <w:marLeft w:val="0"/>
      <w:marRight w:val="0"/>
      <w:marTop w:val="0"/>
      <w:marBottom w:val="0"/>
      <w:divBdr>
        <w:top w:val="none" w:sz="0" w:space="0" w:color="auto"/>
        <w:left w:val="none" w:sz="0" w:space="0" w:color="auto"/>
        <w:bottom w:val="none" w:sz="0" w:space="0" w:color="auto"/>
        <w:right w:val="none" w:sz="0" w:space="0" w:color="auto"/>
      </w:divBdr>
    </w:div>
    <w:div w:id="330792787">
      <w:bodyDiv w:val="1"/>
      <w:marLeft w:val="0"/>
      <w:marRight w:val="0"/>
      <w:marTop w:val="0"/>
      <w:marBottom w:val="0"/>
      <w:divBdr>
        <w:top w:val="none" w:sz="0" w:space="0" w:color="auto"/>
        <w:left w:val="none" w:sz="0" w:space="0" w:color="auto"/>
        <w:bottom w:val="none" w:sz="0" w:space="0" w:color="auto"/>
        <w:right w:val="none" w:sz="0" w:space="0" w:color="auto"/>
      </w:divBdr>
    </w:div>
    <w:div w:id="332299770">
      <w:bodyDiv w:val="1"/>
      <w:marLeft w:val="0"/>
      <w:marRight w:val="0"/>
      <w:marTop w:val="0"/>
      <w:marBottom w:val="0"/>
      <w:divBdr>
        <w:top w:val="none" w:sz="0" w:space="0" w:color="auto"/>
        <w:left w:val="none" w:sz="0" w:space="0" w:color="auto"/>
        <w:bottom w:val="none" w:sz="0" w:space="0" w:color="auto"/>
        <w:right w:val="none" w:sz="0" w:space="0" w:color="auto"/>
      </w:divBdr>
    </w:div>
    <w:div w:id="338705503">
      <w:bodyDiv w:val="1"/>
      <w:marLeft w:val="0"/>
      <w:marRight w:val="0"/>
      <w:marTop w:val="0"/>
      <w:marBottom w:val="0"/>
      <w:divBdr>
        <w:top w:val="none" w:sz="0" w:space="0" w:color="auto"/>
        <w:left w:val="none" w:sz="0" w:space="0" w:color="auto"/>
        <w:bottom w:val="none" w:sz="0" w:space="0" w:color="auto"/>
        <w:right w:val="none" w:sz="0" w:space="0" w:color="auto"/>
      </w:divBdr>
    </w:div>
    <w:div w:id="343674686">
      <w:bodyDiv w:val="1"/>
      <w:marLeft w:val="0"/>
      <w:marRight w:val="0"/>
      <w:marTop w:val="0"/>
      <w:marBottom w:val="0"/>
      <w:divBdr>
        <w:top w:val="none" w:sz="0" w:space="0" w:color="auto"/>
        <w:left w:val="none" w:sz="0" w:space="0" w:color="auto"/>
        <w:bottom w:val="none" w:sz="0" w:space="0" w:color="auto"/>
        <w:right w:val="none" w:sz="0" w:space="0" w:color="auto"/>
      </w:divBdr>
    </w:div>
    <w:div w:id="344408630">
      <w:bodyDiv w:val="1"/>
      <w:marLeft w:val="0"/>
      <w:marRight w:val="0"/>
      <w:marTop w:val="0"/>
      <w:marBottom w:val="0"/>
      <w:divBdr>
        <w:top w:val="none" w:sz="0" w:space="0" w:color="auto"/>
        <w:left w:val="none" w:sz="0" w:space="0" w:color="auto"/>
        <w:bottom w:val="none" w:sz="0" w:space="0" w:color="auto"/>
        <w:right w:val="none" w:sz="0" w:space="0" w:color="auto"/>
      </w:divBdr>
    </w:div>
    <w:div w:id="354159007">
      <w:bodyDiv w:val="1"/>
      <w:marLeft w:val="0"/>
      <w:marRight w:val="0"/>
      <w:marTop w:val="0"/>
      <w:marBottom w:val="0"/>
      <w:divBdr>
        <w:top w:val="none" w:sz="0" w:space="0" w:color="auto"/>
        <w:left w:val="none" w:sz="0" w:space="0" w:color="auto"/>
        <w:bottom w:val="none" w:sz="0" w:space="0" w:color="auto"/>
        <w:right w:val="none" w:sz="0" w:space="0" w:color="auto"/>
      </w:divBdr>
    </w:div>
    <w:div w:id="355620713">
      <w:bodyDiv w:val="1"/>
      <w:marLeft w:val="0"/>
      <w:marRight w:val="0"/>
      <w:marTop w:val="0"/>
      <w:marBottom w:val="0"/>
      <w:divBdr>
        <w:top w:val="none" w:sz="0" w:space="0" w:color="auto"/>
        <w:left w:val="none" w:sz="0" w:space="0" w:color="auto"/>
        <w:bottom w:val="none" w:sz="0" w:space="0" w:color="auto"/>
        <w:right w:val="none" w:sz="0" w:space="0" w:color="auto"/>
      </w:divBdr>
    </w:div>
    <w:div w:id="357052898">
      <w:bodyDiv w:val="1"/>
      <w:marLeft w:val="0"/>
      <w:marRight w:val="0"/>
      <w:marTop w:val="0"/>
      <w:marBottom w:val="0"/>
      <w:divBdr>
        <w:top w:val="none" w:sz="0" w:space="0" w:color="auto"/>
        <w:left w:val="none" w:sz="0" w:space="0" w:color="auto"/>
        <w:bottom w:val="none" w:sz="0" w:space="0" w:color="auto"/>
        <w:right w:val="none" w:sz="0" w:space="0" w:color="auto"/>
      </w:divBdr>
    </w:div>
    <w:div w:id="362824289">
      <w:bodyDiv w:val="1"/>
      <w:marLeft w:val="0"/>
      <w:marRight w:val="0"/>
      <w:marTop w:val="0"/>
      <w:marBottom w:val="0"/>
      <w:divBdr>
        <w:top w:val="none" w:sz="0" w:space="0" w:color="auto"/>
        <w:left w:val="none" w:sz="0" w:space="0" w:color="auto"/>
        <w:bottom w:val="none" w:sz="0" w:space="0" w:color="auto"/>
        <w:right w:val="none" w:sz="0" w:space="0" w:color="auto"/>
      </w:divBdr>
    </w:div>
    <w:div w:id="369500614">
      <w:bodyDiv w:val="1"/>
      <w:marLeft w:val="0"/>
      <w:marRight w:val="0"/>
      <w:marTop w:val="0"/>
      <w:marBottom w:val="0"/>
      <w:divBdr>
        <w:top w:val="none" w:sz="0" w:space="0" w:color="auto"/>
        <w:left w:val="none" w:sz="0" w:space="0" w:color="auto"/>
        <w:bottom w:val="none" w:sz="0" w:space="0" w:color="auto"/>
        <w:right w:val="none" w:sz="0" w:space="0" w:color="auto"/>
      </w:divBdr>
    </w:div>
    <w:div w:id="370880648">
      <w:bodyDiv w:val="1"/>
      <w:marLeft w:val="0"/>
      <w:marRight w:val="0"/>
      <w:marTop w:val="0"/>
      <w:marBottom w:val="0"/>
      <w:divBdr>
        <w:top w:val="none" w:sz="0" w:space="0" w:color="auto"/>
        <w:left w:val="none" w:sz="0" w:space="0" w:color="auto"/>
        <w:bottom w:val="none" w:sz="0" w:space="0" w:color="auto"/>
        <w:right w:val="none" w:sz="0" w:space="0" w:color="auto"/>
      </w:divBdr>
    </w:div>
    <w:div w:id="376514668">
      <w:bodyDiv w:val="1"/>
      <w:marLeft w:val="0"/>
      <w:marRight w:val="0"/>
      <w:marTop w:val="0"/>
      <w:marBottom w:val="0"/>
      <w:divBdr>
        <w:top w:val="none" w:sz="0" w:space="0" w:color="auto"/>
        <w:left w:val="none" w:sz="0" w:space="0" w:color="auto"/>
        <w:bottom w:val="none" w:sz="0" w:space="0" w:color="auto"/>
        <w:right w:val="none" w:sz="0" w:space="0" w:color="auto"/>
      </w:divBdr>
    </w:div>
    <w:div w:id="379329137">
      <w:bodyDiv w:val="1"/>
      <w:marLeft w:val="0"/>
      <w:marRight w:val="0"/>
      <w:marTop w:val="0"/>
      <w:marBottom w:val="0"/>
      <w:divBdr>
        <w:top w:val="none" w:sz="0" w:space="0" w:color="auto"/>
        <w:left w:val="none" w:sz="0" w:space="0" w:color="auto"/>
        <w:bottom w:val="none" w:sz="0" w:space="0" w:color="auto"/>
        <w:right w:val="none" w:sz="0" w:space="0" w:color="auto"/>
      </w:divBdr>
    </w:div>
    <w:div w:id="385494582">
      <w:bodyDiv w:val="1"/>
      <w:marLeft w:val="0"/>
      <w:marRight w:val="0"/>
      <w:marTop w:val="0"/>
      <w:marBottom w:val="0"/>
      <w:divBdr>
        <w:top w:val="none" w:sz="0" w:space="0" w:color="auto"/>
        <w:left w:val="none" w:sz="0" w:space="0" w:color="auto"/>
        <w:bottom w:val="none" w:sz="0" w:space="0" w:color="auto"/>
        <w:right w:val="none" w:sz="0" w:space="0" w:color="auto"/>
      </w:divBdr>
    </w:div>
    <w:div w:id="395713269">
      <w:bodyDiv w:val="1"/>
      <w:marLeft w:val="0"/>
      <w:marRight w:val="0"/>
      <w:marTop w:val="0"/>
      <w:marBottom w:val="0"/>
      <w:divBdr>
        <w:top w:val="none" w:sz="0" w:space="0" w:color="auto"/>
        <w:left w:val="none" w:sz="0" w:space="0" w:color="auto"/>
        <w:bottom w:val="none" w:sz="0" w:space="0" w:color="auto"/>
        <w:right w:val="none" w:sz="0" w:space="0" w:color="auto"/>
      </w:divBdr>
    </w:div>
    <w:div w:id="398986291">
      <w:bodyDiv w:val="1"/>
      <w:marLeft w:val="0"/>
      <w:marRight w:val="0"/>
      <w:marTop w:val="0"/>
      <w:marBottom w:val="0"/>
      <w:divBdr>
        <w:top w:val="none" w:sz="0" w:space="0" w:color="auto"/>
        <w:left w:val="none" w:sz="0" w:space="0" w:color="auto"/>
        <w:bottom w:val="none" w:sz="0" w:space="0" w:color="auto"/>
        <w:right w:val="none" w:sz="0" w:space="0" w:color="auto"/>
      </w:divBdr>
      <w:divsChild>
        <w:div w:id="1143692819">
          <w:marLeft w:val="0"/>
          <w:marRight w:val="0"/>
          <w:marTop w:val="0"/>
          <w:marBottom w:val="0"/>
          <w:divBdr>
            <w:top w:val="none" w:sz="0" w:space="0" w:color="auto"/>
            <w:left w:val="none" w:sz="0" w:space="0" w:color="auto"/>
            <w:bottom w:val="none" w:sz="0" w:space="0" w:color="auto"/>
            <w:right w:val="none" w:sz="0" w:space="0" w:color="auto"/>
          </w:divBdr>
        </w:div>
      </w:divsChild>
    </w:div>
    <w:div w:id="407001639">
      <w:bodyDiv w:val="1"/>
      <w:marLeft w:val="0"/>
      <w:marRight w:val="0"/>
      <w:marTop w:val="0"/>
      <w:marBottom w:val="0"/>
      <w:divBdr>
        <w:top w:val="none" w:sz="0" w:space="0" w:color="auto"/>
        <w:left w:val="none" w:sz="0" w:space="0" w:color="auto"/>
        <w:bottom w:val="none" w:sz="0" w:space="0" w:color="auto"/>
        <w:right w:val="none" w:sz="0" w:space="0" w:color="auto"/>
      </w:divBdr>
    </w:div>
    <w:div w:id="407730203">
      <w:bodyDiv w:val="1"/>
      <w:marLeft w:val="0"/>
      <w:marRight w:val="0"/>
      <w:marTop w:val="0"/>
      <w:marBottom w:val="0"/>
      <w:divBdr>
        <w:top w:val="none" w:sz="0" w:space="0" w:color="auto"/>
        <w:left w:val="none" w:sz="0" w:space="0" w:color="auto"/>
        <w:bottom w:val="none" w:sz="0" w:space="0" w:color="auto"/>
        <w:right w:val="none" w:sz="0" w:space="0" w:color="auto"/>
      </w:divBdr>
    </w:div>
    <w:div w:id="420294800">
      <w:bodyDiv w:val="1"/>
      <w:marLeft w:val="0"/>
      <w:marRight w:val="0"/>
      <w:marTop w:val="0"/>
      <w:marBottom w:val="0"/>
      <w:divBdr>
        <w:top w:val="none" w:sz="0" w:space="0" w:color="auto"/>
        <w:left w:val="none" w:sz="0" w:space="0" w:color="auto"/>
        <w:bottom w:val="none" w:sz="0" w:space="0" w:color="auto"/>
        <w:right w:val="none" w:sz="0" w:space="0" w:color="auto"/>
      </w:divBdr>
    </w:div>
    <w:div w:id="420685555">
      <w:bodyDiv w:val="1"/>
      <w:marLeft w:val="0"/>
      <w:marRight w:val="0"/>
      <w:marTop w:val="0"/>
      <w:marBottom w:val="0"/>
      <w:divBdr>
        <w:top w:val="none" w:sz="0" w:space="0" w:color="auto"/>
        <w:left w:val="none" w:sz="0" w:space="0" w:color="auto"/>
        <w:bottom w:val="none" w:sz="0" w:space="0" w:color="auto"/>
        <w:right w:val="none" w:sz="0" w:space="0" w:color="auto"/>
      </w:divBdr>
    </w:div>
    <w:div w:id="425808930">
      <w:bodyDiv w:val="1"/>
      <w:marLeft w:val="0"/>
      <w:marRight w:val="0"/>
      <w:marTop w:val="0"/>
      <w:marBottom w:val="0"/>
      <w:divBdr>
        <w:top w:val="none" w:sz="0" w:space="0" w:color="auto"/>
        <w:left w:val="none" w:sz="0" w:space="0" w:color="auto"/>
        <w:bottom w:val="none" w:sz="0" w:space="0" w:color="auto"/>
        <w:right w:val="none" w:sz="0" w:space="0" w:color="auto"/>
      </w:divBdr>
    </w:div>
    <w:div w:id="426509639">
      <w:bodyDiv w:val="1"/>
      <w:marLeft w:val="0"/>
      <w:marRight w:val="0"/>
      <w:marTop w:val="0"/>
      <w:marBottom w:val="0"/>
      <w:divBdr>
        <w:top w:val="none" w:sz="0" w:space="0" w:color="auto"/>
        <w:left w:val="none" w:sz="0" w:space="0" w:color="auto"/>
        <w:bottom w:val="none" w:sz="0" w:space="0" w:color="auto"/>
        <w:right w:val="none" w:sz="0" w:space="0" w:color="auto"/>
      </w:divBdr>
    </w:div>
    <w:div w:id="427503701">
      <w:bodyDiv w:val="1"/>
      <w:marLeft w:val="0"/>
      <w:marRight w:val="0"/>
      <w:marTop w:val="0"/>
      <w:marBottom w:val="0"/>
      <w:divBdr>
        <w:top w:val="none" w:sz="0" w:space="0" w:color="auto"/>
        <w:left w:val="none" w:sz="0" w:space="0" w:color="auto"/>
        <w:bottom w:val="none" w:sz="0" w:space="0" w:color="auto"/>
        <w:right w:val="none" w:sz="0" w:space="0" w:color="auto"/>
      </w:divBdr>
    </w:div>
    <w:div w:id="437717691">
      <w:bodyDiv w:val="1"/>
      <w:marLeft w:val="0"/>
      <w:marRight w:val="0"/>
      <w:marTop w:val="0"/>
      <w:marBottom w:val="0"/>
      <w:divBdr>
        <w:top w:val="none" w:sz="0" w:space="0" w:color="auto"/>
        <w:left w:val="none" w:sz="0" w:space="0" w:color="auto"/>
        <w:bottom w:val="none" w:sz="0" w:space="0" w:color="auto"/>
        <w:right w:val="none" w:sz="0" w:space="0" w:color="auto"/>
      </w:divBdr>
    </w:div>
    <w:div w:id="457142802">
      <w:bodyDiv w:val="1"/>
      <w:marLeft w:val="0"/>
      <w:marRight w:val="0"/>
      <w:marTop w:val="0"/>
      <w:marBottom w:val="0"/>
      <w:divBdr>
        <w:top w:val="none" w:sz="0" w:space="0" w:color="auto"/>
        <w:left w:val="none" w:sz="0" w:space="0" w:color="auto"/>
        <w:bottom w:val="none" w:sz="0" w:space="0" w:color="auto"/>
        <w:right w:val="none" w:sz="0" w:space="0" w:color="auto"/>
      </w:divBdr>
    </w:div>
    <w:div w:id="463163312">
      <w:bodyDiv w:val="1"/>
      <w:marLeft w:val="0"/>
      <w:marRight w:val="0"/>
      <w:marTop w:val="0"/>
      <w:marBottom w:val="0"/>
      <w:divBdr>
        <w:top w:val="none" w:sz="0" w:space="0" w:color="auto"/>
        <w:left w:val="none" w:sz="0" w:space="0" w:color="auto"/>
        <w:bottom w:val="none" w:sz="0" w:space="0" w:color="auto"/>
        <w:right w:val="none" w:sz="0" w:space="0" w:color="auto"/>
      </w:divBdr>
    </w:div>
    <w:div w:id="465587708">
      <w:bodyDiv w:val="1"/>
      <w:marLeft w:val="0"/>
      <w:marRight w:val="0"/>
      <w:marTop w:val="0"/>
      <w:marBottom w:val="0"/>
      <w:divBdr>
        <w:top w:val="none" w:sz="0" w:space="0" w:color="auto"/>
        <w:left w:val="none" w:sz="0" w:space="0" w:color="auto"/>
        <w:bottom w:val="none" w:sz="0" w:space="0" w:color="auto"/>
        <w:right w:val="none" w:sz="0" w:space="0" w:color="auto"/>
      </w:divBdr>
    </w:div>
    <w:div w:id="471676401">
      <w:bodyDiv w:val="1"/>
      <w:marLeft w:val="0"/>
      <w:marRight w:val="0"/>
      <w:marTop w:val="0"/>
      <w:marBottom w:val="0"/>
      <w:divBdr>
        <w:top w:val="none" w:sz="0" w:space="0" w:color="auto"/>
        <w:left w:val="none" w:sz="0" w:space="0" w:color="auto"/>
        <w:bottom w:val="none" w:sz="0" w:space="0" w:color="auto"/>
        <w:right w:val="none" w:sz="0" w:space="0" w:color="auto"/>
      </w:divBdr>
    </w:div>
    <w:div w:id="478306799">
      <w:bodyDiv w:val="1"/>
      <w:marLeft w:val="0"/>
      <w:marRight w:val="0"/>
      <w:marTop w:val="0"/>
      <w:marBottom w:val="0"/>
      <w:divBdr>
        <w:top w:val="none" w:sz="0" w:space="0" w:color="auto"/>
        <w:left w:val="none" w:sz="0" w:space="0" w:color="auto"/>
        <w:bottom w:val="none" w:sz="0" w:space="0" w:color="auto"/>
        <w:right w:val="none" w:sz="0" w:space="0" w:color="auto"/>
      </w:divBdr>
    </w:div>
    <w:div w:id="485249152">
      <w:bodyDiv w:val="1"/>
      <w:marLeft w:val="0"/>
      <w:marRight w:val="0"/>
      <w:marTop w:val="0"/>
      <w:marBottom w:val="0"/>
      <w:divBdr>
        <w:top w:val="none" w:sz="0" w:space="0" w:color="auto"/>
        <w:left w:val="none" w:sz="0" w:space="0" w:color="auto"/>
        <w:bottom w:val="none" w:sz="0" w:space="0" w:color="auto"/>
        <w:right w:val="none" w:sz="0" w:space="0" w:color="auto"/>
      </w:divBdr>
    </w:div>
    <w:div w:id="485362523">
      <w:bodyDiv w:val="1"/>
      <w:marLeft w:val="0"/>
      <w:marRight w:val="0"/>
      <w:marTop w:val="0"/>
      <w:marBottom w:val="0"/>
      <w:divBdr>
        <w:top w:val="none" w:sz="0" w:space="0" w:color="auto"/>
        <w:left w:val="none" w:sz="0" w:space="0" w:color="auto"/>
        <w:bottom w:val="none" w:sz="0" w:space="0" w:color="auto"/>
        <w:right w:val="none" w:sz="0" w:space="0" w:color="auto"/>
      </w:divBdr>
    </w:div>
    <w:div w:id="485511229">
      <w:bodyDiv w:val="1"/>
      <w:marLeft w:val="0"/>
      <w:marRight w:val="0"/>
      <w:marTop w:val="0"/>
      <w:marBottom w:val="0"/>
      <w:divBdr>
        <w:top w:val="none" w:sz="0" w:space="0" w:color="auto"/>
        <w:left w:val="none" w:sz="0" w:space="0" w:color="auto"/>
        <w:bottom w:val="none" w:sz="0" w:space="0" w:color="auto"/>
        <w:right w:val="none" w:sz="0" w:space="0" w:color="auto"/>
      </w:divBdr>
    </w:div>
    <w:div w:id="489949338">
      <w:bodyDiv w:val="1"/>
      <w:marLeft w:val="0"/>
      <w:marRight w:val="0"/>
      <w:marTop w:val="0"/>
      <w:marBottom w:val="0"/>
      <w:divBdr>
        <w:top w:val="none" w:sz="0" w:space="0" w:color="auto"/>
        <w:left w:val="none" w:sz="0" w:space="0" w:color="auto"/>
        <w:bottom w:val="none" w:sz="0" w:space="0" w:color="auto"/>
        <w:right w:val="none" w:sz="0" w:space="0" w:color="auto"/>
      </w:divBdr>
    </w:div>
    <w:div w:id="490296998">
      <w:bodyDiv w:val="1"/>
      <w:marLeft w:val="0"/>
      <w:marRight w:val="0"/>
      <w:marTop w:val="0"/>
      <w:marBottom w:val="0"/>
      <w:divBdr>
        <w:top w:val="none" w:sz="0" w:space="0" w:color="auto"/>
        <w:left w:val="none" w:sz="0" w:space="0" w:color="auto"/>
        <w:bottom w:val="none" w:sz="0" w:space="0" w:color="auto"/>
        <w:right w:val="none" w:sz="0" w:space="0" w:color="auto"/>
      </w:divBdr>
    </w:div>
    <w:div w:id="494301464">
      <w:bodyDiv w:val="1"/>
      <w:marLeft w:val="0"/>
      <w:marRight w:val="0"/>
      <w:marTop w:val="0"/>
      <w:marBottom w:val="0"/>
      <w:divBdr>
        <w:top w:val="none" w:sz="0" w:space="0" w:color="auto"/>
        <w:left w:val="none" w:sz="0" w:space="0" w:color="auto"/>
        <w:bottom w:val="none" w:sz="0" w:space="0" w:color="auto"/>
        <w:right w:val="none" w:sz="0" w:space="0" w:color="auto"/>
      </w:divBdr>
    </w:div>
    <w:div w:id="508906987">
      <w:bodyDiv w:val="1"/>
      <w:marLeft w:val="0"/>
      <w:marRight w:val="0"/>
      <w:marTop w:val="0"/>
      <w:marBottom w:val="0"/>
      <w:divBdr>
        <w:top w:val="none" w:sz="0" w:space="0" w:color="auto"/>
        <w:left w:val="none" w:sz="0" w:space="0" w:color="auto"/>
        <w:bottom w:val="none" w:sz="0" w:space="0" w:color="auto"/>
        <w:right w:val="none" w:sz="0" w:space="0" w:color="auto"/>
      </w:divBdr>
    </w:div>
    <w:div w:id="513348328">
      <w:bodyDiv w:val="1"/>
      <w:marLeft w:val="0"/>
      <w:marRight w:val="0"/>
      <w:marTop w:val="0"/>
      <w:marBottom w:val="0"/>
      <w:divBdr>
        <w:top w:val="none" w:sz="0" w:space="0" w:color="auto"/>
        <w:left w:val="none" w:sz="0" w:space="0" w:color="auto"/>
        <w:bottom w:val="none" w:sz="0" w:space="0" w:color="auto"/>
        <w:right w:val="none" w:sz="0" w:space="0" w:color="auto"/>
      </w:divBdr>
    </w:div>
    <w:div w:id="521673173">
      <w:bodyDiv w:val="1"/>
      <w:marLeft w:val="0"/>
      <w:marRight w:val="0"/>
      <w:marTop w:val="0"/>
      <w:marBottom w:val="0"/>
      <w:divBdr>
        <w:top w:val="none" w:sz="0" w:space="0" w:color="auto"/>
        <w:left w:val="none" w:sz="0" w:space="0" w:color="auto"/>
        <w:bottom w:val="none" w:sz="0" w:space="0" w:color="auto"/>
        <w:right w:val="none" w:sz="0" w:space="0" w:color="auto"/>
      </w:divBdr>
    </w:div>
    <w:div w:id="522591742">
      <w:bodyDiv w:val="1"/>
      <w:marLeft w:val="0"/>
      <w:marRight w:val="0"/>
      <w:marTop w:val="0"/>
      <w:marBottom w:val="0"/>
      <w:divBdr>
        <w:top w:val="none" w:sz="0" w:space="0" w:color="auto"/>
        <w:left w:val="none" w:sz="0" w:space="0" w:color="auto"/>
        <w:bottom w:val="none" w:sz="0" w:space="0" w:color="auto"/>
        <w:right w:val="none" w:sz="0" w:space="0" w:color="auto"/>
      </w:divBdr>
    </w:div>
    <w:div w:id="522860837">
      <w:bodyDiv w:val="1"/>
      <w:marLeft w:val="0"/>
      <w:marRight w:val="0"/>
      <w:marTop w:val="0"/>
      <w:marBottom w:val="0"/>
      <w:divBdr>
        <w:top w:val="none" w:sz="0" w:space="0" w:color="auto"/>
        <w:left w:val="none" w:sz="0" w:space="0" w:color="auto"/>
        <w:bottom w:val="none" w:sz="0" w:space="0" w:color="auto"/>
        <w:right w:val="none" w:sz="0" w:space="0" w:color="auto"/>
      </w:divBdr>
    </w:div>
    <w:div w:id="522936807">
      <w:bodyDiv w:val="1"/>
      <w:marLeft w:val="0"/>
      <w:marRight w:val="0"/>
      <w:marTop w:val="0"/>
      <w:marBottom w:val="0"/>
      <w:divBdr>
        <w:top w:val="none" w:sz="0" w:space="0" w:color="auto"/>
        <w:left w:val="none" w:sz="0" w:space="0" w:color="auto"/>
        <w:bottom w:val="none" w:sz="0" w:space="0" w:color="auto"/>
        <w:right w:val="none" w:sz="0" w:space="0" w:color="auto"/>
      </w:divBdr>
    </w:div>
    <w:div w:id="542718667">
      <w:bodyDiv w:val="1"/>
      <w:marLeft w:val="0"/>
      <w:marRight w:val="0"/>
      <w:marTop w:val="0"/>
      <w:marBottom w:val="0"/>
      <w:divBdr>
        <w:top w:val="none" w:sz="0" w:space="0" w:color="auto"/>
        <w:left w:val="none" w:sz="0" w:space="0" w:color="auto"/>
        <w:bottom w:val="none" w:sz="0" w:space="0" w:color="auto"/>
        <w:right w:val="none" w:sz="0" w:space="0" w:color="auto"/>
      </w:divBdr>
    </w:div>
    <w:div w:id="551700487">
      <w:bodyDiv w:val="1"/>
      <w:marLeft w:val="0"/>
      <w:marRight w:val="0"/>
      <w:marTop w:val="0"/>
      <w:marBottom w:val="0"/>
      <w:divBdr>
        <w:top w:val="none" w:sz="0" w:space="0" w:color="auto"/>
        <w:left w:val="none" w:sz="0" w:space="0" w:color="auto"/>
        <w:bottom w:val="none" w:sz="0" w:space="0" w:color="auto"/>
        <w:right w:val="none" w:sz="0" w:space="0" w:color="auto"/>
      </w:divBdr>
    </w:div>
    <w:div w:id="565653226">
      <w:bodyDiv w:val="1"/>
      <w:marLeft w:val="0"/>
      <w:marRight w:val="0"/>
      <w:marTop w:val="0"/>
      <w:marBottom w:val="0"/>
      <w:divBdr>
        <w:top w:val="none" w:sz="0" w:space="0" w:color="auto"/>
        <w:left w:val="none" w:sz="0" w:space="0" w:color="auto"/>
        <w:bottom w:val="none" w:sz="0" w:space="0" w:color="auto"/>
        <w:right w:val="none" w:sz="0" w:space="0" w:color="auto"/>
      </w:divBdr>
    </w:div>
    <w:div w:id="569115252">
      <w:bodyDiv w:val="1"/>
      <w:marLeft w:val="0"/>
      <w:marRight w:val="0"/>
      <w:marTop w:val="0"/>
      <w:marBottom w:val="0"/>
      <w:divBdr>
        <w:top w:val="none" w:sz="0" w:space="0" w:color="auto"/>
        <w:left w:val="none" w:sz="0" w:space="0" w:color="auto"/>
        <w:bottom w:val="none" w:sz="0" w:space="0" w:color="auto"/>
        <w:right w:val="none" w:sz="0" w:space="0" w:color="auto"/>
      </w:divBdr>
    </w:div>
    <w:div w:id="574558040">
      <w:bodyDiv w:val="1"/>
      <w:marLeft w:val="0"/>
      <w:marRight w:val="0"/>
      <w:marTop w:val="0"/>
      <w:marBottom w:val="0"/>
      <w:divBdr>
        <w:top w:val="none" w:sz="0" w:space="0" w:color="auto"/>
        <w:left w:val="none" w:sz="0" w:space="0" w:color="auto"/>
        <w:bottom w:val="none" w:sz="0" w:space="0" w:color="auto"/>
        <w:right w:val="none" w:sz="0" w:space="0" w:color="auto"/>
      </w:divBdr>
    </w:div>
    <w:div w:id="576792399">
      <w:bodyDiv w:val="1"/>
      <w:marLeft w:val="0"/>
      <w:marRight w:val="0"/>
      <w:marTop w:val="0"/>
      <w:marBottom w:val="0"/>
      <w:divBdr>
        <w:top w:val="none" w:sz="0" w:space="0" w:color="auto"/>
        <w:left w:val="none" w:sz="0" w:space="0" w:color="auto"/>
        <w:bottom w:val="none" w:sz="0" w:space="0" w:color="auto"/>
        <w:right w:val="none" w:sz="0" w:space="0" w:color="auto"/>
      </w:divBdr>
    </w:div>
    <w:div w:id="578372809">
      <w:bodyDiv w:val="1"/>
      <w:marLeft w:val="0"/>
      <w:marRight w:val="0"/>
      <w:marTop w:val="0"/>
      <w:marBottom w:val="0"/>
      <w:divBdr>
        <w:top w:val="none" w:sz="0" w:space="0" w:color="auto"/>
        <w:left w:val="none" w:sz="0" w:space="0" w:color="auto"/>
        <w:bottom w:val="none" w:sz="0" w:space="0" w:color="auto"/>
        <w:right w:val="none" w:sz="0" w:space="0" w:color="auto"/>
      </w:divBdr>
    </w:div>
    <w:div w:id="579099590">
      <w:bodyDiv w:val="1"/>
      <w:marLeft w:val="0"/>
      <w:marRight w:val="0"/>
      <w:marTop w:val="0"/>
      <w:marBottom w:val="0"/>
      <w:divBdr>
        <w:top w:val="none" w:sz="0" w:space="0" w:color="auto"/>
        <w:left w:val="none" w:sz="0" w:space="0" w:color="auto"/>
        <w:bottom w:val="none" w:sz="0" w:space="0" w:color="auto"/>
        <w:right w:val="none" w:sz="0" w:space="0" w:color="auto"/>
      </w:divBdr>
    </w:div>
    <w:div w:id="587155802">
      <w:bodyDiv w:val="1"/>
      <w:marLeft w:val="0"/>
      <w:marRight w:val="0"/>
      <w:marTop w:val="0"/>
      <w:marBottom w:val="0"/>
      <w:divBdr>
        <w:top w:val="none" w:sz="0" w:space="0" w:color="auto"/>
        <w:left w:val="none" w:sz="0" w:space="0" w:color="auto"/>
        <w:bottom w:val="none" w:sz="0" w:space="0" w:color="auto"/>
        <w:right w:val="none" w:sz="0" w:space="0" w:color="auto"/>
      </w:divBdr>
    </w:div>
    <w:div w:id="597255156">
      <w:bodyDiv w:val="1"/>
      <w:marLeft w:val="0"/>
      <w:marRight w:val="0"/>
      <w:marTop w:val="0"/>
      <w:marBottom w:val="0"/>
      <w:divBdr>
        <w:top w:val="none" w:sz="0" w:space="0" w:color="auto"/>
        <w:left w:val="none" w:sz="0" w:space="0" w:color="auto"/>
        <w:bottom w:val="none" w:sz="0" w:space="0" w:color="auto"/>
        <w:right w:val="none" w:sz="0" w:space="0" w:color="auto"/>
      </w:divBdr>
    </w:div>
    <w:div w:id="602881031">
      <w:bodyDiv w:val="1"/>
      <w:marLeft w:val="0"/>
      <w:marRight w:val="0"/>
      <w:marTop w:val="0"/>
      <w:marBottom w:val="0"/>
      <w:divBdr>
        <w:top w:val="none" w:sz="0" w:space="0" w:color="auto"/>
        <w:left w:val="none" w:sz="0" w:space="0" w:color="auto"/>
        <w:bottom w:val="none" w:sz="0" w:space="0" w:color="auto"/>
        <w:right w:val="none" w:sz="0" w:space="0" w:color="auto"/>
      </w:divBdr>
    </w:div>
    <w:div w:id="611128280">
      <w:bodyDiv w:val="1"/>
      <w:marLeft w:val="0"/>
      <w:marRight w:val="0"/>
      <w:marTop w:val="0"/>
      <w:marBottom w:val="0"/>
      <w:divBdr>
        <w:top w:val="none" w:sz="0" w:space="0" w:color="auto"/>
        <w:left w:val="none" w:sz="0" w:space="0" w:color="auto"/>
        <w:bottom w:val="none" w:sz="0" w:space="0" w:color="auto"/>
        <w:right w:val="none" w:sz="0" w:space="0" w:color="auto"/>
      </w:divBdr>
    </w:div>
    <w:div w:id="611790271">
      <w:bodyDiv w:val="1"/>
      <w:marLeft w:val="0"/>
      <w:marRight w:val="0"/>
      <w:marTop w:val="0"/>
      <w:marBottom w:val="0"/>
      <w:divBdr>
        <w:top w:val="none" w:sz="0" w:space="0" w:color="auto"/>
        <w:left w:val="none" w:sz="0" w:space="0" w:color="auto"/>
        <w:bottom w:val="none" w:sz="0" w:space="0" w:color="auto"/>
        <w:right w:val="none" w:sz="0" w:space="0" w:color="auto"/>
      </w:divBdr>
    </w:div>
    <w:div w:id="613826089">
      <w:bodyDiv w:val="1"/>
      <w:marLeft w:val="0"/>
      <w:marRight w:val="0"/>
      <w:marTop w:val="0"/>
      <w:marBottom w:val="0"/>
      <w:divBdr>
        <w:top w:val="none" w:sz="0" w:space="0" w:color="auto"/>
        <w:left w:val="none" w:sz="0" w:space="0" w:color="auto"/>
        <w:bottom w:val="none" w:sz="0" w:space="0" w:color="auto"/>
        <w:right w:val="none" w:sz="0" w:space="0" w:color="auto"/>
      </w:divBdr>
    </w:div>
    <w:div w:id="617958319">
      <w:bodyDiv w:val="1"/>
      <w:marLeft w:val="0"/>
      <w:marRight w:val="0"/>
      <w:marTop w:val="0"/>
      <w:marBottom w:val="0"/>
      <w:divBdr>
        <w:top w:val="none" w:sz="0" w:space="0" w:color="auto"/>
        <w:left w:val="none" w:sz="0" w:space="0" w:color="auto"/>
        <w:bottom w:val="none" w:sz="0" w:space="0" w:color="auto"/>
        <w:right w:val="none" w:sz="0" w:space="0" w:color="auto"/>
      </w:divBdr>
    </w:div>
    <w:div w:id="621114196">
      <w:bodyDiv w:val="1"/>
      <w:marLeft w:val="0"/>
      <w:marRight w:val="0"/>
      <w:marTop w:val="0"/>
      <w:marBottom w:val="0"/>
      <w:divBdr>
        <w:top w:val="none" w:sz="0" w:space="0" w:color="auto"/>
        <w:left w:val="none" w:sz="0" w:space="0" w:color="auto"/>
        <w:bottom w:val="none" w:sz="0" w:space="0" w:color="auto"/>
        <w:right w:val="none" w:sz="0" w:space="0" w:color="auto"/>
      </w:divBdr>
    </w:div>
    <w:div w:id="631329192">
      <w:bodyDiv w:val="1"/>
      <w:marLeft w:val="0"/>
      <w:marRight w:val="0"/>
      <w:marTop w:val="0"/>
      <w:marBottom w:val="0"/>
      <w:divBdr>
        <w:top w:val="none" w:sz="0" w:space="0" w:color="auto"/>
        <w:left w:val="none" w:sz="0" w:space="0" w:color="auto"/>
        <w:bottom w:val="none" w:sz="0" w:space="0" w:color="auto"/>
        <w:right w:val="none" w:sz="0" w:space="0" w:color="auto"/>
      </w:divBdr>
    </w:div>
    <w:div w:id="642537546">
      <w:bodyDiv w:val="1"/>
      <w:marLeft w:val="0"/>
      <w:marRight w:val="0"/>
      <w:marTop w:val="0"/>
      <w:marBottom w:val="0"/>
      <w:divBdr>
        <w:top w:val="none" w:sz="0" w:space="0" w:color="auto"/>
        <w:left w:val="none" w:sz="0" w:space="0" w:color="auto"/>
        <w:bottom w:val="none" w:sz="0" w:space="0" w:color="auto"/>
        <w:right w:val="none" w:sz="0" w:space="0" w:color="auto"/>
      </w:divBdr>
    </w:div>
    <w:div w:id="643778753">
      <w:bodyDiv w:val="1"/>
      <w:marLeft w:val="0"/>
      <w:marRight w:val="0"/>
      <w:marTop w:val="0"/>
      <w:marBottom w:val="0"/>
      <w:divBdr>
        <w:top w:val="none" w:sz="0" w:space="0" w:color="auto"/>
        <w:left w:val="none" w:sz="0" w:space="0" w:color="auto"/>
        <w:bottom w:val="none" w:sz="0" w:space="0" w:color="auto"/>
        <w:right w:val="none" w:sz="0" w:space="0" w:color="auto"/>
      </w:divBdr>
    </w:div>
    <w:div w:id="645089845">
      <w:bodyDiv w:val="1"/>
      <w:marLeft w:val="0"/>
      <w:marRight w:val="0"/>
      <w:marTop w:val="0"/>
      <w:marBottom w:val="0"/>
      <w:divBdr>
        <w:top w:val="none" w:sz="0" w:space="0" w:color="auto"/>
        <w:left w:val="none" w:sz="0" w:space="0" w:color="auto"/>
        <w:bottom w:val="none" w:sz="0" w:space="0" w:color="auto"/>
        <w:right w:val="none" w:sz="0" w:space="0" w:color="auto"/>
      </w:divBdr>
    </w:div>
    <w:div w:id="645276677">
      <w:bodyDiv w:val="1"/>
      <w:marLeft w:val="0"/>
      <w:marRight w:val="0"/>
      <w:marTop w:val="0"/>
      <w:marBottom w:val="0"/>
      <w:divBdr>
        <w:top w:val="none" w:sz="0" w:space="0" w:color="auto"/>
        <w:left w:val="none" w:sz="0" w:space="0" w:color="auto"/>
        <w:bottom w:val="none" w:sz="0" w:space="0" w:color="auto"/>
        <w:right w:val="none" w:sz="0" w:space="0" w:color="auto"/>
      </w:divBdr>
    </w:div>
    <w:div w:id="658120230">
      <w:bodyDiv w:val="1"/>
      <w:marLeft w:val="0"/>
      <w:marRight w:val="0"/>
      <w:marTop w:val="0"/>
      <w:marBottom w:val="0"/>
      <w:divBdr>
        <w:top w:val="none" w:sz="0" w:space="0" w:color="auto"/>
        <w:left w:val="none" w:sz="0" w:space="0" w:color="auto"/>
        <w:bottom w:val="none" w:sz="0" w:space="0" w:color="auto"/>
        <w:right w:val="none" w:sz="0" w:space="0" w:color="auto"/>
      </w:divBdr>
    </w:div>
    <w:div w:id="667055307">
      <w:bodyDiv w:val="1"/>
      <w:marLeft w:val="0"/>
      <w:marRight w:val="0"/>
      <w:marTop w:val="0"/>
      <w:marBottom w:val="0"/>
      <w:divBdr>
        <w:top w:val="none" w:sz="0" w:space="0" w:color="auto"/>
        <w:left w:val="none" w:sz="0" w:space="0" w:color="auto"/>
        <w:bottom w:val="none" w:sz="0" w:space="0" w:color="auto"/>
        <w:right w:val="none" w:sz="0" w:space="0" w:color="auto"/>
      </w:divBdr>
    </w:div>
    <w:div w:id="669455070">
      <w:bodyDiv w:val="1"/>
      <w:marLeft w:val="0"/>
      <w:marRight w:val="0"/>
      <w:marTop w:val="0"/>
      <w:marBottom w:val="0"/>
      <w:divBdr>
        <w:top w:val="none" w:sz="0" w:space="0" w:color="auto"/>
        <w:left w:val="none" w:sz="0" w:space="0" w:color="auto"/>
        <w:bottom w:val="none" w:sz="0" w:space="0" w:color="auto"/>
        <w:right w:val="none" w:sz="0" w:space="0" w:color="auto"/>
      </w:divBdr>
    </w:div>
    <w:div w:id="670447671">
      <w:bodyDiv w:val="1"/>
      <w:marLeft w:val="0"/>
      <w:marRight w:val="0"/>
      <w:marTop w:val="0"/>
      <w:marBottom w:val="0"/>
      <w:divBdr>
        <w:top w:val="none" w:sz="0" w:space="0" w:color="auto"/>
        <w:left w:val="none" w:sz="0" w:space="0" w:color="auto"/>
        <w:bottom w:val="none" w:sz="0" w:space="0" w:color="auto"/>
        <w:right w:val="none" w:sz="0" w:space="0" w:color="auto"/>
      </w:divBdr>
    </w:div>
    <w:div w:id="683098340">
      <w:bodyDiv w:val="1"/>
      <w:marLeft w:val="0"/>
      <w:marRight w:val="0"/>
      <w:marTop w:val="0"/>
      <w:marBottom w:val="0"/>
      <w:divBdr>
        <w:top w:val="none" w:sz="0" w:space="0" w:color="auto"/>
        <w:left w:val="none" w:sz="0" w:space="0" w:color="auto"/>
        <w:bottom w:val="none" w:sz="0" w:space="0" w:color="auto"/>
        <w:right w:val="none" w:sz="0" w:space="0" w:color="auto"/>
      </w:divBdr>
    </w:div>
    <w:div w:id="683899937">
      <w:bodyDiv w:val="1"/>
      <w:marLeft w:val="0"/>
      <w:marRight w:val="0"/>
      <w:marTop w:val="0"/>
      <w:marBottom w:val="0"/>
      <w:divBdr>
        <w:top w:val="none" w:sz="0" w:space="0" w:color="auto"/>
        <w:left w:val="none" w:sz="0" w:space="0" w:color="auto"/>
        <w:bottom w:val="none" w:sz="0" w:space="0" w:color="auto"/>
        <w:right w:val="none" w:sz="0" w:space="0" w:color="auto"/>
      </w:divBdr>
    </w:div>
    <w:div w:id="684673372">
      <w:bodyDiv w:val="1"/>
      <w:marLeft w:val="0"/>
      <w:marRight w:val="0"/>
      <w:marTop w:val="0"/>
      <w:marBottom w:val="0"/>
      <w:divBdr>
        <w:top w:val="none" w:sz="0" w:space="0" w:color="auto"/>
        <w:left w:val="none" w:sz="0" w:space="0" w:color="auto"/>
        <w:bottom w:val="none" w:sz="0" w:space="0" w:color="auto"/>
        <w:right w:val="none" w:sz="0" w:space="0" w:color="auto"/>
      </w:divBdr>
    </w:div>
    <w:div w:id="692346018">
      <w:bodyDiv w:val="1"/>
      <w:marLeft w:val="0"/>
      <w:marRight w:val="0"/>
      <w:marTop w:val="0"/>
      <w:marBottom w:val="0"/>
      <w:divBdr>
        <w:top w:val="none" w:sz="0" w:space="0" w:color="auto"/>
        <w:left w:val="none" w:sz="0" w:space="0" w:color="auto"/>
        <w:bottom w:val="none" w:sz="0" w:space="0" w:color="auto"/>
        <w:right w:val="none" w:sz="0" w:space="0" w:color="auto"/>
      </w:divBdr>
    </w:div>
    <w:div w:id="699863288">
      <w:bodyDiv w:val="1"/>
      <w:marLeft w:val="0"/>
      <w:marRight w:val="0"/>
      <w:marTop w:val="0"/>
      <w:marBottom w:val="0"/>
      <w:divBdr>
        <w:top w:val="none" w:sz="0" w:space="0" w:color="auto"/>
        <w:left w:val="none" w:sz="0" w:space="0" w:color="auto"/>
        <w:bottom w:val="none" w:sz="0" w:space="0" w:color="auto"/>
        <w:right w:val="none" w:sz="0" w:space="0" w:color="auto"/>
      </w:divBdr>
    </w:div>
    <w:div w:id="705179244">
      <w:bodyDiv w:val="1"/>
      <w:marLeft w:val="0"/>
      <w:marRight w:val="0"/>
      <w:marTop w:val="0"/>
      <w:marBottom w:val="0"/>
      <w:divBdr>
        <w:top w:val="none" w:sz="0" w:space="0" w:color="auto"/>
        <w:left w:val="none" w:sz="0" w:space="0" w:color="auto"/>
        <w:bottom w:val="none" w:sz="0" w:space="0" w:color="auto"/>
        <w:right w:val="none" w:sz="0" w:space="0" w:color="auto"/>
      </w:divBdr>
    </w:div>
    <w:div w:id="714739297">
      <w:bodyDiv w:val="1"/>
      <w:marLeft w:val="0"/>
      <w:marRight w:val="0"/>
      <w:marTop w:val="0"/>
      <w:marBottom w:val="0"/>
      <w:divBdr>
        <w:top w:val="none" w:sz="0" w:space="0" w:color="auto"/>
        <w:left w:val="none" w:sz="0" w:space="0" w:color="auto"/>
        <w:bottom w:val="none" w:sz="0" w:space="0" w:color="auto"/>
        <w:right w:val="none" w:sz="0" w:space="0" w:color="auto"/>
      </w:divBdr>
    </w:div>
    <w:div w:id="717170010">
      <w:bodyDiv w:val="1"/>
      <w:marLeft w:val="0"/>
      <w:marRight w:val="0"/>
      <w:marTop w:val="0"/>
      <w:marBottom w:val="0"/>
      <w:divBdr>
        <w:top w:val="none" w:sz="0" w:space="0" w:color="auto"/>
        <w:left w:val="none" w:sz="0" w:space="0" w:color="auto"/>
        <w:bottom w:val="none" w:sz="0" w:space="0" w:color="auto"/>
        <w:right w:val="none" w:sz="0" w:space="0" w:color="auto"/>
      </w:divBdr>
    </w:div>
    <w:div w:id="732240363">
      <w:bodyDiv w:val="1"/>
      <w:marLeft w:val="0"/>
      <w:marRight w:val="0"/>
      <w:marTop w:val="0"/>
      <w:marBottom w:val="0"/>
      <w:divBdr>
        <w:top w:val="none" w:sz="0" w:space="0" w:color="auto"/>
        <w:left w:val="none" w:sz="0" w:space="0" w:color="auto"/>
        <w:bottom w:val="none" w:sz="0" w:space="0" w:color="auto"/>
        <w:right w:val="none" w:sz="0" w:space="0" w:color="auto"/>
      </w:divBdr>
    </w:div>
    <w:div w:id="732433059">
      <w:bodyDiv w:val="1"/>
      <w:marLeft w:val="0"/>
      <w:marRight w:val="0"/>
      <w:marTop w:val="0"/>
      <w:marBottom w:val="0"/>
      <w:divBdr>
        <w:top w:val="none" w:sz="0" w:space="0" w:color="auto"/>
        <w:left w:val="none" w:sz="0" w:space="0" w:color="auto"/>
        <w:bottom w:val="none" w:sz="0" w:space="0" w:color="auto"/>
        <w:right w:val="none" w:sz="0" w:space="0" w:color="auto"/>
      </w:divBdr>
    </w:div>
    <w:div w:id="734817656">
      <w:bodyDiv w:val="1"/>
      <w:marLeft w:val="0"/>
      <w:marRight w:val="0"/>
      <w:marTop w:val="0"/>
      <w:marBottom w:val="0"/>
      <w:divBdr>
        <w:top w:val="none" w:sz="0" w:space="0" w:color="auto"/>
        <w:left w:val="none" w:sz="0" w:space="0" w:color="auto"/>
        <w:bottom w:val="none" w:sz="0" w:space="0" w:color="auto"/>
        <w:right w:val="none" w:sz="0" w:space="0" w:color="auto"/>
      </w:divBdr>
    </w:div>
    <w:div w:id="746612789">
      <w:bodyDiv w:val="1"/>
      <w:marLeft w:val="0"/>
      <w:marRight w:val="0"/>
      <w:marTop w:val="0"/>
      <w:marBottom w:val="0"/>
      <w:divBdr>
        <w:top w:val="none" w:sz="0" w:space="0" w:color="auto"/>
        <w:left w:val="none" w:sz="0" w:space="0" w:color="auto"/>
        <w:bottom w:val="none" w:sz="0" w:space="0" w:color="auto"/>
        <w:right w:val="none" w:sz="0" w:space="0" w:color="auto"/>
      </w:divBdr>
    </w:div>
    <w:div w:id="747308459">
      <w:bodyDiv w:val="1"/>
      <w:marLeft w:val="0"/>
      <w:marRight w:val="0"/>
      <w:marTop w:val="0"/>
      <w:marBottom w:val="0"/>
      <w:divBdr>
        <w:top w:val="none" w:sz="0" w:space="0" w:color="auto"/>
        <w:left w:val="none" w:sz="0" w:space="0" w:color="auto"/>
        <w:bottom w:val="none" w:sz="0" w:space="0" w:color="auto"/>
        <w:right w:val="none" w:sz="0" w:space="0" w:color="auto"/>
      </w:divBdr>
    </w:div>
    <w:div w:id="762147237">
      <w:bodyDiv w:val="1"/>
      <w:marLeft w:val="0"/>
      <w:marRight w:val="0"/>
      <w:marTop w:val="0"/>
      <w:marBottom w:val="0"/>
      <w:divBdr>
        <w:top w:val="none" w:sz="0" w:space="0" w:color="auto"/>
        <w:left w:val="none" w:sz="0" w:space="0" w:color="auto"/>
        <w:bottom w:val="none" w:sz="0" w:space="0" w:color="auto"/>
        <w:right w:val="none" w:sz="0" w:space="0" w:color="auto"/>
      </w:divBdr>
    </w:div>
    <w:div w:id="765467009">
      <w:bodyDiv w:val="1"/>
      <w:marLeft w:val="0"/>
      <w:marRight w:val="0"/>
      <w:marTop w:val="0"/>
      <w:marBottom w:val="0"/>
      <w:divBdr>
        <w:top w:val="none" w:sz="0" w:space="0" w:color="auto"/>
        <w:left w:val="none" w:sz="0" w:space="0" w:color="auto"/>
        <w:bottom w:val="none" w:sz="0" w:space="0" w:color="auto"/>
        <w:right w:val="none" w:sz="0" w:space="0" w:color="auto"/>
      </w:divBdr>
    </w:div>
    <w:div w:id="775516183">
      <w:bodyDiv w:val="1"/>
      <w:marLeft w:val="0"/>
      <w:marRight w:val="0"/>
      <w:marTop w:val="0"/>
      <w:marBottom w:val="0"/>
      <w:divBdr>
        <w:top w:val="none" w:sz="0" w:space="0" w:color="auto"/>
        <w:left w:val="none" w:sz="0" w:space="0" w:color="auto"/>
        <w:bottom w:val="none" w:sz="0" w:space="0" w:color="auto"/>
        <w:right w:val="none" w:sz="0" w:space="0" w:color="auto"/>
      </w:divBdr>
    </w:div>
    <w:div w:id="777334773">
      <w:bodyDiv w:val="1"/>
      <w:marLeft w:val="0"/>
      <w:marRight w:val="0"/>
      <w:marTop w:val="0"/>
      <w:marBottom w:val="0"/>
      <w:divBdr>
        <w:top w:val="none" w:sz="0" w:space="0" w:color="auto"/>
        <w:left w:val="none" w:sz="0" w:space="0" w:color="auto"/>
        <w:bottom w:val="none" w:sz="0" w:space="0" w:color="auto"/>
        <w:right w:val="none" w:sz="0" w:space="0" w:color="auto"/>
      </w:divBdr>
    </w:div>
    <w:div w:id="782578863">
      <w:bodyDiv w:val="1"/>
      <w:marLeft w:val="0"/>
      <w:marRight w:val="0"/>
      <w:marTop w:val="0"/>
      <w:marBottom w:val="0"/>
      <w:divBdr>
        <w:top w:val="none" w:sz="0" w:space="0" w:color="auto"/>
        <w:left w:val="none" w:sz="0" w:space="0" w:color="auto"/>
        <w:bottom w:val="none" w:sz="0" w:space="0" w:color="auto"/>
        <w:right w:val="none" w:sz="0" w:space="0" w:color="auto"/>
      </w:divBdr>
    </w:div>
    <w:div w:id="805783075">
      <w:bodyDiv w:val="1"/>
      <w:marLeft w:val="0"/>
      <w:marRight w:val="0"/>
      <w:marTop w:val="0"/>
      <w:marBottom w:val="0"/>
      <w:divBdr>
        <w:top w:val="none" w:sz="0" w:space="0" w:color="auto"/>
        <w:left w:val="none" w:sz="0" w:space="0" w:color="auto"/>
        <w:bottom w:val="none" w:sz="0" w:space="0" w:color="auto"/>
        <w:right w:val="none" w:sz="0" w:space="0" w:color="auto"/>
      </w:divBdr>
    </w:div>
    <w:div w:id="807935340">
      <w:bodyDiv w:val="1"/>
      <w:marLeft w:val="0"/>
      <w:marRight w:val="0"/>
      <w:marTop w:val="0"/>
      <w:marBottom w:val="0"/>
      <w:divBdr>
        <w:top w:val="none" w:sz="0" w:space="0" w:color="auto"/>
        <w:left w:val="none" w:sz="0" w:space="0" w:color="auto"/>
        <w:bottom w:val="none" w:sz="0" w:space="0" w:color="auto"/>
        <w:right w:val="none" w:sz="0" w:space="0" w:color="auto"/>
      </w:divBdr>
    </w:div>
    <w:div w:id="813064938">
      <w:bodyDiv w:val="1"/>
      <w:marLeft w:val="0"/>
      <w:marRight w:val="0"/>
      <w:marTop w:val="0"/>
      <w:marBottom w:val="0"/>
      <w:divBdr>
        <w:top w:val="none" w:sz="0" w:space="0" w:color="auto"/>
        <w:left w:val="none" w:sz="0" w:space="0" w:color="auto"/>
        <w:bottom w:val="none" w:sz="0" w:space="0" w:color="auto"/>
        <w:right w:val="none" w:sz="0" w:space="0" w:color="auto"/>
      </w:divBdr>
    </w:div>
    <w:div w:id="814447936">
      <w:bodyDiv w:val="1"/>
      <w:marLeft w:val="0"/>
      <w:marRight w:val="0"/>
      <w:marTop w:val="0"/>
      <w:marBottom w:val="0"/>
      <w:divBdr>
        <w:top w:val="none" w:sz="0" w:space="0" w:color="auto"/>
        <w:left w:val="none" w:sz="0" w:space="0" w:color="auto"/>
        <w:bottom w:val="none" w:sz="0" w:space="0" w:color="auto"/>
        <w:right w:val="none" w:sz="0" w:space="0" w:color="auto"/>
      </w:divBdr>
    </w:div>
    <w:div w:id="816335684">
      <w:bodyDiv w:val="1"/>
      <w:marLeft w:val="0"/>
      <w:marRight w:val="0"/>
      <w:marTop w:val="0"/>
      <w:marBottom w:val="0"/>
      <w:divBdr>
        <w:top w:val="none" w:sz="0" w:space="0" w:color="auto"/>
        <w:left w:val="none" w:sz="0" w:space="0" w:color="auto"/>
        <w:bottom w:val="none" w:sz="0" w:space="0" w:color="auto"/>
        <w:right w:val="none" w:sz="0" w:space="0" w:color="auto"/>
      </w:divBdr>
    </w:div>
    <w:div w:id="821312407">
      <w:bodyDiv w:val="1"/>
      <w:marLeft w:val="0"/>
      <w:marRight w:val="0"/>
      <w:marTop w:val="0"/>
      <w:marBottom w:val="0"/>
      <w:divBdr>
        <w:top w:val="none" w:sz="0" w:space="0" w:color="auto"/>
        <w:left w:val="none" w:sz="0" w:space="0" w:color="auto"/>
        <w:bottom w:val="none" w:sz="0" w:space="0" w:color="auto"/>
        <w:right w:val="none" w:sz="0" w:space="0" w:color="auto"/>
      </w:divBdr>
    </w:div>
    <w:div w:id="822549518">
      <w:bodyDiv w:val="1"/>
      <w:marLeft w:val="0"/>
      <w:marRight w:val="0"/>
      <w:marTop w:val="0"/>
      <w:marBottom w:val="0"/>
      <w:divBdr>
        <w:top w:val="none" w:sz="0" w:space="0" w:color="auto"/>
        <w:left w:val="none" w:sz="0" w:space="0" w:color="auto"/>
        <w:bottom w:val="none" w:sz="0" w:space="0" w:color="auto"/>
        <w:right w:val="none" w:sz="0" w:space="0" w:color="auto"/>
      </w:divBdr>
    </w:div>
    <w:div w:id="823277800">
      <w:bodyDiv w:val="1"/>
      <w:marLeft w:val="0"/>
      <w:marRight w:val="0"/>
      <w:marTop w:val="0"/>
      <w:marBottom w:val="0"/>
      <w:divBdr>
        <w:top w:val="none" w:sz="0" w:space="0" w:color="auto"/>
        <w:left w:val="none" w:sz="0" w:space="0" w:color="auto"/>
        <w:bottom w:val="none" w:sz="0" w:space="0" w:color="auto"/>
        <w:right w:val="none" w:sz="0" w:space="0" w:color="auto"/>
      </w:divBdr>
    </w:div>
    <w:div w:id="835147817">
      <w:bodyDiv w:val="1"/>
      <w:marLeft w:val="0"/>
      <w:marRight w:val="0"/>
      <w:marTop w:val="0"/>
      <w:marBottom w:val="0"/>
      <w:divBdr>
        <w:top w:val="none" w:sz="0" w:space="0" w:color="auto"/>
        <w:left w:val="none" w:sz="0" w:space="0" w:color="auto"/>
        <w:bottom w:val="none" w:sz="0" w:space="0" w:color="auto"/>
        <w:right w:val="none" w:sz="0" w:space="0" w:color="auto"/>
      </w:divBdr>
    </w:div>
    <w:div w:id="837505414">
      <w:bodyDiv w:val="1"/>
      <w:marLeft w:val="0"/>
      <w:marRight w:val="0"/>
      <w:marTop w:val="0"/>
      <w:marBottom w:val="0"/>
      <w:divBdr>
        <w:top w:val="none" w:sz="0" w:space="0" w:color="auto"/>
        <w:left w:val="none" w:sz="0" w:space="0" w:color="auto"/>
        <w:bottom w:val="none" w:sz="0" w:space="0" w:color="auto"/>
        <w:right w:val="none" w:sz="0" w:space="0" w:color="auto"/>
      </w:divBdr>
    </w:div>
    <w:div w:id="843085225">
      <w:bodyDiv w:val="1"/>
      <w:marLeft w:val="0"/>
      <w:marRight w:val="0"/>
      <w:marTop w:val="0"/>
      <w:marBottom w:val="0"/>
      <w:divBdr>
        <w:top w:val="none" w:sz="0" w:space="0" w:color="auto"/>
        <w:left w:val="none" w:sz="0" w:space="0" w:color="auto"/>
        <w:bottom w:val="none" w:sz="0" w:space="0" w:color="auto"/>
        <w:right w:val="none" w:sz="0" w:space="0" w:color="auto"/>
      </w:divBdr>
    </w:div>
    <w:div w:id="845631115">
      <w:bodyDiv w:val="1"/>
      <w:marLeft w:val="0"/>
      <w:marRight w:val="0"/>
      <w:marTop w:val="0"/>
      <w:marBottom w:val="0"/>
      <w:divBdr>
        <w:top w:val="none" w:sz="0" w:space="0" w:color="auto"/>
        <w:left w:val="none" w:sz="0" w:space="0" w:color="auto"/>
        <w:bottom w:val="none" w:sz="0" w:space="0" w:color="auto"/>
        <w:right w:val="none" w:sz="0" w:space="0" w:color="auto"/>
      </w:divBdr>
    </w:div>
    <w:div w:id="849872222">
      <w:bodyDiv w:val="1"/>
      <w:marLeft w:val="0"/>
      <w:marRight w:val="0"/>
      <w:marTop w:val="0"/>
      <w:marBottom w:val="0"/>
      <w:divBdr>
        <w:top w:val="none" w:sz="0" w:space="0" w:color="auto"/>
        <w:left w:val="none" w:sz="0" w:space="0" w:color="auto"/>
        <w:bottom w:val="none" w:sz="0" w:space="0" w:color="auto"/>
        <w:right w:val="none" w:sz="0" w:space="0" w:color="auto"/>
      </w:divBdr>
    </w:div>
    <w:div w:id="856429358">
      <w:bodyDiv w:val="1"/>
      <w:marLeft w:val="0"/>
      <w:marRight w:val="0"/>
      <w:marTop w:val="0"/>
      <w:marBottom w:val="0"/>
      <w:divBdr>
        <w:top w:val="none" w:sz="0" w:space="0" w:color="auto"/>
        <w:left w:val="none" w:sz="0" w:space="0" w:color="auto"/>
        <w:bottom w:val="none" w:sz="0" w:space="0" w:color="auto"/>
        <w:right w:val="none" w:sz="0" w:space="0" w:color="auto"/>
      </w:divBdr>
    </w:div>
    <w:div w:id="856579391">
      <w:bodyDiv w:val="1"/>
      <w:marLeft w:val="0"/>
      <w:marRight w:val="0"/>
      <w:marTop w:val="0"/>
      <w:marBottom w:val="0"/>
      <w:divBdr>
        <w:top w:val="none" w:sz="0" w:space="0" w:color="auto"/>
        <w:left w:val="none" w:sz="0" w:space="0" w:color="auto"/>
        <w:bottom w:val="none" w:sz="0" w:space="0" w:color="auto"/>
        <w:right w:val="none" w:sz="0" w:space="0" w:color="auto"/>
      </w:divBdr>
    </w:div>
    <w:div w:id="867640454">
      <w:bodyDiv w:val="1"/>
      <w:marLeft w:val="0"/>
      <w:marRight w:val="0"/>
      <w:marTop w:val="0"/>
      <w:marBottom w:val="0"/>
      <w:divBdr>
        <w:top w:val="none" w:sz="0" w:space="0" w:color="auto"/>
        <w:left w:val="none" w:sz="0" w:space="0" w:color="auto"/>
        <w:bottom w:val="none" w:sz="0" w:space="0" w:color="auto"/>
        <w:right w:val="none" w:sz="0" w:space="0" w:color="auto"/>
      </w:divBdr>
    </w:div>
    <w:div w:id="879171644">
      <w:bodyDiv w:val="1"/>
      <w:marLeft w:val="0"/>
      <w:marRight w:val="0"/>
      <w:marTop w:val="0"/>
      <w:marBottom w:val="0"/>
      <w:divBdr>
        <w:top w:val="none" w:sz="0" w:space="0" w:color="auto"/>
        <w:left w:val="none" w:sz="0" w:space="0" w:color="auto"/>
        <w:bottom w:val="none" w:sz="0" w:space="0" w:color="auto"/>
        <w:right w:val="none" w:sz="0" w:space="0" w:color="auto"/>
      </w:divBdr>
    </w:div>
    <w:div w:id="886143074">
      <w:bodyDiv w:val="1"/>
      <w:marLeft w:val="0"/>
      <w:marRight w:val="0"/>
      <w:marTop w:val="0"/>
      <w:marBottom w:val="0"/>
      <w:divBdr>
        <w:top w:val="none" w:sz="0" w:space="0" w:color="auto"/>
        <w:left w:val="none" w:sz="0" w:space="0" w:color="auto"/>
        <w:bottom w:val="none" w:sz="0" w:space="0" w:color="auto"/>
        <w:right w:val="none" w:sz="0" w:space="0" w:color="auto"/>
      </w:divBdr>
    </w:div>
    <w:div w:id="890578829">
      <w:bodyDiv w:val="1"/>
      <w:marLeft w:val="0"/>
      <w:marRight w:val="0"/>
      <w:marTop w:val="0"/>
      <w:marBottom w:val="0"/>
      <w:divBdr>
        <w:top w:val="none" w:sz="0" w:space="0" w:color="auto"/>
        <w:left w:val="none" w:sz="0" w:space="0" w:color="auto"/>
        <w:bottom w:val="none" w:sz="0" w:space="0" w:color="auto"/>
        <w:right w:val="none" w:sz="0" w:space="0" w:color="auto"/>
      </w:divBdr>
    </w:div>
    <w:div w:id="892807954">
      <w:bodyDiv w:val="1"/>
      <w:marLeft w:val="0"/>
      <w:marRight w:val="0"/>
      <w:marTop w:val="0"/>
      <w:marBottom w:val="0"/>
      <w:divBdr>
        <w:top w:val="none" w:sz="0" w:space="0" w:color="auto"/>
        <w:left w:val="none" w:sz="0" w:space="0" w:color="auto"/>
        <w:bottom w:val="none" w:sz="0" w:space="0" w:color="auto"/>
        <w:right w:val="none" w:sz="0" w:space="0" w:color="auto"/>
      </w:divBdr>
    </w:div>
    <w:div w:id="894584119">
      <w:bodyDiv w:val="1"/>
      <w:marLeft w:val="0"/>
      <w:marRight w:val="0"/>
      <w:marTop w:val="0"/>
      <w:marBottom w:val="0"/>
      <w:divBdr>
        <w:top w:val="none" w:sz="0" w:space="0" w:color="auto"/>
        <w:left w:val="none" w:sz="0" w:space="0" w:color="auto"/>
        <w:bottom w:val="none" w:sz="0" w:space="0" w:color="auto"/>
        <w:right w:val="none" w:sz="0" w:space="0" w:color="auto"/>
      </w:divBdr>
    </w:div>
    <w:div w:id="904803045">
      <w:bodyDiv w:val="1"/>
      <w:marLeft w:val="0"/>
      <w:marRight w:val="0"/>
      <w:marTop w:val="0"/>
      <w:marBottom w:val="0"/>
      <w:divBdr>
        <w:top w:val="none" w:sz="0" w:space="0" w:color="auto"/>
        <w:left w:val="none" w:sz="0" w:space="0" w:color="auto"/>
        <w:bottom w:val="none" w:sz="0" w:space="0" w:color="auto"/>
        <w:right w:val="none" w:sz="0" w:space="0" w:color="auto"/>
      </w:divBdr>
    </w:div>
    <w:div w:id="904997777">
      <w:bodyDiv w:val="1"/>
      <w:marLeft w:val="0"/>
      <w:marRight w:val="0"/>
      <w:marTop w:val="0"/>
      <w:marBottom w:val="0"/>
      <w:divBdr>
        <w:top w:val="none" w:sz="0" w:space="0" w:color="auto"/>
        <w:left w:val="none" w:sz="0" w:space="0" w:color="auto"/>
        <w:bottom w:val="none" w:sz="0" w:space="0" w:color="auto"/>
        <w:right w:val="none" w:sz="0" w:space="0" w:color="auto"/>
      </w:divBdr>
    </w:div>
    <w:div w:id="906915198">
      <w:bodyDiv w:val="1"/>
      <w:marLeft w:val="0"/>
      <w:marRight w:val="0"/>
      <w:marTop w:val="0"/>
      <w:marBottom w:val="0"/>
      <w:divBdr>
        <w:top w:val="none" w:sz="0" w:space="0" w:color="auto"/>
        <w:left w:val="none" w:sz="0" w:space="0" w:color="auto"/>
        <w:bottom w:val="none" w:sz="0" w:space="0" w:color="auto"/>
        <w:right w:val="none" w:sz="0" w:space="0" w:color="auto"/>
      </w:divBdr>
    </w:div>
    <w:div w:id="917204340">
      <w:bodyDiv w:val="1"/>
      <w:marLeft w:val="0"/>
      <w:marRight w:val="0"/>
      <w:marTop w:val="0"/>
      <w:marBottom w:val="0"/>
      <w:divBdr>
        <w:top w:val="none" w:sz="0" w:space="0" w:color="auto"/>
        <w:left w:val="none" w:sz="0" w:space="0" w:color="auto"/>
        <w:bottom w:val="none" w:sz="0" w:space="0" w:color="auto"/>
        <w:right w:val="none" w:sz="0" w:space="0" w:color="auto"/>
      </w:divBdr>
    </w:div>
    <w:div w:id="919220171">
      <w:bodyDiv w:val="1"/>
      <w:marLeft w:val="0"/>
      <w:marRight w:val="0"/>
      <w:marTop w:val="0"/>
      <w:marBottom w:val="0"/>
      <w:divBdr>
        <w:top w:val="none" w:sz="0" w:space="0" w:color="auto"/>
        <w:left w:val="none" w:sz="0" w:space="0" w:color="auto"/>
        <w:bottom w:val="none" w:sz="0" w:space="0" w:color="auto"/>
        <w:right w:val="none" w:sz="0" w:space="0" w:color="auto"/>
      </w:divBdr>
    </w:div>
    <w:div w:id="919673834">
      <w:bodyDiv w:val="1"/>
      <w:marLeft w:val="0"/>
      <w:marRight w:val="0"/>
      <w:marTop w:val="0"/>
      <w:marBottom w:val="0"/>
      <w:divBdr>
        <w:top w:val="none" w:sz="0" w:space="0" w:color="auto"/>
        <w:left w:val="none" w:sz="0" w:space="0" w:color="auto"/>
        <w:bottom w:val="none" w:sz="0" w:space="0" w:color="auto"/>
        <w:right w:val="none" w:sz="0" w:space="0" w:color="auto"/>
      </w:divBdr>
    </w:div>
    <w:div w:id="919826163">
      <w:bodyDiv w:val="1"/>
      <w:marLeft w:val="0"/>
      <w:marRight w:val="0"/>
      <w:marTop w:val="0"/>
      <w:marBottom w:val="0"/>
      <w:divBdr>
        <w:top w:val="none" w:sz="0" w:space="0" w:color="auto"/>
        <w:left w:val="none" w:sz="0" w:space="0" w:color="auto"/>
        <w:bottom w:val="none" w:sz="0" w:space="0" w:color="auto"/>
        <w:right w:val="none" w:sz="0" w:space="0" w:color="auto"/>
      </w:divBdr>
    </w:div>
    <w:div w:id="921988122">
      <w:bodyDiv w:val="1"/>
      <w:marLeft w:val="0"/>
      <w:marRight w:val="0"/>
      <w:marTop w:val="0"/>
      <w:marBottom w:val="0"/>
      <w:divBdr>
        <w:top w:val="none" w:sz="0" w:space="0" w:color="auto"/>
        <w:left w:val="none" w:sz="0" w:space="0" w:color="auto"/>
        <w:bottom w:val="none" w:sz="0" w:space="0" w:color="auto"/>
        <w:right w:val="none" w:sz="0" w:space="0" w:color="auto"/>
      </w:divBdr>
    </w:div>
    <w:div w:id="922757867">
      <w:bodyDiv w:val="1"/>
      <w:marLeft w:val="0"/>
      <w:marRight w:val="0"/>
      <w:marTop w:val="0"/>
      <w:marBottom w:val="0"/>
      <w:divBdr>
        <w:top w:val="none" w:sz="0" w:space="0" w:color="auto"/>
        <w:left w:val="none" w:sz="0" w:space="0" w:color="auto"/>
        <w:bottom w:val="none" w:sz="0" w:space="0" w:color="auto"/>
        <w:right w:val="none" w:sz="0" w:space="0" w:color="auto"/>
      </w:divBdr>
    </w:div>
    <w:div w:id="934830006">
      <w:bodyDiv w:val="1"/>
      <w:marLeft w:val="0"/>
      <w:marRight w:val="0"/>
      <w:marTop w:val="0"/>
      <w:marBottom w:val="0"/>
      <w:divBdr>
        <w:top w:val="none" w:sz="0" w:space="0" w:color="auto"/>
        <w:left w:val="none" w:sz="0" w:space="0" w:color="auto"/>
        <w:bottom w:val="none" w:sz="0" w:space="0" w:color="auto"/>
        <w:right w:val="none" w:sz="0" w:space="0" w:color="auto"/>
      </w:divBdr>
    </w:div>
    <w:div w:id="938606749">
      <w:bodyDiv w:val="1"/>
      <w:marLeft w:val="0"/>
      <w:marRight w:val="0"/>
      <w:marTop w:val="0"/>
      <w:marBottom w:val="0"/>
      <w:divBdr>
        <w:top w:val="none" w:sz="0" w:space="0" w:color="auto"/>
        <w:left w:val="none" w:sz="0" w:space="0" w:color="auto"/>
        <w:bottom w:val="none" w:sz="0" w:space="0" w:color="auto"/>
        <w:right w:val="none" w:sz="0" w:space="0" w:color="auto"/>
      </w:divBdr>
    </w:div>
    <w:div w:id="940382157">
      <w:bodyDiv w:val="1"/>
      <w:marLeft w:val="0"/>
      <w:marRight w:val="0"/>
      <w:marTop w:val="0"/>
      <w:marBottom w:val="0"/>
      <w:divBdr>
        <w:top w:val="none" w:sz="0" w:space="0" w:color="auto"/>
        <w:left w:val="none" w:sz="0" w:space="0" w:color="auto"/>
        <w:bottom w:val="none" w:sz="0" w:space="0" w:color="auto"/>
        <w:right w:val="none" w:sz="0" w:space="0" w:color="auto"/>
      </w:divBdr>
    </w:div>
    <w:div w:id="943072545">
      <w:bodyDiv w:val="1"/>
      <w:marLeft w:val="0"/>
      <w:marRight w:val="0"/>
      <w:marTop w:val="0"/>
      <w:marBottom w:val="0"/>
      <w:divBdr>
        <w:top w:val="none" w:sz="0" w:space="0" w:color="auto"/>
        <w:left w:val="none" w:sz="0" w:space="0" w:color="auto"/>
        <w:bottom w:val="none" w:sz="0" w:space="0" w:color="auto"/>
        <w:right w:val="none" w:sz="0" w:space="0" w:color="auto"/>
      </w:divBdr>
    </w:div>
    <w:div w:id="952134634">
      <w:bodyDiv w:val="1"/>
      <w:marLeft w:val="0"/>
      <w:marRight w:val="0"/>
      <w:marTop w:val="0"/>
      <w:marBottom w:val="0"/>
      <w:divBdr>
        <w:top w:val="none" w:sz="0" w:space="0" w:color="auto"/>
        <w:left w:val="none" w:sz="0" w:space="0" w:color="auto"/>
        <w:bottom w:val="none" w:sz="0" w:space="0" w:color="auto"/>
        <w:right w:val="none" w:sz="0" w:space="0" w:color="auto"/>
      </w:divBdr>
    </w:div>
    <w:div w:id="956789125">
      <w:bodyDiv w:val="1"/>
      <w:marLeft w:val="0"/>
      <w:marRight w:val="0"/>
      <w:marTop w:val="0"/>
      <w:marBottom w:val="0"/>
      <w:divBdr>
        <w:top w:val="none" w:sz="0" w:space="0" w:color="auto"/>
        <w:left w:val="none" w:sz="0" w:space="0" w:color="auto"/>
        <w:bottom w:val="none" w:sz="0" w:space="0" w:color="auto"/>
        <w:right w:val="none" w:sz="0" w:space="0" w:color="auto"/>
      </w:divBdr>
    </w:div>
    <w:div w:id="958298923">
      <w:bodyDiv w:val="1"/>
      <w:marLeft w:val="0"/>
      <w:marRight w:val="0"/>
      <w:marTop w:val="0"/>
      <w:marBottom w:val="0"/>
      <w:divBdr>
        <w:top w:val="none" w:sz="0" w:space="0" w:color="auto"/>
        <w:left w:val="none" w:sz="0" w:space="0" w:color="auto"/>
        <w:bottom w:val="none" w:sz="0" w:space="0" w:color="auto"/>
        <w:right w:val="none" w:sz="0" w:space="0" w:color="auto"/>
      </w:divBdr>
    </w:div>
    <w:div w:id="961613211">
      <w:bodyDiv w:val="1"/>
      <w:marLeft w:val="0"/>
      <w:marRight w:val="0"/>
      <w:marTop w:val="0"/>
      <w:marBottom w:val="0"/>
      <w:divBdr>
        <w:top w:val="none" w:sz="0" w:space="0" w:color="auto"/>
        <w:left w:val="none" w:sz="0" w:space="0" w:color="auto"/>
        <w:bottom w:val="none" w:sz="0" w:space="0" w:color="auto"/>
        <w:right w:val="none" w:sz="0" w:space="0" w:color="auto"/>
      </w:divBdr>
    </w:div>
    <w:div w:id="972759921">
      <w:bodyDiv w:val="1"/>
      <w:marLeft w:val="0"/>
      <w:marRight w:val="0"/>
      <w:marTop w:val="0"/>
      <w:marBottom w:val="0"/>
      <w:divBdr>
        <w:top w:val="none" w:sz="0" w:space="0" w:color="auto"/>
        <w:left w:val="none" w:sz="0" w:space="0" w:color="auto"/>
        <w:bottom w:val="none" w:sz="0" w:space="0" w:color="auto"/>
        <w:right w:val="none" w:sz="0" w:space="0" w:color="auto"/>
      </w:divBdr>
    </w:div>
    <w:div w:id="974333309">
      <w:bodyDiv w:val="1"/>
      <w:marLeft w:val="0"/>
      <w:marRight w:val="0"/>
      <w:marTop w:val="0"/>
      <w:marBottom w:val="0"/>
      <w:divBdr>
        <w:top w:val="none" w:sz="0" w:space="0" w:color="auto"/>
        <w:left w:val="none" w:sz="0" w:space="0" w:color="auto"/>
        <w:bottom w:val="none" w:sz="0" w:space="0" w:color="auto"/>
        <w:right w:val="none" w:sz="0" w:space="0" w:color="auto"/>
      </w:divBdr>
    </w:div>
    <w:div w:id="978614559">
      <w:bodyDiv w:val="1"/>
      <w:marLeft w:val="0"/>
      <w:marRight w:val="0"/>
      <w:marTop w:val="0"/>
      <w:marBottom w:val="0"/>
      <w:divBdr>
        <w:top w:val="none" w:sz="0" w:space="0" w:color="auto"/>
        <w:left w:val="none" w:sz="0" w:space="0" w:color="auto"/>
        <w:bottom w:val="none" w:sz="0" w:space="0" w:color="auto"/>
        <w:right w:val="none" w:sz="0" w:space="0" w:color="auto"/>
      </w:divBdr>
    </w:div>
    <w:div w:id="983197303">
      <w:bodyDiv w:val="1"/>
      <w:marLeft w:val="0"/>
      <w:marRight w:val="0"/>
      <w:marTop w:val="0"/>
      <w:marBottom w:val="0"/>
      <w:divBdr>
        <w:top w:val="none" w:sz="0" w:space="0" w:color="auto"/>
        <w:left w:val="none" w:sz="0" w:space="0" w:color="auto"/>
        <w:bottom w:val="none" w:sz="0" w:space="0" w:color="auto"/>
        <w:right w:val="none" w:sz="0" w:space="0" w:color="auto"/>
      </w:divBdr>
    </w:div>
    <w:div w:id="983237634">
      <w:bodyDiv w:val="1"/>
      <w:marLeft w:val="0"/>
      <w:marRight w:val="0"/>
      <w:marTop w:val="0"/>
      <w:marBottom w:val="0"/>
      <w:divBdr>
        <w:top w:val="none" w:sz="0" w:space="0" w:color="auto"/>
        <w:left w:val="none" w:sz="0" w:space="0" w:color="auto"/>
        <w:bottom w:val="none" w:sz="0" w:space="0" w:color="auto"/>
        <w:right w:val="none" w:sz="0" w:space="0" w:color="auto"/>
      </w:divBdr>
    </w:div>
    <w:div w:id="983853774">
      <w:bodyDiv w:val="1"/>
      <w:marLeft w:val="0"/>
      <w:marRight w:val="0"/>
      <w:marTop w:val="0"/>
      <w:marBottom w:val="0"/>
      <w:divBdr>
        <w:top w:val="none" w:sz="0" w:space="0" w:color="auto"/>
        <w:left w:val="none" w:sz="0" w:space="0" w:color="auto"/>
        <w:bottom w:val="none" w:sz="0" w:space="0" w:color="auto"/>
        <w:right w:val="none" w:sz="0" w:space="0" w:color="auto"/>
      </w:divBdr>
    </w:div>
    <w:div w:id="985163870">
      <w:bodyDiv w:val="1"/>
      <w:marLeft w:val="0"/>
      <w:marRight w:val="0"/>
      <w:marTop w:val="0"/>
      <w:marBottom w:val="0"/>
      <w:divBdr>
        <w:top w:val="none" w:sz="0" w:space="0" w:color="auto"/>
        <w:left w:val="none" w:sz="0" w:space="0" w:color="auto"/>
        <w:bottom w:val="none" w:sz="0" w:space="0" w:color="auto"/>
        <w:right w:val="none" w:sz="0" w:space="0" w:color="auto"/>
      </w:divBdr>
    </w:div>
    <w:div w:id="986977537">
      <w:bodyDiv w:val="1"/>
      <w:marLeft w:val="0"/>
      <w:marRight w:val="0"/>
      <w:marTop w:val="0"/>
      <w:marBottom w:val="0"/>
      <w:divBdr>
        <w:top w:val="none" w:sz="0" w:space="0" w:color="auto"/>
        <w:left w:val="none" w:sz="0" w:space="0" w:color="auto"/>
        <w:bottom w:val="none" w:sz="0" w:space="0" w:color="auto"/>
        <w:right w:val="none" w:sz="0" w:space="0" w:color="auto"/>
      </w:divBdr>
    </w:div>
    <w:div w:id="999310946">
      <w:bodyDiv w:val="1"/>
      <w:marLeft w:val="0"/>
      <w:marRight w:val="0"/>
      <w:marTop w:val="0"/>
      <w:marBottom w:val="0"/>
      <w:divBdr>
        <w:top w:val="none" w:sz="0" w:space="0" w:color="auto"/>
        <w:left w:val="none" w:sz="0" w:space="0" w:color="auto"/>
        <w:bottom w:val="none" w:sz="0" w:space="0" w:color="auto"/>
        <w:right w:val="none" w:sz="0" w:space="0" w:color="auto"/>
      </w:divBdr>
    </w:div>
    <w:div w:id="1000618538">
      <w:bodyDiv w:val="1"/>
      <w:marLeft w:val="0"/>
      <w:marRight w:val="0"/>
      <w:marTop w:val="0"/>
      <w:marBottom w:val="0"/>
      <w:divBdr>
        <w:top w:val="none" w:sz="0" w:space="0" w:color="auto"/>
        <w:left w:val="none" w:sz="0" w:space="0" w:color="auto"/>
        <w:bottom w:val="none" w:sz="0" w:space="0" w:color="auto"/>
        <w:right w:val="none" w:sz="0" w:space="0" w:color="auto"/>
      </w:divBdr>
    </w:div>
    <w:div w:id="1002438701">
      <w:bodyDiv w:val="1"/>
      <w:marLeft w:val="0"/>
      <w:marRight w:val="0"/>
      <w:marTop w:val="0"/>
      <w:marBottom w:val="0"/>
      <w:divBdr>
        <w:top w:val="none" w:sz="0" w:space="0" w:color="auto"/>
        <w:left w:val="none" w:sz="0" w:space="0" w:color="auto"/>
        <w:bottom w:val="none" w:sz="0" w:space="0" w:color="auto"/>
        <w:right w:val="none" w:sz="0" w:space="0" w:color="auto"/>
      </w:divBdr>
    </w:div>
    <w:div w:id="1011833655">
      <w:bodyDiv w:val="1"/>
      <w:marLeft w:val="0"/>
      <w:marRight w:val="0"/>
      <w:marTop w:val="0"/>
      <w:marBottom w:val="0"/>
      <w:divBdr>
        <w:top w:val="none" w:sz="0" w:space="0" w:color="auto"/>
        <w:left w:val="none" w:sz="0" w:space="0" w:color="auto"/>
        <w:bottom w:val="none" w:sz="0" w:space="0" w:color="auto"/>
        <w:right w:val="none" w:sz="0" w:space="0" w:color="auto"/>
      </w:divBdr>
    </w:div>
    <w:div w:id="1018116724">
      <w:bodyDiv w:val="1"/>
      <w:marLeft w:val="0"/>
      <w:marRight w:val="0"/>
      <w:marTop w:val="0"/>
      <w:marBottom w:val="0"/>
      <w:divBdr>
        <w:top w:val="none" w:sz="0" w:space="0" w:color="auto"/>
        <w:left w:val="none" w:sz="0" w:space="0" w:color="auto"/>
        <w:bottom w:val="none" w:sz="0" w:space="0" w:color="auto"/>
        <w:right w:val="none" w:sz="0" w:space="0" w:color="auto"/>
      </w:divBdr>
    </w:div>
    <w:div w:id="1030835021">
      <w:bodyDiv w:val="1"/>
      <w:marLeft w:val="0"/>
      <w:marRight w:val="0"/>
      <w:marTop w:val="0"/>
      <w:marBottom w:val="0"/>
      <w:divBdr>
        <w:top w:val="none" w:sz="0" w:space="0" w:color="auto"/>
        <w:left w:val="none" w:sz="0" w:space="0" w:color="auto"/>
        <w:bottom w:val="none" w:sz="0" w:space="0" w:color="auto"/>
        <w:right w:val="none" w:sz="0" w:space="0" w:color="auto"/>
      </w:divBdr>
    </w:div>
    <w:div w:id="1033572841">
      <w:bodyDiv w:val="1"/>
      <w:marLeft w:val="0"/>
      <w:marRight w:val="0"/>
      <w:marTop w:val="0"/>
      <w:marBottom w:val="0"/>
      <w:divBdr>
        <w:top w:val="none" w:sz="0" w:space="0" w:color="auto"/>
        <w:left w:val="none" w:sz="0" w:space="0" w:color="auto"/>
        <w:bottom w:val="none" w:sz="0" w:space="0" w:color="auto"/>
        <w:right w:val="none" w:sz="0" w:space="0" w:color="auto"/>
      </w:divBdr>
    </w:div>
    <w:div w:id="1038051145">
      <w:bodyDiv w:val="1"/>
      <w:marLeft w:val="0"/>
      <w:marRight w:val="0"/>
      <w:marTop w:val="0"/>
      <w:marBottom w:val="0"/>
      <w:divBdr>
        <w:top w:val="none" w:sz="0" w:space="0" w:color="auto"/>
        <w:left w:val="none" w:sz="0" w:space="0" w:color="auto"/>
        <w:bottom w:val="none" w:sz="0" w:space="0" w:color="auto"/>
        <w:right w:val="none" w:sz="0" w:space="0" w:color="auto"/>
      </w:divBdr>
    </w:div>
    <w:div w:id="1041511752">
      <w:bodyDiv w:val="1"/>
      <w:marLeft w:val="0"/>
      <w:marRight w:val="0"/>
      <w:marTop w:val="0"/>
      <w:marBottom w:val="0"/>
      <w:divBdr>
        <w:top w:val="none" w:sz="0" w:space="0" w:color="auto"/>
        <w:left w:val="none" w:sz="0" w:space="0" w:color="auto"/>
        <w:bottom w:val="none" w:sz="0" w:space="0" w:color="auto"/>
        <w:right w:val="none" w:sz="0" w:space="0" w:color="auto"/>
      </w:divBdr>
    </w:div>
    <w:div w:id="1041856704">
      <w:bodyDiv w:val="1"/>
      <w:marLeft w:val="0"/>
      <w:marRight w:val="0"/>
      <w:marTop w:val="0"/>
      <w:marBottom w:val="0"/>
      <w:divBdr>
        <w:top w:val="none" w:sz="0" w:space="0" w:color="auto"/>
        <w:left w:val="none" w:sz="0" w:space="0" w:color="auto"/>
        <w:bottom w:val="none" w:sz="0" w:space="0" w:color="auto"/>
        <w:right w:val="none" w:sz="0" w:space="0" w:color="auto"/>
      </w:divBdr>
    </w:div>
    <w:div w:id="1044063891">
      <w:bodyDiv w:val="1"/>
      <w:marLeft w:val="0"/>
      <w:marRight w:val="0"/>
      <w:marTop w:val="0"/>
      <w:marBottom w:val="0"/>
      <w:divBdr>
        <w:top w:val="none" w:sz="0" w:space="0" w:color="auto"/>
        <w:left w:val="none" w:sz="0" w:space="0" w:color="auto"/>
        <w:bottom w:val="none" w:sz="0" w:space="0" w:color="auto"/>
        <w:right w:val="none" w:sz="0" w:space="0" w:color="auto"/>
      </w:divBdr>
    </w:div>
    <w:div w:id="1048724067">
      <w:bodyDiv w:val="1"/>
      <w:marLeft w:val="0"/>
      <w:marRight w:val="0"/>
      <w:marTop w:val="0"/>
      <w:marBottom w:val="0"/>
      <w:divBdr>
        <w:top w:val="none" w:sz="0" w:space="0" w:color="auto"/>
        <w:left w:val="none" w:sz="0" w:space="0" w:color="auto"/>
        <w:bottom w:val="none" w:sz="0" w:space="0" w:color="auto"/>
        <w:right w:val="none" w:sz="0" w:space="0" w:color="auto"/>
      </w:divBdr>
    </w:div>
    <w:div w:id="1053626693">
      <w:bodyDiv w:val="1"/>
      <w:marLeft w:val="0"/>
      <w:marRight w:val="0"/>
      <w:marTop w:val="0"/>
      <w:marBottom w:val="0"/>
      <w:divBdr>
        <w:top w:val="none" w:sz="0" w:space="0" w:color="auto"/>
        <w:left w:val="none" w:sz="0" w:space="0" w:color="auto"/>
        <w:bottom w:val="none" w:sz="0" w:space="0" w:color="auto"/>
        <w:right w:val="none" w:sz="0" w:space="0" w:color="auto"/>
      </w:divBdr>
      <w:divsChild>
        <w:div w:id="1045835262">
          <w:marLeft w:val="0"/>
          <w:marRight w:val="0"/>
          <w:marTop w:val="0"/>
          <w:marBottom w:val="0"/>
          <w:divBdr>
            <w:top w:val="none" w:sz="0" w:space="0" w:color="auto"/>
            <w:left w:val="none" w:sz="0" w:space="0" w:color="auto"/>
            <w:bottom w:val="none" w:sz="0" w:space="0" w:color="auto"/>
            <w:right w:val="none" w:sz="0" w:space="0" w:color="auto"/>
          </w:divBdr>
        </w:div>
        <w:div w:id="1938099831">
          <w:marLeft w:val="0"/>
          <w:marRight w:val="0"/>
          <w:marTop w:val="0"/>
          <w:marBottom w:val="0"/>
          <w:divBdr>
            <w:top w:val="none" w:sz="0" w:space="0" w:color="auto"/>
            <w:left w:val="none" w:sz="0" w:space="0" w:color="auto"/>
            <w:bottom w:val="none" w:sz="0" w:space="0" w:color="auto"/>
            <w:right w:val="none" w:sz="0" w:space="0" w:color="auto"/>
          </w:divBdr>
        </w:div>
        <w:div w:id="57676162">
          <w:marLeft w:val="0"/>
          <w:marRight w:val="0"/>
          <w:marTop w:val="0"/>
          <w:marBottom w:val="0"/>
          <w:divBdr>
            <w:top w:val="none" w:sz="0" w:space="0" w:color="auto"/>
            <w:left w:val="none" w:sz="0" w:space="0" w:color="auto"/>
            <w:bottom w:val="none" w:sz="0" w:space="0" w:color="auto"/>
            <w:right w:val="none" w:sz="0" w:space="0" w:color="auto"/>
          </w:divBdr>
        </w:div>
        <w:div w:id="879703958">
          <w:marLeft w:val="0"/>
          <w:marRight w:val="0"/>
          <w:marTop w:val="0"/>
          <w:marBottom w:val="0"/>
          <w:divBdr>
            <w:top w:val="none" w:sz="0" w:space="0" w:color="auto"/>
            <w:left w:val="none" w:sz="0" w:space="0" w:color="auto"/>
            <w:bottom w:val="none" w:sz="0" w:space="0" w:color="auto"/>
            <w:right w:val="none" w:sz="0" w:space="0" w:color="auto"/>
          </w:divBdr>
        </w:div>
        <w:div w:id="49614720">
          <w:marLeft w:val="0"/>
          <w:marRight w:val="0"/>
          <w:marTop w:val="0"/>
          <w:marBottom w:val="0"/>
          <w:divBdr>
            <w:top w:val="none" w:sz="0" w:space="0" w:color="auto"/>
            <w:left w:val="none" w:sz="0" w:space="0" w:color="auto"/>
            <w:bottom w:val="none" w:sz="0" w:space="0" w:color="auto"/>
            <w:right w:val="none" w:sz="0" w:space="0" w:color="auto"/>
          </w:divBdr>
        </w:div>
        <w:div w:id="674499995">
          <w:marLeft w:val="0"/>
          <w:marRight w:val="0"/>
          <w:marTop w:val="0"/>
          <w:marBottom w:val="0"/>
          <w:divBdr>
            <w:top w:val="none" w:sz="0" w:space="0" w:color="auto"/>
            <w:left w:val="none" w:sz="0" w:space="0" w:color="auto"/>
            <w:bottom w:val="none" w:sz="0" w:space="0" w:color="auto"/>
            <w:right w:val="none" w:sz="0" w:space="0" w:color="auto"/>
          </w:divBdr>
        </w:div>
        <w:div w:id="72162990">
          <w:marLeft w:val="0"/>
          <w:marRight w:val="0"/>
          <w:marTop w:val="0"/>
          <w:marBottom w:val="0"/>
          <w:divBdr>
            <w:top w:val="none" w:sz="0" w:space="0" w:color="auto"/>
            <w:left w:val="none" w:sz="0" w:space="0" w:color="auto"/>
            <w:bottom w:val="none" w:sz="0" w:space="0" w:color="auto"/>
            <w:right w:val="none" w:sz="0" w:space="0" w:color="auto"/>
          </w:divBdr>
        </w:div>
        <w:div w:id="2115006934">
          <w:marLeft w:val="0"/>
          <w:marRight w:val="0"/>
          <w:marTop w:val="0"/>
          <w:marBottom w:val="0"/>
          <w:divBdr>
            <w:top w:val="none" w:sz="0" w:space="0" w:color="auto"/>
            <w:left w:val="none" w:sz="0" w:space="0" w:color="auto"/>
            <w:bottom w:val="none" w:sz="0" w:space="0" w:color="auto"/>
            <w:right w:val="none" w:sz="0" w:space="0" w:color="auto"/>
          </w:divBdr>
        </w:div>
        <w:div w:id="1539658374">
          <w:marLeft w:val="0"/>
          <w:marRight w:val="0"/>
          <w:marTop w:val="0"/>
          <w:marBottom w:val="0"/>
          <w:divBdr>
            <w:top w:val="none" w:sz="0" w:space="0" w:color="auto"/>
            <w:left w:val="none" w:sz="0" w:space="0" w:color="auto"/>
            <w:bottom w:val="none" w:sz="0" w:space="0" w:color="auto"/>
            <w:right w:val="none" w:sz="0" w:space="0" w:color="auto"/>
          </w:divBdr>
        </w:div>
        <w:div w:id="110639145">
          <w:marLeft w:val="0"/>
          <w:marRight w:val="0"/>
          <w:marTop w:val="0"/>
          <w:marBottom w:val="0"/>
          <w:divBdr>
            <w:top w:val="none" w:sz="0" w:space="0" w:color="auto"/>
            <w:left w:val="none" w:sz="0" w:space="0" w:color="auto"/>
            <w:bottom w:val="none" w:sz="0" w:space="0" w:color="auto"/>
            <w:right w:val="none" w:sz="0" w:space="0" w:color="auto"/>
          </w:divBdr>
        </w:div>
        <w:div w:id="556549740">
          <w:marLeft w:val="0"/>
          <w:marRight w:val="0"/>
          <w:marTop w:val="0"/>
          <w:marBottom w:val="0"/>
          <w:divBdr>
            <w:top w:val="none" w:sz="0" w:space="0" w:color="auto"/>
            <w:left w:val="none" w:sz="0" w:space="0" w:color="auto"/>
            <w:bottom w:val="none" w:sz="0" w:space="0" w:color="auto"/>
            <w:right w:val="none" w:sz="0" w:space="0" w:color="auto"/>
          </w:divBdr>
        </w:div>
        <w:div w:id="738208182">
          <w:marLeft w:val="0"/>
          <w:marRight w:val="0"/>
          <w:marTop w:val="0"/>
          <w:marBottom w:val="0"/>
          <w:divBdr>
            <w:top w:val="none" w:sz="0" w:space="0" w:color="auto"/>
            <w:left w:val="none" w:sz="0" w:space="0" w:color="auto"/>
            <w:bottom w:val="none" w:sz="0" w:space="0" w:color="auto"/>
            <w:right w:val="none" w:sz="0" w:space="0" w:color="auto"/>
          </w:divBdr>
        </w:div>
        <w:div w:id="954289302">
          <w:marLeft w:val="0"/>
          <w:marRight w:val="0"/>
          <w:marTop w:val="0"/>
          <w:marBottom w:val="0"/>
          <w:divBdr>
            <w:top w:val="none" w:sz="0" w:space="0" w:color="auto"/>
            <w:left w:val="none" w:sz="0" w:space="0" w:color="auto"/>
            <w:bottom w:val="none" w:sz="0" w:space="0" w:color="auto"/>
            <w:right w:val="none" w:sz="0" w:space="0" w:color="auto"/>
          </w:divBdr>
        </w:div>
        <w:div w:id="1026372460">
          <w:marLeft w:val="0"/>
          <w:marRight w:val="0"/>
          <w:marTop w:val="0"/>
          <w:marBottom w:val="0"/>
          <w:divBdr>
            <w:top w:val="none" w:sz="0" w:space="0" w:color="auto"/>
            <w:left w:val="none" w:sz="0" w:space="0" w:color="auto"/>
            <w:bottom w:val="none" w:sz="0" w:space="0" w:color="auto"/>
            <w:right w:val="none" w:sz="0" w:space="0" w:color="auto"/>
          </w:divBdr>
        </w:div>
      </w:divsChild>
    </w:div>
    <w:div w:id="1059937368">
      <w:bodyDiv w:val="1"/>
      <w:marLeft w:val="0"/>
      <w:marRight w:val="0"/>
      <w:marTop w:val="0"/>
      <w:marBottom w:val="0"/>
      <w:divBdr>
        <w:top w:val="none" w:sz="0" w:space="0" w:color="auto"/>
        <w:left w:val="none" w:sz="0" w:space="0" w:color="auto"/>
        <w:bottom w:val="none" w:sz="0" w:space="0" w:color="auto"/>
        <w:right w:val="none" w:sz="0" w:space="0" w:color="auto"/>
      </w:divBdr>
    </w:div>
    <w:div w:id="1065569480">
      <w:bodyDiv w:val="1"/>
      <w:marLeft w:val="0"/>
      <w:marRight w:val="0"/>
      <w:marTop w:val="0"/>
      <w:marBottom w:val="0"/>
      <w:divBdr>
        <w:top w:val="none" w:sz="0" w:space="0" w:color="auto"/>
        <w:left w:val="none" w:sz="0" w:space="0" w:color="auto"/>
        <w:bottom w:val="none" w:sz="0" w:space="0" w:color="auto"/>
        <w:right w:val="none" w:sz="0" w:space="0" w:color="auto"/>
      </w:divBdr>
    </w:div>
    <w:div w:id="1067917592">
      <w:bodyDiv w:val="1"/>
      <w:marLeft w:val="0"/>
      <w:marRight w:val="0"/>
      <w:marTop w:val="0"/>
      <w:marBottom w:val="0"/>
      <w:divBdr>
        <w:top w:val="none" w:sz="0" w:space="0" w:color="auto"/>
        <w:left w:val="none" w:sz="0" w:space="0" w:color="auto"/>
        <w:bottom w:val="none" w:sz="0" w:space="0" w:color="auto"/>
        <w:right w:val="none" w:sz="0" w:space="0" w:color="auto"/>
      </w:divBdr>
    </w:div>
    <w:div w:id="1070932604">
      <w:bodyDiv w:val="1"/>
      <w:marLeft w:val="0"/>
      <w:marRight w:val="0"/>
      <w:marTop w:val="0"/>
      <w:marBottom w:val="0"/>
      <w:divBdr>
        <w:top w:val="none" w:sz="0" w:space="0" w:color="auto"/>
        <w:left w:val="none" w:sz="0" w:space="0" w:color="auto"/>
        <w:bottom w:val="none" w:sz="0" w:space="0" w:color="auto"/>
        <w:right w:val="none" w:sz="0" w:space="0" w:color="auto"/>
      </w:divBdr>
    </w:div>
    <w:div w:id="1074814103">
      <w:bodyDiv w:val="1"/>
      <w:marLeft w:val="0"/>
      <w:marRight w:val="0"/>
      <w:marTop w:val="0"/>
      <w:marBottom w:val="0"/>
      <w:divBdr>
        <w:top w:val="none" w:sz="0" w:space="0" w:color="auto"/>
        <w:left w:val="none" w:sz="0" w:space="0" w:color="auto"/>
        <w:bottom w:val="none" w:sz="0" w:space="0" w:color="auto"/>
        <w:right w:val="none" w:sz="0" w:space="0" w:color="auto"/>
      </w:divBdr>
    </w:div>
    <w:div w:id="1087577002">
      <w:bodyDiv w:val="1"/>
      <w:marLeft w:val="0"/>
      <w:marRight w:val="0"/>
      <w:marTop w:val="0"/>
      <w:marBottom w:val="0"/>
      <w:divBdr>
        <w:top w:val="none" w:sz="0" w:space="0" w:color="auto"/>
        <w:left w:val="none" w:sz="0" w:space="0" w:color="auto"/>
        <w:bottom w:val="none" w:sz="0" w:space="0" w:color="auto"/>
        <w:right w:val="none" w:sz="0" w:space="0" w:color="auto"/>
      </w:divBdr>
    </w:div>
    <w:div w:id="1091002298">
      <w:bodyDiv w:val="1"/>
      <w:marLeft w:val="0"/>
      <w:marRight w:val="0"/>
      <w:marTop w:val="0"/>
      <w:marBottom w:val="0"/>
      <w:divBdr>
        <w:top w:val="none" w:sz="0" w:space="0" w:color="auto"/>
        <w:left w:val="none" w:sz="0" w:space="0" w:color="auto"/>
        <w:bottom w:val="none" w:sz="0" w:space="0" w:color="auto"/>
        <w:right w:val="none" w:sz="0" w:space="0" w:color="auto"/>
      </w:divBdr>
    </w:div>
    <w:div w:id="1092162077">
      <w:bodyDiv w:val="1"/>
      <w:marLeft w:val="0"/>
      <w:marRight w:val="0"/>
      <w:marTop w:val="0"/>
      <w:marBottom w:val="0"/>
      <w:divBdr>
        <w:top w:val="none" w:sz="0" w:space="0" w:color="auto"/>
        <w:left w:val="none" w:sz="0" w:space="0" w:color="auto"/>
        <w:bottom w:val="none" w:sz="0" w:space="0" w:color="auto"/>
        <w:right w:val="none" w:sz="0" w:space="0" w:color="auto"/>
      </w:divBdr>
    </w:div>
    <w:div w:id="1093278510">
      <w:bodyDiv w:val="1"/>
      <w:marLeft w:val="0"/>
      <w:marRight w:val="0"/>
      <w:marTop w:val="0"/>
      <w:marBottom w:val="0"/>
      <w:divBdr>
        <w:top w:val="none" w:sz="0" w:space="0" w:color="auto"/>
        <w:left w:val="none" w:sz="0" w:space="0" w:color="auto"/>
        <w:bottom w:val="none" w:sz="0" w:space="0" w:color="auto"/>
        <w:right w:val="none" w:sz="0" w:space="0" w:color="auto"/>
      </w:divBdr>
    </w:div>
    <w:div w:id="1095519322">
      <w:bodyDiv w:val="1"/>
      <w:marLeft w:val="0"/>
      <w:marRight w:val="0"/>
      <w:marTop w:val="0"/>
      <w:marBottom w:val="0"/>
      <w:divBdr>
        <w:top w:val="none" w:sz="0" w:space="0" w:color="auto"/>
        <w:left w:val="none" w:sz="0" w:space="0" w:color="auto"/>
        <w:bottom w:val="none" w:sz="0" w:space="0" w:color="auto"/>
        <w:right w:val="none" w:sz="0" w:space="0" w:color="auto"/>
      </w:divBdr>
    </w:div>
    <w:div w:id="1112675774">
      <w:bodyDiv w:val="1"/>
      <w:marLeft w:val="0"/>
      <w:marRight w:val="0"/>
      <w:marTop w:val="0"/>
      <w:marBottom w:val="0"/>
      <w:divBdr>
        <w:top w:val="none" w:sz="0" w:space="0" w:color="auto"/>
        <w:left w:val="none" w:sz="0" w:space="0" w:color="auto"/>
        <w:bottom w:val="none" w:sz="0" w:space="0" w:color="auto"/>
        <w:right w:val="none" w:sz="0" w:space="0" w:color="auto"/>
      </w:divBdr>
    </w:div>
    <w:div w:id="1113934994">
      <w:bodyDiv w:val="1"/>
      <w:marLeft w:val="0"/>
      <w:marRight w:val="0"/>
      <w:marTop w:val="0"/>
      <w:marBottom w:val="0"/>
      <w:divBdr>
        <w:top w:val="none" w:sz="0" w:space="0" w:color="auto"/>
        <w:left w:val="none" w:sz="0" w:space="0" w:color="auto"/>
        <w:bottom w:val="none" w:sz="0" w:space="0" w:color="auto"/>
        <w:right w:val="none" w:sz="0" w:space="0" w:color="auto"/>
      </w:divBdr>
    </w:div>
    <w:div w:id="1114061091">
      <w:bodyDiv w:val="1"/>
      <w:marLeft w:val="0"/>
      <w:marRight w:val="0"/>
      <w:marTop w:val="0"/>
      <w:marBottom w:val="0"/>
      <w:divBdr>
        <w:top w:val="none" w:sz="0" w:space="0" w:color="auto"/>
        <w:left w:val="none" w:sz="0" w:space="0" w:color="auto"/>
        <w:bottom w:val="none" w:sz="0" w:space="0" w:color="auto"/>
        <w:right w:val="none" w:sz="0" w:space="0" w:color="auto"/>
      </w:divBdr>
    </w:div>
    <w:div w:id="1116365913">
      <w:bodyDiv w:val="1"/>
      <w:marLeft w:val="0"/>
      <w:marRight w:val="0"/>
      <w:marTop w:val="0"/>
      <w:marBottom w:val="0"/>
      <w:divBdr>
        <w:top w:val="none" w:sz="0" w:space="0" w:color="auto"/>
        <w:left w:val="none" w:sz="0" w:space="0" w:color="auto"/>
        <w:bottom w:val="none" w:sz="0" w:space="0" w:color="auto"/>
        <w:right w:val="none" w:sz="0" w:space="0" w:color="auto"/>
      </w:divBdr>
    </w:div>
    <w:div w:id="1122072824">
      <w:bodyDiv w:val="1"/>
      <w:marLeft w:val="0"/>
      <w:marRight w:val="0"/>
      <w:marTop w:val="0"/>
      <w:marBottom w:val="0"/>
      <w:divBdr>
        <w:top w:val="none" w:sz="0" w:space="0" w:color="auto"/>
        <w:left w:val="none" w:sz="0" w:space="0" w:color="auto"/>
        <w:bottom w:val="none" w:sz="0" w:space="0" w:color="auto"/>
        <w:right w:val="none" w:sz="0" w:space="0" w:color="auto"/>
      </w:divBdr>
    </w:div>
    <w:div w:id="1140808537">
      <w:bodyDiv w:val="1"/>
      <w:marLeft w:val="0"/>
      <w:marRight w:val="0"/>
      <w:marTop w:val="0"/>
      <w:marBottom w:val="0"/>
      <w:divBdr>
        <w:top w:val="none" w:sz="0" w:space="0" w:color="auto"/>
        <w:left w:val="none" w:sz="0" w:space="0" w:color="auto"/>
        <w:bottom w:val="none" w:sz="0" w:space="0" w:color="auto"/>
        <w:right w:val="none" w:sz="0" w:space="0" w:color="auto"/>
      </w:divBdr>
    </w:div>
    <w:div w:id="1141851340">
      <w:bodyDiv w:val="1"/>
      <w:marLeft w:val="0"/>
      <w:marRight w:val="0"/>
      <w:marTop w:val="0"/>
      <w:marBottom w:val="0"/>
      <w:divBdr>
        <w:top w:val="none" w:sz="0" w:space="0" w:color="auto"/>
        <w:left w:val="none" w:sz="0" w:space="0" w:color="auto"/>
        <w:bottom w:val="none" w:sz="0" w:space="0" w:color="auto"/>
        <w:right w:val="none" w:sz="0" w:space="0" w:color="auto"/>
      </w:divBdr>
    </w:div>
    <w:div w:id="1143355584">
      <w:bodyDiv w:val="1"/>
      <w:marLeft w:val="0"/>
      <w:marRight w:val="0"/>
      <w:marTop w:val="0"/>
      <w:marBottom w:val="0"/>
      <w:divBdr>
        <w:top w:val="none" w:sz="0" w:space="0" w:color="auto"/>
        <w:left w:val="none" w:sz="0" w:space="0" w:color="auto"/>
        <w:bottom w:val="none" w:sz="0" w:space="0" w:color="auto"/>
        <w:right w:val="none" w:sz="0" w:space="0" w:color="auto"/>
      </w:divBdr>
    </w:div>
    <w:div w:id="1145512631">
      <w:bodyDiv w:val="1"/>
      <w:marLeft w:val="0"/>
      <w:marRight w:val="0"/>
      <w:marTop w:val="0"/>
      <w:marBottom w:val="0"/>
      <w:divBdr>
        <w:top w:val="none" w:sz="0" w:space="0" w:color="auto"/>
        <w:left w:val="none" w:sz="0" w:space="0" w:color="auto"/>
        <w:bottom w:val="none" w:sz="0" w:space="0" w:color="auto"/>
        <w:right w:val="none" w:sz="0" w:space="0" w:color="auto"/>
      </w:divBdr>
    </w:div>
    <w:div w:id="1152598335">
      <w:bodyDiv w:val="1"/>
      <w:marLeft w:val="0"/>
      <w:marRight w:val="0"/>
      <w:marTop w:val="0"/>
      <w:marBottom w:val="0"/>
      <w:divBdr>
        <w:top w:val="none" w:sz="0" w:space="0" w:color="auto"/>
        <w:left w:val="none" w:sz="0" w:space="0" w:color="auto"/>
        <w:bottom w:val="none" w:sz="0" w:space="0" w:color="auto"/>
        <w:right w:val="none" w:sz="0" w:space="0" w:color="auto"/>
      </w:divBdr>
    </w:div>
    <w:div w:id="1162891175">
      <w:bodyDiv w:val="1"/>
      <w:marLeft w:val="0"/>
      <w:marRight w:val="0"/>
      <w:marTop w:val="0"/>
      <w:marBottom w:val="0"/>
      <w:divBdr>
        <w:top w:val="none" w:sz="0" w:space="0" w:color="auto"/>
        <w:left w:val="none" w:sz="0" w:space="0" w:color="auto"/>
        <w:bottom w:val="none" w:sz="0" w:space="0" w:color="auto"/>
        <w:right w:val="none" w:sz="0" w:space="0" w:color="auto"/>
      </w:divBdr>
    </w:div>
    <w:div w:id="1164517135">
      <w:bodyDiv w:val="1"/>
      <w:marLeft w:val="0"/>
      <w:marRight w:val="0"/>
      <w:marTop w:val="0"/>
      <w:marBottom w:val="0"/>
      <w:divBdr>
        <w:top w:val="none" w:sz="0" w:space="0" w:color="auto"/>
        <w:left w:val="none" w:sz="0" w:space="0" w:color="auto"/>
        <w:bottom w:val="none" w:sz="0" w:space="0" w:color="auto"/>
        <w:right w:val="none" w:sz="0" w:space="0" w:color="auto"/>
      </w:divBdr>
    </w:div>
    <w:div w:id="1178420622">
      <w:bodyDiv w:val="1"/>
      <w:marLeft w:val="0"/>
      <w:marRight w:val="0"/>
      <w:marTop w:val="0"/>
      <w:marBottom w:val="0"/>
      <w:divBdr>
        <w:top w:val="none" w:sz="0" w:space="0" w:color="auto"/>
        <w:left w:val="none" w:sz="0" w:space="0" w:color="auto"/>
        <w:bottom w:val="none" w:sz="0" w:space="0" w:color="auto"/>
        <w:right w:val="none" w:sz="0" w:space="0" w:color="auto"/>
      </w:divBdr>
    </w:div>
    <w:div w:id="1183587753">
      <w:bodyDiv w:val="1"/>
      <w:marLeft w:val="0"/>
      <w:marRight w:val="0"/>
      <w:marTop w:val="0"/>
      <w:marBottom w:val="0"/>
      <w:divBdr>
        <w:top w:val="none" w:sz="0" w:space="0" w:color="auto"/>
        <w:left w:val="none" w:sz="0" w:space="0" w:color="auto"/>
        <w:bottom w:val="none" w:sz="0" w:space="0" w:color="auto"/>
        <w:right w:val="none" w:sz="0" w:space="0" w:color="auto"/>
      </w:divBdr>
    </w:div>
    <w:div w:id="1187015746">
      <w:bodyDiv w:val="1"/>
      <w:marLeft w:val="0"/>
      <w:marRight w:val="0"/>
      <w:marTop w:val="0"/>
      <w:marBottom w:val="0"/>
      <w:divBdr>
        <w:top w:val="none" w:sz="0" w:space="0" w:color="auto"/>
        <w:left w:val="none" w:sz="0" w:space="0" w:color="auto"/>
        <w:bottom w:val="none" w:sz="0" w:space="0" w:color="auto"/>
        <w:right w:val="none" w:sz="0" w:space="0" w:color="auto"/>
      </w:divBdr>
    </w:div>
    <w:div w:id="1188330105">
      <w:bodyDiv w:val="1"/>
      <w:marLeft w:val="0"/>
      <w:marRight w:val="0"/>
      <w:marTop w:val="0"/>
      <w:marBottom w:val="0"/>
      <w:divBdr>
        <w:top w:val="none" w:sz="0" w:space="0" w:color="auto"/>
        <w:left w:val="none" w:sz="0" w:space="0" w:color="auto"/>
        <w:bottom w:val="none" w:sz="0" w:space="0" w:color="auto"/>
        <w:right w:val="none" w:sz="0" w:space="0" w:color="auto"/>
      </w:divBdr>
    </w:div>
    <w:div w:id="1194149518">
      <w:bodyDiv w:val="1"/>
      <w:marLeft w:val="0"/>
      <w:marRight w:val="0"/>
      <w:marTop w:val="0"/>
      <w:marBottom w:val="0"/>
      <w:divBdr>
        <w:top w:val="none" w:sz="0" w:space="0" w:color="auto"/>
        <w:left w:val="none" w:sz="0" w:space="0" w:color="auto"/>
        <w:bottom w:val="none" w:sz="0" w:space="0" w:color="auto"/>
        <w:right w:val="none" w:sz="0" w:space="0" w:color="auto"/>
      </w:divBdr>
    </w:div>
    <w:div w:id="1197691678">
      <w:bodyDiv w:val="1"/>
      <w:marLeft w:val="0"/>
      <w:marRight w:val="0"/>
      <w:marTop w:val="0"/>
      <w:marBottom w:val="0"/>
      <w:divBdr>
        <w:top w:val="none" w:sz="0" w:space="0" w:color="auto"/>
        <w:left w:val="none" w:sz="0" w:space="0" w:color="auto"/>
        <w:bottom w:val="none" w:sz="0" w:space="0" w:color="auto"/>
        <w:right w:val="none" w:sz="0" w:space="0" w:color="auto"/>
      </w:divBdr>
    </w:div>
    <w:div w:id="1200625921">
      <w:bodyDiv w:val="1"/>
      <w:marLeft w:val="0"/>
      <w:marRight w:val="0"/>
      <w:marTop w:val="0"/>
      <w:marBottom w:val="0"/>
      <w:divBdr>
        <w:top w:val="none" w:sz="0" w:space="0" w:color="auto"/>
        <w:left w:val="none" w:sz="0" w:space="0" w:color="auto"/>
        <w:bottom w:val="none" w:sz="0" w:space="0" w:color="auto"/>
        <w:right w:val="none" w:sz="0" w:space="0" w:color="auto"/>
      </w:divBdr>
    </w:div>
    <w:div w:id="1204905940">
      <w:bodyDiv w:val="1"/>
      <w:marLeft w:val="0"/>
      <w:marRight w:val="0"/>
      <w:marTop w:val="0"/>
      <w:marBottom w:val="0"/>
      <w:divBdr>
        <w:top w:val="none" w:sz="0" w:space="0" w:color="auto"/>
        <w:left w:val="none" w:sz="0" w:space="0" w:color="auto"/>
        <w:bottom w:val="none" w:sz="0" w:space="0" w:color="auto"/>
        <w:right w:val="none" w:sz="0" w:space="0" w:color="auto"/>
      </w:divBdr>
    </w:div>
    <w:div w:id="1206984709">
      <w:bodyDiv w:val="1"/>
      <w:marLeft w:val="0"/>
      <w:marRight w:val="0"/>
      <w:marTop w:val="0"/>
      <w:marBottom w:val="0"/>
      <w:divBdr>
        <w:top w:val="none" w:sz="0" w:space="0" w:color="auto"/>
        <w:left w:val="none" w:sz="0" w:space="0" w:color="auto"/>
        <w:bottom w:val="none" w:sz="0" w:space="0" w:color="auto"/>
        <w:right w:val="none" w:sz="0" w:space="0" w:color="auto"/>
      </w:divBdr>
    </w:div>
    <w:div w:id="1220089044">
      <w:bodyDiv w:val="1"/>
      <w:marLeft w:val="0"/>
      <w:marRight w:val="0"/>
      <w:marTop w:val="0"/>
      <w:marBottom w:val="0"/>
      <w:divBdr>
        <w:top w:val="none" w:sz="0" w:space="0" w:color="auto"/>
        <w:left w:val="none" w:sz="0" w:space="0" w:color="auto"/>
        <w:bottom w:val="none" w:sz="0" w:space="0" w:color="auto"/>
        <w:right w:val="none" w:sz="0" w:space="0" w:color="auto"/>
      </w:divBdr>
    </w:div>
    <w:div w:id="1220939188">
      <w:bodyDiv w:val="1"/>
      <w:marLeft w:val="0"/>
      <w:marRight w:val="0"/>
      <w:marTop w:val="0"/>
      <w:marBottom w:val="0"/>
      <w:divBdr>
        <w:top w:val="none" w:sz="0" w:space="0" w:color="auto"/>
        <w:left w:val="none" w:sz="0" w:space="0" w:color="auto"/>
        <w:bottom w:val="none" w:sz="0" w:space="0" w:color="auto"/>
        <w:right w:val="none" w:sz="0" w:space="0" w:color="auto"/>
      </w:divBdr>
    </w:div>
    <w:div w:id="1220943547">
      <w:bodyDiv w:val="1"/>
      <w:marLeft w:val="0"/>
      <w:marRight w:val="0"/>
      <w:marTop w:val="0"/>
      <w:marBottom w:val="0"/>
      <w:divBdr>
        <w:top w:val="none" w:sz="0" w:space="0" w:color="auto"/>
        <w:left w:val="none" w:sz="0" w:space="0" w:color="auto"/>
        <w:bottom w:val="none" w:sz="0" w:space="0" w:color="auto"/>
        <w:right w:val="none" w:sz="0" w:space="0" w:color="auto"/>
      </w:divBdr>
    </w:div>
    <w:div w:id="1222862091">
      <w:bodyDiv w:val="1"/>
      <w:marLeft w:val="0"/>
      <w:marRight w:val="0"/>
      <w:marTop w:val="0"/>
      <w:marBottom w:val="0"/>
      <w:divBdr>
        <w:top w:val="none" w:sz="0" w:space="0" w:color="auto"/>
        <w:left w:val="none" w:sz="0" w:space="0" w:color="auto"/>
        <w:bottom w:val="none" w:sz="0" w:space="0" w:color="auto"/>
        <w:right w:val="none" w:sz="0" w:space="0" w:color="auto"/>
      </w:divBdr>
    </w:div>
    <w:div w:id="1225070566">
      <w:bodyDiv w:val="1"/>
      <w:marLeft w:val="0"/>
      <w:marRight w:val="0"/>
      <w:marTop w:val="0"/>
      <w:marBottom w:val="0"/>
      <w:divBdr>
        <w:top w:val="none" w:sz="0" w:space="0" w:color="auto"/>
        <w:left w:val="none" w:sz="0" w:space="0" w:color="auto"/>
        <w:bottom w:val="none" w:sz="0" w:space="0" w:color="auto"/>
        <w:right w:val="none" w:sz="0" w:space="0" w:color="auto"/>
      </w:divBdr>
    </w:div>
    <w:div w:id="1226919045">
      <w:bodyDiv w:val="1"/>
      <w:marLeft w:val="0"/>
      <w:marRight w:val="0"/>
      <w:marTop w:val="0"/>
      <w:marBottom w:val="0"/>
      <w:divBdr>
        <w:top w:val="none" w:sz="0" w:space="0" w:color="auto"/>
        <w:left w:val="none" w:sz="0" w:space="0" w:color="auto"/>
        <w:bottom w:val="none" w:sz="0" w:space="0" w:color="auto"/>
        <w:right w:val="none" w:sz="0" w:space="0" w:color="auto"/>
      </w:divBdr>
    </w:div>
    <w:div w:id="1233203316">
      <w:bodyDiv w:val="1"/>
      <w:marLeft w:val="0"/>
      <w:marRight w:val="0"/>
      <w:marTop w:val="0"/>
      <w:marBottom w:val="0"/>
      <w:divBdr>
        <w:top w:val="none" w:sz="0" w:space="0" w:color="auto"/>
        <w:left w:val="none" w:sz="0" w:space="0" w:color="auto"/>
        <w:bottom w:val="none" w:sz="0" w:space="0" w:color="auto"/>
        <w:right w:val="none" w:sz="0" w:space="0" w:color="auto"/>
      </w:divBdr>
    </w:div>
    <w:div w:id="1243104795">
      <w:bodyDiv w:val="1"/>
      <w:marLeft w:val="0"/>
      <w:marRight w:val="0"/>
      <w:marTop w:val="0"/>
      <w:marBottom w:val="0"/>
      <w:divBdr>
        <w:top w:val="none" w:sz="0" w:space="0" w:color="auto"/>
        <w:left w:val="none" w:sz="0" w:space="0" w:color="auto"/>
        <w:bottom w:val="none" w:sz="0" w:space="0" w:color="auto"/>
        <w:right w:val="none" w:sz="0" w:space="0" w:color="auto"/>
      </w:divBdr>
    </w:div>
    <w:div w:id="1246068072">
      <w:bodyDiv w:val="1"/>
      <w:marLeft w:val="0"/>
      <w:marRight w:val="0"/>
      <w:marTop w:val="0"/>
      <w:marBottom w:val="0"/>
      <w:divBdr>
        <w:top w:val="none" w:sz="0" w:space="0" w:color="auto"/>
        <w:left w:val="none" w:sz="0" w:space="0" w:color="auto"/>
        <w:bottom w:val="none" w:sz="0" w:space="0" w:color="auto"/>
        <w:right w:val="none" w:sz="0" w:space="0" w:color="auto"/>
      </w:divBdr>
    </w:div>
    <w:div w:id="1252351462">
      <w:bodyDiv w:val="1"/>
      <w:marLeft w:val="0"/>
      <w:marRight w:val="0"/>
      <w:marTop w:val="0"/>
      <w:marBottom w:val="0"/>
      <w:divBdr>
        <w:top w:val="none" w:sz="0" w:space="0" w:color="auto"/>
        <w:left w:val="none" w:sz="0" w:space="0" w:color="auto"/>
        <w:bottom w:val="none" w:sz="0" w:space="0" w:color="auto"/>
        <w:right w:val="none" w:sz="0" w:space="0" w:color="auto"/>
      </w:divBdr>
    </w:div>
    <w:div w:id="1269854259">
      <w:bodyDiv w:val="1"/>
      <w:marLeft w:val="0"/>
      <w:marRight w:val="0"/>
      <w:marTop w:val="0"/>
      <w:marBottom w:val="0"/>
      <w:divBdr>
        <w:top w:val="none" w:sz="0" w:space="0" w:color="auto"/>
        <w:left w:val="none" w:sz="0" w:space="0" w:color="auto"/>
        <w:bottom w:val="none" w:sz="0" w:space="0" w:color="auto"/>
        <w:right w:val="none" w:sz="0" w:space="0" w:color="auto"/>
      </w:divBdr>
    </w:div>
    <w:div w:id="1271006653">
      <w:bodyDiv w:val="1"/>
      <w:marLeft w:val="0"/>
      <w:marRight w:val="0"/>
      <w:marTop w:val="0"/>
      <w:marBottom w:val="0"/>
      <w:divBdr>
        <w:top w:val="none" w:sz="0" w:space="0" w:color="auto"/>
        <w:left w:val="none" w:sz="0" w:space="0" w:color="auto"/>
        <w:bottom w:val="none" w:sz="0" w:space="0" w:color="auto"/>
        <w:right w:val="none" w:sz="0" w:space="0" w:color="auto"/>
      </w:divBdr>
    </w:div>
    <w:div w:id="1271281554">
      <w:bodyDiv w:val="1"/>
      <w:marLeft w:val="0"/>
      <w:marRight w:val="0"/>
      <w:marTop w:val="0"/>
      <w:marBottom w:val="0"/>
      <w:divBdr>
        <w:top w:val="none" w:sz="0" w:space="0" w:color="auto"/>
        <w:left w:val="none" w:sz="0" w:space="0" w:color="auto"/>
        <w:bottom w:val="none" w:sz="0" w:space="0" w:color="auto"/>
        <w:right w:val="none" w:sz="0" w:space="0" w:color="auto"/>
      </w:divBdr>
    </w:div>
    <w:div w:id="1271935375">
      <w:bodyDiv w:val="1"/>
      <w:marLeft w:val="0"/>
      <w:marRight w:val="0"/>
      <w:marTop w:val="0"/>
      <w:marBottom w:val="0"/>
      <w:divBdr>
        <w:top w:val="none" w:sz="0" w:space="0" w:color="auto"/>
        <w:left w:val="none" w:sz="0" w:space="0" w:color="auto"/>
        <w:bottom w:val="none" w:sz="0" w:space="0" w:color="auto"/>
        <w:right w:val="none" w:sz="0" w:space="0" w:color="auto"/>
      </w:divBdr>
    </w:div>
    <w:div w:id="1282301297">
      <w:bodyDiv w:val="1"/>
      <w:marLeft w:val="0"/>
      <w:marRight w:val="0"/>
      <w:marTop w:val="0"/>
      <w:marBottom w:val="0"/>
      <w:divBdr>
        <w:top w:val="none" w:sz="0" w:space="0" w:color="auto"/>
        <w:left w:val="none" w:sz="0" w:space="0" w:color="auto"/>
        <w:bottom w:val="none" w:sz="0" w:space="0" w:color="auto"/>
        <w:right w:val="none" w:sz="0" w:space="0" w:color="auto"/>
      </w:divBdr>
    </w:div>
    <w:div w:id="1286084022">
      <w:bodyDiv w:val="1"/>
      <w:marLeft w:val="0"/>
      <w:marRight w:val="0"/>
      <w:marTop w:val="0"/>
      <w:marBottom w:val="0"/>
      <w:divBdr>
        <w:top w:val="none" w:sz="0" w:space="0" w:color="auto"/>
        <w:left w:val="none" w:sz="0" w:space="0" w:color="auto"/>
        <w:bottom w:val="none" w:sz="0" w:space="0" w:color="auto"/>
        <w:right w:val="none" w:sz="0" w:space="0" w:color="auto"/>
      </w:divBdr>
    </w:div>
    <w:div w:id="1286230014">
      <w:bodyDiv w:val="1"/>
      <w:marLeft w:val="0"/>
      <w:marRight w:val="0"/>
      <w:marTop w:val="0"/>
      <w:marBottom w:val="0"/>
      <w:divBdr>
        <w:top w:val="none" w:sz="0" w:space="0" w:color="auto"/>
        <w:left w:val="none" w:sz="0" w:space="0" w:color="auto"/>
        <w:bottom w:val="none" w:sz="0" w:space="0" w:color="auto"/>
        <w:right w:val="none" w:sz="0" w:space="0" w:color="auto"/>
      </w:divBdr>
    </w:div>
    <w:div w:id="1292133160">
      <w:bodyDiv w:val="1"/>
      <w:marLeft w:val="0"/>
      <w:marRight w:val="0"/>
      <w:marTop w:val="0"/>
      <w:marBottom w:val="0"/>
      <w:divBdr>
        <w:top w:val="none" w:sz="0" w:space="0" w:color="auto"/>
        <w:left w:val="none" w:sz="0" w:space="0" w:color="auto"/>
        <w:bottom w:val="none" w:sz="0" w:space="0" w:color="auto"/>
        <w:right w:val="none" w:sz="0" w:space="0" w:color="auto"/>
      </w:divBdr>
    </w:div>
    <w:div w:id="1296450136">
      <w:bodyDiv w:val="1"/>
      <w:marLeft w:val="0"/>
      <w:marRight w:val="0"/>
      <w:marTop w:val="0"/>
      <w:marBottom w:val="0"/>
      <w:divBdr>
        <w:top w:val="none" w:sz="0" w:space="0" w:color="auto"/>
        <w:left w:val="none" w:sz="0" w:space="0" w:color="auto"/>
        <w:bottom w:val="none" w:sz="0" w:space="0" w:color="auto"/>
        <w:right w:val="none" w:sz="0" w:space="0" w:color="auto"/>
      </w:divBdr>
    </w:div>
    <w:div w:id="1310672628">
      <w:bodyDiv w:val="1"/>
      <w:marLeft w:val="0"/>
      <w:marRight w:val="0"/>
      <w:marTop w:val="0"/>
      <w:marBottom w:val="0"/>
      <w:divBdr>
        <w:top w:val="none" w:sz="0" w:space="0" w:color="auto"/>
        <w:left w:val="none" w:sz="0" w:space="0" w:color="auto"/>
        <w:bottom w:val="none" w:sz="0" w:space="0" w:color="auto"/>
        <w:right w:val="none" w:sz="0" w:space="0" w:color="auto"/>
      </w:divBdr>
    </w:div>
    <w:div w:id="1313019930">
      <w:bodyDiv w:val="1"/>
      <w:marLeft w:val="0"/>
      <w:marRight w:val="0"/>
      <w:marTop w:val="0"/>
      <w:marBottom w:val="0"/>
      <w:divBdr>
        <w:top w:val="none" w:sz="0" w:space="0" w:color="auto"/>
        <w:left w:val="none" w:sz="0" w:space="0" w:color="auto"/>
        <w:bottom w:val="none" w:sz="0" w:space="0" w:color="auto"/>
        <w:right w:val="none" w:sz="0" w:space="0" w:color="auto"/>
      </w:divBdr>
    </w:div>
    <w:div w:id="1319000786">
      <w:bodyDiv w:val="1"/>
      <w:marLeft w:val="0"/>
      <w:marRight w:val="0"/>
      <w:marTop w:val="0"/>
      <w:marBottom w:val="0"/>
      <w:divBdr>
        <w:top w:val="none" w:sz="0" w:space="0" w:color="auto"/>
        <w:left w:val="none" w:sz="0" w:space="0" w:color="auto"/>
        <w:bottom w:val="none" w:sz="0" w:space="0" w:color="auto"/>
        <w:right w:val="none" w:sz="0" w:space="0" w:color="auto"/>
      </w:divBdr>
    </w:div>
    <w:div w:id="1319647596">
      <w:bodyDiv w:val="1"/>
      <w:marLeft w:val="0"/>
      <w:marRight w:val="0"/>
      <w:marTop w:val="0"/>
      <w:marBottom w:val="0"/>
      <w:divBdr>
        <w:top w:val="none" w:sz="0" w:space="0" w:color="auto"/>
        <w:left w:val="none" w:sz="0" w:space="0" w:color="auto"/>
        <w:bottom w:val="none" w:sz="0" w:space="0" w:color="auto"/>
        <w:right w:val="none" w:sz="0" w:space="0" w:color="auto"/>
      </w:divBdr>
    </w:div>
    <w:div w:id="1323895048">
      <w:bodyDiv w:val="1"/>
      <w:marLeft w:val="0"/>
      <w:marRight w:val="0"/>
      <w:marTop w:val="0"/>
      <w:marBottom w:val="0"/>
      <w:divBdr>
        <w:top w:val="none" w:sz="0" w:space="0" w:color="auto"/>
        <w:left w:val="none" w:sz="0" w:space="0" w:color="auto"/>
        <w:bottom w:val="none" w:sz="0" w:space="0" w:color="auto"/>
        <w:right w:val="none" w:sz="0" w:space="0" w:color="auto"/>
      </w:divBdr>
    </w:div>
    <w:div w:id="1325931712">
      <w:bodyDiv w:val="1"/>
      <w:marLeft w:val="0"/>
      <w:marRight w:val="0"/>
      <w:marTop w:val="0"/>
      <w:marBottom w:val="0"/>
      <w:divBdr>
        <w:top w:val="none" w:sz="0" w:space="0" w:color="auto"/>
        <w:left w:val="none" w:sz="0" w:space="0" w:color="auto"/>
        <w:bottom w:val="none" w:sz="0" w:space="0" w:color="auto"/>
        <w:right w:val="none" w:sz="0" w:space="0" w:color="auto"/>
      </w:divBdr>
    </w:div>
    <w:div w:id="1330644562">
      <w:bodyDiv w:val="1"/>
      <w:marLeft w:val="0"/>
      <w:marRight w:val="0"/>
      <w:marTop w:val="0"/>
      <w:marBottom w:val="0"/>
      <w:divBdr>
        <w:top w:val="none" w:sz="0" w:space="0" w:color="auto"/>
        <w:left w:val="none" w:sz="0" w:space="0" w:color="auto"/>
        <w:bottom w:val="none" w:sz="0" w:space="0" w:color="auto"/>
        <w:right w:val="none" w:sz="0" w:space="0" w:color="auto"/>
      </w:divBdr>
    </w:div>
    <w:div w:id="1334261067">
      <w:bodyDiv w:val="1"/>
      <w:marLeft w:val="0"/>
      <w:marRight w:val="0"/>
      <w:marTop w:val="0"/>
      <w:marBottom w:val="0"/>
      <w:divBdr>
        <w:top w:val="none" w:sz="0" w:space="0" w:color="auto"/>
        <w:left w:val="none" w:sz="0" w:space="0" w:color="auto"/>
        <w:bottom w:val="none" w:sz="0" w:space="0" w:color="auto"/>
        <w:right w:val="none" w:sz="0" w:space="0" w:color="auto"/>
      </w:divBdr>
    </w:div>
    <w:div w:id="1340043809">
      <w:bodyDiv w:val="1"/>
      <w:marLeft w:val="0"/>
      <w:marRight w:val="0"/>
      <w:marTop w:val="0"/>
      <w:marBottom w:val="0"/>
      <w:divBdr>
        <w:top w:val="none" w:sz="0" w:space="0" w:color="auto"/>
        <w:left w:val="none" w:sz="0" w:space="0" w:color="auto"/>
        <w:bottom w:val="none" w:sz="0" w:space="0" w:color="auto"/>
        <w:right w:val="none" w:sz="0" w:space="0" w:color="auto"/>
      </w:divBdr>
    </w:div>
    <w:div w:id="1340278893">
      <w:bodyDiv w:val="1"/>
      <w:marLeft w:val="0"/>
      <w:marRight w:val="0"/>
      <w:marTop w:val="0"/>
      <w:marBottom w:val="0"/>
      <w:divBdr>
        <w:top w:val="none" w:sz="0" w:space="0" w:color="auto"/>
        <w:left w:val="none" w:sz="0" w:space="0" w:color="auto"/>
        <w:bottom w:val="none" w:sz="0" w:space="0" w:color="auto"/>
        <w:right w:val="none" w:sz="0" w:space="0" w:color="auto"/>
      </w:divBdr>
    </w:div>
    <w:div w:id="1342778351">
      <w:bodyDiv w:val="1"/>
      <w:marLeft w:val="0"/>
      <w:marRight w:val="0"/>
      <w:marTop w:val="0"/>
      <w:marBottom w:val="0"/>
      <w:divBdr>
        <w:top w:val="none" w:sz="0" w:space="0" w:color="auto"/>
        <w:left w:val="none" w:sz="0" w:space="0" w:color="auto"/>
        <w:bottom w:val="none" w:sz="0" w:space="0" w:color="auto"/>
        <w:right w:val="none" w:sz="0" w:space="0" w:color="auto"/>
      </w:divBdr>
    </w:div>
    <w:div w:id="1345522987">
      <w:bodyDiv w:val="1"/>
      <w:marLeft w:val="0"/>
      <w:marRight w:val="0"/>
      <w:marTop w:val="0"/>
      <w:marBottom w:val="0"/>
      <w:divBdr>
        <w:top w:val="none" w:sz="0" w:space="0" w:color="auto"/>
        <w:left w:val="none" w:sz="0" w:space="0" w:color="auto"/>
        <w:bottom w:val="none" w:sz="0" w:space="0" w:color="auto"/>
        <w:right w:val="none" w:sz="0" w:space="0" w:color="auto"/>
      </w:divBdr>
    </w:div>
    <w:div w:id="1349986225">
      <w:bodyDiv w:val="1"/>
      <w:marLeft w:val="0"/>
      <w:marRight w:val="0"/>
      <w:marTop w:val="0"/>
      <w:marBottom w:val="0"/>
      <w:divBdr>
        <w:top w:val="none" w:sz="0" w:space="0" w:color="auto"/>
        <w:left w:val="none" w:sz="0" w:space="0" w:color="auto"/>
        <w:bottom w:val="none" w:sz="0" w:space="0" w:color="auto"/>
        <w:right w:val="none" w:sz="0" w:space="0" w:color="auto"/>
      </w:divBdr>
    </w:div>
    <w:div w:id="1368413407">
      <w:bodyDiv w:val="1"/>
      <w:marLeft w:val="0"/>
      <w:marRight w:val="0"/>
      <w:marTop w:val="0"/>
      <w:marBottom w:val="0"/>
      <w:divBdr>
        <w:top w:val="none" w:sz="0" w:space="0" w:color="auto"/>
        <w:left w:val="none" w:sz="0" w:space="0" w:color="auto"/>
        <w:bottom w:val="none" w:sz="0" w:space="0" w:color="auto"/>
        <w:right w:val="none" w:sz="0" w:space="0" w:color="auto"/>
      </w:divBdr>
    </w:div>
    <w:div w:id="1376272203">
      <w:bodyDiv w:val="1"/>
      <w:marLeft w:val="0"/>
      <w:marRight w:val="0"/>
      <w:marTop w:val="0"/>
      <w:marBottom w:val="0"/>
      <w:divBdr>
        <w:top w:val="none" w:sz="0" w:space="0" w:color="auto"/>
        <w:left w:val="none" w:sz="0" w:space="0" w:color="auto"/>
        <w:bottom w:val="none" w:sz="0" w:space="0" w:color="auto"/>
        <w:right w:val="none" w:sz="0" w:space="0" w:color="auto"/>
      </w:divBdr>
    </w:div>
    <w:div w:id="1389721973">
      <w:bodyDiv w:val="1"/>
      <w:marLeft w:val="0"/>
      <w:marRight w:val="0"/>
      <w:marTop w:val="0"/>
      <w:marBottom w:val="0"/>
      <w:divBdr>
        <w:top w:val="none" w:sz="0" w:space="0" w:color="auto"/>
        <w:left w:val="none" w:sz="0" w:space="0" w:color="auto"/>
        <w:bottom w:val="none" w:sz="0" w:space="0" w:color="auto"/>
        <w:right w:val="none" w:sz="0" w:space="0" w:color="auto"/>
      </w:divBdr>
    </w:div>
    <w:div w:id="1392460043">
      <w:bodyDiv w:val="1"/>
      <w:marLeft w:val="0"/>
      <w:marRight w:val="0"/>
      <w:marTop w:val="0"/>
      <w:marBottom w:val="0"/>
      <w:divBdr>
        <w:top w:val="none" w:sz="0" w:space="0" w:color="auto"/>
        <w:left w:val="none" w:sz="0" w:space="0" w:color="auto"/>
        <w:bottom w:val="none" w:sz="0" w:space="0" w:color="auto"/>
        <w:right w:val="none" w:sz="0" w:space="0" w:color="auto"/>
      </w:divBdr>
    </w:div>
    <w:div w:id="1394696079">
      <w:bodyDiv w:val="1"/>
      <w:marLeft w:val="0"/>
      <w:marRight w:val="0"/>
      <w:marTop w:val="0"/>
      <w:marBottom w:val="0"/>
      <w:divBdr>
        <w:top w:val="none" w:sz="0" w:space="0" w:color="auto"/>
        <w:left w:val="none" w:sz="0" w:space="0" w:color="auto"/>
        <w:bottom w:val="none" w:sz="0" w:space="0" w:color="auto"/>
        <w:right w:val="none" w:sz="0" w:space="0" w:color="auto"/>
      </w:divBdr>
    </w:div>
    <w:div w:id="1404066029">
      <w:bodyDiv w:val="1"/>
      <w:marLeft w:val="0"/>
      <w:marRight w:val="0"/>
      <w:marTop w:val="0"/>
      <w:marBottom w:val="0"/>
      <w:divBdr>
        <w:top w:val="none" w:sz="0" w:space="0" w:color="auto"/>
        <w:left w:val="none" w:sz="0" w:space="0" w:color="auto"/>
        <w:bottom w:val="none" w:sz="0" w:space="0" w:color="auto"/>
        <w:right w:val="none" w:sz="0" w:space="0" w:color="auto"/>
      </w:divBdr>
    </w:div>
    <w:div w:id="1405102416">
      <w:bodyDiv w:val="1"/>
      <w:marLeft w:val="0"/>
      <w:marRight w:val="0"/>
      <w:marTop w:val="0"/>
      <w:marBottom w:val="0"/>
      <w:divBdr>
        <w:top w:val="none" w:sz="0" w:space="0" w:color="auto"/>
        <w:left w:val="none" w:sz="0" w:space="0" w:color="auto"/>
        <w:bottom w:val="none" w:sz="0" w:space="0" w:color="auto"/>
        <w:right w:val="none" w:sz="0" w:space="0" w:color="auto"/>
      </w:divBdr>
    </w:div>
    <w:div w:id="1405638177">
      <w:bodyDiv w:val="1"/>
      <w:marLeft w:val="0"/>
      <w:marRight w:val="0"/>
      <w:marTop w:val="0"/>
      <w:marBottom w:val="0"/>
      <w:divBdr>
        <w:top w:val="none" w:sz="0" w:space="0" w:color="auto"/>
        <w:left w:val="none" w:sz="0" w:space="0" w:color="auto"/>
        <w:bottom w:val="none" w:sz="0" w:space="0" w:color="auto"/>
        <w:right w:val="none" w:sz="0" w:space="0" w:color="auto"/>
      </w:divBdr>
    </w:div>
    <w:div w:id="1406538015">
      <w:bodyDiv w:val="1"/>
      <w:marLeft w:val="0"/>
      <w:marRight w:val="0"/>
      <w:marTop w:val="0"/>
      <w:marBottom w:val="0"/>
      <w:divBdr>
        <w:top w:val="none" w:sz="0" w:space="0" w:color="auto"/>
        <w:left w:val="none" w:sz="0" w:space="0" w:color="auto"/>
        <w:bottom w:val="none" w:sz="0" w:space="0" w:color="auto"/>
        <w:right w:val="none" w:sz="0" w:space="0" w:color="auto"/>
      </w:divBdr>
    </w:div>
    <w:div w:id="1406613480">
      <w:bodyDiv w:val="1"/>
      <w:marLeft w:val="0"/>
      <w:marRight w:val="0"/>
      <w:marTop w:val="0"/>
      <w:marBottom w:val="0"/>
      <w:divBdr>
        <w:top w:val="none" w:sz="0" w:space="0" w:color="auto"/>
        <w:left w:val="none" w:sz="0" w:space="0" w:color="auto"/>
        <w:bottom w:val="none" w:sz="0" w:space="0" w:color="auto"/>
        <w:right w:val="none" w:sz="0" w:space="0" w:color="auto"/>
      </w:divBdr>
    </w:div>
    <w:div w:id="1415131923">
      <w:bodyDiv w:val="1"/>
      <w:marLeft w:val="0"/>
      <w:marRight w:val="0"/>
      <w:marTop w:val="0"/>
      <w:marBottom w:val="0"/>
      <w:divBdr>
        <w:top w:val="none" w:sz="0" w:space="0" w:color="auto"/>
        <w:left w:val="none" w:sz="0" w:space="0" w:color="auto"/>
        <w:bottom w:val="none" w:sz="0" w:space="0" w:color="auto"/>
        <w:right w:val="none" w:sz="0" w:space="0" w:color="auto"/>
      </w:divBdr>
    </w:div>
    <w:div w:id="1415467537">
      <w:bodyDiv w:val="1"/>
      <w:marLeft w:val="0"/>
      <w:marRight w:val="0"/>
      <w:marTop w:val="0"/>
      <w:marBottom w:val="0"/>
      <w:divBdr>
        <w:top w:val="none" w:sz="0" w:space="0" w:color="auto"/>
        <w:left w:val="none" w:sz="0" w:space="0" w:color="auto"/>
        <w:bottom w:val="none" w:sz="0" w:space="0" w:color="auto"/>
        <w:right w:val="none" w:sz="0" w:space="0" w:color="auto"/>
      </w:divBdr>
    </w:div>
    <w:div w:id="1416438081">
      <w:bodyDiv w:val="1"/>
      <w:marLeft w:val="0"/>
      <w:marRight w:val="0"/>
      <w:marTop w:val="0"/>
      <w:marBottom w:val="0"/>
      <w:divBdr>
        <w:top w:val="none" w:sz="0" w:space="0" w:color="auto"/>
        <w:left w:val="none" w:sz="0" w:space="0" w:color="auto"/>
        <w:bottom w:val="none" w:sz="0" w:space="0" w:color="auto"/>
        <w:right w:val="none" w:sz="0" w:space="0" w:color="auto"/>
      </w:divBdr>
    </w:div>
    <w:div w:id="1417094483">
      <w:bodyDiv w:val="1"/>
      <w:marLeft w:val="0"/>
      <w:marRight w:val="0"/>
      <w:marTop w:val="0"/>
      <w:marBottom w:val="0"/>
      <w:divBdr>
        <w:top w:val="none" w:sz="0" w:space="0" w:color="auto"/>
        <w:left w:val="none" w:sz="0" w:space="0" w:color="auto"/>
        <w:bottom w:val="none" w:sz="0" w:space="0" w:color="auto"/>
        <w:right w:val="none" w:sz="0" w:space="0" w:color="auto"/>
      </w:divBdr>
    </w:div>
    <w:div w:id="1419013979">
      <w:bodyDiv w:val="1"/>
      <w:marLeft w:val="0"/>
      <w:marRight w:val="0"/>
      <w:marTop w:val="0"/>
      <w:marBottom w:val="0"/>
      <w:divBdr>
        <w:top w:val="none" w:sz="0" w:space="0" w:color="auto"/>
        <w:left w:val="none" w:sz="0" w:space="0" w:color="auto"/>
        <w:bottom w:val="none" w:sz="0" w:space="0" w:color="auto"/>
        <w:right w:val="none" w:sz="0" w:space="0" w:color="auto"/>
      </w:divBdr>
    </w:div>
    <w:div w:id="1421830702">
      <w:bodyDiv w:val="1"/>
      <w:marLeft w:val="0"/>
      <w:marRight w:val="0"/>
      <w:marTop w:val="0"/>
      <w:marBottom w:val="0"/>
      <w:divBdr>
        <w:top w:val="none" w:sz="0" w:space="0" w:color="auto"/>
        <w:left w:val="none" w:sz="0" w:space="0" w:color="auto"/>
        <w:bottom w:val="none" w:sz="0" w:space="0" w:color="auto"/>
        <w:right w:val="none" w:sz="0" w:space="0" w:color="auto"/>
      </w:divBdr>
      <w:divsChild>
        <w:div w:id="2070572339">
          <w:marLeft w:val="0"/>
          <w:marRight w:val="0"/>
          <w:marTop w:val="0"/>
          <w:marBottom w:val="0"/>
          <w:divBdr>
            <w:top w:val="none" w:sz="0" w:space="0" w:color="auto"/>
            <w:left w:val="none" w:sz="0" w:space="0" w:color="auto"/>
            <w:bottom w:val="none" w:sz="0" w:space="0" w:color="auto"/>
            <w:right w:val="none" w:sz="0" w:space="0" w:color="auto"/>
          </w:divBdr>
        </w:div>
      </w:divsChild>
    </w:div>
    <w:div w:id="1431731529">
      <w:bodyDiv w:val="1"/>
      <w:marLeft w:val="0"/>
      <w:marRight w:val="0"/>
      <w:marTop w:val="0"/>
      <w:marBottom w:val="0"/>
      <w:divBdr>
        <w:top w:val="none" w:sz="0" w:space="0" w:color="auto"/>
        <w:left w:val="none" w:sz="0" w:space="0" w:color="auto"/>
        <w:bottom w:val="none" w:sz="0" w:space="0" w:color="auto"/>
        <w:right w:val="none" w:sz="0" w:space="0" w:color="auto"/>
      </w:divBdr>
    </w:div>
    <w:div w:id="1437365793">
      <w:bodyDiv w:val="1"/>
      <w:marLeft w:val="0"/>
      <w:marRight w:val="0"/>
      <w:marTop w:val="0"/>
      <w:marBottom w:val="0"/>
      <w:divBdr>
        <w:top w:val="none" w:sz="0" w:space="0" w:color="auto"/>
        <w:left w:val="none" w:sz="0" w:space="0" w:color="auto"/>
        <w:bottom w:val="none" w:sz="0" w:space="0" w:color="auto"/>
        <w:right w:val="none" w:sz="0" w:space="0" w:color="auto"/>
      </w:divBdr>
    </w:div>
    <w:div w:id="1441100015">
      <w:bodyDiv w:val="1"/>
      <w:marLeft w:val="0"/>
      <w:marRight w:val="0"/>
      <w:marTop w:val="0"/>
      <w:marBottom w:val="0"/>
      <w:divBdr>
        <w:top w:val="none" w:sz="0" w:space="0" w:color="auto"/>
        <w:left w:val="none" w:sz="0" w:space="0" w:color="auto"/>
        <w:bottom w:val="none" w:sz="0" w:space="0" w:color="auto"/>
        <w:right w:val="none" w:sz="0" w:space="0" w:color="auto"/>
      </w:divBdr>
    </w:div>
    <w:div w:id="1446467255">
      <w:bodyDiv w:val="1"/>
      <w:marLeft w:val="0"/>
      <w:marRight w:val="0"/>
      <w:marTop w:val="0"/>
      <w:marBottom w:val="0"/>
      <w:divBdr>
        <w:top w:val="none" w:sz="0" w:space="0" w:color="auto"/>
        <w:left w:val="none" w:sz="0" w:space="0" w:color="auto"/>
        <w:bottom w:val="none" w:sz="0" w:space="0" w:color="auto"/>
        <w:right w:val="none" w:sz="0" w:space="0" w:color="auto"/>
      </w:divBdr>
    </w:div>
    <w:div w:id="1451969730">
      <w:bodyDiv w:val="1"/>
      <w:marLeft w:val="0"/>
      <w:marRight w:val="0"/>
      <w:marTop w:val="0"/>
      <w:marBottom w:val="0"/>
      <w:divBdr>
        <w:top w:val="none" w:sz="0" w:space="0" w:color="auto"/>
        <w:left w:val="none" w:sz="0" w:space="0" w:color="auto"/>
        <w:bottom w:val="none" w:sz="0" w:space="0" w:color="auto"/>
        <w:right w:val="none" w:sz="0" w:space="0" w:color="auto"/>
      </w:divBdr>
    </w:div>
    <w:div w:id="1454637968">
      <w:bodyDiv w:val="1"/>
      <w:marLeft w:val="0"/>
      <w:marRight w:val="0"/>
      <w:marTop w:val="0"/>
      <w:marBottom w:val="0"/>
      <w:divBdr>
        <w:top w:val="none" w:sz="0" w:space="0" w:color="auto"/>
        <w:left w:val="none" w:sz="0" w:space="0" w:color="auto"/>
        <w:bottom w:val="none" w:sz="0" w:space="0" w:color="auto"/>
        <w:right w:val="none" w:sz="0" w:space="0" w:color="auto"/>
      </w:divBdr>
    </w:div>
    <w:div w:id="1460536207">
      <w:bodyDiv w:val="1"/>
      <w:marLeft w:val="0"/>
      <w:marRight w:val="0"/>
      <w:marTop w:val="0"/>
      <w:marBottom w:val="0"/>
      <w:divBdr>
        <w:top w:val="none" w:sz="0" w:space="0" w:color="auto"/>
        <w:left w:val="none" w:sz="0" w:space="0" w:color="auto"/>
        <w:bottom w:val="none" w:sz="0" w:space="0" w:color="auto"/>
        <w:right w:val="none" w:sz="0" w:space="0" w:color="auto"/>
      </w:divBdr>
    </w:div>
    <w:div w:id="1464227301">
      <w:bodyDiv w:val="1"/>
      <w:marLeft w:val="0"/>
      <w:marRight w:val="0"/>
      <w:marTop w:val="0"/>
      <w:marBottom w:val="0"/>
      <w:divBdr>
        <w:top w:val="none" w:sz="0" w:space="0" w:color="auto"/>
        <w:left w:val="none" w:sz="0" w:space="0" w:color="auto"/>
        <w:bottom w:val="none" w:sz="0" w:space="0" w:color="auto"/>
        <w:right w:val="none" w:sz="0" w:space="0" w:color="auto"/>
      </w:divBdr>
    </w:div>
    <w:div w:id="1473446249">
      <w:bodyDiv w:val="1"/>
      <w:marLeft w:val="0"/>
      <w:marRight w:val="0"/>
      <w:marTop w:val="0"/>
      <w:marBottom w:val="0"/>
      <w:divBdr>
        <w:top w:val="none" w:sz="0" w:space="0" w:color="auto"/>
        <w:left w:val="none" w:sz="0" w:space="0" w:color="auto"/>
        <w:bottom w:val="none" w:sz="0" w:space="0" w:color="auto"/>
        <w:right w:val="none" w:sz="0" w:space="0" w:color="auto"/>
      </w:divBdr>
    </w:div>
    <w:div w:id="1473451159">
      <w:bodyDiv w:val="1"/>
      <w:marLeft w:val="0"/>
      <w:marRight w:val="0"/>
      <w:marTop w:val="0"/>
      <w:marBottom w:val="0"/>
      <w:divBdr>
        <w:top w:val="none" w:sz="0" w:space="0" w:color="auto"/>
        <w:left w:val="none" w:sz="0" w:space="0" w:color="auto"/>
        <w:bottom w:val="none" w:sz="0" w:space="0" w:color="auto"/>
        <w:right w:val="none" w:sz="0" w:space="0" w:color="auto"/>
      </w:divBdr>
    </w:div>
    <w:div w:id="1475026172">
      <w:bodyDiv w:val="1"/>
      <w:marLeft w:val="0"/>
      <w:marRight w:val="0"/>
      <w:marTop w:val="0"/>
      <w:marBottom w:val="0"/>
      <w:divBdr>
        <w:top w:val="none" w:sz="0" w:space="0" w:color="auto"/>
        <w:left w:val="none" w:sz="0" w:space="0" w:color="auto"/>
        <w:bottom w:val="none" w:sz="0" w:space="0" w:color="auto"/>
        <w:right w:val="none" w:sz="0" w:space="0" w:color="auto"/>
      </w:divBdr>
    </w:div>
    <w:div w:id="1494252115">
      <w:bodyDiv w:val="1"/>
      <w:marLeft w:val="0"/>
      <w:marRight w:val="0"/>
      <w:marTop w:val="0"/>
      <w:marBottom w:val="0"/>
      <w:divBdr>
        <w:top w:val="none" w:sz="0" w:space="0" w:color="auto"/>
        <w:left w:val="none" w:sz="0" w:space="0" w:color="auto"/>
        <w:bottom w:val="none" w:sz="0" w:space="0" w:color="auto"/>
        <w:right w:val="none" w:sz="0" w:space="0" w:color="auto"/>
      </w:divBdr>
    </w:div>
    <w:div w:id="1495487617">
      <w:bodyDiv w:val="1"/>
      <w:marLeft w:val="0"/>
      <w:marRight w:val="0"/>
      <w:marTop w:val="0"/>
      <w:marBottom w:val="0"/>
      <w:divBdr>
        <w:top w:val="none" w:sz="0" w:space="0" w:color="auto"/>
        <w:left w:val="none" w:sz="0" w:space="0" w:color="auto"/>
        <w:bottom w:val="none" w:sz="0" w:space="0" w:color="auto"/>
        <w:right w:val="none" w:sz="0" w:space="0" w:color="auto"/>
      </w:divBdr>
    </w:div>
    <w:div w:id="1501191528">
      <w:bodyDiv w:val="1"/>
      <w:marLeft w:val="0"/>
      <w:marRight w:val="0"/>
      <w:marTop w:val="0"/>
      <w:marBottom w:val="0"/>
      <w:divBdr>
        <w:top w:val="none" w:sz="0" w:space="0" w:color="auto"/>
        <w:left w:val="none" w:sz="0" w:space="0" w:color="auto"/>
        <w:bottom w:val="none" w:sz="0" w:space="0" w:color="auto"/>
        <w:right w:val="none" w:sz="0" w:space="0" w:color="auto"/>
      </w:divBdr>
    </w:div>
    <w:div w:id="1504003715">
      <w:bodyDiv w:val="1"/>
      <w:marLeft w:val="0"/>
      <w:marRight w:val="0"/>
      <w:marTop w:val="0"/>
      <w:marBottom w:val="0"/>
      <w:divBdr>
        <w:top w:val="none" w:sz="0" w:space="0" w:color="auto"/>
        <w:left w:val="none" w:sz="0" w:space="0" w:color="auto"/>
        <w:bottom w:val="none" w:sz="0" w:space="0" w:color="auto"/>
        <w:right w:val="none" w:sz="0" w:space="0" w:color="auto"/>
      </w:divBdr>
    </w:div>
    <w:div w:id="1504323040">
      <w:bodyDiv w:val="1"/>
      <w:marLeft w:val="0"/>
      <w:marRight w:val="0"/>
      <w:marTop w:val="0"/>
      <w:marBottom w:val="0"/>
      <w:divBdr>
        <w:top w:val="none" w:sz="0" w:space="0" w:color="auto"/>
        <w:left w:val="none" w:sz="0" w:space="0" w:color="auto"/>
        <w:bottom w:val="none" w:sz="0" w:space="0" w:color="auto"/>
        <w:right w:val="none" w:sz="0" w:space="0" w:color="auto"/>
      </w:divBdr>
      <w:divsChild>
        <w:div w:id="1032073252">
          <w:marLeft w:val="0"/>
          <w:marRight w:val="0"/>
          <w:marTop w:val="0"/>
          <w:marBottom w:val="0"/>
          <w:divBdr>
            <w:top w:val="none" w:sz="0" w:space="0" w:color="auto"/>
            <w:left w:val="none" w:sz="0" w:space="0" w:color="auto"/>
            <w:bottom w:val="none" w:sz="0" w:space="0" w:color="auto"/>
            <w:right w:val="none" w:sz="0" w:space="0" w:color="auto"/>
          </w:divBdr>
        </w:div>
      </w:divsChild>
    </w:div>
    <w:div w:id="1506939677">
      <w:bodyDiv w:val="1"/>
      <w:marLeft w:val="0"/>
      <w:marRight w:val="0"/>
      <w:marTop w:val="0"/>
      <w:marBottom w:val="0"/>
      <w:divBdr>
        <w:top w:val="none" w:sz="0" w:space="0" w:color="auto"/>
        <w:left w:val="none" w:sz="0" w:space="0" w:color="auto"/>
        <w:bottom w:val="none" w:sz="0" w:space="0" w:color="auto"/>
        <w:right w:val="none" w:sz="0" w:space="0" w:color="auto"/>
      </w:divBdr>
    </w:div>
    <w:div w:id="1509906694">
      <w:bodyDiv w:val="1"/>
      <w:marLeft w:val="0"/>
      <w:marRight w:val="0"/>
      <w:marTop w:val="0"/>
      <w:marBottom w:val="0"/>
      <w:divBdr>
        <w:top w:val="none" w:sz="0" w:space="0" w:color="auto"/>
        <w:left w:val="none" w:sz="0" w:space="0" w:color="auto"/>
        <w:bottom w:val="none" w:sz="0" w:space="0" w:color="auto"/>
        <w:right w:val="none" w:sz="0" w:space="0" w:color="auto"/>
      </w:divBdr>
    </w:div>
    <w:div w:id="1523742481">
      <w:bodyDiv w:val="1"/>
      <w:marLeft w:val="0"/>
      <w:marRight w:val="0"/>
      <w:marTop w:val="0"/>
      <w:marBottom w:val="0"/>
      <w:divBdr>
        <w:top w:val="none" w:sz="0" w:space="0" w:color="auto"/>
        <w:left w:val="none" w:sz="0" w:space="0" w:color="auto"/>
        <w:bottom w:val="none" w:sz="0" w:space="0" w:color="auto"/>
        <w:right w:val="none" w:sz="0" w:space="0" w:color="auto"/>
      </w:divBdr>
    </w:div>
    <w:div w:id="1528787083">
      <w:bodyDiv w:val="1"/>
      <w:marLeft w:val="0"/>
      <w:marRight w:val="0"/>
      <w:marTop w:val="0"/>
      <w:marBottom w:val="0"/>
      <w:divBdr>
        <w:top w:val="none" w:sz="0" w:space="0" w:color="auto"/>
        <w:left w:val="none" w:sz="0" w:space="0" w:color="auto"/>
        <w:bottom w:val="none" w:sz="0" w:space="0" w:color="auto"/>
        <w:right w:val="none" w:sz="0" w:space="0" w:color="auto"/>
      </w:divBdr>
    </w:div>
    <w:div w:id="1530872670">
      <w:bodyDiv w:val="1"/>
      <w:marLeft w:val="0"/>
      <w:marRight w:val="0"/>
      <w:marTop w:val="0"/>
      <w:marBottom w:val="0"/>
      <w:divBdr>
        <w:top w:val="none" w:sz="0" w:space="0" w:color="auto"/>
        <w:left w:val="none" w:sz="0" w:space="0" w:color="auto"/>
        <w:bottom w:val="none" w:sz="0" w:space="0" w:color="auto"/>
        <w:right w:val="none" w:sz="0" w:space="0" w:color="auto"/>
      </w:divBdr>
    </w:div>
    <w:div w:id="1533613588">
      <w:bodyDiv w:val="1"/>
      <w:marLeft w:val="0"/>
      <w:marRight w:val="0"/>
      <w:marTop w:val="0"/>
      <w:marBottom w:val="0"/>
      <w:divBdr>
        <w:top w:val="none" w:sz="0" w:space="0" w:color="auto"/>
        <w:left w:val="none" w:sz="0" w:space="0" w:color="auto"/>
        <w:bottom w:val="none" w:sz="0" w:space="0" w:color="auto"/>
        <w:right w:val="none" w:sz="0" w:space="0" w:color="auto"/>
      </w:divBdr>
    </w:div>
    <w:div w:id="1538621014">
      <w:bodyDiv w:val="1"/>
      <w:marLeft w:val="0"/>
      <w:marRight w:val="0"/>
      <w:marTop w:val="0"/>
      <w:marBottom w:val="0"/>
      <w:divBdr>
        <w:top w:val="none" w:sz="0" w:space="0" w:color="auto"/>
        <w:left w:val="none" w:sz="0" w:space="0" w:color="auto"/>
        <w:bottom w:val="none" w:sz="0" w:space="0" w:color="auto"/>
        <w:right w:val="none" w:sz="0" w:space="0" w:color="auto"/>
      </w:divBdr>
    </w:div>
    <w:div w:id="1538663805">
      <w:bodyDiv w:val="1"/>
      <w:marLeft w:val="0"/>
      <w:marRight w:val="0"/>
      <w:marTop w:val="0"/>
      <w:marBottom w:val="0"/>
      <w:divBdr>
        <w:top w:val="none" w:sz="0" w:space="0" w:color="auto"/>
        <w:left w:val="none" w:sz="0" w:space="0" w:color="auto"/>
        <w:bottom w:val="none" w:sz="0" w:space="0" w:color="auto"/>
        <w:right w:val="none" w:sz="0" w:space="0" w:color="auto"/>
      </w:divBdr>
    </w:div>
    <w:div w:id="1542284259">
      <w:bodyDiv w:val="1"/>
      <w:marLeft w:val="0"/>
      <w:marRight w:val="0"/>
      <w:marTop w:val="0"/>
      <w:marBottom w:val="0"/>
      <w:divBdr>
        <w:top w:val="none" w:sz="0" w:space="0" w:color="auto"/>
        <w:left w:val="none" w:sz="0" w:space="0" w:color="auto"/>
        <w:bottom w:val="none" w:sz="0" w:space="0" w:color="auto"/>
        <w:right w:val="none" w:sz="0" w:space="0" w:color="auto"/>
      </w:divBdr>
    </w:div>
    <w:div w:id="1545870134">
      <w:bodyDiv w:val="1"/>
      <w:marLeft w:val="0"/>
      <w:marRight w:val="0"/>
      <w:marTop w:val="0"/>
      <w:marBottom w:val="0"/>
      <w:divBdr>
        <w:top w:val="none" w:sz="0" w:space="0" w:color="auto"/>
        <w:left w:val="none" w:sz="0" w:space="0" w:color="auto"/>
        <w:bottom w:val="none" w:sz="0" w:space="0" w:color="auto"/>
        <w:right w:val="none" w:sz="0" w:space="0" w:color="auto"/>
      </w:divBdr>
    </w:div>
    <w:div w:id="1554845934">
      <w:bodyDiv w:val="1"/>
      <w:marLeft w:val="0"/>
      <w:marRight w:val="0"/>
      <w:marTop w:val="0"/>
      <w:marBottom w:val="0"/>
      <w:divBdr>
        <w:top w:val="none" w:sz="0" w:space="0" w:color="auto"/>
        <w:left w:val="none" w:sz="0" w:space="0" w:color="auto"/>
        <w:bottom w:val="none" w:sz="0" w:space="0" w:color="auto"/>
        <w:right w:val="none" w:sz="0" w:space="0" w:color="auto"/>
      </w:divBdr>
    </w:div>
    <w:div w:id="1557354112">
      <w:bodyDiv w:val="1"/>
      <w:marLeft w:val="0"/>
      <w:marRight w:val="0"/>
      <w:marTop w:val="0"/>
      <w:marBottom w:val="0"/>
      <w:divBdr>
        <w:top w:val="none" w:sz="0" w:space="0" w:color="auto"/>
        <w:left w:val="none" w:sz="0" w:space="0" w:color="auto"/>
        <w:bottom w:val="none" w:sz="0" w:space="0" w:color="auto"/>
        <w:right w:val="none" w:sz="0" w:space="0" w:color="auto"/>
      </w:divBdr>
    </w:div>
    <w:div w:id="1559972799">
      <w:bodyDiv w:val="1"/>
      <w:marLeft w:val="0"/>
      <w:marRight w:val="0"/>
      <w:marTop w:val="0"/>
      <w:marBottom w:val="0"/>
      <w:divBdr>
        <w:top w:val="none" w:sz="0" w:space="0" w:color="auto"/>
        <w:left w:val="none" w:sz="0" w:space="0" w:color="auto"/>
        <w:bottom w:val="none" w:sz="0" w:space="0" w:color="auto"/>
        <w:right w:val="none" w:sz="0" w:space="0" w:color="auto"/>
      </w:divBdr>
    </w:div>
    <w:div w:id="1560558587">
      <w:bodyDiv w:val="1"/>
      <w:marLeft w:val="0"/>
      <w:marRight w:val="0"/>
      <w:marTop w:val="0"/>
      <w:marBottom w:val="0"/>
      <w:divBdr>
        <w:top w:val="none" w:sz="0" w:space="0" w:color="auto"/>
        <w:left w:val="none" w:sz="0" w:space="0" w:color="auto"/>
        <w:bottom w:val="none" w:sz="0" w:space="0" w:color="auto"/>
        <w:right w:val="none" w:sz="0" w:space="0" w:color="auto"/>
      </w:divBdr>
    </w:div>
    <w:div w:id="1565411704">
      <w:bodyDiv w:val="1"/>
      <w:marLeft w:val="0"/>
      <w:marRight w:val="0"/>
      <w:marTop w:val="0"/>
      <w:marBottom w:val="0"/>
      <w:divBdr>
        <w:top w:val="none" w:sz="0" w:space="0" w:color="auto"/>
        <w:left w:val="none" w:sz="0" w:space="0" w:color="auto"/>
        <w:bottom w:val="none" w:sz="0" w:space="0" w:color="auto"/>
        <w:right w:val="none" w:sz="0" w:space="0" w:color="auto"/>
      </w:divBdr>
    </w:div>
    <w:div w:id="1569879108">
      <w:bodyDiv w:val="1"/>
      <w:marLeft w:val="0"/>
      <w:marRight w:val="0"/>
      <w:marTop w:val="0"/>
      <w:marBottom w:val="0"/>
      <w:divBdr>
        <w:top w:val="none" w:sz="0" w:space="0" w:color="auto"/>
        <w:left w:val="none" w:sz="0" w:space="0" w:color="auto"/>
        <w:bottom w:val="none" w:sz="0" w:space="0" w:color="auto"/>
        <w:right w:val="none" w:sz="0" w:space="0" w:color="auto"/>
      </w:divBdr>
    </w:div>
    <w:div w:id="1570265926">
      <w:bodyDiv w:val="1"/>
      <w:marLeft w:val="0"/>
      <w:marRight w:val="0"/>
      <w:marTop w:val="0"/>
      <w:marBottom w:val="0"/>
      <w:divBdr>
        <w:top w:val="none" w:sz="0" w:space="0" w:color="auto"/>
        <w:left w:val="none" w:sz="0" w:space="0" w:color="auto"/>
        <w:bottom w:val="none" w:sz="0" w:space="0" w:color="auto"/>
        <w:right w:val="none" w:sz="0" w:space="0" w:color="auto"/>
      </w:divBdr>
    </w:div>
    <w:div w:id="1574047399">
      <w:bodyDiv w:val="1"/>
      <w:marLeft w:val="0"/>
      <w:marRight w:val="0"/>
      <w:marTop w:val="0"/>
      <w:marBottom w:val="0"/>
      <w:divBdr>
        <w:top w:val="none" w:sz="0" w:space="0" w:color="auto"/>
        <w:left w:val="none" w:sz="0" w:space="0" w:color="auto"/>
        <w:bottom w:val="none" w:sz="0" w:space="0" w:color="auto"/>
        <w:right w:val="none" w:sz="0" w:space="0" w:color="auto"/>
      </w:divBdr>
    </w:div>
    <w:div w:id="1574390802">
      <w:bodyDiv w:val="1"/>
      <w:marLeft w:val="0"/>
      <w:marRight w:val="0"/>
      <w:marTop w:val="0"/>
      <w:marBottom w:val="0"/>
      <w:divBdr>
        <w:top w:val="none" w:sz="0" w:space="0" w:color="auto"/>
        <w:left w:val="none" w:sz="0" w:space="0" w:color="auto"/>
        <w:bottom w:val="none" w:sz="0" w:space="0" w:color="auto"/>
        <w:right w:val="none" w:sz="0" w:space="0" w:color="auto"/>
      </w:divBdr>
    </w:div>
    <w:div w:id="1576623434">
      <w:bodyDiv w:val="1"/>
      <w:marLeft w:val="0"/>
      <w:marRight w:val="0"/>
      <w:marTop w:val="0"/>
      <w:marBottom w:val="0"/>
      <w:divBdr>
        <w:top w:val="none" w:sz="0" w:space="0" w:color="auto"/>
        <w:left w:val="none" w:sz="0" w:space="0" w:color="auto"/>
        <w:bottom w:val="none" w:sz="0" w:space="0" w:color="auto"/>
        <w:right w:val="none" w:sz="0" w:space="0" w:color="auto"/>
      </w:divBdr>
    </w:div>
    <w:div w:id="1581020421">
      <w:bodyDiv w:val="1"/>
      <w:marLeft w:val="0"/>
      <w:marRight w:val="0"/>
      <w:marTop w:val="0"/>
      <w:marBottom w:val="0"/>
      <w:divBdr>
        <w:top w:val="none" w:sz="0" w:space="0" w:color="auto"/>
        <w:left w:val="none" w:sz="0" w:space="0" w:color="auto"/>
        <w:bottom w:val="none" w:sz="0" w:space="0" w:color="auto"/>
        <w:right w:val="none" w:sz="0" w:space="0" w:color="auto"/>
      </w:divBdr>
    </w:div>
    <w:div w:id="1590428995">
      <w:bodyDiv w:val="1"/>
      <w:marLeft w:val="0"/>
      <w:marRight w:val="0"/>
      <w:marTop w:val="0"/>
      <w:marBottom w:val="0"/>
      <w:divBdr>
        <w:top w:val="none" w:sz="0" w:space="0" w:color="auto"/>
        <w:left w:val="none" w:sz="0" w:space="0" w:color="auto"/>
        <w:bottom w:val="none" w:sz="0" w:space="0" w:color="auto"/>
        <w:right w:val="none" w:sz="0" w:space="0" w:color="auto"/>
      </w:divBdr>
    </w:div>
    <w:div w:id="1594244906">
      <w:bodyDiv w:val="1"/>
      <w:marLeft w:val="0"/>
      <w:marRight w:val="0"/>
      <w:marTop w:val="0"/>
      <w:marBottom w:val="0"/>
      <w:divBdr>
        <w:top w:val="none" w:sz="0" w:space="0" w:color="auto"/>
        <w:left w:val="none" w:sz="0" w:space="0" w:color="auto"/>
        <w:bottom w:val="none" w:sz="0" w:space="0" w:color="auto"/>
        <w:right w:val="none" w:sz="0" w:space="0" w:color="auto"/>
      </w:divBdr>
    </w:div>
    <w:div w:id="1601834298">
      <w:bodyDiv w:val="1"/>
      <w:marLeft w:val="0"/>
      <w:marRight w:val="0"/>
      <w:marTop w:val="0"/>
      <w:marBottom w:val="0"/>
      <w:divBdr>
        <w:top w:val="none" w:sz="0" w:space="0" w:color="auto"/>
        <w:left w:val="none" w:sz="0" w:space="0" w:color="auto"/>
        <w:bottom w:val="none" w:sz="0" w:space="0" w:color="auto"/>
        <w:right w:val="none" w:sz="0" w:space="0" w:color="auto"/>
      </w:divBdr>
    </w:div>
    <w:div w:id="1611930817">
      <w:bodyDiv w:val="1"/>
      <w:marLeft w:val="0"/>
      <w:marRight w:val="0"/>
      <w:marTop w:val="0"/>
      <w:marBottom w:val="0"/>
      <w:divBdr>
        <w:top w:val="none" w:sz="0" w:space="0" w:color="auto"/>
        <w:left w:val="none" w:sz="0" w:space="0" w:color="auto"/>
        <w:bottom w:val="none" w:sz="0" w:space="0" w:color="auto"/>
        <w:right w:val="none" w:sz="0" w:space="0" w:color="auto"/>
      </w:divBdr>
    </w:div>
    <w:div w:id="1615017200">
      <w:bodyDiv w:val="1"/>
      <w:marLeft w:val="0"/>
      <w:marRight w:val="0"/>
      <w:marTop w:val="0"/>
      <w:marBottom w:val="0"/>
      <w:divBdr>
        <w:top w:val="none" w:sz="0" w:space="0" w:color="auto"/>
        <w:left w:val="none" w:sz="0" w:space="0" w:color="auto"/>
        <w:bottom w:val="none" w:sz="0" w:space="0" w:color="auto"/>
        <w:right w:val="none" w:sz="0" w:space="0" w:color="auto"/>
      </w:divBdr>
    </w:div>
    <w:div w:id="1622613598">
      <w:bodyDiv w:val="1"/>
      <w:marLeft w:val="0"/>
      <w:marRight w:val="0"/>
      <w:marTop w:val="0"/>
      <w:marBottom w:val="0"/>
      <w:divBdr>
        <w:top w:val="none" w:sz="0" w:space="0" w:color="auto"/>
        <w:left w:val="none" w:sz="0" w:space="0" w:color="auto"/>
        <w:bottom w:val="none" w:sz="0" w:space="0" w:color="auto"/>
        <w:right w:val="none" w:sz="0" w:space="0" w:color="auto"/>
      </w:divBdr>
    </w:div>
    <w:div w:id="1629358480">
      <w:bodyDiv w:val="1"/>
      <w:marLeft w:val="0"/>
      <w:marRight w:val="0"/>
      <w:marTop w:val="0"/>
      <w:marBottom w:val="0"/>
      <w:divBdr>
        <w:top w:val="none" w:sz="0" w:space="0" w:color="auto"/>
        <w:left w:val="none" w:sz="0" w:space="0" w:color="auto"/>
        <w:bottom w:val="none" w:sz="0" w:space="0" w:color="auto"/>
        <w:right w:val="none" w:sz="0" w:space="0" w:color="auto"/>
      </w:divBdr>
    </w:div>
    <w:div w:id="1640695391">
      <w:bodyDiv w:val="1"/>
      <w:marLeft w:val="0"/>
      <w:marRight w:val="0"/>
      <w:marTop w:val="0"/>
      <w:marBottom w:val="0"/>
      <w:divBdr>
        <w:top w:val="none" w:sz="0" w:space="0" w:color="auto"/>
        <w:left w:val="none" w:sz="0" w:space="0" w:color="auto"/>
        <w:bottom w:val="none" w:sz="0" w:space="0" w:color="auto"/>
        <w:right w:val="none" w:sz="0" w:space="0" w:color="auto"/>
      </w:divBdr>
    </w:div>
    <w:div w:id="1648246903">
      <w:bodyDiv w:val="1"/>
      <w:marLeft w:val="0"/>
      <w:marRight w:val="0"/>
      <w:marTop w:val="0"/>
      <w:marBottom w:val="0"/>
      <w:divBdr>
        <w:top w:val="none" w:sz="0" w:space="0" w:color="auto"/>
        <w:left w:val="none" w:sz="0" w:space="0" w:color="auto"/>
        <w:bottom w:val="none" w:sz="0" w:space="0" w:color="auto"/>
        <w:right w:val="none" w:sz="0" w:space="0" w:color="auto"/>
      </w:divBdr>
    </w:div>
    <w:div w:id="1652831271">
      <w:bodyDiv w:val="1"/>
      <w:marLeft w:val="0"/>
      <w:marRight w:val="0"/>
      <w:marTop w:val="0"/>
      <w:marBottom w:val="0"/>
      <w:divBdr>
        <w:top w:val="none" w:sz="0" w:space="0" w:color="auto"/>
        <w:left w:val="none" w:sz="0" w:space="0" w:color="auto"/>
        <w:bottom w:val="none" w:sz="0" w:space="0" w:color="auto"/>
        <w:right w:val="none" w:sz="0" w:space="0" w:color="auto"/>
      </w:divBdr>
    </w:div>
    <w:div w:id="1662781378">
      <w:bodyDiv w:val="1"/>
      <w:marLeft w:val="0"/>
      <w:marRight w:val="0"/>
      <w:marTop w:val="0"/>
      <w:marBottom w:val="0"/>
      <w:divBdr>
        <w:top w:val="none" w:sz="0" w:space="0" w:color="auto"/>
        <w:left w:val="none" w:sz="0" w:space="0" w:color="auto"/>
        <w:bottom w:val="none" w:sz="0" w:space="0" w:color="auto"/>
        <w:right w:val="none" w:sz="0" w:space="0" w:color="auto"/>
      </w:divBdr>
    </w:div>
    <w:div w:id="1662931484">
      <w:bodyDiv w:val="1"/>
      <w:marLeft w:val="0"/>
      <w:marRight w:val="0"/>
      <w:marTop w:val="0"/>
      <w:marBottom w:val="0"/>
      <w:divBdr>
        <w:top w:val="none" w:sz="0" w:space="0" w:color="auto"/>
        <w:left w:val="none" w:sz="0" w:space="0" w:color="auto"/>
        <w:bottom w:val="none" w:sz="0" w:space="0" w:color="auto"/>
        <w:right w:val="none" w:sz="0" w:space="0" w:color="auto"/>
      </w:divBdr>
    </w:div>
    <w:div w:id="1669139108">
      <w:bodyDiv w:val="1"/>
      <w:marLeft w:val="0"/>
      <w:marRight w:val="0"/>
      <w:marTop w:val="0"/>
      <w:marBottom w:val="0"/>
      <w:divBdr>
        <w:top w:val="none" w:sz="0" w:space="0" w:color="auto"/>
        <w:left w:val="none" w:sz="0" w:space="0" w:color="auto"/>
        <w:bottom w:val="none" w:sz="0" w:space="0" w:color="auto"/>
        <w:right w:val="none" w:sz="0" w:space="0" w:color="auto"/>
      </w:divBdr>
    </w:div>
    <w:div w:id="1669556709">
      <w:bodyDiv w:val="1"/>
      <w:marLeft w:val="0"/>
      <w:marRight w:val="0"/>
      <w:marTop w:val="0"/>
      <w:marBottom w:val="0"/>
      <w:divBdr>
        <w:top w:val="none" w:sz="0" w:space="0" w:color="auto"/>
        <w:left w:val="none" w:sz="0" w:space="0" w:color="auto"/>
        <w:bottom w:val="none" w:sz="0" w:space="0" w:color="auto"/>
        <w:right w:val="none" w:sz="0" w:space="0" w:color="auto"/>
      </w:divBdr>
    </w:div>
    <w:div w:id="1683118952">
      <w:bodyDiv w:val="1"/>
      <w:marLeft w:val="0"/>
      <w:marRight w:val="0"/>
      <w:marTop w:val="0"/>
      <w:marBottom w:val="0"/>
      <w:divBdr>
        <w:top w:val="none" w:sz="0" w:space="0" w:color="auto"/>
        <w:left w:val="none" w:sz="0" w:space="0" w:color="auto"/>
        <w:bottom w:val="none" w:sz="0" w:space="0" w:color="auto"/>
        <w:right w:val="none" w:sz="0" w:space="0" w:color="auto"/>
      </w:divBdr>
    </w:div>
    <w:div w:id="1699962377">
      <w:bodyDiv w:val="1"/>
      <w:marLeft w:val="0"/>
      <w:marRight w:val="0"/>
      <w:marTop w:val="0"/>
      <w:marBottom w:val="0"/>
      <w:divBdr>
        <w:top w:val="none" w:sz="0" w:space="0" w:color="auto"/>
        <w:left w:val="none" w:sz="0" w:space="0" w:color="auto"/>
        <w:bottom w:val="none" w:sz="0" w:space="0" w:color="auto"/>
        <w:right w:val="none" w:sz="0" w:space="0" w:color="auto"/>
      </w:divBdr>
    </w:div>
    <w:div w:id="1706327431">
      <w:bodyDiv w:val="1"/>
      <w:marLeft w:val="0"/>
      <w:marRight w:val="0"/>
      <w:marTop w:val="0"/>
      <w:marBottom w:val="0"/>
      <w:divBdr>
        <w:top w:val="none" w:sz="0" w:space="0" w:color="auto"/>
        <w:left w:val="none" w:sz="0" w:space="0" w:color="auto"/>
        <w:bottom w:val="none" w:sz="0" w:space="0" w:color="auto"/>
        <w:right w:val="none" w:sz="0" w:space="0" w:color="auto"/>
      </w:divBdr>
    </w:div>
    <w:div w:id="1719742991">
      <w:bodyDiv w:val="1"/>
      <w:marLeft w:val="0"/>
      <w:marRight w:val="0"/>
      <w:marTop w:val="0"/>
      <w:marBottom w:val="0"/>
      <w:divBdr>
        <w:top w:val="none" w:sz="0" w:space="0" w:color="auto"/>
        <w:left w:val="none" w:sz="0" w:space="0" w:color="auto"/>
        <w:bottom w:val="none" w:sz="0" w:space="0" w:color="auto"/>
        <w:right w:val="none" w:sz="0" w:space="0" w:color="auto"/>
      </w:divBdr>
    </w:div>
    <w:div w:id="1720132320">
      <w:bodyDiv w:val="1"/>
      <w:marLeft w:val="0"/>
      <w:marRight w:val="0"/>
      <w:marTop w:val="0"/>
      <w:marBottom w:val="0"/>
      <w:divBdr>
        <w:top w:val="none" w:sz="0" w:space="0" w:color="auto"/>
        <w:left w:val="none" w:sz="0" w:space="0" w:color="auto"/>
        <w:bottom w:val="none" w:sz="0" w:space="0" w:color="auto"/>
        <w:right w:val="none" w:sz="0" w:space="0" w:color="auto"/>
      </w:divBdr>
    </w:div>
    <w:div w:id="1730154657">
      <w:bodyDiv w:val="1"/>
      <w:marLeft w:val="0"/>
      <w:marRight w:val="0"/>
      <w:marTop w:val="0"/>
      <w:marBottom w:val="0"/>
      <w:divBdr>
        <w:top w:val="none" w:sz="0" w:space="0" w:color="auto"/>
        <w:left w:val="none" w:sz="0" w:space="0" w:color="auto"/>
        <w:bottom w:val="none" w:sz="0" w:space="0" w:color="auto"/>
        <w:right w:val="none" w:sz="0" w:space="0" w:color="auto"/>
      </w:divBdr>
    </w:div>
    <w:div w:id="1736197391">
      <w:bodyDiv w:val="1"/>
      <w:marLeft w:val="0"/>
      <w:marRight w:val="0"/>
      <w:marTop w:val="0"/>
      <w:marBottom w:val="0"/>
      <w:divBdr>
        <w:top w:val="none" w:sz="0" w:space="0" w:color="auto"/>
        <w:left w:val="none" w:sz="0" w:space="0" w:color="auto"/>
        <w:bottom w:val="none" w:sz="0" w:space="0" w:color="auto"/>
        <w:right w:val="none" w:sz="0" w:space="0" w:color="auto"/>
      </w:divBdr>
    </w:div>
    <w:div w:id="1736197915">
      <w:bodyDiv w:val="1"/>
      <w:marLeft w:val="0"/>
      <w:marRight w:val="0"/>
      <w:marTop w:val="0"/>
      <w:marBottom w:val="0"/>
      <w:divBdr>
        <w:top w:val="none" w:sz="0" w:space="0" w:color="auto"/>
        <w:left w:val="none" w:sz="0" w:space="0" w:color="auto"/>
        <w:bottom w:val="none" w:sz="0" w:space="0" w:color="auto"/>
        <w:right w:val="none" w:sz="0" w:space="0" w:color="auto"/>
      </w:divBdr>
    </w:div>
    <w:div w:id="1736973821">
      <w:bodyDiv w:val="1"/>
      <w:marLeft w:val="0"/>
      <w:marRight w:val="0"/>
      <w:marTop w:val="0"/>
      <w:marBottom w:val="0"/>
      <w:divBdr>
        <w:top w:val="none" w:sz="0" w:space="0" w:color="auto"/>
        <w:left w:val="none" w:sz="0" w:space="0" w:color="auto"/>
        <w:bottom w:val="none" w:sz="0" w:space="0" w:color="auto"/>
        <w:right w:val="none" w:sz="0" w:space="0" w:color="auto"/>
      </w:divBdr>
    </w:div>
    <w:div w:id="1738360850">
      <w:bodyDiv w:val="1"/>
      <w:marLeft w:val="0"/>
      <w:marRight w:val="0"/>
      <w:marTop w:val="0"/>
      <w:marBottom w:val="0"/>
      <w:divBdr>
        <w:top w:val="none" w:sz="0" w:space="0" w:color="auto"/>
        <w:left w:val="none" w:sz="0" w:space="0" w:color="auto"/>
        <w:bottom w:val="none" w:sz="0" w:space="0" w:color="auto"/>
        <w:right w:val="none" w:sz="0" w:space="0" w:color="auto"/>
      </w:divBdr>
    </w:div>
    <w:div w:id="1756435061">
      <w:bodyDiv w:val="1"/>
      <w:marLeft w:val="0"/>
      <w:marRight w:val="0"/>
      <w:marTop w:val="0"/>
      <w:marBottom w:val="0"/>
      <w:divBdr>
        <w:top w:val="none" w:sz="0" w:space="0" w:color="auto"/>
        <w:left w:val="none" w:sz="0" w:space="0" w:color="auto"/>
        <w:bottom w:val="none" w:sz="0" w:space="0" w:color="auto"/>
        <w:right w:val="none" w:sz="0" w:space="0" w:color="auto"/>
      </w:divBdr>
    </w:div>
    <w:div w:id="1782872092">
      <w:bodyDiv w:val="1"/>
      <w:marLeft w:val="0"/>
      <w:marRight w:val="0"/>
      <w:marTop w:val="0"/>
      <w:marBottom w:val="0"/>
      <w:divBdr>
        <w:top w:val="none" w:sz="0" w:space="0" w:color="auto"/>
        <w:left w:val="none" w:sz="0" w:space="0" w:color="auto"/>
        <w:bottom w:val="none" w:sz="0" w:space="0" w:color="auto"/>
        <w:right w:val="none" w:sz="0" w:space="0" w:color="auto"/>
      </w:divBdr>
    </w:div>
    <w:div w:id="1795052327">
      <w:bodyDiv w:val="1"/>
      <w:marLeft w:val="0"/>
      <w:marRight w:val="0"/>
      <w:marTop w:val="0"/>
      <w:marBottom w:val="0"/>
      <w:divBdr>
        <w:top w:val="none" w:sz="0" w:space="0" w:color="auto"/>
        <w:left w:val="none" w:sz="0" w:space="0" w:color="auto"/>
        <w:bottom w:val="none" w:sz="0" w:space="0" w:color="auto"/>
        <w:right w:val="none" w:sz="0" w:space="0" w:color="auto"/>
      </w:divBdr>
    </w:div>
    <w:div w:id="1798907689">
      <w:bodyDiv w:val="1"/>
      <w:marLeft w:val="0"/>
      <w:marRight w:val="0"/>
      <w:marTop w:val="0"/>
      <w:marBottom w:val="0"/>
      <w:divBdr>
        <w:top w:val="none" w:sz="0" w:space="0" w:color="auto"/>
        <w:left w:val="none" w:sz="0" w:space="0" w:color="auto"/>
        <w:bottom w:val="none" w:sz="0" w:space="0" w:color="auto"/>
        <w:right w:val="none" w:sz="0" w:space="0" w:color="auto"/>
      </w:divBdr>
    </w:div>
    <w:div w:id="1801848782">
      <w:bodyDiv w:val="1"/>
      <w:marLeft w:val="0"/>
      <w:marRight w:val="0"/>
      <w:marTop w:val="0"/>
      <w:marBottom w:val="0"/>
      <w:divBdr>
        <w:top w:val="none" w:sz="0" w:space="0" w:color="auto"/>
        <w:left w:val="none" w:sz="0" w:space="0" w:color="auto"/>
        <w:bottom w:val="none" w:sz="0" w:space="0" w:color="auto"/>
        <w:right w:val="none" w:sz="0" w:space="0" w:color="auto"/>
      </w:divBdr>
    </w:div>
    <w:div w:id="1807045589">
      <w:bodyDiv w:val="1"/>
      <w:marLeft w:val="0"/>
      <w:marRight w:val="0"/>
      <w:marTop w:val="0"/>
      <w:marBottom w:val="0"/>
      <w:divBdr>
        <w:top w:val="none" w:sz="0" w:space="0" w:color="auto"/>
        <w:left w:val="none" w:sz="0" w:space="0" w:color="auto"/>
        <w:bottom w:val="none" w:sz="0" w:space="0" w:color="auto"/>
        <w:right w:val="none" w:sz="0" w:space="0" w:color="auto"/>
      </w:divBdr>
    </w:div>
    <w:div w:id="1810587633">
      <w:bodyDiv w:val="1"/>
      <w:marLeft w:val="0"/>
      <w:marRight w:val="0"/>
      <w:marTop w:val="0"/>
      <w:marBottom w:val="0"/>
      <w:divBdr>
        <w:top w:val="none" w:sz="0" w:space="0" w:color="auto"/>
        <w:left w:val="none" w:sz="0" w:space="0" w:color="auto"/>
        <w:bottom w:val="none" w:sz="0" w:space="0" w:color="auto"/>
        <w:right w:val="none" w:sz="0" w:space="0" w:color="auto"/>
      </w:divBdr>
    </w:div>
    <w:div w:id="1819691260">
      <w:bodyDiv w:val="1"/>
      <w:marLeft w:val="0"/>
      <w:marRight w:val="0"/>
      <w:marTop w:val="0"/>
      <w:marBottom w:val="0"/>
      <w:divBdr>
        <w:top w:val="none" w:sz="0" w:space="0" w:color="auto"/>
        <w:left w:val="none" w:sz="0" w:space="0" w:color="auto"/>
        <w:bottom w:val="none" w:sz="0" w:space="0" w:color="auto"/>
        <w:right w:val="none" w:sz="0" w:space="0" w:color="auto"/>
      </w:divBdr>
    </w:div>
    <w:div w:id="1822497562">
      <w:bodyDiv w:val="1"/>
      <w:marLeft w:val="0"/>
      <w:marRight w:val="0"/>
      <w:marTop w:val="0"/>
      <w:marBottom w:val="0"/>
      <w:divBdr>
        <w:top w:val="none" w:sz="0" w:space="0" w:color="auto"/>
        <w:left w:val="none" w:sz="0" w:space="0" w:color="auto"/>
        <w:bottom w:val="none" w:sz="0" w:space="0" w:color="auto"/>
        <w:right w:val="none" w:sz="0" w:space="0" w:color="auto"/>
      </w:divBdr>
    </w:div>
    <w:div w:id="1828130529">
      <w:bodyDiv w:val="1"/>
      <w:marLeft w:val="0"/>
      <w:marRight w:val="0"/>
      <w:marTop w:val="0"/>
      <w:marBottom w:val="0"/>
      <w:divBdr>
        <w:top w:val="none" w:sz="0" w:space="0" w:color="auto"/>
        <w:left w:val="none" w:sz="0" w:space="0" w:color="auto"/>
        <w:bottom w:val="none" w:sz="0" w:space="0" w:color="auto"/>
        <w:right w:val="none" w:sz="0" w:space="0" w:color="auto"/>
      </w:divBdr>
    </w:div>
    <w:div w:id="1829906849">
      <w:bodyDiv w:val="1"/>
      <w:marLeft w:val="0"/>
      <w:marRight w:val="0"/>
      <w:marTop w:val="0"/>
      <w:marBottom w:val="0"/>
      <w:divBdr>
        <w:top w:val="none" w:sz="0" w:space="0" w:color="auto"/>
        <w:left w:val="none" w:sz="0" w:space="0" w:color="auto"/>
        <w:bottom w:val="none" w:sz="0" w:space="0" w:color="auto"/>
        <w:right w:val="none" w:sz="0" w:space="0" w:color="auto"/>
      </w:divBdr>
    </w:div>
    <w:div w:id="1832137042">
      <w:bodyDiv w:val="1"/>
      <w:marLeft w:val="0"/>
      <w:marRight w:val="0"/>
      <w:marTop w:val="0"/>
      <w:marBottom w:val="0"/>
      <w:divBdr>
        <w:top w:val="none" w:sz="0" w:space="0" w:color="auto"/>
        <w:left w:val="none" w:sz="0" w:space="0" w:color="auto"/>
        <w:bottom w:val="none" w:sz="0" w:space="0" w:color="auto"/>
        <w:right w:val="none" w:sz="0" w:space="0" w:color="auto"/>
      </w:divBdr>
    </w:div>
    <w:div w:id="1836529171">
      <w:bodyDiv w:val="1"/>
      <w:marLeft w:val="0"/>
      <w:marRight w:val="0"/>
      <w:marTop w:val="0"/>
      <w:marBottom w:val="0"/>
      <w:divBdr>
        <w:top w:val="none" w:sz="0" w:space="0" w:color="auto"/>
        <w:left w:val="none" w:sz="0" w:space="0" w:color="auto"/>
        <w:bottom w:val="none" w:sz="0" w:space="0" w:color="auto"/>
        <w:right w:val="none" w:sz="0" w:space="0" w:color="auto"/>
      </w:divBdr>
    </w:div>
    <w:div w:id="1838616865">
      <w:bodyDiv w:val="1"/>
      <w:marLeft w:val="0"/>
      <w:marRight w:val="0"/>
      <w:marTop w:val="0"/>
      <w:marBottom w:val="0"/>
      <w:divBdr>
        <w:top w:val="none" w:sz="0" w:space="0" w:color="auto"/>
        <w:left w:val="none" w:sz="0" w:space="0" w:color="auto"/>
        <w:bottom w:val="none" w:sz="0" w:space="0" w:color="auto"/>
        <w:right w:val="none" w:sz="0" w:space="0" w:color="auto"/>
      </w:divBdr>
    </w:div>
    <w:div w:id="1847478638">
      <w:bodyDiv w:val="1"/>
      <w:marLeft w:val="0"/>
      <w:marRight w:val="0"/>
      <w:marTop w:val="0"/>
      <w:marBottom w:val="0"/>
      <w:divBdr>
        <w:top w:val="none" w:sz="0" w:space="0" w:color="auto"/>
        <w:left w:val="none" w:sz="0" w:space="0" w:color="auto"/>
        <w:bottom w:val="none" w:sz="0" w:space="0" w:color="auto"/>
        <w:right w:val="none" w:sz="0" w:space="0" w:color="auto"/>
      </w:divBdr>
    </w:div>
    <w:div w:id="1857647953">
      <w:bodyDiv w:val="1"/>
      <w:marLeft w:val="0"/>
      <w:marRight w:val="0"/>
      <w:marTop w:val="0"/>
      <w:marBottom w:val="0"/>
      <w:divBdr>
        <w:top w:val="none" w:sz="0" w:space="0" w:color="auto"/>
        <w:left w:val="none" w:sz="0" w:space="0" w:color="auto"/>
        <w:bottom w:val="none" w:sz="0" w:space="0" w:color="auto"/>
        <w:right w:val="none" w:sz="0" w:space="0" w:color="auto"/>
      </w:divBdr>
    </w:div>
    <w:div w:id="1859001374">
      <w:bodyDiv w:val="1"/>
      <w:marLeft w:val="0"/>
      <w:marRight w:val="0"/>
      <w:marTop w:val="0"/>
      <w:marBottom w:val="0"/>
      <w:divBdr>
        <w:top w:val="none" w:sz="0" w:space="0" w:color="auto"/>
        <w:left w:val="none" w:sz="0" w:space="0" w:color="auto"/>
        <w:bottom w:val="none" w:sz="0" w:space="0" w:color="auto"/>
        <w:right w:val="none" w:sz="0" w:space="0" w:color="auto"/>
      </w:divBdr>
    </w:div>
    <w:div w:id="1862549580">
      <w:bodyDiv w:val="1"/>
      <w:marLeft w:val="0"/>
      <w:marRight w:val="0"/>
      <w:marTop w:val="0"/>
      <w:marBottom w:val="0"/>
      <w:divBdr>
        <w:top w:val="none" w:sz="0" w:space="0" w:color="auto"/>
        <w:left w:val="none" w:sz="0" w:space="0" w:color="auto"/>
        <w:bottom w:val="none" w:sz="0" w:space="0" w:color="auto"/>
        <w:right w:val="none" w:sz="0" w:space="0" w:color="auto"/>
      </w:divBdr>
    </w:div>
    <w:div w:id="1866405523">
      <w:bodyDiv w:val="1"/>
      <w:marLeft w:val="0"/>
      <w:marRight w:val="0"/>
      <w:marTop w:val="0"/>
      <w:marBottom w:val="0"/>
      <w:divBdr>
        <w:top w:val="none" w:sz="0" w:space="0" w:color="auto"/>
        <w:left w:val="none" w:sz="0" w:space="0" w:color="auto"/>
        <w:bottom w:val="none" w:sz="0" w:space="0" w:color="auto"/>
        <w:right w:val="none" w:sz="0" w:space="0" w:color="auto"/>
      </w:divBdr>
    </w:div>
    <w:div w:id="1868984337">
      <w:bodyDiv w:val="1"/>
      <w:marLeft w:val="0"/>
      <w:marRight w:val="0"/>
      <w:marTop w:val="0"/>
      <w:marBottom w:val="0"/>
      <w:divBdr>
        <w:top w:val="none" w:sz="0" w:space="0" w:color="auto"/>
        <w:left w:val="none" w:sz="0" w:space="0" w:color="auto"/>
        <w:bottom w:val="none" w:sz="0" w:space="0" w:color="auto"/>
        <w:right w:val="none" w:sz="0" w:space="0" w:color="auto"/>
      </w:divBdr>
    </w:div>
    <w:div w:id="1870875101">
      <w:bodyDiv w:val="1"/>
      <w:marLeft w:val="0"/>
      <w:marRight w:val="0"/>
      <w:marTop w:val="0"/>
      <w:marBottom w:val="0"/>
      <w:divBdr>
        <w:top w:val="none" w:sz="0" w:space="0" w:color="auto"/>
        <w:left w:val="none" w:sz="0" w:space="0" w:color="auto"/>
        <w:bottom w:val="none" w:sz="0" w:space="0" w:color="auto"/>
        <w:right w:val="none" w:sz="0" w:space="0" w:color="auto"/>
      </w:divBdr>
    </w:div>
    <w:div w:id="1872766736">
      <w:bodyDiv w:val="1"/>
      <w:marLeft w:val="0"/>
      <w:marRight w:val="0"/>
      <w:marTop w:val="0"/>
      <w:marBottom w:val="0"/>
      <w:divBdr>
        <w:top w:val="none" w:sz="0" w:space="0" w:color="auto"/>
        <w:left w:val="none" w:sz="0" w:space="0" w:color="auto"/>
        <w:bottom w:val="none" w:sz="0" w:space="0" w:color="auto"/>
        <w:right w:val="none" w:sz="0" w:space="0" w:color="auto"/>
      </w:divBdr>
    </w:div>
    <w:div w:id="1898393791">
      <w:bodyDiv w:val="1"/>
      <w:marLeft w:val="0"/>
      <w:marRight w:val="0"/>
      <w:marTop w:val="0"/>
      <w:marBottom w:val="0"/>
      <w:divBdr>
        <w:top w:val="none" w:sz="0" w:space="0" w:color="auto"/>
        <w:left w:val="none" w:sz="0" w:space="0" w:color="auto"/>
        <w:bottom w:val="none" w:sz="0" w:space="0" w:color="auto"/>
        <w:right w:val="none" w:sz="0" w:space="0" w:color="auto"/>
      </w:divBdr>
    </w:div>
    <w:div w:id="1918245174">
      <w:bodyDiv w:val="1"/>
      <w:marLeft w:val="0"/>
      <w:marRight w:val="0"/>
      <w:marTop w:val="0"/>
      <w:marBottom w:val="0"/>
      <w:divBdr>
        <w:top w:val="none" w:sz="0" w:space="0" w:color="auto"/>
        <w:left w:val="none" w:sz="0" w:space="0" w:color="auto"/>
        <w:bottom w:val="none" w:sz="0" w:space="0" w:color="auto"/>
        <w:right w:val="none" w:sz="0" w:space="0" w:color="auto"/>
      </w:divBdr>
    </w:div>
    <w:div w:id="1920289252">
      <w:bodyDiv w:val="1"/>
      <w:marLeft w:val="0"/>
      <w:marRight w:val="0"/>
      <w:marTop w:val="0"/>
      <w:marBottom w:val="0"/>
      <w:divBdr>
        <w:top w:val="none" w:sz="0" w:space="0" w:color="auto"/>
        <w:left w:val="none" w:sz="0" w:space="0" w:color="auto"/>
        <w:bottom w:val="none" w:sz="0" w:space="0" w:color="auto"/>
        <w:right w:val="none" w:sz="0" w:space="0" w:color="auto"/>
      </w:divBdr>
    </w:div>
    <w:div w:id="1926187405">
      <w:bodyDiv w:val="1"/>
      <w:marLeft w:val="0"/>
      <w:marRight w:val="0"/>
      <w:marTop w:val="0"/>
      <w:marBottom w:val="0"/>
      <w:divBdr>
        <w:top w:val="none" w:sz="0" w:space="0" w:color="auto"/>
        <w:left w:val="none" w:sz="0" w:space="0" w:color="auto"/>
        <w:bottom w:val="none" w:sz="0" w:space="0" w:color="auto"/>
        <w:right w:val="none" w:sz="0" w:space="0" w:color="auto"/>
      </w:divBdr>
    </w:div>
    <w:div w:id="1927104089">
      <w:bodyDiv w:val="1"/>
      <w:marLeft w:val="0"/>
      <w:marRight w:val="0"/>
      <w:marTop w:val="0"/>
      <w:marBottom w:val="0"/>
      <w:divBdr>
        <w:top w:val="none" w:sz="0" w:space="0" w:color="auto"/>
        <w:left w:val="none" w:sz="0" w:space="0" w:color="auto"/>
        <w:bottom w:val="none" w:sz="0" w:space="0" w:color="auto"/>
        <w:right w:val="none" w:sz="0" w:space="0" w:color="auto"/>
      </w:divBdr>
    </w:div>
    <w:div w:id="1948073699">
      <w:bodyDiv w:val="1"/>
      <w:marLeft w:val="0"/>
      <w:marRight w:val="0"/>
      <w:marTop w:val="0"/>
      <w:marBottom w:val="0"/>
      <w:divBdr>
        <w:top w:val="none" w:sz="0" w:space="0" w:color="auto"/>
        <w:left w:val="none" w:sz="0" w:space="0" w:color="auto"/>
        <w:bottom w:val="none" w:sz="0" w:space="0" w:color="auto"/>
        <w:right w:val="none" w:sz="0" w:space="0" w:color="auto"/>
      </w:divBdr>
    </w:div>
    <w:div w:id="1960719639">
      <w:bodyDiv w:val="1"/>
      <w:marLeft w:val="0"/>
      <w:marRight w:val="0"/>
      <w:marTop w:val="0"/>
      <w:marBottom w:val="0"/>
      <w:divBdr>
        <w:top w:val="none" w:sz="0" w:space="0" w:color="auto"/>
        <w:left w:val="none" w:sz="0" w:space="0" w:color="auto"/>
        <w:bottom w:val="none" w:sz="0" w:space="0" w:color="auto"/>
        <w:right w:val="none" w:sz="0" w:space="0" w:color="auto"/>
      </w:divBdr>
    </w:div>
    <w:div w:id="1971084764">
      <w:bodyDiv w:val="1"/>
      <w:marLeft w:val="0"/>
      <w:marRight w:val="0"/>
      <w:marTop w:val="0"/>
      <w:marBottom w:val="0"/>
      <w:divBdr>
        <w:top w:val="none" w:sz="0" w:space="0" w:color="auto"/>
        <w:left w:val="none" w:sz="0" w:space="0" w:color="auto"/>
        <w:bottom w:val="none" w:sz="0" w:space="0" w:color="auto"/>
        <w:right w:val="none" w:sz="0" w:space="0" w:color="auto"/>
      </w:divBdr>
    </w:div>
    <w:div w:id="1982925762">
      <w:bodyDiv w:val="1"/>
      <w:marLeft w:val="0"/>
      <w:marRight w:val="0"/>
      <w:marTop w:val="0"/>
      <w:marBottom w:val="0"/>
      <w:divBdr>
        <w:top w:val="none" w:sz="0" w:space="0" w:color="auto"/>
        <w:left w:val="none" w:sz="0" w:space="0" w:color="auto"/>
        <w:bottom w:val="none" w:sz="0" w:space="0" w:color="auto"/>
        <w:right w:val="none" w:sz="0" w:space="0" w:color="auto"/>
      </w:divBdr>
    </w:div>
    <w:div w:id="1983852977">
      <w:bodyDiv w:val="1"/>
      <w:marLeft w:val="0"/>
      <w:marRight w:val="0"/>
      <w:marTop w:val="0"/>
      <w:marBottom w:val="0"/>
      <w:divBdr>
        <w:top w:val="none" w:sz="0" w:space="0" w:color="auto"/>
        <w:left w:val="none" w:sz="0" w:space="0" w:color="auto"/>
        <w:bottom w:val="none" w:sz="0" w:space="0" w:color="auto"/>
        <w:right w:val="none" w:sz="0" w:space="0" w:color="auto"/>
      </w:divBdr>
    </w:div>
    <w:div w:id="1992713132">
      <w:bodyDiv w:val="1"/>
      <w:marLeft w:val="0"/>
      <w:marRight w:val="0"/>
      <w:marTop w:val="0"/>
      <w:marBottom w:val="0"/>
      <w:divBdr>
        <w:top w:val="none" w:sz="0" w:space="0" w:color="auto"/>
        <w:left w:val="none" w:sz="0" w:space="0" w:color="auto"/>
        <w:bottom w:val="none" w:sz="0" w:space="0" w:color="auto"/>
        <w:right w:val="none" w:sz="0" w:space="0" w:color="auto"/>
      </w:divBdr>
      <w:divsChild>
        <w:div w:id="1447777568">
          <w:marLeft w:val="0"/>
          <w:marRight w:val="0"/>
          <w:marTop w:val="0"/>
          <w:marBottom w:val="0"/>
          <w:divBdr>
            <w:top w:val="none" w:sz="0" w:space="0" w:color="auto"/>
            <w:left w:val="none" w:sz="0" w:space="0" w:color="auto"/>
            <w:bottom w:val="none" w:sz="0" w:space="0" w:color="auto"/>
            <w:right w:val="none" w:sz="0" w:space="0" w:color="auto"/>
          </w:divBdr>
        </w:div>
        <w:div w:id="1072461259">
          <w:marLeft w:val="0"/>
          <w:marRight w:val="0"/>
          <w:marTop w:val="0"/>
          <w:marBottom w:val="0"/>
          <w:divBdr>
            <w:top w:val="none" w:sz="0" w:space="0" w:color="auto"/>
            <w:left w:val="none" w:sz="0" w:space="0" w:color="auto"/>
            <w:bottom w:val="none" w:sz="0" w:space="0" w:color="auto"/>
            <w:right w:val="none" w:sz="0" w:space="0" w:color="auto"/>
          </w:divBdr>
        </w:div>
        <w:div w:id="319624100">
          <w:marLeft w:val="0"/>
          <w:marRight w:val="0"/>
          <w:marTop w:val="0"/>
          <w:marBottom w:val="0"/>
          <w:divBdr>
            <w:top w:val="none" w:sz="0" w:space="0" w:color="auto"/>
            <w:left w:val="none" w:sz="0" w:space="0" w:color="auto"/>
            <w:bottom w:val="none" w:sz="0" w:space="0" w:color="auto"/>
            <w:right w:val="none" w:sz="0" w:space="0" w:color="auto"/>
          </w:divBdr>
        </w:div>
        <w:div w:id="447742686">
          <w:marLeft w:val="0"/>
          <w:marRight w:val="0"/>
          <w:marTop w:val="0"/>
          <w:marBottom w:val="0"/>
          <w:divBdr>
            <w:top w:val="none" w:sz="0" w:space="0" w:color="auto"/>
            <w:left w:val="none" w:sz="0" w:space="0" w:color="auto"/>
            <w:bottom w:val="none" w:sz="0" w:space="0" w:color="auto"/>
            <w:right w:val="none" w:sz="0" w:space="0" w:color="auto"/>
          </w:divBdr>
        </w:div>
      </w:divsChild>
    </w:div>
    <w:div w:id="1996831452">
      <w:bodyDiv w:val="1"/>
      <w:marLeft w:val="0"/>
      <w:marRight w:val="0"/>
      <w:marTop w:val="0"/>
      <w:marBottom w:val="0"/>
      <w:divBdr>
        <w:top w:val="none" w:sz="0" w:space="0" w:color="auto"/>
        <w:left w:val="none" w:sz="0" w:space="0" w:color="auto"/>
        <w:bottom w:val="none" w:sz="0" w:space="0" w:color="auto"/>
        <w:right w:val="none" w:sz="0" w:space="0" w:color="auto"/>
      </w:divBdr>
    </w:div>
    <w:div w:id="2007591265">
      <w:bodyDiv w:val="1"/>
      <w:marLeft w:val="0"/>
      <w:marRight w:val="0"/>
      <w:marTop w:val="0"/>
      <w:marBottom w:val="0"/>
      <w:divBdr>
        <w:top w:val="none" w:sz="0" w:space="0" w:color="auto"/>
        <w:left w:val="none" w:sz="0" w:space="0" w:color="auto"/>
        <w:bottom w:val="none" w:sz="0" w:space="0" w:color="auto"/>
        <w:right w:val="none" w:sz="0" w:space="0" w:color="auto"/>
      </w:divBdr>
    </w:div>
    <w:div w:id="2025476354">
      <w:bodyDiv w:val="1"/>
      <w:marLeft w:val="0"/>
      <w:marRight w:val="0"/>
      <w:marTop w:val="0"/>
      <w:marBottom w:val="0"/>
      <w:divBdr>
        <w:top w:val="none" w:sz="0" w:space="0" w:color="auto"/>
        <w:left w:val="none" w:sz="0" w:space="0" w:color="auto"/>
        <w:bottom w:val="none" w:sz="0" w:space="0" w:color="auto"/>
        <w:right w:val="none" w:sz="0" w:space="0" w:color="auto"/>
      </w:divBdr>
    </w:div>
    <w:div w:id="2026326567">
      <w:bodyDiv w:val="1"/>
      <w:marLeft w:val="0"/>
      <w:marRight w:val="0"/>
      <w:marTop w:val="0"/>
      <w:marBottom w:val="0"/>
      <w:divBdr>
        <w:top w:val="none" w:sz="0" w:space="0" w:color="auto"/>
        <w:left w:val="none" w:sz="0" w:space="0" w:color="auto"/>
        <w:bottom w:val="none" w:sz="0" w:space="0" w:color="auto"/>
        <w:right w:val="none" w:sz="0" w:space="0" w:color="auto"/>
      </w:divBdr>
    </w:div>
    <w:div w:id="2028024395">
      <w:bodyDiv w:val="1"/>
      <w:marLeft w:val="0"/>
      <w:marRight w:val="0"/>
      <w:marTop w:val="0"/>
      <w:marBottom w:val="0"/>
      <w:divBdr>
        <w:top w:val="none" w:sz="0" w:space="0" w:color="auto"/>
        <w:left w:val="none" w:sz="0" w:space="0" w:color="auto"/>
        <w:bottom w:val="none" w:sz="0" w:space="0" w:color="auto"/>
        <w:right w:val="none" w:sz="0" w:space="0" w:color="auto"/>
      </w:divBdr>
      <w:divsChild>
        <w:div w:id="604579092">
          <w:marLeft w:val="0"/>
          <w:marRight w:val="0"/>
          <w:marTop w:val="0"/>
          <w:marBottom w:val="0"/>
          <w:divBdr>
            <w:top w:val="none" w:sz="0" w:space="0" w:color="auto"/>
            <w:left w:val="none" w:sz="0" w:space="0" w:color="auto"/>
            <w:bottom w:val="none" w:sz="0" w:space="0" w:color="auto"/>
            <w:right w:val="none" w:sz="0" w:space="0" w:color="auto"/>
          </w:divBdr>
        </w:div>
        <w:div w:id="2107578644">
          <w:marLeft w:val="0"/>
          <w:marRight w:val="0"/>
          <w:marTop w:val="0"/>
          <w:marBottom w:val="0"/>
          <w:divBdr>
            <w:top w:val="none" w:sz="0" w:space="0" w:color="auto"/>
            <w:left w:val="none" w:sz="0" w:space="0" w:color="auto"/>
            <w:bottom w:val="none" w:sz="0" w:space="0" w:color="auto"/>
            <w:right w:val="none" w:sz="0" w:space="0" w:color="auto"/>
          </w:divBdr>
        </w:div>
        <w:div w:id="723720754">
          <w:marLeft w:val="0"/>
          <w:marRight w:val="0"/>
          <w:marTop w:val="0"/>
          <w:marBottom w:val="0"/>
          <w:divBdr>
            <w:top w:val="none" w:sz="0" w:space="0" w:color="auto"/>
            <w:left w:val="none" w:sz="0" w:space="0" w:color="auto"/>
            <w:bottom w:val="none" w:sz="0" w:space="0" w:color="auto"/>
            <w:right w:val="none" w:sz="0" w:space="0" w:color="auto"/>
          </w:divBdr>
        </w:div>
        <w:div w:id="1964772882">
          <w:marLeft w:val="0"/>
          <w:marRight w:val="0"/>
          <w:marTop w:val="0"/>
          <w:marBottom w:val="0"/>
          <w:divBdr>
            <w:top w:val="none" w:sz="0" w:space="0" w:color="auto"/>
            <w:left w:val="none" w:sz="0" w:space="0" w:color="auto"/>
            <w:bottom w:val="none" w:sz="0" w:space="0" w:color="auto"/>
            <w:right w:val="none" w:sz="0" w:space="0" w:color="auto"/>
          </w:divBdr>
        </w:div>
        <w:div w:id="1283268083">
          <w:marLeft w:val="0"/>
          <w:marRight w:val="0"/>
          <w:marTop w:val="0"/>
          <w:marBottom w:val="0"/>
          <w:divBdr>
            <w:top w:val="none" w:sz="0" w:space="0" w:color="auto"/>
            <w:left w:val="none" w:sz="0" w:space="0" w:color="auto"/>
            <w:bottom w:val="none" w:sz="0" w:space="0" w:color="auto"/>
            <w:right w:val="none" w:sz="0" w:space="0" w:color="auto"/>
          </w:divBdr>
        </w:div>
        <w:div w:id="364328925">
          <w:marLeft w:val="0"/>
          <w:marRight w:val="0"/>
          <w:marTop w:val="0"/>
          <w:marBottom w:val="0"/>
          <w:divBdr>
            <w:top w:val="none" w:sz="0" w:space="0" w:color="auto"/>
            <w:left w:val="none" w:sz="0" w:space="0" w:color="auto"/>
            <w:bottom w:val="none" w:sz="0" w:space="0" w:color="auto"/>
            <w:right w:val="none" w:sz="0" w:space="0" w:color="auto"/>
          </w:divBdr>
        </w:div>
        <w:div w:id="759566124">
          <w:marLeft w:val="0"/>
          <w:marRight w:val="0"/>
          <w:marTop w:val="0"/>
          <w:marBottom w:val="0"/>
          <w:divBdr>
            <w:top w:val="none" w:sz="0" w:space="0" w:color="auto"/>
            <w:left w:val="none" w:sz="0" w:space="0" w:color="auto"/>
            <w:bottom w:val="none" w:sz="0" w:space="0" w:color="auto"/>
            <w:right w:val="none" w:sz="0" w:space="0" w:color="auto"/>
          </w:divBdr>
        </w:div>
        <w:div w:id="236939875">
          <w:marLeft w:val="0"/>
          <w:marRight w:val="0"/>
          <w:marTop w:val="0"/>
          <w:marBottom w:val="0"/>
          <w:divBdr>
            <w:top w:val="none" w:sz="0" w:space="0" w:color="auto"/>
            <w:left w:val="none" w:sz="0" w:space="0" w:color="auto"/>
            <w:bottom w:val="none" w:sz="0" w:space="0" w:color="auto"/>
            <w:right w:val="none" w:sz="0" w:space="0" w:color="auto"/>
          </w:divBdr>
        </w:div>
        <w:div w:id="105855936">
          <w:marLeft w:val="0"/>
          <w:marRight w:val="0"/>
          <w:marTop w:val="0"/>
          <w:marBottom w:val="0"/>
          <w:divBdr>
            <w:top w:val="none" w:sz="0" w:space="0" w:color="auto"/>
            <w:left w:val="none" w:sz="0" w:space="0" w:color="auto"/>
            <w:bottom w:val="none" w:sz="0" w:space="0" w:color="auto"/>
            <w:right w:val="none" w:sz="0" w:space="0" w:color="auto"/>
          </w:divBdr>
        </w:div>
        <w:div w:id="1121457541">
          <w:marLeft w:val="0"/>
          <w:marRight w:val="0"/>
          <w:marTop w:val="0"/>
          <w:marBottom w:val="0"/>
          <w:divBdr>
            <w:top w:val="none" w:sz="0" w:space="0" w:color="auto"/>
            <w:left w:val="none" w:sz="0" w:space="0" w:color="auto"/>
            <w:bottom w:val="none" w:sz="0" w:space="0" w:color="auto"/>
            <w:right w:val="none" w:sz="0" w:space="0" w:color="auto"/>
          </w:divBdr>
        </w:div>
        <w:div w:id="684792607">
          <w:marLeft w:val="0"/>
          <w:marRight w:val="0"/>
          <w:marTop w:val="0"/>
          <w:marBottom w:val="0"/>
          <w:divBdr>
            <w:top w:val="none" w:sz="0" w:space="0" w:color="auto"/>
            <w:left w:val="none" w:sz="0" w:space="0" w:color="auto"/>
            <w:bottom w:val="none" w:sz="0" w:space="0" w:color="auto"/>
            <w:right w:val="none" w:sz="0" w:space="0" w:color="auto"/>
          </w:divBdr>
        </w:div>
        <w:div w:id="10373773">
          <w:marLeft w:val="0"/>
          <w:marRight w:val="0"/>
          <w:marTop w:val="0"/>
          <w:marBottom w:val="0"/>
          <w:divBdr>
            <w:top w:val="none" w:sz="0" w:space="0" w:color="auto"/>
            <w:left w:val="none" w:sz="0" w:space="0" w:color="auto"/>
            <w:bottom w:val="none" w:sz="0" w:space="0" w:color="auto"/>
            <w:right w:val="none" w:sz="0" w:space="0" w:color="auto"/>
          </w:divBdr>
        </w:div>
        <w:div w:id="483861567">
          <w:marLeft w:val="0"/>
          <w:marRight w:val="0"/>
          <w:marTop w:val="0"/>
          <w:marBottom w:val="0"/>
          <w:divBdr>
            <w:top w:val="none" w:sz="0" w:space="0" w:color="auto"/>
            <w:left w:val="none" w:sz="0" w:space="0" w:color="auto"/>
            <w:bottom w:val="none" w:sz="0" w:space="0" w:color="auto"/>
            <w:right w:val="none" w:sz="0" w:space="0" w:color="auto"/>
          </w:divBdr>
        </w:div>
        <w:div w:id="168493229">
          <w:marLeft w:val="0"/>
          <w:marRight w:val="0"/>
          <w:marTop w:val="0"/>
          <w:marBottom w:val="0"/>
          <w:divBdr>
            <w:top w:val="none" w:sz="0" w:space="0" w:color="auto"/>
            <w:left w:val="none" w:sz="0" w:space="0" w:color="auto"/>
            <w:bottom w:val="none" w:sz="0" w:space="0" w:color="auto"/>
            <w:right w:val="none" w:sz="0" w:space="0" w:color="auto"/>
          </w:divBdr>
        </w:div>
      </w:divsChild>
    </w:div>
    <w:div w:id="2032030393">
      <w:bodyDiv w:val="1"/>
      <w:marLeft w:val="0"/>
      <w:marRight w:val="0"/>
      <w:marTop w:val="0"/>
      <w:marBottom w:val="0"/>
      <w:divBdr>
        <w:top w:val="none" w:sz="0" w:space="0" w:color="auto"/>
        <w:left w:val="none" w:sz="0" w:space="0" w:color="auto"/>
        <w:bottom w:val="none" w:sz="0" w:space="0" w:color="auto"/>
        <w:right w:val="none" w:sz="0" w:space="0" w:color="auto"/>
      </w:divBdr>
    </w:div>
    <w:div w:id="2033261835">
      <w:bodyDiv w:val="1"/>
      <w:marLeft w:val="0"/>
      <w:marRight w:val="0"/>
      <w:marTop w:val="0"/>
      <w:marBottom w:val="0"/>
      <w:divBdr>
        <w:top w:val="none" w:sz="0" w:space="0" w:color="auto"/>
        <w:left w:val="none" w:sz="0" w:space="0" w:color="auto"/>
        <w:bottom w:val="none" w:sz="0" w:space="0" w:color="auto"/>
        <w:right w:val="none" w:sz="0" w:space="0" w:color="auto"/>
      </w:divBdr>
    </w:div>
    <w:div w:id="2039043804">
      <w:bodyDiv w:val="1"/>
      <w:marLeft w:val="0"/>
      <w:marRight w:val="0"/>
      <w:marTop w:val="0"/>
      <w:marBottom w:val="0"/>
      <w:divBdr>
        <w:top w:val="none" w:sz="0" w:space="0" w:color="auto"/>
        <w:left w:val="none" w:sz="0" w:space="0" w:color="auto"/>
        <w:bottom w:val="none" w:sz="0" w:space="0" w:color="auto"/>
        <w:right w:val="none" w:sz="0" w:space="0" w:color="auto"/>
      </w:divBdr>
    </w:div>
    <w:div w:id="2042583799">
      <w:bodyDiv w:val="1"/>
      <w:marLeft w:val="0"/>
      <w:marRight w:val="0"/>
      <w:marTop w:val="0"/>
      <w:marBottom w:val="0"/>
      <w:divBdr>
        <w:top w:val="none" w:sz="0" w:space="0" w:color="auto"/>
        <w:left w:val="none" w:sz="0" w:space="0" w:color="auto"/>
        <w:bottom w:val="none" w:sz="0" w:space="0" w:color="auto"/>
        <w:right w:val="none" w:sz="0" w:space="0" w:color="auto"/>
      </w:divBdr>
    </w:div>
    <w:div w:id="2043750140">
      <w:bodyDiv w:val="1"/>
      <w:marLeft w:val="0"/>
      <w:marRight w:val="0"/>
      <w:marTop w:val="0"/>
      <w:marBottom w:val="0"/>
      <w:divBdr>
        <w:top w:val="none" w:sz="0" w:space="0" w:color="auto"/>
        <w:left w:val="none" w:sz="0" w:space="0" w:color="auto"/>
        <w:bottom w:val="none" w:sz="0" w:space="0" w:color="auto"/>
        <w:right w:val="none" w:sz="0" w:space="0" w:color="auto"/>
      </w:divBdr>
    </w:div>
    <w:div w:id="2058163464">
      <w:bodyDiv w:val="1"/>
      <w:marLeft w:val="0"/>
      <w:marRight w:val="0"/>
      <w:marTop w:val="0"/>
      <w:marBottom w:val="0"/>
      <w:divBdr>
        <w:top w:val="none" w:sz="0" w:space="0" w:color="auto"/>
        <w:left w:val="none" w:sz="0" w:space="0" w:color="auto"/>
        <w:bottom w:val="none" w:sz="0" w:space="0" w:color="auto"/>
        <w:right w:val="none" w:sz="0" w:space="0" w:color="auto"/>
      </w:divBdr>
    </w:div>
    <w:div w:id="2068992844">
      <w:bodyDiv w:val="1"/>
      <w:marLeft w:val="0"/>
      <w:marRight w:val="0"/>
      <w:marTop w:val="0"/>
      <w:marBottom w:val="0"/>
      <w:divBdr>
        <w:top w:val="none" w:sz="0" w:space="0" w:color="auto"/>
        <w:left w:val="none" w:sz="0" w:space="0" w:color="auto"/>
        <w:bottom w:val="none" w:sz="0" w:space="0" w:color="auto"/>
        <w:right w:val="none" w:sz="0" w:space="0" w:color="auto"/>
      </w:divBdr>
    </w:div>
    <w:div w:id="2069568802">
      <w:bodyDiv w:val="1"/>
      <w:marLeft w:val="0"/>
      <w:marRight w:val="0"/>
      <w:marTop w:val="0"/>
      <w:marBottom w:val="0"/>
      <w:divBdr>
        <w:top w:val="none" w:sz="0" w:space="0" w:color="auto"/>
        <w:left w:val="none" w:sz="0" w:space="0" w:color="auto"/>
        <w:bottom w:val="none" w:sz="0" w:space="0" w:color="auto"/>
        <w:right w:val="none" w:sz="0" w:space="0" w:color="auto"/>
      </w:divBdr>
    </w:div>
    <w:div w:id="2078018629">
      <w:bodyDiv w:val="1"/>
      <w:marLeft w:val="0"/>
      <w:marRight w:val="0"/>
      <w:marTop w:val="0"/>
      <w:marBottom w:val="0"/>
      <w:divBdr>
        <w:top w:val="none" w:sz="0" w:space="0" w:color="auto"/>
        <w:left w:val="none" w:sz="0" w:space="0" w:color="auto"/>
        <w:bottom w:val="none" w:sz="0" w:space="0" w:color="auto"/>
        <w:right w:val="none" w:sz="0" w:space="0" w:color="auto"/>
      </w:divBdr>
    </w:div>
    <w:div w:id="2093312995">
      <w:bodyDiv w:val="1"/>
      <w:marLeft w:val="0"/>
      <w:marRight w:val="0"/>
      <w:marTop w:val="0"/>
      <w:marBottom w:val="0"/>
      <w:divBdr>
        <w:top w:val="none" w:sz="0" w:space="0" w:color="auto"/>
        <w:left w:val="none" w:sz="0" w:space="0" w:color="auto"/>
        <w:bottom w:val="none" w:sz="0" w:space="0" w:color="auto"/>
        <w:right w:val="none" w:sz="0" w:space="0" w:color="auto"/>
      </w:divBdr>
    </w:div>
    <w:div w:id="2096658584">
      <w:bodyDiv w:val="1"/>
      <w:marLeft w:val="0"/>
      <w:marRight w:val="0"/>
      <w:marTop w:val="0"/>
      <w:marBottom w:val="0"/>
      <w:divBdr>
        <w:top w:val="none" w:sz="0" w:space="0" w:color="auto"/>
        <w:left w:val="none" w:sz="0" w:space="0" w:color="auto"/>
        <w:bottom w:val="none" w:sz="0" w:space="0" w:color="auto"/>
        <w:right w:val="none" w:sz="0" w:space="0" w:color="auto"/>
      </w:divBdr>
    </w:div>
    <w:div w:id="2108384942">
      <w:bodyDiv w:val="1"/>
      <w:marLeft w:val="0"/>
      <w:marRight w:val="0"/>
      <w:marTop w:val="0"/>
      <w:marBottom w:val="0"/>
      <w:divBdr>
        <w:top w:val="none" w:sz="0" w:space="0" w:color="auto"/>
        <w:left w:val="none" w:sz="0" w:space="0" w:color="auto"/>
        <w:bottom w:val="none" w:sz="0" w:space="0" w:color="auto"/>
        <w:right w:val="none" w:sz="0" w:space="0" w:color="auto"/>
      </w:divBdr>
    </w:div>
    <w:div w:id="2122216434">
      <w:bodyDiv w:val="1"/>
      <w:marLeft w:val="0"/>
      <w:marRight w:val="0"/>
      <w:marTop w:val="0"/>
      <w:marBottom w:val="0"/>
      <w:divBdr>
        <w:top w:val="none" w:sz="0" w:space="0" w:color="auto"/>
        <w:left w:val="none" w:sz="0" w:space="0" w:color="auto"/>
        <w:bottom w:val="none" w:sz="0" w:space="0" w:color="auto"/>
        <w:right w:val="none" w:sz="0" w:space="0" w:color="auto"/>
      </w:divBdr>
    </w:div>
    <w:div w:id="2125809507">
      <w:bodyDiv w:val="1"/>
      <w:marLeft w:val="0"/>
      <w:marRight w:val="0"/>
      <w:marTop w:val="0"/>
      <w:marBottom w:val="0"/>
      <w:divBdr>
        <w:top w:val="none" w:sz="0" w:space="0" w:color="auto"/>
        <w:left w:val="none" w:sz="0" w:space="0" w:color="auto"/>
        <w:bottom w:val="none" w:sz="0" w:space="0" w:color="auto"/>
        <w:right w:val="none" w:sz="0" w:space="0" w:color="auto"/>
      </w:divBdr>
    </w:div>
    <w:div w:id="2136171431">
      <w:bodyDiv w:val="1"/>
      <w:marLeft w:val="0"/>
      <w:marRight w:val="0"/>
      <w:marTop w:val="0"/>
      <w:marBottom w:val="0"/>
      <w:divBdr>
        <w:top w:val="none" w:sz="0" w:space="0" w:color="auto"/>
        <w:left w:val="none" w:sz="0" w:space="0" w:color="auto"/>
        <w:bottom w:val="none" w:sz="0" w:space="0" w:color="auto"/>
        <w:right w:val="none" w:sz="0" w:space="0" w:color="auto"/>
      </w:divBdr>
    </w:div>
    <w:div w:id="2137022524">
      <w:bodyDiv w:val="1"/>
      <w:marLeft w:val="0"/>
      <w:marRight w:val="0"/>
      <w:marTop w:val="0"/>
      <w:marBottom w:val="0"/>
      <w:divBdr>
        <w:top w:val="none" w:sz="0" w:space="0" w:color="auto"/>
        <w:left w:val="none" w:sz="0" w:space="0" w:color="auto"/>
        <w:bottom w:val="none" w:sz="0" w:space="0" w:color="auto"/>
        <w:right w:val="none" w:sz="0" w:space="0" w:color="auto"/>
      </w:divBdr>
    </w:div>
    <w:div w:id="2140803972">
      <w:bodyDiv w:val="1"/>
      <w:marLeft w:val="0"/>
      <w:marRight w:val="0"/>
      <w:marTop w:val="0"/>
      <w:marBottom w:val="0"/>
      <w:divBdr>
        <w:top w:val="none" w:sz="0" w:space="0" w:color="auto"/>
        <w:left w:val="none" w:sz="0" w:space="0" w:color="auto"/>
        <w:bottom w:val="none" w:sz="0" w:space="0" w:color="auto"/>
        <w:right w:val="none" w:sz="0" w:space="0" w:color="auto"/>
      </w:divBdr>
    </w:div>
    <w:div w:id="214114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yandex.ru/clck/jsredir?bu=cmw7&amp;from=yandex.ru%3Bsearch%2F%3Bweb%3B%3B&amp;text=&amp;etext=2760.H7JRaM16WPrsOKIus_Cattcx9z9770BbaErNAwDvHqugG4Ith51vGz2hW96TXKh24s3ySgQw0xsZZrkU4t65sBkEnPea773g0qpe0dEKOAM.e72f7be8c749fb4c862e5868cb1a723d27b0dd18&amp;uuid=&amp;state=PEtFfuTeVD5kpHnK9lio9daDl0Ow0EQqBnwXqr2CGSTlhSDEzIy2U1LCcDQlKH1Xusf5-P8d-RAV1WBos9vZ356Ma_CFRnrLbk8RnyUayaWtjaclmCXCzGlqFu0Qt4Tp&amp;&amp;cst=AiuY0DBWFJ4BWM_uhLTTxAQEU5nHDq9l6t4SrSsIRc7-SEd6-iEFbP9Q7PmSSubruHYtehckZZDtzKL6Btesfhby2q0Pf5169-ePVcQV566Xth6ai9L7RL4BTESm6O5HEJ2Hd8iAKM0rvQk455EnnN13y1IuyO84j4HtvTpKc_t8q__kjusxOzUec0u6EfGYmHI_dfqdMn5P8r_1EImB7SrDbQE0dd-nDRxMfLusIbBpjvHqj7zvMLZxbAW-q-_DJ6_6AbAxEEAEJlQn0NlqQM8Ma0aHB9MjdSG8NFNpeRl3-CCiQq3q1VvDLIj60W_WQ83-GoinqXaAlYdCQWzhwLMMcUdlzZpgsodKmI0GIoLxGa4Dn3-MsEMGlKDWRAOA7lkhk59YN6uY_olfEN803Dpd6ucEf6tDVR7fEkUPl08SQBy4Zld3ZlB5hOGGzLGLSwCwGQlvmx0GwMddwXYWMH9eImwdfQsh04EAUpJZcYb5CrtaR71Zw0t1Ae0uE2Max8eBGS4NkbcNXO7zUvsrFB8DDPEVNJuiSS2vRb-mhW-908v0Qjegt3fLCyEyQNyiyjZvOpRCQCbtiqE24QG2eMenuxLjyHRHgjm3y69MBN-LxT77hzycdtVhyI8VIaPA6gFfN5hLQZuIaDoyU-rS7uOV54385su6lN39sfpvhbdmAiBfLTDhsvRUIP8IjX6bm4UhYoGejUGJjb35qdgLuPEwpzrnjsrWLZsY8Nq0iqVu_xFxDdvM0Ky-nNjbnwWf3U6pkZGjt7Oa4bmHanUqXod0qQPLCKCzho7c03zerR4SUXs3ukdlye1Jirtx23FGvtlLlZ9I60TXlqUFsLZxXMZ2qQYglW1_2V2PqpXOpZmh0vpA4p-lZuZOx43x0phX7vOGleophcGd-wwEYjl8ichxKwntngotsfyx2IlQLgIIYXyWm4uTx9JV6syAhe1dXbX6VcOQvYhxD4ayU9OVt12CsLt6BOgfzoB93H103Bx5og1KTyj_JPGrl2iMyae7qMKOy0eGcQgSg46nEHcJW2x4xhBVp0ZdW1ZgZs4r-13hBeKs67G5gK75FoKOb-sB9trzIpKooeVcD-49kAnl7bXyUzRUYNPK&amp;data=UlNrNmk5WktYejY4cHFySjRXSWhXQkFyZFZMakpxM3kzb3YwTXV1NVROM3lVT1R6eWI0VEJvMU00LW4zQkl2RjVtdXFSbEZmRVhjQ1lGTTBveWhLbEhldjM3Unc0YWtLSkZTZUtQUVBSRUtxM0ZjV0x0NGJua3hHemhEd0M4S2xlM0JIRFRER0NNSERDemVlR3JmbU5MeVdEVG1ZMnljV3g4dmM4UlJDWWZLRXlaaC1aLVhkZ2ZqSW0tV0RXd2hTSnQtOW45Zkxvdm1PM3NhODZXX3ViOTVLOWc0Ul9ibkxSc0pzNHg1ZUktdyw,&amp;sign=27b9057cd04dc909b585a708cfb343f9&amp;keyno=0&amp;b64e=2&amp;ref=orjY4mGPRjk5boDnW0uvlrrd71vZw9kpVBUyA8nmgRHBm4zc-TEO23ZEcQfOEyXMGFcIqJ4261e0BmMm87Pi1F7zVSOWdxpvFTEUmhUt0P9YMneDqyN4NCG_LEe70Xp7ioNCgdodaQo21WWw8-iqPyCTqUFy6E3F265iGJCf1xVlQHs5E0zo9XQF1-ERX6M6zN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Уровень</a:t>
            </a:r>
            <a:r>
              <a:rPr lang="ru-RU" sz="1400" baseline="0"/>
              <a:t> образования педагогов</a:t>
            </a:r>
            <a:endParaRPr lang="ru-RU" sz="1400"/>
          </a:p>
        </c:rich>
      </c:tx>
    </c:title>
    <c:view3D>
      <c:rotX val="30"/>
      <c:perspective val="30"/>
    </c:view3D>
    <c:plotArea>
      <c:layout/>
      <c:pie3DChart>
        <c:varyColors val="1"/>
        <c:ser>
          <c:idx val="0"/>
          <c:order val="0"/>
          <c:tx>
            <c:strRef>
              <c:f>Лист1!$B$1</c:f>
              <c:strCache>
                <c:ptCount val="1"/>
                <c:pt idx="0">
                  <c:v>Продажи</c:v>
                </c:pt>
              </c:strCache>
            </c:strRef>
          </c:tx>
          <c:explosion val="2"/>
          <c:cat>
            <c:strRef>
              <c:f>Лист1!$A$2:$A$4</c:f>
              <c:strCache>
                <c:ptCount val="3"/>
                <c:pt idx="0">
                  <c:v>Высшее образование - 83,3%</c:v>
                </c:pt>
                <c:pt idx="1">
                  <c:v>Средне-специальное 16,7%</c:v>
                </c:pt>
                <c:pt idx="2">
                  <c:v>Неоконченное высшее - 0%</c:v>
                </c:pt>
              </c:strCache>
            </c:strRef>
          </c:cat>
          <c:val>
            <c:numRef>
              <c:f>Лист1!$B$2:$B$4</c:f>
              <c:numCache>
                <c:formatCode>0.0%</c:formatCode>
                <c:ptCount val="3"/>
                <c:pt idx="0">
                  <c:v>0.83300000000000041</c:v>
                </c:pt>
                <c:pt idx="1">
                  <c:v>0.16700000000000015</c:v>
                </c:pt>
                <c:pt idx="2" formatCode="General">
                  <c:v>0</c:v>
                </c:pt>
              </c:numCache>
            </c:numRef>
          </c:val>
        </c:ser>
      </c:pie3DChart>
    </c:plotArea>
    <c:legend>
      <c:legendPos val="r"/>
      <c:layout>
        <c:manualLayout>
          <c:xMode val="edge"/>
          <c:yMode val="edge"/>
          <c:x val="0.60109289617487227"/>
          <c:y val="0.3191224769470255"/>
          <c:w val="0.3726775956284189"/>
          <c:h val="0.65780224374608065"/>
        </c:manualLayout>
      </c:layout>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Уровень квалификации педагогов</a:t>
            </a:r>
          </a:p>
        </c:rich>
      </c:tx>
      <c:layout>
        <c:manualLayout>
          <c:xMode val="edge"/>
          <c:yMode val="edge"/>
          <c:x val="0.22018954217549191"/>
          <c:y val="3.4934497816593885E-2"/>
        </c:manualLayout>
      </c:layout>
    </c:title>
    <c:view3D>
      <c:rotX val="30"/>
      <c:perspective val="30"/>
    </c:view3D>
    <c:plotArea>
      <c:layout>
        <c:manualLayout>
          <c:layoutTarget val="inner"/>
          <c:xMode val="edge"/>
          <c:yMode val="edge"/>
          <c:x val="4.5548654244306423E-2"/>
          <c:y val="0.34380062305296166"/>
          <c:w val="0.50755905511811061"/>
          <c:h val="0.49420560747663544"/>
        </c:manualLayout>
      </c:layout>
      <c:pie3DChart>
        <c:varyColors val="1"/>
        <c:ser>
          <c:idx val="0"/>
          <c:order val="0"/>
          <c:tx>
            <c:strRef>
              <c:f>Лист1!$B$1</c:f>
              <c:strCache>
                <c:ptCount val="1"/>
                <c:pt idx="0">
                  <c:v>Продажи</c:v>
                </c:pt>
              </c:strCache>
            </c:strRef>
          </c:tx>
          <c:cat>
            <c:strRef>
              <c:f>Лист1!$A$2:$A$5</c:f>
              <c:strCache>
                <c:ptCount val="4"/>
                <c:pt idx="0">
                  <c:v>Высшая категория - 8,3%</c:v>
                </c:pt>
                <c:pt idx="1">
                  <c:v>Первая категория - 58,4%</c:v>
                </c:pt>
                <c:pt idx="2">
                  <c:v>СЗД - 8,3%</c:v>
                </c:pt>
                <c:pt idx="3">
                  <c:v>Не имеют категории - 25%</c:v>
                </c:pt>
              </c:strCache>
            </c:strRef>
          </c:cat>
          <c:val>
            <c:numRef>
              <c:f>Лист1!$B$2:$B$5</c:f>
              <c:numCache>
                <c:formatCode>0.0%</c:formatCode>
                <c:ptCount val="4"/>
                <c:pt idx="0">
                  <c:v>8.3000000000000046E-2</c:v>
                </c:pt>
                <c:pt idx="1">
                  <c:v>0.58399999999999996</c:v>
                </c:pt>
                <c:pt idx="2">
                  <c:v>8.3000000000000046E-2</c:v>
                </c:pt>
                <c:pt idx="3">
                  <c:v>0.25</c:v>
                </c:pt>
              </c:numCache>
            </c:numRef>
          </c:val>
        </c:ser>
      </c:pie3DChart>
    </c:plotArea>
    <c:legend>
      <c:legendPos val="r"/>
      <c:layout>
        <c:manualLayout>
          <c:xMode val="edge"/>
          <c:yMode val="edge"/>
          <c:x val="0.55781125185438774"/>
          <c:y val="0.23846885961684741"/>
          <c:w val="0.41371904598881681"/>
          <c:h val="0.71083949733556984"/>
        </c:manualLayout>
      </c:layout>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plotArea>
      <c:layout/>
      <c:barChart>
        <c:barDir val="col"/>
        <c:grouping val="clustered"/>
        <c:ser>
          <c:idx val="0"/>
          <c:order val="0"/>
          <c:tx>
            <c:strRef>
              <c:f>Лист1!$B$1</c:f>
              <c:strCache>
                <c:ptCount val="1"/>
                <c:pt idx="0">
                  <c:v>2018-2019</c:v>
                </c:pt>
              </c:strCache>
            </c:strRef>
          </c:tx>
          <c:cat>
            <c:strRef>
              <c:f>Лист1!$A$2:$A$5</c:f>
              <c:strCache>
                <c:ptCount val="4"/>
                <c:pt idx="0">
                  <c:v>1 группа здоровья</c:v>
                </c:pt>
                <c:pt idx="1">
                  <c:v>2 группа здоровья</c:v>
                </c:pt>
                <c:pt idx="2">
                  <c:v>3 группа здоровья</c:v>
                </c:pt>
                <c:pt idx="3">
                  <c:v>4 группа здоровья</c:v>
                </c:pt>
              </c:strCache>
            </c:strRef>
          </c:cat>
          <c:val>
            <c:numRef>
              <c:f>Лист1!$B$2:$B$5</c:f>
              <c:numCache>
                <c:formatCode>0%</c:formatCode>
                <c:ptCount val="4"/>
                <c:pt idx="0">
                  <c:v>0.23</c:v>
                </c:pt>
                <c:pt idx="1">
                  <c:v>0.72000000000000053</c:v>
                </c:pt>
                <c:pt idx="2">
                  <c:v>0.05</c:v>
                </c:pt>
                <c:pt idx="3" formatCode="0.00%">
                  <c:v>0</c:v>
                </c:pt>
              </c:numCache>
            </c:numRef>
          </c:val>
        </c:ser>
        <c:ser>
          <c:idx val="1"/>
          <c:order val="1"/>
          <c:tx>
            <c:strRef>
              <c:f>Лист1!$C$1</c:f>
              <c:strCache>
                <c:ptCount val="1"/>
                <c:pt idx="0">
                  <c:v>2019-2020</c:v>
                </c:pt>
              </c:strCache>
            </c:strRef>
          </c:tx>
          <c:cat>
            <c:strRef>
              <c:f>Лист1!$A$2:$A$5</c:f>
              <c:strCache>
                <c:ptCount val="4"/>
                <c:pt idx="0">
                  <c:v>1 группа здоровья</c:v>
                </c:pt>
                <c:pt idx="1">
                  <c:v>2 группа здоровья</c:v>
                </c:pt>
                <c:pt idx="2">
                  <c:v>3 группа здоровья</c:v>
                </c:pt>
                <c:pt idx="3">
                  <c:v>4 группа здоровья</c:v>
                </c:pt>
              </c:strCache>
            </c:strRef>
          </c:cat>
          <c:val>
            <c:numRef>
              <c:f>Лист1!$C$2:$C$5</c:f>
              <c:numCache>
                <c:formatCode>0%</c:formatCode>
                <c:ptCount val="4"/>
                <c:pt idx="0">
                  <c:v>0.17</c:v>
                </c:pt>
                <c:pt idx="1">
                  <c:v>0.79</c:v>
                </c:pt>
                <c:pt idx="2">
                  <c:v>4.0000000000000022E-2</c:v>
                </c:pt>
                <c:pt idx="3" formatCode="0.00%">
                  <c:v>0</c:v>
                </c:pt>
              </c:numCache>
            </c:numRef>
          </c:val>
        </c:ser>
        <c:ser>
          <c:idx val="2"/>
          <c:order val="2"/>
          <c:tx>
            <c:strRef>
              <c:f>Лист1!$D$1</c:f>
              <c:strCache>
                <c:ptCount val="1"/>
                <c:pt idx="0">
                  <c:v>2020-2021</c:v>
                </c:pt>
              </c:strCache>
            </c:strRef>
          </c:tx>
          <c:cat>
            <c:strRef>
              <c:f>Лист1!$A$2:$A$5</c:f>
              <c:strCache>
                <c:ptCount val="4"/>
                <c:pt idx="0">
                  <c:v>1 группа здоровья</c:v>
                </c:pt>
                <c:pt idx="1">
                  <c:v>2 группа здоровья</c:v>
                </c:pt>
                <c:pt idx="2">
                  <c:v>3 группа здоровья</c:v>
                </c:pt>
                <c:pt idx="3">
                  <c:v>4 группа здоровья</c:v>
                </c:pt>
              </c:strCache>
            </c:strRef>
          </c:cat>
          <c:val>
            <c:numRef>
              <c:f>Лист1!$D$2:$D$5</c:f>
              <c:numCache>
                <c:formatCode>0%</c:formatCode>
                <c:ptCount val="4"/>
                <c:pt idx="0">
                  <c:v>0.17</c:v>
                </c:pt>
                <c:pt idx="1">
                  <c:v>0.78</c:v>
                </c:pt>
                <c:pt idx="2">
                  <c:v>4.8000000000000001E-2</c:v>
                </c:pt>
                <c:pt idx="3" formatCode="0.00%">
                  <c:v>0</c:v>
                </c:pt>
              </c:numCache>
            </c:numRef>
          </c:val>
        </c:ser>
        <c:axId val="143368576"/>
        <c:axId val="143370112"/>
      </c:barChart>
      <c:catAx>
        <c:axId val="143368576"/>
        <c:scaling>
          <c:orientation val="minMax"/>
        </c:scaling>
        <c:axPos val="b"/>
        <c:tickLblPos val="nextTo"/>
        <c:crossAx val="143370112"/>
        <c:crosses val="autoZero"/>
        <c:auto val="1"/>
        <c:lblAlgn val="ctr"/>
        <c:lblOffset val="100"/>
      </c:catAx>
      <c:valAx>
        <c:axId val="143370112"/>
        <c:scaling>
          <c:orientation val="minMax"/>
        </c:scaling>
        <c:axPos val="l"/>
        <c:majorGridlines/>
        <c:numFmt formatCode="0%" sourceLinked="1"/>
        <c:tickLblPos val="nextTo"/>
        <c:crossAx val="143368576"/>
        <c:crosses val="autoZero"/>
        <c:crossBetween val="between"/>
      </c:valAx>
    </c:plotArea>
    <c:legend>
      <c:legendPos val="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5.8580241702333724E-2"/>
          <c:y val="7.9165365549918973E-2"/>
          <c:w val="0.89889747577849655"/>
          <c:h val="0.78528121484814395"/>
        </c:manualLayout>
      </c:layout>
      <c:bar3DChart>
        <c:barDir val="col"/>
        <c:grouping val="clustered"/>
        <c:ser>
          <c:idx val="0"/>
          <c:order val="0"/>
          <c:tx>
            <c:strRef>
              <c:f>Лист1!$B$1</c:f>
              <c:strCache>
                <c:ptCount val="1"/>
                <c:pt idx="0">
                  <c:v>Ряд 1</c:v>
                </c:pt>
              </c:strCache>
            </c:strRef>
          </c:tx>
          <c:cat>
            <c:strRef>
              <c:f>Лист1!$A$2:$A$4</c:f>
              <c:strCache>
                <c:ptCount val="3"/>
                <c:pt idx="0">
                  <c:v>К обучению готовы</c:v>
                </c:pt>
                <c:pt idx="1">
                  <c:v>Частично готовы</c:v>
                </c:pt>
                <c:pt idx="2">
                  <c:v>Не готовы</c:v>
                </c:pt>
              </c:strCache>
            </c:strRef>
          </c:cat>
          <c:val>
            <c:numRef>
              <c:f>Лист1!$B$2:$B$4</c:f>
              <c:numCache>
                <c:formatCode>0%</c:formatCode>
                <c:ptCount val="3"/>
                <c:pt idx="0">
                  <c:v>0.94000000000000039</c:v>
                </c:pt>
                <c:pt idx="1">
                  <c:v>6.0000000000000032E-2</c:v>
                </c:pt>
                <c:pt idx="2">
                  <c:v>0</c:v>
                </c:pt>
              </c:numCache>
            </c:numRef>
          </c:val>
        </c:ser>
        <c:ser>
          <c:idx val="1"/>
          <c:order val="1"/>
          <c:tx>
            <c:strRef>
              <c:f>Лист1!$C$1</c:f>
              <c:strCache>
                <c:ptCount val="1"/>
                <c:pt idx="0">
                  <c:v>Столбец1</c:v>
                </c:pt>
              </c:strCache>
            </c:strRef>
          </c:tx>
          <c:cat>
            <c:strRef>
              <c:f>Лист1!$A$2:$A$4</c:f>
              <c:strCache>
                <c:ptCount val="3"/>
                <c:pt idx="0">
                  <c:v>К обучению готовы</c:v>
                </c:pt>
                <c:pt idx="1">
                  <c:v>Частично готовы</c:v>
                </c:pt>
                <c:pt idx="2">
                  <c:v>Не готовы</c:v>
                </c:pt>
              </c:strCache>
            </c:strRef>
          </c:cat>
          <c:val>
            <c:numRef>
              <c:f>Лист1!$C$2:$C$4</c:f>
              <c:numCache>
                <c:formatCode>0%</c:formatCode>
                <c:ptCount val="3"/>
                <c:pt idx="0">
                  <c:v>0.89</c:v>
                </c:pt>
                <c:pt idx="1">
                  <c:v>0.11</c:v>
                </c:pt>
                <c:pt idx="2">
                  <c:v>0</c:v>
                </c:pt>
              </c:numCache>
            </c:numRef>
          </c:val>
        </c:ser>
        <c:shape val="cone"/>
        <c:axId val="155971968"/>
        <c:axId val="155973504"/>
        <c:axId val="0"/>
      </c:bar3DChart>
      <c:catAx>
        <c:axId val="155971968"/>
        <c:scaling>
          <c:orientation val="minMax"/>
        </c:scaling>
        <c:axPos val="b"/>
        <c:tickLblPos val="nextTo"/>
        <c:txPr>
          <a:bodyPr/>
          <a:lstStyle/>
          <a:p>
            <a:pPr>
              <a:defRPr>
                <a:latin typeface="Times New Roman" pitchFamily="18" charset="0"/>
                <a:cs typeface="Times New Roman" pitchFamily="18" charset="0"/>
              </a:defRPr>
            </a:pPr>
            <a:endParaRPr lang="ru-RU"/>
          </a:p>
        </c:txPr>
        <c:crossAx val="155973504"/>
        <c:crosses val="autoZero"/>
        <c:auto val="1"/>
        <c:lblAlgn val="ctr"/>
        <c:lblOffset val="100"/>
      </c:catAx>
      <c:valAx>
        <c:axId val="155973504"/>
        <c:scaling>
          <c:orientation val="minMax"/>
        </c:scaling>
        <c:axPos val="l"/>
        <c:majorGridlines/>
        <c:numFmt formatCode="0%" sourceLinked="1"/>
        <c:tickLblPos val="nextTo"/>
        <c:crossAx val="155971968"/>
        <c:crosses val="autoZero"/>
        <c:crossBetween val="between"/>
      </c:valAx>
    </c:plotArea>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7427E-2A38-4F59-97CB-D36187D25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18439</Words>
  <Characters>105104</Characters>
  <Application>Microsoft Office Word</Application>
  <DocSecurity>0</DocSecurity>
  <Lines>875</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123297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Gulnaz</dc:creator>
  <cp:lastModifiedBy>294</cp:lastModifiedBy>
  <cp:revision>2</cp:revision>
  <cp:lastPrinted>2022-06-29T13:41:00Z</cp:lastPrinted>
  <dcterms:created xsi:type="dcterms:W3CDTF">2022-09-19T13:19:00Z</dcterms:created>
  <dcterms:modified xsi:type="dcterms:W3CDTF">2022-09-19T13:19:00Z</dcterms:modified>
</cp:coreProperties>
</file>