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CB9C0" w14:textId="274F2759" w:rsidR="0069452F" w:rsidRDefault="00AF59A5">
      <w:pPr>
        <w:sectPr w:rsidR="0069452F" w:rsidSect="008C5B36">
          <w:headerReference w:type="default" r:id="rId7"/>
          <w:type w:val="continuous"/>
          <w:pgSz w:w="11910" w:h="16840"/>
          <w:pgMar w:top="568" w:right="428" w:bottom="280" w:left="851" w:header="432" w:footer="720" w:gutter="0"/>
          <w:cols w:space="720"/>
        </w:sectPr>
      </w:pPr>
      <w:r>
        <w:rPr>
          <w:noProof/>
        </w:rPr>
        <w:drawing>
          <wp:inline distT="0" distB="0" distL="0" distR="0" wp14:anchorId="40D03C0C" wp14:editId="7AC6462F">
            <wp:extent cx="6750685" cy="9279255"/>
            <wp:effectExtent l="0" t="0" r="0" b="0"/>
            <wp:docPr id="10569489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7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EE31F" w14:textId="77777777" w:rsidR="0069452F" w:rsidRDefault="0069452F">
      <w:pPr>
        <w:pStyle w:val="a3"/>
        <w:spacing w:before="3"/>
        <w:ind w:left="0"/>
        <w:jc w:val="left"/>
        <w:rPr>
          <w:sz w:val="15"/>
        </w:rPr>
      </w:pPr>
    </w:p>
    <w:p w14:paraId="184C1D71" w14:textId="77777777" w:rsidR="0069452F" w:rsidRDefault="00A95236">
      <w:pPr>
        <w:pStyle w:val="a3"/>
        <w:spacing w:before="90"/>
        <w:ind w:right="764"/>
      </w:pPr>
      <w:r>
        <w:t>стандарта дошкольного образования»; Письма Министерства образования Российской Федерации от 27 июня 2003 г. № 28-51-513/16 «Методические рекомендации по психолого-педагогическому сопровождению обучающих в учебно-воспитательном процессе в условиях модернизации образования»</w:t>
      </w:r>
    </w:p>
    <w:p w14:paraId="3B123139" w14:textId="77777777" w:rsidR="0069452F" w:rsidRDefault="0069452F">
      <w:pPr>
        <w:pStyle w:val="a3"/>
        <w:spacing w:before="2"/>
        <w:ind w:left="0"/>
        <w:jc w:val="left"/>
      </w:pPr>
    </w:p>
    <w:p w14:paraId="43F721E3" w14:textId="77777777" w:rsidR="0069452F" w:rsidRDefault="00A95236">
      <w:pPr>
        <w:pStyle w:val="11"/>
        <w:numPr>
          <w:ilvl w:val="0"/>
          <w:numId w:val="6"/>
        </w:numPr>
        <w:tabs>
          <w:tab w:val="left" w:pos="602"/>
        </w:tabs>
        <w:spacing w:before="1"/>
        <w:ind w:left="302" w:right="769" w:firstLine="0"/>
        <w:jc w:val="both"/>
      </w:pPr>
      <w:r>
        <w:t>Цели и задачи психолого-педагогической помощи и психолого-педагогического сопровождения</w:t>
      </w:r>
    </w:p>
    <w:p w14:paraId="7ADBD48F" w14:textId="77777777" w:rsidR="0069452F" w:rsidRDefault="00A95236">
      <w:pPr>
        <w:pStyle w:val="a4"/>
        <w:numPr>
          <w:ilvl w:val="1"/>
          <w:numId w:val="6"/>
        </w:numPr>
        <w:tabs>
          <w:tab w:val="left" w:pos="1061"/>
        </w:tabs>
        <w:ind w:right="766" w:firstLine="60"/>
        <w:rPr>
          <w:sz w:val="24"/>
        </w:rPr>
      </w:pPr>
      <w:r>
        <w:rPr>
          <w:sz w:val="24"/>
        </w:rPr>
        <w:t>Целью психолого-педагогической помощи и психолого-педагогического сопровождения является создание обучающимся(воспитанникам) условий для обучения е учетом особенностей их психофизического развития и состояния здоровья, в том числе получение социально-педагогической и психологической помощи, направленной на своевременное обеспечение сохранения и укрепления психологического здоровья обучающихся, снижение рисков дезадаптации и негативной социализации, получение психолого-педагогической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коррекции.</w:t>
      </w:r>
    </w:p>
    <w:p w14:paraId="5E765CA5" w14:textId="77777777" w:rsidR="0069452F" w:rsidRDefault="00A95236">
      <w:pPr>
        <w:pStyle w:val="a4"/>
        <w:numPr>
          <w:ilvl w:val="1"/>
          <w:numId w:val="6"/>
        </w:numPr>
        <w:tabs>
          <w:tab w:val="left" w:pos="992"/>
          <w:tab w:val="left" w:pos="994"/>
          <w:tab w:val="left" w:pos="2535"/>
          <w:tab w:val="left" w:pos="3803"/>
          <w:tab w:val="left" w:pos="6889"/>
          <w:tab w:val="left" w:pos="8055"/>
          <w:tab w:val="left" w:pos="8515"/>
        </w:tabs>
        <w:ind w:right="762"/>
        <w:rPr>
          <w:sz w:val="24"/>
        </w:rPr>
      </w:pPr>
      <w:r>
        <w:rPr>
          <w:sz w:val="24"/>
        </w:rPr>
        <w:t>Основными</w:t>
      </w:r>
      <w:r>
        <w:rPr>
          <w:sz w:val="24"/>
        </w:rPr>
        <w:tab/>
        <w:t>задачами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помощи</w:t>
      </w:r>
      <w:r>
        <w:rPr>
          <w:sz w:val="24"/>
        </w:rPr>
        <w:tab/>
        <w:t>и</w:t>
      </w:r>
      <w:r>
        <w:rPr>
          <w:sz w:val="24"/>
        </w:rPr>
        <w:tab/>
        <w:t>психолого- педагогического 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14:paraId="7DCD18F4" w14:textId="77777777" w:rsidR="0069452F" w:rsidRDefault="00A95236">
      <w:pPr>
        <w:pStyle w:val="a4"/>
        <w:numPr>
          <w:ilvl w:val="0"/>
          <w:numId w:val="5"/>
        </w:numPr>
        <w:tabs>
          <w:tab w:val="left" w:pos="442"/>
        </w:tabs>
        <w:ind w:left="441"/>
        <w:jc w:val="left"/>
        <w:rPr>
          <w:sz w:val="24"/>
        </w:rPr>
      </w:pPr>
      <w:r>
        <w:rPr>
          <w:sz w:val="24"/>
        </w:rPr>
        <w:t>психологическое сопровождение обучающихся (воспитанников) в т.ч. с</w:t>
      </w:r>
      <w:r>
        <w:rPr>
          <w:spacing w:val="-7"/>
          <w:sz w:val="24"/>
        </w:rPr>
        <w:t xml:space="preserve"> </w:t>
      </w:r>
      <w:r>
        <w:rPr>
          <w:sz w:val="24"/>
        </w:rPr>
        <w:t>ОВЗ;</w:t>
      </w:r>
    </w:p>
    <w:p w14:paraId="404341E0" w14:textId="77777777" w:rsidR="0069452F" w:rsidRDefault="00A95236">
      <w:pPr>
        <w:pStyle w:val="a4"/>
        <w:numPr>
          <w:ilvl w:val="0"/>
          <w:numId w:val="5"/>
        </w:numPr>
        <w:tabs>
          <w:tab w:val="left" w:pos="585"/>
          <w:tab w:val="left" w:pos="586"/>
          <w:tab w:val="left" w:pos="2057"/>
          <w:tab w:val="left" w:pos="2390"/>
          <w:tab w:val="left" w:pos="3534"/>
          <w:tab w:val="left" w:pos="4750"/>
          <w:tab w:val="left" w:pos="6248"/>
          <w:tab w:val="left" w:pos="6582"/>
          <w:tab w:val="left" w:pos="8740"/>
        </w:tabs>
        <w:ind w:right="775" w:firstLine="0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z w:val="24"/>
        </w:rPr>
        <w:tab/>
        <w:t>и</w:t>
      </w:r>
      <w:r>
        <w:rPr>
          <w:sz w:val="24"/>
        </w:rPr>
        <w:tab/>
        <w:t>контроль</w:t>
      </w:r>
      <w:r>
        <w:rPr>
          <w:sz w:val="24"/>
        </w:rPr>
        <w:tab/>
        <w:t>динамики</w:t>
      </w:r>
      <w:r>
        <w:rPr>
          <w:sz w:val="24"/>
        </w:rPr>
        <w:tab/>
        <w:t>личностного</w:t>
      </w:r>
      <w:r>
        <w:rPr>
          <w:sz w:val="24"/>
        </w:rPr>
        <w:tab/>
        <w:t>и</w:t>
      </w:r>
      <w:r>
        <w:rPr>
          <w:sz w:val="24"/>
        </w:rPr>
        <w:tab/>
        <w:t>интеллектуального</w:t>
      </w:r>
      <w:r>
        <w:rPr>
          <w:sz w:val="24"/>
        </w:rPr>
        <w:tab/>
      </w:r>
      <w:r>
        <w:rPr>
          <w:spacing w:val="-3"/>
          <w:sz w:val="24"/>
        </w:rPr>
        <w:t xml:space="preserve">развития </w:t>
      </w:r>
      <w:r>
        <w:rPr>
          <w:sz w:val="24"/>
        </w:rPr>
        <w:t>обучающихся;</w:t>
      </w:r>
    </w:p>
    <w:p w14:paraId="6F430451" w14:textId="77777777" w:rsidR="0069452F" w:rsidRDefault="00A95236">
      <w:pPr>
        <w:pStyle w:val="a4"/>
        <w:numPr>
          <w:ilvl w:val="0"/>
          <w:numId w:val="5"/>
        </w:numPr>
        <w:tabs>
          <w:tab w:val="left" w:pos="442"/>
        </w:tabs>
        <w:ind w:left="441"/>
        <w:jc w:val="left"/>
        <w:rPr>
          <w:sz w:val="24"/>
        </w:rPr>
      </w:pPr>
      <w:r>
        <w:rPr>
          <w:sz w:val="24"/>
        </w:rPr>
        <w:t>содействие в построении индивидуального маршрута 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79097E60" w14:textId="77777777" w:rsidR="0069452F" w:rsidRDefault="00A95236">
      <w:pPr>
        <w:pStyle w:val="a4"/>
        <w:numPr>
          <w:ilvl w:val="0"/>
          <w:numId w:val="5"/>
        </w:numPr>
        <w:tabs>
          <w:tab w:val="left" w:pos="442"/>
        </w:tabs>
        <w:ind w:left="441"/>
        <w:jc w:val="left"/>
        <w:rPr>
          <w:sz w:val="24"/>
        </w:rPr>
      </w:pPr>
      <w:r>
        <w:rPr>
          <w:sz w:val="24"/>
        </w:rPr>
        <w:t>содействие позитивной 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7C4218E4" w14:textId="77777777" w:rsidR="0069452F" w:rsidRDefault="00A95236">
      <w:pPr>
        <w:pStyle w:val="a4"/>
        <w:numPr>
          <w:ilvl w:val="0"/>
          <w:numId w:val="5"/>
        </w:numPr>
        <w:tabs>
          <w:tab w:val="left" w:pos="456"/>
        </w:tabs>
        <w:ind w:right="765" w:firstLine="0"/>
        <w:jc w:val="left"/>
        <w:rPr>
          <w:sz w:val="24"/>
        </w:rPr>
      </w:pPr>
      <w:r>
        <w:rPr>
          <w:sz w:val="24"/>
        </w:rPr>
        <w:t>психологическая поддержка в создании условий для духовно-нравственного воспитания обучающихся;</w:t>
      </w:r>
    </w:p>
    <w:p w14:paraId="0EC1D1F3" w14:textId="77777777" w:rsidR="0069452F" w:rsidRDefault="00A95236">
      <w:pPr>
        <w:pStyle w:val="a4"/>
        <w:numPr>
          <w:ilvl w:val="0"/>
          <w:numId w:val="5"/>
        </w:numPr>
        <w:tabs>
          <w:tab w:val="left" w:pos="459"/>
        </w:tabs>
        <w:ind w:right="766" w:firstLine="0"/>
        <w:rPr>
          <w:sz w:val="24"/>
        </w:rPr>
      </w:pPr>
      <w:r>
        <w:rPr>
          <w:sz w:val="24"/>
        </w:rPr>
        <w:t xml:space="preserve">проведение мероприятий по профилактике и коррекции отклоняющегося (агрессивного, </w:t>
      </w:r>
      <w:proofErr w:type="spellStart"/>
      <w:r>
        <w:rPr>
          <w:sz w:val="24"/>
        </w:rPr>
        <w:t>аддиктивного</w:t>
      </w:r>
      <w:proofErr w:type="spellEnd"/>
      <w:r>
        <w:rPr>
          <w:sz w:val="24"/>
        </w:rPr>
        <w:t xml:space="preserve">, асоциального 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) поведения обучающихся с учетом возрастных и индивидуальных особенностей;</w:t>
      </w:r>
    </w:p>
    <w:p w14:paraId="3CA01924" w14:textId="77777777" w:rsidR="0069452F" w:rsidRDefault="00A95236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содействие в формировании культуры здоровья и здорового образа 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</w:p>
    <w:p w14:paraId="64F146F4" w14:textId="77777777" w:rsidR="0069452F" w:rsidRDefault="00A95236">
      <w:pPr>
        <w:pStyle w:val="a4"/>
        <w:numPr>
          <w:ilvl w:val="0"/>
          <w:numId w:val="5"/>
        </w:numPr>
        <w:tabs>
          <w:tab w:val="left" w:pos="593"/>
        </w:tabs>
        <w:ind w:right="768" w:firstLine="0"/>
        <w:rPr>
          <w:sz w:val="24"/>
        </w:rPr>
      </w:pPr>
      <w:r>
        <w:rPr>
          <w:sz w:val="24"/>
        </w:rPr>
        <w:t>профилактика насилия и защиты детей от информации, наносящей вред их психическому здоровью и нравственному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развитию;</w:t>
      </w:r>
    </w:p>
    <w:p w14:paraId="173BE66B" w14:textId="77777777" w:rsidR="0069452F" w:rsidRDefault="00A95236">
      <w:pPr>
        <w:pStyle w:val="a4"/>
        <w:numPr>
          <w:ilvl w:val="0"/>
          <w:numId w:val="5"/>
        </w:numPr>
        <w:tabs>
          <w:tab w:val="left" w:pos="607"/>
        </w:tabs>
        <w:ind w:right="764" w:firstLine="0"/>
        <w:rPr>
          <w:sz w:val="24"/>
        </w:rPr>
      </w:pPr>
      <w:r>
        <w:rPr>
          <w:sz w:val="24"/>
        </w:rPr>
        <w:t>психолого-педагогическое сопровождение процессов коррекционно-развивающего обучения, воспитания, социальной адаптации и социализации обучающихся с ограниченными возможностями здоровья, в том числе в условиях инклюзивного обучения;</w:t>
      </w:r>
    </w:p>
    <w:p w14:paraId="7003604C" w14:textId="77777777" w:rsidR="0069452F" w:rsidRDefault="00A95236">
      <w:pPr>
        <w:pStyle w:val="a4"/>
        <w:numPr>
          <w:ilvl w:val="0"/>
          <w:numId w:val="5"/>
        </w:numPr>
        <w:tabs>
          <w:tab w:val="left" w:pos="725"/>
        </w:tabs>
        <w:ind w:right="772" w:firstLine="0"/>
        <w:rPr>
          <w:sz w:val="24"/>
        </w:rPr>
      </w:pPr>
      <w:r>
        <w:rPr>
          <w:sz w:val="24"/>
        </w:rPr>
        <w:t>психологическое просвещение и консультирование родителей (законных представителей) обучающихся, педагогов по вопросам обучения, воспитания, поведения, развития.</w:t>
      </w:r>
    </w:p>
    <w:p w14:paraId="4C92441C" w14:textId="77777777" w:rsidR="0069452F" w:rsidRDefault="0069452F">
      <w:pPr>
        <w:pStyle w:val="a3"/>
        <w:spacing w:before="2"/>
        <w:ind w:left="0"/>
        <w:jc w:val="left"/>
      </w:pPr>
    </w:p>
    <w:p w14:paraId="224BD3CB" w14:textId="77777777" w:rsidR="0069452F" w:rsidRDefault="00A95236">
      <w:pPr>
        <w:pStyle w:val="11"/>
        <w:numPr>
          <w:ilvl w:val="0"/>
          <w:numId w:val="6"/>
        </w:numPr>
        <w:tabs>
          <w:tab w:val="left" w:pos="643"/>
        </w:tabs>
        <w:ind w:left="302" w:right="765" w:firstLine="0"/>
      </w:pPr>
      <w:r>
        <w:t>Основные направления деятельности по оказанию психолого-педагогической помощи и психолого-педагогическому</w:t>
      </w:r>
      <w:r>
        <w:rPr>
          <w:spacing w:val="-1"/>
        </w:rPr>
        <w:t xml:space="preserve"> </w:t>
      </w:r>
      <w:r>
        <w:t>сопровождению</w:t>
      </w:r>
    </w:p>
    <w:p w14:paraId="5208E29E" w14:textId="77777777" w:rsidR="0069452F" w:rsidRDefault="0069452F">
      <w:pPr>
        <w:pStyle w:val="a3"/>
        <w:spacing w:before="7"/>
        <w:ind w:left="0"/>
        <w:jc w:val="left"/>
        <w:rPr>
          <w:b/>
          <w:sz w:val="23"/>
        </w:rPr>
      </w:pPr>
    </w:p>
    <w:p w14:paraId="39EAB95D" w14:textId="77777777" w:rsidR="0069452F" w:rsidRDefault="00A95236">
      <w:pPr>
        <w:pStyle w:val="a4"/>
        <w:numPr>
          <w:ilvl w:val="1"/>
          <w:numId w:val="6"/>
        </w:numPr>
        <w:tabs>
          <w:tab w:val="left" w:pos="790"/>
        </w:tabs>
        <w:ind w:right="767"/>
        <w:rPr>
          <w:sz w:val="24"/>
        </w:rPr>
      </w:pPr>
      <w:r>
        <w:rPr>
          <w:sz w:val="24"/>
        </w:rPr>
        <w:t>К основным направлениям деятельности по оказанию психолого- педагогической помощи и психолого-педагогическому сопровождению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относятся:</w:t>
      </w:r>
    </w:p>
    <w:p w14:paraId="7CD60930" w14:textId="77777777" w:rsidR="0069452F" w:rsidRDefault="00A95236">
      <w:pPr>
        <w:pStyle w:val="a4"/>
        <w:numPr>
          <w:ilvl w:val="0"/>
          <w:numId w:val="5"/>
        </w:numPr>
        <w:tabs>
          <w:tab w:val="left" w:pos="571"/>
        </w:tabs>
        <w:ind w:right="770" w:firstLine="0"/>
        <w:rPr>
          <w:sz w:val="24"/>
        </w:rPr>
      </w:pPr>
      <w:r>
        <w:rPr>
          <w:sz w:val="24"/>
        </w:rPr>
        <w:t>психологическое просвещение - формирование у обучающихся и их законных представителей, педагогических работников потребности в психологических знаниях, желания использовать их в интересах 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14:paraId="3A2B5F90" w14:textId="77777777" w:rsidR="0069452F" w:rsidRDefault="00A95236">
      <w:pPr>
        <w:pStyle w:val="a4"/>
        <w:numPr>
          <w:ilvl w:val="0"/>
          <w:numId w:val="5"/>
        </w:numPr>
        <w:tabs>
          <w:tab w:val="left" w:pos="583"/>
        </w:tabs>
        <w:ind w:right="773" w:firstLine="0"/>
        <w:rPr>
          <w:sz w:val="24"/>
        </w:rPr>
      </w:pPr>
      <w:r>
        <w:rPr>
          <w:sz w:val="24"/>
        </w:rPr>
        <w:t>создание условий для полноценного личностного развития и самоопределения обучающихся, а также в своевременном предупреждении возможных нарушений в становлении личности и 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интеллекта;</w:t>
      </w:r>
    </w:p>
    <w:p w14:paraId="2CFDEB29" w14:textId="77777777" w:rsidR="0069452F" w:rsidRDefault="00A95236">
      <w:pPr>
        <w:pStyle w:val="a4"/>
        <w:numPr>
          <w:ilvl w:val="0"/>
          <w:numId w:val="5"/>
        </w:numPr>
        <w:tabs>
          <w:tab w:val="left" w:pos="459"/>
        </w:tabs>
        <w:ind w:right="770" w:firstLine="0"/>
        <w:rPr>
          <w:sz w:val="24"/>
        </w:rPr>
      </w:pPr>
      <w:r>
        <w:rPr>
          <w:sz w:val="24"/>
        </w:rPr>
        <w:t>психологическая профилактика - предупреждение возникновения явлений дезадаптации обучающихся, разработка конкретных рекомендаций педагогическим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работникам,</w:t>
      </w:r>
    </w:p>
    <w:p w14:paraId="24334130" w14:textId="77777777" w:rsidR="0069452F" w:rsidRDefault="0069452F">
      <w:pPr>
        <w:jc w:val="both"/>
        <w:rPr>
          <w:sz w:val="24"/>
        </w:rPr>
        <w:sectPr w:rsidR="0069452F" w:rsidSect="00D043EE">
          <w:headerReference w:type="default" r:id="rId9"/>
          <w:pgSz w:w="11910" w:h="16840"/>
          <w:pgMar w:top="851" w:right="570" w:bottom="280" w:left="1134" w:header="432" w:footer="0" w:gutter="0"/>
          <w:cols w:space="720"/>
        </w:sectPr>
      </w:pPr>
    </w:p>
    <w:p w14:paraId="5D58983E" w14:textId="77777777" w:rsidR="0069452F" w:rsidRDefault="0069452F">
      <w:pPr>
        <w:pStyle w:val="a3"/>
        <w:spacing w:before="3"/>
        <w:ind w:left="0"/>
        <w:jc w:val="left"/>
        <w:rPr>
          <w:sz w:val="15"/>
        </w:rPr>
      </w:pPr>
    </w:p>
    <w:p w14:paraId="2AD55924" w14:textId="77777777" w:rsidR="0069452F" w:rsidRDefault="00A95236">
      <w:pPr>
        <w:pStyle w:val="a3"/>
        <w:spacing w:before="90"/>
        <w:ind w:right="774"/>
      </w:pPr>
      <w:r>
        <w:t>законным представителям по оказанию помощи в вопросах воспитания, обучения и развития;</w:t>
      </w:r>
    </w:p>
    <w:p w14:paraId="55C99304" w14:textId="77777777" w:rsidR="0069452F" w:rsidRDefault="00A95236">
      <w:pPr>
        <w:pStyle w:val="a4"/>
        <w:numPr>
          <w:ilvl w:val="0"/>
          <w:numId w:val="5"/>
        </w:numPr>
        <w:tabs>
          <w:tab w:val="left" w:pos="737"/>
        </w:tabs>
        <w:ind w:right="766" w:firstLine="0"/>
        <w:rPr>
          <w:sz w:val="24"/>
        </w:rPr>
      </w:pPr>
      <w:r>
        <w:rPr>
          <w:sz w:val="24"/>
        </w:rPr>
        <w:t xml:space="preserve">психологическая диагностика - углубленное психолого-педагогическое изучение обучающихся на протяжении всего периода обучения; определение индивидуальных особенностей и склонностей личности, ее потенциальных возможностей в процессе обучение и воспитания, в профессиональном самоопределении, а также выявление причин и источников </w:t>
      </w:r>
      <w:proofErr w:type="spellStart"/>
      <w:r>
        <w:rPr>
          <w:sz w:val="24"/>
        </w:rPr>
        <w:t>нарущений</w:t>
      </w:r>
      <w:proofErr w:type="spellEnd"/>
      <w:r>
        <w:rPr>
          <w:sz w:val="24"/>
        </w:rPr>
        <w:t xml:space="preserve"> в обучении, развитии, 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адаптации.</w:t>
      </w:r>
    </w:p>
    <w:p w14:paraId="3119F199" w14:textId="77777777" w:rsidR="0069452F" w:rsidRDefault="00A95236">
      <w:pPr>
        <w:pStyle w:val="a4"/>
        <w:numPr>
          <w:ilvl w:val="0"/>
          <w:numId w:val="5"/>
        </w:numPr>
        <w:tabs>
          <w:tab w:val="left" w:pos="461"/>
        </w:tabs>
        <w:ind w:right="767" w:firstLine="0"/>
        <w:rPr>
          <w:sz w:val="24"/>
        </w:rPr>
      </w:pPr>
      <w:r>
        <w:rPr>
          <w:sz w:val="24"/>
        </w:rPr>
        <w:t>психологическая коррекция - активное воздействие на процесс формирования личности в детском возрасте и сохранение ее индивидуальности, осуществляемое на основе совместной деятельности педагогов-психологов, учителей-логопедов, врачей, социальных педагогов и других специалистов</w:t>
      </w:r>
      <w:r>
        <w:rPr>
          <w:spacing w:val="2"/>
          <w:sz w:val="24"/>
        </w:rPr>
        <w:t xml:space="preserve"> </w:t>
      </w:r>
      <w:r>
        <w:rPr>
          <w:sz w:val="24"/>
        </w:rPr>
        <w:t>М</w:t>
      </w:r>
      <w:r w:rsidR="008C5B36">
        <w:rPr>
          <w:sz w:val="24"/>
        </w:rPr>
        <w:t>А</w:t>
      </w:r>
      <w:r>
        <w:rPr>
          <w:sz w:val="24"/>
        </w:rPr>
        <w:t>ДОУ</w:t>
      </w:r>
    </w:p>
    <w:p w14:paraId="4B5638B2" w14:textId="77777777" w:rsidR="0069452F" w:rsidRDefault="00A95236">
      <w:pPr>
        <w:pStyle w:val="a4"/>
        <w:numPr>
          <w:ilvl w:val="0"/>
          <w:numId w:val="5"/>
        </w:numPr>
        <w:tabs>
          <w:tab w:val="left" w:pos="583"/>
        </w:tabs>
        <w:ind w:right="766" w:firstLine="0"/>
        <w:rPr>
          <w:sz w:val="24"/>
        </w:rPr>
      </w:pPr>
      <w:r>
        <w:rPr>
          <w:sz w:val="24"/>
        </w:rPr>
        <w:t>консультативная деятельность - оказание помощи обучающимся, их законным представителям,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</w:t>
      </w:r>
    </w:p>
    <w:p w14:paraId="45C9F4C2" w14:textId="77777777" w:rsidR="0069452F" w:rsidRDefault="00A95236">
      <w:pPr>
        <w:pStyle w:val="a4"/>
        <w:numPr>
          <w:ilvl w:val="1"/>
          <w:numId w:val="6"/>
        </w:numPr>
        <w:tabs>
          <w:tab w:val="left" w:pos="924"/>
        </w:tabs>
        <w:ind w:right="769"/>
        <w:rPr>
          <w:sz w:val="24"/>
        </w:rPr>
      </w:pPr>
      <w:r>
        <w:rPr>
          <w:sz w:val="24"/>
        </w:rPr>
        <w:t>Психолого-педагогическое сопровождение образовательного процесса также включает:</w:t>
      </w:r>
    </w:p>
    <w:p w14:paraId="6FBF861F" w14:textId="77777777" w:rsidR="0069452F" w:rsidRDefault="00A95236">
      <w:pPr>
        <w:pStyle w:val="a4"/>
        <w:numPr>
          <w:ilvl w:val="0"/>
          <w:numId w:val="5"/>
        </w:numPr>
        <w:tabs>
          <w:tab w:val="left" w:pos="833"/>
        </w:tabs>
        <w:ind w:right="764" w:firstLine="0"/>
        <w:rPr>
          <w:sz w:val="24"/>
        </w:rPr>
      </w:pPr>
      <w:r>
        <w:rPr>
          <w:sz w:val="24"/>
        </w:rPr>
        <w:t>психолого-педагогическое и методическое сопровождение реализации основных</w:t>
      </w:r>
      <w:r w:rsidR="008C5B36">
        <w:rPr>
          <w:sz w:val="24"/>
        </w:rPr>
        <w:t xml:space="preserve"> </w:t>
      </w:r>
      <w:r>
        <w:rPr>
          <w:sz w:val="24"/>
        </w:rPr>
        <w:t>(адаптированных) и дополнительных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14:paraId="218956B0" w14:textId="77777777" w:rsidR="0069452F" w:rsidRDefault="00A95236">
      <w:pPr>
        <w:pStyle w:val="a4"/>
        <w:numPr>
          <w:ilvl w:val="0"/>
          <w:numId w:val="5"/>
        </w:numPr>
        <w:tabs>
          <w:tab w:val="left" w:pos="487"/>
        </w:tabs>
        <w:ind w:right="766" w:firstLine="0"/>
        <w:rPr>
          <w:sz w:val="24"/>
        </w:rPr>
      </w:pPr>
      <w:r>
        <w:rPr>
          <w:sz w:val="24"/>
        </w:rPr>
        <w:t>психологическую экспертизу (оценку) комфортности и безопасности образовательной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35090D">
        <w:rPr>
          <w:sz w:val="24"/>
        </w:rPr>
        <w:t>А</w:t>
      </w:r>
      <w:r>
        <w:rPr>
          <w:sz w:val="24"/>
        </w:rPr>
        <w:t>ДОУ;</w:t>
      </w:r>
    </w:p>
    <w:p w14:paraId="2CCF687E" w14:textId="77777777" w:rsidR="0069452F" w:rsidRDefault="00A95236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психологическое консультирование субъектов 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процесса.</w:t>
      </w:r>
    </w:p>
    <w:p w14:paraId="2BE87959" w14:textId="77777777" w:rsidR="0069452F" w:rsidRDefault="0069452F">
      <w:pPr>
        <w:pStyle w:val="a3"/>
        <w:spacing w:before="4"/>
        <w:ind w:left="0"/>
        <w:jc w:val="left"/>
      </w:pPr>
    </w:p>
    <w:p w14:paraId="1084216E" w14:textId="77777777" w:rsidR="0069452F" w:rsidRDefault="00A95236">
      <w:pPr>
        <w:pStyle w:val="11"/>
        <w:numPr>
          <w:ilvl w:val="0"/>
          <w:numId w:val="6"/>
        </w:numPr>
        <w:tabs>
          <w:tab w:val="left" w:pos="619"/>
        </w:tabs>
        <w:ind w:left="302" w:right="771" w:firstLine="0"/>
        <w:jc w:val="both"/>
      </w:pPr>
      <w:r>
        <w:t>Организация работы по предоставлению психолого-педагогической помощи и психолого-педагогического</w:t>
      </w:r>
      <w:r>
        <w:rPr>
          <w:spacing w:val="-1"/>
        </w:rPr>
        <w:t xml:space="preserve"> </w:t>
      </w:r>
      <w:r>
        <w:t>сопровождения</w:t>
      </w:r>
    </w:p>
    <w:p w14:paraId="38032120" w14:textId="77777777" w:rsidR="0069452F" w:rsidRDefault="0069452F">
      <w:pPr>
        <w:pStyle w:val="a3"/>
        <w:spacing w:before="7"/>
        <w:ind w:left="0"/>
        <w:jc w:val="left"/>
        <w:rPr>
          <w:b/>
          <w:sz w:val="23"/>
        </w:rPr>
      </w:pPr>
    </w:p>
    <w:p w14:paraId="6B1A89E3" w14:textId="77777777" w:rsidR="0069452F" w:rsidRDefault="00A95236">
      <w:pPr>
        <w:pStyle w:val="a4"/>
        <w:numPr>
          <w:ilvl w:val="1"/>
          <w:numId w:val="6"/>
        </w:numPr>
        <w:tabs>
          <w:tab w:val="left" w:pos="960"/>
        </w:tabs>
        <w:ind w:right="768"/>
        <w:rPr>
          <w:sz w:val="24"/>
        </w:rPr>
      </w:pPr>
      <w:r>
        <w:rPr>
          <w:sz w:val="24"/>
        </w:rPr>
        <w:t>Оказание психолого-педагогической помощи и психолого-педагогического сопровождения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8C5B36">
        <w:rPr>
          <w:sz w:val="24"/>
        </w:rPr>
        <w:t>А</w:t>
      </w:r>
      <w:r>
        <w:rPr>
          <w:sz w:val="24"/>
        </w:rPr>
        <w:t>ДОУ.</w:t>
      </w:r>
    </w:p>
    <w:p w14:paraId="7428AB51" w14:textId="77777777" w:rsidR="0069452F" w:rsidRDefault="00A95236">
      <w:pPr>
        <w:pStyle w:val="a4"/>
        <w:numPr>
          <w:ilvl w:val="2"/>
          <w:numId w:val="6"/>
        </w:numPr>
        <w:tabs>
          <w:tab w:val="left" w:pos="953"/>
        </w:tabs>
        <w:ind w:right="769"/>
        <w:rPr>
          <w:sz w:val="24"/>
        </w:rPr>
      </w:pPr>
      <w:r>
        <w:rPr>
          <w:sz w:val="24"/>
        </w:rPr>
        <w:t>Психолого-педагогическая помощь и психолого-педагогическое сопровождение оказывается обучающимся(воспитанникам), состоящим в контингенте</w:t>
      </w:r>
      <w:r>
        <w:rPr>
          <w:spacing w:val="-8"/>
          <w:sz w:val="24"/>
        </w:rPr>
        <w:t xml:space="preserve"> </w:t>
      </w:r>
      <w:r>
        <w:rPr>
          <w:sz w:val="24"/>
        </w:rPr>
        <w:t>ДОО</w:t>
      </w:r>
    </w:p>
    <w:p w14:paraId="57414B52" w14:textId="77777777" w:rsidR="0069452F" w:rsidRDefault="00A95236">
      <w:pPr>
        <w:pStyle w:val="a4"/>
        <w:numPr>
          <w:ilvl w:val="2"/>
          <w:numId w:val="4"/>
        </w:numPr>
        <w:tabs>
          <w:tab w:val="left" w:pos="974"/>
        </w:tabs>
        <w:ind w:right="767"/>
        <w:rPr>
          <w:sz w:val="24"/>
        </w:rPr>
      </w:pPr>
      <w:r>
        <w:rPr>
          <w:sz w:val="24"/>
        </w:rPr>
        <w:t>На уровне ДОУ психолого-педагогическая помощь и психолого-педагогическое сопровождение является сопутствующей услугой, связанной с реализацией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7EF35D3B" w14:textId="77777777" w:rsidR="0069452F" w:rsidRDefault="00A95236">
      <w:pPr>
        <w:pStyle w:val="a4"/>
        <w:numPr>
          <w:ilvl w:val="2"/>
          <w:numId w:val="4"/>
        </w:numPr>
        <w:tabs>
          <w:tab w:val="left" w:pos="955"/>
        </w:tabs>
        <w:ind w:right="768"/>
        <w:rPr>
          <w:sz w:val="24"/>
        </w:rPr>
      </w:pPr>
      <w:r>
        <w:rPr>
          <w:sz w:val="24"/>
        </w:rPr>
        <w:t xml:space="preserve">Психолого-педагогическая помощь и психолого-педагогическое сопровождение в части проведения психологической диагностики и коррекционно-развивающей работы, в том </w:t>
      </w:r>
      <w:proofErr w:type="gramStart"/>
      <w:r>
        <w:rPr>
          <w:sz w:val="24"/>
        </w:rPr>
        <w:t>числе</w:t>
      </w:r>
      <w:proofErr w:type="gramEnd"/>
      <w:r>
        <w:rPr>
          <w:sz w:val="24"/>
        </w:rPr>
        <w:t xml:space="preserve"> но восстановлению и реабилитации, осуществляется с согласия законных представителей.</w:t>
      </w:r>
    </w:p>
    <w:p w14:paraId="594C9578" w14:textId="77777777" w:rsidR="0069452F" w:rsidRDefault="00A95236">
      <w:pPr>
        <w:pStyle w:val="a4"/>
        <w:numPr>
          <w:ilvl w:val="2"/>
          <w:numId w:val="4"/>
        </w:numPr>
        <w:tabs>
          <w:tab w:val="left" w:pos="905"/>
        </w:tabs>
        <w:spacing w:before="1"/>
        <w:ind w:right="764"/>
        <w:rPr>
          <w:sz w:val="24"/>
        </w:rPr>
      </w:pPr>
      <w:r>
        <w:rPr>
          <w:sz w:val="24"/>
        </w:rPr>
        <w:t>Психолого-педагогическая помощь оказывается педагогом-психологом (педагогами- психологами) и группой педагогических работников М</w:t>
      </w:r>
      <w:r w:rsidR="008C5B36">
        <w:rPr>
          <w:sz w:val="24"/>
        </w:rPr>
        <w:t>А</w:t>
      </w:r>
      <w:r>
        <w:rPr>
          <w:sz w:val="24"/>
        </w:rPr>
        <w:t>ДОУ (тьютором, учителем- логопедом, учителем-дефектологом другими педагогическими работниками) с участием педагога-психолога в рамках деятельности психолого-педагогического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консилиума.</w:t>
      </w:r>
    </w:p>
    <w:p w14:paraId="6A0F124E" w14:textId="77777777" w:rsidR="0069452F" w:rsidRDefault="00A95236">
      <w:pPr>
        <w:pStyle w:val="a4"/>
        <w:numPr>
          <w:ilvl w:val="2"/>
          <w:numId w:val="4"/>
        </w:numPr>
        <w:tabs>
          <w:tab w:val="left" w:pos="946"/>
        </w:tabs>
        <w:ind w:right="765"/>
        <w:rPr>
          <w:sz w:val="24"/>
        </w:rPr>
      </w:pPr>
      <w:r>
        <w:rPr>
          <w:sz w:val="24"/>
        </w:rPr>
        <w:t>В целях оказания психолого-педагогической помощи и психолого-педагогическое сопровождения в М</w:t>
      </w:r>
      <w:r w:rsidR="008C5B36">
        <w:rPr>
          <w:sz w:val="24"/>
        </w:rPr>
        <w:t>А</w:t>
      </w:r>
      <w:r>
        <w:rPr>
          <w:sz w:val="24"/>
        </w:rPr>
        <w:t>ДОУ создана служба психолого-педагогического сопровождения. Служба сопровождения обеспечивает тесное взаимодействие с воспитателями</w:t>
      </w:r>
      <w:r>
        <w:rPr>
          <w:spacing w:val="-18"/>
          <w:sz w:val="24"/>
        </w:rPr>
        <w:t xml:space="preserve"> </w:t>
      </w:r>
      <w:r>
        <w:rPr>
          <w:sz w:val="24"/>
        </w:rPr>
        <w:t>М</w:t>
      </w:r>
      <w:r w:rsidR="008C5B36">
        <w:rPr>
          <w:sz w:val="24"/>
        </w:rPr>
        <w:t>А</w:t>
      </w:r>
      <w:r>
        <w:rPr>
          <w:sz w:val="24"/>
        </w:rPr>
        <w:t>ДОУ.</w:t>
      </w:r>
    </w:p>
    <w:p w14:paraId="5F3E21E3" w14:textId="77777777" w:rsidR="0069452F" w:rsidRDefault="00A95236">
      <w:pPr>
        <w:pStyle w:val="a4"/>
        <w:numPr>
          <w:ilvl w:val="2"/>
          <w:numId w:val="3"/>
        </w:numPr>
        <w:tabs>
          <w:tab w:val="left" w:pos="1193"/>
        </w:tabs>
        <w:ind w:right="766"/>
        <w:rPr>
          <w:sz w:val="24"/>
        </w:rPr>
      </w:pPr>
      <w:r>
        <w:rPr>
          <w:sz w:val="24"/>
        </w:rPr>
        <w:t>При организации образовательной деятельности по адаптированной образовательной программе в штат ДОУ введена ставка «педагог- психолог» (1,0 ставка на каждые 20 обучающихся с ограниченными возможностями здоровья) в соответствии с пунктом 32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образования.</w:t>
      </w:r>
    </w:p>
    <w:p w14:paraId="6DA6DC5A" w14:textId="77777777" w:rsidR="0069452F" w:rsidRDefault="0069452F">
      <w:pPr>
        <w:jc w:val="both"/>
        <w:rPr>
          <w:sz w:val="24"/>
        </w:rPr>
        <w:sectPr w:rsidR="0069452F" w:rsidSect="00D043EE">
          <w:pgSz w:w="11910" w:h="16840"/>
          <w:pgMar w:top="993" w:right="570" w:bottom="280" w:left="1134" w:header="432" w:footer="0" w:gutter="0"/>
          <w:cols w:space="720"/>
        </w:sectPr>
      </w:pPr>
    </w:p>
    <w:p w14:paraId="35604F33" w14:textId="77777777" w:rsidR="0069452F" w:rsidRDefault="0069452F">
      <w:pPr>
        <w:pStyle w:val="a3"/>
        <w:spacing w:before="3"/>
        <w:ind w:left="0"/>
        <w:jc w:val="left"/>
        <w:rPr>
          <w:sz w:val="15"/>
        </w:rPr>
      </w:pPr>
    </w:p>
    <w:p w14:paraId="4ACB1D96" w14:textId="77777777" w:rsidR="0069452F" w:rsidRDefault="00A95236">
      <w:pPr>
        <w:pStyle w:val="a4"/>
        <w:numPr>
          <w:ilvl w:val="2"/>
          <w:numId w:val="3"/>
        </w:numPr>
        <w:tabs>
          <w:tab w:val="left" w:pos="1037"/>
        </w:tabs>
        <w:spacing w:before="90"/>
        <w:ind w:right="766" w:firstLine="60"/>
        <w:rPr>
          <w:sz w:val="24"/>
        </w:rPr>
      </w:pPr>
      <w:r>
        <w:rPr>
          <w:sz w:val="24"/>
        </w:rPr>
        <w:t>Учреждение разрабатывает положение о деятельности службы сопровождения, ежегодно утверждает состав службы М</w:t>
      </w:r>
      <w:r w:rsidR="0035090D">
        <w:rPr>
          <w:sz w:val="24"/>
        </w:rPr>
        <w:t>А</w:t>
      </w:r>
      <w:r>
        <w:rPr>
          <w:sz w:val="24"/>
        </w:rPr>
        <w:t>ДОУ. Педагоги-психологи ведут профессиональную документацию, отражающую содержание деятельности в отношении всех субъектов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отношений:</w:t>
      </w:r>
    </w:p>
    <w:p w14:paraId="6D3AD6F6" w14:textId="77777777" w:rsidR="0069452F" w:rsidRDefault="00A95236">
      <w:pPr>
        <w:pStyle w:val="a4"/>
        <w:numPr>
          <w:ilvl w:val="0"/>
          <w:numId w:val="5"/>
        </w:numPr>
        <w:tabs>
          <w:tab w:val="left" w:pos="442"/>
        </w:tabs>
        <w:spacing w:line="274" w:lineRule="exact"/>
        <w:ind w:left="441"/>
        <w:rPr>
          <w:sz w:val="24"/>
        </w:rPr>
      </w:pPr>
      <w:r>
        <w:rPr>
          <w:sz w:val="24"/>
        </w:rPr>
        <w:t>журнал регистрации обращений/видов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0555828C" w14:textId="77777777" w:rsidR="0069452F" w:rsidRDefault="00A95236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протоколы диагностических обследований и заключения по их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результатам;</w:t>
      </w:r>
    </w:p>
    <w:p w14:paraId="3C7DECFB" w14:textId="77777777" w:rsidR="0069452F" w:rsidRDefault="00A95236">
      <w:pPr>
        <w:pStyle w:val="a4"/>
        <w:numPr>
          <w:ilvl w:val="0"/>
          <w:numId w:val="5"/>
        </w:numPr>
        <w:tabs>
          <w:tab w:val="left" w:pos="629"/>
        </w:tabs>
        <w:ind w:right="770" w:firstLine="0"/>
        <w:rPr>
          <w:sz w:val="24"/>
        </w:rPr>
      </w:pPr>
      <w:r>
        <w:rPr>
          <w:sz w:val="24"/>
        </w:rPr>
        <w:t>планы/программы проведения коррекционной, развивающей, просветительской, 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45F934E5" w14:textId="77777777" w:rsidR="0069452F" w:rsidRDefault="00A95236">
      <w:pPr>
        <w:pStyle w:val="a4"/>
        <w:numPr>
          <w:ilvl w:val="2"/>
          <w:numId w:val="3"/>
        </w:numPr>
        <w:tabs>
          <w:tab w:val="left" w:pos="1253"/>
        </w:tabs>
        <w:ind w:right="770" w:firstLine="60"/>
        <w:rPr>
          <w:sz w:val="24"/>
        </w:rPr>
      </w:pPr>
      <w:r>
        <w:rPr>
          <w:sz w:val="24"/>
        </w:rPr>
        <w:t>Учреждение создает необходимые материально-технические условия для деятельности службы сопровождения, включая 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педагога-психолога.</w:t>
      </w:r>
    </w:p>
    <w:p w14:paraId="046F1B9F" w14:textId="77777777" w:rsidR="0069452F" w:rsidRDefault="00A95236">
      <w:pPr>
        <w:pStyle w:val="a4"/>
        <w:numPr>
          <w:ilvl w:val="2"/>
          <w:numId w:val="3"/>
        </w:numPr>
        <w:tabs>
          <w:tab w:val="left" w:pos="1102"/>
        </w:tabs>
        <w:ind w:right="766"/>
        <w:rPr>
          <w:sz w:val="24"/>
        </w:rPr>
      </w:pPr>
      <w:r>
        <w:rPr>
          <w:sz w:val="24"/>
        </w:rPr>
        <w:t xml:space="preserve">Деятельность психолога, педагога-психолога осуществляется в соответствии с приказом Минтруда России от 24.07.2015 № 514н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профессионального стандарта «Педагог-психолог (психолог в сфере образования)». Квалификация педагогических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утвержденным приказом Минздравсоцразвития России от 26.08.2010 № 761н. Повышение психолого-педагогической компетентности осуществляется за счет курсов повышения профессиональной квалификации, системы непрерывного образования, в которой предусмотрены различные формы повышения квалификации (конференции, семинары, мастер-классы, вебинары, </w:t>
      </w:r>
      <w:proofErr w:type="spellStart"/>
      <w:r>
        <w:rPr>
          <w:sz w:val="24"/>
        </w:rPr>
        <w:t>стажировочные</w:t>
      </w:r>
      <w:proofErr w:type="spellEnd"/>
      <w:r>
        <w:rPr>
          <w:sz w:val="24"/>
        </w:rPr>
        <w:t xml:space="preserve"> площадки, самообразование, </w:t>
      </w: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другое).</w:t>
      </w:r>
    </w:p>
    <w:p w14:paraId="358361DA" w14:textId="77777777" w:rsidR="0069452F" w:rsidRDefault="00A95236">
      <w:pPr>
        <w:pStyle w:val="a4"/>
        <w:numPr>
          <w:ilvl w:val="2"/>
          <w:numId w:val="2"/>
        </w:numPr>
        <w:tabs>
          <w:tab w:val="left" w:pos="1013"/>
        </w:tabs>
        <w:spacing w:before="1"/>
        <w:ind w:right="767" w:firstLine="60"/>
        <w:rPr>
          <w:sz w:val="24"/>
        </w:rPr>
      </w:pPr>
      <w:r>
        <w:rPr>
          <w:sz w:val="24"/>
        </w:rPr>
        <w:t xml:space="preserve">Психолого-педагогическая помощь оказывается в соответствии с направлениями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но оказанию психолого-педагогической помощи, указанными в разделе 3 Положения.</w:t>
      </w:r>
    </w:p>
    <w:p w14:paraId="0C4DBFCA" w14:textId="77777777" w:rsidR="0069452F" w:rsidRDefault="00A95236">
      <w:pPr>
        <w:pStyle w:val="a4"/>
        <w:numPr>
          <w:ilvl w:val="2"/>
          <w:numId w:val="2"/>
        </w:numPr>
        <w:tabs>
          <w:tab w:val="left" w:pos="903"/>
        </w:tabs>
        <w:spacing w:before="1"/>
        <w:ind w:left="902" w:hanging="601"/>
        <w:rPr>
          <w:sz w:val="24"/>
        </w:rPr>
      </w:pPr>
      <w:r>
        <w:rPr>
          <w:sz w:val="24"/>
        </w:rPr>
        <w:t>Обязательными этапами психолого-педагогической 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14:paraId="1DC368D3" w14:textId="77777777" w:rsidR="0069452F" w:rsidRDefault="00A95236">
      <w:pPr>
        <w:pStyle w:val="a4"/>
        <w:numPr>
          <w:ilvl w:val="0"/>
          <w:numId w:val="5"/>
        </w:numPr>
        <w:tabs>
          <w:tab w:val="left" w:pos="504"/>
        </w:tabs>
        <w:ind w:right="769" w:firstLine="0"/>
        <w:rPr>
          <w:sz w:val="24"/>
        </w:rPr>
      </w:pPr>
      <w:r>
        <w:rPr>
          <w:sz w:val="24"/>
        </w:rPr>
        <w:t>диагностика и определение индивидуальных особенностей, ограничений и ресурсов, оценки ситуации развития, выявления причин 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трудностей;</w:t>
      </w:r>
    </w:p>
    <w:p w14:paraId="6C992238" w14:textId="77777777" w:rsidR="0069452F" w:rsidRDefault="00A95236">
      <w:pPr>
        <w:pStyle w:val="a4"/>
        <w:numPr>
          <w:ilvl w:val="0"/>
          <w:numId w:val="5"/>
        </w:numPr>
        <w:tabs>
          <w:tab w:val="left" w:pos="502"/>
        </w:tabs>
        <w:ind w:left="501"/>
        <w:rPr>
          <w:sz w:val="24"/>
        </w:rPr>
      </w:pPr>
      <w:r>
        <w:rPr>
          <w:sz w:val="24"/>
        </w:rPr>
        <w:t>консультирование, в 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анонимное;</w:t>
      </w:r>
    </w:p>
    <w:p w14:paraId="49C2A7B1" w14:textId="77777777" w:rsidR="0069452F" w:rsidRDefault="00A95236">
      <w:pPr>
        <w:pStyle w:val="a4"/>
        <w:numPr>
          <w:ilvl w:val="0"/>
          <w:numId w:val="5"/>
        </w:numPr>
        <w:tabs>
          <w:tab w:val="left" w:pos="535"/>
        </w:tabs>
        <w:ind w:right="768" w:firstLine="0"/>
        <w:rPr>
          <w:sz w:val="24"/>
        </w:rPr>
      </w:pPr>
      <w:r>
        <w:rPr>
          <w:sz w:val="24"/>
        </w:rPr>
        <w:t>проведение индивидуальных и групповых коррекционно-развивающих занятий в целях преодоления трудностей, развития навыков и личностных качеств, укрепления 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14:paraId="4BA81A20" w14:textId="77777777" w:rsidR="0069452F" w:rsidRDefault="00A95236">
      <w:pPr>
        <w:pStyle w:val="a4"/>
        <w:numPr>
          <w:ilvl w:val="0"/>
          <w:numId w:val="5"/>
        </w:numPr>
        <w:tabs>
          <w:tab w:val="left" w:pos="456"/>
        </w:tabs>
        <w:ind w:right="771" w:firstLine="0"/>
        <w:rPr>
          <w:sz w:val="24"/>
        </w:rPr>
      </w:pPr>
      <w:r>
        <w:rPr>
          <w:sz w:val="24"/>
        </w:rPr>
        <w:t>специализированная психолого-педагогическая помощь обучающимся с ограниченными возможностями здоровья 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инвалидностью;</w:t>
      </w:r>
    </w:p>
    <w:p w14:paraId="0AFF1BE3" w14:textId="77777777" w:rsidR="0069452F" w:rsidRDefault="00A95236">
      <w:pPr>
        <w:pStyle w:val="a4"/>
        <w:numPr>
          <w:ilvl w:val="0"/>
          <w:numId w:val="5"/>
        </w:numPr>
        <w:tabs>
          <w:tab w:val="left" w:pos="559"/>
        </w:tabs>
        <w:ind w:right="770" w:firstLine="0"/>
        <w:rPr>
          <w:sz w:val="24"/>
        </w:rPr>
      </w:pPr>
      <w:r>
        <w:rPr>
          <w:sz w:val="24"/>
        </w:rPr>
        <w:t>организация комплексной работы по предупреждению, выявлению, преодолению психофизического и психоэмоционального неблагополучия обучающихся и несовершеннолетних в образовательной и социальной среде; оказание помощи в профориентации, получении профессии и 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адаптации;</w:t>
      </w:r>
    </w:p>
    <w:p w14:paraId="77DD9A45" w14:textId="77777777" w:rsidR="0069452F" w:rsidRDefault="00A95236">
      <w:pPr>
        <w:pStyle w:val="a3"/>
        <w:spacing w:before="1"/>
        <w:ind w:right="766"/>
      </w:pPr>
      <w:r>
        <w:t xml:space="preserve">4.3. Функции организации психолого-педагогического сопровождения образования обучающихся с ОВЗ и детей-инвалидов в образовательной организации возлагаются на Психолого- педагогический консилиум (далее </w:t>
      </w:r>
      <w:proofErr w:type="spellStart"/>
      <w:r>
        <w:t>ППк</w:t>
      </w:r>
      <w:proofErr w:type="spellEnd"/>
      <w:r>
        <w:t>).</w:t>
      </w:r>
    </w:p>
    <w:p w14:paraId="0B743BDC" w14:textId="77777777" w:rsidR="0069452F" w:rsidRDefault="00A95236">
      <w:pPr>
        <w:pStyle w:val="a3"/>
        <w:ind w:right="764"/>
      </w:pPr>
      <w:r>
        <w:t>4.</w:t>
      </w:r>
      <w:proofErr w:type="gramStart"/>
      <w:r>
        <w:t>3.1..</w:t>
      </w:r>
      <w:proofErr w:type="gramEnd"/>
      <w:r>
        <w:t xml:space="preserve"> Состав, функции, порядок организации деятельности </w:t>
      </w:r>
      <w:proofErr w:type="spellStart"/>
      <w:r>
        <w:t>ППк</w:t>
      </w:r>
      <w:proofErr w:type="spellEnd"/>
      <w:r>
        <w:t xml:space="preserve"> определяются Положением о Психолого-педагогическом консилиуме М</w:t>
      </w:r>
      <w:r w:rsidR="0035090D">
        <w:t>А</w:t>
      </w:r>
      <w:r>
        <w:t>ДОУ</w:t>
      </w:r>
    </w:p>
    <w:p w14:paraId="052924E4" w14:textId="77777777" w:rsidR="0069452F" w:rsidRDefault="00A95236">
      <w:pPr>
        <w:pStyle w:val="a3"/>
      </w:pPr>
      <w:r>
        <w:t>3.6. Документами психолого-педагогического сопровождения являются:</w:t>
      </w:r>
    </w:p>
    <w:p w14:paraId="1678FAA0" w14:textId="77777777" w:rsidR="0069452F" w:rsidRDefault="00A95236">
      <w:pPr>
        <w:pStyle w:val="a4"/>
        <w:numPr>
          <w:ilvl w:val="0"/>
          <w:numId w:val="1"/>
        </w:numPr>
        <w:tabs>
          <w:tab w:val="left" w:pos="483"/>
        </w:tabs>
        <w:ind w:left="482" w:hanging="181"/>
        <w:jc w:val="left"/>
        <w:rPr>
          <w:sz w:val="24"/>
        </w:rPr>
      </w:pPr>
      <w:r>
        <w:rPr>
          <w:sz w:val="24"/>
        </w:rPr>
        <w:t>анализ работы за предыдущие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годы;</w:t>
      </w:r>
    </w:p>
    <w:p w14:paraId="3A337DA7" w14:textId="77777777" w:rsidR="0069452F" w:rsidRDefault="00A95236">
      <w:pPr>
        <w:pStyle w:val="a4"/>
        <w:numPr>
          <w:ilvl w:val="0"/>
          <w:numId w:val="1"/>
        </w:numPr>
        <w:tabs>
          <w:tab w:val="left" w:pos="483"/>
        </w:tabs>
        <w:ind w:left="482" w:hanging="181"/>
        <w:jc w:val="left"/>
        <w:rPr>
          <w:sz w:val="24"/>
        </w:rPr>
      </w:pPr>
      <w:r>
        <w:rPr>
          <w:sz w:val="24"/>
        </w:rPr>
        <w:t>план работы 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</w:p>
    <w:p w14:paraId="64684BFA" w14:textId="77777777" w:rsidR="0069452F" w:rsidRDefault="00A95236">
      <w:pPr>
        <w:pStyle w:val="a4"/>
        <w:numPr>
          <w:ilvl w:val="0"/>
          <w:numId w:val="1"/>
        </w:numPr>
        <w:tabs>
          <w:tab w:val="left" w:pos="483"/>
        </w:tabs>
        <w:ind w:left="482" w:hanging="181"/>
        <w:jc w:val="left"/>
        <w:rPr>
          <w:sz w:val="24"/>
        </w:rPr>
      </w:pPr>
      <w:r>
        <w:rPr>
          <w:sz w:val="24"/>
        </w:rPr>
        <w:t>документы 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консилиумов;</w:t>
      </w:r>
    </w:p>
    <w:p w14:paraId="1037ADA2" w14:textId="77777777" w:rsidR="0069452F" w:rsidRDefault="00A95236">
      <w:pPr>
        <w:pStyle w:val="a4"/>
        <w:numPr>
          <w:ilvl w:val="0"/>
          <w:numId w:val="1"/>
        </w:numPr>
        <w:tabs>
          <w:tab w:val="left" w:pos="649"/>
          <w:tab w:val="left" w:pos="650"/>
          <w:tab w:val="left" w:pos="2559"/>
          <w:tab w:val="left" w:pos="4523"/>
          <w:tab w:val="left" w:pos="5969"/>
          <w:tab w:val="left" w:pos="7921"/>
          <w:tab w:val="left" w:pos="9010"/>
        </w:tabs>
        <w:ind w:right="768" w:firstLine="0"/>
        <w:jc w:val="left"/>
        <w:rPr>
          <w:sz w:val="24"/>
        </w:rPr>
      </w:pPr>
      <w:r>
        <w:rPr>
          <w:sz w:val="24"/>
        </w:rPr>
        <w:t>адаптированные</w:t>
      </w:r>
      <w:r>
        <w:rPr>
          <w:sz w:val="24"/>
        </w:rPr>
        <w:tab/>
        <w:t>образовательные</w:t>
      </w:r>
      <w:r>
        <w:rPr>
          <w:sz w:val="24"/>
        </w:rPr>
        <w:tab/>
        <w:t>программы,</w:t>
      </w:r>
      <w:r>
        <w:rPr>
          <w:sz w:val="24"/>
        </w:rPr>
        <w:tab/>
        <w:t>индивидуальные</w:t>
      </w:r>
      <w:r>
        <w:rPr>
          <w:sz w:val="24"/>
        </w:rPr>
        <w:tab/>
        <w:t>учебные</w:t>
      </w:r>
      <w:r>
        <w:rPr>
          <w:sz w:val="24"/>
        </w:rPr>
        <w:tab/>
      </w:r>
      <w:r>
        <w:rPr>
          <w:spacing w:val="-4"/>
          <w:sz w:val="24"/>
        </w:rPr>
        <w:t xml:space="preserve">планы </w:t>
      </w:r>
      <w:r>
        <w:rPr>
          <w:sz w:val="24"/>
        </w:rPr>
        <w:t>обучающихся;</w:t>
      </w:r>
    </w:p>
    <w:p w14:paraId="430CE456" w14:textId="77777777" w:rsidR="0069452F" w:rsidRDefault="00A95236">
      <w:pPr>
        <w:pStyle w:val="a4"/>
        <w:numPr>
          <w:ilvl w:val="0"/>
          <w:numId w:val="1"/>
        </w:numPr>
        <w:tabs>
          <w:tab w:val="left" w:pos="483"/>
        </w:tabs>
        <w:ind w:left="482" w:hanging="181"/>
        <w:jc w:val="left"/>
        <w:rPr>
          <w:sz w:val="24"/>
        </w:rPr>
      </w:pPr>
      <w:r>
        <w:rPr>
          <w:sz w:val="24"/>
        </w:rPr>
        <w:t>индивидуальная карта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14:paraId="60A091D4" w14:textId="77777777" w:rsidR="0069452F" w:rsidRDefault="0069452F">
      <w:pPr>
        <w:rPr>
          <w:sz w:val="24"/>
        </w:rPr>
        <w:sectPr w:rsidR="0069452F" w:rsidSect="00D043EE">
          <w:pgSz w:w="11910" w:h="16840"/>
          <w:pgMar w:top="993" w:right="428" w:bottom="280" w:left="1134" w:header="432" w:footer="0" w:gutter="0"/>
          <w:cols w:space="720"/>
        </w:sectPr>
      </w:pPr>
    </w:p>
    <w:p w14:paraId="0B076303" w14:textId="77777777" w:rsidR="0069452F" w:rsidRDefault="0069452F">
      <w:pPr>
        <w:pStyle w:val="a3"/>
        <w:ind w:left="0"/>
        <w:jc w:val="left"/>
        <w:rPr>
          <w:sz w:val="20"/>
        </w:rPr>
      </w:pPr>
    </w:p>
    <w:p w14:paraId="356E1A45" w14:textId="77777777" w:rsidR="0069452F" w:rsidRDefault="0069452F">
      <w:pPr>
        <w:pStyle w:val="a3"/>
        <w:spacing w:before="3"/>
        <w:ind w:left="0"/>
        <w:jc w:val="left"/>
        <w:rPr>
          <w:sz w:val="19"/>
        </w:rPr>
      </w:pPr>
    </w:p>
    <w:p w14:paraId="5BF29B09" w14:textId="77777777" w:rsidR="0069452F" w:rsidRDefault="00A95236">
      <w:pPr>
        <w:pStyle w:val="11"/>
        <w:numPr>
          <w:ilvl w:val="1"/>
          <w:numId w:val="1"/>
        </w:numPr>
        <w:tabs>
          <w:tab w:val="left" w:pos="1049"/>
        </w:tabs>
        <w:spacing w:before="90"/>
        <w:ind w:hanging="18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05329D89" w14:textId="77777777" w:rsidR="0069452F" w:rsidRDefault="00A95236">
      <w:pPr>
        <w:pStyle w:val="a4"/>
        <w:numPr>
          <w:ilvl w:val="2"/>
          <w:numId w:val="1"/>
        </w:numPr>
        <w:tabs>
          <w:tab w:val="left" w:pos="1406"/>
        </w:tabs>
        <w:spacing w:line="275" w:lineRule="exact"/>
        <w:rPr>
          <w:sz w:val="24"/>
        </w:rPr>
      </w:pPr>
      <w:r>
        <w:rPr>
          <w:sz w:val="24"/>
        </w:rPr>
        <w:t>Настоящее Положение является локальным нормативным актом</w:t>
      </w:r>
      <w:r>
        <w:rPr>
          <w:spacing w:val="29"/>
          <w:sz w:val="24"/>
        </w:rPr>
        <w:t xml:space="preserve"> </w:t>
      </w:r>
      <w:r>
        <w:rPr>
          <w:sz w:val="24"/>
        </w:rPr>
        <w:t>М</w:t>
      </w:r>
      <w:r w:rsidR="0035090D">
        <w:rPr>
          <w:sz w:val="24"/>
        </w:rPr>
        <w:t>А</w:t>
      </w:r>
      <w:r>
        <w:rPr>
          <w:sz w:val="24"/>
        </w:rPr>
        <w:t>ДОУ</w:t>
      </w:r>
    </w:p>
    <w:p w14:paraId="01D24E84" w14:textId="77777777" w:rsidR="0069452F" w:rsidRDefault="00A95236">
      <w:pPr>
        <w:pStyle w:val="a3"/>
        <w:ind w:right="771"/>
      </w:pPr>
      <w:r>
        <w:t>«</w:t>
      </w:r>
      <w:proofErr w:type="spellStart"/>
      <w:r w:rsidR="0035090D">
        <w:t>Билингвальный</w:t>
      </w:r>
      <w:proofErr w:type="spellEnd"/>
      <w:r w:rsidR="0035090D">
        <w:t xml:space="preserve"> д</w:t>
      </w:r>
      <w:r>
        <w:t>етский сад №</w:t>
      </w:r>
      <w:r w:rsidR="0035090D">
        <w:t>2»</w:t>
      </w:r>
      <w:r>
        <w:t>, принимается педагогическим советом, с учетом мнения Совета родителей (законных представителей) Учреждения и утверждается приказом заведующей М</w:t>
      </w:r>
      <w:r w:rsidR="0035090D">
        <w:t>А</w:t>
      </w:r>
      <w:r>
        <w:t>ДОУ «</w:t>
      </w:r>
      <w:proofErr w:type="spellStart"/>
      <w:r w:rsidR="0035090D">
        <w:t>Билингвальный</w:t>
      </w:r>
      <w:proofErr w:type="spellEnd"/>
      <w:r w:rsidR="0035090D">
        <w:t xml:space="preserve"> д</w:t>
      </w:r>
      <w:r>
        <w:t>етский сад №</w:t>
      </w:r>
      <w:r w:rsidR="0035090D">
        <w:t>2»</w:t>
      </w:r>
      <w:r>
        <w:t>.</w:t>
      </w:r>
    </w:p>
    <w:p w14:paraId="7C1AC4D6" w14:textId="77777777" w:rsidR="0069452F" w:rsidRDefault="00A95236">
      <w:pPr>
        <w:pStyle w:val="a4"/>
        <w:numPr>
          <w:ilvl w:val="2"/>
          <w:numId w:val="1"/>
        </w:numPr>
        <w:tabs>
          <w:tab w:val="left" w:pos="1310"/>
        </w:tabs>
        <w:ind w:right="774" w:firstLine="566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акта.</w:t>
      </w:r>
    </w:p>
    <w:p w14:paraId="29FE505D" w14:textId="77777777" w:rsidR="0069452F" w:rsidRDefault="00A95236">
      <w:pPr>
        <w:pStyle w:val="a4"/>
        <w:numPr>
          <w:ilvl w:val="2"/>
          <w:numId w:val="1"/>
        </w:numPr>
        <w:tabs>
          <w:tab w:val="left" w:pos="1298"/>
        </w:tabs>
        <w:ind w:right="776" w:firstLine="566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силу.</w:t>
      </w:r>
    </w:p>
    <w:p w14:paraId="1C5DCBB1" w14:textId="77777777" w:rsidR="0069452F" w:rsidRDefault="00A95236">
      <w:pPr>
        <w:pStyle w:val="a4"/>
        <w:numPr>
          <w:ilvl w:val="2"/>
          <w:numId w:val="1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Срок действия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неограничен.</w:t>
      </w:r>
    </w:p>
    <w:p w14:paraId="555BF8DA" w14:textId="77777777" w:rsidR="0069452F" w:rsidRDefault="00A95236">
      <w:pPr>
        <w:pStyle w:val="a4"/>
        <w:numPr>
          <w:ilvl w:val="2"/>
          <w:numId w:val="1"/>
        </w:numPr>
        <w:tabs>
          <w:tab w:val="left" w:pos="1404"/>
        </w:tabs>
        <w:ind w:right="771" w:firstLine="547"/>
        <w:rPr>
          <w:sz w:val="24"/>
        </w:rPr>
      </w:pPr>
      <w:r>
        <w:rPr>
          <w:sz w:val="24"/>
        </w:rPr>
        <w:t>М</w:t>
      </w:r>
      <w:r w:rsidR="0035090D">
        <w:rPr>
          <w:sz w:val="24"/>
        </w:rPr>
        <w:t>А</w:t>
      </w:r>
      <w:r>
        <w:rPr>
          <w:sz w:val="24"/>
        </w:rPr>
        <w:t>ДОУ «</w:t>
      </w:r>
      <w:proofErr w:type="spellStart"/>
      <w:r w:rsidR="0035090D">
        <w:rPr>
          <w:sz w:val="24"/>
        </w:rPr>
        <w:t>Билингвальный</w:t>
      </w:r>
      <w:proofErr w:type="spellEnd"/>
      <w:r w:rsidR="0035090D">
        <w:rPr>
          <w:sz w:val="24"/>
        </w:rPr>
        <w:t xml:space="preserve"> д</w:t>
      </w:r>
      <w:r>
        <w:rPr>
          <w:sz w:val="24"/>
        </w:rPr>
        <w:t>етский сад №</w:t>
      </w:r>
      <w:r w:rsidR="0035090D">
        <w:rPr>
          <w:sz w:val="24"/>
        </w:rPr>
        <w:t>2</w:t>
      </w:r>
      <w:r>
        <w:rPr>
          <w:sz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edu.tatar.ru</w:t>
      </w:r>
    </w:p>
    <w:sectPr w:rsidR="0069452F" w:rsidSect="00D043EE">
      <w:pgSz w:w="11910" w:h="16840"/>
      <w:pgMar w:top="993" w:right="570" w:bottom="280" w:left="1134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67AB2" w14:textId="77777777" w:rsidR="00ED6DCF" w:rsidRDefault="00ED6DCF" w:rsidP="0069452F">
      <w:r>
        <w:separator/>
      </w:r>
    </w:p>
  </w:endnote>
  <w:endnote w:type="continuationSeparator" w:id="0">
    <w:p w14:paraId="5538FD1E" w14:textId="77777777" w:rsidR="00ED6DCF" w:rsidRDefault="00ED6DCF" w:rsidP="0069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B63D6" w14:textId="77777777" w:rsidR="00ED6DCF" w:rsidRDefault="00ED6DCF" w:rsidP="0069452F">
      <w:r>
        <w:separator/>
      </w:r>
    </w:p>
  </w:footnote>
  <w:footnote w:type="continuationSeparator" w:id="0">
    <w:p w14:paraId="6F46EE24" w14:textId="77777777" w:rsidR="00ED6DCF" w:rsidRDefault="00ED6DCF" w:rsidP="00694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1286" w14:textId="77777777" w:rsidR="0069452F" w:rsidRDefault="00000000">
    <w:pPr>
      <w:pStyle w:val="a3"/>
      <w:spacing w:line="14" w:lineRule="auto"/>
      <w:ind w:left="0"/>
      <w:jc w:val="left"/>
      <w:rPr>
        <w:sz w:val="20"/>
      </w:rPr>
    </w:pPr>
    <w:r>
      <w:pict w14:anchorId="5B3C51F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30.45pt;margin-top:21.35pt;width:423.6pt;height:58.6pt;z-index:15728640;mso-position-horizontal-relative:page;mso-position-vertical-relative:page" filled="f" stroked="f">
          <v:textbox inset="0,0,0,0">
            <w:txbxContent>
              <w:p w14:paraId="47322047" w14:textId="77777777" w:rsidR="0069452F" w:rsidRDefault="0069452F">
                <w:pPr>
                  <w:pStyle w:val="a3"/>
                  <w:ind w:left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1F156" w14:textId="77777777" w:rsidR="0069452F" w:rsidRDefault="00000000">
    <w:pPr>
      <w:pStyle w:val="a3"/>
      <w:spacing w:line="14" w:lineRule="auto"/>
      <w:ind w:left="0"/>
      <w:jc w:val="left"/>
      <w:rPr>
        <w:sz w:val="20"/>
      </w:rPr>
    </w:pPr>
    <w:r>
      <w:pict w14:anchorId="3420FA8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5.5pt;margin-top:21.35pt;width:428.55pt;height:58.6pt;z-index:15730176;mso-position-horizontal-relative:page;mso-position-vertical-relative:page" filled="f" stroked="f">
          <v:textbox inset="0,0,0,0">
            <w:txbxContent>
              <w:p w14:paraId="38C34FAD" w14:textId="77777777" w:rsidR="008C5B36" w:rsidRDefault="008C5B36">
                <w:pPr>
                  <w:pStyle w:val="a3"/>
                  <w:ind w:left="0"/>
                  <w:jc w:val="left"/>
                </w:pPr>
              </w:p>
            </w:txbxContent>
          </v:textbox>
          <w10:wrap anchorx="page" anchory="page"/>
        </v:shape>
      </w:pict>
    </w:r>
    <w:r>
      <w:pict w14:anchorId="70389ED4">
        <v:line id="_x0000_s1025" style="position:absolute;z-index:-15863296;mso-position-horizontal-relative:page;mso-position-vertical-relative:page" from="185.7pt,77.55pt" to="193.65pt,77.5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35259"/>
    <w:multiLevelType w:val="hybridMultilevel"/>
    <w:tmpl w:val="0DA031C2"/>
    <w:lvl w:ilvl="0" w:tplc="4358D572">
      <w:start w:val="4"/>
      <w:numFmt w:val="decimal"/>
      <w:lvlText w:val="%1"/>
      <w:lvlJc w:val="left"/>
      <w:pPr>
        <w:ind w:left="302" w:hanging="672"/>
        <w:jc w:val="left"/>
      </w:pPr>
      <w:rPr>
        <w:rFonts w:hint="default"/>
        <w:lang w:val="ru-RU" w:eastAsia="en-US" w:bidi="ar-SA"/>
      </w:rPr>
    </w:lvl>
    <w:lvl w:ilvl="1" w:tplc="0758F7E8">
      <w:numFmt w:val="none"/>
      <w:lvlText w:val=""/>
      <w:lvlJc w:val="left"/>
      <w:pPr>
        <w:tabs>
          <w:tab w:val="num" w:pos="360"/>
        </w:tabs>
      </w:pPr>
    </w:lvl>
    <w:lvl w:ilvl="2" w:tplc="3E8269BE">
      <w:numFmt w:val="none"/>
      <w:lvlText w:val=""/>
      <w:lvlJc w:val="left"/>
      <w:pPr>
        <w:tabs>
          <w:tab w:val="num" w:pos="360"/>
        </w:tabs>
      </w:pPr>
    </w:lvl>
    <w:lvl w:ilvl="3" w:tplc="38904934">
      <w:numFmt w:val="bullet"/>
      <w:lvlText w:val="•"/>
      <w:lvlJc w:val="left"/>
      <w:pPr>
        <w:ind w:left="3337" w:hanging="672"/>
      </w:pPr>
      <w:rPr>
        <w:rFonts w:hint="default"/>
        <w:lang w:val="ru-RU" w:eastAsia="en-US" w:bidi="ar-SA"/>
      </w:rPr>
    </w:lvl>
    <w:lvl w:ilvl="4" w:tplc="D05CE5AE">
      <w:numFmt w:val="bullet"/>
      <w:lvlText w:val="•"/>
      <w:lvlJc w:val="left"/>
      <w:pPr>
        <w:ind w:left="4350" w:hanging="672"/>
      </w:pPr>
      <w:rPr>
        <w:rFonts w:hint="default"/>
        <w:lang w:val="ru-RU" w:eastAsia="en-US" w:bidi="ar-SA"/>
      </w:rPr>
    </w:lvl>
    <w:lvl w:ilvl="5" w:tplc="DE0E6F5E">
      <w:numFmt w:val="bullet"/>
      <w:lvlText w:val="•"/>
      <w:lvlJc w:val="left"/>
      <w:pPr>
        <w:ind w:left="5363" w:hanging="672"/>
      </w:pPr>
      <w:rPr>
        <w:rFonts w:hint="default"/>
        <w:lang w:val="ru-RU" w:eastAsia="en-US" w:bidi="ar-SA"/>
      </w:rPr>
    </w:lvl>
    <w:lvl w:ilvl="6" w:tplc="FBE41174">
      <w:numFmt w:val="bullet"/>
      <w:lvlText w:val="•"/>
      <w:lvlJc w:val="left"/>
      <w:pPr>
        <w:ind w:left="6375" w:hanging="672"/>
      </w:pPr>
      <w:rPr>
        <w:rFonts w:hint="default"/>
        <w:lang w:val="ru-RU" w:eastAsia="en-US" w:bidi="ar-SA"/>
      </w:rPr>
    </w:lvl>
    <w:lvl w:ilvl="7" w:tplc="DFD48D1C">
      <w:numFmt w:val="bullet"/>
      <w:lvlText w:val="•"/>
      <w:lvlJc w:val="left"/>
      <w:pPr>
        <w:ind w:left="7388" w:hanging="672"/>
      </w:pPr>
      <w:rPr>
        <w:rFonts w:hint="default"/>
        <w:lang w:val="ru-RU" w:eastAsia="en-US" w:bidi="ar-SA"/>
      </w:rPr>
    </w:lvl>
    <w:lvl w:ilvl="8" w:tplc="E1421CA4">
      <w:numFmt w:val="bullet"/>
      <w:lvlText w:val="•"/>
      <w:lvlJc w:val="left"/>
      <w:pPr>
        <w:ind w:left="8401" w:hanging="672"/>
      </w:pPr>
      <w:rPr>
        <w:rFonts w:hint="default"/>
        <w:lang w:val="ru-RU" w:eastAsia="en-US" w:bidi="ar-SA"/>
      </w:rPr>
    </w:lvl>
  </w:abstractNum>
  <w:abstractNum w:abstractNumId="1" w15:restartNumberingAfterBreak="0">
    <w:nsid w:val="1A167EF9"/>
    <w:multiLevelType w:val="hybridMultilevel"/>
    <w:tmpl w:val="2744AD78"/>
    <w:lvl w:ilvl="0" w:tplc="5EF2CD84">
      <w:numFmt w:val="bullet"/>
      <w:lvlText w:val="‒"/>
      <w:lvlJc w:val="left"/>
      <w:pPr>
        <w:ind w:left="302" w:hanging="180"/>
      </w:pPr>
      <w:rPr>
        <w:rFonts w:ascii="Times New Roman" w:eastAsia="Times New Roman" w:hAnsi="Times New Roman" w:cs="Times New Roman" w:hint="default"/>
        <w:w w:val="64"/>
        <w:sz w:val="24"/>
        <w:szCs w:val="24"/>
        <w:lang w:val="ru-RU" w:eastAsia="en-US" w:bidi="ar-SA"/>
      </w:rPr>
    </w:lvl>
    <w:lvl w:ilvl="1" w:tplc="D38C5B2C">
      <w:start w:val="5"/>
      <w:numFmt w:val="decimal"/>
      <w:lvlText w:val="%2"/>
      <w:lvlJc w:val="left"/>
      <w:pPr>
        <w:ind w:left="1048" w:hanging="1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 w:tplc="31AC02A4">
      <w:numFmt w:val="none"/>
      <w:lvlText w:val=""/>
      <w:lvlJc w:val="left"/>
      <w:pPr>
        <w:tabs>
          <w:tab w:val="num" w:pos="360"/>
        </w:tabs>
      </w:pPr>
    </w:lvl>
    <w:lvl w:ilvl="3" w:tplc="952C4758">
      <w:numFmt w:val="bullet"/>
      <w:lvlText w:val="•"/>
      <w:lvlJc w:val="left"/>
      <w:pPr>
        <w:ind w:left="2528" w:hanging="538"/>
      </w:pPr>
      <w:rPr>
        <w:rFonts w:hint="default"/>
        <w:lang w:val="ru-RU" w:eastAsia="en-US" w:bidi="ar-SA"/>
      </w:rPr>
    </w:lvl>
    <w:lvl w:ilvl="4" w:tplc="874A935C">
      <w:numFmt w:val="bullet"/>
      <w:lvlText w:val="•"/>
      <w:lvlJc w:val="left"/>
      <w:pPr>
        <w:ind w:left="3656" w:hanging="538"/>
      </w:pPr>
      <w:rPr>
        <w:rFonts w:hint="default"/>
        <w:lang w:val="ru-RU" w:eastAsia="en-US" w:bidi="ar-SA"/>
      </w:rPr>
    </w:lvl>
    <w:lvl w:ilvl="5" w:tplc="A542757E">
      <w:numFmt w:val="bullet"/>
      <w:lvlText w:val="•"/>
      <w:lvlJc w:val="left"/>
      <w:pPr>
        <w:ind w:left="4784" w:hanging="538"/>
      </w:pPr>
      <w:rPr>
        <w:rFonts w:hint="default"/>
        <w:lang w:val="ru-RU" w:eastAsia="en-US" w:bidi="ar-SA"/>
      </w:rPr>
    </w:lvl>
    <w:lvl w:ilvl="6" w:tplc="DA34750C">
      <w:numFmt w:val="bullet"/>
      <w:lvlText w:val="•"/>
      <w:lvlJc w:val="left"/>
      <w:pPr>
        <w:ind w:left="5913" w:hanging="538"/>
      </w:pPr>
      <w:rPr>
        <w:rFonts w:hint="default"/>
        <w:lang w:val="ru-RU" w:eastAsia="en-US" w:bidi="ar-SA"/>
      </w:rPr>
    </w:lvl>
    <w:lvl w:ilvl="7" w:tplc="A8368EF2">
      <w:numFmt w:val="bullet"/>
      <w:lvlText w:val="•"/>
      <w:lvlJc w:val="left"/>
      <w:pPr>
        <w:ind w:left="7041" w:hanging="538"/>
      </w:pPr>
      <w:rPr>
        <w:rFonts w:hint="default"/>
        <w:lang w:val="ru-RU" w:eastAsia="en-US" w:bidi="ar-SA"/>
      </w:rPr>
    </w:lvl>
    <w:lvl w:ilvl="8" w:tplc="5C3ABB52">
      <w:numFmt w:val="bullet"/>
      <w:lvlText w:val="•"/>
      <w:lvlJc w:val="left"/>
      <w:pPr>
        <w:ind w:left="8169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30B12422"/>
    <w:multiLevelType w:val="hybridMultilevel"/>
    <w:tmpl w:val="AC1640BA"/>
    <w:lvl w:ilvl="0" w:tplc="B2607D8A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5C570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2" w:tplc="4D76019A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3" w:tplc="F0FA37D6">
      <w:numFmt w:val="bullet"/>
      <w:lvlText w:val="•"/>
      <w:lvlJc w:val="left"/>
      <w:pPr>
        <w:ind w:left="3337" w:hanging="140"/>
      </w:pPr>
      <w:rPr>
        <w:rFonts w:hint="default"/>
        <w:lang w:val="ru-RU" w:eastAsia="en-US" w:bidi="ar-SA"/>
      </w:rPr>
    </w:lvl>
    <w:lvl w:ilvl="4" w:tplc="70CC9C08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5" w:tplc="61EAE94E"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plc="1C507EBA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2BEAFC18">
      <w:numFmt w:val="bullet"/>
      <w:lvlText w:val="•"/>
      <w:lvlJc w:val="left"/>
      <w:pPr>
        <w:ind w:left="7388" w:hanging="140"/>
      </w:pPr>
      <w:rPr>
        <w:rFonts w:hint="default"/>
        <w:lang w:val="ru-RU" w:eastAsia="en-US" w:bidi="ar-SA"/>
      </w:rPr>
    </w:lvl>
    <w:lvl w:ilvl="8" w:tplc="D15E98C6">
      <w:numFmt w:val="bullet"/>
      <w:lvlText w:val="•"/>
      <w:lvlJc w:val="left"/>
      <w:pPr>
        <w:ind w:left="840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521728D"/>
    <w:multiLevelType w:val="hybridMultilevel"/>
    <w:tmpl w:val="F0325DE4"/>
    <w:lvl w:ilvl="0" w:tplc="8452CCD4">
      <w:start w:val="4"/>
      <w:numFmt w:val="decimal"/>
      <w:lvlText w:val="%1"/>
      <w:lvlJc w:val="left"/>
      <w:pPr>
        <w:ind w:left="302" w:hanging="891"/>
        <w:jc w:val="left"/>
      </w:pPr>
      <w:rPr>
        <w:rFonts w:hint="default"/>
        <w:lang w:val="ru-RU" w:eastAsia="en-US" w:bidi="ar-SA"/>
      </w:rPr>
    </w:lvl>
    <w:lvl w:ilvl="1" w:tplc="580AFE06">
      <w:numFmt w:val="none"/>
      <w:lvlText w:val=""/>
      <w:lvlJc w:val="left"/>
      <w:pPr>
        <w:tabs>
          <w:tab w:val="num" w:pos="360"/>
        </w:tabs>
      </w:pPr>
    </w:lvl>
    <w:lvl w:ilvl="2" w:tplc="D8140FE0">
      <w:numFmt w:val="none"/>
      <w:lvlText w:val=""/>
      <w:lvlJc w:val="left"/>
      <w:pPr>
        <w:tabs>
          <w:tab w:val="num" w:pos="360"/>
        </w:tabs>
      </w:pPr>
    </w:lvl>
    <w:lvl w:ilvl="3" w:tplc="548AB140">
      <w:numFmt w:val="bullet"/>
      <w:lvlText w:val="•"/>
      <w:lvlJc w:val="left"/>
      <w:pPr>
        <w:ind w:left="3337" w:hanging="891"/>
      </w:pPr>
      <w:rPr>
        <w:rFonts w:hint="default"/>
        <w:lang w:val="ru-RU" w:eastAsia="en-US" w:bidi="ar-SA"/>
      </w:rPr>
    </w:lvl>
    <w:lvl w:ilvl="4" w:tplc="9140C03A">
      <w:numFmt w:val="bullet"/>
      <w:lvlText w:val="•"/>
      <w:lvlJc w:val="left"/>
      <w:pPr>
        <w:ind w:left="4350" w:hanging="891"/>
      </w:pPr>
      <w:rPr>
        <w:rFonts w:hint="default"/>
        <w:lang w:val="ru-RU" w:eastAsia="en-US" w:bidi="ar-SA"/>
      </w:rPr>
    </w:lvl>
    <w:lvl w:ilvl="5" w:tplc="10225DB6">
      <w:numFmt w:val="bullet"/>
      <w:lvlText w:val="•"/>
      <w:lvlJc w:val="left"/>
      <w:pPr>
        <w:ind w:left="5363" w:hanging="891"/>
      </w:pPr>
      <w:rPr>
        <w:rFonts w:hint="default"/>
        <w:lang w:val="ru-RU" w:eastAsia="en-US" w:bidi="ar-SA"/>
      </w:rPr>
    </w:lvl>
    <w:lvl w:ilvl="6" w:tplc="672ED968">
      <w:numFmt w:val="bullet"/>
      <w:lvlText w:val="•"/>
      <w:lvlJc w:val="left"/>
      <w:pPr>
        <w:ind w:left="6375" w:hanging="891"/>
      </w:pPr>
      <w:rPr>
        <w:rFonts w:hint="default"/>
        <w:lang w:val="ru-RU" w:eastAsia="en-US" w:bidi="ar-SA"/>
      </w:rPr>
    </w:lvl>
    <w:lvl w:ilvl="7" w:tplc="1A266258">
      <w:numFmt w:val="bullet"/>
      <w:lvlText w:val="•"/>
      <w:lvlJc w:val="left"/>
      <w:pPr>
        <w:ind w:left="7388" w:hanging="891"/>
      </w:pPr>
      <w:rPr>
        <w:rFonts w:hint="default"/>
        <w:lang w:val="ru-RU" w:eastAsia="en-US" w:bidi="ar-SA"/>
      </w:rPr>
    </w:lvl>
    <w:lvl w:ilvl="8" w:tplc="4EA0C15A">
      <w:numFmt w:val="bullet"/>
      <w:lvlText w:val="•"/>
      <w:lvlJc w:val="left"/>
      <w:pPr>
        <w:ind w:left="8401" w:hanging="891"/>
      </w:pPr>
      <w:rPr>
        <w:rFonts w:hint="default"/>
        <w:lang w:val="ru-RU" w:eastAsia="en-US" w:bidi="ar-SA"/>
      </w:rPr>
    </w:lvl>
  </w:abstractNum>
  <w:abstractNum w:abstractNumId="4" w15:restartNumberingAfterBreak="0">
    <w:nsid w:val="36AC25A9"/>
    <w:multiLevelType w:val="hybridMultilevel"/>
    <w:tmpl w:val="1E6C5F66"/>
    <w:lvl w:ilvl="0" w:tplc="580C39BA">
      <w:start w:val="1"/>
      <w:numFmt w:val="decimal"/>
      <w:lvlText w:val="%1."/>
      <w:lvlJc w:val="left"/>
      <w:pPr>
        <w:ind w:left="543" w:hanging="18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en-US" w:bidi="ar-SA"/>
      </w:rPr>
    </w:lvl>
    <w:lvl w:ilvl="1" w:tplc="0212C97E">
      <w:numFmt w:val="none"/>
      <w:lvlText w:val=""/>
      <w:lvlJc w:val="left"/>
      <w:pPr>
        <w:tabs>
          <w:tab w:val="num" w:pos="360"/>
        </w:tabs>
      </w:pPr>
    </w:lvl>
    <w:lvl w:ilvl="2" w:tplc="96282676">
      <w:numFmt w:val="none"/>
      <w:lvlText w:val=""/>
      <w:lvlJc w:val="left"/>
      <w:pPr>
        <w:tabs>
          <w:tab w:val="num" w:pos="360"/>
        </w:tabs>
      </w:pPr>
    </w:lvl>
    <w:lvl w:ilvl="3" w:tplc="CBF4D7C2">
      <w:numFmt w:val="bullet"/>
      <w:lvlText w:val="•"/>
      <w:lvlJc w:val="left"/>
      <w:pPr>
        <w:ind w:left="2736" w:hanging="651"/>
      </w:pPr>
      <w:rPr>
        <w:rFonts w:hint="default"/>
        <w:lang w:val="ru-RU" w:eastAsia="en-US" w:bidi="ar-SA"/>
      </w:rPr>
    </w:lvl>
    <w:lvl w:ilvl="4" w:tplc="EC7E3FF8">
      <w:numFmt w:val="bullet"/>
      <w:lvlText w:val="•"/>
      <w:lvlJc w:val="left"/>
      <w:pPr>
        <w:ind w:left="3835" w:hanging="651"/>
      </w:pPr>
      <w:rPr>
        <w:rFonts w:hint="default"/>
        <w:lang w:val="ru-RU" w:eastAsia="en-US" w:bidi="ar-SA"/>
      </w:rPr>
    </w:lvl>
    <w:lvl w:ilvl="5" w:tplc="72440534">
      <w:numFmt w:val="bullet"/>
      <w:lvlText w:val="•"/>
      <w:lvlJc w:val="left"/>
      <w:pPr>
        <w:ind w:left="4933" w:hanging="651"/>
      </w:pPr>
      <w:rPr>
        <w:rFonts w:hint="default"/>
        <w:lang w:val="ru-RU" w:eastAsia="en-US" w:bidi="ar-SA"/>
      </w:rPr>
    </w:lvl>
    <w:lvl w:ilvl="6" w:tplc="105009B6">
      <w:numFmt w:val="bullet"/>
      <w:lvlText w:val="•"/>
      <w:lvlJc w:val="left"/>
      <w:pPr>
        <w:ind w:left="6032" w:hanging="651"/>
      </w:pPr>
      <w:rPr>
        <w:rFonts w:hint="default"/>
        <w:lang w:val="ru-RU" w:eastAsia="en-US" w:bidi="ar-SA"/>
      </w:rPr>
    </w:lvl>
    <w:lvl w:ilvl="7" w:tplc="E3CEF886">
      <w:numFmt w:val="bullet"/>
      <w:lvlText w:val="•"/>
      <w:lvlJc w:val="left"/>
      <w:pPr>
        <w:ind w:left="7130" w:hanging="651"/>
      </w:pPr>
      <w:rPr>
        <w:rFonts w:hint="default"/>
        <w:lang w:val="ru-RU" w:eastAsia="en-US" w:bidi="ar-SA"/>
      </w:rPr>
    </w:lvl>
    <w:lvl w:ilvl="8" w:tplc="D25C8896">
      <w:numFmt w:val="bullet"/>
      <w:lvlText w:val="•"/>
      <w:lvlJc w:val="left"/>
      <w:pPr>
        <w:ind w:left="8229" w:hanging="651"/>
      </w:pPr>
      <w:rPr>
        <w:rFonts w:hint="default"/>
        <w:lang w:val="ru-RU" w:eastAsia="en-US" w:bidi="ar-SA"/>
      </w:rPr>
    </w:lvl>
  </w:abstractNum>
  <w:abstractNum w:abstractNumId="5" w15:restartNumberingAfterBreak="0">
    <w:nsid w:val="40000C29"/>
    <w:multiLevelType w:val="hybridMultilevel"/>
    <w:tmpl w:val="6790639C"/>
    <w:lvl w:ilvl="0" w:tplc="CE0E7A12">
      <w:start w:val="4"/>
      <w:numFmt w:val="decimal"/>
      <w:lvlText w:val="%1"/>
      <w:lvlJc w:val="left"/>
      <w:pPr>
        <w:ind w:left="302" w:hanging="651"/>
        <w:jc w:val="left"/>
      </w:pPr>
      <w:rPr>
        <w:rFonts w:hint="default"/>
        <w:lang w:val="ru-RU" w:eastAsia="en-US" w:bidi="ar-SA"/>
      </w:rPr>
    </w:lvl>
    <w:lvl w:ilvl="1" w:tplc="67D02576">
      <w:numFmt w:val="none"/>
      <w:lvlText w:val=""/>
      <w:lvlJc w:val="left"/>
      <w:pPr>
        <w:tabs>
          <w:tab w:val="num" w:pos="360"/>
        </w:tabs>
      </w:pPr>
    </w:lvl>
    <w:lvl w:ilvl="2" w:tplc="A5648FDC">
      <w:numFmt w:val="none"/>
      <w:lvlText w:val=""/>
      <w:lvlJc w:val="left"/>
      <w:pPr>
        <w:tabs>
          <w:tab w:val="num" w:pos="360"/>
        </w:tabs>
      </w:pPr>
    </w:lvl>
    <w:lvl w:ilvl="3" w:tplc="4D8A0550">
      <w:numFmt w:val="bullet"/>
      <w:lvlText w:val="•"/>
      <w:lvlJc w:val="left"/>
      <w:pPr>
        <w:ind w:left="3337" w:hanging="651"/>
      </w:pPr>
      <w:rPr>
        <w:rFonts w:hint="default"/>
        <w:lang w:val="ru-RU" w:eastAsia="en-US" w:bidi="ar-SA"/>
      </w:rPr>
    </w:lvl>
    <w:lvl w:ilvl="4" w:tplc="3356E8E2">
      <w:numFmt w:val="bullet"/>
      <w:lvlText w:val="•"/>
      <w:lvlJc w:val="left"/>
      <w:pPr>
        <w:ind w:left="4350" w:hanging="651"/>
      </w:pPr>
      <w:rPr>
        <w:rFonts w:hint="default"/>
        <w:lang w:val="ru-RU" w:eastAsia="en-US" w:bidi="ar-SA"/>
      </w:rPr>
    </w:lvl>
    <w:lvl w:ilvl="5" w:tplc="E60022F2">
      <w:numFmt w:val="bullet"/>
      <w:lvlText w:val="•"/>
      <w:lvlJc w:val="left"/>
      <w:pPr>
        <w:ind w:left="5363" w:hanging="651"/>
      </w:pPr>
      <w:rPr>
        <w:rFonts w:hint="default"/>
        <w:lang w:val="ru-RU" w:eastAsia="en-US" w:bidi="ar-SA"/>
      </w:rPr>
    </w:lvl>
    <w:lvl w:ilvl="6" w:tplc="2A427628">
      <w:numFmt w:val="bullet"/>
      <w:lvlText w:val="•"/>
      <w:lvlJc w:val="left"/>
      <w:pPr>
        <w:ind w:left="6375" w:hanging="651"/>
      </w:pPr>
      <w:rPr>
        <w:rFonts w:hint="default"/>
        <w:lang w:val="ru-RU" w:eastAsia="en-US" w:bidi="ar-SA"/>
      </w:rPr>
    </w:lvl>
    <w:lvl w:ilvl="7" w:tplc="3A0E9914">
      <w:numFmt w:val="bullet"/>
      <w:lvlText w:val="•"/>
      <w:lvlJc w:val="left"/>
      <w:pPr>
        <w:ind w:left="7388" w:hanging="651"/>
      </w:pPr>
      <w:rPr>
        <w:rFonts w:hint="default"/>
        <w:lang w:val="ru-RU" w:eastAsia="en-US" w:bidi="ar-SA"/>
      </w:rPr>
    </w:lvl>
    <w:lvl w:ilvl="8" w:tplc="3C26D32E">
      <w:numFmt w:val="bullet"/>
      <w:lvlText w:val="•"/>
      <w:lvlJc w:val="left"/>
      <w:pPr>
        <w:ind w:left="8401" w:hanging="651"/>
      </w:pPr>
      <w:rPr>
        <w:rFonts w:hint="default"/>
        <w:lang w:val="ru-RU" w:eastAsia="en-US" w:bidi="ar-SA"/>
      </w:rPr>
    </w:lvl>
  </w:abstractNum>
  <w:num w:numId="1" w16cid:durableId="763845543">
    <w:abstractNumId w:val="1"/>
  </w:num>
  <w:num w:numId="2" w16cid:durableId="1556430264">
    <w:abstractNumId w:val="5"/>
  </w:num>
  <w:num w:numId="3" w16cid:durableId="1296832823">
    <w:abstractNumId w:val="3"/>
  </w:num>
  <w:num w:numId="4" w16cid:durableId="264195049">
    <w:abstractNumId w:val="0"/>
  </w:num>
  <w:num w:numId="5" w16cid:durableId="63601858">
    <w:abstractNumId w:val="2"/>
  </w:num>
  <w:num w:numId="6" w16cid:durableId="194618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52F"/>
    <w:rsid w:val="0035090D"/>
    <w:rsid w:val="00620649"/>
    <w:rsid w:val="0069452F"/>
    <w:rsid w:val="0086704D"/>
    <w:rsid w:val="008C5B36"/>
    <w:rsid w:val="00A95236"/>
    <w:rsid w:val="00AB1202"/>
    <w:rsid w:val="00AF59A5"/>
    <w:rsid w:val="00D043EE"/>
    <w:rsid w:val="00ED6DCF"/>
    <w:rsid w:val="00F3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F6D26"/>
  <w15:docId w15:val="{6C45F731-492D-46EA-B06D-584E8D37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945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45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452F"/>
    <w:pPr>
      <w:ind w:left="3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9452F"/>
    <w:pPr>
      <w:ind w:left="30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9452F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69452F"/>
    <w:pPr>
      <w:ind w:left="227"/>
    </w:pPr>
  </w:style>
  <w:style w:type="paragraph" w:styleId="a5">
    <w:name w:val="header"/>
    <w:basedOn w:val="a"/>
    <w:link w:val="a6"/>
    <w:uiPriority w:val="99"/>
    <w:semiHidden/>
    <w:unhideWhenUsed/>
    <w:rsid w:val="008C5B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5B3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C5B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5B3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Детский сад №2</cp:lastModifiedBy>
  <cp:revision>2</cp:revision>
  <dcterms:created xsi:type="dcterms:W3CDTF">2023-11-03T07:50:00Z</dcterms:created>
  <dcterms:modified xsi:type="dcterms:W3CDTF">2023-11-03T07:50:00Z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