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Look w:val="04A0"/>
      </w:tblPr>
      <w:tblGrid>
        <w:gridCol w:w="4786"/>
        <w:gridCol w:w="284"/>
        <w:gridCol w:w="4995"/>
      </w:tblGrid>
      <w:tr w:rsidR="00206B2C" w:rsidTr="00206B2C">
        <w:trPr>
          <w:trHeight w:val="1275"/>
        </w:trPr>
        <w:tc>
          <w:tcPr>
            <w:tcW w:w="4786" w:type="dxa"/>
          </w:tcPr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2"/>
                <w:sz w:val="24"/>
                <w:szCs w:val="24"/>
              </w:rPr>
              <w:t>Принято</w:t>
            </w: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педагогическим советом 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206B2C" w:rsidRDefault="00E416CA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>Протокол № 2 от 29.10.</w:t>
            </w:r>
            <w:r w:rsidR="00206B2C">
              <w:rPr>
                <w:rFonts w:ascii="Times New Roman" w:hAnsi="Times New Roman"/>
                <w:kern w:val="2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9</w:t>
            </w:r>
            <w:r w:rsidR="00206B2C">
              <w:rPr>
                <w:rFonts w:ascii="Times New Roman" w:hAnsi="Times New Roman"/>
                <w:kern w:val="2"/>
                <w:sz w:val="24"/>
                <w:szCs w:val="24"/>
              </w:rPr>
              <w:t>г.</w:t>
            </w:r>
          </w:p>
          <w:p w:rsidR="00206B2C" w:rsidRDefault="00206B2C">
            <w:pPr>
              <w:rPr>
                <w:sz w:val="24"/>
                <w:szCs w:val="24"/>
              </w:rPr>
            </w:pPr>
          </w:p>
          <w:p w:rsidR="0054473A" w:rsidRDefault="0054473A" w:rsidP="0054473A">
            <w:pPr>
              <w:pStyle w:val="a5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54473A" w:rsidRDefault="0054473A" w:rsidP="00F82F7D">
            <w:pPr>
              <w:pStyle w:val="a5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F82F7D">
              <w:rPr>
                <w:rFonts w:ascii="Times New Roman" w:hAnsi="Times New Roman"/>
                <w:sz w:val="24"/>
                <w:szCs w:val="24"/>
              </w:rPr>
              <w:t>заседании родительского комитета</w:t>
            </w:r>
          </w:p>
          <w:p w:rsidR="00206B2C" w:rsidRPr="00F82F7D" w:rsidRDefault="00E416CA" w:rsidP="00E416CA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Протокол № 2</w:t>
            </w:r>
            <w:r w:rsidR="0054473A" w:rsidRPr="00F82F7D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от _________201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  <w:r w:rsidR="0054473A" w:rsidRPr="00F82F7D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г.</w:t>
            </w:r>
          </w:p>
        </w:tc>
        <w:tc>
          <w:tcPr>
            <w:tcW w:w="284" w:type="dxa"/>
          </w:tcPr>
          <w:p w:rsidR="00206B2C" w:rsidRDefault="00206B2C">
            <w:pPr>
              <w:tabs>
                <w:tab w:val="left" w:pos="709"/>
                <w:tab w:val="left" w:pos="4962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95" w:type="dxa"/>
          </w:tcPr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Ново-Альметьевская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ООШ</w:t>
            </w:r>
            <w:proofErr w:type="gramStart"/>
            <w:r>
              <w:rPr>
                <w:rFonts w:ascii="Times New Roman" w:hAnsi="Times New Roman"/>
                <w:kern w:val="2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/>
                <w:kern w:val="2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kern w:val="2"/>
                <w:sz w:val="24"/>
                <w:szCs w:val="24"/>
              </w:rPr>
              <w:t>урлатского</w:t>
            </w:r>
            <w:proofErr w:type="spellEnd"/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муниципального района РТ</w:t>
            </w: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</w:t>
            </w: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«_____» __________ </w:t>
            </w:r>
            <w:r w:rsidR="00E416CA">
              <w:rPr>
                <w:rFonts w:ascii="Times New Roman" w:hAnsi="Times New Roman"/>
                <w:sz w:val="24"/>
                <w:szCs w:val="24"/>
                <w:lang w:val="tt-RU"/>
              </w:rPr>
              <w:t>2019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г.   </w:t>
            </w: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06B2C" w:rsidRDefault="00206B2C">
            <w:pPr>
              <w:pStyle w:val="a5"/>
              <w:tabs>
                <w:tab w:val="left" w:pos="709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</w:t>
            </w:r>
          </w:p>
        </w:tc>
      </w:tr>
    </w:tbl>
    <w:p w:rsidR="00206B2C" w:rsidRDefault="00206B2C" w:rsidP="00206B2C">
      <w:pPr>
        <w:spacing w:line="200" w:lineRule="exact"/>
        <w:rPr>
          <w:sz w:val="24"/>
          <w:szCs w:val="24"/>
        </w:rPr>
      </w:pPr>
    </w:p>
    <w:p w:rsidR="00206B2C" w:rsidRDefault="00206B2C" w:rsidP="00206B2C">
      <w:pPr>
        <w:spacing w:line="200" w:lineRule="exact"/>
        <w:rPr>
          <w:sz w:val="24"/>
          <w:szCs w:val="24"/>
        </w:rPr>
      </w:pPr>
    </w:p>
    <w:p w:rsidR="00206B2C" w:rsidRDefault="00206B2C" w:rsidP="00206B2C">
      <w:pPr>
        <w:spacing w:line="200" w:lineRule="exact"/>
        <w:rPr>
          <w:sz w:val="24"/>
          <w:szCs w:val="24"/>
        </w:rPr>
      </w:pPr>
    </w:p>
    <w:p w:rsidR="00206B2C" w:rsidRDefault="00206B2C" w:rsidP="00206B2C">
      <w:pPr>
        <w:spacing w:line="200" w:lineRule="exact"/>
        <w:rPr>
          <w:sz w:val="24"/>
          <w:szCs w:val="24"/>
        </w:rPr>
      </w:pPr>
    </w:p>
    <w:p w:rsidR="00206B2C" w:rsidRDefault="00206B2C" w:rsidP="00206B2C">
      <w:pPr>
        <w:spacing w:line="200" w:lineRule="exact"/>
        <w:jc w:val="center"/>
        <w:rPr>
          <w:b/>
          <w:sz w:val="24"/>
          <w:szCs w:val="24"/>
        </w:rPr>
      </w:pPr>
    </w:p>
    <w:p w:rsidR="00206B2C" w:rsidRDefault="00206B2C" w:rsidP="00206B2C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206B2C" w:rsidRDefault="0073116E" w:rsidP="00206B2C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родительском комитете школы</w:t>
      </w:r>
    </w:p>
    <w:p w:rsidR="006F7712" w:rsidRDefault="006F7712" w:rsidP="006F7712">
      <w:pPr>
        <w:spacing w:line="200" w:lineRule="exact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b/>
          <w:color w:val="000000"/>
          <w:sz w:val="24"/>
          <w:szCs w:val="24"/>
        </w:rPr>
        <w:t>Ново-Альметьевская</w:t>
      </w:r>
      <w:proofErr w:type="spellEnd"/>
      <w:r>
        <w:rPr>
          <w:b/>
          <w:color w:val="000000"/>
          <w:sz w:val="24"/>
          <w:szCs w:val="24"/>
        </w:rPr>
        <w:t xml:space="preserve"> основная общеобразовательная школа» </w:t>
      </w:r>
      <w:proofErr w:type="spellStart"/>
      <w:r>
        <w:rPr>
          <w:b/>
          <w:color w:val="000000"/>
          <w:sz w:val="24"/>
          <w:szCs w:val="24"/>
        </w:rPr>
        <w:t>Нурлатского</w:t>
      </w:r>
      <w:proofErr w:type="spellEnd"/>
      <w:r>
        <w:rPr>
          <w:b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6F7712" w:rsidRDefault="006F7712" w:rsidP="00206B2C">
      <w:pPr>
        <w:spacing w:line="200" w:lineRule="exact"/>
        <w:jc w:val="center"/>
        <w:rPr>
          <w:b/>
          <w:sz w:val="24"/>
          <w:szCs w:val="24"/>
        </w:rPr>
      </w:pPr>
    </w:p>
    <w:p w:rsidR="00206B2C" w:rsidRDefault="00206B2C" w:rsidP="00206B2C">
      <w:pPr>
        <w:spacing w:line="200" w:lineRule="exact"/>
        <w:jc w:val="center"/>
        <w:rPr>
          <w:b/>
          <w:sz w:val="24"/>
          <w:szCs w:val="24"/>
        </w:rPr>
      </w:pPr>
    </w:p>
    <w:p w:rsidR="00206B2C" w:rsidRPr="009C0C94" w:rsidRDefault="00206B2C" w:rsidP="00206B2C">
      <w:pPr>
        <w:spacing w:before="100" w:beforeAutospacing="1" w:after="100" w:afterAutospacing="1"/>
        <w:jc w:val="center"/>
        <w:rPr>
          <w:rFonts w:eastAsia="Times New Roman"/>
          <w:b/>
          <w:sz w:val="24"/>
          <w:szCs w:val="24"/>
        </w:rPr>
      </w:pPr>
      <w:r w:rsidRPr="009C0C94">
        <w:rPr>
          <w:rFonts w:eastAsia="Times New Roman"/>
          <w:b/>
          <w:sz w:val="24"/>
          <w:szCs w:val="24"/>
        </w:rPr>
        <w:t>1.Общие положения</w:t>
      </w:r>
    </w:p>
    <w:p w:rsidR="00206B2C" w:rsidRPr="009C0C94" w:rsidRDefault="00206B2C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1.1.Настоящее положение разработано в соответствии с  Федеральным законом  от 29.12.2012 года №273- ФЗ «Об образовании в Российской Федерации», Уставом  Муниципального бюджетного общеобразовательного учреждения МБОУ «</w:t>
      </w:r>
      <w:proofErr w:type="spellStart"/>
      <w:r w:rsidRPr="009C0C94">
        <w:rPr>
          <w:rFonts w:eastAsia="Times New Roman"/>
          <w:sz w:val="24"/>
          <w:szCs w:val="24"/>
        </w:rPr>
        <w:t>Ново-Альметьевская</w:t>
      </w:r>
      <w:proofErr w:type="spellEnd"/>
      <w:r w:rsidRPr="009C0C94">
        <w:rPr>
          <w:rFonts w:eastAsia="Times New Roman"/>
          <w:sz w:val="24"/>
          <w:szCs w:val="24"/>
        </w:rPr>
        <w:t xml:space="preserve"> основная общеобразовательная школа» (далее </w:t>
      </w:r>
      <w:proofErr w:type="gramStart"/>
      <w:r w:rsidRPr="009C0C94">
        <w:rPr>
          <w:rFonts w:eastAsia="Times New Roman"/>
          <w:sz w:val="24"/>
          <w:szCs w:val="24"/>
        </w:rPr>
        <w:t>–ш</w:t>
      </w:r>
      <w:proofErr w:type="gramEnd"/>
      <w:r w:rsidRPr="009C0C94">
        <w:rPr>
          <w:rFonts w:eastAsia="Times New Roman"/>
          <w:sz w:val="24"/>
          <w:szCs w:val="24"/>
        </w:rPr>
        <w:t xml:space="preserve">кола) </w:t>
      </w:r>
    </w:p>
    <w:p w:rsidR="00206B2C" w:rsidRPr="009C0C94" w:rsidRDefault="00206B2C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1.2.Положение регламентирует деятельность родительского комит</w:t>
      </w:r>
      <w:r w:rsidR="0073116E">
        <w:rPr>
          <w:rFonts w:eastAsia="Times New Roman"/>
          <w:sz w:val="24"/>
          <w:szCs w:val="24"/>
        </w:rPr>
        <w:t>ета школы</w:t>
      </w:r>
      <w:r w:rsidRPr="009C0C94">
        <w:rPr>
          <w:rFonts w:eastAsia="Times New Roman"/>
          <w:sz w:val="24"/>
          <w:szCs w:val="24"/>
        </w:rPr>
        <w:t xml:space="preserve"> (далее – родительский комитет)</w:t>
      </w:r>
    </w:p>
    <w:p w:rsidR="00206B2C" w:rsidRPr="009C0C94" w:rsidRDefault="00206B2C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1.3. Родительский комитет избирается сроком на один год из числа родителей (законных представителей) учащихся класса.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1.4. В своей деятельности  родительский комитет руководствуется Конвенцией  ООН о правах ребенка, федеральным, региональным, и муниципальным законодательством в области  образования и социальной защиты. Уставом школы и настоящим Положением.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1.5. Решения родительского комитета носят рекомендательный характер для администрации, классного руководителя.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1.6. Численный состав родительского комитета определяется родительским собранием.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</w:p>
    <w:p w:rsidR="00403D16" w:rsidRPr="009C0C94" w:rsidRDefault="00403D16" w:rsidP="00403D16">
      <w:pPr>
        <w:rPr>
          <w:rFonts w:eastAsia="Times New Roman"/>
          <w:sz w:val="24"/>
          <w:szCs w:val="24"/>
        </w:rPr>
      </w:pPr>
    </w:p>
    <w:p w:rsidR="00403D16" w:rsidRPr="009C0C94" w:rsidRDefault="00403D16" w:rsidP="00403D16">
      <w:pPr>
        <w:pStyle w:val="a6"/>
        <w:jc w:val="center"/>
        <w:rPr>
          <w:rFonts w:eastAsia="Times New Roman"/>
          <w:b/>
          <w:sz w:val="24"/>
          <w:szCs w:val="24"/>
        </w:rPr>
      </w:pPr>
      <w:r w:rsidRPr="009C0C94">
        <w:rPr>
          <w:rFonts w:eastAsia="Times New Roman"/>
          <w:b/>
          <w:sz w:val="24"/>
          <w:szCs w:val="24"/>
        </w:rPr>
        <w:t>2.Основные функц</w:t>
      </w:r>
      <w:r w:rsidR="0073116E">
        <w:rPr>
          <w:rFonts w:eastAsia="Times New Roman"/>
          <w:b/>
          <w:sz w:val="24"/>
          <w:szCs w:val="24"/>
        </w:rPr>
        <w:t>ии родительского комитета школы</w:t>
      </w:r>
    </w:p>
    <w:p w:rsidR="00206B2C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 xml:space="preserve">2.1.Содействие администрации школы, классному руководителю </w:t>
      </w:r>
      <w:proofErr w:type="gramStart"/>
      <w:r w:rsidRPr="009C0C94">
        <w:rPr>
          <w:rFonts w:eastAsia="Times New Roman"/>
          <w:sz w:val="24"/>
          <w:szCs w:val="24"/>
        </w:rPr>
        <w:t>в</w:t>
      </w:r>
      <w:proofErr w:type="gramEnd"/>
      <w:r w:rsidRPr="009C0C94">
        <w:rPr>
          <w:rFonts w:eastAsia="Times New Roman"/>
          <w:sz w:val="24"/>
          <w:szCs w:val="24"/>
        </w:rPr>
        <w:t xml:space="preserve">:  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 xml:space="preserve">- </w:t>
      </w:r>
      <w:proofErr w:type="gramStart"/>
      <w:r w:rsidRPr="009C0C94">
        <w:rPr>
          <w:rFonts w:eastAsia="Times New Roman"/>
          <w:sz w:val="24"/>
          <w:szCs w:val="24"/>
        </w:rPr>
        <w:t>совершенствовании</w:t>
      </w:r>
      <w:proofErr w:type="gramEnd"/>
      <w:r w:rsidRPr="009C0C94">
        <w:rPr>
          <w:rFonts w:eastAsia="Times New Roman"/>
          <w:sz w:val="24"/>
          <w:szCs w:val="24"/>
        </w:rPr>
        <w:t xml:space="preserve"> условий организации образовательного пр</w:t>
      </w:r>
      <w:r w:rsidR="0073116E">
        <w:rPr>
          <w:rFonts w:eastAsia="Times New Roman"/>
          <w:sz w:val="24"/>
          <w:szCs w:val="24"/>
        </w:rPr>
        <w:t>оцесса в школе</w:t>
      </w:r>
      <w:r w:rsidRPr="009C0C94">
        <w:rPr>
          <w:rFonts w:eastAsia="Times New Roman"/>
          <w:sz w:val="24"/>
          <w:szCs w:val="24"/>
        </w:rPr>
        <w:t>;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- охране жизни и здоровья учащихся;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>- защите законных прав и интересов учащихся;</w:t>
      </w:r>
    </w:p>
    <w:p w:rsidR="00403D16" w:rsidRPr="009C0C94" w:rsidRDefault="00403D16" w:rsidP="00206B2C">
      <w:pPr>
        <w:pStyle w:val="a6"/>
        <w:rPr>
          <w:rFonts w:eastAsia="Times New Roman"/>
          <w:sz w:val="24"/>
          <w:szCs w:val="24"/>
        </w:rPr>
      </w:pPr>
      <w:r w:rsidRPr="009C0C94">
        <w:rPr>
          <w:rFonts w:eastAsia="Times New Roman"/>
          <w:sz w:val="24"/>
          <w:szCs w:val="24"/>
        </w:rPr>
        <w:t xml:space="preserve">- </w:t>
      </w:r>
      <w:r w:rsidR="007943EB" w:rsidRPr="009C0C94">
        <w:rPr>
          <w:rFonts w:eastAsia="Times New Roman"/>
          <w:sz w:val="24"/>
          <w:szCs w:val="24"/>
        </w:rPr>
        <w:t xml:space="preserve"> организации и проведении внеклассных мероприятий.</w:t>
      </w:r>
    </w:p>
    <w:p w:rsidR="00A54A57" w:rsidRPr="009C0C94" w:rsidRDefault="007943EB" w:rsidP="009C0C94">
      <w:pPr>
        <w:pStyle w:val="a6"/>
        <w:rPr>
          <w:rFonts w:eastAsia="Times New Roman"/>
        </w:rPr>
      </w:pPr>
      <w:r w:rsidRPr="009C0C94">
        <w:rPr>
          <w:rFonts w:eastAsia="Times New Roman"/>
          <w:sz w:val="24"/>
          <w:szCs w:val="24"/>
        </w:rPr>
        <w:t>2.2.Организация  работы с родителями (законными представителями) учащихся по  разъяснению  прав, обязанностей и ответственности участников образовательного процесса</w:t>
      </w:r>
      <w:r w:rsidR="009C0C94">
        <w:rPr>
          <w:rFonts w:eastAsia="Times New Roman"/>
          <w:sz w:val="24"/>
          <w:szCs w:val="24"/>
        </w:rPr>
        <w:t>.</w:t>
      </w:r>
    </w:p>
    <w:p w:rsidR="00A54A57" w:rsidRDefault="00A54A57">
      <w:pPr>
        <w:spacing w:line="200" w:lineRule="exact"/>
        <w:rPr>
          <w:sz w:val="24"/>
          <w:szCs w:val="24"/>
        </w:rPr>
      </w:pPr>
    </w:p>
    <w:p w:rsidR="00A54A57" w:rsidRDefault="00A54A57">
      <w:pPr>
        <w:spacing w:line="200" w:lineRule="exact"/>
        <w:rPr>
          <w:sz w:val="24"/>
          <w:szCs w:val="24"/>
        </w:rPr>
      </w:pPr>
    </w:p>
    <w:p w:rsidR="00A54A57" w:rsidRDefault="00A54A57">
      <w:pPr>
        <w:spacing w:line="200" w:lineRule="exact"/>
        <w:rPr>
          <w:sz w:val="24"/>
          <w:szCs w:val="24"/>
        </w:rPr>
      </w:pPr>
    </w:p>
    <w:p w:rsidR="00A54A57" w:rsidRDefault="009C0C94" w:rsidP="009C0C94">
      <w:pPr>
        <w:tabs>
          <w:tab w:val="left" w:pos="326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Задачи родительского комитета</w:t>
      </w:r>
    </w:p>
    <w:p w:rsidR="00A54A57" w:rsidRDefault="00A54A57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A54A57" w:rsidRDefault="009C0C94">
      <w:pPr>
        <w:ind w:left="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Активное участие в:</w:t>
      </w:r>
    </w:p>
    <w:p w:rsidR="00A54A57" w:rsidRDefault="00A54A57">
      <w:pPr>
        <w:spacing w:line="69" w:lineRule="exact"/>
        <w:rPr>
          <w:rFonts w:eastAsia="Times New Roman"/>
          <w:b/>
          <w:bCs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воспитании у учащихся уважения к окружающим, сознательной дисциплины, культуры поведения, заботливого отношения к родителям и старшим;</w:t>
      </w:r>
    </w:p>
    <w:p w:rsidR="00A54A57" w:rsidRDefault="00A54A5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повышении педагогической культуры родителей (законных представителей) учащихся;</w:t>
      </w:r>
    </w:p>
    <w:p w:rsidR="00A54A57" w:rsidRDefault="00A54A57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62" w:lineRule="auto"/>
        <w:ind w:left="720" w:hanging="3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проведении разъяснительной и консультативной работы среди родителей (законных представителей) учащихся о правах, обязанностях и ответственности участников образовательного процесса;</w:t>
      </w:r>
    </w:p>
    <w:p w:rsidR="00A54A57" w:rsidRDefault="00A54A57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61" w:lineRule="auto"/>
        <w:ind w:left="720" w:hanging="3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привлечении родителей (законных представителей) учащихся к организации внеклассной работы, учебно-исследовательской и общественной деятельности, экскурсионно-туристической и спортивно-массовой работы с учащимися.</w:t>
      </w:r>
    </w:p>
    <w:p w:rsidR="00A54A57" w:rsidRDefault="00A54A57">
      <w:pPr>
        <w:spacing w:line="20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3.2. Содействие:</w:t>
      </w:r>
    </w:p>
    <w:p w:rsidR="00A54A57" w:rsidRDefault="00A54A57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62" w:lineRule="auto"/>
        <w:ind w:left="720" w:hanging="3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воспитании у учащихся ответственного отношения к учебе, привитии им навыков учебного труда и самообразования, приобщении их к работе с источниками информации;</w:t>
      </w:r>
    </w:p>
    <w:p w:rsidR="00A54A57" w:rsidRDefault="00A54A57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родителям (законным представителям) учащихся в повышении их ответственности за выполнение обязанностей по воспитанию детей.</w:t>
      </w:r>
    </w:p>
    <w:p w:rsidR="00A54A57" w:rsidRDefault="00A54A57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3.3. Оказание помощи:</w:t>
      </w:r>
    </w:p>
    <w:p w:rsidR="00A54A57" w:rsidRDefault="00A54A57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семьям в создании необходимых условий для своевременного получения их детьми общего образования;</w:t>
      </w:r>
    </w:p>
    <w:p w:rsidR="00A54A57" w:rsidRDefault="00A54A57">
      <w:pPr>
        <w:spacing w:line="5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62" w:lineRule="auto"/>
        <w:ind w:left="720" w:hanging="363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учащихся положительного опыта семейной жизни;</w:t>
      </w:r>
    </w:p>
    <w:p w:rsidR="00A54A57" w:rsidRDefault="00A54A57">
      <w:pPr>
        <w:spacing w:line="46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1"/>
        </w:numPr>
        <w:tabs>
          <w:tab w:val="left" w:pos="708"/>
        </w:tabs>
        <w:spacing w:line="251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классному руководителю в организации и проведении классных родительских собраний, различных мероприятий.</w:t>
      </w:r>
    </w:p>
    <w:p w:rsidR="00A54A57" w:rsidRDefault="00A54A5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3.4.  Контроль  (совместно  с  администрацией  школы,  классным  руководителем)  за</w:t>
      </w:r>
    </w:p>
    <w:p w:rsidR="00A54A57" w:rsidRDefault="00A54A57">
      <w:pPr>
        <w:spacing w:line="41" w:lineRule="exact"/>
        <w:rPr>
          <w:sz w:val="20"/>
          <w:szCs w:val="20"/>
        </w:rPr>
      </w:pPr>
    </w:p>
    <w:p w:rsidR="00A54A57" w:rsidRDefault="009C0C9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организацией и качеством питания, медицинск</w:t>
      </w:r>
      <w:r w:rsidR="0073116E">
        <w:rPr>
          <w:rFonts w:eastAsia="Times New Roman"/>
          <w:sz w:val="24"/>
          <w:szCs w:val="24"/>
        </w:rPr>
        <w:t>ого обслуживания учащихся школы</w:t>
      </w:r>
      <w:r>
        <w:rPr>
          <w:rFonts w:eastAsia="Times New Roman"/>
          <w:sz w:val="24"/>
          <w:szCs w:val="24"/>
        </w:rPr>
        <w:t>.</w:t>
      </w:r>
    </w:p>
    <w:p w:rsidR="00A54A57" w:rsidRDefault="00A54A57">
      <w:pPr>
        <w:spacing w:line="53" w:lineRule="exact"/>
        <w:rPr>
          <w:sz w:val="20"/>
          <w:szCs w:val="20"/>
        </w:rPr>
      </w:pPr>
    </w:p>
    <w:p w:rsidR="00A54A57" w:rsidRDefault="009C0C94">
      <w:pPr>
        <w:spacing w:line="266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Недопущение вмешательства родителей (законных представителей) учащихся в профессиональную деятельность педагогов по личной инициативе.</w:t>
      </w:r>
    </w:p>
    <w:p w:rsidR="00A54A57" w:rsidRDefault="00A54A57">
      <w:pPr>
        <w:spacing w:line="12" w:lineRule="exact"/>
        <w:rPr>
          <w:sz w:val="20"/>
          <w:szCs w:val="20"/>
        </w:rPr>
      </w:pPr>
    </w:p>
    <w:p w:rsidR="00A54A57" w:rsidRDefault="009C0C9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Внесение предложений:</w:t>
      </w:r>
    </w:p>
    <w:p w:rsidR="00A54A57" w:rsidRDefault="00A54A57">
      <w:pPr>
        <w:spacing w:line="40" w:lineRule="exact"/>
        <w:rPr>
          <w:sz w:val="20"/>
          <w:szCs w:val="20"/>
        </w:rPr>
      </w:pPr>
    </w:p>
    <w:p w:rsidR="00A54A57" w:rsidRDefault="009C0C94">
      <w:pPr>
        <w:numPr>
          <w:ilvl w:val="0"/>
          <w:numId w:val="2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содержанию локальных актов школы в пределax своей компетенции;</w:t>
      </w:r>
    </w:p>
    <w:p w:rsidR="00A54A57" w:rsidRDefault="00A54A5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2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 организации образовательного процесса, внеурочной деятельности.</w:t>
      </w:r>
    </w:p>
    <w:p w:rsidR="00A54A57" w:rsidRDefault="00A54A57">
      <w:pPr>
        <w:spacing w:line="43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3.7. Взаимодействие с:</w:t>
      </w:r>
    </w:p>
    <w:p w:rsidR="00A54A57" w:rsidRDefault="00A54A5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2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педагогическим коллективом по вопросам профилактики правонарушений;</w:t>
      </w:r>
    </w:p>
    <w:p w:rsidR="00A54A57" w:rsidRDefault="00A54A57">
      <w:pPr>
        <w:spacing w:line="72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2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другими органами коллегиального управления школы по вопросам проведения внеклассных мероприятий в пределах своей компетенции.</w:t>
      </w:r>
    </w:p>
    <w:p w:rsidR="00A54A57" w:rsidRDefault="00A54A57">
      <w:pPr>
        <w:spacing w:line="352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2"/>
          <w:numId w:val="2"/>
        </w:numPr>
        <w:tabs>
          <w:tab w:val="left" w:pos="3300"/>
        </w:tabs>
        <w:ind w:left="330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родительского комитета</w:t>
      </w:r>
    </w:p>
    <w:p w:rsidR="00A54A57" w:rsidRDefault="00A54A57">
      <w:pPr>
        <w:spacing w:line="50" w:lineRule="exact"/>
        <w:rPr>
          <w:rFonts w:eastAsia="Times New Roman"/>
          <w:b/>
          <w:bCs/>
          <w:sz w:val="24"/>
          <w:szCs w:val="24"/>
        </w:rPr>
      </w:pPr>
    </w:p>
    <w:p w:rsidR="00A54A57" w:rsidRDefault="009C0C94">
      <w:pPr>
        <w:numPr>
          <w:ilvl w:val="1"/>
          <w:numId w:val="2"/>
        </w:numPr>
        <w:tabs>
          <w:tab w:val="left" w:pos="1037"/>
        </w:tabs>
        <w:spacing w:line="264" w:lineRule="auto"/>
        <w:ind w:right="20" w:firstLine="70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со своей компетенцией, установленной настоящим Положением, родительский комитет имеет право:</w:t>
      </w:r>
    </w:p>
    <w:p w:rsidR="00A54A57" w:rsidRDefault="00A54A57">
      <w:pPr>
        <w:spacing w:line="26" w:lineRule="exact"/>
        <w:rPr>
          <w:rFonts w:eastAsia="Times New Roman"/>
          <w:sz w:val="24"/>
          <w:szCs w:val="24"/>
        </w:rPr>
      </w:pPr>
    </w:p>
    <w:p w:rsidR="00A54A57" w:rsidRDefault="009C0C94">
      <w:pPr>
        <w:spacing w:line="264" w:lineRule="auto"/>
        <w:ind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4.1. Обращаться к администрации и другим коллегиальным органам управления школой и получать информацию о результатах рассмотрения обращений.</w:t>
      </w:r>
    </w:p>
    <w:p w:rsidR="00A54A57" w:rsidRDefault="00A54A57">
      <w:pPr>
        <w:spacing w:line="16" w:lineRule="exact"/>
        <w:rPr>
          <w:rFonts w:eastAsia="Times New Roman"/>
          <w:sz w:val="24"/>
          <w:szCs w:val="24"/>
        </w:rPr>
      </w:pPr>
    </w:p>
    <w:p w:rsidR="00A54A57" w:rsidRPr="009C0C94" w:rsidRDefault="009C0C94" w:rsidP="009C0C94">
      <w:pPr>
        <w:ind w:left="7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4.2. Принимать участие в орган</w:t>
      </w:r>
      <w:r w:rsidR="0073116E">
        <w:rPr>
          <w:rFonts w:eastAsia="Times New Roman"/>
          <w:sz w:val="24"/>
          <w:szCs w:val="24"/>
        </w:rPr>
        <w:t>изации внеклассной работы школы</w:t>
      </w:r>
      <w:r>
        <w:rPr>
          <w:rFonts w:eastAsia="Times New Roman"/>
          <w:sz w:val="24"/>
          <w:szCs w:val="24"/>
        </w:rPr>
        <w:t>.</w:t>
      </w:r>
    </w:p>
    <w:p w:rsidR="00A54A57" w:rsidRDefault="009C0C94">
      <w:pPr>
        <w:spacing w:line="267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Вносить предложения администрации школы о поощрениях обучающихся и их родителей (законных представителей).</w:t>
      </w:r>
    </w:p>
    <w:p w:rsidR="00A54A57" w:rsidRDefault="00A54A57">
      <w:pPr>
        <w:spacing w:line="22" w:lineRule="exact"/>
        <w:rPr>
          <w:sz w:val="20"/>
          <w:szCs w:val="20"/>
        </w:rPr>
      </w:pPr>
    </w:p>
    <w:p w:rsidR="00A54A57" w:rsidRDefault="009C0C94">
      <w:pPr>
        <w:spacing w:line="26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Выбирать председателя родительского комитета, его заместителя и контролировать их деятельность.</w:t>
      </w:r>
    </w:p>
    <w:p w:rsidR="00A54A57" w:rsidRDefault="00A54A57">
      <w:pPr>
        <w:spacing w:line="14" w:lineRule="exact"/>
        <w:rPr>
          <w:sz w:val="20"/>
          <w:szCs w:val="20"/>
        </w:rPr>
      </w:pPr>
    </w:p>
    <w:p w:rsidR="00A54A57" w:rsidRDefault="009C0C94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4.5. Принимать:</w:t>
      </w:r>
    </w:p>
    <w:p w:rsidR="00A54A57" w:rsidRDefault="00A54A57">
      <w:pPr>
        <w:spacing w:line="42" w:lineRule="exact"/>
        <w:rPr>
          <w:sz w:val="20"/>
          <w:szCs w:val="20"/>
        </w:rPr>
      </w:pPr>
    </w:p>
    <w:p w:rsidR="00A54A57" w:rsidRDefault="009C0C94">
      <w:pPr>
        <w:numPr>
          <w:ilvl w:val="0"/>
          <w:numId w:val="3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о создании или прекращении своей деятельности;</w:t>
      </w:r>
    </w:p>
    <w:p w:rsidR="00A54A57" w:rsidRDefault="00A54A57">
      <w:pPr>
        <w:spacing w:line="6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3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решения о прекращении полномочий председателя родительского комитета и его заместителя;</w:t>
      </w:r>
    </w:p>
    <w:p w:rsidR="00A54A57" w:rsidRDefault="00A54A57">
      <w:pPr>
        <w:spacing w:line="61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3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общешкольных мероприятиях при рассмотрении вопросов, относящихся к компетенц</w:t>
      </w:r>
      <w:r w:rsidR="0073116E">
        <w:rPr>
          <w:rFonts w:eastAsia="Times New Roman"/>
          <w:sz w:val="24"/>
          <w:szCs w:val="24"/>
        </w:rPr>
        <w:t>ии родительского комитета школы</w:t>
      </w:r>
      <w:r>
        <w:rPr>
          <w:rFonts w:eastAsia="Times New Roman"/>
          <w:sz w:val="24"/>
          <w:szCs w:val="24"/>
        </w:rPr>
        <w:t>.</w:t>
      </w:r>
    </w:p>
    <w:p w:rsidR="00A54A57" w:rsidRDefault="00A54A57">
      <w:pPr>
        <w:spacing w:line="352" w:lineRule="exact"/>
        <w:rPr>
          <w:sz w:val="20"/>
          <w:szCs w:val="20"/>
        </w:rPr>
      </w:pPr>
    </w:p>
    <w:p w:rsidR="00A54A57" w:rsidRDefault="009C0C94">
      <w:pPr>
        <w:numPr>
          <w:ilvl w:val="2"/>
          <w:numId w:val="4"/>
        </w:numPr>
        <w:tabs>
          <w:tab w:val="left" w:pos="2700"/>
        </w:tabs>
        <w:ind w:left="270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родительского комитета</w:t>
      </w:r>
    </w:p>
    <w:p w:rsidR="00A54A57" w:rsidRDefault="00A54A57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A54A57" w:rsidRDefault="009C0C94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Родительский комитет несет ответственность за:</w:t>
      </w:r>
    </w:p>
    <w:p w:rsidR="00A54A57" w:rsidRDefault="00A54A57">
      <w:pPr>
        <w:spacing w:line="70" w:lineRule="exact"/>
        <w:rPr>
          <w:rFonts w:eastAsia="Times New Roman"/>
          <w:b/>
          <w:bCs/>
          <w:sz w:val="24"/>
          <w:szCs w:val="24"/>
        </w:rPr>
      </w:pPr>
    </w:p>
    <w:p w:rsidR="00A54A57" w:rsidRDefault="009C0C94">
      <w:pPr>
        <w:numPr>
          <w:ilvl w:val="0"/>
          <w:numId w:val="4"/>
        </w:numPr>
        <w:tabs>
          <w:tab w:val="left" w:pos="708"/>
        </w:tabs>
        <w:spacing w:line="249" w:lineRule="auto"/>
        <w:ind w:left="7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соответствие принятых решений действующему законодательству и локальным актам школы;</w:t>
      </w:r>
    </w:p>
    <w:p w:rsidR="00A54A57" w:rsidRDefault="00A54A57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4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выполнение принятых решений и рекомендаций;</w:t>
      </w:r>
    </w:p>
    <w:p w:rsidR="00A54A57" w:rsidRDefault="00A54A5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4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установление взаимодействия между администрацией школы, классным руководителем</w:t>
      </w:r>
    </w:p>
    <w:p w:rsidR="00A54A57" w:rsidRDefault="00A54A57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1"/>
          <w:numId w:val="4"/>
        </w:numPr>
        <w:tabs>
          <w:tab w:val="left" w:pos="1005"/>
        </w:tabs>
        <w:spacing w:line="266" w:lineRule="auto"/>
        <w:ind w:left="72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родителями (законными представителями) учащихся по вопросам семейного и общественного воспитания.</w:t>
      </w:r>
    </w:p>
    <w:p w:rsidR="00A54A57" w:rsidRDefault="00A54A57">
      <w:pPr>
        <w:spacing w:line="334" w:lineRule="exact"/>
        <w:rPr>
          <w:sz w:val="20"/>
          <w:szCs w:val="20"/>
        </w:rPr>
      </w:pPr>
    </w:p>
    <w:p w:rsidR="00A54A57" w:rsidRDefault="009C0C94">
      <w:pPr>
        <w:numPr>
          <w:ilvl w:val="0"/>
          <w:numId w:val="5"/>
        </w:numPr>
        <w:tabs>
          <w:tab w:val="left" w:pos="3860"/>
        </w:tabs>
        <w:ind w:left="3860" w:hanging="24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работы</w:t>
      </w:r>
    </w:p>
    <w:p w:rsidR="00A54A57" w:rsidRDefault="00A54A57">
      <w:pPr>
        <w:spacing w:line="48" w:lineRule="exact"/>
        <w:rPr>
          <w:sz w:val="20"/>
          <w:szCs w:val="20"/>
        </w:rPr>
      </w:pPr>
    </w:p>
    <w:p w:rsidR="00A54A57" w:rsidRDefault="009C0C94">
      <w:pPr>
        <w:spacing w:line="266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Сост</w:t>
      </w:r>
      <w:r w:rsidR="0073116E">
        <w:rPr>
          <w:rFonts w:eastAsia="Times New Roman"/>
          <w:sz w:val="24"/>
          <w:szCs w:val="24"/>
        </w:rPr>
        <w:t>ав родительского комитета школы</w:t>
      </w:r>
      <w:r>
        <w:rPr>
          <w:rFonts w:eastAsia="Times New Roman"/>
          <w:sz w:val="24"/>
          <w:szCs w:val="24"/>
        </w:rPr>
        <w:t xml:space="preserve"> избирается ежегодно</w:t>
      </w:r>
      <w:r w:rsidR="0073116E">
        <w:rPr>
          <w:rFonts w:eastAsia="Times New Roman"/>
          <w:sz w:val="24"/>
          <w:szCs w:val="24"/>
        </w:rPr>
        <w:t xml:space="preserve"> на общешкольном родительском собрании </w:t>
      </w:r>
      <w:r>
        <w:rPr>
          <w:rFonts w:eastAsia="Times New Roman"/>
          <w:sz w:val="24"/>
          <w:szCs w:val="24"/>
        </w:rPr>
        <w:t xml:space="preserve"> в начале каждого учебного года. В состав родительского комитета входят:</w:t>
      </w:r>
    </w:p>
    <w:p w:rsidR="00A54A57" w:rsidRDefault="00A54A57">
      <w:pPr>
        <w:spacing w:line="11" w:lineRule="exact"/>
        <w:rPr>
          <w:sz w:val="20"/>
          <w:szCs w:val="20"/>
        </w:rPr>
      </w:pPr>
    </w:p>
    <w:p w:rsidR="00A54A57" w:rsidRDefault="009C0C94">
      <w:pPr>
        <w:numPr>
          <w:ilvl w:val="0"/>
          <w:numId w:val="6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председатель родительского комитета;</w:t>
      </w:r>
    </w:p>
    <w:p w:rsidR="00A54A57" w:rsidRDefault="00A54A5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6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заместитель председателя;</w:t>
      </w:r>
    </w:p>
    <w:p w:rsidR="00A54A57" w:rsidRDefault="00A54A57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6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члены родительского комитета, ответственные за определенные направления работы.</w:t>
      </w:r>
    </w:p>
    <w:p w:rsidR="00A54A57" w:rsidRDefault="00A54A57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A54A57" w:rsidRPr="009C0C94" w:rsidRDefault="009C0C94" w:rsidP="009C0C94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6.2. Заседания родительского комитета проводятся по мере необходимости, но не реже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ascii="Symbol" w:eastAsia="Symbol" w:hAnsi="Symbol" w:cs="Symbol"/>
          <w:sz w:val="24"/>
          <w:szCs w:val="24"/>
        </w:rPr>
        <w:t></w:t>
      </w:r>
      <w:r>
        <w:rPr>
          <w:rFonts w:eastAsia="Times New Roman"/>
          <w:sz w:val="24"/>
          <w:szCs w:val="24"/>
        </w:rPr>
        <w:t>одного раза в четверть. Кворумом для принятия решений является присутствие на заседании более половины членов родительского комитета. Решения родительского комитета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 В своей работе родительский комитет отчитывается перед классным родительским собранием в конце учебного года.</w:t>
      </w:r>
    </w:p>
    <w:p w:rsidR="00A54A57" w:rsidRDefault="00A54A57">
      <w:pPr>
        <w:spacing w:line="15" w:lineRule="exact"/>
        <w:rPr>
          <w:sz w:val="20"/>
          <w:szCs w:val="20"/>
        </w:rPr>
      </w:pPr>
    </w:p>
    <w:p w:rsidR="00A54A57" w:rsidRDefault="009C0C94">
      <w:pPr>
        <w:spacing w:line="26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Непосредственное руководство деятельностью родительского комитета осуществляет его председатель, который:</w:t>
      </w:r>
    </w:p>
    <w:p w:rsidR="00A54A57" w:rsidRDefault="00A54A57">
      <w:pPr>
        <w:spacing w:line="13" w:lineRule="exact"/>
        <w:rPr>
          <w:sz w:val="20"/>
          <w:szCs w:val="20"/>
        </w:rPr>
      </w:pPr>
    </w:p>
    <w:p w:rsidR="00A54A57" w:rsidRDefault="009C0C94">
      <w:pPr>
        <w:numPr>
          <w:ilvl w:val="0"/>
          <w:numId w:val="7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ведение документации родительского комитета;</w:t>
      </w:r>
    </w:p>
    <w:p w:rsidR="00A54A57" w:rsidRDefault="00A54A5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7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координирует работу родительского комитета;</w:t>
      </w:r>
    </w:p>
    <w:p w:rsidR="00A54A57" w:rsidRDefault="00A54A57">
      <w:pPr>
        <w:spacing w:line="40" w:lineRule="exact"/>
        <w:rPr>
          <w:rFonts w:ascii="Symbol" w:eastAsia="Symbol" w:hAnsi="Symbol" w:cs="Symbol"/>
          <w:sz w:val="24"/>
          <w:szCs w:val="24"/>
        </w:rPr>
      </w:pPr>
    </w:p>
    <w:p w:rsidR="00A54A57" w:rsidRDefault="009C0C94">
      <w:pPr>
        <w:numPr>
          <w:ilvl w:val="0"/>
          <w:numId w:val="7"/>
        </w:numPr>
        <w:tabs>
          <w:tab w:val="left" w:pos="700"/>
        </w:tabs>
        <w:ind w:left="700" w:hanging="34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ведет заседания родительского комитета.</w:t>
      </w:r>
    </w:p>
    <w:p w:rsidR="00A54A57" w:rsidRDefault="00A54A57">
      <w:pPr>
        <w:spacing w:line="365" w:lineRule="exact"/>
        <w:rPr>
          <w:sz w:val="20"/>
          <w:szCs w:val="20"/>
        </w:rPr>
      </w:pPr>
    </w:p>
    <w:p w:rsidR="00A54A57" w:rsidRDefault="009C0C94">
      <w:pPr>
        <w:numPr>
          <w:ilvl w:val="0"/>
          <w:numId w:val="8"/>
        </w:numPr>
        <w:tabs>
          <w:tab w:val="left" w:pos="4000"/>
        </w:tabs>
        <w:ind w:left="400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Делопроизводство</w:t>
      </w:r>
    </w:p>
    <w:p w:rsidR="00A54A57" w:rsidRDefault="00A54A57">
      <w:pPr>
        <w:spacing w:line="36" w:lineRule="exact"/>
        <w:rPr>
          <w:sz w:val="20"/>
          <w:szCs w:val="20"/>
        </w:rPr>
      </w:pPr>
    </w:p>
    <w:p w:rsidR="00A54A57" w:rsidRDefault="009C0C9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Родительский комитет ведет протоколы своих заседаний.</w:t>
      </w:r>
    </w:p>
    <w:p w:rsidR="00A54A57" w:rsidRDefault="00A54A57">
      <w:pPr>
        <w:spacing w:line="53" w:lineRule="exact"/>
        <w:rPr>
          <w:sz w:val="20"/>
          <w:szCs w:val="20"/>
        </w:rPr>
      </w:pPr>
    </w:p>
    <w:p w:rsidR="00A54A57" w:rsidRDefault="009C0C94" w:rsidP="00E416CA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7.2.Ответственность за делопроизводство родительского комитета возлагается на его председателя или секретаря комитета.</w:t>
      </w: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00" w:lineRule="exact"/>
        <w:rPr>
          <w:sz w:val="20"/>
          <w:szCs w:val="20"/>
        </w:rPr>
      </w:pPr>
    </w:p>
    <w:p w:rsidR="00A54A57" w:rsidRDefault="00A54A57">
      <w:pPr>
        <w:spacing w:line="285" w:lineRule="exact"/>
        <w:rPr>
          <w:sz w:val="20"/>
          <w:szCs w:val="20"/>
        </w:rPr>
      </w:pPr>
    </w:p>
    <w:p w:rsidR="00A54A57" w:rsidRDefault="009C0C94">
      <w:pPr>
        <w:ind w:left="9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sectPr w:rsidR="00A54A57" w:rsidSect="00A54A57">
      <w:pgSz w:w="11900" w:h="16838"/>
      <w:pgMar w:top="1440" w:right="846" w:bottom="473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DF4A9822"/>
    <w:lvl w:ilvl="0" w:tplc="BE8EBFDA">
      <w:start w:val="7"/>
      <w:numFmt w:val="decimal"/>
      <w:lvlText w:val="%1."/>
      <w:lvlJc w:val="left"/>
    </w:lvl>
    <w:lvl w:ilvl="1" w:tplc="AEB28856">
      <w:numFmt w:val="decimal"/>
      <w:lvlText w:val=""/>
      <w:lvlJc w:val="left"/>
    </w:lvl>
    <w:lvl w:ilvl="2" w:tplc="CFCC840E">
      <w:numFmt w:val="decimal"/>
      <w:lvlText w:val=""/>
      <w:lvlJc w:val="left"/>
    </w:lvl>
    <w:lvl w:ilvl="3" w:tplc="96C4527E">
      <w:numFmt w:val="decimal"/>
      <w:lvlText w:val=""/>
      <w:lvlJc w:val="left"/>
    </w:lvl>
    <w:lvl w:ilvl="4" w:tplc="41444FE4">
      <w:numFmt w:val="decimal"/>
      <w:lvlText w:val=""/>
      <w:lvlJc w:val="left"/>
    </w:lvl>
    <w:lvl w:ilvl="5" w:tplc="608654B2">
      <w:numFmt w:val="decimal"/>
      <w:lvlText w:val=""/>
      <w:lvlJc w:val="left"/>
    </w:lvl>
    <w:lvl w:ilvl="6" w:tplc="C7907CA0">
      <w:numFmt w:val="decimal"/>
      <w:lvlText w:val=""/>
      <w:lvlJc w:val="left"/>
    </w:lvl>
    <w:lvl w:ilvl="7" w:tplc="98FA33BA">
      <w:numFmt w:val="decimal"/>
      <w:lvlText w:val=""/>
      <w:lvlJc w:val="left"/>
    </w:lvl>
    <w:lvl w:ilvl="8" w:tplc="C8AE350E">
      <w:numFmt w:val="decimal"/>
      <w:lvlText w:val=""/>
      <w:lvlJc w:val="left"/>
    </w:lvl>
  </w:abstractNum>
  <w:abstractNum w:abstractNumId="1">
    <w:nsid w:val="00001649"/>
    <w:multiLevelType w:val="hybridMultilevel"/>
    <w:tmpl w:val="3F6ED872"/>
    <w:lvl w:ilvl="0" w:tplc="2AF694D8">
      <w:start w:val="1"/>
      <w:numFmt w:val="bullet"/>
      <w:lvlText w:val=""/>
      <w:lvlJc w:val="left"/>
    </w:lvl>
    <w:lvl w:ilvl="1" w:tplc="B16ACC6C">
      <w:numFmt w:val="decimal"/>
      <w:lvlText w:val=""/>
      <w:lvlJc w:val="left"/>
    </w:lvl>
    <w:lvl w:ilvl="2" w:tplc="C6DA51C2">
      <w:numFmt w:val="decimal"/>
      <w:lvlText w:val=""/>
      <w:lvlJc w:val="left"/>
    </w:lvl>
    <w:lvl w:ilvl="3" w:tplc="0D8C2296">
      <w:numFmt w:val="decimal"/>
      <w:lvlText w:val=""/>
      <w:lvlJc w:val="left"/>
    </w:lvl>
    <w:lvl w:ilvl="4" w:tplc="44A6F40A">
      <w:numFmt w:val="decimal"/>
      <w:lvlText w:val=""/>
      <w:lvlJc w:val="left"/>
    </w:lvl>
    <w:lvl w:ilvl="5" w:tplc="DA9E595A">
      <w:numFmt w:val="decimal"/>
      <w:lvlText w:val=""/>
      <w:lvlJc w:val="left"/>
    </w:lvl>
    <w:lvl w:ilvl="6" w:tplc="52005A34">
      <w:numFmt w:val="decimal"/>
      <w:lvlText w:val=""/>
      <w:lvlJc w:val="left"/>
    </w:lvl>
    <w:lvl w:ilvl="7" w:tplc="0608BABE">
      <w:numFmt w:val="decimal"/>
      <w:lvlText w:val=""/>
      <w:lvlJc w:val="left"/>
    </w:lvl>
    <w:lvl w:ilvl="8" w:tplc="8A5E9F2A">
      <w:numFmt w:val="decimal"/>
      <w:lvlText w:val=""/>
      <w:lvlJc w:val="left"/>
    </w:lvl>
  </w:abstractNum>
  <w:abstractNum w:abstractNumId="2">
    <w:nsid w:val="000026E9"/>
    <w:multiLevelType w:val="hybridMultilevel"/>
    <w:tmpl w:val="B0AE725C"/>
    <w:lvl w:ilvl="0" w:tplc="92D0B5C8">
      <w:start w:val="1"/>
      <w:numFmt w:val="bullet"/>
      <w:lvlText w:val=""/>
      <w:lvlJc w:val="left"/>
    </w:lvl>
    <w:lvl w:ilvl="1" w:tplc="4AB08F08">
      <w:numFmt w:val="decimal"/>
      <w:lvlText w:val=""/>
      <w:lvlJc w:val="left"/>
    </w:lvl>
    <w:lvl w:ilvl="2" w:tplc="B13E2156">
      <w:numFmt w:val="decimal"/>
      <w:lvlText w:val=""/>
      <w:lvlJc w:val="left"/>
    </w:lvl>
    <w:lvl w:ilvl="3" w:tplc="4F8E802A">
      <w:numFmt w:val="decimal"/>
      <w:lvlText w:val=""/>
      <w:lvlJc w:val="left"/>
    </w:lvl>
    <w:lvl w:ilvl="4" w:tplc="39D85FF4">
      <w:numFmt w:val="decimal"/>
      <w:lvlText w:val=""/>
      <w:lvlJc w:val="left"/>
    </w:lvl>
    <w:lvl w:ilvl="5" w:tplc="AC8E794A">
      <w:numFmt w:val="decimal"/>
      <w:lvlText w:val=""/>
      <w:lvlJc w:val="left"/>
    </w:lvl>
    <w:lvl w:ilvl="6" w:tplc="A03C921E">
      <w:numFmt w:val="decimal"/>
      <w:lvlText w:val=""/>
      <w:lvlJc w:val="left"/>
    </w:lvl>
    <w:lvl w:ilvl="7" w:tplc="2CC049BA">
      <w:numFmt w:val="decimal"/>
      <w:lvlText w:val=""/>
      <w:lvlJc w:val="left"/>
    </w:lvl>
    <w:lvl w:ilvl="8" w:tplc="B694D2BA">
      <w:numFmt w:val="decimal"/>
      <w:lvlText w:val=""/>
      <w:lvlJc w:val="left"/>
    </w:lvl>
  </w:abstractNum>
  <w:abstractNum w:abstractNumId="3">
    <w:nsid w:val="000041BB"/>
    <w:multiLevelType w:val="hybridMultilevel"/>
    <w:tmpl w:val="2DBC0B76"/>
    <w:lvl w:ilvl="0" w:tplc="E9EA672A">
      <w:start w:val="1"/>
      <w:numFmt w:val="bullet"/>
      <w:lvlText w:val=""/>
      <w:lvlJc w:val="left"/>
    </w:lvl>
    <w:lvl w:ilvl="1" w:tplc="1B54B104">
      <w:numFmt w:val="decimal"/>
      <w:lvlText w:val=""/>
      <w:lvlJc w:val="left"/>
    </w:lvl>
    <w:lvl w:ilvl="2" w:tplc="8B9A2810">
      <w:numFmt w:val="decimal"/>
      <w:lvlText w:val=""/>
      <w:lvlJc w:val="left"/>
    </w:lvl>
    <w:lvl w:ilvl="3" w:tplc="6B1A3A54">
      <w:numFmt w:val="decimal"/>
      <w:lvlText w:val=""/>
      <w:lvlJc w:val="left"/>
    </w:lvl>
    <w:lvl w:ilvl="4" w:tplc="FDF8966E">
      <w:numFmt w:val="decimal"/>
      <w:lvlText w:val=""/>
      <w:lvlJc w:val="left"/>
    </w:lvl>
    <w:lvl w:ilvl="5" w:tplc="663C94B6">
      <w:numFmt w:val="decimal"/>
      <w:lvlText w:val=""/>
      <w:lvlJc w:val="left"/>
    </w:lvl>
    <w:lvl w:ilvl="6" w:tplc="75CC6E34">
      <w:numFmt w:val="decimal"/>
      <w:lvlText w:val=""/>
      <w:lvlJc w:val="left"/>
    </w:lvl>
    <w:lvl w:ilvl="7" w:tplc="293AE0E0">
      <w:numFmt w:val="decimal"/>
      <w:lvlText w:val=""/>
      <w:lvlJc w:val="left"/>
    </w:lvl>
    <w:lvl w:ilvl="8" w:tplc="9A541FC8">
      <w:numFmt w:val="decimal"/>
      <w:lvlText w:val=""/>
      <w:lvlJc w:val="left"/>
    </w:lvl>
  </w:abstractNum>
  <w:abstractNum w:abstractNumId="4">
    <w:nsid w:val="00005AF1"/>
    <w:multiLevelType w:val="hybridMultilevel"/>
    <w:tmpl w:val="CAA819FA"/>
    <w:lvl w:ilvl="0" w:tplc="F8020166">
      <w:start w:val="6"/>
      <w:numFmt w:val="decimal"/>
      <w:lvlText w:val="%1."/>
      <w:lvlJc w:val="left"/>
    </w:lvl>
    <w:lvl w:ilvl="1" w:tplc="E4F67348">
      <w:numFmt w:val="decimal"/>
      <w:lvlText w:val=""/>
      <w:lvlJc w:val="left"/>
    </w:lvl>
    <w:lvl w:ilvl="2" w:tplc="026888F6">
      <w:numFmt w:val="decimal"/>
      <w:lvlText w:val=""/>
      <w:lvlJc w:val="left"/>
    </w:lvl>
    <w:lvl w:ilvl="3" w:tplc="CAB64A9E">
      <w:numFmt w:val="decimal"/>
      <w:lvlText w:val=""/>
      <w:lvlJc w:val="left"/>
    </w:lvl>
    <w:lvl w:ilvl="4" w:tplc="2174C3FA">
      <w:numFmt w:val="decimal"/>
      <w:lvlText w:val=""/>
      <w:lvlJc w:val="left"/>
    </w:lvl>
    <w:lvl w:ilvl="5" w:tplc="F4D05F5E">
      <w:numFmt w:val="decimal"/>
      <w:lvlText w:val=""/>
      <w:lvlJc w:val="left"/>
    </w:lvl>
    <w:lvl w:ilvl="6" w:tplc="FC527CBC">
      <w:numFmt w:val="decimal"/>
      <w:lvlText w:val=""/>
      <w:lvlJc w:val="left"/>
    </w:lvl>
    <w:lvl w:ilvl="7" w:tplc="BF827EB8">
      <w:numFmt w:val="decimal"/>
      <w:lvlText w:val=""/>
      <w:lvlJc w:val="left"/>
    </w:lvl>
    <w:lvl w:ilvl="8" w:tplc="D6C254AE">
      <w:numFmt w:val="decimal"/>
      <w:lvlText w:val=""/>
      <w:lvlJc w:val="left"/>
    </w:lvl>
  </w:abstractNum>
  <w:abstractNum w:abstractNumId="5">
    <w:nsid w:val="00005F90"/>
    <w:multiLevelType w:val="hybridMultilevel"/>
    <w:tmpl w:val="9DF8A272"/>
    <w:lvl w:ilvl="0" w:tplc="A0B028FC">
      <w:start w:val="1"/>
      <w:numFmt w:val="bullet"/>
      <w:lvlText w:val=""/>
      <w:lvlJc w:val="left"/>
    </w:lvl>
    <w:lvl w:ilvl="1" w:tplc="9D4269DC">
      <w:start w:val="1"/>
      <w:numFmt w:val="bullet"/>
      <w:lvlText w:val="В"/>
      <w:lvlJc w:val="left"/>
    </w:lvl>
    <w:lvl w:ilvl="2" w:tplc="77B49264">
      <w:start w:val="4"/>
      <w:numFmt w:val="decimal"/>
      <w:lvlText w:val="%3."/>
      <w:lvlJc w:val="left"/>
    </w:lvl>
    <w:lvl w:ilvl="3" w:tplc="8C621A66">
      <w:numFmt w:val="decimal"/>
      <w:lvlText w:val=""/>
      <w:lvlJc w:val="left"/>
    </w:lvl>
    <w:lvl w:ilvl="4" w:tplc="1058578C">
      <w:numFmt w:val="decimal"/>
      <w:lvlText w:val=""/>
      <w:lvlJc w:val="left"/>
    </w:lvl>
    <w:lvl w:ilvl="5" w:tplc="1D64D96E">
      <w:numFmt w:val="decimal"/>
      <w:lvlText w:val=""/>
      <w:lvlJc w:val="left"/>
    </w:lvl>
    <w:lvl w:ilvl="6" w:tplc="D4D46230">
      <w:numFmt w:val="decimal"/>
      <w:lvlText w:val=""/>
      <w:lvlJc w:val="left"/>
    </w:lvl>
    <w:lvl w:ilvl="7" w:tplc="3760E4EA">
      <w:numFmt w:val="decimal"/>
      <w:lvlText w:val=""/>
      <w:lvlJc w:val="left"/>
    </w:lvl>
    <w:lvl w:ilvl="8" w:tplc="94924054">
      <w:numFmt w:val="decimal"/>
      <w:lvlText w:val=""/>
      <w:lvlJc w:val="left"/>
    </w:lvl>
  </w:abstractNum>
  <w:abstractNum w:abstractNumId="6">
    <w:nsid w:val="00006952"/>
    <w:multiLevelType w:val="hybridMultilevel"/>
    <w:tmpl w:val="DC449654"/>
    <w:lvl w:ilvl="0" w:tplc="9B1E35DE">
      <w:start w:val="1"/>
      <w:numFmt w:val="bullet"/>
      <w:lvlText w:val=""/>
      <w:lvlJc w:val="left"/>
    </w:lvl>
    <w:lvl w:ilvl="1" w:tplc="D578E978">
      <w:start w:val="3"/>
      <w:numFmt w:val="decimal"/>
      <w:lvlText w:val="%2."/>
      <w:lvlJc w:val="left"/>
    </w:lvl>
    <w:lvl w:ilvl="2" w:tplc="1E5E4516">
      <w:numFmt w:val="decimal"/>
      <w:lvlText w:val=""/>
      <w:lvlJc w:val="left"/>
    </w:lvl>
    <w:lvl w:ilvl="3" w:tplc="D8C6B3D4">
      <w:numFmt w:val="decimal"/>
      <w:lvlText w:val=""/>
      <w:lvlJc w:val="left"/>
    </w:lvl>
    <w:lvl w:ilvl="4" w:tplc="7A381844">
      <w:numFmt w:val="decimal"/>
      <w:lvlText w:val=""/>
      <w:lvlJc w:val="left"/>
    </w:lvl>
    <w:lvl w:ilvl="5" w:tplc="50C045E4">
      <w:numFmt w:val="decimal"/>
      <w:lvlText w:val=""/>
      <w:lvlJc w:val="left"/>
    </w:lvl>
    <w:lvl w:ilvl="6" w:tplc="99C0FE00">
      <w:numFmt w:val="decimal"/>
      <w:lvlText w:val=""/>
      <w:lvlJc w:val="left"/>
    </w:lvl>
    <w:lvl w:ilvl="7" w:tplc="C988DEE4">
      <w:numFmt w:val="decimal"/>
      <w:lvlText w:val=""/>
      <w:lvlJc w:val="left"/>
    </w:lvl>
    <w:lvl w:ilvl="8" w:tplc="8F7E6B6C">
      <w:numFmt w:val="decimal"/>
      <w:lvlText w:val=""/>
      <w:lvlJc w:val="left"/>
    </w:lvl>
  </w:abstractNum>
  <w:abstractNum w:abstractNumId="7">
    <w:nsid w:val="00006DF1"/>
    <w:multiLevelType w:val="hybridMultilevel"/>
    <w:tmpl w:val="891C9592"/>
    <w:lvl w:ilvl="0" w:tplc="7BDE5414">
      <w:start w:val="1"/>
      <w:numFmt w:val="bullet"/>
      <w:lvlText w:val=""/>
      <w:lvlJc w:val="left"/>
    </w:lvl>
    <w:lvl w:ilvl="1" w:tplc="103ADAF0">
      <w:start w:val="1"/>
      <w:numFmt w:val="bullet"/>
      <w:lvlText w:val="и"/>
      <w:lvlJc w:val="left"/>
    </w:lvl>
    <w:lvl w:ilvl="2" w:tplc="B12A27B0">
      <w:start w:val="5"/>
      <w:numFmt w:val="decimal"/>
      <w:lvlText w:val="%3."/>
      <w:lvlJc w:val="left"/>
    </w:lvl>
    <w:lvl w:ilvl="3" w:tplc="FE40962E">
      <w:numFmt w:val="decimal"/>
      <w:lvlText w:val=""/>
      <w:lvlJc w:val="left"/>
    </w:lvl>
    <w:lvl w:ilvl="4" w:tplc="C87CD4D0">
      <w:numFmt w:val="decimal"/>
      <w:lvlText w:val=""/>
      <w:lvlJc w:val="left"/>
    </w:lvl>
    <w:lvl w:ilvl="5" w:tplc="BD4CAA32">
      <w:numFmt w:val="decimal"/>
      <w:lvlText w:val=""/>
      <w:lvlJc w:val="left"/>
    </w:lvl>
    <w:lvl w:ilvl="6" w:tplc="D9A4E8F6">
      <w:numFmt w:val="decimal"/>
      <w:lvlText w:val=""/>
      <w:lvlJc w:val="left"/>
    </w:lvl>
    <w:lvl w:ilvl="7" w:tplc="D0F25CFE">
      <w:numFmt w:val="decimal"/>
      <w:lvlText w:val=""/>
      <w:lvlJc w:val="left"/>
    </w:lvl>
    <w:lvl w:ilvl="8" w:tplc="FBA0DF3E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54A57"/>
    <w:rsid w:val="00045188"/>
    <w:rsid w:val="00206B2C"/>
    <w:rsid w:val="00403D16"/>
    <w:rsid w:val="00540CEC"/>
    <w:rsid w:val="0054473A"/>
    <w:rsid w:val="005A4A2B"/>
    <w:rsid w:val="006F7712"/>
    <w:rsid w:val="0073116E"/>
    <w:rsid w:val="007943EB"/>
    <w:rsid w:val="007D047E"/>
    <w:rsid w:val="009B1341"/>
    <w:rsid w:val="009C0C94"/>
    <w:rsid w:val="00A54A57"/>
    <w:rsid w:val="00BA221F"/>
    <w:rsid w:val="00E416CA"/>
    <w:rsid w:val="00F82F7D"/>
    <w:rsid w:val="00FF2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206B2C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206B2C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206B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Зульфира</cp:lastModifiedBy>
  <cp:revision>2</cp:revision>
  <dcterms:created xsi:type="dcterms:W3CDTF">2020-02-28T08:31:00Z</dcterms:created>
  <dcterms:modified xsi:type="dcterms:W3CDTF">2020-02-28T08:31:00Z</dcterms:modified>
</cp:coreProperties>
</file>