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D15" w:rsidRDefault="00020CF0">
      <w:pPr>
        <w:jc w:val="center"/>
        <w:rPr>
          <w:b/>
          <w:color w:val="1F497D"/>
          <w:sz w:val="56"/>
        </w:rPr>
      </w:pPr>
      <w:r>
        <w:rPr>
          <w:b/>
          <w:color w:val="1F497D"/>
          <w:sz w:val="56"/>
        </w:rPr>
        <w:t>ПОЛОЖЕНИЕ</w:t>
      </w:r>
    </w:p>
    <w:p w:rsidR="00050D15" w:rsidRDefault="00020CF0">
      <w:pPr>
        <w:ind w:left="732"/>
        <w:jc w:val="center"/>
        <w:rPr>
          <w:b/>
          <w:color w:val="1F497D"/>
          <w:sz w:val="36"/>
        </w:rPr>
      </w:pPr>
      <w:r>
        <w:rPr>
          <w:b/>
          <w:color w:val="1F497D"/>
          <w:sz w:val="36"/>
        </w:rPr>
        <w:t>о ХVI</w:t>
      </w:r>
      <w:r w:rsidR="00EE1947">
        <w:rPr>
          <w:b/>
          <w:color w:val="1F497D"/>
          <w:sz w:val="36"/>
          <w:lang w:val="en-US"/>
        </w:rPr>
        <w:t>I</w:t>
      </w:r>
      <w:r w:rsidR="00DB0195">
        <w:rPr>
          <w:b/>
          <w:color w:val="1F497D"/>
          <w:sz w:val="36"/>
          <w:lang w:val="en-US"/>
        </w:rPr>
        <w:t>I</w:t>
      </w:r>
      <w:r>
        <w:rPr>
          <w:b/>
          <w:color w:val="1F497D"/>
          <w:sz w:val="36"/>
        </w:rPr>
        <w:t xml:space="preserve"> Всероссийском </w:t>
      </w:r>
    </w:p>
    <w:p w:rsidR="00050D15" w:rsidRDefault="00020CF0">
      <w:pPr>
        <w:ind w:left="732"/>
        <w:jc w:val="center"/>
        <w:rPr>
          <w:b/>
          <w:color w:val="1F497D"/>
          <w:sz w:val="36"/>
        </w:rPr>
      </w:pPr>
      <w:r>
        <w:rPr>
          <w:b/>
          <w:color w:val="1F497D"/>
          <w:sz w:val="36"/>
        </w:rPr>
        <w:t>Открытом творческом конкурсе</w:t>
      </w:r>
    </w:p>
    <w:p w:rsidR="00050D15" w:rsidRDefault="00020CF0">
      <w:pPr>
        <w:jc w:val="center"/>
        <w:rPr>
          <w:b/>
          <w:color w:val="1F497D"/>
          <w:sz w:val="56"/>
        </w:rPr>
      </w:pPr>
      <w:r>
        <w:rPr>
          <w:b/>
          <w:color w:val="1F497D"/>
          <w:sz w:val="56"/>
        </w:rPr>
        <w:t>«</w:t>
      </w:r>
      <w:r>
        <w:rPr>
          <w:b/>
          <w:caps/>
          <w:color w:val="1F497D"/>
          <w:sz w:val="56"/>
        </w:rPr>
        <w:t>Пушкинские чтения</w:t>
      </w:r>
      <w:r>
        <w:rPr>
          <w:b/>
          <w:color w:val="1F497D"/>
          <w:sz w:val="56"/>
        </w:rPr>
        <w:t>»</w:t>
      </w:r>
    </w:p>
    <w:p w:rsidR="00050D15" w:rsidRDefault="00050D15">
      <w:pPr>
        <w:jc w:val="center"/>
        <w:rPr>
          <w:sz w:val="28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положения.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положение определяет порядок проведения Открытого Всероссийского творческого конкурса «Пушкинские чтения», перечень секций, требования к оформлению исследовательской работы, критерии оценивания исследовательской работы, критерии оценивания выступления.</w:t>
      </w: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Цель и задачи.</w:t>
      </w:r>
    </w:p>
    <w:p w:rsidR="00050D15" w:rsidRDefault="00020CF0">
      <w:pPr>
        <w:spacing w:line="276" w:lineRule="auto"/>
        <w:ind w:firstLine="708"/>
        <w:jc w:val="both"/>
      </w:pPr>
      <w:r>
        <w:t>Открытый творческий конкурс «Пушкинские чтения» проводится с целью воспитания духовно развитой личности, формирования у неё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культуры.</w:t>
      </w:r>
    </w:p>
    <w:p w:rsidR="00050D15" w:rsidRDefault="00020CF0">
      <w:pPr>
        <w:spacing w:line="276" w:lineRule="auto"/>
        <w:jc w:val="both"/>
        <w:outlineLvl w:val="0"/>
        <w:rPr>
          <w:b/>
        </w:rPr>
      </w:pPr>
      <w:r>
        <w:rPr>
          <w:b/>
        </w:rPr>
        <w:t>Цели конкурса: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Привлечение школьников к чтению художественной литературы, к творческому процессу;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Развитие нравственных, эстетических качеств школьников, ориентированных на истинные духовные ценности;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Выявление и поддержка способных и одаренных детей;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Усиление консолидирующей роли семьи в нравственном развитии общества;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Формирование возвышенного чувства любви к родному краю, Отечеству;</w:t>
      </w:r>
    </w:p>
    <w:p w:rsidR="00050D15" w:rsidRDefault="00020CF0">
      <w:pPr>
        <w:pStyle w:val="a5"/>
        <w:numPr>
          <w:ilvl w:val="0"/>
          <w:numId w:val="2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Повышение уровня общей коммуникативной и исследовательской культуры современного школьника.</w:t>
      </w:r>
    </w:p>
    <w:p w:rsidR="00050D15" w:rsidRDefault="00020CF0">
      <w:pPr>
        <w:spacing w:line="276" w:lineRule="auto"/>
        <w:jc w:val="both"/>
        <w:outlineLvl w:val="0"/>
        <w:rPr>
          <w:b/>
        </w:rPr>
      </w:pPr>
      <w:r>
        <w:rPr>
          <w:b/>
        </w:rPr>
        <w:t>Задачи конкурса:</w:t>
      </w:r>
    </w:p>
    <w:p w:rsidR="00050D15" w:rsidRDefault="00020CF0">
      <w:pPr>
        <w:pStyle w:val="a5"/>
        <w:numPr>
          <w:ilvl w:val="0"/>
          <w:numId w:val="3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Усиление интереса школьников к культуре русской речи;</w:t>
      </w:r>
    </w:p>
    <w:p w:rsidR="00050D15" w:rsidRDefault="00020CF0">
      <w:pPr>
        <w:pStyle w:val="a5"/>
        <w:numPr>
          <w:ilvl w:val="0"/>
          <w:numId w:val="3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Стимулирование их мотивации к исследовательской деятельности в области филологии; </w:t>
      </w:r>
    </w:p>
    <w:p w:rsidR="00050D15" w:rsidRDefault="00020CF0">
      <w:pPr>
        <w:pStyle w:val="a5"/>
        <w:numPr>
          <w:ilvl w:val="0"/>
          <w:numId w:val="3"/>
        </w:numPr>
        <w:spacing w:after="0"/>
        <w:ind w:left="1276" w:hanging="28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Выявление и всемерная поддержка творчески одаренных учащихся.</w:t>
      </w:r>
    </w:p>
    <w:p w:rsidR="00050D15" w:rsidRDefault="00050D15">
      <w:pPr>
        <w:pStyle w:val="a5"/>
        <w:spacing w:after="0"/>
        <w:ind w:left="1276"/>
        <w:jc w:val="both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Организаторы.</w:t>
      </w:r>
    </w:p>
    <w:p w:rsidR="00050D15" w:rsidRDefault="00020CF0">
      <w:pPr>
        <w:pStyle w:val="a5"/>
        <w:spacing w:after="0"/>
        <w:ind w:left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>Организаторами Всероссийского Открытого творческого конкурса «Пушкинские чтения» выступают: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>Министерство культуры Российской Федерации;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Министерство образования и науки Республики Татарстан,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Федеральное государственное бюджетное учреждение культуры «Государственный мемориальный историко-литературный и природно-ландшафтный музей-заповедник </w:t>
      </w:r>
      <w:proofErr w:type="spellStart"/>
      <w:r>
        <w:rPr>
          <w:rFonts w:ascii="Times New Roman" w:hAnsi="Times New Roman"/>
          <w:b/>
          <w:color w:val="1F497D"/>
          <w:sz w:val="24"/>
        </w:rPr>
        <w:t>А.С.Пушкина</w:t>
      </w:r>
      <w:proofErr w:type="spellEnd"/>
      <w:r>
        <w:rPr>
          <w:rFonts w:ascii="Times New Roman" w:hAnsi="Times New Roman"/>
          <w:b/>
          <w:color w:val="1F497D"/>
          <w:sz w:val="24"/>
        </w:rPr>
        <w:t xml:space="preserve"> «Михайловское» (Пушкинский заповедник), Псковская область;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7365D"/>
          <w:sz w:val="24"/>
        </w:rPr>
      </w:pPr>
      <w:r>
        <w:rPr>
          <w:rFonts w:ascii="Times New Roman" w:hAnsi="Times New Roman"/>
          <w:b/>
          <w:color w:val="17365D"/>
          <w:sz w:val="24"/>
          <w:shd w:val="clear" w:color="auto" w:fill="EFF5FB"/>
        </w:rPr>
        <w:lastRenderedPageBreak/>
        <w:t xml:space="preserve">ФОНД ПОДДЕРЖКИ ОБРАЗОВАНИЯ, Международная Национальная образовательная Программа «Гимназический Союз России», </w:t>
      </w:r>
      <w:proofErr w:type="spellStart"/>
      <w:r>
        <w:rPr>
          <w:rFonts w:ascii="Times New Roman" w:hAnsi="Times New Roman"/>
          <w:b/>
          <w:color w:val="17365D"/>
          <w:sz w:val="24"/>
          <w:shd w:val="clear" w:color="auto" w:fill="EFF5FB"/>
        </w:rPr>
        <w:t>г.Санкт</w:t>
      </w:r>
      <w:proofErr w:type="spellEnd"/>
      <w:r>
        <w:rPr>
          <w:rFonts w:ascii="Times New Roman" w:hAnsi="Times New Roman"/>
          <w:b/>
          <w:color w:val="17365D"/>
          <w:sz w:val="24"/>
          <w:shd w:val="clear" w:color="auto" w:fill="EFF5FB"/>
        </w:rPr>
        <w:t>-Петербург;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Управление образования Исполнительного комитета   города Набережные Челны;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МБУ «Информационно-методический центр» </w:t>
      </w:r>
      <w:proofErr w:type="spellStart"/>
      <w:r>
        <w:rPr>
          <w:rFonts w:ascii="Times New Roman" w:hAnsi="Times New Roman"/>
          <w:b/>
          <w:color w:val="1F497D"/>
          <w:sz w:val="24"/>
        </w:rPr>
        <w:t>г.Набережные</w:t>
      </w:r>
      <w:proofErr w:type="spellEnd"/>
      <w:r>
        <w:rPr>
          <w:rFonts w:ascii="Times New Roman" w:hAnsi="Times New Roman"/>
          <w:b/>
          <w:color w:val="1F497D"/>
          <w:sz w:val="24"/>
        </w:rPr>
        <w:t xml:space="preserve"> Челны; </w:t>
      </w:r>
    </w:p>
    <w:p w:rsidR="00050D15" w:rsidRDefault="00020CF0">
      <w:pPr>
        <w:pStyle w:val="a5"/>
        <w:numPr>
          <w:ilvl w:val="0"/>
          <w:numId w:val="4"/>
        </w:numPr>
        <w:spacing w:after="0"/>
        <w:jc w:val="both"/>
        <w:outlineLvl w:val="0"/>
        <w:rPr>
          <w:rFonts w:ascii="Times New Roman" w:hAnsi="Times New Roman"/>
          <w:b/>
          <w:color w:val="1F497D"/>
          <w:sz w:val="24"/>
        </w:rPr>
      </w:pPr>
      <w:r>
        <w:rPr>
          <w:rFonts w:ascii="Times New Roman" w:hAnsi="Times New Roman"/>
          <w:b/>
          <w:color w:val="1F497D"/>
          <w:sz w:val="24"/>
        </w:rPr>
        <w:t xml:space="preserve">МАОУ «Лицей № 78 </w:t>
      </w:r>
      <w:proofErr w:type="spellStart"/>
      <w:r>
        <w:rPr>
          <w:rFonts w:ascii="Times New Roman" w:hAnsi="Times New Roman"/>
          <w:b/>
          <w:color w:val="1F497D"/>
          <w:sz w:val="24"/>
        </w:rPr>
        <w:t>им.А.С.Пушкина</w:t>
      </w:r>
      <w:proofErr w:type="spellEnd"/>
      <w:r>
        <w:rPr>
          <w:rFonts w:ascii="Times New Roman" w:hAnsi="Times New Roman"/>
          <w:b/>
          <w:color w:val="1F497D"/>
          <w:sz w:val="24"/>
        </w:rPr>
        <w:t xml:space="preserve">» </w:t>
      </w:r>
      <w:proofErr w:type="spellStart"/>
      <w:r>
        <w:rPr>
          <w:rFonts w:ascii="Times New Roman" w:hAnsi="Times New Roman"/>
          <w:b/>
          <w:color w:val="1F497D"/>
          <w:sz w:val="24"/>
        </w:rPr>
        <w:t>г.Набережные</w:t>
      </w:r>
      <w:proofErr w:type="spellEnd"/>
      <w:r>
        <w:rPr>
          <w:rFonts w:ascii="Times New Roman" w:hAnsi="Times New Roman"/>
          <w:b/>
          <w:color w:val="1F497D"/>
          <w:sz w:val="24"/>
        </w:rPr>
        <w:t xml:space="preserve"> Челны.</w:t>
      </w:r>
    </w:p>
    <w:p w:rsidR="00050D15" w:rsidRDefault="00050D15">
      <w:pPr>
        <w:pStyle w:val="a5"/>
        <w:spacing w:after="0"/>
        <w:ind w:left="0"/>
        <w:jc w:val="both"/>
        <w:outlineLvl w:val="0"/>
        <w:rPr>
          <w:rFonts w:ascii="Times New Roman" w:hAnsi="Times New Roman"/>
          <w:sz w:val="24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Участники Пушкинских чтений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Участниками могут стать учащиеся 5-11-х классов общеобразовательных организаций и учреждений дополнительного образования, подготовившие научно-исследовательские и творческие работы в соответствии с тематикой, предложенной в данном Положении.</w:t>
      </w:r>
    </w:p>
    <w:p w:rsidR="00050D15" w:rsidRDefault="00050D15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и сроки проведения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Пушкинские чтения проводятся в 2 этапа: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тур (заочный) – подаются заявки и исследовательские работы до </w:t>
      </w:r>
      <w:r w:rsidR="00233C65"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февраля  202</w:t>
      </w:r>
      <w:r w:rsidR="00EE1947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года;</w:t>
      </w:r>
    </w:p>
    <w:p w:rsidR="00050D15" w:rsidRDefault="00020CF0">
      <w:pPr>
        <w:spacing w:line="276" w:lineRule="auto"/>
        <w:jc w:val="both"/>
        <w:rPr>
          <w:b/>
          <w:sz w:val="28"/>
          <w:u w:val="single"/>
        </w:rPr>
      </w:pPr>
      <w:r>
        <w:t xml:space="preserve">2 тур (очный) – состоится </w:t>
      </w:r>
      <w:r w:rsidR="00233C65">
        <w:rPr>
          <w:b/>
          <w:sz w:val="28"/>
          <w:highlight w:val="yellow"/>
          <w:u w:val="single"/>
        </w:rPr>
        <w:t>18</w:t>
      </w:r>
      <w:r>
        <w:rPr>
          <w:b/>
          <w:sz w:val="28"/>
          <w:highlight w:val="yellow"/>
          <w:u w:val="single"/>
        </w:rPr>
        <w:t xml:space="preserve"> марта 202</w:t>
      </w:r>
      <w:r w:rsidR="00DB0195" w:rsidRPr="00DB0195">
        <w:rPr>
          <w:b/>
          <w:sz w:val="28"/>
          <w:highlight w:val="yellow"/>
          <w:u w:val="single"/>
        </w:rPr>
        <w:t>6</w:t>
      </w:r>
      <w:r>
        <w:rPr>
          <w:b/>
          <w:sz w:val="28"/>
          <w:highlight w:val="yellow"/>
          <w:u w:val="single"/>
        </w:rPr>
        <w:t xml:space="preserve"> г. в 10.00.</w:t>
      </w:r>
      <w:r>
        <w:rPr>
          <w:b/>
          <w:sz w:val="28"/>
          <w:u w:val="single"/>
        </w:rPr>
        <w:t xml:space="preserve"> на базе МАОУ «Лицей №78 имени </w:t>
      </w:r>
      <w:proofErr w:type="spellStart"/>
      <w:r>
        <w:rPr>
          <w:b/>
          <w:sz w:val="28"/>
          <w:u w:val="single"/>
        </w:rPr>
        <w:t>А.С.Пушкина</w:t>
      </w:r>
      <w:proofErr w:type="spellEnd"/>
      <w:r>
        <w:rPr>
          <w:b/>
          <w:sz w:val="28"/>
          <w:u w:val="single"/>
        </w:rPr>
        <w:t xml:space="preserve">» (423831, город Набережные Челны Республики Татарстан,  проспект </w:t>
      </w:r>
      <w:proofErr w:type="spellStart"/>
      <w:r>
        <w:rPr>
          <w:b/>
          <w:sz w:val="28"/>
          <w:u w:val="single"/>
        </w:rPr>
        <w:t>Чулман</w:t>
      </w:r>
      <w:proofErr w:type="spellEnd"/>
      <w:r>
        <w:rPr>
          <w:b/>
          <w:sz w:val="28"/>
          <w:u w:val="single"/>
        </w:rPr>
        <w:t>, дом 62 (42/20), телефон (8552) 52-79-90).</w:t>
      </w:r>
    </w:p>
    <w:p w:rsidR="00050D15" w:rsidRDefault="00020CF0">
      <w:pPr>
        <w:spacing w:line="276" w:lineRule="auto"/>
        <w:jc w:val="both"/>
      </w:pPr>
      <w:r>
        <w:t xml:space="preserve"> </w:t>
      </w:r>
      <w:r>
        <w:tab/>
        <w:t xml:space="preserve"> В рамках Открытого Всероссийского творческого конкурса «Пушкинские чтения» </w:t>
      </w:r>
    </w:p>
    <w:p w:rsidR="00050D15" w:rsidRPr="00233C65" w:rsidRDefault="00233C65">
      <w:pPr>
        <w:spacing w:line="276" w:lineRule="auto"/>
        <w:jc w:val="center"/>
        <w:rPr>
          <w:b/>
          <w:sz w:val="52"/>
          <w:highlight w:val="yellow"/>
        </w:rPr>
      </w:pPr>
      <w:r w:rsidRPr="00233C65">
        <w:rPr>
          <w:b/>
          <w:sz w:val="52"/>
          <w:highlight w:val="yellow"/>
        </w:rPr>
        <w:t>18</w:t>
      </w:r>
      <w:r w:rsidR="00020CF0" w:rsidRPr="00233C65">
        <w:rPr>
          <w:b/>
          <w:sz w:val="52"/>
          <w:highlight w:val="yellow"/>
        </w:rPr>
        <w:t xml:space="preserve"> марта 202</w:t>
      </w:r>
      <w:r w:rsidR="00DB0195" w:rsidRPr="00233C65">
        <w:rPr>
          <w:b/>
          <w:sz w:val="52"/>
          <w:highlight w:val="yellow"/>
          <w:lang w:val="en-US"/>
        </w:rPr>
        <w:t xml:space="preserve">6 </w:t>
      </w:r>
      <w:r w:rsidR="00020CF0" w:rsidRPr="00233C65">
        <w:rPr>
          <w:b/>
          <w:sz w:val="52"/>
          <w:highlight w:val="yellow"/>
        </w:rPr>
        <w:t xml:space="preserve">года </w:t>
      </w:r>
    </w:p>
    <w:p w:rsidR="00050D15" w:rsidRDefault="00020CF0">
      <w:pPr>
        <w:spacing w:line="276" w:lineRule="auto"/>
        <w:jc w:val="center"/>
        <w:rPr>
          <w:b/>
          <w:sz w:val="52"/>
        </w:rPr>
      </w:pPr>
      <w:r w:rsidRPr="00233C65">
        <w:rPr>
          <w:b/>
          <w:sz w:val="52"/>
          <w:highlight w:val="yellow"/>
        </w:rPr>
        <w:t>будут организованы: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>Всероссийская видеоконференция Гимназического Союза России,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 xml:space="preserve"> конкурс компьютерного творчества «Пушкин и его эпоха», 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>мастер-классы педагогов и руководителей делегаций по современным проблемам образования (с выдачей сертификатов, подтверждающих проведение мастер-класса);</w:t>
      </w:r>
    </w:p>
    <w:p w:rsidR="00050D15" w:rsidRDefault="00020CF0">
      <w:pPr>
        <w:numPr>
          <w:ilvl w:val="0"/>
          <w:numId w:val="5"/>
        </w:numPr>
        <w:spacing w:line="276" w:lineRule="auto"/>
        <w:jc w:val="both"/>
        <w:rPr>
          <w:b/>
          <w:color w:val="1F497D"/>
        </w:rPr>
      </w:pPr>
      <w:r>
        <w:rPr>
          <w:b/>
          <w:color w:val="1F497D"/>
        </w:rPr>
        <w:t>круглый стол с участниками конкурса по проблемам совершенствования организации научно-исследовательской (проектной) деятельности учащихся в условиях внедрения ФГОС нового поколения.</w:t>
      </w:r>
    </w:p>
    <w:p w:rsidR="00050D15" w:rsidRDefault="00050D15">
      <w:pPr>
        <w:spacing w:line="276" w:lineRule="auto"/>
        <w:ind w:left="720"/>
        <w:jc w:val="both"/>
      </w:pP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4"/>
        </w:rPr>
      </w:pPr>
      <w:r w:rsidRPr="00233C65">
        <w:rPr>
          <w:rFonts w:ascii="Times New Roman" w:hAnsi="Times New Roman"/>
          <w:b/>
          <w:sz w:val="24"/>
          <w:highlight w:val="yellow"/>
        </w:rPr>
        <w:t xml:space="preserve">Церемония награждения состоится </w:t>
      </w:r>
      <w:r w:rsidR="00233C65" w:rsidRPr="00233C65">
        <w:rPr>
          <w:rFonts w:ascii="Times New Roman" w:hAnsi="Times New Roman"/>
          <w:b/>
          <w:sz w:val="24"/>
          <w:highlight w:val="yellow"/>
        </w:rPr>
        <w:t>18</w:t>
      </w:r>
      <w:r w:rsidRPr="00233C65">
        <w:rPr>
          <w:rFonts w:ascii="Times New Roman" w:hAnsi="Times New Roman"/>
          <w:b/>
          <w:sz w:val="24"/>
          <w:highlight w:val="yellow"/>
        </w:rPr>
        <w:t xml:space="preserve"> марта 202</w:t>
      </w:r>
      <w:r w:rsidR="00DB0195" w:rsidRPr="00233C65">
        <w:rPr>
          <w:rFonts w:ascii="Times New Roman" w:hAnsi="Times New Roman"/>
          <w:b/>
          <w:sz w:val="24"/>
          <w:highlight w:val="yellow"/>
        </w:rPr>
        <w:t>6</w:t>
      </w:r>
      <w:r w:rsidRPr="00233C65">
        <w:rPr>
          <w:rFonts w:ascii="Times New Roman" w:hAnsi="Times New Roman"/>
          <w:b/>
          <w:sz w:val="24"/>
          <w:highlight w:val="yellow"/>
        </w:rPr>
        <w:t xml:space="preserve"> года в МАОУ «Лицей №78 имени </w:t>
      </w:r>
      <w:proofErr w:type="spellStart"/>
      <w:r w:rsidRPr="00233C65">
        <w:rPr>
          <w:rFonts w:ascii="Times New Roman" w:hAnsi="Times New Roman"/>
          <w:b/>
          <w:sz w:val="24"/>
          <w:highlight w:val="yellow"/>
        </w:rPr>
        <w:t>А.С.Пушкина</w:t>
      </w:r>
      <w:proofErr w:type="spellEnd"/>
      <w:r w:rsidRPr="00233C65">
        <w:rPr>
          <w:rFonts w:ascii="Times New Roman" w:hAnsi="Times New Roman"/>
          <w:b/>
          <w:sz w:val="24"/>
          <w:highlight w:val="yellow"/>
        </w:rPr>
        <w:t xml:space="preserve">» </w:t>
      </w:r>
      <w:proofErr w:type="spellStart"/>
      <w:r w:rsidRPr="00233C65">
        <w:rPr>
          <w:rFonts w:ascii="Times New Roman" w:hAnsi="Times New Roman"/>
          <w:b/>
          <w:sz w:val="24"/>
          <w:highlight w:val="yellow"/>
        </w:rPr>
        <w:t>г</w:t>
      </w:r>
      <w:proofErr w:type="gramStart"/>
      <w:r w:rsidRPr="00233C65">
        <w:rPr>
          <w:rFonts w:ascii="Times New Roman" w:hAnsi="Times New Roman"/>
          <w:b/>
          <w:sz w:val="24"/>
          <w:highlight w:val="yellow"/>
        </w:rPr>
        <w:t>.Н</w:t>
      </w:r>
      <w:proofErr w:type="gramEnd"/>
      <w:r w:rsidRPr="00233C65">
        <w:rPr>
          <w:rFonts w:ascii="Times New Roman" w:hAnsi="Times New Roman"/>
          <w:b/>
          <w:sz w:val="24"/>
          <w:highlight w:val="yellow"/>
        </w:rPr>
        <w:t>абережные</w:t>
      </w:r>
      <w:proofErr w:type="spellEnd"/>
      <w:r w:rsidRPr="00233C65">
        <w:rPr>
          <w:rFonts w:ascii="Times New Roman" w:hAnsi="Times New Roman"/>
          <w:b/>
          <w:sz w:val="24"/>
          <w:highlight w:val="yellow"/>
        </w:rPr>
        <w:t xml:space="preserve"> Челны.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Пушкинские чтения представляются научно-исследовательские и творческие работы, выполненные учащимися самостоятельно или под руководством учителя. Работы реферативного или компиляционного характера отклоняются жюри.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В конкурсе принимают участие учащиеся </w:t>
      </w:r>
      <w:r>
        <w:rPr>
          <w:rFonts w:ascii="Times New Roman" w:hAnsi="Times New Roman"/>
          <w:b/>
          <w:sz w:val="28"/>
        </w:rPr>
        <w:t>5</w:t>
      </w:r>
      <w:r>
        <w:rPr>
          <w:rFonts w:ascii="Times New Roman" w:hAnsi="Times New Roman"/>
          <w:b/>
          <w:sz w:val="24"/>
        </w:rPr>
        <w:t>-11 классов средних общеобразовательных учреждений различного типа.</w:t>
      </w:r>
      <w:r>
        <w:rPr>
          <w:rFonts w:ascii="Times New Roman" w:hAnsi="Times New Roman"/>
          <w:b/>
          <w:sz w:val="28"/>
        </w:rPr>
        <w:t xml:space="preserve"> </w:t>
      </w:r>
    </w:p>
    <w:p w:rsidR="00050D15" w:rsidRDefault="00050D15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8"/>
        </w:rPr>
      </w:pP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Для участия в Пушкинских чтениях необходимо в указанные сроки представить в Оргкомитет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заявку указанного в Положении образца;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работу в печатном виде (оригинал);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работу в электронном виде (по электронной почте);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 xml:space="preserve">в номинациях «Художественное чтение (стихи собственного сочинения)», «Сценическое искусство» - </w:t>
      </w:r>
      <w:r>
        <w:rPr>
          <w:rFonts w:ascii="Times New Roman" w:hAnsi="Times New Roman"/>
          <w:b/>
          <w:sz w:val="28"/>
          <w:highlight w:val="yellow"/>
          <w:u w:val="single"/>
        </w:rPr>
        <w:t>обязательно представить  видеозапись выступления</w:t>
      </w:r>
      <w:r>
        <w:rPr>
          <w:rFonts w:ascii="Times New Roman" w:hAnsi="Times New Roman"/>
          <w:b/>
          <w:sz w:val="28"/>
          <w:u w:val="single"/>
        </w:rPr>
        <w:t>;</w:t>
      </w:r>
    </w:p>
    <w:p w:rsidR="00050D15" w:rsidRDefault="00020CF0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тезисы исследовательской работы в печатном и электронном видах.</w:t>
      </w:r>
    </w:p>
    <w:p w:rsidR="00050D15" w:rsidRDefault="00020CF0">
      <w:pPr>
        <w:pStyle w:val="a5"/>
        <w:spacing w:before="120" w:after="120"/>
        <w:ind w:left="0" w:firstLine="357"/>
        <w:contextualSpacing w:val="0"/>
        <w:jc w:val="both"/>
        <w:rPr>
          <w:rFonts w:ascii="Times New Roman" w:hAnsi="Times New Roman"/>
          <w:b/>
          <w:color w:val="7030A0"/>
          <w:sz w:val="28"/>
        </w:rPr>
      </w:pPr>
      <w:r>
        <w:rPr>
          <w:rFonts w:ascii="Times New Roman" w:hAnsi="Times New Roman"/>
          <w:b/>
          <w:color w:val="7030A0"/>
          <w:sz w:val="28"/>
        </w:rPr>
        <w:t xml:space="preserve">! Прием заявок и материалов для участия в Пушкинских чтениях осуществляется </w:t>
      </w:r>
      <w:r>
        <w:rPr>
          <w:rFonts w:ascii="Times New Roman" w:hAnsi="Times New Roman"/>
          <w:b/>
          <w:color w:val="7030A0"/>
          <w:sz w:val="28"/>
          <w:u w:val="single"/>
        </w:rPr>
        <w:t>строго</w:t>
      </w:r>
      <w:r>
        <w:rPr>
          <w:rFonts w:ascii="Times New Roman" w:hAnsi="Times New Roman"/>
          <w:b/>
          <w:color w:val="7030A0"/>
          <w:sz w:val="28"/>
        </w:rPr>
        <w:t xml:space="preserve"> </w:t>
      </w:r>
      <w:r>
        <w:rPr>
          <w:rFonts w:ascii="Times New Roman" w:hAnsi="Times New Roman"/>
          <w:b/>
          <w:color w:val="7030A0"/>
          <w:sz w:val="28"/>
          <w:highlight w:val="yellow"/>
        </w:rPr>
        <w:t xml:space="preserve">до </w:t>
      </w:r>
      <w:r w:rsidR="00233C65">
        <w:rPr>
          <w:rFonts w:ascii="Times New Roman" w:hAnsi="Times New Roman"/>
          <w:b/>
          <w:color w:val="7030A0"/>
          <w:sz w:val="28"/>
          <w:highlight w:val="yellow"/>
        </w:rPr>
        <w:t>15</w:t>
      </w:r>
      <w:r>
        <w:rPr>
          <w:rFonts w:ascii="Times New Roman" w:hAnsi="Times New Roman"/>
          <w:b/>
          <w:color w:val="7030A0"/>
          <w:sz w:val="28"/>
          <w:highlight w:val="yellow"/>
        </w:rPr>
        <w:t xml:space="preserve"> февраля 202</w:t>
      </w:r>
      <w:r w:rsidR="00DB0195" w:rsidRPr="00DB0195">
        <w:rPr>
          <w:rFonts w:ascii="Times New Roman" w:hAnsi="Times New Roman"/>
          <w:b/>
          <w:color w:val="7030A0"/>
          <w:sz w:val="28"/>
          <w:highlight w:val="yellow"/>
        </w:rPr>
        <w:t>6</w:t>
      </w:r>
      <w:r>
        <w:rPr>
          <w:rFonts w:ascii="Times New Roman" w:hAnsi="Times New Roman"/>
          <w:b/>
          <w:color w:val="7030A0"/>
          <w:sz w:val="28"/>
          <w:highlight w:val="yellow"/>
        </w:rPr>
        <w:t xml:space="preserve"> года</w:t>
      </w:r>
      <w:r>
        <w:rPr>
          <w:rFonts w:ascii="Times New Roman" w:hAnsi="Times New Roman"/>
          <w:b/>
          <w:color w:val="7030A0"/>
          <w:sz w:val="28"/>
        </w:rPr>
        <w:t xml:space="preserve"> (в письменном и электронном вариантах) по образцу.</w:t>
      </w:r>
    </w:p>
    <w:p w:rsidR="00050D15" w:rsidRDefault="00020CF0">
      <w:pPr>
        <w:pStyle w:val="a5"/>
        <w:spacing w:after="0"/>
        <w:ind w:left="0" w:firstLine="708"/>
        <w:jc w:val="both"/>
        <w:rPr>
          <w:rStyle w:val="ab"/>
          <w:b/>
          <w:sz w:val="36"/>
        </w:rPr>
      </w:pPr>
      <w:r>
        <w:rPr>
          <w:rFonts w:ascii="Times New Roman" w:hAnsi="Times New Roman"/>
          <w:sz w:val="28"/>
        </w:rPr>
        <w:t xml:space="preserve">Заявка и работы присылаются по адресу: 423831, город Набережные Челны Республики Татарстан,  проспект </w:t>
      </w:r>
      <w:proofErr w:type="spellStart"/>
      <w:r>
        <w:rPr>
          <w:rFonts w:ascii="Times New Roman" w:hAnsi="Times New Roman"/>
          <w:sz w:val="28"/>
        </w:rPr>
        <w:t>Чулман</w:t>
      </w:r>
      <w:proofErr w:type="spellEnd"/>
      <w:r>
        <w:rPr>
          <w:rFonts w:ascii="Times New Roman" w:hAnsi="Times New Roman"/>
          <w:sz w:val="28"/>
        </w:rPr>
        <w:t xml:space="preserve">, дом 62 (42/20), телефон (8552) 52-79-90),  электронный адрес: </w:t>
      </w:r>
      <w:hyperlink r:id="rId8" w:history="1">
        <w:r>
          <w:rPr>
            <w:rStyle w:val="ab"/>
            <w:b/>
            <w:sz w:val="36"/>
          </w:rPr>
          <w:t>pushkin-chteniya@mail.ru</w:t>
        </w:r>
      </w:hyperlink>
      <w:r>
        <w:rPr>
          <w:rStyle w:val="ab"/>
          <w:b/>
          <w:sz w:val="36"/>
        </w:rPr>
        <w:t xml:space="preserve"> 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i/>
          <w:sz w:val="36"/>
        </w:rPr>
      </w:pPr>
      <w:r>
        <w:rPr>
          <w:rStyle w:val="ab"/>
          <w:b/>
          <w:i/>
          <w:sz w:val="36"/>
        </w:rPr>
        <w:t>с пометкой на Пушкинские чтения.</w:t>
      </w:r>
    </w:p>
    <w:p w:rsidR="00050D15" w:rsidRDefault="00020CF0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Жюри Пушкинских чтений осуществляет рецензирование и составляет программу чтений. Список приглашенных участников публикуется на сайте лицея в Программе.</w:t>
      </w:r>
    </w:p>
    <w:p w:rsidR="00050D15" w:rsidRDefault="00020CF0">
      <w:pPr>
        <w:pStyle w:val="a5"/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Примерный перечень секций</w:t>
      </w:r>
    </w:p>
    <w:p w:rsidR="00050D15" w:rsidRDefault="00020CF0">
      <w:pPr>
        <w:pStyle w:val="a5"/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Работа </w:t>
      </w:r>
      <w:r>
        <w:rPr>
          <w:rFonts w:ascii="Times New Roman" w:hAnsi="Times New Roman"/>
          <w:sz w:val="24"/>
        </w:rPr>
        <w:t>открытого конкурса «Пушкинские чтения» планируется по следующим направления: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Научно-исследовательские работы;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Доклад;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Научная статья;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Монография;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Эссе;</w:t>
      </w:r>
    </w:p>
    <w:p w:rsidR="00050D15" w:rsidRDefault="00020CF0">
      <w:pPr>
        <w:pStyle w:val="a5"/>
        <w:numPr>
          <w:ilvl w:val="0"/>
          <w:numId w:val="7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Творческие проекты;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Художественное чтение (только стихи собственного сочинения любой тематики);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Сценическое искусство (отрывки из поэм, прозы).</w:t>
      </w:r>
    </w:p>
    <w:p w:rsidR="004502A6" w:rsidRPr="004502A6" w:rsidRDefault="004502A6" w:rsidP="004502A6">
      <w:pPr>
        <w:pStyle w:val="a5"/>
        <w:numPr>
          <w:ilvl w:val="0"/>
          <w:numId w:val="8"/>
        </w:numPr>
        <w:ind w:left="709" w:hanging="567"/>
        <w:jc w:val="both"/>
        <w:rPr>
          <w:b/>
          <w:color w:val="17365D"/>
          <w:sz w:val="26"/>
          <w:szCs w:val="26"/>
          <w:highlight w:val="yellow"/>
        </w:rPr>
      </w:pPr>
      <w:r>
        <w:rPr>
          <w:b/>
          <w:color w:val="17365D"/>
          <w:sz w:val="26"/>
          <w:szCs w:val="26"/>
          <w:highlight w:val="yellow"/>
        </w:rPr>
        <w:t xml:space="preserve">Работы, посвященные </w:t>
      </w:r>
      <w:r w:rsidRPr="004502A6">
        <w:rPr>
          <w:b/>
          <w:color w:val="17365D"/>
          <w:sz w:val="26"/>
          <w:szCs w:val="26"/>
          <w:highlight w:val="yellow"/>
        </w:rPr>
        <w:t>400-летию города Набережные Челны.</w:t>
      </w:r>
    </w:p>
    <w:p w:rsidR="004502A6" w:rsidRDefault="004502A6" w:rsidP="004502A6">
      <w:pPr>
        <w:pStyle w:val="a5"/>
        <w:numPr>
          <w:ilvl w:val="0"/>
          <w:numId w:val="8"/>
        </w:numPr>
        <w:spacing w:after="0"/>
        <w:ind w:left="0" w:firstLine="142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olor w:val="17365D"/>
          <w:sz w:val="26"/>
          <w:szCs w:val="26"/>
          <w:highlight w:val="yellow"/>
        </w:rPr>
        <w:t>Работы</w:t>
      </w:r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>, посвященн</w:t>
      </w:r>
      <w:r>
        <w:rPr>
          <w:rFonts w:ascii="Times New Roman" w:hAnsi="Times New Roman"/>
          <w:b/>
          <w:color w:val="17365D"/>
          <w:sz w:val="26"/>
          <w:szCs w:val="26"/>
          <w:highlight w:val="yellow"/>
        </w:rPr>
        <w:t>ые тематике</w:t>
      </w:r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 xml:space="preserve">   </w:t>
      </w:r>
      <w:r w:rsidRPr="004502A6">
        <w:rPr>
          <w:rFonts w:ascii="Arial" w:hAnsi="Arial" w:cs="Arial"/>
          <w:b/>
          <w:bCs/>
          <w:color w:val="0A0A0A"/>
          <w:sz w:val="24"/>
          <w:highlight w:val="yellow"/>
          <w:shd w:val="clear" w:color="auto" w:fill="FFFFFF"/>
        </w:rPr>
        <w:t>«50 лет КАМАЗу»</w:t>
      </w:r>
      <w:r w:rsidRPr="004502A6">
        <w:rPr>
          <w:highlight w:val="yellow"/>
        </w:rPr>
        <w:t xml:space="preserve">.           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142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Учителя-предметники могут представить свои методические разработки, выступления, мастер-классы  по тематике открытого конкурса.</w:t>
      </w:r>
    </w:p>
    <w:p w:rsidR="00050D15" w:rsidRDefault="00020CF0">
      <w:pPr>
        <w:pStyle w:val="a5"/>
        <w:spacing w:after="120"/>
        <w:ind w:left="1418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Тематика представляемых работ:</w:t>
      </w:r>
    </w:p>
    <w:p w:rsidR="00050D15" w:rsidRPr="00B932C4" w:rsidRDefault="00020CF0">
      <w:pPr>
        <w:pStyle w:val="a5"/>
        <w:numPr>
          <w:ilvl w:val="0"/>
          <w:numId w:val="7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 xml:space="preserve">Исследования по литературе (по творчеству </w:t>
      </w:r>
      <w:proofErr w:type="spellStart"/>
      <w:r w:rsidRPr="00B932C4">
        <w:rPr>
          <w:rFonts w:ascii="Times New Roman" w:hAnsi="Times New Roman"/>
          <w:b/>
          <w:color w:val="17365D"/>
          <w:sz w:val="26"/>
          <w:szCs w:val="26"/>
        </w:rPr>
        <w:t>А.С.Пушкина</w:t>
      </w:r>
      <w:proofErr w:type="spellEnd"/>
      <w:r w:rsidRPr="00B932C4">
        <w:rPr>
          <w:rFonts w:ascii="Times New Roman" w:hAnsi="Times New Roman"/>
          <w:b/>
          <w:color w:val="17365D"/>
          <w:sz w:val="26"/>
          <w:szCs w:val="26"/>
        </w:rPr>
        <w:t>)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 xml:space="preserve">Драматургия  </w:t>
      </w:r>
      <w:proofErr w:type="spellStart"/>
      <w:r w:rsidRPr="00B932C4">
        <w:rPr>
          <w:rFonts w:ascii="Times New Roman" w:hAnsi="Times New Roman"/>
          <w:b/>
          <w:color w:val="17365D"/>
          <w:sz w:val="26"/>
          <w:szCs w:val="26"/>
        </w:rPr>
        <w:t>А.С.Пушкина</w:t>
      </w:r>
      <w:proofErr w:type="spellEnd"/>
      <w:r w:rsidRPr="00B932C4">
        <w:rPr>
          <w:rFonts w:ascii="Times New Roman" w:hAnsi="Times New Roman"/>
          <w:b/>
          <w:color w:val="17365D"/>
          <w:sz w:val="26"/>
          <w:szCs w:val="26"/>
        </w:rPr>
        <w:t>;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 xml:space="preserve">Современность творчества </w:t>
      </w:r>
      <w:proofErr w:type="spellStart"/>
      <w:r w:rsidRPr="00B932C4">
        <w:rPr>
          <w:rFonts w:ascii="Times New Roman" w:hAnsi="Times New Roman"/>
          <w:b/>
          <w:color w:val="17365D"/>
          <w:sz w:val="26"/>
          <w:szCs w:val="26"/>
        </w:rPr>
        <w:t>А.С.Пушкина</w:t>
      </w:r>
      <w:proofErr w:type="spellEnd"/>
      <w:r w:rsidRPr="00B932C4">
        <w:rPr>
          <w:rFonts w:ascii="Times New Roman" w:hAnsi="Times New Roman"/>
          <w:b/>
          <w:color w:val="17365D"/>
          <w:sz w:val="26"/>
          <w:szCs w:val="26"/>
        </w:rPr>
        <w:t>;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 xml:space="preserve">Мировая художественная культура и </w:t>
      </w:r>
      <w:proofErr w:type="spellStart"/>
      <w:r w:rsidRPr="00B932C4">
        <w:rPr>
          <w:rFonts w:ascii="Times New Roman" w:hAnsi="Times New Roman"/>
          <w:b/>
          <w:color w:val="17365D"/>
          <w:sz w:val="26"/>
          <w:szCs w:val="26"/>
        </w:rPr>
        <w:t>А.С.Пушкина</w:t>
      </w:r>
      <w:proofErr w:type="spellEnd"/>
      <w:r w:rsidRPr="00B932C4">
        <w:rPr>
          <w:rFonts w:ascii="Times New Roman" w:hAnsi="Times New Roman"/>
          <w:b/>
          <w:color w:val="17365D"/>
          <w:sz w:val="26"/>
          <w:szCs w:val="26"/>
        </w:rPr>
        <w:t>.</w:t>
      </w:r>
    </w:p>
    <w:p w:rsidR="00050D15" w:rsidRPr="00B932C4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lastRenderedPageBreak/>
        <w:t>Творчество Надежды Андреевны Дуровой.</w:t>
      </w:r>
    </w:p>
    <w:p w:rsidR="00050D15" w:rsidRDefault="00020CF0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</w:rPr>
      </w:pPr>
      <w:r w:rsidRPr="00B932C4">
        <w:rPr>
          <w:rFonts w:ascii="Times New Roman" w:hAnsi="Times New Roman"/>
          <w:b/>
          <w:color w:val="17365D"/>
          <w:sz w:val="26"/>
          <w:szCs w:val="26"/>
        </w:rPr>
        <w:t>Пушкин и наш край: региональное пушкиноведение и др.</w:t>
      </w:r>
    </w:p>
    <w:p w:rsidR="004502A6" w:rsidRPr="004502A6" w:rsidRDefault="004502A6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rFonts w:ascii="Times New Roman" w:hAnsi="Times New Roman"/>
          <w:b/>
          <w:color w:val="17365D"/>
          <w:sz w:val="26"/>
          <w:szCs w:val="26"/>
          <w:highlight w:val="yellow"/>
        </w:rPr>
      </w:pPr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>СЕКЦИЯ, посвященная 400-летию города Набережные Челны.</w:t>
      </w:r>
    </w:p>
    <w:p w:rsidR="004502A6" w:rsidRPr="004502A6" w:rsidRDefault="004502A6" w:rsidP="004502A6">
      <w:pPr>
        <w:pStyle w:val="a5"/>
        <w:numPr>
          <w:ilvl w:val="0"/>
          <w:numId w:val="8"/>
        </w:numPr>
        <w:spacing w:after="0"/>
        <w:ind w:left="1418" w:hanging="425"/>
        <w:jc w:val="both"/>
        <w:rPr>
          <w:b/>
          <w:highlight w:val="yellow"/>
        </w:rPr>
      </w:pPr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 xml:space="preserve">СЕКЦИЯ, посвященная </w:t>
      </w:r>
      <w:r>
        <w:rPr>
          <w:rFonts w:ascii="Times New Roman" w:hAnsi="Times New Roman"/>
          <w:b/>
          <w:color w:val="17365D"/>
          <w:sz w:val="26"/>
          <w:szCs w:val="26"/>
          <w:highlight w:val="yellow"/>
        </w:rPr>
        <w:t>тематике</w:t>
      </w:r>
      <w:r w:rsidRPr="004502A6">
        <w:rPr>
          <w:rFonts w:ascii="Times New Roman" w:hAnsi="Times New Roman"/>
          <w:b/>
          <w:color w:val="17365D"/>
          <w:sz w:val="26"/>
          <w:szCs w:val="26"/>
          <w:highlight w:val="yellow"/>
        </w:rPr>
        <w:t xml:space="preserve">  </w:t>
      </w:r>
      <w:r w:rsidRPr="004502A6">
        <w:rPr>
          <w:rFonts w:ascii="Arial" w:hAnsi="Arial" w:cs="Arial"/>
          <w:b/>
          <w:bCs/>
          <w:color w:val="0A0A0A"/>
          <w:sz w:val="24"/>
          <w:highlight w:val="yellow"/>
          <w:shd w:val="clear" w:color="auto" w:fill="FFFFFF"/>
        </w:rPr>
        <w:t>«50 лет КАМАЗу»</w:t>
      </w:r>
      <w:r w:rsidRPr="004502A6">
        <w:rPr>
          <w:highlight w:val="yellow"/>
        </w:rPr>
        <w:t>.</w:t>
      </w:r>
      <w:r w:rsidR="00020CF0" w:rsidRPr="004502A6">
        <w:rPr>
          <w:highlight w:val="yellow"/>
        </w:rPr>
        <w:t xml:space="preserve">                   </w:t>
      </w:r>
    </w:p>
    <w:p w:rsidR="004502A6" w:rsidRDefault="004502A6" w:rsidP="004502A6">
      <w:pPr>
        <w:ind w:left="993"/>
        <w:jc w:val="both"/>
        <w:rPr>
          <w:b/>
        </w:rPr>
      </w:pPr>
    </w:p>
    <w:p w:rsidR="00050D15" w:rsidRPr="004502A6" w:rsidRDefault="00020CF0" w:rsidP="004502A6">
      <w:pPr>
        <w:ind w:left="993"/>
        <w:jc w:val="both"/>
        <w:rPr>
          <w:b/>
        </w:rPr>
      </w:pPr>
      <w:r w:rsidRPr="004502A6">
        <w:rPr>
          <w:b/>
        </w:rPr>
        <w:t>Требования к работам: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Участник конкурса должен представить одну работу в печатном виде и на электронном носителе по одному из указанных направлений </w:t>
      </w:r>
      <w:r>
        <w:rPr>
          <w:rFonts w:ascii="Times New Roman" w:hAnsi="Times New Roman"/>
          <w:b/>
          <w:i/>
          <w:sz w:val="24"/>
        </w:rPr>
        <w:t xml:space="preserve">до </w:t>
      </w:r>
      <w:r w:rsidR="00233C65">
        <w:rPr>
          <w:rFonts w:ascii="Times New Roman" w:hAnsi="Times New Roman"/>
          <w:b/>
          <w:i/>
          <w:sz w:val="24"/>
        </w:rPr>
        <w:t>15</w:t>
      </w:r>
      <w:r>
        <w:rPr>
          <w:rFonts w:ascii="Times New Roman" w:hAnsi="Times New Roman"/>
          <w:b/>
          <w:i/>
          <w:sz w:val="24"/>
        </w:rPr>
        <w:t xml:space="preserve">  февраля  202</w:t>
      </w:r>
      <w:r w:rsidR="00DB0195" w:rsidRPr="00DB0195">
        <w:rPr>
          <w:rFonts w:ascii="Times New Roman" w:hAnsi="Times New Roman"/>
          <w:b/>
          <w:i/>
          <w:sz w:val="24"/>
        </w:rPr>
        <w:t>6</w:t>
      </w:r>
      <w:r>
        <w:rPr>
          <w:rFonts w:ascii="Times New Roman" w:hAnsi="Times New Roman"/>
          <w:b/>
          <w:i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в Лицей № 78 имени </w:t>
      </w:r>
      <w:proofErr w:type="spellStart"/>
      <w:r>
        <w:rPr>
          <w:rFonts w:ascii="Times New Roman" w:hAnsi="Times New Roman"/>
          <w:sz w:val="24"/>
        </w:rPr>
        <w:t>А.С.Пушкина</w:t>
      </w:r>
      <w:proofErr w:type="spellEnd"/>
      <w:r>
        <w:rPr>
          <w:rFonts w:ascii="Times New Roman" w:hAnsi="Times New Roman"/>
          <w:sz w:val="24"/>
        </w:rPr>
        <w:t>.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Объем: авторского текста – до 10 страниц через одинарный интервал. Формат – </w:t>
      </w:r>
      <w:proofErr w:type="spellStart"/>
      <w:r>
        <w:rPr>
          <w:rFonts w:ascii="Times New Roman" w:hAnsi="Times New Roman"/>
          <w:sz w:val="24"/>
        </w:rPr>
        <w:t>Word</w:t>
      </w:r>
      <w:proofErr w:type="spellEnd"/>
      <w:r>
        <w:rPr>
          <w:rFonts w:ascii="Times New Roman" w:hAnsi="Times New Roman"/>
          <w:sz w:val="24"/>
        </w:rPr>
        <w:t xml:space="preserve">, шрифт – </w:t>
      </w:r>
      <w:proofErr w:type="spellStart"/>
      <w:r>
        <w:rPr>
          <w:rFonts w:ascii="Times New Roman" w:hAnsi="Times New Roman"/>
          <w:sz w:val="24"/>
        </w:rPr>
        <w:t>Times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New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Roman</w:t>
      </w:r>
      <w:proofErr w:type="spellEnd"/>
      <w:r>
        <w:rPr>
          <w:rFonts w:ascii="Times New Roman" w:hAnsi="Times New Roman"/>
          <w:sz w:val="24"/>
        </w:rPr>
        <w:t>, размер букв – 14.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титульном листе работы указываются, фамилия, имя учащегося, класс, школа, наименование работы, фамилия, имя, отчество учителя научного руководителя.</w:t>
      </w:r>
    </w:p>
    <w:p w:rsidR="00050D15" w:rsidRDefault="00020CF0">
      <w:pPr>
        <w:pStyle w:val="a5"/>
        <w:spacing w:after="0"/>
        <w:ind w:left="0" w:firstLine="99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Коллективные работы, а также работы, состоящие из материалов Интернета, не принимаются.  Работы проверяются системой программного обеспечения «</w:t>
      </w:r>
      <w:proofErr w:type="spellStart"/>
      <w:r>
        <w:rPr>
          <w:rFonts w:ascii="Times New Roman" w:hAnsi="Times New Roman"/>
          <w:b/>
          <w:sz w:val="24"/>
        </w:rPr>
        <w:t>Антиплагиат</w:t>
      </w:r>
      <w:proofErr w:type="spellEnd"/>
      <w:r>
        <w:rPr>
          <w:rFonts w:ascii="Times New Roman" w:hAnsi="Times New Roman"/>
          <w:b/>
          <w:sz w:val="24"/>
        </w:rPr>
        <w:t>».</w:t>
      </w:r>
    </w:p>
    <w:p w:rsidR="00050D15" w:rsidRDefault="00020CF0">
      <w:pPr>
        <w:pStyle w:val="a5"/>
        <w:spacing w:after="120"/>
        <w:ind w:left="1287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оценки: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Связность, целостность произведения;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Композиционно-жанровая соотнесенность текста;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Художественно-образная (или научная) новизна работы;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Коммуникативная компетенция (направленность произведения на адресата-читателя);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Высокая речевая культура автора;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Лингвистическая компетенция (орфографическая, пунктуационная, стилистическая грамотность);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Высокое идейное и эстетическое содержание;</w:t>
      </w:r>
    </w:p>
    <w:p w:rsidR="00050D15" w:rsidRDefault="00020CF0">
      <w:pPr>
        <w:pStyle w:val="a5"/>
        <w:numPr>
          <w:ilvl w:val="0"/>
          <w:numId w:val="9"/>
        </w:numPr>
        <w:spacing w:after="0"/>
        <w:ind w:left="142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Самостоятельность.</w:t>
      </w:r>
    </w:p>
    <w:p w:rsidR="00050D15" w:rsidRDefault="00050D15">
      <w:pPr>
        <w:pStyle w:val="a5"/>
        <w:spacing w:after="0"/>
        <w:jc w:val="both"/>
        <w:rPr>
          <w:rFonts w:ascii="Times New Roman" w:hAnsi="Times New Roman"/>
          <w:b/>
        </w:rPr>
      </w:pPr>
    </w:p>
    <w:p w:rsidR="00050D15" w:rsidRDefault="00020CF0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исследовательских работ</w:t>
      </w:r>
    </w:p>
    <w:p w:rsidR="00050D15" w:rsidRDefault="00020CF0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 оценивании  представленных работ будет учитываться: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самостоятельность суждений автора;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анализ информации (источников);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систематизация интерпретаций;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выводы должны быть </w:t>
      </w:r>
      <w:proofErr w:type="spellStart"/>
      <w:r>
        <w:rPr>
          <w:rFonts w:ascii="Times New Roman" w:hAnsi="Times New Roman"/>
          <w:sz w:val="24"/>
        </w:rPr>
        <w:t>репзентативными</w:t>
      </w:r>
      <w:proofErr w:type="spellEnd"/>
      <w:r>
        <w:rPr>
          <w:rFonts w:ascii="Times New Roman" w:hAnsi="Times New Roman"/>
          <w:sz w:val="24"/>
        </w:rPr>
        <w:t xml:space="preserve"> (основываться на достаточном объеме информации приемлемого качества);</w:t>
      </w:r>
    </w:p>
    <w:p w:rsidR="00050D15" w:rsidRDefault="00020CF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работе должен быть реально использован какой-либо метод исследования.</w:t>
      </w:r>
    </w:p>
    <w:p w:rsidR="00050D15" w:rsidRDefault="00050D15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Общая схема алгоритма работы: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определение темы;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постановка цели и задач (можно в виде вопросов к исследованию);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методология исследования (самый простой метод – сравнение);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круг источников и литературы;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историографический обзор исследуемой проблемы;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гипотеза – ядро концепции работы;</w:t>
      </w:r>
    </w:p>
    <w:p w:rsidR="00050D15" w:rsidRDefault="00020CF0">
      <w:pPr>
        <w:pStyle w:val="a5"/>
        <w:numPr>
          <w:ilvl w:val="0"/>
          <w:numId w:val="11"/>
        </w:numPr>
        <w:spacing w:after="0"/>
        <w:ind w:left="709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анализ проблемы – разложить явление на большое количество важных составляющих и охарактеризовать их роль.</w:t>
      </w:r>
    </w:p>
    <w:p w:rsidR="00050D15" w:rsidRDefault="00050D15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spacing w:after="0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КРИТЕРИИ, ИСПОЛЬЗУЕМЫЕ ЖЮРИ ДЛЯ ОЦЕНКИ РАБОТ: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актуальность поставленной задачи;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научная новизна;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элемент исследования (раскрытие используемых методов);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личные достижения автора в научно-исследовательской деятельности;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эрудиция автора;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значимость исследования;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наглядность представляемых материалов (качество презентационных материалов);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изложение доклада;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качество представленных тезисов;</w:t>
      </w:r>
    </w:p>
    <w:p w:rsidR="00050D15" w:rsidRDefault="00020CF0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библиография.</w:t>
      </w:r>
    </w:p>
    <w:p w:rsidR="00050D15" w:rsidRDefault="00050D15">
      <w:pPr>
        <w:pStyle w:val="a5"/>
        <w:spacing w:after="0"/>
        <w:ind w:left="1440"/>
        <w:jc w:val="both"/>
        <w:rPr>
          <w:rFonts w:ascii="Times New Roman" w:hAnsi="Times New Roman"/>
          <w:b/>
          <w:sz w:val="24"/>
        </w:rPr>
      </w:pPr>
    </w:p>
    <w:p w:rsidR="00050D15" w:rsidRDefault="00020CF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Регламент выступлений</w:t>
      </w:r>
    </w:p>
    <w:p w:rsidR="00050D15" w:rsidRDefault="00020CF0">
      <w:pPr>
        <w:pStyle w:val="a5"/>
        <w:spacing w:after="0"/>
        <w:ind w:left="0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выступления на секциях докладчику дается 7-10 минут и 5-7 минут для ответов на вопросы членов жюри и всех желающих. Групповую работу могут представляют 1-2 автора. В течение этого времени участники должны продемонстрировать свободное владение материалом, умение кратко и четко изложить суть своей исследовательской работы. Возможно применение  наглядных пособий, плакатов, таблиц, технических средств и т.п.</w:t>
      </w:r>
    </w:p>
    <w:p w:rsidR="00050D15" w:rsidRDefault="00050D15">
      <w:pPr>
        <w:pStyle w:val="a5"/>
        <w:spacing w:after="0"/>
        <w:ind w:left="0" w:firstLine="708"/>
        <w:jc w:val="both"/>
        <w:rPr>
          <w:rFonts w:ascii="Times New Roman" w:hAnsi="Times New Roman"/>
          <w:sz w:val="24"/>
        </w:rPr>
      </w:pPr>
    </w:p>
    <w:p w:rsidR="00050D15" w:rsidRDefault="00020CF0">
      <w:pPr>
        <w:pStyle w:val="a5"/>
        <w:numPr>
          <w:ilvl w:val="0"/>
          <w:numId w:val="11"/>
        </w:numPr>
        <w:spacing w:after="0"/>
        <w:jc w:val="both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Образец заявки</w:t>
      </w:r>
    </w:p>
    <w:p w:rsidR="00050D15" w:rsidRDefault="00020CF0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 Открытый творческий конкурс «Пушкинские чтения»  каждая  образовательная организация  направляет лучшую работу, прошедшую отбор на школьном уровне, информацию с указанием количества участников и заявку со сведениями об авторе работы по схеме: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795"/>
        <w:gridCol w:w="1513"/>
        <w:gridCol w:w="1339"/>
        <w:gridCol w:w="1571"/>
        <w:gridCol w:w="1245"/>
        <w:gridCol w:w="1524"/>
      </w:tblGrid>
      <w:tr w:rsidR="00050D15">
        <w:trPr>
          <w:trHeight w:val="181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(полное наименование по Уставу ОО), язык обучения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Район (город)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работы</w:t>
            </w:r>
          </w:p>
          <w:p w:rsidR="00050D15" w:rsidRDefault="00020CF0">
            <w:pPr>
              <w:pStyle w:val="a5"/>
              <w:spacing w:after="0" w:line="260" w:lineRule="exact"/>
              <w:ind w:left="113" w:righ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указанием направления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 w:line="260" w:lineRule="exact"/>
              <w:ind w:left="113" w:right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учителя, должность, контактный телефон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050D15" w:rsidRDefault="00020CF0">
            <w:pPr>
              <w:pStyle w:val="a5"/>
              <w:spacing w:after="0"/>
              <w:ind w:left="113" w:right="113"/>
              <w:rPr>
                <w:rFonts w:ascii="Times New Roman" w:hAnsi="Times New Roman"/>
                <w:sz w:val="24"/>
              </w:rPr>
            </w:pPr>
            <w:r>
              <w:t>Имя файла работы  и электронная почта</w:t>
            </w:r>
          </w:p>
        </w:tc>
      </w:tr>
      <w:tr w:rsidR="00050D15">
        <w:trPr>
          <w:trHeight w:val="62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D15" w:rsidRDefault="00050D1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50D15" w:rsidRDefault="00050D15">
            <w:pPr>
              <w:pStyle w:val="a5"/>
              <w:spacing w:after="0"/>
              <w:ind w:left="113" w:right="113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D15" w:rsidRDefault="00050D1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D15" w:rsidRDefault="00050D15">
            <w:pPr>
              <w:pStyle w:val="a5"/>
              <w:spacing w:after="0"/>
              <w:ind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50D15" w:rsidRDefault="00020CF0">
      <w:pPr>
        <w:pStyle w:val="a5"/>
        <w:spacing w:after="0"/>
        <w:ind w:left="0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ПРОСЬБА! ЗАЯВКУ ЗАПОЛНЯТЬ ЧЕТКО И ПОЛНОСТЬЮ ВСЕ ПОЗИЦИИ!!!</w:t>
      </w:r>
    </w:p>
    <w:p w:rsidR="00050D15" w:rsidRDefault="00020CF0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 без заявки и всех сведений об авторе не рассматриваются.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Работы и заявки в печатном виде и на электронном носителе представляются  в МАОУ «Лицей № 78 имени </w:t>
      </w:r>
      <w:proofErr w:type="spellStart"/>
      <w:r>
        <w:rPr>
          <w:rFonts w:ascii="Times New Roman" w:hAnsi="Times New Roman"/>
          <w:sz w:val="24"/>
        </w:rPr>
        <w:t>А.С.Пушкина</w:t>
      </w:r>
      <w:proofErr w:type="spellEnd"/>
      <w:r>
        <w:rPr>
          <w:rFonts w:ascii="Times New Roman" w:hAnsi="Times New Roman"/>
          <w:sz w:val="24"/>
        </w:rPr>
        <w:t xml:space="preserve">» не позднее </w:t>
      </w:r>
      <w:r w:rsidR="00233C65">
        <w:rPr>
          <w:rFonts w:ascii="Times New Roman" w:hAnsi="Times New Roman"/>
          <w:b/>
          <w:sz w:val="24"/>
        </w:rPr>
        <w:t>15</w:t>
      </w:r>
      <w:r>
        <w:rPr>
          <w:rFonts w:ascii="Times New Roman" w:hAnsi="Times New Roman"/>
          <w:b/>
          <w:sz w:val="24"/>
        </w:rPr>
        <w:t xml:space="preserve"> февраля 202</w:t>
      </w:r>
      <w:r w:rsidR="00DB0195" w:rsidRPr="00DB0195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 года</w:t>
      </w:r>
      <w:r>
        <w:rPr>
          <w:rFonts w:ascii="Times New Roman" w:hAnsi="Times New Roman"/>
          <w:sz w:val="24"/>
        </w:rPr>
        <w:t xml:space="preserve">  для предварительной экспертизы.  </w:t>
      </w:r>
    </w:p>
    <w:p w:rsidR="00050D15" w:rsidRDefault="00020CF0">
      <w:pPr>
        <w:spacing w:line="276" w:lineRule="auto"/>
        <w:ind w:firstLine="567"/>
        <w:jc w:val="both"/>
      </w:pPr>
      <w:r>
        <w:t xml:space="preserve">Электронную версию заявки оформлять    в текстовом редакторе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r>
        <w:rPr>
          <w:u w:val="single"/>
        </w:rPr>
        <w:t>строго по образцу</w:t>
      </w:r>
      <w:r>
        <w:t xml:space="preserve">, отправлять на </w:t>
      </w:r>
      <w:proofErr w:type="spellStart"/>
      <w:r>
        <w:t>эл</w:t>
      </w:r>
      <w:proofErr w:type="gramStart"/>
      <w:r>
        <w:t>.а</w:t>
      </w:r>
      <w:proofErr w:type="gramEnd"/>
      <w:r>
        <w:t>дрес</w:t>
      </w:r>
      <w:proofErr w:type="spellEnd"/>
      <w:r>
        <w:t xml:space="preserve">: </w:t>
      </w:r>
      <w:r>
        <w:rPr>
          <w:rStyle w:val="ab"/>
          <w:b/>
          <w:sz w:val="28"/>
        </w:rPr>
        <w:t>pushkin-chteniya@mail.ru</w:t>
      </w:r>
      <w:r>
        <w:t xml:space="preserve"> с пометкой </w:t>
      </w:r>
      <w:r>
        <w:rPr>
          <w:u w:val="single"/>
        </w:rPr>
        <w:t xml:space="preserve">на  </w:t>
      </w:r>
      <w:r>
        <w:rPr>
          <w:u w:val="single"/>
        </w:rPr>
        <w:lastRenderedPageBreak/>
        <w:t>Пушкинские чтения</w:t>
      </w:r>
      <w:r>
        <w:t xml:space="preserve">.  Файлу заявки необходимо дать  название документа и направления, указать фамилию и имя  участника, название населенного пункта, номер ОУ. </w:t>
      </w:r>
    </w:p>
    <w:p w:rsidR="00050D15" w:rsidRDefault="00020CF0">
      <w:pPr>
        <w:spacing w:line="276" w:lineRule="auto"/>
        <w:ind w:firstLine="567"/>
        <w:jc w:val="both"/>
      </w:pPr>
      <w:r>
        <w:t xml:space="preserve">(Образец: </w:t>
      </w:r>
      <w:r>
        <w:rPr>
          <w:b/>
        </w:rPr>
        <w:t>заявка_ТП_Иванова_Дарья_Бугульма_Гимназия7</w:t>
      </w:r>
      <w:r>
        <w:t xml:space="preserve"> </w:t>
      </w:r>
      <w:r>
        <w:rPr>
          <w:i/>
        </w:rPr>
        <w:t xml:space="preserve">или </w:t>
      </w:r>
    </w:p>
    <w:p w:rsidR="00B932C4" w:rsidRDefault="00020CF0" w:rsidP="00233C65">
      <w:pPr>
        <w:spacing w:line="276" w:lineRule="auto"/>
        <w:ind w:firstLine="567"/>
        <w:jc w:val="both"/>
      </w:pPr>
      <w:r>
        <w:rPr>
          <w:b/>
        </w:rPr>
        <w:tab/>
      </w:r>
      <w:r>
        <w:rPr>
          <w:b/>
        </w:rPr>
        <w:tab/>
        <w:t xml:space="preserve">    работа_НИР_Иванова_Дарья_Бугульма_Гимназия</w:t>
      </w:r>
      <w:proofErr w:type="gramStart"/>
      <w:r>
        <w:rPr>
          <w:b/>
        </w:rPr>
        <w:t>7</w:t>
      </w:r>
      <w:proofErr w:type="gramEnd"/>
      <w:r>
        <w:t>).</w:t>
      </w:r>
    </w:p>
    <w:p w:rsidR="00233C65" w:rsidRDefault="00233C65" w:rsidP="00233C65">
      <w:pPr>
        <w:spacing w:line="276" w:lineRule="auto"/>
        <w:ind w:firstLine="567"/>
        <w:jc w:val="both"/>
      </w:pPr>
    </w:p>
    <w:p w:rsidR="00050D15" w:rsidRDefault="00020CF0">
      <w:pPr>
        <w:spacing w:line="276" w:lineRule="auto"/>
        <w:ind w:firstLine="567"/>
        <w:jc w:val="both"/>
      </w:pPr>
      <w:r>
        <w:t xml:space="preserve"> Все требуемые материалы в бумажном  виде отсылаются простым или заказным письмом. Или материалы могут быть доставлены лично в кабинет 309 (</w:t>
      </w:r>
      <w:r>
        <w:rPr>
          <w:i/>
        </w:rPr>
        <w:t>приемная</w:t>
      </w:r>
      <w:r>
        <w:t>) МАОУ "Лицей № 78 им. А.С. Пушкина" г. </w:t>
      </w:r>
      <w:proofErr w:type="spellStart"/>
      <w:r>
        <w:t>Наб.Челны</w:t>
      </w:r>
      <w:proofErr w:type="spellEnd"/>
      <w:r>
        <w:t>. Работы, отправленные после срока по штемпелю (т.е. после 1 февраля) рассматриваться не будут.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</w:rPr>
        <w:t xml:space="preserve">Электронный адрес конкурса: </w:t>
      </w:r>
      <w:r>
        <w:rPr>
          <w:rStyle w:val="ab"/>
          <w:rFonts w:ascii="Times New Roman" w:hAnsi="Times New Roman"/>
          <w:b/>
          <w:sz w:val="28"/>
        </w:rPr>
        <w:t>pushkin-chteniya@mail.ru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Адрес лицея:  Республика Татарстан, </w:t>
      </w:r>
      <w:proofErr w:type="spellStart"/>
      <w:r>
        <w:rPr>
          <w:rFonts w:ascii="Times New Roman" w:hAnsi="Times New Roman"/>
          <w:b/>
          <w:sz w:val="24"/>
        </w:rPr>
        <w:t>г</w:t>
      </w:r>
      <w:proofErr w:type="gramStart"/>
      <w:r>
        <w:rPr>
          <w:rFonts w:ascii="Times New Roman" w:hAnsi="Times New Roman"/>
          <w:b/>
          <w:sz w:val="24"/>
        </w:rPr>
        <w:t>.Н</w:t>
      </w:r>
      <w:proofErr w:type="gramEnd"/>
      <w:r>
        <w:rPr>
          <w:rFonts w:ascii="Times New Roman" w:hAnsi="Times New Roman"/>
          <w:b/>
          <w:sz w:val="24"/>
        </w:rPr>
        <w:t>абережные</w:t>
      </w:r>
      <w:proofErr w:type="spellEnd"/>
      <w:r>
        <w:rPr>
          <w:rFonts w:ascii="Times New Roman" w:hAnsi="Times New Roman"/>
          <w:b/>
          <w:sz w:val="24"/>
        </w:rPr>
        <w:t xml:space="preserve"> Челны, проспект </w:t>
      </w:r>
      <w:proofErr w:type="spellStart"/>
      <w:r>
        <w:rPr>
          <w:rFonts w:ascii="Times New Roman" w:hAnsi="Times New Roman"/>
          <w:b/>
          <w:sz w:val="24"/>
        </w:rPr>
        <w:t>Чулман</w:t>
      </w:r>
      <w:proofErr w:type="spellEnd"/>
      <w:r>
        <w:rPr>
          <w:rFonts w:ascii="Times New Roman" w:hAnsi="Times New Roman"/>
          <w:b/>
          <w:sz w:val="24"/>
        </w:rPr>
        <w:t>, (42/20)</w:t>
      </w:r>
    </w:p>
    <w:p w:rsidR="00050D15" w:rsidRDefault="00020CF0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Контактный телефон:  /8552/52-79-90 Факс: /8552/52-79-90</w:t>
      </w:r>
    </w:p>
    <w:p w:rsidR="00B932C4" w:rsidRDefault="00B932C4">
      <w:pPr>
        <w:pStyle w:val="a5"/>
        <w:spacing w:after="0"/>
        <w:ind w:left="0"/>
        <w:jc w:val="both"/>
        <w:rPr>
          <w:rFonts w:ascii="Times New Roman" w:hAnsi="Times New Roman"/>
          <w:b/>
          <w:sz w:val="24"/>
        </w:rPr>
      </w:pPr>
    </w:p>
    <w:p w:rsidR="00050D15" w:rsidRDefault="00020CF0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  <w:r>
        <w:rPr>
          <w:b/>
          <w:sz w:val="28"/>
        </w:rPr>
        <w:t xml:space="preserve">По итогам заочного этапа отбираются участники очного этапа. </w:t>
      </w:r>
      <w:r>
        <w:rPr>
          <w:b/>
          <w:spacing w:val="6"/>
          <w:sz w:val="28"/>
        </w:rPr>
        <w:t xml:space="preserve">В случае положительного решения о принятии </w:t>
      </w:r>
      <w:r>
        <w:rPr>
          <w:b/>
          <w:spacing w:val="3"/>
          <w:sz w:val="28"/>
        </w:rPr>
        <w:t xml:space="preserve">работы для участия во втором этапе оргкомитет размещает  программу конкурса со списком  участников очного этапа на сайте лицея №78 им. </w:t>
      </w:r>
      <w:proofErr w:type="spellStart"/>
      <w:r>
        <w:rPr>
          <w:b/>
          <w:spacing w:val="3"/>
          <w:sz w:val="28"/>
        </w:rPr>
        <w:t>А.С.Пушкина</w:t>
      </w:r>
      <w:proofErr w:type="spellEnd"/>
      <w:r>
        <w:rPr>
          <w:b/>
          <w:spacing w:val="3"/>
          <w:sz w:val="28"/>
        </w:rPr>
        <w:t xml:space="preserve"> в Электронном образовании РТ.</w:t>
      </w:r>
    </w:p>
    <w:p w:rsidR="00050D15" w:rsidRDefault="00020CF0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  <w:r>
        <w:rPr>
          <w:b/>
          <w:spacing w:val="3"/>
          <w:sz w:val="28"/>
          <w:highlight w:val="yellow"/>
        </w:rPr>
        <w:t>Программа конкурса - официальное приглашение на Открытый творческий конкурс «ПУШКИНСКИЕ ЧТЕНИЯ».</w:t>
      </w:r>
    </w:p>
    <w:p w:rsidR="00050D15" w:rsidRDefault="00050D15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</w:p>
    <w:p w:rsidR="00050D15" w:rsidRDefault="00020CF0">
      <w:pPr>
        <w:numPr>
          <w:ilvl w:val="0"/>
          <w:numId w:val="11"/>
        </w:numPr>
        <w:jc w:val="center"/>
        <w:rPr>
          <w:b/>
        </w:rPr>
      </w:pPr>
      <w:r>
        <w:rPr>
          <w:b/>
        </w:rPr>
        <w:t>Финансовые условия Конкурса</w:t>
      </w:r>
    </w:p>
    <w:p w:rsidR="00050D15" w:rsidRDefault="00020CF0">
      <w:pPr>
        <w:jc w:val="both"/>
      </w:pPr>
      <w:r>
        <w:t xml:space="preserve">Для участия в Открытом творческом конкурсе «ПУШКИНСКИЕ ЧТЕНИЯ»  предусмотрен организационный взнос в размере </w:t>
      </w:r>
      <w:r w:rsidR="00DB0195" w:rsidRPr="00DB0195">
        <w:t>400</w:t>
      </w:r>
      <w:r>
        <w:t xml:space="preserve"> рублей на одну представленную работу: </w:t>
      </w:r>
    </w:p>
    <w:p w:rsidR="00050D15" w:rsidRPr="004502A6" w:rsidRDefault="00020CF0">
      <w:pPr>
        <w:jc w:val="both"/>
        <w:rPr>
          <w:b/>
          <w:highlight w:val="yellow"/>
        </w:rPr>
      </w:pPr>
      <w:r w:rsidRPr="004502A6">
        <w:rPr>
          <w:b/>
          <w:highlight w:val="yellow"/>
        </w:rPr>
        <w:t>- 200 рублей за участие в заочном этапе,</w:t>
      </w:r>
    </w:p>
    <w:p w:rsidR="00050D15" w:rsidRPr="004502A6" w:rsidRDefault="00020CF0">
      <w:pPr>
        <w:jc w:val="both"/>
        <w:rPr>
          <w:b/>
        </w:rPr>
      </w:pPr>
      <w:r w:rsidRPr="004502A6">
        <w:rPr>
          <w:b/>
          <w:highlight w:val="yellow"/>
        </w:rPr>
        <w:t xml:space="preserve">- </w:t>
      </w:r>
      <w:r w:rsidR="00DB0195" w:rsidRPr="004502A6">
        <w:rPr>
          <w:b/>
          <w:highlight w:val="yellow"/>
        </w:rPr>
        <w:t>200</w:t>
      </w:r>
      <w:r w:rsidRPr="004502A6">
        <w:rPr>
          <w:b/>
          <w:highlight w:val="yellow"/>
        </w:rPr>
        <w:t xml:space="preserve"> рублей за участие в очном этапе (оплачиваются только после прохождения на очный тур Конкурса).</w:t>
      </w:r>
    </w:p>
    <w:p w:rsidR="00050D15" w:rsidRDefault="00020CF0">
      <w:pPr>
        <w:jc w:val="both"/>
      </w:pPr>
      <w:r>
        <w:t xml:space="preserve"> Организационный взнос используется на почтовые, издательские и организационные расходы, экспертизу работ, расходы на канцтовары и оплачивается из внебюджетных  средств организации.</w:t>
      </w:r>
    </w:p>
    <w:p w:rsidR="00050D15" w:rsidRDefault="00020CF0">
      <w:pPr>
        <w:jc w:val="both"/>
      </w:pPr>
      <w:r>
        <w:t xml:space="preserve">Организационный взнос направляется на расчетный счет (СМ. ПРИЛОЖЕНИЕ). </w:t>
      </w:r>
    </w:p>
    <w:p w:rsidR="00050D15" w:rsidRDefault="00050D15">
      <w:pPr>
        <w:tabs>
          <w:tab w:val="left" w:leader="underscore" w:pos="5842"/>
        </w:tabs>
        <w:rPr>
          <w:b/>
          <w:spacing w:val="-2"/>
        </w:rPr>
      </w:pPr>
    </w:p>
    <w:p w:rsidR="00050D15" w:rsidRDefault="00020CF0">
      <w:pPr>
        <w:jc w:val="center"/>
        <w:rPr>
          <w:b/>
        </w:rPr>
      </w:pPr>
      <w:r>
        <w:rPr>
          <w:b/>
        </w:rPr>
        <w:t xml:space="preserve">Муниципальное автономное общеобразовательное учреждение </w:t>
      </w:r>
    </w:p>
    <w:p w:rsidR="00050D15" w:rsidRDefault="00020CF0">
      <w:pPr>
        <w:jc w:val="center"/>
        <w:rPr>
          <w:b/>
        </w:rPr>
      </w:pPr>
      <w:r>
        <w:rPr>
          <w:b/>
        </w:rPr>
        <w:t xml:space="preserve">«Лицей № 78 </w:t>
      </w:r>
      <w:proofErr w:type="spellStart"/>
      <w:r>
        <w:rPr>
          <w:b/>
        </w:rPr>
        <w:t>им.А.С.Пушкина</w:t>
      </w:r>
      <w:proofErr w:type="spellEnd"/>
      <w:r>
        <w:rPr>
          <w:b/>
        </w:rPr>
        <w:t xml:space="preserve">» города Набережные Челны Республики Татарстан </w:t>
      </w:r>
    </w:p>
    <w:p w:rsidR="00050D15" w:rsidRDefault="00050D15">
      <w:pPr>
        <w:jc w:val="center"/>
        <w:rPr>
          <w:b/>
        </w:rPr>
      </w:pPr>
    </w:p>
    <w:p w:rsidR="00050D15" w:rsidRDefault="00020CF0">
      <w:pPr>
        <w:tabs>
          <w:tab w:val="left" w:leader="underscore" w:pos="5842"/>
        </w:tabs>
        <w:rPr>
          <w:b/>
          <w:spacing w:val="-2"/>
        </w:rPr>
      </w:pPr>
      <w:r>
        <w:rPr>
          <w:b/>
          <w:spacing w:val="-2"/>
        </w:rPr>
        <w:t xml:space="preserve">Реквизиты </w:t>
      </w:r>
      <w:r>
        <w:t xml:space="preserve">МАОУ «Лицей № 78 </w:t>
      </w:r>
      <w:proofErr w:type="spellStart"/>
      <w:r>
        <w:t>им.А.С</w:t>
      </w:r>
      <w:proofErr w:type="spellEnd"/>
      <w:r>
        <w:t>. Пушкина»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ИНН 1650077605 КПП 165001001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ОГРН 1031616018862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р/с 03234643927300001100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л/с ЛАГ30800101-Лиц78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к/с 40102810445370000079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ОКЦ № 6 Волго-Вятского ГУ Банка России</w:t>
      </w:r>
      <w:r w:rsidRPr="00D64BAB">
        <w:rPr>
          <w:bCs/>
        </w:rPr>
        <w:t xml:space="preserve">  </w:t>
      </w:r>
      <w:r>
        <w:rPr>
          <w:bCs/>
        </w:rPr>
        <w:t xml:space="preserve">//УФК по </w:t>
      </w:r>
      <w:r w:rsidRPr="00D74D91">
        <w:rPr>
          <w:bCs/>
        </w:rPr>
        <w:t>Республике Татарстан г. Казань</w:t>
      </w:r>
    </w:p>
    <w:p w:rsidR="00D64BAB" w:rsidRPr="00552D14" w:rsidRDefault="00D64BAB" w:rsidP="00D64BAB">
      <w:pPr>
        <w:rPr>
          <w:bCs/>
        </w:rPr>
      </w:pPr>
      <w:r w:rsidRPr="00D74D91">
        <w:rPr>
          <w:bCs/>
        </w:rPr>
        <w:t>БИК</w:t>
      </w:r>
      <w:r w:rsidRPr="00552D14">
        <w:rPr>
          <w:bCs/>
        </w:rPr>
        <w:t xml:space="preserve"> 019205400</w:t>
      </w:r>
    </w:p>
    <w:p w:rsidR="008A7749" w:rsidRDefault="008A7749">
      <w:pPr>
        <w:rPr>
          <w:spacing w:val="-2"/>
        </w:rPr>
      </w:pPr>
      <w:r>
        <w:rPr>
          <w:spacing w:val="-2"/>
        </w:rPr>
        <w:t>КБК 00000000000000000131</w:t>
      </w:r>
    </w:p>
    <w:p w:rsidR="00EE1947" w:rsidRDefault="00020CF0" w:rsidP="004502A6">
      <w:r>
        <w:rPr>
          <w:b/>
        </w:rPr>
        <w:t>Назначение платежа: КОНКУРС ПУШКИНСКИЕ ЧТЕНИЯ, указать ФИО участника, № образовательной организации</w:t>
      </w:r>
    </w:p>
    <w:p w:rsidR="00050D15" w:rsidRDefault="00020CF0">
      <w:pPr>
        <w:jc w:val="center"/>
        <w:rPr>
          <w:b/>
          <w:color w:val="1F497D"/>
          <w:sz w:val="32"/>
        </w:rPr>
      </w:pPr>
      <w:r>
        <w:rPr>
          <w:b/>
          <w:color w:val="1F497D"/>
          <w:sz w:val="32"/>
        </w:rPr>
        <w:lastRenderedPageBreak/>
        <w:t>ПОЛОЖЕНИЕ</w:t>
      </w:r>
    </w:p>
    <w:p w:rsidR="00050D15" w:rsidRDefault="00020CF0">
      <w:pPr>
        <w:jc w:val="center"/>
        <w:rPr>
          <w:b/>
          <w:caps/>
          <w:color w:val="1F497D"/>
          <w:sz w:val="32"/>
        </w:rPr>
      </w:pPr>
      <w:r>
        <w:rPr>
          <w:b/>
          <w:caps/>
          <w:color w:val="1F497D"/>
          <w:sz w:val="32"/>
        </w:rPr>
        <w:t>о ВСЕРОССИЙСКОМ ОТКРЫТОМ конкурсе</w:t>
      </w:r>
    </w:p>
    <w:p w:rsidR="00050D15" w:rsidRDefault="00020CF0">
      <w:pPr>
        <w:jc w:val="center"/>
        <w:rPr>
          <w:b/>
          <w:caps/>
          <w:color w:val="1F497D"/>
          <w:sz w:val="32"/>
        </w:rPr>
      </w:pPr>
      <w:r>
        <w:rPr>
          <w:b/>
          <w:caps/>
          <w:color w:val="1F497D"/>
          <w:sz w:val="32"/>
        </w:rPr>
        <w:t xml:space="preserve">компьютерного творчества </w:t>
      </w:r>
    </w:p>
    <w:p w:rsidR="00050D15" w:rsidRDefault="00020CF0">
      <w:pPr>
        <w:jc w:val="center"/>
        <w:rPr>
          <w:b/>
          <w:caps/>
          <w:color w:val="1F497D"/>
          <w:sz w:val="32"/>
        </w:rPr>
      </w:pPr>
      <w:r>
        <w:rPr>
          <w:b/>
          <w:caps/>
          <w:color w:val="1F497D"/>
          <w:sz w:val="32"/>
        </w:rPr>
        <w:t>«Пушкин и его эпоха»</w:t>
      </w:r>
    </w:p>
    <w:p w:rsidR="00050D15" w:rsidRDefault="00020CF0">
      <w:pPr>
        <w:jc w:val="center"/>
        <w:rPr>
          <w:b/>
        </w:rPr>
      </w:pPr>
      <w:r>
        <w:rPr>
          <w:b/>
        </w:rPr>
        <w:t> </w:t>
      </w:r>
    </w:p>
    <w:p w:rsidR="00EE1947" w:rsidRPr="00EE1947" w:rsidRDefault="00020CF0" w:rsidP="00233C65">
      <w:pPr>
        <w:numPr>
          <w:ilvl w:val="0"/>
          <w:numId w:val="13"/>
        </w:numPr>
        <w:tabs>
          <w:tab w:val="left" w:pos="2977"/>
          <w:tab w:val="left" w:pos="3119"/>
        </w:tabs>
        <w:ind w:left="2552" w:hanging="284"/>
        <w:rPr>
          <w:b/>
        </w:rPr>
      </w:pPr>
      <w:r>
        <w:rPr>
          <w:b/>
        </w:rPr>
        <w:t>Общее положение</w:t>
      </w:r>
    </w:p>
    <w:p w:rsidR="00050D15" w:rsidRDefault="00020CF0">
      <w:pPr>
        <w:pStyle w:val="a9"/>
        <w:spacing w:line="276" w:lineRule="auto"/>
        <w:ind w:left="0" w:firstLine="567"/>
        <w:jc w:val="both"/>
        <w:rPr>
          <w:b/>
          <w:i/>
        </w:rPr>
      </w:pPr>
      <w:r>
        <w:t xml:space="preserve">В рамках Открытого Всероссийского конкурса творческих работ </w:t>
      </w:r>
      <w:r>
        <w:rPr>
          <w:b/>
        </w:rPr>
        <w:t>«Пушкинские чтения»</w:t>
      </w:r>
      <w:r>
        <w:t xml:space="preserve"> проводится конкурс компьютерного творчества </w:t>
      </w:r>
      <w:r>
        <w:rPr>
          <w:b/>
          <w:i/>
        </w:rPr>
        <w:t>«Пушкин и его эпоха».</w:t>
      </w:r>
    </w:p>
    <w:p w:rsidR="00050D15" w:rsidRDefault="00020CF0">
      <w:pPr>
        <w:spacing w:line="276" w:lineRule="auto"/>
        <w:ind w:firstLine="567"/>
        <w:jc w:val="both"/>
        <w:rPr>
          <w:b/>
        </w:rPr>
      </w:pPr>
      <w:r>
        <w:rPr>
          <w:b/>
        </w:rPr>
        <w:t>Цели конкурса:</w:t>
      </w:r>
    </w:p>
    <w:p w:rsidR="00050D15" w:rsidRDefault="00020CF0">
      <w:pPr>
        <w:spacing w:line="276" w:lineRule="auto"/>
        <w:jc w:val="both"/>
      </w:pPr>
      <w:r>
        <w:t>- Способствовать активизации творческой деятельности учащихся.</w:t>
      </w:r>
    </w:p>
    <w:p w:rsidR="00050D15" w:rsidRDefault="00020CF0">
      <w:pPr>
        <w:spacing w:line="276" w:lineRule="auto"/>
        <w:jc w:val="both"/>
      </w:pPr>
      <w:r>
        <w:t>- Создать условия для творческого самовыражения и самоутверждения воспитанников.</w:t>
      </w:r>
    </w:p>
    <w:p w:rsidR="00050D15" w:rsidRDefault="00020CF0">
      <w:pPr>
        <w:spacing w:line="276" w:lineRule="auto"/>
        <w:jc w:val="both"/>
      </w:pPr>
      <w:r>
        <w:t>- Способствовать мотивации учащихся на дальнейшую творческую деятельность.</w:t>
      </w:r>
    </w:p>
    <w:p w:rsidR="00050D15" w:rsidRDefault="00020CF0">
      <w:pPr>
        <w:spacing w:line="276" w:lineRule="auto"/>
        <w:ind w:firstLine="567"/>
        <w:jc w:val="both"/>
        <w:rPr>
          <w:b/>
        </w:rPr>
      </w:pPr>
      <w:r>
        <w:rPr>
          <w:b/>
        </w:rPr>
        <w:t>Принимаются творческие работы по следующим направлениям: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«Компьютерный рисунок»; 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 «Программный продукт»;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 «Компьютерная анимация, мультипликация»;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Буктрейлер</w:t>
      </w:r>
      <w:proofErr w:type="spellEnd"/>
      <w:r>
        <w:rPr>
          <w:b/>
        </w:rPr>
        <w:t xml:space="preserve">»;  </w:t>
      </w:r>
    </w:p>
    <w:p w:rsidR="00050D15" w:rsidRDefault="00020CF0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>«Тематический сайт»;</w:t>
      </w:r>
    </w:p>
    <w:p w:rsidR="00050D15" w:rsidRDefault="004502A6">
      <w:pPr>
        <w:numPr>
          <w:ilvl w:val="0"/>
          <w:numId w:val="14"/>
        </w:numPr>
        <w:spacing w:line="276" w:lineRule="auto"/>
        <w:ind w:left="0" w:firstLine="567"/>
        <w:jc w:val="both"/>
        <w:rPr>
          <w:b/>
        </w:rPr>
      </w:pPr>
      <w:r>
        <w:rPr>
          <w:b/>
        </w:rPr>
        <w:t>«Облачные технологии»;</w:t>
      </w:r>
    </w:p>
    <w:p w:rsidR="004502A6" w:rsidRPr="004502A6" w:rsidRDefault="004502A6" w:rsidP="004502A6">
      <w:pPr>
        <w:numPr>
          <w:ilvl w:val="0"/>
          <w:numId w:val="14"/>
        </w:numPr>
        <w:spacing w:line="276" w:lineRule="auto"/>
        <w:jc w:val="both"/>
        <w:rPr>
          <w:b/>
          <w:highlight w:val="yellow"/>
        </w:rPr>
      </w:pPr>
      <w:r w:rsidRPr="004502A6">
        <w:rPr>
          <w:b/>
          <w:highlight w:val="yellow"/>
        </w:rPr>
        <w:t>400-летие города Набережные Челны.</w:t>
      </w:r>
    </w:p>
    <w:p w:rsidR="004502A6" w:rsidRPr="004502A6" w:rsidRDefault="004502A6" w:rsidP="004502A6">
      <w:pPr>
        <w:numPr>
          <w:ilvl w:val="0"/>
          <w:numId w:val="14"/>
        </w:numPr>
        <w:spacing w:line="276" w:lineRule="auto"/>
        <w:jc w:val="both"/>
        <w:rPr>
          <w:b/>
          <w:highlight w:val="yellow"/>
        </w:rPr>
      </w:pPr>
      <w:r w:rsidRPr="004502A6">
        <w:rPr>
          <w:b/>
          <w:highlight w:val="yellow"/>
        </w:rPr>
        <w:t xml:space="preserve"> «50 лет КАМАЗу».           </w:t>
      </w:r>
    </w:p>
    <w:p w:rsidR="00050D15" w:rsidRDefault="00020CF0">
      <w:pPr>
        <w:spacing w:line="276" w:lineRule="auto"/>
        <w:ind w:firstLine="567"/>
        <w:jc w:val="both"/>
      </w:pPr>
      <w:r>
        <w:t>Приветствуются оригинальные авторские работы.</w:t>
      </w:r>
    </w:p>
    <w:p w:rsidR="00050D15" w:rsidRDefault="00020CF0">
      <w:pPr>
        <w:spacing w:line="276" w:lineRule="auto"/>
        <w:ind w:firstLine="567"/>
        <w:jc w:val="both"/>
      </w:pPr>
      <w:r>
        <w:t>Темы работ, представленных на конкурс, должны соответствовать названию конкурса "Пушкин и его эпоха". Не рекомендуем называть работу «А.С. Пушкин» или рассматривать всю жизнь поэта, это слишком обширная тема, тема должна быть четкой и конкретной.</w:t>
      </w:r>
    </w:p>
    <w:p w:rsidR="00050D15" w:rsidRDefault="00020CF0">
      <w:pPr>
        <w:tabs>
          <w:tab w:val="left" w:pos="930"/>
        </w:tabs>
        <w:ind w:firstLine="567"/>
        <w:jc w:val="both"/>
        <w:rPr>
          <w:b/>
          <w:i/>
        </w:rPr>
      </w:pPr>
      <w:r>
        <w:rPr>
          <w:b/>
          <w:i/>
        </w:rPr>
        <w:t>От одного участника предоставляется 1 работа.</w:t>
      </w:r>
    </w:p>
    <w:p w:rsidR="00050D15" w:rsidRDefault="00050D15">
      <w:pPr>
        <w:spacing w:line="276" w:lineRule="auto"/>
        <w:ind w:firstLine="708"/>
        <w:jc w:val="both"/>
      </w:pP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>В направлении</w:t>
      </w:r>
      <w:r>
        <w:rPr>
          <w:b/>
        </w:rPr>
        <w:t xml:space="preserve"> </w:t>
      </w:r>
      <w:r>
        <w:rPr>
          <w:b/>
          <w:sz w:val="28"/>
        </w:rPr>
        <w:t>«</w:t>
      </w:r>
      <w:r>
        <w:rPr>
          <w:b/>
          <w:spacing w:val="20"/>
          <w:sz w:val="28"/>
        </w:rPr>
        <w:t>Компьютерный рисунок</w:t>
      </w:r>
      <w:r>
        <w:rPr>
          <w:b/>
          <w:sz w:val="28"/>
        </w:rPr>
        <w:t>»</w:t>
      </w:r>
      <w:r>
        <w:t xml:space="preserve"> участник или группа участников (команда) оформляют законченный рисунок, выполненных с помощью любого графического редактора.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  <w:rPr>
          <w:b/>
          <w:color w:val="3A1953"/>
        </w:rPr>
      </w:pPr>
      <w:r>
        <w:rPr>
          <w:b/>
          <w:color w:val="3A1953"/>
          <w:highlight w:val="yellow"/>
        </w:rPr>
        <w:t>Рисунок должен представлять собой иллюстрацию к произведениям А.С. Пушкина.</w:t>
      </w:r>
      <w:r>
        <w:rPr>
          <w:b/>
          <w:color w:val="3A1953"/>
        </w:rPr>
        <w:t xml:space="preserve"> Для младшей возрастной группы, для учащихся 3-6 классов – это иллюстрации к сказкам Александра Сергеевича, а для учащихся 7-11 классов – это рисунки к стихотворениям, поэмам, романам и другим произведениям великого поэта.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 xml:space="preserve">Возраст участников конкурса рисунков 3-6 классы и 7-11 классы. От одного руководителя, из одной школы не более 3 рисунков, если представляется больше, то все работы школы или руководителя </w:t>
      </w:r>
      <w:r>
        <w:rPr>
          <w:b/>
          <w:i/>
        </w:rPr>
        <w:t>снимаются с конкурса</w:t>
      </w:r>
      <w:r>
        <w:t xml:space="preserve">. Направление </w:t>
      </w:r>
      <w:r>
        <w:rPr>
          <w:b/>
        </w:rPr>
        <w:t>«</w:t>
      </w:r>
      <w:r>
        <w:t xml:space="preserve">Компьютерный рисунок» содержит две номинации: </w:t>
      </w:r>
      <w:r>
        <w:rPr>
          <w:b/>
          <w:i/>
        </w:rPr>
        <w:t>авторский рисунок и коллаж</w:t>
      </w:r>
      <w:r>
        <w:t>.</w:t>
      </w:r>
    </w:p>
    <w:p w:rsidR="00050D15" w:rsidRDefault="00020CF0">
      <w:pPr>
        <w:spacing w:line="276" w:lineRule="auto"/>
        <w:ind w:firstLine="567"/>
        <w:jc w:val="both"/>
      </w:pPr>
      <w:r>
        <w:t xml:space="preserve">Требование к работе в направлении </w:t>
      </w:r>
      <w:r>
        <w:rPr>
          <w:b/>
        </w:rPr>
        <w:t>«</w:t>
      </w:r>
      <w:r>
        <w:rPr>
          <w:b/>
          <w:spacing w:val="20"/>
        </w:rPr>
        <w:t>Компьютерный рисунок</w:t>
      </w:r>
      <w:r>
        <w:rPr>
          <w:b/>
        </w:rPr>
        <w:t>»</w:t>
      </w:r>
      <w:r>
        <w:t>:</w:t>
      </w:r>
    </w:p>
    <w:p w:rsidR="00050D15" w:rsidRDefault="00020CF0">
      <w:pPr>
        <w:numPr>
          <w:ilvl w:val="0"/>
          <w:numId w:val="15"/>
        </w:numPr>
        <w:spacing w:line="276" w:lineRule="auto"/>
        <w:ind w:left="284" w:hanging="284"/>
        <w:jc w:val="both"/>
      </w:pPr>
      <w:r>
        <w:t>Аннотация, где обязательно указать программы, использованные при создании рисунка, список источников, суть - коротко, информация об авторе, название рисунка.</w:t>
      </w:r>
    </w:p>
    <w:p w:rsidR="00050D15" w:rsidRDefault="00020CF0">
      <w:pPr>
        <w:numPr>
          <w:ilvl w:val="0"/>
          <w:numId w:val="15"/>
        </w:numPr>
        <w:spacing w:line="276" w:lineRule="auto"/>
        <w:ind w:left="284" w:hanging="284"/>
        <w:jc w:val="both"/>
      </w:pPr>
      <w:r>
        <w:t xml:space="preserve">К работе должны быть представлены </w:t>
      </w:r>
      <w:r>
        <w:rPr>
          <w:b/>
        </w:rPr>
        <w:t>исходные файлы;</w:t>
      </w:r>
    </w:p>
    <w:p w:rsidR="00050D15" w:rsidRDefault="00020CF0">
      <w:pPr>
        <w:numPr>
          <w:ilvl w:val="0"/>
          <w:numId w:val="15"/>
        </w:numPr>
        <w:spacing w:line="276" w:lineRule="auto"/>
        <w:ind w:left="284" w:hanging="284"/>
        <w:jc w:val="both"/>
      </w:pPr>
      <w:r>
        <w:lastRenderedPageBreak/>
        <w:t>Должны быть соблюдены правила композиции, цветовой гармонии, масштабность, соблюдение пропорции и перспективы.</w:t>
      </w:r>
    </w:p>
    <w:p w:rsidR="00050D15" w:rsidRDefault="00020CF0">
      <w:pPr>
        <w:spacing w:line="276" w:lineRule="auto"/>
        <w:ind w:firstLine="567"/>
        <w:jc w:val="both"/>
      </w:pPr>
      <w:r>
        <w:t>В направлении</w:t>
      </w:r>
      <w:r>
        <w:rPr>
          <w:b/>
        </w:rPr>
        <w:t xml:space="preserve"> </w:t>
      </w:r>
      <w:r>
        <w:rPr>
          <w:b/>
          <w:sz w:val="28"/>
        </w:rPr>
        <w:t>«Компьютерная анимация, мультипликация»</w:t>
      </w:r>
      <w:r>
        <w:rPr>
          <w:b/>
          <w:spacing w:val="20"/>
        </w:rPr>
        <w:t xml:space="preserve"> </w:t>
      </w:r>
      <w:r>
        <w:t xml:space="preserve">участник или группа участников (команда) готовят </w:t>
      </w:r>
      <w:r>
        <w:rPr>
          <w:u w:val="single"/>
        </w:rPr>
        <w:t>анимационную работу</w:t>
      </w:r>
      <w:r>
        <w:t xml:space="preserve">, связанную с творчеством А.С. Пушкина. </w:t>
      </w:r>
    </w:p>
    <w:p w:rsidR="00050D15" w:rsidRDefault="00020CF0">
      <w:pPr>
        <w:spacing w:line="276" w:lineRule="auto"/>
        <w:ind w:firstLine="567"/>
        <w:jc w:val="both"/>
      </w:pPr>
      <w:r>
        <w:t xml:space="preserve">Оценивается сценарная проработка и оригинальность идеи, а также сама компьютерная реализация, </w:t>
      </w:r>
      <w:r>
        <w:rPr>
          <w:color w:val="010101"/>
        </w:rPr>
        <w:t>качество и сложность анимации</w:t>
      </w:r>
      <w:r>
        <w:t xml:space="preserve">. Не приветствуется анимация уже готовых стандартных объектов, а также анимация, выполненная средствами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.</w:t>
      </w:r>
    </w:p>
    <w:p w:rsidR="00050D15" w:rsidRDefault="00020CF0">
      <w:pPr>
        <w:spacing w:line="276" w:lineRule="auto"/>
        <w:ind w:firstLine="567"/>
        <w:jc w:val="both"/>
      </w:pPr>
      <w:r>
        <w:t>Временное ограничение – не более 2 минут.</w:t>
      </w:r>
    </w:p>
    <w:p w:rsidR="00050D15" w:rsidRDefault="00020CF0">
      <w:pPr>
        <w:spacing w:line="276" w:lineRule="auto"/>
        <w:ind w:firstLine="567"/>
        <w:jc w:val="both"/>
      </w:pPr>
      <w:r>
        <w:t>Требование к работе:</w:t>
      </w:r>
    </w:p>
    <w:p w:rsidR="00050D15" w:rsidRDefault="00020CF0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Аннотация, где обязательно указать список программ, использованных при создании анимации и с какой целью они использовались, список источников, технические требования, программу с помощью, которой можно демонстрировать анимацию, суть - коротко, об авторе.</w:t>
      </w:r>
    </w:p>
    <w:p w:rsidR="00050D15" w:rsidRDefault="00020CF0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При большом объеме проекта можно разместить его в сети Интернет и в аннотации указать ссылку.</w:t>
      </w:r>
    </w:p>
    <w:p w:rsidR="00050D15" w:rsidRDefault="00020CF0">
      <w:pPr>
        <w:numPr>
          <w:ilvl w:val="0"/>
          <w:numId w:val="16"/>
        </w:numPr>
        <w:tabs>
          <w:tab w:val="left" w:pos="284"/>
        </w:tabs>
        <w:spacing w:line="276" w:lineRule="auto"/>
        <w:ind w:left="284" w:hanging="284"/>
        <w:jc w:val="both"/>
      </w:pPr>
      <w:r>
        <w:t>К работе должны быть представлены исходные файлы для доказательства авторства участника.</w:t>
      </w:r>
    </w:p>
    <w:p w:rsidR="00050D15" w:rsidRDefault="00020CF0">
      <w:pPr>
        <w:tabs>
          <w:tab w:val="left" w:pos="0"/>
          <w:tab w:val="left" w:pos="440"/>
          <w:tab w:val="left" w:pos="660"/>
        </w:tabs>
        <w:spacing w:line="276" w:lineRule="auto"/>
        <w:ind w:firstLine="709"/>
        <w:jc w:val="both"/>
      </w:pPr>
      <w:r>
        <w:t xml:space="preserve">Конкурсные работы предоставляются в одном из популярных </w:t>
      </w:r>
      <w:proofErr w:type="spellStart"/>
      <w:r>
        <w:t>видеоформатов</w:t>
      </w:r>
      <w:proofErr w:type="spellEnd"/>
      <w:r>
        <w:t xml:space="preserve"> (</w:t>
      </w:r>
      <w:proofErr w:type="spellStart"/>
      <w:r>
        <w:t>avi</w:t>
      </w:r>
      <w:proofErr w:type="spellEnd"/>
      <w:r>
        <w:t xml:space="preserve">, mpeg4) и присылаются на почту или размещаются на любых </w:t>
      </w:r>
      <w:proofErr w:type="spellStart"/>
      <w:r>
        <w:t>видеохостингах</w:t>
      </w:r>
      <w:proofErr w:type="spellEnd"/>
      <w:r>
        <w:t xml:space="preserve"> или </w:t>
      </w:r>
      <w:proofErr w:type="spellStart"/>
      <w:r>
        <w:t>файлохранилищах</w:t>
      </w:r>
      <w:proofErr w:type="spellEnd"/>
      <w:r>
        <w:t xml:space="preserve"> с возможностью </w:t>
      </w:r>
      <w:proofErr w:type="spellStart"/>
      <w:r>
        <w:t>on-line</w:t>
      </w:r>
      <w:proofErr w:type="spellEnd"/>
      <w:r>
        <w:t xml:space="preserve"> просмотра.</w:t>
      </w:r>
    </w:p>
    <w:p w:rsidR="00050D15" w:rsidRDefault="00050D15">
      <w:pPr>
        <w:tabs>
          <w:tab w:val="left" w:pos="284"/>
        </w:tabs>
        <w:spacing w:line="276" w:lineRule="auto"/>
        <w:ind w:left="284"/>
        <w:jc w:val="both"/>
      </w:pPr>
    </w:p>
    <w:p w:rsidR="00050D15" w:rsidRDefault="00020CF0">
      <w:pPr>
        <w:tabs>
          <w:tab w:val="left" w:pos="0"/>
          <w:tab w:val="left" w:pos="440"/>
          <w:tab w:val="left" w:pos="660"/>
        </w:tabs>
        <w:spacing w:line="276" w:lineRule="auto"/>
        <w:ind w:firstLine="567"/>
        <w:jc w:val="both"/>
      </w:pPr>
      <w:r>
        <w:t xml:space="preserve">В направлении </w:t>
      </w:r>
      <w:r>
        <w:rPr>
          <w:b/>
        </w:rPr>
        <w:t>«</w:t>
      </w:r>
      <w:r>
        <w:rPr>
          <w:b/>
          <w:sz w:val="28"/>
        </w:rPr>
        <w:t>Программный продукт</w:t>
      </w:r>
      <w:r>
        <w:rPr>
          <w:b/>
        </w:rPr>
        <w:t>»</w:t>
      </w:r>
      <w:r>
        <w:t xml:space="preserve"> участник или группа участников (команда) оформляют законченный программный продукт, выполненных с помощью любой программной среды на темы, связанные с жизнью или творчеством А.С. Пушкина. </w:t>
      </w:r>
    </w:p>
    <w:p w:rsidR="00050D15" w:rsidRDefault="00020CF0">
      <w:pPr>
        <w:spacing w:line="276" w:lineRule="auto"/>
        <w:ind w:firstLine="567"/>
        <w:jc w:val="both"/>
      </w:pPr>
      <w:r>
        <w:t xml:space="preserve">Требование к работе в направлении </w:t>
      </w:r>
      <w:r>
        <w:rPr>
          <w:b/>
        </w:rPr>
        <w:t>«</w:t>
      </w:r>
      <w:r>
        <w:rPr>
          <w:b/>
          <w:spacing w:val="20"/>
        </w:rPr>
        <w:t>Программный продукт</w:t>
      </w:r>
      <w:r>
        <w:rPr>
          <w:b/>
        </w:rPr>
        <w:t>»</w:t>
      </w:r>
      <w:r>
        <w:t>:</w:t>
      </w:r>
    </w:p>
    <w:p w:rsidR="00050D15" w:rsidRDefault="00020CF0">
      <w:pPr>
        <w:numPr>
          <w:ilvl w:val="0"/>
          <w:numId w:val="17"/>
        </w:numPr>
        <w:spacing w:line="276" w:lineRule="auto"/>
        <w:ind w:left="284" w:hanging="284"/>
        <w:jc w:val="both"/>
      </w:pPr>
      <w:r>
        <w:t>Аннотация, где обязательно указать среду программирования, использованную при создании, список источников, структурную схему, инструкцию пользователю, технические требования, суть - коротко, информация об авторе;</w:t>
      </w:r>
    </w:p>
    <w:p w:rsidR="00050D15" w:rsidRDefault="00020CF0">
      <w:pPr>
        <w:numPr>
          <w:ilvl w:val="0"/>
          <w:numId w:val="17"/>
        </w:numPr>
        <w:spacing w:line="276" w:lineRule="auto"/>
        <w:ind w:left="284" w:hanging="284"/>
        <w:jc w:val="both"/>
      </w:pPr>
      <w:r>
        <w:t>Работу высылать архивным файлом в папке, имя которого - фамилия и название работы.</w:t>
      </w:r>
    </w:p>
    <w:p w:rsidR="00050D15" w:rsidRDefault="00050D15">
      <w:pPr>
        <w:spacing w:line="276" w:lineRule="auto"/>
        <w:ind w:left="426"/>
        <w:jc w:val="both"/>
      </w:pPr>
    </w:p>
    <w:p w:rsidR="00050D15" w:rsidRDefault="00020CF0">
      <w:pPr>
        <w:spacing w:line="276" w:lineRule="auto"/>
        <w:ind w:firstLine="567"/>
        <w:jc w:val="both"/>
      </w:pPr>
      <w:r>
        <w:t xml:space="preserve">В направлении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Буктрейлер</w:t>
      </w:r>
      <w:proofErr w:type="spellEnd"/>
      <w:r>
        <w:rPr>
          <w:b/>
          <w:sz w:val="28"/>
        </w:rPr>
        <w:t>»</w:t>
      </w:r>
      <w:r>
        <w:rPr>
          <w:b/>
        </w:rPr>
        <w:t xml:space="preserve"> </w:t>
      </w:r>
      <w:r>
        <w:t xml:space="preserve">участник или группа участников (команда) готовят короткий видеоролик, рассказывающий в произвольной художественной форме о каком-либо произведении А.С. Пушкина. Цель таких роликов – реклама </w:t>
      </w:r>
      <w:proofErr w:type="spellStart"/>
      <w:r>
        <w:t>свежевышедших</w:t>
      </w:r>
      <w:proofErr w:type="spellEnd"/>
      <w:r>
        <w:t xml:space="preserve"> книг и пропаганда чтения, привлечение внимания к книгам при помощи визуальных средств, характерных для трейлеров к кинофильмам.</w:t>
      </w:r>
    </w:p>
    <w:p w:rsidR="00050D15" w:rsidRDefault="00020CF0">
      <w:pPr>
        <w:spacing w:line="276" w:lineRule="auto"/>
        <w:ind w:firstLine="567"/>
        <w:jc w:val="both"/>
      </w:pPr>
      <w:r>
        <w:rPr>
          <w:highlight w:val="yellow"/>
        </w:rPr>
        <w:t>Оценивается в первую очередь использование компьютерных технологий!</w:t>
      </w:r>
      <w:r>
        <w:t xml:space="preserve"> </w:t>
      </w:r>
    </w:p>
    <w:p w:rsidR="00050D15" w:rsidRDefault="00020CF0">
      <w:pPr>
        <w:spacing w:line="276" w:lineRule="auto"/>
        <w:ind w:firstLine="567"/>
        <w:jc w:val="both"/>
      </w:pPr>
      <w:r>
        <w:t xml:space="preserve">Требование к работе в направлении </w:t>
      </w:r>
      <w:r>
        <w:rPr>
          <w:b/>
        </w:rPr>
        <w:t>«</w:t>
      </w:r>
      <w:proofErr w:type="spellStart"/>
      <w:r>
        <w:rPr>
          <w:b/>
        </w:rPr>
        <w:t>Буктрейлер</w:t>
      </w:r>
      <w:proofErr w:type="spellEnd"/>
      <w:r>
        <w:rPr>
          <w:b/>
        </w:rPr>
        <w:t>»</w:t>
      </w:r>
      <w:r>
        <w:t>: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Аннотация, где обязательно указать программу, в которой создавался ролик, список источников, технические требования, суть - коротко, информация об авторе, алгоритм создания.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При создании видеоролика должна быть видна работа со звуком (наложение авторского голоса, звука или готового аудиофайла), работа с текстом (эффекты создания и </w:t>
      </w:r>
      <w:r>
        <w:lastRenderedPageBreak/>
        <w:t>наложения), обработка видео на компьютере (монтаж и созданные на компьютере спецэффекты), работа с рисунками (собственная заставка или титры, стоп-кадры и т.д.). Приветствуется видео, созданные автором!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Просто собранную нарезку видео-отрывков снимаем с конкурса;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>Продолжительность не более 3 минут;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spacing w:line="276" w:lineRule="auto"/>
        <w:ind w:left="284" w:hanging="284"/>
        <w:jc w:val="both"/>
      </w:pPr>
      <w:r>
        <w:t xml:space="preserve">Работа не должна быть выполнена в программе </w:t>
      </w:r>
      <w:proofErr w:type="spellStart"/>
      <w:r>
        <w:t>PowerPoint</w:t>
      </w:r>
      <w:proofErr w:type="spellEnd"/>
      <w:r>
        <w:t>;</w:t>
      </w:r>
    </w:p>
    <w:p w:rsidR="00050D15" w:rsidRDefault="00020CF0">
      <w:pPr>
        <w:numPr>
          <w:ilvl w:val="0"/>
          <w:numId w:val="18"/>
        </w:numPr>
        <w:tabs>
          <w:tab w:val="left" w:pos="284"/>
        </w:tabs>
        <w:ind w:left="284" w:hanging="284"/>
        <w:jc w:val="both"/>
      </w:pPr>
      <w:r>
        <w:t>К работе должны быть представлены исходные файлы для доказательства авторства участника.</w:t>
      </w:r>
    </w:p>
    <w:p w:rsidR="00050D15" w:rsidRDefault="00020CF0">
      <w:pPr>
        <w:tabs>
          <w:tab w:val="left" w:pos="0"/>
          <w:tab w:val="left" w:pos="440"/>
          <w:tab w:val="left" w:pos="660"/>
        </w:tabs>
        <w:spacing w:line="276" w:lineRule="auto"/>
        <w:ind w:firstLine="567"/>
        <w:jc w:val="both"/>
      </w:pPr>
      <w:r>
        <w:t xml:space="preserve">Конкурсные работы предоставляются в одном из популярных </w:t>
      </w:r>
      <w:proofErr w:type="spellStart"/>
      <w:r>
        <w:t>видеоформатов</w:t>
      </w:r>
      <w:proofErr w:type="spellEnd"/>
      <w:r>
        <w:t xml:space="preserve"> (</w:t>
      </w:r>
      <w:proofErr w:type="spellStart"/>
      <w:r>
        <w:t>avi</w:t>
      </w:r>
      <w:proofErr w:type="spellEnd"/>
      <w:r>
        <w:t xml:space="preserve">, mpeg4) и присылаются на почту или размещаются на любых </w:t>
      </w:r>
      <w:proofErr w:type="spellStart"/>
      <w:r>
        <w:t>видеохостингах</w:t>
      </w:r>
      <w:proofErr w:type="spellEnd"/>
      <w:r>
        <w:t xml:space="preserve"> или </w:t>
      </w:r>
      <w:proofErr w:type="spellStart"/>
      <w:r>
        <w:t>файлохранилищах</w:t>
      </w:r>
      <w:proofErr w:type="spellEnd"/>
      <w:r>
        <w:t xml:space="preserve"> с возможностью </w:t>
      </w:r>
      <w:proofErr w:type="spellStart"/>
      <w:r>
        <w:t>on-line</w:t>
      </w:r>
      <w:proofErr w:type="spellEnd"/>
      <w:r>
        <w:t xml:space="preserve"> просмотра.</w:t>
      </w:r>
    </w:p>
    <w:p w:rsidR="00050D15" w:rsidRDefault="00050D15">
      <w:pPr>
        <w:tabs>
          <w:tab w:val="left" w:pos="0"/>
          <w:tab w:val="left" w:pos="440"/>
          <w:tab w:val="left" w:pos="660"/>
        </w:tabs>
        <w:spacing w:line="276" w:lineRule="auto"/>
        <w:ind w:firstLine="567"/>
        <w:jc w:val="both"/>
      </w:pPr>
    </w:p>
    <w:p w:rsidR="00050D15" w:rsidRDefault="00020CF0">
      <w:pPr>
        <w:tabs>
          <w:tab w:val="left" w:pos="930"/>
        </w:tabs>
        <w:spacing w:before="240" w:line="276" w:lineRule="auto"/>
        <w:ind w:firstLine="567"/>
        <w:jc w:val="both"/>
      </w:pPr>
      <w:r>
        <w:t xml:space="preserve">В направлении </w:t>
      </w:r>
      <w:r>
        <w:rPr>
          <w:b/>
          <w:sz w:val="28"/>
        </w:rPr>
        <w:t>«Облачные технологии»</w:t>
      </w:r>
      <w:r>
        <w:t xml:space="preserve"> участник или группа участников (команда) оформляют законченный проект, выполненный с помощью различных </w:t>
      </w:r>
      <w:proofErr w:type="spellStart"/>
      <w:r>
        <w:t>on-lain</w:t>
      </w:r>
      <w:proofErr w:type="spellEnd"/>
      <w:r>
        <w:t xml:space="preserve"> – технологий на темы, связанные с жизнью или творчеством А.С. Пушкина, который можно было бы использовать в образовании.  </w:t>
      </w:r>
    </w:p>
    <w:p w:rsidR="00050D15" w:rsidRDefault="00020CF0">
      <w:pPr>
        <w:spacing w:line="276" w:lineRule="auto"/>
        <w:ind w:firstLine="567"/>
        <w:jc w:val="both"/>
      </w:pPr>
      <w:r>
        <w:rPr>
          <w:u w:val="single"/>
        </w:rPr>
        <w:t xml:space="preserve">Требование к работам в направлении </w:t>
      </w:r>
      <w:r>
        <w:rPr>
          <w:b/>
          <w:u w:val="single"/>
        </w:rPr>
        <w:t>«Облачные технологии»</w:t>
      </w:r>
      <w:r>
        <w:rPr>
          <w:u w:val="single"/>
        </w:rPr>
        <w:t>:</w:t>
      </w:r>
      <w:r>
        <w:t xml:space="preserve"> аннотация, где обязательно указать </w:t>
      </w:r>
      <w:proofErr w:type="spellStart"/>
      <w:r>
        <w:t>on-lain</w:t>
      </w:r>
      <w:proofErr w:type="spellEnd"/>
      <w:r>
        <w:t xml:space="preserve"> – технологии, использованные при создании проекта, список источников, структурную схему, инструкцию пользователю, технические требования, суть - коротко, информация об авторе, ссылку на работу, пошаговую инструкцию по использованию проекта.</w:t>
      </w:r>
    </w:p>
    <w:p w:rsidR="00050D15" w:rsidRDefault="00020CF0">
      <w:pPr>
        <w:tabs>
          <w:tab w:val="left" w:pos="930"/>
        </w:tabs>
        <w:spacing w:before="240" w:line="276" w:lineRule="auto"/>
        <w:ind w:firstLine="567"/>
        <w:jc w:val="both"/>
      </w:pPr>
      <w:r>
        <w:t xml:space="preserve">В направлении </w:t>
      </w:r>
      <w:r>
        <w:rPr>
          <w:b/>
          <w:sz w:val="28"/>
        </w:rPr>
        <w:t>«Тематический сайт»</w:t>
      </w:r>
      <w:r>
        <w:rPr>
          <w:b/>
        </w:rPr>
        <w:t xml:space="preserve"> </w:t>
      </w:r>
      <w:r>
        <w:t xml:space="preserve">участник или группа участников (команда) создают обучающее веб-приложение, связанное с творчеством А.С. Пушкина.  </w:t>
      </w:r>
    </w:p>
    <w:p w:rsidR="00050D15" w:rsidRDefault="00020CF0">
      <w:pPr>
        <w:spacing w:line="276" w:lineRule="auto"/>
        <w:ind w:firstLine="567"/>
        <w:jc w:val="both"/>
      </w:pPr>
      <w:r>
        <w:t xml:space="preserve">Формат работы: обучающее приложение может включать в себя тестовые вопросы и задания, научные эксперименты или собственный эксперимент. В работах важен познавательный аспект и авторское видение. Предпочтение получают работы с собственным наполнением, без копирования. </w:t>
      </w:r>
    </w:p>
    <w:p w:rsidR="00050D15" w:rsidRDefault="00020CF0">
      <w:pPr>
        <w:spacing w:line="276" w:lineRule="auto"/>
        <w:ind w:firstLine="567"/>
        <w:jc w:val="both"/>
      </w:pPr>
      <w:r>
        <w:rPr>
          <w:u w:val="single"/>
        </w:rPr>
        <w:t>Технические требования:</w:t>
      </w:r>
      <w:r>
        <w:t xml:space="preserve"> </w:t>
      </w:r>
      <w:proofErr w:type="gramStart"/>
      <w:r>
        <w:t>Проекты, разработанные только с помощью HTML не допускаются</w:t>
      </w:r>
      <w:proofErr w:type="gramEnd"/>
      <w:r>
        <w:t xml:space="preserve">. Для реализации работы необходимо использовать языки и технологии: HTML, HTML 5.0, </w:t>
      </w:r>
      <w:proofErr w:type="spellStart"/>
      <w:r>
        <w:t>JavaScript</w:t>
      </w:r>
      <w:proofErr w:type="spellEnd"/>
      <w:r>
        <w:t xml:space="preserve">, CSS,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PhotoShop</w:t>
      </w:r>
      <w:proofErr w:type="spellEnd"/>
      <w:r>
        <w:t xml:space="preserve">,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Dreamweaver</w:t>
      </w:r>
      <w:proofErr w:type="spellEnd"/>
      <w:r>
        <w:t xml:space="preserve">, </w:t>
      </w:r>
      <w:proofErr w:type="spellStart"/>
      <w:r>
        <w:t>Adobe</w:t>
      </w:r>
      <w:proofErr w:type="spellEnd"/>
      <w:r>
        <w:t xml:space="preserve"> </w:t>
      </w:r>
      <w:proofErr w:type="spellStart"/>
      <w:r>
        <w:t>Flash</w:t>
      </w:r>
      <w:proofErr w:type="spellEnd"/>
      <w:r>
        <w:t xml:space="preserve">, PHP, </w:t>
      </w:r>
      <w:proofErr w:type="spellStart"/>
      <w:r>
        <w:t>Perl</w:t>
      </w:r>
      <w:proofErr w:type="spellEnd"/>
      <w:r>
        <w:t xml:space="preserve">, </w:t>
      </w:r>
      <w:proofErr w:type="spellStart"/>
      <w:r>
        <w:t>Python</w:t>
      </w:r>
      <w:proofErr w:type="spellEnd"/>
      <w:r>
        <w:t xml:space="preserve">, </w:t>
      </w:r>
      <w:proofErr w:type="spellStart"/>
      <w:r>
        <w:t>Ruby</w:t>
      </w:r>
      <w:proofErr w:type="spellEnd"/>
      <w:r>
        <w:t xml:space="preserve">, CGI, ASP, ASP.NET, </w:t>
      </w:r>
      <w:proofErr w:type="spellStart"/>
      <w:r>
        <w:t>Java</w:t>
      </w:r>
      <w:proofErr w:type="spellEnd"/>
      <w:r>
        <w:t xml:space="preserve">, </w:t>
      </w:r>
      <w:proofErr w:type="spellStart"/>
      <w:r>
        <w:t>Silverlight</w:t>
      </w:r>
      <w:proofErr w:type="spellEnd"/>
      <w:r>
        <w:t>.</w:t>
      </w:r>
    </w:p>
    <w:p w:rsidR="00050D15" w:rsidRDefault="00020CF0">
      <w:pPr>
        <w:spacing w:line="276" w:lineRule="auto"/>
        <w:ind w:firstLine="567"/>
        <w:jc w:val="both"/>
      </w:pPr>
      <w:r>
        <w:t>Все работы, представленные на конкурс, должны удовлетворять следующим требованиям:</w:t>
      </w:r>
    </w:p>
    <w:p w:rsidR="00050D15" w:rsidRDefault="00020CF0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 xml:space="preserve">Работы должны быть пригодны для просмотра на персональном компьютере с операционной системой Windows7 и выше. </w:t>
      </w:r>
    </w:p>
    <w:p w:rsidR="00050D15" w:rsidRDefault="00020CF0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 xml:space="preserve">Работы не должны требовать предварительной инсталляции. При использовании серверных технологий сайт обязательно должен быть размещен в сети Интернет. </w:t>
      </w:r>
    </w:p>
    <w:p w:rsidR="00050D15" w:rsidRDefault="00020CF0">
      <w:pPr>
        <w:numPr>
          <w:ilvl w:val="0"/>
          <w:numId w:val="19"/>
        </w:numPr>
        <w:spacing w:line="276" w:lineRule="auto"/>
        <w:ind w:left="284" w:hanging="284"/>
        <w:jc w:val="both"/>
      </w:pPr>
      <w:r>
        <w:t>При использовании нестандартных шрифтов необходимо, чтобы они были поставлены дополнительно с Вашей работой в каталоге "</w:t>
      </w:r>
      <w:proofErr w:type="spellStart"/>
      <w:r>
        <w:t>Fonts</w:t>
      </w:r>
      <w:proofErr w:type="spellEnd"/>
      <w:r>
        <w:t xml:space="preserve">". </w:t>
      </w:r>
    </w:p>
    <w:p w:rsidR="00050D15" w:rsidRDefault="00020CF0">
      <w:pPr>
        <w:spacing w:before="120" w:line="276" w:lineRule="auto"/>
        <w:jc w:val="both"/>
      </w:pPr>
      <w:r>
        <w:t xml:space="preserve">При создании сайтов необходимо учитывать следующие требования: </w:t>
      </w:r>
    </w:p>
    <w:p w:rsidR="00050D15" w:rsidRDefault="00020CF0">
      <w:pPr>
        <w:numPr>
          <w:ilvl w:val="0"/>
          <w:numId w:val="20"/>
        </w:numPr>
        <w:spacing w:line="276" w:lineRule="auto"/>
        <w:ind w:left="284" w:hanging="284"/>
        <w:jc w:val="both"/>
      </w:pPr>
      <w:r>
        <w:t xml:space="preserve">Главный файл должен называться index.* (расширение зависит от используемых средств) и располагаться в корневом каталоге сайта. </w:t>
      </w:r>
    </w:p>
    <w:p w:rsidR="00050D15" w:rsidRDefault="00020CF0">
      <w:pPr>
        <w:numPr>
          <w:ilvl w:val="0"/>
          <w:numId w:val="20"/>
        </w:numPr>
        <w:spacing w:line="276" w:lineRule="auto"/>
        <w:ind w:left="284" w:hanging="284"/>
        <w:jc w:val="both"/>
      </w:pPr>
      <w:r>
        <w:lastRenderedPageBreak/>
        <w:t>Все картинки должны быть собраны в отдельном каталоге в форматах *.</w:t>
      </w:r>
      <w:proofErr w:type="spellStart"/>
      <w:r>
        <w:t>gif</w:t>
      </w:r>
      <w:proofErr w:type="spellEnd"/>
      <w:r>
        <w:t>, *.</w:t>
      </w:r>
      <w:proofErr w:type="spellStart"/>
      <w:r>
        <w:t>jpeg</w:t>
      </w:r>
      <w:proofErr w:type="spellEnd"/>
      <w:r>
        <w:t>, *.</w:t>
      </w:r>
      <w:proofErr w:type="spellStart"/>
      <w:r>
        <w:t>png</w:t>
      </w:r>
      <w:proofErr w:type="spellEnd"/>
      <w:r>
        <w:t>, *</w:t>
      </w:r>
      <w:proofErr w:type="spellStart"/>
      <w:r>
        <w:t>jpg</w:t>
      </w:r>
      <w:proofErr w:type="spellEnd"/>
      <w:r>
        <w:t xml:space="preserve">. </w:t>
      </w:r>
    </w:p>
    <w:p w:rsidR="00050D15" w:rsidRDefault="00020CF0">
      <w:pPr>
        <w:numPr>
          <w:ilvl w:val="0"/>
          <w:numId w:val="20"/>
        </w:numPr>
        <w:spacing w:line="276" w:lineRule="auto"/>
        <w:ind w:left="284" w:hanging="284"/>
        <w:jc w:val="both"/>
      </w:pPr>
      <w:r>
        <w:t>Аннотация, где обязательно указать технологии, использованные при создании проекта, список источников, структурную схему, инструкцию пользователю, технические требования, суть - коротко, информация об авторе, ссылку на работу, пошаговую инструкцию по использованию проекта.</w:t>
      </w:r>
    </w:p>
    <w:p w:rsidR="00050D15" w:rsidRDefault="00020CF0">
      <w:pPr>
        <w:spacing w:line="276" w:lineRule="auto"/>
        <w:ind w:left="142" w:hanging="142"/>
        <w:jc w:val="both"/>
      </w:pPr>
      <w:r>
        <w:t xml:space="preserve">При оценке работ в номинации «Тематический сайт» основное внимание уделяется следующим аспектам: </w:t>
      </w:r>
    </w:p>
    <w:p w:rsidR="00050D15" w:rsidRDefault="00020CF0">
      <w:pPr>
        <w:numPr>
          <w:ilvl w:val="0"/>
          <w:numId w:val="21"/>
        </w:numPr>
        <w:spacing w:line="276" w:lineRule="auto"/>
        <w:ind w:left="284" w:hanging="284"/>
        <w:jc w:val="both"/>
      </w:pPr>
      <w:r>
        <w:t xml:space="preserve">информационная полнота и полезность сайта (при этом собственное наполнение сайтов предпочтительней, чем копирование текстов и иллюстраций из чужих интернет-приложений); </w:t>
      </w:r>
    </w:p>
    <w:p w:rsidR="00050D15" w:rsidRDefault="00020CF0">
      <w:pPr>
        <w:numPr>
          <w:ilvl w:val="0"/>
          <w:numId w:val="21"/>
        </w:numPr>
        <w:spacing w:line="276" w:lineRule="auto"/>
        <w:ind w:left="284" w:hanging="284"/>
        <w:jc w:val="both"/>
      </w:pPr>
      <w:r>
        <w:t xml:space="preserve">дизайн (и его соответствие тематике сайта); </w:t>
      </w:r>
    </w:p>
    <w:p w:rsidR="00050D15" w:rsidRPr="00233C65" w:rsidRDefault="00020CF0" w:rsidP="00233C65">
      <w:pPr>
        <w:numPr>
          <w:ilvl w:val="0"/>
          <w:numId w:val="21"/>
        </w:numPr>
        <w:spacing w:line="276" w:lineRule="auto"/>
        <w:ind w:left="284" w:hanging="284"/>
        <w:jc w:val="both"/>
      </w:pPr>
      <w:r>
        <w:t xml:space="preserve">возможность информационного расширения сайта. </w:t>
      </w:r>
      <w:bookmarkStart w:id="0" w:name="_GoBack"/>
      <w:bookmarkEnd w:id="0"/>
    </w:p>
    <w:p w:rsidR="00050D15" w:rsidRDefault="00020CF0">
      <w:pPr>
        <w:tabs>
          <w:tab w:val="left" w:pos="930"/>
        </w:tabs>
        <w:spacing w:before="60" w:line="276" w:lineRule="auto"/>
        <w:ind w:firstLine="567"/>
        <w:jc w:val="both"/>
      </w:pPr>
      <w:r>
        <w:t xml:space="preserve">От одного руководителя может быть </w:t>
      </w:r>
      <w:r>
        <w:rPr>
          <w:b/>
        </w:rPr>
        <w:t xml:space="preserve">не более 5 работ на </w:t>
      </w:r>
      <w:r>
        <w:t xml:space="preserve">конкурс компьютерного творчества </w:t>
      </w:r>
      <w:r>
        <w:rPr>
          <w:b/>
          <w:i/>
        </w:rPr>
        <w:t>«Пушкин и его эпоха»</w:t>
      </w:r>
      <w:r>
        <w:t xml:space="preserve"> по различным направлениям.</w:t>
      </w:r>
      <w:r>
        <w:rPr>
          <w:b/>
          <w:i/>
        </w:rPr>
        <w:t xml:space="preserve"> От одного участника предоставляется 1 работа.</w:t>
      </w:r>
    </w:p>
    <w:p w:rsidR="00050D15" w:rsidRDefault="00020CF0">
      <w:pPr>
        <w:pStyle w:val="a9"/>
        <w:spacing w:after="0" w:line="276" w:lineRule="auto"/>
        <w:ind w:left="0" w:firstLine="567"/>
        <w:jc w:val="both"/>
      </w:pPr>
      <w:r>
        <w:t>В очный тур отбирается не более 7 работ по направлению, отвечающих указанным выше требованиям.</w:t>
      </w:r>
    </w:p>
    <w:p w:rsidR="00050D15" w:rsidRDefault="00020CF0">
      <w:pPr>
        <w:pStyle w:val="a9"/>
        <w:spacing w:line="276" w:lineRule="auto"/>
        <w:ind w:left="0" w:firstLine="567"/>
        <w:jc w:val="both"/>
      </w:pPr>
      <w:r>
        <w:t>Сертификаты участников выдаются только участникам очного тура.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 xml:space="preserve">Файл работы, исходники, аннотация (1 страница) и заявка отправляется по электронному адресу </w:t>
      </w:r>
      <w:r>
        <w:rPr>
          <w:rStyle w:val="ab"/>
          <w:b/>
        </w:rPr>
        <w:t>pushkin-chteniya@mail.ru</w:t>
      </w:r>
      <w:r>
        <w:rPr>
          <w:rStyle w:val="apple-style-span0"/>
          <w:b/>
        </w:rPr>
        <w:t xml:space="preserve">, </w:t>
      </w:r>
      <w:r>
        <w:rPr>
          <w:rStyle w:val="apple-style-span0"/>
          <w:b/>
          <w:highlight w:val="yellow"/>
        </w:rPr>
        <w:t>указав тему «Конкурс компьютерного творчества «Пушкин и его эпоха»,</w:t>
      </w:r>
      <w:r>
        <w:rPr>
          <w:rStyle w:val="apple-style-span0"/>
          <w:b/>
        </w:rPr>
        <w:t xml:space="preserve"> </w:t>
      </w:r>
      <w:r>
        <w:t xml:space="preserve">одним единым архивов, только на электронный ящик.  Имя файла содержит название номинации, школа, город, фамилия.  </w:t>
      </w:r>
    </w:p>
    <w:p w:rsidR="00050D15" w:rsidRDefault="00020CF0">
      <w:pPr>
        <w:tabs>
          <w:tab w:val="left" w:pos="930"/>
        </w:tabs>
        <w:spacing w:line="276" w:lineRule="auto"/>
        <w:ind w:firstLine="567"/>
        <w:jc w:val="both"/>
      </w:pPr>
      <w:r>
        <w:t xml:space="preserve">Например, </w:t>
      </w:r>
    </w:p>
    <w:p w:rsidR="00050D15" w:rsidRDefault="00020CF0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  <w:r>
        <w:rPr>
          <w:b/>
        </w:rPr>
        <w:t>Рисунок_ Набережные Челны_Гимназия1_ Петров.zip,</w:t>
      </w:r>
    </w:p>
    <w:p w:rsidR="00050D15" w:rsidRDefault="00020CF0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  <w:proofErr w:type="spellStart"/>
      <w:r>
        <w:rPr>
          <w:b/>
        </w:rPr>
        <w:t>Презентация__Набережные</w:t>
      </w:r>
      <w:proofErr w:type="spellEnd"/>
      <w:r>
        <w:rPr>
          <w:b/>
        </w:rPr>
        <w:t xml:space="preserve"> Челны _Гимназия1Петров.zip, </w:t>
      </w:r>
    </w:p>
    <w:p w:rsidR="00050D15" w:rsidRDefault="00020CF0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  <w:proofErr w:type="spellStart"/>
      <w:r>
        <w:rPr>
          <w:b/>
        </w:rPr>
        <w:t>Программный_продукт</w:t>
      </w:r>
      <w:proofErr w:type="spellEnd"/>
      <w:r>
        <w:rPr>
          <w:b/>
        </w:rPr>
        <w:t>_ Набережные Челны_Школа56_ Иванов.zip.</w:t>
      </w:r>
    </w:p>
    <w:p w:rsidR="00EE1947" w:rsidRDefault="00EE1947" w:rsidP="00EE1947">
      <w:pPr>
        <w:jc w:val="center"/>
        <w:rPr>
          <w:b/>
        </w:rPr>
      </w:pPr>
    </w:p>
    <w:p w:rsidR="00EE1947" w:rsidRDefault="00EE1947" w:rsidP="00EE1947">
      <w:pPr>
        <w:jc w:val="center"/>
        <w:rPr>
          <w:b/>
        </w:rPr>
      </w:pPr>
      <w:r>
        <w:rPr>
          <w:b/>
        </w:rPr>
        <w:t>Организация и сроки проведения</w:t>
      </w:r>
    </w:p>
    <w:p w:rsidR="00EE1947" w:rsidRDefault="00EE1947" w:rsidP="00EE1947">
      <w:pPr>
        <w:spacing w:before="120" w:line="276" w:lineRule="auto"/>
        <w:ind w:firstLine="708"/>
        <w:jc w:val="both"/>
      </w:pPr>
      <w:r>
        <w:rPr>
          <w:b/>
          <w:caps/>
        </w:rPr>
        <w:t>конкурс компьютерного творчества «ПУШКИН и ЕГО ЭПОХА</w:t>
      </w:r>
      <w:r>
        <w:t xml:space="preserve"> проводится </w:t>
      </w:r>
      <w:r w:rsidR="00233C65">
        <w:rPr>
          <w:b/>
        </w:rPr>
        <w:t>18</w:t>
      </w:r>
      <w:r>
        <w:rPr>
          <w:b/>
        </w:rPr>
        <w:t xml:space="preserve"> марта 202</w:t>
      </w:r>
      <w:r w:rsidR="00DB0195" w:rsidRPr="00DB0195">
        <w:rPr>
          <w:b/>
        </w:rPr>
        <w:t>6</w:t>
      </w:r>
      <w:r>
        <w:rPr>
          <w:b/>
        </w:rPr>
        <w:t xml:space="preserve"> года</w:t>
      </w:r>
      <w:r>
        <w:t xml:space="preserve"> с 10.00, в МАОУ «Лицей № 78 </w:t>
      </w:r>
      <w:proofErr w:type="spellStart"/>
      <w:r>
        <w:t>им.А.С.Пушкина</w:t>
      </w:r>
      <w:proofErr w:type="spellEnd"/>
      <w:r>
        <w:t xml:space="preserve">» </w:t>
      </w:r>
      <w:proofErr w:type="spellStart"/>
      <w:r>
        <w:t>г</w:t>
      </w:r>
      <w:proofErr w:type="gramStart"/>
      <w:r>
        <w:t>.Н</w:t>
      </w:r>
      <w:proofErr w:type="gramEnd"/>
      <w:r>
        <w:t>абережные</w:t>
      </w:r>
      <w:proofErr w:type="spellEnd"/>
      <w:r>
        <w:t xml:space="preserve"> Челны Республики Татарстан.</w:t>
      </w:r>
    </w:p>
    <w:p w:rsidR="00EE1947" w:rsidRDefault="00EE1947" w:rsidP="00EE1947">
      <w:pPr>
        <w:spacing w:before="240" w:after="120" w:line="276" w:lineRule="auto"/>
        <w:jc w:val="center"/>
        <w:rPr>
          <w:b/>
        </w:rPr>
      </w:pPr>
      <w:r>
        <w:rPr>
          <w:b/>
        </w:rPr>
        <w:t>III.</w:t>
      </w:r>
      <w:r>
        <w:t xml:space="preserve"> </w:t>
      </w:r>
      <w:r>
        <w:rPr>
          <w:b/>
        </w:rPr>
        <w:t>Условия участия</w:t>
      </w:r>
    </w:p>
    <w:p w:rsidR="00EE1947" w:rsidRDefault="00EE1947" w:rsidP="00EE1947">
      <w:pPr>
        <w:spacing w:line="276" w:lineRule="auto"/>
        <w:ind w:firstLine="1077"/>
        <w:jc w:val="both"/>
      </w:pPr>
      <w:r>
        <w:t>Конкурс проходит в 2 этапа:</w:t>
      </w:r>
    </w:p>
    <w:p w:rsidR="00EE1947" w:rsidRDefault="00EE1947" w:rsidP="00EE1947">
      <w:pPr>
        <w:spacing w:line="276" w:lineRule="auto"/>
        <w:jc w:val="both"/>
      </w:pPr>
      <w:r>
        <w:rPr>
          <w:b/>
          <w:u w:val="single"/>
        </w:rPr>
        <w:t>1 этап</w:t>
      </w:r>
      <w:r>
        <w:rPr>
          <w:b/>
        </w:rPr>
        <w:t xml:space="preserve"> - заочный.</w:t>
      </w:r>
      <w:r>
        <w:t xml:space="preserve"> Для участия в заочном этапе необходимо </w:t>
      </w:r>
      <w:r>
        <w:rPr>
          <w:rStyle w:val="apple-style-span0"/>
          <w:b/>
          <w:i/>
          <w:sz w:val="28"/>
        </w:rPr>
        <w:t xml:space="preserve">до </w:t>
      </w:r>
      <w:r w:rsidR="00233C65">
        <w:rPr>
          <w:rStyle w:val="apple-style-span0"/>
          <w:b/>
          <w:i/>
          <w:sz w:val="28"/>
        </w:rPr>
        <w:t>15</w:t>
      </w:r>
      <w:r>
        <w:rPr>
          <w:rStyle w:val="apple-style-span0"/>
          <w:b/>
          <w:i/>
          <w:sz w:val="28"/>
        </w:rPr>
        <w:t xml:space="preserve"> февраля 202</w:t>
      </w:r>
      <w:r w:rsidR="00DB0195" w:rsidRPr="00DB0195">
        <w:rPr>
          <w:rStyle w:val="apple-style-span0"/>
          <w:b/>
          <w:i/>
          <w:sz w:val="28"/>
        </w:rPr>
        <w:t>6</w:t>
      </w:r>
      <w:r>
        <w:rPr>
          <w:rStyle w:val="apple-style-span0"/>
          <w:b/>
          <w:i/>
          <w:sz w:val="28"/>
        </w:rPr>
        <w:t xml:space="preserve"> года</w:t>
      </w:r>
      <w:r>
        <w:t xml:space="preserve"> предоставить в оргкомитет конкурса:</w:t>
      </w:r>
    </w:p>
    <w:p w:rsidR="00EE1947" w:rsidRDefault="00EE1947" w:rsidP="00EE1947">
      <w:pPr>
        <w:spacing w:line="276" w:lineRule="auto"/>
        <w:jc w:val="both"/>
      </w:pPr>
      <w:r>
        <w:t xml:space="preserve">-  Заявку на участие (см. приложение №1). </w:t>
      </w:r>
    </w:p>
    <w:p w:rsidR="00EE1947" w:rsidRDefault="00EE1947" w:rsidP="00EE1947">
      <w:pPr>
        <w:spacing w:line="276" w:lineRule="auto"/>
        <w:jc w:val="both"/>
      </w:pPr>
      <w:r>
        <w:t>-  Файл работы или ссылку на файл в сети Интернет.</w:t>
      </w:r>
    </w:p>
    <w:p w:rsidR="00EE1947" w:rsidRDefault="00EE1947" w:rsidP="00EE1947">
      <w:pPr>
        <w:tabs>
          <w:tab w:val="left" w:pos="360"/>
        </w:tabs>
        <w:spacing w:after="120" w:line="276" w:lineRule="auto"/>
        <w:jc w:val="both"/>
        <w:rPr>
          <w:b/>
          <w:spacing w:val="3"/>
        </w:rPr>
      </w:pPr>
      <w:r>
        <w:rPr>
          <w:b/>
        </w:rPr>
        <w:tab/>
      </w:r>
      <w:r>
        <w:rPr>
          <w:b/>
          <w:highlight w:val="yellow"/>
        </w:rPr>
        <w:t xml:space="preserve">По итогам заочного этапа отбираются участники очного этапа. </w:t>
      </w:r>
      <w:r>
        <w:rPr>
          <w:b/>
          <w:spacing w:val="6"/>
          <w:highlight w:val="yellow"/>
        </w:rPr>
        <w:t xml:space="preserve">В случае положительного решения о принятии </w:t>
      </w:r>
      <w:r>
        <w:rPr>
          <w:b/>
          <w:spacing w:val="3"/>
          <w:highlight w:val="yellow"/>
        </w:rPr>
        <w:t xml:space="preserve">работы для участия во втором этапе оргкомитет размещает список участников очного этапа на сайте лицея №78 им. </w:t>
      </w:r>
      <w:proofErr w:type="spellStart"/>
      <w:r>
        <w:rPr>
          <w:b/>
          <w:spacing w:val="3"/>
          <w:highlight w:val="yellow"/>
        </w:rPr>
        <w:t>А.С.Пушкина</w:t>
      </w:r>
      <w:proofErr w:type="spellEnd"/>
      <w:r>
        <w:rPr>
          <w:b/>
          <w:spacing w:val="3"/>
          <w:highlight w:val="yellow"/>
        </w:rPr>
        <w:t xml:space="preserve"> в Электронном образовании РТ в разделе «Доска объявлений» не </w:t>
      </w:r>
      <w:r>
        <w:rPr>
          <w:b/>
          <w:spacing w:val="3"/>
          <w:highlight w:val="yellow"/>
        </w:rPr>
        <w:lastRenderedPageBreak/>
        <w:t xml:space="preserve">позднее </w:t>
      </w:r>
      <w:r>
        <w:rPr>
          <w:b/>
          <w:spacing w:val="3"/>
          <w:sz w:val="28"/>
          <w:highlight w:val="yellow"/>
        </w:rPr>
        <w:t>10 марта 202</w:t>
      </w:r>
      <w:r w:rsidR="00DB0195" w:rsidRPr="00DB0195">
        <w:rPr>
          <w:b/>
          <w:spacing w:val="3"/>
          <w:sz w:val="28"/>
          <w:highlight w:val="yellow"/>
        </w:rPr>
        <w:t>6</w:t>
      </w:r>
      <w:r>
        <w:rPr>
          <w:b/>
          <w:spacing w:val="3"/>
          <w:sz w:val="28"/>
          <w:highlight w:val="yellow"/>
        </w:rPr>
        <w:t xml:space="preserve"> года</w:t>
      </w:r>
      <w:r>
        <w:rPr>
          <w:b/>
          <w:spacing w:val="3"/>
          <w:highlight w:val="yellow"/>
        </w:rPr>
        <w:t xml:space="preserve">, который выступает </w:t>
      </w:r>
      <w:r>
        <w:rPr>
          <w:b/>
          <w:spacing w:val="3"/>
          <w:sz w:val="28"/>
          <w:highlight w:val="yellow"/>
        </w:rPr>
        <w:t>официальным  приглашением на конкурс.</w:t>
      </w:r>
    </w:p>
    <w:p w:rsidR="00EE1947" w:rsidRDefault="00EE1947" w:rsidP="00EE1947">
      <w:pPr>
        <w:spacing w:line="276" w:lineRule="auto"/>
        <w:jc w:val="both"/>
      </w:pPr>
      <w:r>
        <w:rPr>
          <w:b/>
          <w:u w:val="single"/>
        </w:rPr>
        <w:t>2 этап</w:t>
      </w:r>
      <w:r>
        <w:rPr>
          <w:b/>
        </w:rPr>
        <w:t xml:space="preserve"> - </w:t>
      </w:r>
      <w:r>
        <w:t xml:space="preserve">очный, который включает в себя выступление (представление </w:t>
      </w:r>
      <w:r>
        <w:rPr>
          <w:b/>
        </w:rPr>
        <w:t xml:space="preserve">технологии </w:t>
      </w:r>
      <w:r>
        <w:t>создания своего проекта). Для участников время выступления – около</w:t>
      </w:r>
      <w:r>
        <w:rPr>
          <w:b/>
        </w:rPr>
        <w:t xml:space="preserve"> </w:t>
      </w:r>
      <w:r>
        <w:t xml:space="preserve">8 минут (5 минут - доклад, 3 минуты - вопросы). </w:t>
      </w:r>
    </w:p>
    <w:p w:rsidR="00EE1947" w:rsidRDefault="00EE1947" w:rsidP="00EE1947">
      <w:pPr>
        <w:spacing w:line="276" w:lineRule="auto"/>
        <w:jc w:val="both"/>
      </w:pPr>
      <w:r>
        <w:t xml:space="preserve"> </w:t>
      </w:r>
      <w:r>
        <w:tab/>
        <w:t xml:space="preserve">Защита проекта предполагает представление </w:t>
      </w:r>
      <w:r>
        <w:rPr>
          <w:b/>
          <w:i/>
          <w:u w:val="single"/>
        </w:rPr>
        <w:t>технологии создания</w:t>
      </w:r>
      <w:r>
        <w:t xml:space="preserve"> проекта (</w:t>
      </w:r>
      <w:r>
        <w:rPr>
          <w:b/>
          <w:i/>
        </w:rPr>
        <w:t xml:space="preserve">алгоритм и приемы </w:t>
      </w:r>
      <w:r>
        <w:t xml:space="preserve">создания проекта), а не простой показ работы, необходимо показать процесс работы над проектом. </w:t>
      </w:r>
    </w:p>
    <w:p w:rsidR="00EE1947" w:rsidRDefault="00EE1947" w:rsidP="00EE1947">
      <w:pPr>
        <w:spacing w:before="120" w:after="120" w:line="276" w:lineRule="auto"/>
        <w:jc w:val="center"/>
        <w:rPr>
          <w:b/>
        </w:rPr>
      </w:pPr>
      <w:proofErr w:type="spellStart"/>
      <w:r>
        <w:rPr>
          <w:b/>
        </w:rPr>
        <w:t>IV.Подведение</w:t>
      </w:r>
      <w:proofErr w:type="spellEnd"/>
      <w:r>
        <w:rPr>
          <w:b/>
        </w:rPr>
        <w:t xml:space="preserve"> итогов</w:t>
      </w:r>
    </w:p>
    <w:p w:rsidR="00EE1947" w:rsidRDefault="00EE1947" w:rsidP="00EE1947">
      <w:pPr>
        <w:spacing w:line="276" w:lineRule="auto"/>
        <w:ind w:firstLine="708"/>
        <w:jc w:val="both"/>
      </w:pPr>
      <w:r>
        <w:t>По итогам очного этапа определяются призеры конкурса, которые награждаются дипломами победителя и памятными призами, всем участникам конкурса выдается свидетельство участника.</w:t>
      </w:r>
    </w:p>
    <w:p w:rsidR="00EE1947" w:rsidRDefault="00EE1947" w:rsidP="00EE1947">
      <w:pPr>
        <w:pStyle w:val="7"/>
        <w:spacing w:before="360" w:after="0"/>
        <w:ind w:firstLine="1077"/>
        <w:jc w:val="center"/>
        <w:rPr>
          <w:b/>
          <w:sz w:val="40"/>
        </w:rPr>
      </w:pPr>
      <w:r>
        <w:rPr>
          <w:b/>
          <w:sz w:val="40"/>
        </w:rPr>
        <w:t xml:space="preserve">ОБРАЗЕЦ оформления заявки </w:t>
      </w:r>
    </w:p>
    <w:p w:rsidR="00EE1947" w:rsidRDefault="00EE1947" w:rsidP="00EE1947">
      <w:pPr>
        <w:pStyle w:val="7"/>
        <w:spacing w:before="0"/>
        <w:ind w:firstLine="1077"/>
        <w:jc w:val="center"/>
        <w:rPr>
          <w:b/>
          <w:sz w:val="40"/>
        </w:rPr>
      </w:pPr>
      <w:r>
        <w:rPr>
          <w:b/>
          <w:sz w:val="40"/>
        </w:rPr>
        <w:t>на компьютерный конкурс</w:t>
      </w:r>
    </w:p>
    <w:p w:rsidR="00EE1947" w:rsidRDefault="00EE1947" w:rsidP="00EE194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ПРОСЬБА! ЗАЯВКУ ЗАПОЛНЯТЬ ЧЕТКО И ПОЛНОСТЬЮ ВСЕ ПОЗИЦИИ!!!</w:t>
      </w:r>
    </w:p>
    <w:p w:rsidR="00EE1947" w:rsidRDefault="00EE1947" w:rsidP="00EE1947">
      <w:pPr>
        <w:pStyle w:val="a5"/>
        <w:spacing w:after="0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 без заявки и всех сведений об авторе не рассматриваются.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4961"/>
      </w:tblGrid>
      <w:tr w:rsidR="00EE1947" w:rsidTr="008C1DC1">
        <w:trPr>
          <w:trHeight w:val="579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pStyle w:val="5"/>
              <w:spacing w:before="0" w:after="0"/>
              <w:jc w:val="center"/>
              <w:rPr>
                <w:i w:val="0"/>
                <w:sz w:val="18"/>
              </w:rPr>
            </w:pPr>
            <w:r>
              <w:rPr>
                <w:i w:val="0"/>
                <w:sz w:val="32"/>
              </w:rPr>
              <w:t>Заявка на участие во ВСЕРОССИЙСКОМ конкурсе компьютерного творчества «Пушкин и его эпоха»</w:t>
            </w:r>
          </w:p>
        </w:tc>
      </w:tr>
      <w:tr w:rsidR="00EE1947" w:rsidTr="008C1DC1">
        <w:trPr>
          <w:trHeight w:val="25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  <w:r>
              <w:rPr>
                <w:b/>
                <w:caps/>
              </w:rPr>
              <w:t>Информация ОБ УЧАСТНИКЕ:</w:t>
            </w: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ФИО участника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Дата рождения (полных лет)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Название населенного пункта, название организации, класс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Индекс, полный домашний адрес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Контактный телефон с кодом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Электронная почта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</w:pPr>
            <w:r>
              <w:rPr>
                <w:b/>
                <w:caps/>
              </w:rPr>
              <w:t>Информация о работе</w:t>
            </w: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Номинация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3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Название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3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Программы, используемые при работе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3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r>
              <w:t>Имя файла работы или ссылка на работу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rPr>
                <w:sz w:val="18"/>
              </w:rPr>
            </w:pPr>
          </w:p>
        </w:tc>
      </w:tr>
      <w:tr w:rsidR="00EE1947" w:rsidTr="008C1DC1">
        <w:trPr>
          <w:trHeight w:val="217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руководитель работы</w:t>
            </w: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Фамилия, имя, отчество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Должность, место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Контактный телефон с кодом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  <w:tr w:rsidR="00EE1947" w:rsidTr="008C1DC1">
        <w:trPr>
          <w:trHeight w:val="25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jc w:val="both"/>
            </w:pPr>
            <w:r>
              <w:t>Электронная почта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947" w:rsidRDefault="00EE1947" w:rsidP="008C1DC1">
            <w:pPr>
              <w:ind w:firstLine="1077"/>
              <w:jc w:val="center"/>
              <w:rPr>
                <w:sz w:val="18"/>
              </w:rPr>
            </w:pPr>
          </w:p>
        </w:tc>
      </w:tr>
    </w:tbl>
    <w:p w:rsidR="00EE1947" w:rsidRDefault="00EE1947" w:rsidP="00EE1947">
      <w:pPr>
        <w:tabs>
          <w:tab w:val="left" w:pos="360"/>
        </w:tabs>
        <w:spacing w:line="276" w:lineRule="auto"/>
        <w:jc w:val="both"/>
        <w:rPr>
          <w:b/>
          <w:spacing w:val="3"/>
          <w:sz w:val="28"/>
        </w:rPr>
      </w:pPr>
    </w:p>
    <w:p w:rsidR="00EE1947" w:rsidRDefault="00EE1947" w:rsidP="00EE1947">
      <w:pPr>
        <w:ind w:left="2160"/>
        <w:rPr>
          <w:b/>
          <w:sz w:val="28"/>
        </w:rPr>
      </w:pPr>
      <w:r>
        <w:rPr>
          <w:b/>
          <w:sz w:val="28"/>
        </w:rPr>
        <w:t>Финансовые условия Конкурса</w:t>
      </w:r>
    </w:p>
    <w:p w:rsidR="00EE1947" w:rsidRDefault="00EE1947" w:rsidP="00EE1947">
      <w:pPr>
        <w:ind w:left="2160"/>
        <w:rPr>
          <w:b/>
        </w:rPr>
      </w:pPr>
    </w:p>
    <w:p w:rsidR="00EE1947" w:rsidRPr="004502A6" w:rsidRDefault="00EE1947" w:rsidP="00EE1947">
      <w:pPr>
        <w:ind w:firstLine="708"/>
        <w:jc w:val="both"/>
        <w:rPr>
          <w:b/>
          <w:highlight w:val="yellow"/>
        </w:rPr>
      </w:pPr>
      <w:r w:rsidRPr="004502A6">
        <w:rPr>
          <w:b/>
          <w:highlight w:val="yellow"/>
        </w:rPr>
        <w:t xml:space="preserve">Для участия в Конкурсе компьютерного творчества «ПУШКИН И ЕГО ЭПОХА» предусмотрен организационный взнос в размере </w:t>
      </w:r>
      <w:r w:rsidR="00DB0195" w:rsidRPr="004502A6">
        <w:rPr>
          <w:b/>
          <w:highlight w:val="yellow"/>
        </w:rPr>
        <w:t>400</w:t>
      </w:r>
      <w:r w:rsidRPr="004502A6">
        <w:rPr>
          <w:b/>
          <w:highlight w:val="yellow"/>
        </w:rPr>
        <w:t xml:space="preserve"> рублей на одну представленную работу: </w:t>
      </w:r>
    </w:p>
    <w:p w:rsidR="00EE1947" w:rsidRPr="004502A6" w:rsidRDefault="00EE1947" w:rsidP="00EE1947">
      <w:pPr>
        <w:jc w:val="both"/>
        <w:rPr>
          <w:b/>
          <w:highlight w:val="yellow"/>
        </w:rPr>
      </w:pPr>
      <w:r w:rsidRPr="004502A6">
        <w:rPr>
          <w:b/>
          <w:highlight w:val="yellow"/>
        </w:rPr>
        <w:t>200 рублей за участие в заочном этапе,</w:t>
      </w:r>
    </w:p>
    <w:p w:rsidR="00EE1947" w:rsidRPr="004502A6" w:rsidRDefault="00DB0195" w:rsidP="00EE1947">
      <w:pPr>
        <w:jc w:val="both"/>
        <w:rPr>
          <w:b/>
        </w:rPr>
      </w:pPr>
      <w:r w:rsidRPr="004502A6">
        <w:rPr>
          <w:b/>
          <w:highlight w:val="yellow"/>
        </w:rPr>
        <w:lastRenderedPageBreak/>
        <w:t>200</w:t>
      </w:r>
      <w:r w:rsidR="00EE1947" w:rsidRPr="004502A6">
        <w:rPr>
          <w:b/>
          <w:highlight w:val="yellow"/>
        </w:rPr>
        <w:t xml:space="preserve"> рублей за участие в очном этапе (оплачиваются только после прохождения на очный тур Конкурса).</w:t>
      </w:r>
    </w:p>
    <w:p w:rsidR="00EE1947" w:rsidRDefault="00EE1947" w:rsidP="00EE1947">
      <w:pPr>
        <w:jc w:val="both"/>
      </w:pPr>
    </w:p>
    <w:p w:rsidR="00EE1947" w:rsidRDefault="00EE1947" w:rsidP="00EE1947">
      <w:pPr>
        <w:jc w:val="both"/>
      </w:pPr>
      <w:r>
        <w:t>Организационный взнос используется на почтовые, издательские и организационные расходы, экспертизу работ, расходы на канцтовары и оплачивается из внебюджетных средств организации.</w:t>
      </w:r>
    </w:p>
    <w:p w:rsidR="00EE1947" w:rsidRDefault="00EE1947" w:rsidP="00EE1947">
      <w:pPr>
        <w:spacing w:after="120"/>
        <w:ind w:firstLine="708"/>
        <w:jc w:val="both"/>
      </w:pPr>
      <w:r>
        <w:t xml:space="preserve">Организационный взнос направляется на расчетный счет (СМ.  ПРИЛОЖЕНИЕ). </w:t>
      </w:r>
    </w:p>
    <w:p w:rsidR="00EE1947" w:rsidRDefault="00EE1947" w:rsidP="00EE1947">
      <w:pPr>
        <w:jc w:val="center"/>
        <w:rPr>
          <w:b/>
        </w:rPr>
      </w:pPr>
      <w:r>
        <w:rPr>
          <w:b/>
        </w:rPr>
        <w:t xml:space="preserve">Муниципальное автономное общеобразовательное учреждение </w:t>
      </w:r>
    </w:p>
    <w:p w:rsidR="00EE1947" w:rsidRDefault="00EE1947" w:rsidP="00EE1947">
      <w:pPr>
        <w:jc w:val="center"/>
        <w:rPr>
          <w:b/>
        </w:rPr>
      </w:pPr>
      <w:r>
        <w:rPr>
          <w:b/>
        </w:rPr>
        <w:t xml:space="preserve">«Лицей № 78 </w:t>
      </w:r>
      <w:proofErr w:type="spellStart"/>
      <w:r>
        <w:rPr>
          <w:b/>
        </w:rPr>
        <w:t>им.А.С.Пушкина</w:t>
      </w:r>
      <w:proofErr w:type="spellEnd"/>
      <w:r>
        <w:rPr>
          <w:b/>
        </w:rPr>
        <w:t xml:space="preserve">» города Набережные Челны Республики Татарстан </w:t>
      </w:r>
    </w:p>
    <w:p w:rsidR="00EE1947" w:rsidRDefault="00EE1947" w:rsidP="00EE1947">
      <w:pPr>
        <w:jc w:val="center"/>
        <w:rPr>
          <w:b/>
        </w:rPr>
      </w:pPr>
    </w:p>
    <w:p w:rsidR="00D64BAB" w:rsidRDefault="00D64BAB" w:rsidP="00D64BAB">
      <w:pPr>
        <w:tabs>
          <w:tab w:val="left" w:leader="underscore" w:pos="5842"/>
        </w:tabs>
        <w:rPr>
          <w:b/>
          <w:spacing w:val="-2"/>
        </w:rPr>
      </w:pPr>
      <w:r>
        <w:rPr>
          <w:b/>
          <w:spacing w:val="-2"/>
        </w:rPr>
        <w:t xml:space="preserve">Реквизиты </w:t>
      </w:r>
      <w:r>
        <w:t xml:space="preserve">МАОУ «Лицей № 78 </w:t>
      </w:r>
      <w:proofErr w:type="spellStart"/>
      <w:r>
        <w:t>им.А.С</w:t>
      </w:r>
      <w:proofErr w:type="spellEnd"/>
      <w:r>
        <w:t>. Пушкина»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ИНН 1650077605 КПП 165001001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ОГРН 1031616018862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р/с 03234643927300001100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л/с ЛАГ30800101-Лиц78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к/с 40102810445370000079</w:t>
      </w:r>
    </w:p>
    <w:p w:rsidR="00D64BAB" w:rsidRPr="00D74D91" w:rsidRDefault="00D64BAB" w:rsidP="00D64BAB">
      <w:pPr>
        <w:rPr>
          <w:bCs/>
        </w:rPr>
      </w:pPr>
      <w:r w:rsidRPr="00D74D91">
        <w:rPr>
          <w:bCs/>
        </w:rPr>
        <w:t>ОКЦ № 6 Волго-Вятского ГУ Банка России</w:t>
      </w:r>
      <w:r w:rsidRPr="00D64BAB">
        <w:rPr>
          <w:bCs/>
        </w:rPr>
        <w:t xml:space="preserve">  </w:t>
      </w:r>
      <w:r>
        <w:rPr>
          <w:bCs/>
        </w:rPr>
        <w:t xml:space="preserve">//УФК по </w:t>
      </w:r>
      <w:r w:rsidRPr="00D74D91">
        <w:rPr>
          <w:bCs/>
        </w:rPr>
        <w:t>Республике Татарстан г. Казань</w:t>
      </w:r>
    </w:p>
    <w:p w:rsidR="00D64BAB" w:rsidRPr="00D64BAB" w:rsidRDefault="00D64BAB" w:rsidP="00D64BAB">
      <w:pPr>
        <w:rPr>
          <w:bCs/>
        </w:rPr>
      </w:pPr>
      <w:r w:rsidRPr="00D74D91">
        <w:rPr>
          <w:bCs/>
        </w:rPr>
        <w:t>БИК</w:t>
      </w:r>
      <w:r w:rsidRPr="00D64BAB">
        <w:rPr>
          <w:bCs/>
        </w:rPr>
        <w:t xml:space="preserve"> 019205400</w:t>
      </w:r>
    </w:p>
    <w:p w:rsidR="00D64BAB" w:rsidRDefault="00D64BAB" w:rsidP="00D64BAB">
      <w:pPr>
        <w:rPr>
          <w:spacing w:val="-2"/>
        </w:rPr>
      </w:pPr>
      <w:r>
        <w:rPr>
          <w:spacing w:val="-2"/>
        </w:rPr>
        <w:t>КБК 00000000000000000131</w:t>
      </w:r>
    </w:p>
    <w:p w:rsidR="00EE1947" w:rsidRDefault="00EE1947" w:rsidP="00EE1947">
      <w:pPr>
        <w:rPr>
          <w:b/>
        </w:rPr>
      </w:pPr>
      <w:r>
        <w:rPr>
          <w:b/>
        </w:rPr>
        <w:t>Назначение платежа: КОМПЬЮТЕРНЫЙ КОНКУРС «ПУШКИН И ЕГО ЭПОХА», указать ФИО участника, № образовательной организации</w:t>
      </w:r>
    </w:p>
    <w:p w:rsidR="00EE1947" w:rsidRDefault="00EE1947" w:rsidP="00EE1947">
      <w:pPr>
        <w:rPr>
          <w:b/>
        </w:rPr>
      </w:pPr>
    </w:p>
    <w:p w:rsidR="00EE1947" w:rsidRDefault="00EE1947" w:rsidP="00EE1947"/>
    <w:p w:rsidR="00EE1947" w:rsidRDefault="00EE1947" w:rsidP="00EE1947"/>
    <w:p w:rsidR="00EE1947" w:rsidRDefault="00EE1947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</w:p>
    <w:p w:rsidR="00EE1947" w:rsidRDefault="00EE1947">
      <w:pPr>
        <w:tabs>
          <w:tab w:val="left" w:pos="930"/>
        </w:tabs>
        <w:spacing w:line="276" w:lineRule="auto"/>
        <w:ind w:firstLine="1077"/>
        <w:jc w:val="both"/>
        <w:rPr>
          <w:b/>
        </w:rPr>
      </w:pPr>
    </w:p>
    <w:p w:rsidR="00512980" w:rsidRDefault="00EE1947" w:rsidP="00EE1947">
      <w:pPr>
        <w:jc w:val="center"/>
      </w:pPr>
      <w:r>
        <w:t xml:space="preserve"> </w:t>
      </w:r>
    </w:p>
    <w:p w:rsidR="00050D15" w:rsidRDefault="00050D15"/>
    <w:sectPr w:rsidR="00050D15">
      <w:footerReference w:type="default" r:id="rId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B4C" w:rsidRDefault="00254B4C">
      <w:r>
        <w:separator/>
      </w:r>
    </w:p>
  </w:endnote>
  <w:endnote w:type="continuationSeparator" w:id="0">
    <w:p w:rsidR="00254B4C" w:rsidRDefault="00254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D15" w:rsidRDefault="00020CF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233C65">
      <w:rPr>
        <w:noProof/>
      </w:rPr>
      <w:t>12</w:t>
    </w:r>
    <w:r>
      <w:fldChar w:fldCharType="end"/>
    </w:r>
  </w:p>
  <w:p w:rsidR="00050D15" w:rsidRDefault="00050D15">
    <w:pPr>
      <w:pStyle w:val="a7"/>
      <w:jc w:val="right"/>
    </w:pPr>
  </w:p>
  <w:p w:rsidR="00050D15" w:rsidRDefault="00050D1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B4C" w:rsidRDefault="00254B4C">
      <w:r>
        <w:separator/>
      </w:r>
    </w:p>
  </w:footnote>
  <w:footnote w:type="continuationSeparator" w:id="0">
    <w:p w:rsidR="00254B4C" w:rsidRDefault="00254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Title"/>
      </v:shape>
    </w:pict>
  </w:numPicBullet>
  <w:abstractNum w:abstractNumId="0">
    <w:nsid w:val="02CA30ED"/>
    <w:multiLevelType w:val="multilevel"/>
    <w:tmpl w:val="559471FE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>
    <w:nsid w:val="039B7E92"/>
    <w:multiLevelType w:val="multilevel"/>
    <w:tmpl w:val="E2E4D28A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D9B1F7E"/>
    <w:multiLevelType w:val="multilevel"/>
    <w:tmpl w:val="D0BEA4A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0816A1E"/>
    <w:multiLevelType w:val="multilevel"/>
    <w:tmpl w:val="8F88C320"/>
    <w:lvl w:ilvl="0">
      <w:start w:val="1"/>
      <w:numFmt w:val="bullet"/>
      <w:lvlText w:val=""/>
      <w:lvlJc w:val="left"/>
      <w:pPr>
        <w:ind w:left="1287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4">
    <w:nsid w:val="1B570EF0"/>
    <w:multiLevelType w:val="multilevel"/>
    <w:tmpl w:val="85769B32"/>
    <w:lvl w:ilvl="0">
      <w:start w:val="1"/>
      <w:numFmt w:val="bullet"/>
      <w:lvlText w:val=""/>
      <w:lvlJc w:val="left"/>
      <w:pPr>
        <w:ind w:left="720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D7231FE"/>
    <w:multiLevelType w:val="multilevel"/>
    <w:tmpl w:val="46128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34AD004E"/>
    <w:multiLevelType w:val="multilevel"/>
    <w:tmpl w:val="CFE29BD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7">
    <w:nsid w:val="378940D3"/>
    <w:multiLevelType w:val="multilevel"/>
    <w:tmpl w:val="2B90B2B6"/>
    <w:lvl w:ilvl="0">
      <w:start w:val="1"/>
      <w:numFmt w:val="bullet"/>
      <w:lvlText w:val=""/>
      <w:lvlJc w:val="left"/>
      <w:pPr>
        <w:ind w:left="644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3ABC03C9"/>
    <w:multiLevelType w:val="multilevel"/>
    <w:tmpl w:val="E494B208"/>
    <w:lvl w:ilvl="0">
      <w:start w:val="1"/>
      <w:numFmt w:val="bullet"/>
      <w:lvlText w:val=""/>
      <w:lvlJc w:val="left"/>
      <w:pPr>
        <w:ind w:left="199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43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15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59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31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756" w:hanging="360"/>
      </w:pPr>
      <w:rPr>
        <w:rFonts w:ascii="Wingdings" w:hAnsi="Wingdings"/>
      </w:rPr>
    </w:lvl>
  </w:abstractNum>
  <w:abstractNum w:abstractNumId="9">
    <w:nsid w:val="3B917603"/>
    <w:multiLevelType w:val="multilevel"/>
    <w:tmpl w:val="6122AA3E"/>
    <w:lvl w:ilvl="0">
      <w:start w:val="1"/>
      <w:numFmt w:val="bullet"/>
      <w:lvlText w:val=""/>
      <w:lvlJc w:val="left"/>
      <w:pPr>
        <w:ind w:left="720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3D9D6EB7"/>
    <w:multiLevelType w:val="multilevel"/>
    <w:tmpl w:val="6D3AAF7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1">
    <w:nsid w:val="3DAC2C1E"/>
    <w:multiLevelType w:val="multilevel"/>
    <w:tmpl w:val="88C8F7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0B4B62"/>
    <w:multiLevelType w:val="multilevel"/>
    <w:tmpl w:val="61126620"/>
    <w:lvl w:ilvl="0">
      <w:start w:val="1"/>
      <w:numFmt w:val="upperRoman"/>
      <w:lvlText w:val="%1."/>
      <w:lvlJc w:val="left"/>
      <w:pPr>
        <w:ind w:left="25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3FEA3378"/>
    <w:multiLevelType w:val="multilevel"/>
    <w:tmpl w:val="904672AA"/>
    <w:lvl w:ilvl="0">
      <w:start w:val="1"/>
      <w:numFmt w:val="bullet"/>
      <w:lvlText w:val=""/>
      <w:lvlJc w:val="left"/>
      <w:pPr>
        <w:ind w:left="644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43607AA2"/>
    <w:multiLevelType w:val="multilevel"/>
    <w:tmpl w:val="EFAC27B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43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9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75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15">
    <w:nsid w:val="441E0114"/>
    <w:multiLevelType w:val="multilevel"/>
    <w:tmpl w:val="0A3E6112"/>
    <w:lvl w:ilvl="0">
      <w:start w:val="1"/>
      <w:numFmt w:val="bullet"/>
      <w:lvlText w:val=""/>
      <w:lvlJc w:val="left"/>
      <w:pPr>
        <w:ind w:left="2433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315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87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59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31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603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75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47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8193" w:hanging="360"/>
      </w:pPr>
      <w:rPr>
        <w:rFonts w:ascii="Wingdings" w:hAnsi="Wingdings"/>
      </w:rPr>
    </w:lvl>
  </w:abstractNum>
  <w:abstractNum w:abstractNumId="16">
    <w:nsid w:val="480D5FF7"/>
    <w:multiLevelType w:val="multilevel"/>
    <w:tmpl w:val="C3C4D6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8384B45"/>
    <w:multiLevelType w:val="multilevel"/>
    <w:tmpl w:val="AE4AD834"/>
    <w:lvl w:ilvl="0">
      <w:start w:val="1"/>
      <w:numFmt w:val="bullet"/>
      <w:lvlText w:val=""/>
      <w:lvlJc w:val="left"/>
      <w:pPr>
        <w:ind w:left="644" w:hanging="360"/>
      </w:pPr>
      <w:rPr>
        <w:rFonts w:ascii="Webdings" w:hAnsi="Webdings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5A0073BA"/>
    <w:multiLevelType w:val="multilevel"/>
    <w:tmpl w:val="CCDCB3AA"/>
    <w:lvl w:ilvl="0">
      <w:start w:val="1"/>
      <w:numFmt w:val="bullet"/>
      <w:lvlText w:val=""/>
      <w:lvlJc w:val="left"/>
      <w:pPr>
        <w:ind w:left="200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72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44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16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88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60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632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04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767" w:hanging="360"/>
      </w:pPr>
      <w:rPr>
        <w:rFonts w:ascii="Wingdings" w:hAnsi="Wingdings"/>
      </w:rPr>
    </w:lvl>
  </w:abstractNum>
  <w:abstractNum w:abstractNumId="19">
    <w:nsid w:val="6BE02CB7"/>
    <w:multiLevelType w:val="multilevel"/>
    <w:tmpl w:val="24542576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76462A82"/>
    <w:multiLevelType w:val="multilevel"/>
    <w:tmpl w:val="0CAEF2B8"/>
    <w:lvl w:ilvl="0">
      <w:start w:val="1"/>
      <w:numFmt w:val="bullet"/>
      <w:lvlText w:val=""/>
      <w:lvlJc w:val="left"/>
      <w:pPr>
        <w:ind w:left="720" w:hanging="360"/>
      </w:pPr>
      <w:rPr>
        <w:rFonts w:ascii="Webdings" w:hAnsi="Web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1"/>
  </w:num>
  <w:num w:numId="5">
    <w:abstractNumId w:val="16"/>
  </w:num>
  <w:num w:numId="6">
    <w:abstractNumId w:val="0"/>
  </w:num>
  <w:num w:numId="7">
    <w:abstractNumId w:val="14"/>
  </w:num>
  <w:num w:numId="8">
    <w:abstractNumId w:val="15"/>
  </w:num>
  <w:num w:numId="9">
    <w:abstractNumId w:val="8"/>
  </w:num>
  <w:num w:numId="10">
    <w:abstractNumId w:val="6"/>
  </w:num>
  <w:num w:numId="11">
    <w:abstractNumId w:val="19"/>
  </w:num>
  <w:num w:numId="12">
    <w:abstractNumId w:val="10"/>
  </w:num>
  <w:num w:numId="13">
    <w:abstractNumId w:val="12"/>
  </w:num>
  <w:num w:numId="14">
    <w:abstractNumId w:val="5"/>
  </w:num>
  <w:num w:numId="15">
    <w:abstractNumId w:val="13"/>
  </w:num>
  <w:num w:numId="16">
    <w:abstractNumId w:val="7"/>
  </w:num>
  <w:num w:numId="17">
    <w:abstractNumId w:val="17"/>
  </w:num>
  <w:num w:numId="18">
    <w:abstractNumId w:val="20"/>
  </w:num>
  <w:num w:numId="19">
    <w:abstractNumId w:val="3"/>
  </w:num>
  <w:num w:numId="20">
    <w:abstractNumId w:val="4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D15"/>
    <w:rsid w:val="00006813"/>
    <w:rsid w:val="00020CF0"/>
    <w:rsid w:val="000345F3"/>
    <w:rsid w:val="00050D15"/>
    <w:rsid w:val="00122EF8"/>
    <w:rsid w:val="00136AF2"/>
    <w:rsid w:val="00233C65"/>
    <w:rsid w:val="00254B4C"/>
    <w:rsid w:val="002B080B"/>
    <w:rsid w:val="004502A6"/>
    <w:rsid w:val="004E6EA3"/>
    <w:rsid w:val="004F49F8"/>
    <w:rsid w:val="00512980"/>
    <w:rsid w:val="00552D14"/>
    <w:rsid w:val="00597507"/>
    <w:rsid w:val="0086217A"/>
    <w:rsid w:val="00875345"/>
    <w:rsid w:val="008A7749"/>
    <w:rsid w:val="00947B4F"/>
    <w:rsid w:val="00977AA1"/>
    <w:rsid w:val="00AB4FC0"/>
    <w:rsid w:val="00B932C4"/>
    <w:rsid w:val="00BA6398"/>
    <w:rsid w:val="00C26ADF"/>
    <w:rsid w:val="00D507A1"/>
    <w:rsid w:val="00D64BAB"/>
    <w:rsid w:val="00DB0195"/>
    <w:rsid w:val="00E044EA"/>
    <w:rsid w:val="00E9299C"/>
    <w:rsid w:val="00ED3759"/>
    <w:rsid w:val="00EE1947"/>
    <w:rsid w:val="00F635C0"/>
    <w:rsid w:val="00F7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7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pple-style-span">
    <w:name w:val="apple-style-span"/>
    <w:basedOn w:val="12"/>
    <w:link w:val="apple-style-span0"/>
  </w:style>
  <w:style w:type="character" w:customStyle="1" w:styleId="apple-style-span0">
    <w:name w:val="apple-style-span"/>
    <w:basedOn w:val="a0"/>
    <w:link w:val="apple-style-span"/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16">
    <w:name w:val="Строгий1"/>
    <w:link w:val="af0"/>
    <w:rPr>
      <w:b/>
    </w:rPr>
  </w:style>
  <w:style w:type="character" w:styleId="af0">
    <w:name w:val="Strong"/>
    <w:link w:val="16"/>
    <w:rPr>
      <w:b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pple-style-span">
    <w:name w:val="apple-style-span"/>
    <w:basedOn w:val="12"/>
    <w:link w:val="apple-style-span0"/>
  </w:style>
  <w:style w:type="character" w:customStyle="1" w:styleId="apple-style-span0">
    <w:name w:val="apple-style-span"/>
    <w:basedOn w:val="a0"/>
    <w:link w:val="apple-style-span"/>
  </w:style>
  <w:style w:type="paragraph" w:styleId="a5">
    <w:name w:val="List Paragraph"/>
    <w:basedOn w:val="a"/>
    <w:link w:val="a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9">
    <w:name w:val="Body Text Indent"/>
    <w:basedOn w:val="a"/>
    <w:link w:val="aa"/>
    <w:pPr>
      <w:spacing w:after="120"/>
      <w:ind w:left="283"/>
    </w:pPr>
  </w:style>
  <w:style w:type="character" w:customStyle="1" w:styleId="aa">
    <w:name w:val="Основной текст с отступом Знак"/>
    <w:basedOn w:val="1"/>
    <w:link w:val="a9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c">
    <w:name w:val="Balloon Text"/>
    <w:basedOn w:val="a"/>
    <w:link w:val="ad"/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customStyle="1" w:styleId="16">
    <w:name w:val="Строгий1"/>
    <w:link w:val="af0"/>
    <w:rPr>
      <w:b/>
    </w:rPr>
  </w:style>
  <w:style w:type="character" w:styleId="af0">
    <w:name w:val="Strong"/>
    <w:link w:val="16"/>
    <w:rPr>
      <w:b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shkin-chteniya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3542</Words>
  <Characters>20194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2026-01-14T07:10:00Z</dcterms:created>
  <dcterms:modified xsi:type="dcterms:W3CDTF">2026-02-02T17:14:00Z</dcterms:modified>
</cp:coreProperties>
</file>